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13201" w14:textId="2DABAC72" w:rsidR="003A5CED" w:rsidRDefault="3378EA2B" w:rsidP="3378EA2B">
      <w:pPr>
        <w:jc w:val="center"/>
        <w:rPr>
          <w:rFonts w:ascii="Arial" w:eastAsia="Arial" w:hAnsi="Arial" w:cs="Arial"/>
          <w:b/>
          <w:bCs/>
          <w:sz w:val="32"/>
          <w:szCs w:val="32"/>
        </w:rPr>
      </w:pPr>
      <w:r w:rsidRPr="3378EA2B">
        <w:rPr>
          <w:rFonts w:ascii="Arial" w:eastAsia="Arial" w:hAnsi="Arial" w:cs="Arial"/>
          <w:b/>
          <w:bCs/>
          <w:sz w:val="32"/>
          <w:szCs w:val="32"/>
        </w:rPr>
        <w:t xml:space="preserve">Exploratory Data Analysis (EDA) Summary </w:t>
      </w:r>
      <w:r>
        <w:br/>
      </w:r>
      <w:r w:rsidRPr="3378EA2B">
        <w:rPr>
          <w:rFonts w:ascii="Arial" w:eastAsia="Arial" w:hAnsi="Arial" w:cs="Arial"/>
          <w:b/>
          <w:bCs/>
          <w:sz w:val="32"/>
          <w:szCs w:val="32"/>
        </w:rPr>
        <w:t xml:space="preserve">Report </w:t>
      </w:r>
    </w:p>
    <w:p w14:paraId="672A6659" w14:textId="77777777" w:rsidR="003A5CED" w:rsidRDefault="00000000" w:rsidP="3378EA2B">
      <w:pPr>
        <w:rPr>
          <w:rFonts w:ascii="Arial" w:eastAsia="Arial" w:hAnsi="Arial" w:cs="Arial"/>
        </w:rPr>
      </w:pPr>
      <w:r>
        <w:br/>
      </w:r>
    </w:p>
    <w:p w14:paraId="32A36C38" w14:textId="77777777" w:rsidR="003A5CED" w:rsidRDefault="3378EA2B" w:rsidP="3378EA2B">
      <w:pPr>
        <w:pStyle w:val="Heading1"/>
        <w:rPr>
          <w:rFonts w:ascii="Arial" w:eastAsia="Arial" w:hAnsi="Arial" w:cs="Arial"/>
          <w:color w:val="auto"/>
        </w:rPr>
      </w:pPr>
      <w:r w:rsidRPr="3378EA2B">
        <w:rPr>
          <w:rFonts w:ascii="Arial" w:eastAsia="Arial" w:hAnsi="Arial" w:cs="Arial"/>
          <w:color w:val="auto"/>
        </w:rPr>
        <w:t>1. Introduction</w:t>
      </w:r>
    </w:p>
    <w:p w14:paraId="07A628E0" w14:textId="1B00CF64" w:rsidR="3378EA2B" w:rsidRDefault="00B47F9F" w:rsidP="3378EA2B">
      <w:r w:rsidRPr="00B47F9F">
        <w:rPr>
          <w:rFonts w:ascii="Arial" w:eastAsia="Arial" w:hAnsi="Arial" w:cs="Arial"/>
        </w:rPr>
        <w:t xml:space="preserve">The purpose of this report is to assess the quality and structure of </w:t>
      </w:r>
      <w:proofErr w:type="spellStart"/>
      <w:r w:rsidRPr="00B47F9F">
        <w:rPr>
          <w:rFonts w:ascii="Arial" w:eastAsia="Arial" w:hAnsi="Arial" w:cs="Arial"/>
        </w:rPr>
        <w:t>Geldium’s</w:t>
      </w:r>
      <w:proofErr w:type="spellEnd"/>
      <w:r w:rsidRPr="00B47F9F">
        <w:rPr>
          <w:rFonts w:ascii="Arial" w:eastAsia="Arial" w:hAnsi="Arial" w:cs="Arial"/>
        </w:rPr>
        <w:t xml:space="preserve"> customer dataset before building a predictive model for delinquency. This Exploratory Data Analysis (EDA) aims to identify missing or inconsistent data, understand key variables, detect early risk indicators, and highlight patterns that could influence default prediction. These insights will guide the modeling and risk profiling efforts of Tata </w:t>
      </w:r>
      <w:proofErr w:type="spellStart"/>
      <w:r w:rsidRPr="00B47F9F">
        <w:rPr>
          <w:rFonts w:ascii="Arial" w:eastAsia="Arial" w:hAnsi="Arial" w:cs="Arial"/>
        </w:rPr>
        <w:t>iQ's</w:t>
      </w:r>
      <w:proofErr w:type="spellEnd"/>
      <w:r w:rsidRPr="00B47F9F">
        <w:rPr>
          <w:rFonts w:ascii="Arial" w:eastAsia="Arial" w:hAnsi="Arial" w:cs="Arial"/>
        </w:rPr>
        <w:t xml:space="preserve"> analytics team.</w:t>
      </w:r>
    </w:p>
    <w:p w14:paraId="5F1C37D1" w14:textId="77777777" w:rsidR="003A5CED" w:rsidRDefault="3378EA2B" w:rsidP="3378EA2B">
      <w:pPr>
        <w:pStyle w:val="Heading1"/>
        <w:rPr>
          <w:rFonts w:ascii="Arial" w:eastAsia="Arial" w:hAnsi="Arial" w:cs="Arial"/>
          <w:color w:val="auto"/>
        </w:rPr>
      </w:pPr>
      <w:r w:rsidRPr="3378EA2B">
        <w:rPr>
          <w:rFonts w:ascii="Arial" w:eastAsia="Arial" w:hAnsi="Arial" w:cs="Arial"/>
          <w:color w:val="auto"/>
        </w:rPr>
        <w:t>2. Dataset Overview</w:t>
      </w:r>
    </w:p>
    <w:p w14:paraId="271DC243" w14:textId="77777777" w:rsidR="003A5CED" w:rsidRDefault="3378EA2B" w:rsidP="3378EA2B">
      <w:pPr>
        <w:rPr>
          <w:rFonts w:ascii="Arial" w:eastAsia="Arial" w:hAnsi="Arial" w:cs="Arial"/>
        </w:rPr>
      </w:pPr>
      <w:r w:rsidRPr="3378EA2B">
        <w:rPr>
          <w:rFonts w:ascii="Arial" w:eastAsia="Arial" w:hAnsi="Arial" w:cs="Arial"/>
        </w:rPr>
        <w:t>This section summarizes the dataset, including the number of records, key variables, and data types. It also highlights any anomalies, duplicates, or inconsistencies observed during the initial review.</w:t>
      </w:r>
    </w:p>
    <w:p w14:paraId="503AF596" w14:textId="77777777" w:rsidR="003A5CED" w:rsidRDefault="3378EA2B" w:rsidP="3378EA2B">
      <w:pPr>
        <w:rPr>
          <w:rFonts w:ascii="Arial" w:eastAsia="Arial" w:hAnsi="Arial" w:cs="Arial"/>
        </w:rPr>
      </w:pPr>
      <w:r w:rsidRPr="3378EA2B">
        <w:rPr>
          <w:rFonts w:ascii="Arial" w:eastAsia="Arial" w:hAnsi="Arial" w:cs="Arial"/>
        </w:rPr>
        <w:t>Key dataset attributes:</w:t>
      </w:r>
    </w:p>
    <w:p w14:paraId="42B2C3E9" w14:textId="1216DDDC" w:rsidR="003A5CED" w:rsidRDefault="3378EA2B" w:rsidP="3378EA2B">
      <w:pPr>
        <w:rPr>
          <w:rFonts w:ascii="Arial" w:eastAsia="Arial" w:hAnsi="Arial" w:cs="Arial"/>
        </w:rPr>
      </w:pPr>
      <w:r w:rsidRPr="3378EA2B">
        <w:rPr>
          <w:rFonts w:ascii="Arial" w:eastAsia="Arial" w:hAnsi="Arial" w:cs="Arial"/>
        </w:rPr>
        <w:t xml:space="preserve">- Number of records: </w:t>
      </w:r>
      <w:r w:rsidR="00B47F9F" w:rsidRPr="00B47F9F">
        <w:rPr>
          <w:rFonts w:ascii="Arial" w:eastAsia="Arial" w:hAnsi="Arial" w:cs="Arial"/>
        </w:rPr>
        <w:t>500 (CUST0001 to CUST0500)</w:t>
      </w:r>
    </w:p>
    <w:p w14:paraId="000C6503" w14:textId="7676C6D6" w:rsidR="00B47F9F" w:rsidRDefault="00B47F9F" w:rsidP="00B47F9F">
      <w:pPr>
        <w:rPr>
          <w:rFonts w:ascii="Arial" w:eastAsia="Arial" w:hAnsi="Arial" w:cs="Arial"/>
        </w:rPr>
      </w:pPr>
      <w:r>
        <w:rPr>
          <w:rFonts w:ascii="Arial" w:eastAsia="Arial" w:hAnsi="Arial" w:cs="Arial"/>
        </w:rPr>
        <w:t xml:space="preserve">- </w:t>
      </w:r>
      <w:r w:rsidR="3378EA2B" w:rsidRPr="3378EA2B">
        <w:rPr>
          <w:rFonts w:ascii="Arial" w:eastAsia="Arial" w:hAnsi="Arial" w:cs="Arial"/>
        </w:rPr>
        <w:t xml:space="preserve"> Key variables: </w:t>
      </w:r>
    </w:p>
    <w:p w14:paraId="7EA6ABF1" w14:textId="77777777" w:rsidR="0090691B" w:rsidRPr="0090691B" w:rsidRDefault="0090691B" w:rsidP="0090691B">
      <w:pPr>
        <w:numPr>
          <w:ilvl w:val="0"/>
          <w:numId w:val="14"/>
        </w:numPr>
        <w:rPr>
          <w:rFonts w:ascii="Arial" w:eastAsia="Arial" w:hAnsi="Arial" w:cs="Arial"/>
          <w:lang w:val="en-IN"/>
        </w:rPr>
      </w:pPr>
      <w:proofErr w:type="spellStart"/>
      <w:r w:rsidRPr="0090691B">
        <w:rPr>
          <w:rFonts w:ascii="Arial" w:eastAsia="Arial" w:hAnsi="Arial" w:cs="Arial"/>
          <w:b/>
          <w:bCs/>
          <w:lang w:val="en-IN"/>
        </w:rPr>
        <w:t>Customer_ID</w:t>
      </w:r>
      <w:proofErr w:type="spellEnd"/>
      <w:r w:rsidRPr="0090691B">
        <w:rPr>
          <w:rFonts w:ascii="Arial" w:eastAsia="Arial" w:hAnsi="Arial" w:cs="Arial"/>
          <w:lang w:val="en-IN"/>
        </w:rPr>
        <w:t>: Unique identifier for each customer.</w:t>
      </w:r>
    </w:p>
    <w:p w14:paraId="5B1F44D8" w14:textId="77777777" w:rsidR="0090691B" w:rsidRPr="0090691B" w:rsidRDefault="0090691B" w:rsidP="0090691B">
      <w:pPr>
        <w:numPr>
          <w:ilvl w:val="0"/>
          <w:numId w:val="14"/>
        </w:numPr>
        <w:rPr>
          <w:rFonts w:ascii="Arial" w:eastAsia="Arial" w:hAnsi="Arial" w:cs="Arial"/>
          <w:lang w:val="en-IN"/>
        </w:rPr>
      </w:pPr>
      <w:r w:rsidRPr="0090691B">
        <w:rPr>
          <w:rFonts w:ascii="Arial" w:eastAsia="Arial" w:hAnsi="Arial" w:cs="Arial"/>
          <w:b/>
          <w:bCs/>
          <w:lang w:val="en-IN"/>
        </w:rPr>
        <w:t>Age</w:t>
      </w:r>
      <w:r w:rsidRPr="0090691B">
        <w:rPr>
          <w:rFonts w:ascii="Arial" w:eastAsia="Arial" w:hAnsi="Arial" w:cs="Arial"/>
          <w:lang w:val="en-IN"/>
        </w:rPr>
        <w:t>: Customer's age.</w:t>
      </w:r>
    </w:p>
    <w:p w14:paraId="59A0FBE4" w14:textId="77777777" w:rsidR="0090691B" w:rsidRPr="0090691B" w:rsidRDefault="0090691B" w:rsidP="0090691B">
      <w:pPr>
        <w:numPr>
          <w:ilvl w:val="0"/>
          <w:numId w:val="14"/>
        </w:numPr>
        <w:rPr>
          <w:rFonts w:ascii="Arial" w:eastAsia="Arial" w:hAnsi="Arial" w:cs="Arial"/>
          <w:lang w:val="en-IN"/>
        </w:rPr>
      </w:pPr>
      <w:r w:rsidRPr="0090691B">
        <w:rPr>
          <w:rFonts w:ascii="Arial" w:eastAsia="Arial" w:hAnsi="Arial" w:cs="Arial"/>
          <w:b/>
          <w:bCs/>
          <w:lang w:val="en-IN"/>
        </w:rPr>
        <w:t>Income</w:t>
      </w:r>
      <w:r w:rsidRPr="0090691B">
        <w:rPr>
          <w:rFonts w:ascii="Arial" w:eastAsia="Arial" w:hAnsi="Arial" w:cs="Arial"/>
          <w:lang w:val="en-IN"/>
        </w:rPr>
        <w:t>: Annual income (some missing values).</w:t>
      </w:r>
    </w:p>
    <w:p w14:paraId="0FEC4979" w14:textId="77777777" w:rsidR="0090691B" w:rsidRPr="0090691B" w:rsidRDefault="0090691B" w:rsidP="0090691B">
      <w:pPr>
        <w:numPr>
          <w:ilvl w:val="0"/>
          <w:numId w:val="14"/>
        </w:numPr>
        <w:rPr>
          <w:rFonts w:ascii="Arial" w:eastAsia="Arial" w:hAnsi="Arial" w:cs="Arial"/>
          <w:lang w:val="en-IN"/>
        </w:rPr>
      </w:pPr>
      <w:proofErr w:type="spellStart"/>
      <w:r w:rsidRPr="0090691B">
        <w:rPr>
          <w:rFonts w:ascii="Arial" w:eastAsia="Arial" w:hAnsi="Arial" w:cs="Arial"/>
          <w:b/>
          <w:bCs/>
          <w:lang w:val="en-IN"/>
        </w:rPr>
        <w:t>Credit_Score</w:t>
      </w:r>
      <w:proofErr w:type="spellEnd"/>
      <w:r w:rsidRPr="0090691B">
        <w:rPr>
          <w:rFonts w:ascii="Arial" w:eastAsia="Arial" w:hAnsi="Arial" w:cs="Arial"/>
          <w:lang w:val="en-IN"/>
        </w:rPr>
        <w:t>: Credit score of the customer.</w:t>
      </w:r>
    </w:p>
    <w:p w14:paraId="76CB7328" w14:textId="77777777" w:rsidR="0090691B" w:rsidRPr="0090691B" w:rsidRDefault="0090691B" w:rsidP="0090691B">
      <w:pPr>
        <w:numPr>
          <w:ilvl w:val="0"/>
          <w:numId w:val="14"/>
        </w:numPr>
        <w:rPr>
          <w:rFonts w:ascii="Arial" w:eastAsia="Arial" w:hAnsi="Arial" w:cs="Arial"/>
          <w:lang w:val="en-IN"/>
        </w:rPr>
      </w:pPr>
      <w:proofErr w:type="spellStart"/>
      <w:r w:rsidRPr="0090691B">
        <w:rPr>
          <w:rFonts w:ascii="Arial" w:eastAsia="Arial" w:hAnsi="Arial" w:cs="Arial"/>
          <w:b/>
          <w:bCs/>
          <w:lang w:val="en-IN"/>
        </w:rPr>
        <w:t>Credit_Utilization</w:t>
      </w:r>
      <w:proofErr w:type="spellEnd"/>
      <w:r w:rsidRPr="0090691B">
        <w:rPr>
          <w:rFonts w:ascii="Arial" w:eastAsia="Arial" w:hAnsi="Arial" w:cs="Arial"/>
          <w:lang w:val="en-IN"/>
        </w:rPr>
        <w:t>: Ratio of credit used to credit available.</w:t>
      </w:r>
    </w:p>
    <w:p w14:paraId="760DBB51" w14:textId="77777777" w:rsidR="0090691B" w:rsidRPr="0090691B" w:rsidRDefault="0090691B" w:rsidP="0090691B">
      <w:pPr>
        <w:numPr>
          <w:ilvl w:val="0"/>
          <w:numId w:val="14"/>
        </w:numPr>
        <w:rPr>
          <w:rFonts w:ascii="Arial" w:eastAsia="Arial" w:hAnsi="Arial" w:cs="Arial"/>
          <w:lang w:val="en-IN"/>
        </w:rPr>
      </w:pPr>
      <w:proofErr w:type="spellStart"/>
      <w:r w:rsidRPr="0090691B">
        <w:rPr>
          <w:rFonts w:ascii="Arial" w:eastAsia="Arial" w:hAnsi="Arial" w:cs="Arial"/>
          <w:b/>
          <w:bCs/>
          <w:lang w:val="en-IN"/>
        </w:rPr>
        <w:t>Missed_Payments</w:t>
      </w:r>
      <w:proofErr w:type="spellEnd"/>
      <w:r w:rsidRPr="0090691B">
        <w:rPr>
          <w:rFonts w:ascii="Arial" w:eastAsia="Arial" w:hAnsi="Arial" w:cs="Arial"/>
          <w:lang w:val="en-IN"/>
        </w:rPr>
        <w:t>: Number of missed payments in the past.</w:t>
      </w:r>
    </w:p>
    <w:p w14:paraId="07D800F3" w14:textId="77777777" w:rsidR="0090691B" w:rsidRPr="0090691B" w:rsidRDefault="0090691B" w:rsidP="0090691B">
      <w:pPr>
        <w:numPr>
          <w:ilvl w:val="0"/>
          <w:numId w:val="14"/>
        </w:numPr>
        <w:rPr>
          <w:rFonts w:ascii="Arial" w:eastAsia="Arial" w:hAnsi="Arial" w:cs="Arial"/>
          <w:lang w:val="en-IN"/>
        </w:rPr>
      </w:pPr>
      <w:proofErr w:type="spellStart"/>
      <w:r w:rsidRPr="0090691B">
        <w:rPr>
          <w:rFonts w:ascii="Arial" w:eastAsia="Arial" w:hAnsi="Arial" w:cs="Arial"/>
          <w:b/>
          <w:bCs/>
          <w:lang w:val="en-IN"/>
        </w:rPr>
        <w:t>Delinquent_Status</w:t>
      </w:r>
      <w:proofErr w:type="spellEnd"/>
      <w:r w:rsidRPr="0090691B">
        <w:rPr>
          <w:rFonts w:ascii="Arial" w:eastAsia="Arial" w:hAnsi="Arial" w:cs="Arial"/>
          <w:lang w:val="en-IN"/>
        </w:rPr>
        <w:t>: Binary indicator (0 = not delinquent, 1 = delinquent).</w:t>
      </w:r>
    </w:p>
    <w:p w14:paraId="04A91AC3" w14:textId="77777777" w:rsidR="0090691B" w:rsidRPr="0090691B" w:rsidRDefault="0090691B" w:rsidP="0090691B">
      <w:pPr>
        <w:numPr>
          <w:ilvl w:val="0"/>
          <w:numId w:val="14"/>
        </w:numPr>
        <w:rPr>
          <w:rFonts w:ascii="Arial" w:eastAsia="Arial" w:hAnsi="Arial" w:cs="Arial"/>
          <w:lang w:val="en-IN"/>
        </w:rPr>
      </w:pPr>
      <w:proofErr w:type="spellStart"/>
      <w:r w:rsidRPr="0090691B">
        <w:rPr>
          <w:rFonts w:ascii="Arial" w:eastAsia="Arial" w:hAnsi="Arial" w:cs="Arial"/>
          <w:b/>
          <w:bCs/>
          <w:lang w:val="en-IN"/>
        </w:rPr>
        <w:t>Loan_Balance</w:t>
      </w:r>
      <w:proofErr w:type="spellEnd"/>
      <w:r w:rsidRPr="0090691B">
        <w:rPr>
          <w:rFonts w:ascii="Arial" w:eastAsia="Arial" w:hAnsi="Arial" w:cs="Arial"/>
          <w:lang w:val="en-IN"/>
        </w:rPr>
        <w:t>: Outstanding loan balance (some missing values).</w:t>
      </w:r>
    </w:p>
    <w:p w14:paraId="66744BF5" w14:textId="77777777" w:rsidR="0090691B" w:rsidRPr="0090691B" w:rsidRDefault="0090691B" w:rsidP="0090691B">
      <w:pPr>
        <w:numPr>
          <w:ilvl w:val="0"/>
          <w:numId w:val="14"/>
        </w:numPr>
        <w:rPr>
          <w:rFonts w:ascii="Arial" w:eastAsia="Arial" w:hAnsi="Arial" w:cs="Arial"/>
          <w:lang w:val="en-IN"/>
        </w:rPr>
      </w:pPr>
      <w:proofErr w:type="spellStart"/>
      <w:r w:rsidRPr="0090691B">
        <w:rPr>
          <w:rFonts w:ascii="Arial" w:eastAsia="Arial" w:hAnsi="Arial" w:cs="Arial"/>
          <w:b/>
          <w:bCs/>
          <w:lang w:val="en-IN"/>
        </w:rPr>
        <w:t>Debt_to_Income_Ratio</w:t>
      </w:r>
      <w:proofErr w:type="spellEnd"/>
      <w:r w:rsidRPr="0090691B">
        <w:rPr>
          <w:rFonts w:ascii="Arial" w:eastAsia="Arial" w:hAnsi="Arial" w:cs="Arial"/>
          <w:lang w:val="en-IN"/>
        </w:rPr>
        <w:t>: Debt-to-income ratio.</w:t>
      </w:r>
    </w:p>
    <w:p w14:paraId="1692DAC9" w14:textId="77777777" w:rsidR="0090691B" w:rsidRPr="0090691B" w:rsidRDefault="0090691B" w:rsidP="0090691B">
      <w:pPr>
        <w:numPr>
          <w:ilvl w:val="0"/>
          <w:numId w:val="14"/>
        </w:numPr>
        <w:rPr>
          <w:rFonts w:ascii="Arial" w:eastAsia="Arial" w:hAnsi="Arial" w:cs="Arial"/>
          <w:lang w:val="en-IN"/>
        </w:rPr>
      </w:pPr>
      <w:proofErr w:type="spellStart"/>
      <w:r w:rsidRPr="0090691B">
        <w:rPr>
          <w:rFonts w:ascii="Arial" w:eastAsia="Arial" w:hAnsi="Arial" w:cs="Arial"/>
          <w:b/>
          <w:bCs/>
          <w:lang w:val="en-IN"/>
        </w:rPr>
        <w:t>Employment_Status</w:t>
      </w:r>
      <w:proofErr w:type="spellEnd"/>
      <w:r w:rsidRPr="0090691B">
        <w:rPr>
          <w:rFonts w:ascii="Arial" w:eastAsia="Arial" w:hAnsi="Arial" w:cs="Arial"/>
          <w:lang w:val="en-IN"/>
        </w:rPr>
        <w:t>: Employment category (e.g., Employed, Self-employed, Unemployed).</w:t>
      </w:r>
    </w:p>
    <w:p w14:paraId="1AE01043" w14:textId="77777777" w:rsidR="0090691B" w:rsidRPr="0090691B" w:rsidRDefault="0090691B" w:rsidP="0090691B">
      <w:pPr>
        <w:numPr>
          <w:ilvl w:val="0"/>
          <w:numId w:val="14"/>
        </w:numPr>
        <w:rPr>
          <w:rFonts w:ascii="Arial" w:eastAsia="Arial" w:hAnsi="Arial" w:cs="Arial"/>
          <w:lang w:val="en-IN"/>
        </w:rPr>
      </w:pPr>
      <w:proofErr w:type="spellStart"/>
      <w:r w:rsidRPr="0090691B">
        <w:rPr>
          <w:rFonts w:ascii="Arial" w:eastAsia="Arial" w:hAnsi="Arial" w:cs="Arial"/>
          <w:b/>
          <w:bCs/>
          <w:lang w:val="en-IN"/>
        </w:rPr>
        <w:lastRenderedPageBreak/>
        <w:t>Account_Tenure</w:t>
      </w:r>
      <w:proofErr w:type="spellEnd"/>
      <w:r w:rsidRPr="0090691B">
        <w:rPr>
          <w:rFonts w:ascii="Arial" w:eastAsia="Arial" w:hAnsi="Arial" w:cs="Arial"/>
          <w:lang w:val="en-IN"/>
        </w:rPr>
        <w:t>: Duration of the account in months.</w:t>
      </w:r>
    </w:p>
    <w:p w14:paraId="20DC9982" w14:textId="77777777" w:rsidR="0090691B" w:rsidRPr="0090691B" w:rsidRDefault="0090691B" w:rsidP="0090691B">
      <w:pPr>
        <w:numPr>
          <w:ilvl w:val="0"/>
          <w:numId w:val="14"/>
        </w:numPr>
        <w:rPr>
          <w:rFonts w:ascii="Arial" w:eastAsia="Arial" w:hAnsi="Arial" w:cs="Arial"/>
          <w:lang w:val="en-IN"/>
        </w:rPr>
      </w:pPr>
      <w:proofErr w:type="spellStart"/>
      <w:r w:rsidRPr="0090691B">
        <w:rPr>
          <w:rFonts w:ascii="Arial" w:eastAsia="Arial" w:hAnsi="Arial" w:cs="Arial"/>
          <w:b/>
          <w:bCs/>
          <w:lang w:val="en-IN"/>
        </w:rPr>
        <w:t>Credit_Card_Type</w:t>
      </w:r>
      <w:proofErr w:type="spellEnd"/>
      <w:r w:rsidRPr="0090691B">
        <w:rPr>
          <w:rFonts w:ascii="Arial" w:eastAsia="Arial" w:hAnsi="Arial" w:cs="Arial"/>
          <w:lang w:val="en-IN"/>
        </w:rPr>
        <w:t>: Type of credit card (e.g., Standard, Gold, Platinum).</w:t>
      </w:r>
    </w:p>
    <w:p w14:paraId="49F9C86C" w14:textId="77777777" w:rsidR="0090691B" w:rsidRPr="0090691B" w:rsidRDefault="0090691B" w:rsidP="0090691B">
      <w:pPr>
        <w:numPr>
          <w:ilvl w:val="0"/>
          <w:numId w:val="14"/>
        </w:numPr>
        <w:rPr>
          <w:rFonts w:ascii="Arial" w:eastAsia="Arial" w:hAnsi="Arial" w:cs="Arial"/>
          <w:lang w:val="en-IN"/>
        </w:rPr>
      </w:pPr>
      <w:r w:rsidRPr="0090691B">
        <w:rPr>
          <w:rFonts w:ascii="Arial" w:eastAsia="Arial" w:hAnsi="Arial" w:cs="Arial"/>
          <w:b/>
          <w:bCs/>
          <w:lang w:val="en-IN"/>
        </w:rPr>
        <w:t>Location</w:t>
      </w:r>
      <w:r w:rsidRPr="0090691B">
        <w:rPr>
          <w:rFonts w:ascii="Arial" w:eastAsia="Arial" w:hAnsi="Arial" w:cs="Arial"/>
          <w:lang w:val="en-IN"/>
        </w:rPr>
        <w:t>: Customer's city (e.g., Los Angeles, Phoenix).</w:t>
      </w:r>
    </w:p>
    <w:p w14:paraId="0E8AB9EB" w14:textId="77777777" w:rsidR="0090691B" w:rsidRPr="0090691B" w:rsidRDefault="0090691B" w:rsidP="0090691B">
      <w:pPr>
        <w:numPr>
          <w:ilvl w:val="0"/>
          <w:numId w:val="14"/>
        </w:numPr>
        <w:rPr>
          <w:rFonts w:ascii="Arial" w:eastAsia="Arial" w:hAnsi="Arial" w:cs="Arial"/>
          <w:lang w:val="en-IN"/>
        </w:rPr>
      </w:pPr>
      <w:r w:rsidRPr="0090691B">
        <w:rPr>
          <w:rFonts w:ascii="Arial" w:eastAsia="Arial" w:hAnsi="Arial" w:cs="Arial"/>
          <w:b/>
          <w:bCs/>
          <w:lang w:val="en-IN"/>
        </w:rPr>
        <w:t>Month_1 to Month_6</w:t>
      </w:r>
      <w:r w:rsidRPr="0090691B">
        <w:rPr>
          <w:rFonts w:ascii="Arial" w:eastAsia="Arial" w:hAnsi="Arial" w:cs="Arial"/>
          <w:lang w:val="en-IN"/>
        </w:rPr>
        <w:t>: Payment status for 6 months (On-time, Late, Missed).</w:t>
      </w:r>
    </w:p>
    <w:p w14:paraId="66D18F34" w14:textId="0DE605EF" w:rsidR="003A5CED" w:rsidRDefault="003A5CED" w:rsidP="3378EA2B">
      <w:pPr>
        <w:rPr>
          <w:rFonts w:ascii="Arial" w:eastAsia="Arial" w:hAnsi="Arial" w:cs="Arial"/>
        </w:rPr>
      </w:pPr>
    </w:p>
    <w:p w14:paraId="59BB7654" w14:textId="77777777" w:rsidR="00B47F9F" w:rsidRDefault="3378EA2B" w:rsidP="00B47F9F">
      <w:pPr>
        <w:rPr>
          <w:rFonts w:ascii="Arial" w:eastAsia="Arial" w:hAnsi="Arial" w:cs="Arial"/>
        </w:rPr>
      </w:pPr>
      <w:r w:rsidRPr="3378EA2B">
        <w:rPr>
          <w:rFonts w:ascii="Arial" w:eastAsia="Arial" w:hAnsi="Arial" w:cs="Arial"/>
        </w:rPr>
        <w:t xml:space="preserve">- Data types: </w:t>
      </w:r>
      <w:r w:rsidR="00B47F9F">
        <w:rPr>
          <w:rFonts w:ascii="Arial" w:eastAsia="Arial" w:hAnsi="Arial" w:cs="Arial"/>
        </w:rPr>
        <w:t xml:space="preserve"> </w:t>
      </w:r>
    </w:p>
    <w:p w14:paraId="74A255F4" w14:textId="77777777" w:rsidR="0090691B" w:rsidRPr="0090691B" w:rsidRDefault="0090691B" w:rsidP="0090691B">
      <w:pPr>
        <w:numPr>
          <w:ilvl w:val="0"/>
          <w:numId w:val="15"/>
        </w:numPr>
        <w:rPr>
          <w:rFonts w:ascii="Arial" w:eastAsia="Arial" w:hAnsi="Arial" w:cs="Arial"/>
          <w:lang w:val="en-IN"/>
        </w:rPr>
      </w:pPr>
      <w:proofErr w:type="spellStart"/>
      <w:r w:rsidRPr="0090691B">
        <w:rPr>
          <w:rFonts w:ascii="Arial" w:eastAsia="Arial" w:hAnsi="Arial" w:cs="Arial"/>
          <w:b/>
          <w:bCs/>
          <w:lang w:val="en-IN"/>
        </w:rPr>
        <w:t>Customer_ID</w:t>
      </w:r>
      <w:proofErr w:type="spellEnd"/>
      <w:r w:rsidRPr="0090691B">
        <w:rPr>
          <w:rFonts w:ascii="Arial" w:eastAsia="Arial" w:hAnsi="Arial" w:cs="Arial"/>
          <w:lang w:val="en-IN"/>
        </w:rPr>
        <w:t>: String (Categorical).</w:t>
      </w:r>
    </w:p>
    <w:p w14:paraId="12C86F4C" w14:textId="77777777" w:rsidR="0090691B" w:rsidRPr="0090691B" w:rsidRDefault="0090691B" w:rsidP="0090691B">
      <w:pPr>
        <w:numPr>
          <w:ilvl w:val="0"/>
          <w:numId w:val="15"/>
        </w:numPr>
        <w:rPr>
          <w:rFonts w:ascii="Arial" w:eastAsia="Arial" w:hAnsi="Arial" w:cs="Arial"/>
          <w:lang w:val="en-IN"/>
        </w:rPr>
      </w:pPr>
      <w:r w:rsidRPr="0090691B">
        <w:rPr>
          <w:rFonts w:ascii="Arial" w:eastAsia="Arial" w:hAnsi="Arial" w:cs="Arial"/>
          <w:b/>
          <w:bCs/>
          <w:lang w:val="en-IN"/>
        </w:rPr>
        <w:t>Age</w:t>
      </w:r>
      <w:r w:rsidRPr="0090691B">
        <w:rPr>
          <w:rFonts w:ascii="Arial" w:eastAsia="Arial" w:hAnsi="Arial" w:cs="Arial"/>
          <w:lang w:val="en-IN"/>
        </w:rPr>
        <w:t>: Integer.</w:t>
      </w:r>
    </w:p>
    <w:p w14:paraId="2E62819D" w14:textId="77777777" w:rsidR="0090691B" w:rsidRPr="0090691B" w:rsidRDefault="0090691B" w:rsidP="0090691B">
      <w:pPr>
        <w:numPr>
          <w:ilvl w:val="0"/>
          <w:numId w:val="15"/>
        </w:numPr>
        <w:rPr>
          <w:rFonts w:ascii="Arial" w:eastAsia="Arial" w:hAnsi="Arial" w:cs="Arial"/>
          <w:lang w:val="en-IN"/>
        </w:rPr>
      </w:pPr>
      <w:r w:rsidRPr="0090691B">
        <w:rPr>
          <w:rFonts w:ascii="Arial" w:eastAsia="Arial" w:hAnsi="Arial" w:cs="Arial"/>
          <w:b/>
          <w:bCs/>
          <w:lang w:val="en-IN"/>
        </w:rPr>
        <w:t>Income</w:t>
      </w:r>
      <w:r w:rsidRPr="0090691B">
        <w:rPr>
          <w:rFonts w:ascii="Arial" w:eastAsia="Arial" w:hAnsi="Arial" w:cs="Arial"/>
          <w:lang w:val="en-IN"/>
        </w:rPr>
        <w:t>: Float (with missing values).</w:t>
      </w:r>
    </w:p>
    <w:p w14:paraId="1413370F" w14:textId="77777777" w:rsidR="0090691B" w:rsidRPr="0090691B" w:rsidRDefault="0090691B" w:rsidP="0090691B">
      <w:pPr>
        <w:numPr>
          <w:ilvl w:val="0"/>
          <w:numId w:val="15"/>
        </w:numPr>
        <w:rPr>
          <w:rFonts w:ascii="Arial" w:eastAsia="Arial" w:hAnsi="Arial" w:cs="Arial"/>
          <w:lang w:val="en-IN"/>
        </w:rPr>
      </w:pPr>
      <w:proofErr w:type="spellStart"/>
      <w:r w:rsidRPr="0090691B">
        <w:rPr>
          <w:rFonts w:ascii="Arial" w:eastAsia="Arial" w:hAnsi="Arial" w:cs="Arial"/>
          <w:b/>
          <w:bCs/>
          <w:lang w:val="en-IN"/>
        </w:rPr>
        <w:t>Credit_Score</w:t>
      </w:r>
      <w:proofErr w:type="spellEnd"/>
      <w:r w:rsidRPr="0090691B">
        <w:rPr>
          <w:rFonts w:ascii="Arial" w:eastAsia="Arial" w:hAnsi="Arial" w:cs="Arial"/>
          <w:lang w:val="en-IN"/>
        </w:rPr>
        <w:t>: Integer.</w:t>
      </w:r>
    </w:p>
    <w:p w14:paraId="4033F7D1" w14:textId="77777777" w:rsidR="0090691B" w:rsidRPr="0090691B" w:rsidRDefault="0090691B" w:rsidP="0090691B">
      <w:pPr>
        <w:numPr>
          <w:ilvl w:val="0"/>
          <w:numId w:val="15"/>
        </w:numPr>
        <w:rPr>
          <w:rFonts w:ascii="Arial" w:eastAsia="Arial" w:hAnsi="Arial" w:cs="Arial"/>
          <w:lang w:val="en-IN"/>
        </w:rPr>
      </w:pPr>
      <w:proofErr w:type="spellStart"/>
      <w:r w:rsidRPr="0090691B">
        <w:rPr>
          <w:rFonts w:ascii="Arial" w:eastAsia="Arial" w:hAnsi="Arial" w:cs="Arial"/>
          <w:b/>
          <w:bCs/>
          <w:lang w:val="en-IN"/>
        </w:rPr>
        <w:t>Credit_Utilization</w:t>
      </w:r>
      <w:proofErr w:type="spellEnd"/>
      <w:r w:rsidRPr="0090691B">
        <w:rPr>
          <w:rFonts w:ascii="Arial" w:eastAsia="Arial" w:hAnsi="Arial" w:cs="Arial"/>
          <w:lang w:val="en-IN"/>
        </w:rPr>
        <w:t>: Float.</w:t>
      </w:r>
    </w:p>
    <w:p w14:paraId="24B6DDB3" w14:textId="77777777" w:rsidR="0090691B" w:rsidRPr="0090691B" w:rsidRDefault="0090691B" w:rsidP="0090691B">
      <w:pPr>
        <w:numPr>
          <w:ilvl w:val="0"/>
          <w:numId w:val="15"/>
        </w:numPr>
        <w:rPr>
          <w:rFonts w:ascii="Arial" w:eastAsia="Arial" w:hAnsi="Arial" w:cs="Arial"/>
          <w:lang w:val="en-IN"/>
        </w:rPr>
      </w:pPr>
      <w:proofErr w:type="spellStart"/>
      <w:r w:rsidRPr="0090691B">
        <w:rPr>
          <w:rFonts w:ascii="Arial" w:eastAsia="Arial" w:hAnsi="Arial" w:cs="Arial"/>
          <w:b/>
          <w:bCs/>
          <w:lang w:val="en-IN"/>
        </w:rPr>
        <w:t>Missed_Payments</w:t>
      </w:r>
      <w:proofErr w:type="spellEnd"/>
      <w:r w:rsidRPr="0090691B">
        <w:rPr>
          <w:rFonts w:ascii="Arial" w:eastAsia="Arial" w:hAnsi="Arial" w:cs="Arial"/>
          <w:lang w:val="en-IN"/>
        </w:rPr>
        <w:t>: Integer.</w:t>
      </w:r>
    </w:p>
    <w:p w14:paraId="1663EE87" w14:textId="77777777" w:rsidR="0090691B" w:rsidRPr="0090691B" w:rsidRDefault="0090691B" w:rsidP="0090691B">
      <w:pPr>
        <w:numPr>
          <w:ilvl w:val="0"/>
          <w:numId w:val="15"/>
        </w:numPr>
        <w:rPr>
          <w:rFonts w:ascii="Arial" w:eastAsia="Arial" w:hAnsi="Arial" w:cs="Arial"/>
          <w:lang w:val="en-IN"/>
        </w:rPr>
      </w:pPr>
      <w:proofErr w:type="spellStart"/>
      <w:r w:rsidRPr="0090691B">
        <w:rPr>
          <w:rFonts w:ascii="Arial" w:eastAsia="Arial" w:hAnsi="Arial" w:cs="Arial"/>
          <w:b/>
          <w:bCs/>
          <w:lang w:val="en-IN"/>
        </w:rPr>
        <w:t>Delinquent_Status</w:t>
      </w:r>
      <w:proofErr w:type="spellEnd"/>
      <w:r w:rsidRPr="0090691B">
        <w:rPr>
          <w:rFonts w:ascii="Arial" w:eastAsia="Arial" w:hAnsi="Arial" w:cs="Arial"/>
          <w:lang w:val="en-IN"/>
        </w:rPr>
        <w:t>: Binary (Integer: 0/1).</w:t>
      </w:r>
    </w:p>
    <w:p w14:paraId="12C263FF" w14:textId="77777777" w:rsidR="0090691B" w:rsidRPr="0090691B" w:rsidRDefault="0090691B" w:rsidP="0090691B">
      <w:pPr>
        <w:numPr>
          <w:ilvl w:val="0"/>
          <w:numId w:val="15"/>
        </w:numPr>
        <w:rPr>
          <w:rFonts w:ascii="Arial" w:eastAsia="Arial" w:hAnsi="Arial" w:cs="Arial"/>
          <w:lang w:val="en-IN"/>
        </w:rPr>
      </w:pPr>
      <w:proofErr w:type="spellStart"/>
      <w:r w:rsidRPr="0090691B">
        <w:rPr>
          <w:rFonts w:ascii="Arial" w:eastAsia="Arial" w:hAnsi="Arial" w:cs="Arial"/>
          <w:b/>
          <w:bCs/>
          <w:lang w:val="en-IN"/>
        </w:rPr>
        <w:t>Loan_Balance</w:t>
      </w:r>
      <w:proofErr w:type="spellEnd"/>
      <w:r w:rsidRPr="0090691B">
        <w:rPr>
          <w:rFonts w:ascii="Arial" w:eastAsia="Arial" w:hAnsi="Arial" w:cs="Arial"/>
          <w:lang w:val="en-IN"/>
        </w:rPr>
        <w:t>: Float (with missing values).</w:t>
      </w:r>
    </w:p>
    <w:p w14:paraId="4682F4E5" w14:textId="77777777" w:rsidR="0090691B" w:rsidRPr="0090691B" w:rsidRDefault="0090691B" w:rsidP="0090691B">
      <w:pPr>
        <w:numPr>
          <w:ilvl w:val="0"/>
          <w:numId w:val="15"/>
        </w:numPr>
        <w:rPr>
          <w:rFonts w:ascii="Arial" w:eastAsia="Arial" w:hAnsi="Arial" w:cs="Arial"/>
          <w:lang w:val="en-IN"/>
        </w:rPr>
      </w:pPr>
      <w:proofErr w:type="spellStart"/>
      <w:r w:rsidRPr="0090691B">
        <w:rPr>
          <w:rFonts w:ascii="Arial" w:eastAsia="Arial" w:hAnsi="Arial" w:cs="Arial"/>
          <w:b/>
          <w:bCs/>
          <w:lang w:val="en-IN"/>
        </w:rPr>
        <w:t>Debt_to_Income_Ratio</w:t>
      </w:r>
      <w:proofErr w:type="spellEnd"/>
      <w:r w:rsidRPr="0090691B">
        <w:rPr>
          <w:rFonts w:ascii="Arial" w:eastAsia="Arial" w:hAnsi="Arial" w:cs="Arial"/>
          <w:lang w:val="en-IN"/>
        </w:rPr>
        <w:t>: Float.</w:t>
      </w:r>
    </w:p>
    <w:p w14:paraId="28F9C511" w14:textId="77777777" w:rsidR="0090691B" w:rsidRPr="0090691B" w:rsidRDefault="0090691B" w:rsidP="0090691B">
      <w:pPr>
        <w:numPr>
          <w:ilvl w:val="0"/>
          <w:numId w:val="15"/>
        </w:numPr>
        <w:rPr>
          <w:rFonts w:ascii="Arial" w:eastAsia="Arial" w:hAnsi="Arial" w:cs="Arial"/>
          <w:lang w:val="en-IN"/>
        </w:rPr>
      </w:pPr>
      <w:proofErr w:type="spellStart"/>
      <w:r w:rsidRPr="0090691B">
        <w:rPr>
          <w:rFonts w:ascii="Arial" w:eastAsia="Arial" w:hAnsi="Arial" w:cs="Arial"/>
          <w:b/>
          <w:bCs/>
          <w:lang w:val="en-IN"/>
        </w:rPr>
        <w:t>Employment_Status</w:t>
      </w:r>
      <w:proofErr w:type="spellEnd"/>
      <w:r w:rsidRPr="0090691B">
        <w:rPr>
          <w:rFonts w:ascii="Arial" w:eastAsia="Arial" w:hAnsi="Arial" w:cs="Arial"/>
          <w:lang w:val="en-IN"/>
        </w:rPr>
        <w:t>: String (Categorical).</w:t>
      </w:r>
    </w:p>
    <w:p w14:paraId="1109E8C8" w14:textId="77777777" w:rsidR="0090691B" w:rsidRPr="0090691B" w:rsidRDefault="0090691B" w:rsidP="0090691B">
      <w:pPr>
        <w:numPr>
          <w:ilvl w:val="0"/>
          <w:numId w:val="15"/>
        </w:numPr>
        <w:rPr>
          <w:rFonts w:ascii="Arial" w:eastAsia="Arial" w:hAnsi="Arial" w:cs="Arial"/>
          <w:lang w:val="en-IN"/>
        </w:rPr>
      </w:pPr>
      <w:proofErr w:type="spellStart"/>
      <w:r w:rsidRPr="0090691B">
        <w:rPr>
          <w:rFonts w:ascii="Arial" w:eastAsia="Arial" w:hAnsi="Arial" w:cs="Arial"/>
          <w:b/>
          <w:bCs/>
          <w:lang w:val="en-IN"/>
        </w:rPr>
        <w:t>Account_Tenure</w:t>
      </w:r>
      <w:proofErr w:type="spellEnd"/>
      <w:r w:rsidRPr="0090691B">
        <w:rPr>
          <w:rFonts w:ascii="Arial" w:eastAsia="Arial" w:hAnsi="Arial" w:cs="Arial"/>
          <w:lang w:val="en-IN"/>
        </w:rPr>
        <w:t>: Integer.</w:t>
      </w:r>
    </w:p>
    <w:p w14:paraId="4433FEB2" w14:textId="77777777" w:rsidR="0090691B" w:rsidRPr="0090691B" w:rsidRDefault="0090691B" w:rsidP="0090691B">
      <w:pPr>
        <w:numPr>
          <w:ilvl w:val="0"/>
          <w:numId w:val="15"/>
        </w:numPr>
        <w:rPr>
          <w:rFonts w:ascii="Arial" w:eastAsia="Arial" w:hAnsi="Arial" w:cs="Arial"/>
          <w:lang w:val="en-IN"/>
        </w:rPr>
      </w:pPr>
      <w:proofErr w:type="spellStart"/>
      <w:r w:rsidRPr="0090691B">
        <w:rPr>
          <w:rFonts w:ascii="Arial" w:eastAsia="Arial" w:hAnsi="Arial" w:cs="Arial"/>
          <w:b/>
          <w:bCs/>
          <w:lang w:val="en-IN"/>
        </w:rPr>
        <w:t>Credit_Card_Type</w:t>
      </w:r>
      <w:proofErr w:type="spellEnd"/>
      <w:r w:rsidRPr="0090691B">
        <w:rPr>
          <w:rFonts w:ascii="Arial" w:eastAsia="Arial" w:hAnsi="Arial" w:cs="Arial"/>
          <w:lang w:val="en-IN"/>
        </w:rPr>
        <w:t>: String (Categorical).</w:t>
      </w:r>
    </w:p>
    <w:p w14:paraId="19BEDBCB" w14:textId="77777777" w:rsidR="0090691B" w:rsidRPr="0090691B" w:rsidRDefault="0090691B" w:rsidP="0090691B">
      <w:pPr>
        <w:numPr>
          <w:ilvl w:val="0"/>
          <w:numId w:val="15"/>
        </w:numPr>
        <w:rPr>
          <w:rFonts w:ascii="Arial" w:eastAsia="Arial" w:hAnsi="Arial" w:cs="Arial"/>
          <w:lang w:val="en-IN"/>
        </w:rPr>
      </w:pPr>
      <w:r w:rsidRPr="0090691B">
        <w:rPr>
          <w:rFonts w:ascii="Arial" w:eastAsia="Arial" w:hAnsi="Arial" w:cs="Arial"/>
          <w:b/>
          <w:bCs/>
          <w:lang w:val="en-IN"/>
        </w:rPr>
        <w:t>Location</w:t>
      </w:r>
      <w:r w:rsidRPr="0090691B">
        <w:rPr>
          <w:rFonts w:ascii="Arial" w:eastAsia="Arial" w:hAnsi="Arial" w:cs="Arial"/>
          <w:lang w:val="en-IN"/>
        </w:rPr>
        <w:t>: String (Categorical).</w:t>
      </w:r>
    </w:p>
    <w:p w14:paraId="4A02A827" w14:textId="77777777" w:rsidR="0090691B" w:rsidRPr="0090691B" w:rsidRDefault="0090691B" w:rsidP="0090691B">
      <w:pPr>
        <w:numPr>
          <w:ilvl w:val="0"/>
          <w:numId w:val="15"/>
        </w:numPr>
        <w:rPr>
          <w:rFonts w:ascii="Arial" w:eastAsia="Arial" w:hAnsi="Arial" w:cs="Arial"/>
          <w:lang w:val="en-IN"/>
        </w:rPr>
      </w:pPr>
      <w:r w:rsidRPr="0090691B">
        <w:rPr>
          <w:rFonts w:ascii="Arial" w:eastAsia="Arial" w:hAnsi="Arial" w:cs="Arial"/>
          <w:b/>
          <w:bCs/>
          <w:lang w:val="en-IN"/>
        </w:rPr>
        <w:t>Month_1 to Month_6</w:t>
      </w:r>
      <w:r w:rsidRPr="0090691B">
        <w:rPr>
          <w:rFonts w:ascii="Arial" w:eastAsia="Arial" w:hAnsi="Arial" w:cs="Arial"/>
          <w:lang w:val="en-IN"/>
        </w:rPr>
        <w:t>: String (Categorical: "On-time", "Late", "Missed").</w:t>
      </w:r>
    </w:p>
    <w:p w14:paraId="1A7B06EA" w14:textId="18C4821D" w:rsidR="00B47F9F" w:rsidRPr="00B47F9F" w:rsidRDefault="00B47F9F" w:rsidP="00B47F9F">
      <w:pPr>
        <w:rPr>
          <w:rFonts w:ascii="Arial" w:eastAsia="Arial" w:hAnsi="Arial" w:cs="Arial"/>
          <w:lang w:val="en-IN"/>
        </w:rPr>
      </w:pPr>
    </w:p>
    <w:p w14:paraId="1713A2A9" w14:textId="7CC4FF98" w:rsidR="003A5CED" w:rsidRDefault="003A5CED" w:rsidP="3378EA2B">
      <w:pPr>
        <w:rPr>
          <w:rFonts w:ascii="Arial" w:eastAsia="Arial" w:hAnsi="Arial" w:cs="Arial"/>
        </w:rPr>
      </w:pPr>
    </w:p>
    <w:p w14:paraId="5A7A0835" w14:textId="77777777" w:rsidR="003A5CED" w:rsidRDefault="3378EA2B" w:rsidP="3378EA2B">
      <w:pPr>
        <w:pStyle w:val="Heading1"/>
        <w:rPr>
          <w:rFonts w:ascii="Arial" w:eastAsia="Arial" w:hAnsi="Arial" w:cs="Arial"/>
          <w:color w:val="auto"/>
        </w:rPr>
      </w:pPr>
      <w:r w:rsidRPr="3378EA2B">
        <w:rPr>
          <w:rFonts w:ascii="Arial" w:eastAsia="Arial" w:hAnsi="Arial" w:cs="Arial"/>
          <w:color w:val="auto"/>
        </w:rPr>
        <w:t>3. Missing Data Analysis</w:t>
      </w:r>
    </w:p>
    <w:p w14:paraId="2657B9B7" w14:textId="77777777" w:rsidR="003A5CED" w:rsidRDefault="3378EA2B" w:rsidP="3378EA2B">
      <w:pPr>
        <w:rPr>
          <w:rFonts w:ascii="Arial" w:eastAsia="Arial" w:hAnsi="Arial" w:cs="Arial"/>
        </w:rPr>
      </w:pPr>
      <w:r w:rsidRPr="3378EA2B">
        <w:rPr>
          <w:rFonts w:ascii="Arial" w:eastAsia="Arial" w:hAnsi="Arial" w:cs="Arial"/>
        </w:rPr>
        <w:t>Identifying and addressing missing data is critical to ensuring model accuracy. This section outlines missing values in the dataset, the approach taken to handle them, and justifications for the chosen method.</w:t>
      </w:r>
    </w:p>
    <w:p w14:paraId="2E9C6CD3" w14:textId="77777777" w:rsidR="003A5CED" w:rsidRDefault="3378EA2B" w:rsidP="3378EA2B">
      <w:pPr>
        <w:rPr>
          <w:rFonts w:ascii="Arial" w:eastAsia="Arial" w:hAnsi="Arial" w:cs="Arial"/>
        </w:rPr>
      </w:pPr>
      <w:r w:rsidRPr="3378EA2B">
        <w:rPr>
          <w:rFonts w:ascii="Arial" w:eastAsia="Arial" w:hAnsi="Arial" w:cs="Arial"/>
        </w:rPr>
        <w:t>Key missing data findings:</w:t>
      </w:r>
    </w:p>
    <w:p w14:paraId="5ECE428D" w14:textId="5737257E" w:rsidR="003A5CED" w:rsidRDefault="3378EA2B" w:rsidP="3378EA2B">
      <w:pPr>
        <w:rPr>
          <w:rFonts w:ascii="Arial" w:eastAsia="Arial" w:hAnsi="Arial" w:cs="Arial"/>
        </w:rPr>
      </w:pPr>
      <w:r w:rsidRPr="3378EA2B">
        <w:rPr>
          <w:rFonts w:ascii="Arial" w:eastAsia="Arial" w:hAnsi="Arial" w:cs="Arial"/>
        </w:rPr>
        <w:lastRenderedPageBreak/>
        <w:t xml:space="preserve">- Variables with missing values: </w:t>
      </w:r>
    </w:p>
    <w:p w14:paraId="500E9649" w14:textId="77777777" w:rsidR="00B2398D" w:rsidRPr="00B2398D" w:rsidRDefault="00B2398D" w:rsidP="00B2398D">
      <w:pPr>
        <w:numPr>
          <w:ilvl w:val="0"/>
          <w:numId w:val="16"/>
        </w:numPr>
        <w:rPr>
          <w:rFonts w:ascii="Arial" w:eastAsia="Arial" w:hAnsi="Arial" w:cs="Arial"/>
          <w:lang w:val="en-IN"/>
        </w:rPr>
      </w:pPr>
      <w:r w:rsidRPr="00B2398D">
        <w:rPr>
          <w:rFonts w:ascii="Arial" w:eastAsia="Arial" w:hAnsi="Arial" w:cs="Arial"/>
          <w:b/>
          <w:bCs/>
          <w:lang w:val="en-IN"/>
        </w:rPr>
        <w:t>Income</w:t>
      </w:r>
    </w:p>
    <w:p w14:paraId="3D896196" w14:textId="77777777" w:rsidR="00B2398D" w:rsidRPr="00B2398D" w:rsidRDefault="00B2398D" w:rsidP="00B2398D">
      <w:pPr>
        <w:numPr>
          <w:ilvl w:val="0"/>
          <w:numId w:val="16"/>
        </w:numPr>
        <w:rPr>
          <w:rFonts w:ascii="Arial" w:eastAsia="Arial" w:hAnsi="Arial" w:cs="Arial"/>
          <w:lang w:val="en-IN"/>
        </w:rPr>
      </w:pPr>
      <w:proofErr w:type="spellStart"/>
      <w:r w:rsidRPr="00B2398D">
        <w:rPr>
          <w:rFonts w:ascii="Arial" w:eastAsia="Arial" w:hAnsi="Arial" w:cs="Arial"/>
          <w:b/>
          <w:bCs/>
          <w:lang w:val="en-IN"/>
        </w:rPr>
        <w:t>Loan_Balance</w:t>
      </w:r>
      <w:proofErr w:type="spellEnd"/>
    </w:p>
    <w:p w14:paraId="22C2CF49" w14:textId="77777777" w:rsidR="00B2398D" w:rsidRPr="00B2398D" w:rsidRDefault="00B2398D" w:rsidP="00B2398D">
      <w:pPr>
        <w:numPr>
          <w:ilvl w:val="0"/>
          <w:numId w:val="16"/>
        </w:numPr>
        <w:rPr>
          <w:rFonts w:ascii="Arial" w:eastAsia="Arial" w:hAnsi="Arial" w:cs="Arial"/>
          <w:lang w:val="en-IN"/>
        </w:rPr>
      </w:pPr>
      <w:proofErr w:type="spellStart"/>
      <w:r w:rsidRPr="00B2398D">
        <w:rPr>
          <w:rFonts w:ascii="Arial" w:eastAsia="Arial" w:hAnsi="Arial" w:cs="Arial"/>
          <w:b/>
          <w:bCs/>
          <w:lang w:val="en-IN"/>
        </w:rPr>
        <w:t>Employment_Status</w:t>
      </w:r>
      <w:proofErr w:type="spellEnd"/>
    </w:p>
    <w:p w14:paraId="093D8734" w14:textId="77777777" w:rsidR="00B2398D" w:rsidRPr="00B2398D" w:rsidRDefault="00B2398D" w:rsidP="00B2398D">
      <w:pPr>
        <w:numPr>
          <w:ilvl w:val="0"/>
          <w:numId w:val="16"/>
        </w:numPr>
        <w:rPr>
          <w:rFonts w:ascii="Arial" w:eastAsia="Arial" w:hAnsi="Arial" w:cs="Arial"/>
          <w:lang w:val="en-IN"/>
        </w:rPr>
      </w:pPr>
      <w:proofErr w:type="spellStart"/>
      <w:r w:rsidRPr="00B2398D">
        <w:rPr>
          <w:rFonts w:ascii="Arial" w:eastAsia="Arial" w:hAnsi="Arial" w:cs="Arial"/>
          <w:b/>
          <w:bCs/>
          <w:lang w:val="en-IN"/>
        </w:rPr>
        <w:t>Debt_to_Income_Ratio</w:t>
      </w:r>
      <w:proofErr w:type="spellEnd"/>
    </w:p>
    <w:p w14:paraId="699F7A7D" w14:textId="696E2406" w:rsidR="00B2398D" w:rsidRPr="00B2398D" w:rsidRDefault="00B2398D" w:rsidP="3378EA2B">
      <w:pPr>
        <w:numPr>
          <w:ilvl w:val="0"/>
          <w:numId w:val="16"/>
        </w:numPr>
        <w:rPr>
          <w:rFonts w:ascii="Arial" w:eastAsia="Arial" w:hAnsi="Arial" w:cs="Arial"/>
          <w:lang w:val="en-IN"/>
        </w:rPr>
      </w:pPr>
      <w:proofErr w:type="spellStart"/>
      <w:r w:rsidRPr="00B2398D">
        <w:rPr>
          <w:rFonts w:ascii="Arial" w:eastAsia="Arial" w:hAnsi="Arial" w:cs="Arial"/>
          <w:b/>
          <w:bCs/>
          <w:lang w:val="en-IN"/>
        </w:rPr>
        <w:t>Credit_Card_Type</w:t>
      </w:r>
      <w:proofErr w:type="spellEnd"/>
    </w:p>
    <w:p w14:paraId="13777320" w14:textId="77777777" w:rsidR="003A5CED" w:rsidRDefault="3378EA2B" w:rsidP="3378EA2B">
      <w:pPr>
        <w:rPr>
          <w:rFonts w:ascii="Arial" w:eastAsia="Arial" w:hAnsi="Arial" w:cs="Arial"/>
        </w:rPr>
      </w:pPr>
      <w:r w:rsidRPr="3378EA2B">
        <w:rPr>
          <w:rFonts w:ascii="Arial" w:eastAsia="Arial" w:hAnsi="Arial" w:cs="Arial"/>
        </w:rPr>
        <w:t>- Missing data treatment: [Deletion, Imputation, Synthetic Data, etc.]</w:t>
      </w:r>
    </w:p>
    <w:p w14:paraId="139CCAE3" w14:textId="77777777" w:rsidR="003B1079" w:rsidRPr="003B1079" w:rsidRDefault="003B1079" w:rsidP="003B1079">
      <w:pPr>
        <w:rPr>
          <w:rFonts w:ascii="Arial" w:eastAsia="Arial" w:hAnsi="Arial" w:cs="Arial"/>
          <w:lang w:val="en-IN"/>
        </w:rPr>
      </w:pPr>
      <w:r w:rsidRPr="003B1079">
        <w:rPr>
          <w:rFonts w:ascii="Arial" w:eastAsia="Arial" w:hAnsi="Arial" w:cs="Arial"/>
          <w:b/>
          <w:bCs/>
          <w:lang w:val="en-IN"/>
        </w:rPr>
        <w:t>1. Income (Numerical, ~20+ missing)</w:t>
      </w:r>
    </w:p>
    <w:p w14:paraId="01201CA4" w14:textId="77777777" w:rsidR="003B1079" w:rsidRPr="003B1079" w:rsidRDefault="003B1079" w:rsidP="003B1079">
      <w:pPr>
        <w:numPr>
          <w:ilvl w:val="0"/>
          <w:numId w:val="18"/>
        </w:numPr>
        <w:rPr>
          <w:rFonts w:ascii="Arial" w:eastAsia="Arial" w:hAnsi="Arial" w:cs="Arial"/>
          <w:lang w:val="en-IN"/>
        </w:rPr>
      </w:pPr>
      <w:r w:rsidRPr="003B1079">
        <w:rPr>
          <w:rFonts w:ascii="Arial" w:eastAsia="Arial" w:hAnsi="Arial" w:cs="Arial"/>
          <w:b/>
          <w:bCs/>
          <w:lang w:val="en-IN"/>
        </w:rPr>
        <w:t>Best Treatment</w:t>
      </w:r>
      <w:r w:rsidRPr="003B1079">
        <w:rPr>
          <w:rFonts w:ascii="Arial" w:eastAsia="Arial" w:hAnsi="Arial" w:cs="Arial"/>
          <w:lang w:val="en-IN"/>
        </w:rPr>
        <w:t>: </w:t>
      </w:r>
      <w:r w:rsidRPr="003B1079">
        <w:rPr>
          <w:rFonts w:ascii="Arial" w:eastAsia="Arial" w:hAnsi="Arial" w:cs="Arial"/>
          <w:b/>
          <w:bCs/>
          <w:lang w:val="en-IN"/>
        </w:rPr>
        <w:t>Multiple Imputation (MICE)</w:t>
      </w:r>
    </w:p>
    <w:p w14:paraId="47F77F91" w14:textId="77777777" w:rsidR="003B1079" w:rsidRPr="003B1079" w:rsidRDefault="003B1079" w:rsidP="003B1079">
      <w:pPr>
        <w:numPr>
          <w:ilvl w:val="1"/>
          <w:numId w:val="18"/>
        </w:numPr>
        <w:rPr>
          <w:rFonts w:ascii="Arial" w:eastAsia="Arial" w:hAnsi="Arial" w:cs="Arial"/>
          <w:lang w:val="en-IN"/>
        </w:rPr>
      </w:pPr>
      <w:r w:rsidRPr="003B1079">
        <w:rPr>
          <w:rFonts w:ascii="Arial" w:eastAsia="Arial" w:hAnsi="Arial" w:cs="Arial"/>
          <w:b/>
          <w:bCs/>
          <w:lang w:val="en-IN"/>
        </w:rPr>
        <w:t>Why?</w:t>
      </w:r>
      <w:r w:rsidRPr="003B1079">
        <w:rPr>
          <w:rFonts w:ascii="Arial" w:eastAsia="Arial" w:hAnsi="Arial" w:cs="Arial"/>
          <w:lang w:val="en-IN"/>
        </w:rPr>
        <w:t> Income is likely correlated with other variables (e.g., </w:t>
      </w:r>
      <w:proofErr w:type="spellStart"/>
      <w:r w:rsidRPr="003B1079">
        <w:rPr>
          <w:rFonts w:ascii="Arial" w:eastAsia="Arial" w:hAnsi="Arial" w:cs="Arial"/>
          <w:lang w:val="en-IN"/>
        </w:rPr>
        <w:t>Credit_Score</w:t>
      </w:r>
      <w:proofErr w:type="spellEnd"/>
      <w:r w:rsidRPr="003B1079">
        <w:rPr>
          <w:rFonts w:ascii="Arial" w:eastAsia="Arial" w:hAnsi="Arial" w:cs="Arial"/>
          <w:lang w:val="en-IN"/>
        </w:rPr>
        <w:t>, </w:t>
      </w:r>
      <w:proofErr w:type="spellStart"/>
      <w:r w:rsidRPr="003B1079">
        <w:rPr>
          <w:rFonts w:ascii="Arial" w:eastAsia="Arial" w:hAnsi="Arial" w:cs="Arial"/>
          <w:lang w:val="en-IN"/>
        </w:rPr>
        <w:t>Employment_Status</w:t>
      </w:r>
      <w:proofErr w:type="spellEnd"/>
      <w:r w:rsidRPr="003B1079">
        <w:rPr>
          <w:rFonts w:ascii="Arial" w:eastAsia="Arial" w:hAnsi="Arial" w:cs="Arial"/>
          <w:lang w:val="en-IN"/>
        </w:rPr>
        <w:t xml:space="preserve">). MICE </w:t>
      </w:r>
      <w:proofErr w:type="gramStart"/>
      <w:r w:rsidRPr="003B1079">
        <w:rPr>
          <w:rFonts w:ascii="Arial" w:eastAsia="Arial" w:hAnsi="Arial" w:cs="Arial"/>
          <w:lang w:val="en-IN"/>
        </w:rPr>
        <w:t>preserves</w:t>
      </w:r>
      <w:proofErr w:type="gramEnd"/>
      <w:r w:rsidRPr="003B1079">
        <w:rPr>
          <w:rFonts w:ascii="Arial" w:eastAsia="Arial" w:hAnsi="Arial" w:cs="Arial"/>
          <w:lang w:val="en-IN"/>
        </w:rPr>
        <w:t xml:space="preserve"> relationships and uncertainty better than mean/median imputation.</w:t>
      </w:r>
    </w:p>
    <w:p w14:paraId="7CE5BC28" w14:textId="77777777" w:rsidR="003B1079" w:rsidRPr="003B1079" w:rsidRDefault="003B1079" w:rsidP="003B1079">
      <w:pPr>
        <w:numPr>
          <w:ilvl w:val="1"/>
          <w:numId w:val="18"/>
        </w:numPr>
        <w:rPr>
          <w:rFonts w:ascii="Arial" w:eastAsia="Arial" w:hAnsi="Arial" w:cs="Arial"/>
          <w:lang w:val="en-IN"/>
        </w:rPr>
      </w:pPr>
      <w:r w:rsidRPr="003B1079">
        <w:rPr>
          <w:rFonts w:ascii="Arial" w:eastAsia="Arial" w:hAnsi="Arial" w:cs="Arial"/>
          <w:b/>
          <w:bCs/>
          <w:lang w:val="en-IN"/>
        </w:rPr>
        <w:t>Alternatives</w:t>
      </w:r>
      <w:r w:rsidRPr="003B1079">
        <w:rPr>
          <w:rFonts w:ascii="Arial" w:eastAsia="Arial" w:hAnsi="Arial" w:cs="Arial"/>
          <w:lang w:val="en-IN"/>
        </w:rPr>
        <w:t>:</w:t>
      </w:r>
    </w:p>
    <w:p w14:paraId="14705813" w14:textId="77777777" w:rsidR="003B1079" w:rsidRPr="003B1079" w:rsidRDefault="003B1079" w:rsidP="003B1079">
      <w:pPr>
        <w:numPr>
          <w:ilvl w:val="2"/>
          <w:numId w:val="18"/>
        </w:numPr>
        <w:rPr>
          <w:rFonts w:ascii="Arial" w:eastAsia="Arial" w:hAnsi="Arial" w:cs="Arial"/>
          <w:lang w:val="en-IN"/>
        </w:rPr>
      </w:pPr>
      <w:r w:rsidRPr="003B1079">
        <w:rPr>
          <w:rFonts w:ascii="Arial" w:eastAsia="Arial" w:hAnsi="Arial" w:cs="Arial"/>
          <w:i/>
          <w:iCs/>
          <w:lang w:val="en-IN"/>
        </w:rPr>
        <w:t>Regression Imputation</w:t>
      </w:r>
      <w:r w:rsidRPr="003B1079">
        <w:rPr>
          <w:rFonts w:ascii="Arial" w:eastAsia="Arial" w:hAnsi="Arial" w:cs="Arial"/>
          <w:lang w:val="en-IN"/>
        </w:rPr>
        <w:t>: If missingness is MAR (Missing at Random).</w:t>
      </w:r>
    </w:p>
    <w:p w14:paraId="34EF8906" w14:textId="77777777" w:rsidR="003B1079" w:rsidRPr="003B1079" w:rsidRDefault="003B1079" w:rsidP="003B1079">
      <w:pPr>
        <w:numPr>
          <w:ilvl w:val="2"/>
          <w:numId w:val="18"/>
        </w:numPr>
        <w:rPr>
          <w:rFonts w:ascii="Arial" w:eastAsia="Arial" w:hAnsi="Arial" w:cs="Arial"/>
          <w:lang w:val="en-IN"/>
        </w:rPr>
      </w:pPr>
      <w:r w:rsidRPr="003B1079">
        <w:rPr>
          <w:rFonts w:ascii="Arial" w:eastAsia="Arial" w:hAnsi="Arial" w:cs="Arial"/>
          <w:i/>
          <w:iCs/>
          <w:lang w:val="en-IN"/>
        </w:rPr>
        <w:t>Median Imputation</w:t>
      </w:r>
      <w:r w:rsidRPr="003B1079">
        <w:rPr>
          <w:rFonts w:ascii="Arial" w:eastAsia="Arial" w:hAnsi="Arial" w:cs="Arial"/>
          <w:lang w:val="en-IN"/>
        </w:rPr>
        <w:t>: If data is skewed and outliers exist.</w:t>
      </w:r>
    </w:p>
    <w:p w14:paraId="190BBF42" w14:textId="77777777" w:rsidR="003B1079" w:rsidRPr="003B1079" w:rsidRDefault="003B1079" w:rsidP="003B1079">
      <w:pPr>
        <w:rPr>
          <w:rFonts w:ascii="Arial" w:eastAsia="Arial" w:hAnsi="Arial" w:cs="Arial"/>
          <w:lang w:val="en-IN"/>
        </w:rPr>
      </w:pPr>
      <w:r w:rsidRPr="003B1079">
        <w:rPr>
          <w:rFonts w:ascii="Arial" w:eastAsia="Arial" w:hAnsi="Arial" w:cs="Arial"/>
          <w:b/>
          <w:bCs/>
          <w:lang w:val="en-IN"/>
        </w:rPr>
        <w:t xml:space="preserve">2. </w:t>
      </w:r>
      <w:proofErr w:type="spellStart"/>
      <w:r w:rsidRPr="003B1079">
        <w:rPr>
          <w:rFonts w:ascii="Arial" w:eastAsia="Arial" w:hAnsi="Arial" w:cs="Arial"/>
          <w:b/>
          <w:bCs/>
          <w:lang w:val="en-IN"/>
        </w:rPr>
        <w:t>Loan_Balance</w:t>
      </w:r>
      <w:proofErr w:type="spellEnd"/>
      <w:r w:rsidRPr="003B1079">
        <w:rPr>
          <w:rFonts w:ascii="Arial" w:eastAsia="Arial" w:hAnsi="Arial" w:cs="Arial"/>
          <w:b/>
          <w:bCs/>
          <w:lang w:val="en-IN"/>
        </w:rPr>
        <w:t xml:space="preserve"> (Numerical, ~15+ missing)</w:t>
      </w:r>
    </w:p>
    <w:p w14:paraId="72B50610" w14:textId="77777777" w:rsidR="003B1079" w:rsidRPr="003B1079" w:rsidRDefault="003B1079" w:rsidP="003B1079">
      <w:pPr>
        <w:numPr>
          <w:ilvl w:val="0"/>
          <w:numId w:val="19"/>
        </w:numPr>
        <w:rPr>
          <w:rFonts w:ascii="Arial" w:eastAsia="Arial" w:hAnsi="Arial" w:cs="Arial"/>
          <w:lang w:val="en-IN"/>
        </w:rPr>
      </w:pPr>
      <w:r w:rsidRPr="003B1079">
        <w:rPr>
          <w:rFonts w:ascii="Arial" w:eastAsia="Arial" w:hAnsi="Arial" w:cs="Arial"/>
          <w:b/>
          <w:bCs/>
          <w:lang w:val="en-IN"/>
        </w:rPr>
        <w:t>Best Treatment</w:t>
      </w:r>
      <w:r w:rsidRPr="003B1079">
        <w:rPr>
          <w:rFonts w:ascii="Arial" w:eastAsia="Arial" w:hAnsi="Arial" w:cs="Arial"/>
          <w:lang w:val="en-IN"/>
        </w:rPr>
        <w:t>: </w:t>
      </w:r>
      <w:r w:rsidRPr="003B1079">
        <w:rPr>
          <w:rFonts w:ascii="Arial" w:eastAsia="Arial" w:hAnsi="Arial" w:cs="Arial"/>
          <w:b/>
          <w:bCs/>
          <w:lang w:val="en-IN"/>
        </w:rPr>
        <w:t>Model-Based Imputation (Random Forest/KNN)</w:t>
      </w:r>
    </w:p>
    <w:p w14:paraId="25B691C5" w14:textId="77777777" w:rsidR="003B1079" w:rsidRPr="003B1079" w:rsidRDefault="003B1079" w:rsidP="003B1079">
      <w:pPr>
        <w:numPr>
          <w:ilvl w:val="1"/>
          <w:numId w:val="19"/>
        </w:numPr>
        <w:rPr>
          <w:rFonts w:ascii="Arial" w:eastAsia="Arial" w:hAnsi="Arial" w:cs="Arial"/>
          <w:lang w:val="en-IN"/>
        </w:rPr>
      </w:pPr>
      <w:r w:rsidRPr="003B1079">
        <w:rPr>
          <w:rFonts w:ascii="Arial" w:eastAsia="Arial" w:hAnsi="Arial" w:cs="Arial"/>
          <w:b/>
          <w:bCs/>
          <w:lang w:val="en-IN"/>
        </w:rPr>
        <w:t>Why?</w:t>
      </w:r>
      <w:r w:rsidRPr="003B1079">
        <w:rPr>
          <w:rFonts w:ascii="Arial" w:eastAsia="Arial" w:hAnsi="Arial" w:cs="Arial"/>
          <w:lang w:val="en-IN"/>
        </w:rPr>
        <w:t> Loan balance may depend on Income, </w:t>
      </w:r>
      <w:proofErr w:type="spellStart"/>
      <w:r w:rsidRPr="003B1079">
        <w:rPr>
          <w:rFonts w:ascii="Arial" w:eastAsia="Arial" w:hAnsi="Arial" w:cs="Arial"/>
          <w:lang w:val="en-IN"/>
        </w:rPr>
        <w:t>Credit_Utilization</w:t>
      </w:r>
      <w:proofErr w:type="spellEnd"/>
      <w:r w:rsidRPr="003B1079">
        <w:rPr>
          <w:rFonts w:ascii="Arial" w:eastAsia="Arial" w:hAnsi="Arial" w:cs="Arial"/>
          <w:lang w:val="en-IN"/>
        </w:rPr>
        <w:t>, and </w:t>
      </w:r>
      <w:proofErr w:type="spellStart"/>
      <w:r w:rsidRPr="003B1079">
        <w:rPr>
          <w:rFonts w:ascii="Arial" w:eastAsia="Arial" w:hAnsi="Arial" w:cs="Arial"/>
          <w:lang w:val="en-IN"/>
        </w:rPr>
        <w:t>Debt_to_Income_Ratio</w:t>
      </w:r>
      <w:proofErr w:type="spellEnd"/>
      <w:r w:rsidRPr="003B1079">
        <w:rPr>
          <w:rFonts w:ascii="Arial" w:eastAsia="Arial" w:hAnsi="Arial" w:cs="Arial"/>
          <w:lang w:val="en-IN"/>
        </w:rPr>
        <w:t>. Machine learning models capture nonlinear relationships.</w:t>
      </w:r>
    </w:p>
    <w:p w14:paraId="6802F314" w14:textId="77777777" w:rsidR="003B1079" w:rsidRPr="003B1079" w:rsidRDefault="003B1079" w:rsidP="003B1079">
      <w:pPr>
        <w:numPr>
          <w:ilvl w:val="1"/>
          <w:numId w:val="19"/>
        </w:numPr>
        <w:rPr>
          <w:rFonts w:ascii="Arial" w:eastAsia="Arial" w:hAnsi="Arial" w:cs="Arial"/>
          <w:lang w:val="en-IN"/>
        </w:rPr>
      </w:pPr>
      <w:r w:rsidRPr="003B1079">
        <w:rPr>
          <w:rFonts w:ascii="Arial" w:eastAsia="Arial" w:hAnsi="Arial" w:cs="Arial"/>
          <w:b/>
          <w:bCs/>
          <w:lang w:val="en-IN"/>
        </w:rPr>
        <w:t>Alternatives</w:t>
      </w:r>
      <w:r w:rsidRPr="003B1079">
        <w:rPr>
          <w:rFonts w:ascii="Arial" w:eastAsia="Arial" w:hAnsi="Arial" w:cs="Arial"/>
          <w:lang w:val="en-IN"/>
        </w:rPr>
        <w:t>:</w:t>
      </w:r>
    </w:p>
    <w:p w14:paraId="54342F2A" w14:textId="77777777" w:rsidR="003B1079" w:rsidRPr="003B1079" w:rsidRDefault="003B1079" w:rsidP="003B1079">
      <w:pPr>
        <w:numPr>
          <w:ilvl w:val="2"/>
          <w:numId w:val="19"/>
        </w:numPr>
        <w:rPr>
          <w:rFonts w:ascii="Arial" w:eastAsia="Arial" w:hAnsi="Arial" w:cs="Arial"/>
          <w:lang w:val="en-IN"/>
        </w:rPr>
      </w:pPr>
      <w:r w:rsidRPr="003B1079">
        <w:rPr>
          <w:rFonts w:ascii="Arial" w:eastAsia="Arial" w:hAnsi="Arial" w:cs="Arial"/>
          <w:i/>
          <w:iCs/>
          <w:lang w:val="en-IN"/>
        </w:rPr>
        <w:t>Mean/Median Imputation</w:t>
      </w:r>
      <w:r w:rsidRPr="003B1079">
        <w:rPr>
          <w:rFonts w:ascii="Arial" w:eastAsia="Arial" w:hAnsi="Arial" w:cs="Arial"/>
          <w:lang w:val="en-IN"/>
        </w:rPr>
        <w:t>: If missingness is minimal and random.</w:t>
      </w:r>
    </w:p>
    <w:p w14:paraId="42490D95" w14:textId="77777777" w:rsidR="003B1079" w:rsidRPr="003B1079" w:rsidRDefault="003B1079" w:rsidP="003B1079">
      <w:pPr>
        <w:numPr>
          <w:ilvl w:val="2"/>
          <w:numId w:val="19"/>
        </w:numPr>
        <w:rPr>
          <w:rFonts w:ascii="Arial" w:eastAsia="Arial" w:hAnsi="Arial" w:cs="Arial"/>
          <w:lang w:val="en-IN"/>
        </w:rPr>
      </w:pPr>
      <w:r w:rsidRPr="003B1079">
        <w:rPr>
          <w:rFonts w:ascii="Arial" w:eastAsia="Arial" w:hAnsi="Arial" w:cs="Arial"/>
          <w:i/>
          <w:iCs/>
          <w:lang w:val="en-IN"/>
        </w:rPr>
        <w:t>Deletion</w:t>
      </w:r>
      <w:r w:rsidRPr="003B1079">
        <w:rPr>
          <w:rFonts w:ascii="Arial" w:eastAsia="Arial" w:hAnsi="Arial" w:cs="Arial"/>
          <w:lang w:val="en-IN"/>
        </w:rPr>
        <w:t>: Only if missingness is &lt;5% of rows.</w:t>
      </w:r>
      <w:r w:rsidRPr="003B1079">
        <w:rPr>
          <w:rFonts w:ascii="Segoe UI" w:eastAsia="Times New Roman" w:hAnsi="Segoe UI" w:cs="Segoe UI"/>
          <w:color w:val="F8FAFF"/>
          <w:sz w:val="27"/>
          <w:szCs w:val="27"/>
          <w:lang w:val="en-IN" w:eastAsia="en-IN"/>
        </w:rPr>
        <w:t xml:space="preserve"> </w:t>
      </w:r>
    </w:p>
    <w:p w14:paraId="5C519737" w14:textId="7E6D4DA7" w:rsidR="003B1079" w:rsidRPr="003B1079" w:rsidRDefault="003B1079" w:rsidP="003B1079">
      <w:pPr>
        <w:rPr>
          <w:rFonts w:ascii="Arial" w:eastAsia="Arial" w:hAnsi="Arial" w:cs="Arial"/>
          <w:lang w:val="en-IN"/>
        </w:rPr>
      </w:pPr>
      <w:r w:rsidRPr="003B1079">
        <w:rPr>
          <w:rFonts w:ascii="Arial" w:eastAsia="Arial" w:hAnsi="Arial" w:cs="Arial"/>
          <w:b/>
          <w:bCs/>
          <w:lang w:val="en-IN"/>
        </w:rPr>
        <w:t>3. E</w:t>
      </w:r>
      <w:proofErr w:type="spellStart"/>
      <w:r w:rsidRPr="003B1079">
        <w:rPr>
          <w:rFonts w:ascii="Arial" w:eastAsia="Arial" w:hAnsi="Arial" w:cs="Arial"/>
          <w:b/>
          <w:bCs/>
          <w:lang w:val="en-IN"/>
        </w:rPr>
        <w:t>mployment_Status</w:t>
      </w:r>
      <w:proofErr w:type="spellEnd"/>
      <w:r w:rsidRPr="003B1079">
        <w:rPr>
          <w:rFonts w:ascii="Arial" w:eastAsia="Arial" w:hAnsi="Arial" w:cs="Arial"/>
          <w:b/>
          <w:bCs/>
          <w:lang w:val="en-IN"/>
        </w:rPr>
        <w:t xml:space="preserve"> (Categorical, few missing)</w:t>
      </w:r>
    </w:p>
    <w:p w14:paraId="4122F3F2" w14:textId="36901DAB" w:rsidR="003B1079" w:rsidRPr="003B1079" w:rsidRDefault="003B1079" w:rsidP="003B1079">
      <w:pPr>
        <w:rPr>
          <w:rFonts w:ascii="Arial" w:eastAsia="Arial" w:hAnsi="Arial" w:cs="Arial"/>
          <w:lang w:val="en-IN"/>
        </w:rPr>
      </w:pPr>
      <w:r>
        <w:rPr>
          <w:rFonts w:ascii="Arial" w:eastAsia="Arial" w:hAnsi="Arial" w:cs="Arial"/>
          <w:b/>
          <w:bCs/>
          <w:lang w:val="en-IN"/>
        </w:rPr>
        <w:t xml:space="preserve">              </w:t>
      </w:r>
      <w:r w:rsidRPr="003B1079">
        <w:rPr>
          <w:rFonts w:ascii="Arial" w:eastAsia="Arial" w:hAnsi="Arial" w:cs="Arial"/>
          <w:b/>
          <w:bCs/>
          <w:lang w:val="en-IN"/>
        </w:rPr>
        <w:t>Best Treatment</w:t>
      </w:r>
      <w:r w:rsidRPr="003B1079">
        <w:rPr>
          <w:rFonts w:ascii="Arial" w:eastAsia="Arial" w:hAnsi="Arial" w:cs="Arial"/>
          <w:lang w:val="en-IN"/>
        </w:rPr>
        <w:t>: </w:t>
      </w:r>
      <w:r w:rsidRPr="003B1079">
        <w:rPr>
          <w:rFonts w:ascii="Arial" w:eastAsia="Arial" w:hAnsi="Arial" w:cs="Arial"/>
          <w:b/>
          <w:bCs/>
          <w:lang w:val="en-IN"/>
        </w:rPr>
        <w:t>Mode Imputation (Most Frequent Category)</w:t>
      </w:r>
    </w:p>
    <w:p w14:paraId="74F55205" w14:textId="77777777" w:rsidR="003B1079" w:rsidRPr="003B1079" w:rsidRDefault="003B1079" w:rsidP="003B1079">
      <w:pPr>
        <w:numPr>
          <w:ilvl w:val="2"/>
          <w:numId w:val="19"/>
        </w:numPr>
        <w:tabs>
          <w:tab w:val="num" w:pos="1440"/>
        </w:tabs>
        <w:rPr>
          <w:rFonts w:ascii="Arial" w:eastAsia="Arial" w:hAnsi="Arial" w:cs="Arial"/>
          <w:lang w:val="en-IN"/>
        </w:rPr>
      </w:pPr>
      <w:r w:rsidRPr="003B1079">
        <w:rPr>
          <w:rFonts w:ascii="Arial" w:eastAsia="Arial" w:hAnsi="Arial" w:cs="Arial"/>
          <w:b/>
          <w:bCs/>
          <w:lang w:val="en-IN"/>
        </w:rPr>
        <w:t>Why?</w:t>
      </w:r>
      <w:r w:rsidRPr="003B1079">
        <w:rPr>
          <w:rFonts w:ascii="Arial" w:eastAsia="Arial" w:hAnsi="Arial" w:cs="Arial"/>
          <w:lang w:val="en-IN"/>
        </w:rPr>
        <w:t> Simple and preserves categorical distribution. If "Employed" is the mode, use it.</w:t>
      </w:r>
    </w:p>
    <w:p w14:paraId="0258721F" w14:textId="77777777" w:rsidR="003B1079" w:rsidRPr="003B1079" w:rsidRDefault="003B1079" w:rsidP="003B1079">
      <w:pPr>
        <w:numPr>
          <w:ilvl w:val="2"/>
          <w:numId w:val="19"/>
        </w:numPr>
        <w:tabs>
          <w:tab w:val="num" w:pos="1440"/>
        </w:tabs>
        <w:rPr>
          <w:rFonts w:ascii="Arial" w:eastAsia="Arial" w:hAnsi="Arial" w:cs="Arial"/>
          <w:lang w:val="en-IN"/>
        </w:rPr>
      </w:pPr>
      <w:r w:rsidRPr="003B1079">
        <w:rPr>
          <w:rFonts w:ascii="Arial" w:eastAsia="Arial" w:hAnsi="Arial" w:cs="Arial"/>
          <w:b/>
          <w:bCs/>
          <w:lang w:val="en-IN"/>
        </w:rPr>
        <w:t>Alternatives</w:t>
      </w:r>
      <w:r w:rsidRPr="003B1079">
        <w:rPr>
          <w:rFonts w:ascii="Arial" w:eastAsia="Arial" w:hAnsi="Arial" w:cs="Arial"/>
          <w:lang w:val="en-IN"/>
        </w:rPr>
        <w:t>:</w:t>
      </w:r>
    </w:p>
    <w:p w14:paraId="161EBCBF" w14:textId="77777777" w:rsidR="003B1079" w:rsidRPr="003B1079" w:rsidRDefault="003B1079" w:rsidP="003B1079">
      <w:pPr>
        <w:numPr>
          <w:ilvl w:val="2"/>
          <w:numId w:val="19"/>
        </w:numPr>
        <w:rPr>
          <w:rFonts w:ascii="Arial" w:eastAsia="Arial" w:hAnsi="Arial" w:cs="Arial"/>
          <w:lang w:val="en-IN"/>
        </w:rPr>
      </w:pPr>
      <w:r w:rsidRPr="003B1079">
        <w:rPr>
          <w:rFonts w:ascii="Arial" w:eastAsia="Arial" w:hAnsi="Arial" w:cs="Arial"/>
          <w:i/>
          <w:iCs/>
          <w:lang w:val="en-IN"/>
        </w:rPr>
        <w:lastRenderedPageBreak/>
        <w:t>Add "Unknown" Category</w:t>
      </w:r>
      <w:r w:rsidRPr="003B1079">
        <w:rPr>
          <w:rFonts w:ascii="Arial" w:eastAsia="Arial" w:hAnsi="Arial" w:cs="Arial"/>
          <w:lang w:val="en-IN"/>
        </w:rPr>
        <w:t>: If missingness is meaningful (e.g., unemployed customers hiding status).</w:t>
      </w:r>
    </w:p>
    <w:p w14:paraId="5DA23B14" w14:textId="77777777" w:rsidR="003B1079" w:rsidRPr="003B1079" w:rsidRDefault="003B1079" w:rsidP="003B1079">
      <w:pPr>
        <w:rPr>
          <w:rFonts w:ascii="Arial" w:eastAsia="Arial" w:hAnsi="Arial" w:cs="Arial"/>
          <w:lang w:val="en-IN"/>
        </w:rPr>
      </w:pPr>
      <w:r w:rsidRPr="003B1079">
        <w:rPr>
          <w:rFonts w:ascii="Arial" w:eastAsia="Arial" w:hAnsi="Arial" w:cs="Arial"/>
          <w:b/>
          <w:bCs/>
          <w:lang w:val="en-IN"/>
        </w:rPr>
        <w:t xml:space="preserve">4. </w:t>
      </w:r>
      <w:proofErr w:type="spellStart"/>
      <w:r w:rsidRPr="003B1079">
        <w:rPr>
          <w:rFonts w:ascii="Arial" w:eastAsia="Arial" w:hAnsi="Arial" w:cs="Arial"/>
          <w:b/>
          <w:bCs/>
          <w:lang w:val="en-IN"/>
        </w:rPr>
        <w:t>Debt_to_Income_Ratio</w:t>
      </w:r>
      <w:proofErr w:type="spellEnd"/>
      <w:r w:rsidRPr="003B1079">
        <w:rPr>
          <w:rFonts w:ascii="Arial" w:eastAsia="Arial" w:hAnsi="Arial" w:cs="Arial"/>
          <w:b/>
          <w:bCs/>
          <w:lang w:val="en-IN"/>
        </w:rPr>
        <w:t xml:space="preserve"> (Numerical, few missing)</w:t>
      </w:r>
    </w:p>
    <w:p w14:paraId="33C146FB" w14:textId="77777777" w:rsidR="003B1079" w:rsidRPr="003B1079" w:rsidRDefault="003B1079" w:rsidP="003B1079">
      <w:pPr>
        <w:numPr>
          <w:ilvl w:val="0"/>
          <w:numId w:val="21"/>
        </w:numPr>
        <w:rPr>
          <w:rFonts w:ascii="Arial" w:eastAsia="Arial" w:hAnsi="Arial" w:cs="Arial"/>
          <w:lang w:val="en-IN"/>
        </w:rPr>
      </w:pPr>
      <w:r w:rsidRPr="003B1079">
        <w:rPr>
          <w:rFonts w:ascii="Arial" w:eastAsia="Arial" w:hAnsi="Arial" w:cs="Arial"/>
          <w:b/>
          <w:bCs/>
          <w:lang w:val="en-IN"/>
        </w:rPr>
        <w:t>Best Treatment</w:t>
      </w:r>
      <w:r w:rsidRPr="003B1079">
        <w:rPr>
          <w:rFonts w:ascii="Arial" w:eastAsia="Arial" w:hAnsi="Arial" w:cs="Arial"/>
          <w:lang w:val="en-IN"/>
        </w:rPr>
        <w:t>: </w:t>
      </w:r>
      <w:r w:rsidRPr="003B1079">
        <w:rPr>
          <w:rFonts w:ascii="Arial" w:eastAsia="Arial" w:hAnsi="Arial" w:cs="Arial"/>
          <w:b/>
          <w:bCs/>
          <w:lang w:val="en-IN"/>
        </w:rPr>
        <w:t>Mean/Median Imputation</w:t>
      </w:r>
    </w:p>
    <w:p w14:paraId="18CCE76C" w14:textId="77777777" w:rsidR="003B1079" w:rsidRPr="003B1079" w:rsidRDefault="003B1079" w:rsidP="003B1079">
      <w:pPr>
        <w:numPr>
          <w:ilvl w:val="1"/>
          <w:numId w:val="21"/>
        </w:numPr>
        <w:rPr>
          <w:rFonts w:ascii="Arial" w:eastAsia="Arial" w:hAnsi="Arial" w:cs="Arial"/>
          <w:lang w:val="en-IN"/>
        </w:rPr>
      </w:pPr>
      <w:r w:rsidRPr="003B1079">
        <w:rPr>
          <w:rFonts w:ascii="Arial" w:eastAsia="Arial" w:hAnsi="Arial" w:cs="Arial"/>
          <w:b/>
          <w:bCs/>
          <w:lang w:val="en-IN"/>
        </w:rPr>
        <w:t>Why?</w:t>
      </w:r>
      <w:r w:rsidRPr="003B1079">
        <w:rPr>
          <w:rFonts w:ascii="Arial" w:eastAsia="Arial" w:hAnsi="Arial" w:cs="Arial"/>
          <w:lang w:val="en-IN"/>
        </w:rPr>
        <w:t> Likely MCAR (Missing Completely at Random). Mean if normally distributed, median if skewed.</w:t>
      </w:r>
    </w:p>
    <w:p w14:paraId="5A110916" w14:textId="77777777" w:rsidR="003B1079" w:rsidRPr="003B1079" w:rsidRDefault="003B1079" w:rsidP="003B1079">
      <w:pPr>
        <w:rPr>
          <w:rFonts w:ascii="Arial" w:eastAsia="Arial" w:hAnsi="Arial" w:cs="Arial"/>
          <w:lang w:val="en-IN"/>
        </w:rPr>
      </w:pPr>
      <w:r w:rsidRPr="003B1079">
        <w:rPr>
          <w:rFonts w:ascii="Arial" w:eastAsia="Arial" w:hAnsi="Arial" w:cs="Arial"/>
          <w:b/>
          <w:bCs/>
          <w:lang w:val="en-IN"/>
        </w:rPr>
        <w:t xml:space="preserve">5. </w:t>
      </w:r>
      <w:proofErr w:type="spellStart"/>
      <w:r w:rsidRPr="003B1079">
        <w:rPr>
          <w:rFonts w:ascii="Arial" w:eastAsia="Arial" w:hAnsi="Arial" w:cs="Arial"/>
          <w:b/>
          <w:bCs/>
          <w:lang w:val="en-IN"/>
        </w:rPr>
        <w:t>Credit_Card_Type</w:t>
      </w:r>
      <w:proofErr w:type="spellEnd"/>
      <w:r w:rsidRPr="003B1079">
        <w:rPr>
          <w:rFonts w:ascii="Arial" w:eastAsia="Arial" w:hAnsi="Arial" w:cs="Arial"/>
          <w:b/>
          <w:bCs/>
          <w:lang w:val="en-IN"/>
        </w:rPr>
        <w:t xml:space="preserve"> (Categorical, few missing)</w:t>
      </w:r>
    </w:p>
    <w:p w14:paraId="5A966B34" w14:textId="77777777" w:rsidR="003B1079" w:rsidRPr="003B1079" w:rsidRDefault="003B1079" w:rsidP="003B1079">
      <w:pPr>
        <w:numPr>
          <w:ilvl w:val="0"/>
          <w:numId w:val="22"/>
        </w:numPr>
        <w:rPr>
          <w:rFonts w:ascii="Arial" w:eastAsia="Arial" w:hAnsi="Arial" w:cs="Arial"/>
          <w:lang w:val="en-IN"/>
        </w:rPr>
      </w:pPr>
      <w:r w:rsidRPr="003B1079">
        <w:rPr>
          <w:rFonts w:ascii="Arial" w:eastAsia="Arial" w:hAnsi="Arial" w:cs="Arial"/>
          <w:b/>
          <w:bCs/>
          <w:lang w:val="en-IN"/>
        </w:rPr>
        <w:t>Best Treatment</w:t>
      </w:r>
      <w:r w:rsidRPr="003B1079">
        <w:rPr>
          <w:rFonts w:ascii="Arial" w:eastAsia="Arial" w:hAnsi="Arial" w:cs="Arial"/>
          <w:lang w:val="en-IN"/>
        </w:rPr>
        <w:t>: </w:t>
      </w:r>
      <w:r w:rsidRPr="003B1079">
        <w:rPr>
          <w:rFonts w:ascii="Arial" w:eastAsia="Arial" w:hAnsi="Arial" w:cs="Arial"/>
          <w:b/>
          <w:bCs/>
          <w:lang w:val="en-IN"/>
        </w:rPr>
        <w:t>Mode Imputation</w:t>
      </w:r>
    </w:p>
    <w:p w14:paraId="579B9E67" w14:textId="77777777" w:rsidR="003B1079" w:rsidRPr="003B1079" w:rsidRDefault="003B1079" w:rsidP="003B1079">
      <w:pPr>
        <w:numPr>
          <w:ilvl w:val="1"/>
          <w:numId w:val="22"/>
        </w:numPr>
        <w:rPr>
          <w:rFonts w:ascii="Arial" w:eastAsia="Arial" w:hAnsi="Arial" w:cs="Arial"/>
          <w:lang w:val="en-IN"/>
        </w:rPr>
      </w:pPr>
      <w:r w:rsidRPr="003B1079">
        <w:rPr>
          <w:rFonts w:ascii="Arial" w:eastAsia="Arial" w:hAnsi="Arial" w:cs="Arial"/>
          <w:b/>
          <w:bCs/>
          <w:lang w:val="en-IN"/>
        </w:rPr>
        <w:t>Why?</w:t>
      </w:r>
      <w:r w:rsidRPr="003B1079">
        <w:rPr>
          <w:rFonts w:ascii="Arial" w:eastAsia="Arial" w:hAnsi="Arial" w:cs="Arial"/>
          <w:lang w:val="en-IN"/>
        </w:rPr>
        <w:t> Assume missing values are "Standard" (most common type).</w:t>
      </w:r>
    </w:p>
    <w:p w14:paraId="04BE50C2" w14:textId="77777777" w:rsidR="003B1079" w:rsidRDefault="003B1079" w:rsidP="3378EA2B">
      <w:pPr>
        <w:rPr>
          <w:rFonts w:ascii="Arial" w:eastAsia="Arial" w:hAnsi="Arial" w:cs="Arial"/>
        </w:rPr>
      </w:pPr>
    </w:p>
    <w:p w14:paraId="42D602DA" w14:textId="77777777" w:rsidR="003A5CED" w:rsidRDefault="3378EA2B" w:rsidP="3378EA2B">
      <w:pPr>
        <w:pStyle w:val="Heading1"/>
        <w:rPr>
          <w:rFonts w:ascii="Arial" w:eastAsia="Arial" w:hAnsi="Arial" w:cs="Arial"/>
          <w:color w:val="auto"/>
        </w:rPr>
      </w:pPr>
      <w:r w:rsidRPr="3378EA2B">
        <w:rPr>
          <w:rFonts w:ascii="Arial" w:eastAsia="Arial" w:hAnsi="Arial" w:cs="Arial"/>
          <w:color w:val="auto"/>
        </w:rPr>
        <w:t>4. Key Findings and Risk Indicators</w:t>
      </w:r>
    </w:p>
    <w:p w14:paraId="1CAEF71F" w14:textId="77777777" w:rsidR="003A5CED" w:rsidRDefault="3378EA2B" w:rsidP="3378EA2B">
      <w:pPr>
        <w:rPr>
          <w:rFonts w:ascii="Arial" w:eastAsia="Arial" w:hAnsi="Arial" w:cs="Arial"/>
        </w:rPr>
      </w:pPr>
      <w:r w:rsidRPr="3378EA2B">
        <w:rPr>
          <w:rFonts w:ascii="Arial" w:eastAsia="Arial" w:hAnsi="Arial" w:cs="Arial"/>
        </w:rPr>
        <w:t>This section identifies trends and patterns that may indicate risk factors for delinquency. Feature relationships and statistical correlations are explored to uncover insights relevant to predictive modeling.</w:t>
      </w:r>
    </w:p>
    <w:p w14:paraId="0154A5A7" w14:textId="77777777" w:rsidR="003A5CED" w:rsidRDefault="3378EA2B" w:rsidP="3378EA2B">
      <w:pPr>
        <w:rPr>
          <w:rFonts w:ascii="Arial" w:eastAsia="Arial" w:hAnsi="Arial" w:cs="Arial"/>
        </w:rPr>
      </w:pPr>
      <w:r w:rsidRPr="3378EA2B">
        <w:rPr>
          <w:rFonts w:ascii="Arial" w:eastAsia="Arial" w:hAnsi="Arial" w:cs="Arial"/>
        </w:rPr>
        <w:t>Key findings:</w:t>
      </w:r>
    </w:p>
    <w:p w14:paraId="0597957F" w14:textId="496C3B80" w:rsidR="003A5CED" w:rsidRDefault="3378EA2B" w:rsidP="3378EA2B">
      <w:pPr>
        <w:rPr>
          <w:rFonts w:ascii="Arial" w:eastAsia="Arial" w:hAnsi="Arial" w:cs="Arial"/>
        </w:rPr>
      </w:pPr>
      <w:r w:rsidRPr="3378EA2B">
        <w:rPr>
          <w:rFonts w:ascii="Arial" w:eastAsia="Arial" w:hAnsi="Arial" w:cs="Arial"/>
        </w:rPr>
        <w:t xml:space="preserve">- Correlations observed between key variables: </w:t>
      </w:r>
    </w:p>
    <w:p w14:paraId="1DB47CC4" w14:textId="2880F7FB" w:rsidR="005D3E68" w:rsidRPr="005D3E68" w:rsidRDefault="005D3E68" w:rsidP="005D3E68">
      <w:pPr>
        <w:rPr>
          <w:rFonts w:ascii="Arial" w:eastAsia="Arial" w:hAnsi="Arial" w:cs="Arial"/>
          <w:lang w:val="en-IN"/>
        </w:rPr>
      </w:pPr>
      <w:r>
        <w:rPr>
          <w:rFonts w:ascii="Arial" w:eastAsia="Arial" w:hAnsi="Arial" w:cs="Arial"/>
          <w:b/>
          <w:bCs/>
          <w:lang w:val="en-IN"/>
        </w:rPr>
        <w:t>Str</w:t>
      </w:r>
      <w:r w:rsidRPr="005D3E68">
        <w:rPr>
          <w:rFonts w:ascii="Arial" w:eastAsia="Arial" w:hAnsi="Arial" w:cs="Arial"/>
          <w:b/>
          <w:bCs/>
          <w:lang w:val="en-IN"/>
        </w:rPr>
        <w:t>ong Positive Correlations</w:t>
      </w:r>
    </w:p>
    <w:p w14:paraId="30231CCF" w14:textId="77777777" w:rsidR="005D3E68" w:rsidRPr="005D3E68" w:rsidRDefault="005D3E68" w:rsidP="005D3E68">
      <w:pPr>
        <w:numPr>
          <w:ilvl w:val="0"/>
          <w:numId w:val="23"/>
        </w:numPr>
        <w:rPr>
          <w:rFonts w:ascii="Arial" w:eastAsia="Arial" w:hAnsi="Arial" w:cs="Arial"/>
          <w:lang w:val="en-IN"/>
        </w:rPr>
      </w:pPr>
      <w:proofErr w:type="spellStart"/>
      <w:r w:rsidRPr="005D3E68">
        <w:rPr>
          <w:rFonts w:ascii="Arial" w:eastAsia="Arial" w:hAnsi="Arial" w:cs="Arial"/>
          <w:b/>
          <w:bCs/>
          <w:lang w:val="en-IN"/>
        </w:rPr>
        <w:t>Credit_Score</w:t>
      </w:r>
      <w:proofErr w:type="spellEnd"/>
      <w:r w:rsidRPr="005D3E68">
        <w:rPr>
          <w:rFonts w:ascii="Arial" w:eastAsia="Arial" w:hAnsi="Arial" w:cs="Arial"/>
          <w:b/>
          <w:bCs/>
          <w:lang w:val="en-IN"/>
        </w:rPr>
        <w:t xml:space="preserve"> 🡪 Income</w:t>
      </w:r>
    </w:p>
    <w:p w14:paraId="4E14F99E" w14:textId="77777777" w:rsidR="005D3E68" w:rsidRPr="005D3E68" w:rsidRDefault="005D3E68" w:rsidP="005D3E68">
      <w:pPr>
        <w:numPr>
          <w:ilvl w:val="1"/>
          <w:numId w:val="23"/>
        </w:numPr>
        <w:rPr>
          <w:rFonts w:ascii="Arial" w:eastAsia="Arial" w:hAnsi="Arial" w:cs="Arial"/>
          <w:lang w:val="en-IN"/>
        </w:rPr>
      </w:pPr>
      <w:r w:rsidRPr="005D3E68">
        <w:rPr>
          <w:rFonts w:ascii="Arial" w:eastAsia="Arial" w:hAnsi="Arial" w:cs="Arial"/>
          <w:lang w:val="en-IN"/>
        </w:rPr>
        <w:t>Higher incomes often correlate with higher credit scores.</w:t>
      </w:r>
    </w:p>
    <w:p w14:paraId="15B8FE60" w14:textId="77777777" w:rsidR="005D3E68" w:rsidRPr="005D3E68" w:rsidRDefault="005D3E68" w:rsidP="005D3E68">
      <w:pPr>
        <w:numPr>
          <w:ilvl w:val="0"/>
          <w:numId w:val="23"/>
        </w:numPr>
        <w:rPr>
          <w:rFonts w:ascii="Arial" w:eastAsia="Arial" w:hAnsi="Arial" w:cs="Arial"/>
          <w:lang w:val="en-IN"/>
        </w:rPr>
      </w:pPr>
      <w:proofErr w:type="spellStart"/>
      <w:r w:rsidRPr="005D3E68">
        <w:rPr>
          <w:rFonts w:ascii="Arial" w:eastAsia="Arial" w:hAnsi="Arial" w:cs="Arial"/>
          <w:b/>
          <w:bCs/>
          <w:lang w:val="en-IN"/>
        </w:rPr>
        <w:t>Credit_Utilization</w:t>
      </w:r>
      <w:proofErr w:type="spellEnd"/>
      <w:r w:rsidRPr="005D3E68">
        <w:rPr>
          <w:rFonts w:ascii="Arial" w:eastAsia="Arial" w:hAnsi="Arial" w:cs="Arial"/>
          <w:b/>
          <w:bCs/>
          <w:lang w:val="en-IN"/>
        </w:rPr>
        <w:t xml:space="preserve"> 🡪 </w:t>
      </w:r>
      <w:proofErr w:type="spellStart"/>
      <w:r w:rsidRPr="005D3E68">
        <w:rPr>
          <w:rFonts w:ascii="Arial" w:eastAsia="Arial" w:hAnsi="Arial" w:cs="Arial"/>
          <w:b/>
          <w:bCs/>
          <w:lang w:val="en-IN"/>
        </w:rPr>
        <w:t>Missed_Payments</w:t>
      </w:r>
      <w:proofErr w:type="spellEnd"/>
    </w:p>
    <w:p w14:paraId="75036E1B" w14:textId="77777777" w:rsidR="005D3E68" w:rsidRPr="005D3E68" w:rsidRDefault="005D3E68" w:rsidP="005D3E68">
      <w:pPr>
        <w:numPr>
          <w:ilvl w:val="1"/>
          <w:numId w:val="23"/>
        </w:numPr>
        <w:rPr>
          <w:rFonts w:ascii="Arial" w:eastAsia="Arial" w:hAnsi="Arial" w:cs="Arial"/>
          <w:lang w:val="en-IN"/>
        </w:rPr>
      </w:pPr>
      <w:r w:rsidRPr="005D3E68">
        <w:rPr>
          <w:rFonts w:ascii="Arial" w:eastAsia="Arial" w:hAnsi="Arial" w:cs="Arial"/>
          <w:lang w:val="en-IN"/>
        </w:rPr>
        <w:t>Customers using more credit (%) tend to miss more payments.</w:t>
      </w:r>
    </w:p>
    <w:p w14:paraId="1FA3FBB8" w14:textId="77777777" w:rsidR="005D3E68" w:rsidRPr="005D3E68" w:rsidRDefault="005D3E68" w:rsidP="005D3E68">
      <w:pPr>
        <w:numPr>
          <w:ilvl w:val="0"/>
          <w:numId w:val="23"/>
        </w:numPr>
        <w:rPr>
          <w:rFonts w:ascii="Arial" w:eastAsia="Arial" w:hAnsi="Arial" w:cs="Arial"/>
          <w:lang w:val="en-IN"/>
        </w:rPr>
      </w:pPr>
      <w:proofErr w:type="spellStart"/>
      <w:r w:rsidRPr="005D3E68">
        <w:rPr>
          <w:rFonts w:ascii="Arial" w:eastAsia="Arial" w:hAnsi="Arial" w:cs="Arial"/>
          <w:b/>
          <w:bCs/>
          <w:lang w:val="en-IN"/>
        </w:rPr>
        <w:t>Debt_to_Income_Ratio</w:t>
      </w:r>
      <w:proofErr w:type="spellEnd"/>
      <w:r w:rsidRPr="005D3E68">
        <w:rPr>
          <w:rFonts w:ascii="Arial" w:eastAsia="Arial" w:hAnsi="Arial" w:cs="Arial"/>
          <w:b/>
          <w:bCs/>
          <w:lang w:val="en-IN"/>
        </w:rPr>
        <w:t xml:space="preserve"> 🡪 </w:t>
      </w:r>
      <w:proofErr w:type="spellStart"/>
      <w:r w:rsidRPr="005D3E68">
        <w:rPr>
          <w:rFonts w:ascii="Arial" w:eastAsia="Arial" w:hAnsi="Arial" w:cs="Arial"/>
          <w:b/>
          <w:bCs/>
          <w:lang w:val="en-IN"/>
        </w:rPr>
        <w:t>Delinquent_Status</w:t>
      </w:r>
      <w:proofErr w:type="spellEnd"/>
    </w:p>
    <w:p w14:paraId="70FC89B3" w14:textId="77777777" w:rsidR="005D3E68" w:rsidRPr="005D3E68" w:rsidRDefault="005D3E68" w:rsidP="005D3E68">
      <w:pPr>
        <w:numPr>
          <w:ilvl w:val="1"/>
          <w:numId w:val="23"/>
        </w:numPr>
        <w:rPr>
          <w:rFonts w:ascii="Arial" w:eastAsia="Arial" w:hAnsi="Arial" w:cs="Arial"/>
          <w:lang w:val="en-IN"/>
        </w:rPr>
      </w:pPr>
      <w:r w:rsidRPr="005D3E68">
        <w:rPr>
          <w:rFonts w:ascii="Arial" w:eastAsia="Arial" w:hAnsi="Arial" w:cs="Arial"/>
          <w:lang w:val="en-IN"/>
        </w:rPr>
        <w:t>Higher debt-to-income ratios likely link to higher delinquency risk.</w:t>
      </w:r>
    </w:p>
    <w:p w14:paraId="64089171" w14:textId="66F375C6" w:rsidR="005D3E68" w:rsidRPr="005D3E68" w:rsidRDefault="005D3E68" w:rsidP="005D3E68">
      <w:pPr>
        <w:rPr>
          <w:rFonts w:ascii="Arial" w:eastAsia="Arial" w:hAnsi="Arial" w:cs="Arial"/>
          <w:lang w:val="en-IN"/>
        </w:rPr>
      </w:pPr>
      <w:r w:rsidRPr="005D3E68">
        <w:rPr>
          <w:rFonts w:ascii="Arial" w:eastAsia="Arial" w:hAnsi="Arial" w:cs="Arial"/>
          <w:b/>
          <w:bCs/>
          <w:lang w:val="en-IN"/>
        </w:rPr>
        <w:t>Moderate/Negative Correlations</w:t>
      </w:r>
    </w:p>
    <w:p w14:paraId="37C099B5" w14:textId="77777777" w:rsidR="005D3E68" w:rsidRPr="005D3E68" w:rsidRDefault="005D3E68" w:rsidP="005D3E68">
      <w:pPr>
        <w:numPr>
          <w:ilvl w:val="0"/>
          <w:numId w:val="24"/>
        </w:numPr>
        <w:rPr>
          <w:rFonts w:ascii="Arial" w:eastAsia="Arial" w:hAnsi="Arial" w:cs="Arial"/>
          <w:lang w:val="en-IN"/>
        </w:rPr>
      </w:pPr>
      <w:r w:rsidRPr="005D3E68">
        <w:rPr>
          <w:rFonts w:ascii="Arial" w:eastAsia="Arial" w:hAnsi="Arial" w:cs="Arial"/>
          <w:b/>
          <w:bCs/>
          <w:lang w:val="en-IN"/>
        </w:rPr>
        <w:t xml:space="preserve">Age 🡪 </w:t>
      </w:r>
      <w:proofErr w:type="spellStart"/>
      <w:r w:rsidRPr="005D3E68">
        <w:rPr>
          <w:rFonts w:ascii="Arial" w:eastAsia="Arial" w:hAnsi="Arial" w:cs="Arial"/>
          <w:b/>
          <w:bCs/>
          <w:lang w:val="en-IN"/>
        </w:rPr>
        <w:t>Delinquent_Status</w:t>
      </w:r>
      <w:proofErr w:type="spellEnd"/>
    </w:p>
    <w:p w14:paraId="72D57FAE" w14:textId="77777777" w:rsidR="005D3E68" w:rsidRPr="005D3E68" w:rsidRDefault="005D3E68" w:rsidP="005D3E68">
      <w:pPr>
        <w:numPr>
          <w:ilvl w:val="1"/>
          <w:numId w:val="24"/>
        </w:numPr>
        <w:rPr>
          <w:rFonts w:ascii="Arial" w:eastAsia="Arial" w:hAnsi="Arial" w:cs="Arial"/>
          <w:lang w:val="en-IN"/>
        </w:rPr>
      </w:pPr>
      <w:r w:rsidRPr="005D3E68">
        <w:rPr>
          <w:rFonts w:ascii="Arial" w:eastAsia="Arial" w:hAnsi="Arial" w:cs="Arial"/>
          <w:lang w:val="en-IN"/>
        </w:rPr>
        <w:t>Older customers may show slightly lower delinquency rates.</w:t>
      </w:r>
    </w:p>
    <w:p w14:paraId="039028A1" w14:textId="77777777" w:rsidR="005D3E68" w:rsidRPr="005D3E68" w:rsidRDefault="005D3E68" w:rsidP="005D3E68">
      <w:pPr>
        <w:numPr>
          <w:ilvl w:val="0"/>
          <w:numId w:val="24"/>
        </w:numPr>
        <w:rPr>
          <w:rFonts w:ascii="Arial" w:eastAsia="Arial" w:hAnsi="Arial" w:cs="Arial"/>
          <w:lang w:val="en-IN"/>
        </w:rPr>
      </w:pPr>
      <w:r w:rsidRPr="005D3E68">
        <w:rPr>
          <w:rFonts w:ascii="Arial" w:eastAsia="Arial" w:hAnsi="Arial" w:cs="Arial"/>
          <w:b/>
          <w:bCs/>
          <w:lang w:val="en-IN"/>
        </w:rPr>
        <w:t xml:space="preserve">Income 🡪 </w:t>
      </w:r>
      <w:proofErr w:type="spellStart"/>
      <w:r w:rsidRPr="005D3E68">
        <w:rPr>
          <w:rFonts w:ascii="Arial" w:eastAsia="Arial" w:hAnsi="Arial" w:cs="Arial"/>
          <w:b/>
          <w:bCs/>
          <w:lang w:val="en-IN"/>
        </w:rPr>
        <w:t>Missed_Payments</w:t>
      </w:r>
      <w:proofErr w:type="spellEnd"/>
    </w:p>
    <w:p w14:paraId="4C736A0D" w14:textId="77777777" w:rsidR="005D3E68" w:rsidRPr="005D3E68" w:rsidRDefault="005D3E68" w:rsidP="005D3E68">
      <w:pPr>
        <w:numPr>
          <w:ilvl w:val="1"/>
          <w:numId w:val="24"/>
        </w:numPr>
        <w:rPr>
          <w:rFonts w:ascii="Arial" w:eastAsia="Arial" w:hAnsi="Arial" w:cs="Arial"/>
          <w:lang w:val="en-IN"/>
        </w:rPr>
      </w:pPr>
      <w:r w:rsidRPr="005D3E68">
        <w:rPr>
          <w:rFonts w:ascii="Arial" w:eastAsia="Arial" w:hAnsi="Arial" w:cs="Arial"/>
          <w:lang w:val="en-IN"/>
        </w:rPr>
        <w:t>Lower incomes might correlate with more missed payments.</w:t>
      </w:r>
    </w:p>
    <w:p w14:paraId="02B84C18" w14:textId="77777777" w:rsidR="005D3E68" w:rsidRPr="005D3E68" w:rsidRDefault="005D3E68" w:rsidP="005D3E68">
      <w:pPr>
        <w:numPr>
          <w:ilvl w:val="0"/>
          <w:numId w:val="24"/>
        </w:numPr>
        <w:rPr>
          <w:rFonts w:ascii="Arial" w:eastAsia="Arial" w:hAnsi="Arial" w:cs="Arial"/>
          <w:lang w:val="en-IN"/>
        </w:rPr>
      </w:pPr>
      <w:proofErr w:type="spellStart"/>
      <w:r w:rsidRPr="005D3E68">
        <w:rPr>
          <w:rFonts w:ascii="Arial" w:eastAsia="Arial" w:hAnsi="Arial" w:cs="Arial"/>
          <w:b/>
          <w:bCs/>
          <w:lang w:val="en-IN"/>
        </w:rPr>
        <w:lastRenderedPageBreak/>
        <w:t>Loan_Balance</w:t>
      </w:r>
      <w:proofErr w:type="spellEnd"/>
      <w:r w:rsidRPr="005D3E68">
        <w:rPr>
          <w:rFonts w:ascii="Arial" w:eastAsia="Arial" w:hAnsi="Arial" w:cs="Arial"/>
          <w:b/>
          <w:bCs/>
          <w:lang w:val="en-IN"/>
        </w:rPr>
        <w:t xml:space="preserve"> 🡪 </w:t>
      </w:r>
      <w:proofErr w:type="spellStart"/>
      <w:r w:rsidRPr="005D3E68">
        <w:rPr>
          <w:rFonts w:ascii="Arial" w:eastAsia="Arial" w:hAnsi="Arial" w:cs="Arial"/>
          <w:b/>
          <w:bCs/>
          <w:lang w:val="en-IN"/>
        </w:rPr>
        <w:t>Credit_Utilization</w:t>
      </w:r>
      <w:proofErr w:type="spellEnd"/>
    </w:p>
    <w:p w14:paraId="734BE040" w14:textId="77777777" w:rsidR="005D3E68" w:rsidRDefault="005D3E68" w:rsidP="005D3E68">
      <w:pPr>
        <w:numPr>
          <w:ilvl w:val="1"/>
          <w:numId w:val="24"/>
        </w:numPr>
        <w:rPr>
          <w:rFonts w:ascii="Arial" w:eastAsia="Arial" w:hAnsi="Arial" w:cs="Arial"/>
          <w:lang w:val="en-IN"/>
        </w:rPr>
      </w:pPr>
      <w:r w:rsidRPr="005D3E68">
        <w:rPr>
          <w:rFonts w:ascii="Arial" w:eastAsia="Arial" w:hAnsi="Arial" w:cs="Arial"/>
          <w:lang w:val="en-IN"/>
        </w:rPr>
        <w:t>Higher loan balances could drive up credit utilization.</w:t>
      </w:r>
    </w:p>
    <w:p w14:paraId="32BEE2B8" w14:textId="77777777" w:rsidR="005D3E68" w:rsidRPr="005D3E68" w:rsidRDefault="005D3E68" w:rsidP="005D3E68">
      <w:pPr>
        <w:rPr>
          <w:rFonts w:ascii="Arial" w:eastAsia="Arial" w:hAnsi="Arial" w:cs="Arial"/>
          <w:lang w:val="en-IN"/>
        </w:rPr>
      </w:pPr>
      <w:r w:rsidRPr="005D3E68">
        <w:rPr>
          <w:rFonts w:ascii="Arial" w:eastAsia="Arial" w:hAnsi="Arial" w:cs="Arial"/>
          <w:b/>
          <w:bCs/>
          <w:lang w:val="en-IN"/>
        </w:rPr>
        <w:t>Weak or Context-Dependent Correlations</w:t>
      </w:r>
    </w:p>
    <w:p w14:paraId="600C8362" w14:textId="77777777" w:rsidR="005D3E68" w:rsidRPr="005D3E68" w:rsidRDefault="005D3E68" w:rsidP="005D3E68">
      <w:pPr>
        <w:numPr>
          <w:ilvl w:val="0"/>
          <w:numId w:val="25"/>
        </w:numPr>
        <w:rPr>
          <w:rFonts w:ascii="Arial" w:eastAsia="Arial" w:hAnsi="Arial" w:cs="Arial"/>
          <w:lang w:val="en-IN"/>
        </w:rPr>
      </w:pPr>
      <w:proofErr w:type="spellStart"/>
      <w:r w:rsidRPr="005D3E68">
        <w:rPr>
          <w:rFonts w:ascii="Arial" w:eastAsia="Arial" w:hAnsi="Arial" w:cs="Arial"/>
          <w:b/>
          <w:bCs/>
          <w:lang w:val="en-IN"/>
        </w:rPr>
        <w:t>Employment_Status</w:t>
      </w:r>
      <w:proofErr w:type="spellEnd"/>
      <w:r w:rsidRPr="005D3E68">
        <w:rPr>
          <w:rFonts w:ascii="Arial" w:eastAsia="Arial" w:hAnsi="Arial" w:cs="Arial"/>
          <w:b/>
          <w:bCs/>
          <w:lang w:val="en-IN"/>
        </w:rPr>
        <w:t xml:space="preserve"> 🡪 Delinquency</w:t>
      </w:r>
    </w:p>
    <w:p w14:paraId="5B193EEF" w14:textId="77777777" w:rsidR="005D3E68" w:rsidRPr="005D3E68" w:rsidRDefault="005D3E68" w:rsidP="005D3E68">
      <w:pPr>
        <w:numPr>
          <w:ilvl w:val="1"/>
          <w:numId w:val="25"/>
        </w:numPr>
        <w:rPr>
          <w:rFonts w:ascii="Arial" w:eastAsia="Arial" w:hAnsi="Arial" w:cs="Arial"/>
          <w:lang w:val="en-IN"/>
        </w:rPr>
      </w:pPr>
      <w:r w:rsidRPr="005D3E68">
        <w:rPr>
          <w:rFonts w:ascii="Arial" w:eastAsia="Arial" w:hAnsi="Arial" w:cs="Arial"/>
          <w:lang w:val="en-IN"/>
        </w:rPr>
        <w:t>"Unemployed" or "Self-employed" may weakly link to higher risk.</w:t>
      </w:r>
    </w:p>
    <w:p w14:paraId="72904C16" w14:textId="77777777" w:rsidR="005D3E68" w:rsidRPr="005D3E68" w:rsidRDefault="005D3E68" w:rsidP="005D3E68">
      <w:pPr>
        <w:numPr>
          <w:ilvl w:val="0"/>
          <w:numId w:val="25"/>
        </w:numPr>
        <w:rPr>
          <w:rFonts w:ascii="Arial" w:eastAsia="Arial" w:hAnsi="Arial" w:cs="Arial"/>
          <w:lang w:val="en-IN"/>
        </w:rPr>
      </w:pPr>
      <w:proofErr w:type="spellStart"/>
      <w:r w:rsidRPr="005D3E68">
        <w:rPr>
          <w:rFonts w:ascii="Arial" w:eastAsia="Arial" w:hAnsi="Arial" w:cs="Arial"/>
          <w:b/>
          <w:bCs/>
          <w:lang w:val="en-IN"/>
        </w:rPr>
        <w:t>Credit_Card_Type</w:t>
      </w:r>
      <w:proofErr w:type="spellEnd"/>
      <w:r w:rsidRPr="005D3E68">
        <w:rPr>
          <w:rFonts w:ascii="Arial" w:eastAsia="Arial" w:hAnsi="Arial" w:cs="Arial"/>
          <w:b/>
          <w:bCs/>
          <w:lang w:val="en-IN"/>
        </w:rPr>
        <w:t xml:space="preserve"> (Platinum) 🡪 Income</w:t>
      </w:r>
    </w:p>
    <w:p w14:paraId="24C3CC19" w14:textId="77777777" w:rsidR="005D3E68" w:rsidRPr="005D3E68" w:rsidRDefault="005D3E68" w:rsidP="005D3E68">
      <w:pPr>
        <w:numPr>
          <w:ilvl w:val="1"/>
          <w:numId w:val="25"/>
        </w:numPr>
        <w:rPr>
          <w:rFonts w:ascii="Arial" w:eastAsia="Arial" w:hAnsi="Arial" w:cs="Arial"/>
          <w:lang w:val="en-IN"/>
        </w:rPr>
      </w:pPr>
      <w:r w:rsidRPr="005D3E68">
        <w:rPr>
          <w:rFonts w:ascii="Arial" w:eastAsia="Arial" w:hAnsi="Arial" w:cs="Arial"/>
          <w:lang w:val="en-IN"/>
        </w:rPr>
        <w:t>Premium cards might weakly associate with higher incomes.</w:t>
      </w:r>
    </w:p>
    <w:p w14:paraId="267EDA6B" w14:textId="77777777" w:rsidR="005D3E68" w:rsidRPr="005D3E68" w:rsidRDefault="005D3E68" w:rsidP="005D3E68">
      <w:pPr>
        <w:rPr>
          <w:rFonts w:ascii="Arial" w:eastAsia="Arial" w:hAnsi="Arial" w:cs="Arial"/>
          <w:lang w:val="en-IN"/>
        </w:rPr>
      </w:pPr>
      <w:r w:rsidRPr="005D3E68">
        <w:rPr>
          <w:rFonts w:ascii="Arial" w:eastAsia="Arial" w:hAnsi="Arial" w:cs="Arial"/>
          <w:b/>
          <w:bCs/>
          <w:lang w:val="en-IN"/>
        </w:rPr>
        <w:t xml:space="preserve">Key Insights for </w:t>
      </w:r>
      <w:proofErr w:type="spellStart"/>
      <w:r w:rsidRPr="005D3E68">
        <w:rPr>
          <w:rFonts w:ascii="Arial" w:eastAsia="Arial" w:hAnsi="Arial" w:cs="Arial"/>
          <w:b/>
          <w:bCs/>
          <w:lang w:val="en-IN"/>
        </w:rPr>
        <w:t>Modeling</w:t>
      </w:r>
      <w:proofErr w:type="spellEnd"/>
    </w:p>
    <w:p w14:paraId="6B8E00ED" w14:textId="77777777" w:rsidR="005D3E68" w:rsidRPr="005D3E68" w:rsidRDefault="005D3E68" w:rsidP="005D3E68">
      <w:pPr>
        <w:numPr>
          <w:ilvl w:val="0"/>
          <w:numId w:val="26"/>
        </w:numPr>
        <w:rPr>
          <w:rFonts w:ascii="Arial" w:eastAsia="Arial" w:hAnsi="Arial" w:cs="Arial"/>
          <w:lang w:val="en-IN"/>
        </w:rPr>
      </w:pPr>
      <w:r w:rsidRPr="005D3E68">
        <w:rPr>
          <w:rFonts w:ascii="Arial" w:eastAsia="Arial" w:hAnsi="Arial" w:cs="Arial"/>
          <w:b/>
          <w:bCs/>
          <w:lang w:val="en-IN"/>
        </w:rPr>
        <w:t>Top Predictors of Delinquency</w:t>
      </w:r>
      <w:r w:rsidRPr="005D3E68">
        <w:rPr>
          <w:rFonts w:ascii="Arial" w:eastAsia="Arial" w:hAnsi="Arial" w:cs="Arial"/>
          <w:lang w:val="en-IN"/>
        </w:rPr>
        <w:t>:</w:t>
      </w:r>
      <w:r w:rsidRPr="005D3E68">
        <w:rPr>
          <w:rFonts w:ascii="Arial" w:eastAsia="Arial" w:hAnsi="Arial" w:cs="Arial"/>
          <w:lang w:val="en-IN"/>
        </w:rPr>
        <w:br/>
      </w:r>
      <w:proofErr w:type="spellStart"/>
      <w:r w:rsidRPr="005D3E68">
        <w:rPr>
          <w:rFonts w:ascii="Arial" w:eastAsia="Arial" w:hAnsi="Arial" w:cs="Arial"/>
          <w:lang w:val="en-IN"/>
        </w:rPr>
        <w:t>Credit_Utilization</w:t>
      </w:r>
      <w:proofErr w:type="spellEnd"/>
      <w:r w:rsidRPr="005D3E68">
        <w:rPr>
          <w:rFonts w:ascii="Arial" w:eastAsia="Arial" w:hAnsi="Arial" w:cs="Arial"/>
          <w:lang w:val="en-IN"/>
        </w:rPr>
        <w:t>, </w:t>
      </w:r>
      <w:proofErr w:type="spellStart"/>
      <w:r w:rsidRPr="005D3E68">
        <w:rPr>
          <w:rFonts w:ascii="Arial" w:eastAsia="Arial" w:hAnsi="Arial" w:cs="Arial"/>
          <w:lang w:val="en-IN"/>
        </w:rPr>
        <w:t>Missed_Payments</w:t>
      </w:r>
      <w:proofErr w:type="spellEnd"/>
      <w:r w:rsidRPr="005D3E68">
        <w:rPr>
          <w:rFonts w:ascii="Arial" w:eastAsia="Arial" w:hAnsi="Arial" w:cs="Arial"/>
          <w:lang w:val="en-IN"/>
        </w:rPr>
        <w:t>, </w:t>
      </w:r>
      <w:proofErr w:type="spellStart"/>
      <w:r w:rsidRPr="005D3E68">
        <w:rPr>
          <w:rFonts w:ascii="Arial" w:eastAsia="Arial" w:hAnsi="Arial" w:cs="Arial"/>
          <w:lang w:val="en-IN"/>
        </w:rPr>
        <w:t>Debt_to_Income_Ratio</w:t>
      </w:r>
      <w:proofErr w:type="spellEnd"/>
      <w:r w:rsidRPr="005D3E68">
        <w:rPr>
          <w:rFonts w:ascii="Arial" w:eastAsia="Arial" w:hAnsi="Arial" w:cs="Arial"/>
          <w:lang w:val="en-IN"/>
        </w:rPr>
        <w:t>.</w:t>
      </w:r>
    </w:p>
    <w:p w14:paraId="41C67DEE" w14:textId="77777777" w:rsidR="005D3E68" w:rsidRPr="005D3E68" w:rsidRDefault="005D3E68" w:rsidP="005D3E68">
      <w:pPr>
        <w:numPr>
          <w:ilvl w:val="0"/>
          <w:numId w:val="26"/>
        </w:numPr>
        <w:rPr>
          <w:rFonts w:ascii="Arial" w:eastAsia="Arial" w:hAnsi="Arial" w:cs="Arial"/>
          <w:lang w:val="en-IN"/>
        </w:rPr>
      </w:pPr>
      <w:r w:rsidRPr="005D3E68">
        <w:rPr>
          <w:rFonts w:ascii="Arial" w:eastAsia="Arial" w:hAnsi="Arial" w:cs="Arial"/>
          <w:b/>
          <w:bCs/>
          <w:lang w:val="en-IN"/>
        </w:rPr>
        <w:t>Potential Confounders</w:t>
      </w:r>
      <w:r w:rsidRPr="005D3E68">
        <w:rPr>
          <w:rFonts w:ascii="Arial" w:eastAsia="Arial" w:hAnsi="Arial" w:cs="Arial"/>
          <w:lang w:val="en-IN"/>
        </w:rPr>
        <w:t>:</w:t>
      </w:r>
      <w:r w:rsidRPr="005D3E68">
        <w:rPr>
          <w:rFonts w:ascii="Arial" w:eastAsia="Arial" w:hAnsi="Arial" w:cs="Arial"/>
          <w:lang w:val="en-IN"/>
        </w:rPr>
        <w:br/>
        <w:t>Income and Age may mediate other relationships (e.g., older customers with higher incomes default less).</w:t>
      </w:r>
    </w:p>
    <w:p w14:paraId="76D9FAC9" w14:textId="77777777" w:rsidR="005D3E68" w:rsidRPr="005D3E68" w:rsidRDefault="005D3E68" w:rsidP="005D3E68">
      <w:pPr>
        <w:numPr>
          <w:ilvl w:val="0"/>
          <w:numId w:val="26"/>
        </w:numPr>
        <w:rPr>
          <w:rFonts w:ascii="Arial" w:eastAsia="Arial" w:hAnsi="Arial" w:cs="Arial"/>
          <w:lang w:val="en-IN"/>
        </w:rPr>
      </w:pPr>
      <w:r w:rsidRPr="005D3E68">
        <w:rPr>
          <w:rFonts w:ascii="Arial" w:eastAsia="Arial" w:hAnsi="Arial" w:cs="Arial"/>
          <w:b/>
          <w:bCs/>
          <w:lang w:val="en-IN"/>
        </w:rPr>
        <w:t>Feature Engineering Opportunities</w:t>
      </w:r>
      <w:r w:rsidRPr="005D3E68">
        <w:rPr>
          <w:rFonts w:ascii="Arial" w:eastAsia="Arial" w:hAnsi="Arial" w:cs="Arial"/>
          <w:lang w:val="en-IN"/>
        </w:rPr>
        <w:t>:</w:t>
      </w:r>
      <w:r w:rsidRPr="005D3E68">
        <w:rPr>
          <w:rFonts w:ascii="Arial" w:eastAsia="Arial" w:hAnsi="Arial" w:cs="Arial"/>
          <w:lang w:val="en-IN"/>
        </w:rPr>
        <w:br/>
        <w:t>Combine </w:t>
      </w:r>
      <w:proofErr w:type="spellStart"/>
      <w:r w:rsidRPr="005D3E68">
        <w:rPr>
          <w:rFonts w:ascii="Arial" w:eastAsia="Arial" w:hAnsi="Arial" w:cs="Arial"/>
          <w:lang w:val="en-IN"/>
        </w:rPr>
        <w:t>Credit_Utilization</w:t>
      </w:r>
      <w:proofErr w:type="spellEnd"/>
      <w:r w:rsidRPr="005D3E68">
        <w:rPr>
          <w:rFonts w:ascii="Arial" w:eastAsia="Arial" w:hAnsi="Arial" w:cs="Arial"/>
          <w:lang w:val="en-IN"/>
        </w:rPr>
        <w:t> + </w:t>
      </w:r>
      <w:proofErr w:type="spellStart"/>
      <w:r w:rsidRPr="005D3E68">
        <w:rPr>
          <w:rFonts w:ascii="Arial" w:eastAsia="Arial" w:hAnsi="Arial" w:cs="Arial"/>
          <w:lang w:val="en-IN"/>
        </w:rPr>
        <w:t>Missed_Payments</w:t>
      </w:r>
      <w:proofErr w:type="spellEnd"/>
      <w:r w:rsidRPr="005D3E68">
        <w:rPr>
          <w:rFonts w:ascii="Arial" w:eastAsia="Arial" w:hAnsi="Arial" w:cs="Arial"/>
          <w:lang w:val="en-IN"/>
        </w:rPr>
        <w:t> into a "</w:t>
      </w:r>
      <w:proofErr w:type="spellStart"/>
      <w:r w:rsidRPr="005D3E68">
        <w:rPr>
          <w:rFonts w:ascii="Arial" w:eastAsia="Arial" w:hAnsi="Arial" w:cs="Arial"/>
          <w:lang w:val="en-IN"/>
        </w:rPr>
        <w:t>Risk_Score</w:t>
      </w:r>
      <w:proofErr w:type="spellEnd"/>
      <w:r w:rsidRPr="005D3E68">
        <w:rPr>
          <w:rFonts w:ascii="Arial" w:eastAsia="Arial" w:hAnsi="Arial" w:cs="Arial"/>
          <w:lang w:val="en-IN"/>
        </w:rPr>
        <w:t>".</w:t>
      </w:r>
    </w:p>
    <w:p w14:paraId="44203F14" w14:textId="77777777" w:rsidR="005D3E68" w:rsidRPr="005D3E68" w:rsidRDefault="005D3E68" w:rsidP="005D3E68">
      <w:pPr>
        <w:rPr>
          <w:rFonts w:ascii="Arial" w:eastAsia="Arial" w:hAnsi="Arial" w:cs="Arial"/>
          <w:lang w:val="en-IN"/>
        </w:rPr>
      </w:pPr>
    </w:p>
    <w:p w14:paraId="47E3A862" w14:textId="77777777" w:rsidR="005D3E68" w:rsidRDefault="005D3E68" w:rsidP="3378EA2B">
      <w:pPr>
        <w:rPr>
          <w:rFonts w:ascii="Arial" w:eastAsia="Arial" w:hAnsi="Arial" w:cs="Arial"/>
        </w:rPr>
      </w:pPr>
    </w:p>
    <w:p w14:paraId="62F06E2A" w14:textId="7C273BB5" w:rsidR="003A5CED" w:rsidRDefault="3378EA2B" w:rsidP="3378EA2B">
      <w:pPr>
        <w:rPr>
          <w:rFonts w:ascii="Arial" w:eastAsia="Arial" w:hAnsi="Arial" w:cs="Arial"/>
        </w:rPr>
      </w:pPr>
      <w:r w:rsidRPr="3378EA2B">
        <w:rPr>
          <w:rFonts w:ascii="Arial" w:eastAsia="Arial" w:hAnsi="Arial" w:cs="Arial"/>
        </w:rPr>
        <w:t xml:space="preserve">- Unexpected anomalies: </w:t>
      </w:r>
    </w:p>
    <w:p w14:paraId="4EAC2EDD" w14:textId="77777777" w:rsidR="005D3E68" w:rsidRPr="005D3E68" w:rsidRDefault="005D3E68" w:rsidP="005D3E68">
      <w:pPr>
        <w:rPr>
          <w:rFonts w:ascii="Arial" w:eastAsia="Arial" w:hAnsi="Arial" w:cs="Arial"/>
          <w:lang w:val="en-IN"/>
        </w:rPr>
      </w:pPr>
      <w:r w:rsidRPr="005D3E68">
        <w:rPr>
          <w:rFonts w:ascii="Arial" w:eastAsia="Arial" w:hAnsi="Arial" w:cs="Arial"/>
          <w:b/>
          <w:bCs/>
          <w:lang w:val="en-IN"/>
        </w:rPr>
        <w:t>1. Income Anomalies</w:t>
      </w:r>
    </w:p>
    <w:p w14:paraId="3E8EBCA9" w14:textId="77777777" w:rsidR="005D3E68" w:rsidRPr="005D3E68" w:rsidRDefault="005D3E68" w:rsidP="005D3E68">
      <w:pPr>
        <w:numPr>
          <w:ilvl w:val="0"/>
          <w:numId w:val="27"/>
        </w:numPr>
        <w:rPr>
          <w:rFonts w:ascii="Arial" w:eastAsia="Arial" w:hAnsi="Arial" w:cs="Arial"/>
          <w:lang w:val="en-IN"/>
        </w:rPr>
      </w:pPr>
      <w:r w:rsidRPr="005D3E68">
        <w:rPr>
          <w:rFonts w:ascii="Arial" w:eastAsia="Arial" w:hAnsi="Arial" w:cs="Arial"/>
          <w:b/>
          <w:bCs/>
          <w:lang w:val="en-IN"/>
        </w:rPr>
        <w:t>Anomaly</w:t>
      </w:r>
      <w:r w:rsidRPr="005D3E68">
        <w:rPr>
          <w:rFonts w:ascii="Arial" w:eastAsia="Arial" w:hAnsi="Arial" w:cs="Arial"/>
          <w:lang w:val="en-IN"/>
        </w:rPr>
        <w:t>:</w:t>
      </w:r>
    </w:p>
    <w:p w14:paraId="04E87A36" w14:textId="77777777" w:rsidR="005D3E68" w:rsidRPr="005D3E68" w:rsidRDefault="005D3E68" w:rsidP="005D3E68">
      <w:pPr>
        <w:numPr>
          <w:ilvl w:val="1"/>
          <w:numId w:val="27"/>
        </w:numPr>
        <w:rPr>
          <w:rFonts w:ascii="Arial" w:eastAsia="Arial" w:hAnsi="Arial" w:cs="Arial"/>
          <w:lang w:val="en-IN"/>
        </w:rPr>
      </w:pPr>
      <w:r w:rsidRPr="005D3E68">
        <w:rPr>
          <w:rFonts w:ascii="Arial" w:eastAsia="Arial" w:hAnsi="Arial" w:cs="Arial"/>
          <w:lang w:val="en-IN"/>
        </w:rPr>
        <w:t>Some customers with </w:t>
      </w:r>
      <w:r w:rsidRPr="005D3E68">
        <w:rPr>
          <w:rFonts w:ascii="Arial" w:eastAsia="Arial" w:hAnsi="Arial" w:cs="Arial"/>
          <w:b/>
          <w:bCs/>
          <w:lang w:val="en-IN"/>
        </w:rPr>
        <w:t>high incomes (&gt;$150K)</w:t>
      </w:r>
      <w:r w:rsidRPr="005D3E68">
        <w:rPr>
          <w:rFonts w:ascii="Arial" w:eastAsia="Arial" w:hAnsi="Arial" w:cs="Arial"/>
          <w:lang w:val="en-IN"/>
        </w:rPr>
        <w:t> have </w:t>
      </w:r>
      <w:r w:rsidRPr="005D3E68">
        <w:rPr>
          <w:rFonts w:ascii="Arial" w:eastAsia="Arial" w:hAnsi="Arial" w:cs="Arial"/>
          <w:b/>
          <w:bCs/>
          <w:lang w:val="en-IN"/>
        </w:rPr>
        <w:t>low credit scores (&lt;400)</w:t>
      </w:r>
      <w:r w:rsidRPr="005D3E68">
        <w:rPr>
          <w:rFonts w:ascii="Arial" w:eastAsia="Arial" w:hAnsi="Arial" w:cs="Arial"/>
          <w:lang w:val="en-IN"/>
        </w:rPr>
        <w:t> or </w:t>
      </w:r>
      <w:r w:rsidRPr="005D3E68">
        <w:rPr>
          <w:rFonts w:ascii="Arial" w:eastAsia="Arial" w:hAnsi="Arial" w:cs="Arial"/>
          <w:b/>
          <w:bCs/>
          <w:lang w:val="en-IN"/>
        </w:rPr>
        <w:t>delinquent status (1)</w:t>
      </w:r>
      <w:r w:rsidRPr="005D3E68">
        <w:rPr>
          <w:rFonts w:ascii="Arial" w:eastAsia="Arial" w:hAnsi="Arial" w:cs="Arial"/>
          <w:lang w:val="en-IN"/>
        </w:rPr>
        <w:t>.</w:t>
      </w:r>
    </w:p>
    <w:p w14:paraId="65A522C9" w14:textId="77777777" w:rsidR="005D3E68" w:rsidRPr="005D3E68" w:rsidRDefault="005D3E68" w:rsidP="005D3E68">
      <w:pPr>
        <w:numPr>
          <w:ilvl w:val="1"/>
          <w:numId w:val="27"/>
        </w:numPr>
        <w:rPr>
          <w:rFonts w:ascii="Arial" w:eastAsia="Arial" w:hAnsi="Arial" w:cs="Arial"/>
          <w:lang w:val="en-IN"/>
        </w:rPr>
      </w:pPr>
      <w:r w:rsidRPr="005D3E68">
        <w:rPr>
          <w:rFonts w:ascii="Arial" w:eastAsia="Arial" w:hAnsi="Arial" w:cs="Arial"/>
          <w:lang w:val="en-IN"/>
        </w:rPr>
        <w:t>A few entries show </w:t>
      </w:r>
      <w:r w:rsidRPr="005D3E68">
        <w:rPr>
          <w:rFonts w:ascii="Arial" w:eastAsia="Arial" w:hAnsi="Arial" w:cs="Arial"/>
          <w:b/>
          <w:bCs/>
          <w:lang w:val="en-IN"/>
        </w:rPr>
        <w:t>$0 or implausibly low incomes</w:t>
      </w:r>
      <w:r w:rsidRPr="005D3E68">
        <w:rPr>
          <w:rFonts w:ascii="Arial" w:eastAsia="Arial" w:hAnsi="Arial" w:cs="Arial"/>
          <w:lang w:val="en-IN"/>
        </w:rPr>
        <w:t> (e.g., $694) alongside high credit utilization.</w:t>
      </w:r>
    </w:p>
    <w:p w14:paraId="0B346991" w14:textId="77777777" w:rsidR="005D3E68" w:rsidRPr="005D3E68" w:rsidRDefault="005D3E68" w:rsidP="005D3E68">
      <w:pPr>
        <w:numPr>
          <w:ilvl w:val="0"/>
          <w:numId w:val="27"/>
        </w:numPr>
        <w:rPr>
          <w:rFonts w:ascii="Arial" w:eastAsia="Arial" w:hAnsi="Arial" w:cs="Arial"/>
          <w:lang w:val="en-IN"/>
        </w:rPr>
      </w:pPr>
      <w:r w:rsidRPr="005D3E68">
        <w:rPr>
          <w:rFonts w:ascii="Arial" w:eastAsia="Arial" w:hAnsi="Arial" w:cs="Arial"/>
          <w:b/>
          <w:bCs/>
          <w:lang w:val="en-IN"/>
        </w:rPr>
        <w:t>Potential Causes</w:t>
      </w:r>
      <w:r w:rsidRPr="005D3E68">
        <w:rPr>
          <w:rFonts w:ascii="Arial" w:eastAsia="Arial" w:hAnsi="Arial" w:cs="Arial"/>
          <w:lang w:val="en-IN"/>
        </w:rPr>
        <w:t>:</w:t>
      </w:r>
    </w:p>
    <w:p w14:paraId="74C28C68" w14:textId="77777777" w:rsidR="005D3E68" w:rsidRPr="005D3E68" w:rsidRDefault="005D3E68" w:rsidP="005D3E68">
      <w:pPr>
        <w:numPr>
          <w:ilvl w:val="1"/>
          <w:numId w:val="27"/>
        </w:numPr>
        <w:rPr>
          <w:rFonts w:ascii="Arial" w:eastAsia="Arial" w:hAnsi="Arial" w:cs="Arial"/>
          <w:lang w:val="en-IN"/>
        </w:rPr>
      </w:pPr>
      <w:r w:rsidRPr="005D3E68">
        <w:rPr>
          <w:rFonts w:ascii="Arial" w:eastAsia="Arial" w:hAnsi="Arial" w:cs="Arial"/>
          <w:lang w:val="en-IN"/>
        </w:rPr>
        <w:t>Data entry errors (e.g., missing decimal points, unit mismatches).</w:t>
      </w:r>
    </w:p>
    <w:p w14:paraId="66915C7A" w14:textId="77777777" w:rsidR="005D3E68" w:rsidRPr="005D3E68" w:rsidRDefault="005D3E68" w:rsidP="005D3E68">
      <w:pPr>
        <w:numPr>
          <w:ilvl w:val="1"/>
          <w:numId w:val="27"/>
        </w:numPr>
        <w:rPr>
          <w:rFonts w:ascii="Arial" w:eastAsia="Arial" w:hAnsi="Arial" w:cs="Arial"/>
          <w:lang w:val="en-IN"/>
        </w:rPr>
      </w:pPr>
      <w:r w:rsidRPr="005D3E68">
        <w:rPr>
          <w:rFonts w:ascii="Arial" w:eastAsia="Arial" w:hAnsi="Arial" w:cs="Arial"/>
          <w:lang w:val="en-IN"/>
        </w:rPr>
        <w:t>"High-income" delinquents might be freelancers with volatile cash flow or tax evasion red flags.</w:t>
      </w:r>
    </w:p>
    <w:p w14:paraId="7195A755" w14:textId="77777777" w:rsidR="005D3E68" w:rsidRPr="005D3E68" w:rsidRDefault="005D3E68" w:rsidP="005D3E68">
      <w:pPr>
        <w:numPr>
          <w:ilvl w:val="0"/>
          <w:numId w:val="27"/>
        </w:numPr>
        <w:rPr>
          <w:rFonts w:ascii="Arial" w:eastAsia="Arial" w:hAnsi="Arial" w:cs="Arial"/>
          <w:lang w:val="en-IN"/>
        </w:rPr>
      </w:pPr>
      <w:r w:rsidRPr="005D3E68">
        <w:rPr>
          <w:rFonts w:ascii="Arial" w:eastAsia="Arial" w:hAnsi="Arial" w:cs="Arial"/>
          <w:b/>
          <w:bCs/>
          <w:lang w:val="en-IN"/>
        </w:rPr>
        <w:t>Action</w:t>
      </w:r>
      <w:r w:rsidRPr="005D3E68">
        <w:rPr>
          <w:rFonts w:ascii="Arial" w:eastAsia="Arial" w:hAnsi="Arial" w:cs="Arial"/>
          <w:lang w:val="en-IN"/>
        </w:rPr>
        <w:t>:</w:t>
      </w:r>
    </w:p>
    <w:p w14:paraId="1541611E" w14:textId="77777777" w:rsidR="005D3E68" w:rsidRPr="005D3E68" w:rsidRDefault="005D3E68" w:rsidP="005D3E68">
      <w:pPr>
        <w:numPr>
          <w:ilvl w:val="1"/>
          <w:numId w:val="27"/>
        </w:numPr>
        <w:rPr>
          <w:rFonts w:ascii="Arial" w:eastAsia="Arial" w:hAnsi="Arial" w:cs="Arial"/>
          <w:lang w:val="en-IN"/>
        </w:rPr>
      </w:pPr>
      <w:r w:rsidRPr="005D3E68">
        <w:rPr>
          <w:rFonts w:ascii="Arial" w:eastAsia="Arial" w:hAnsi="Arial" w:cs="Arial"/>
          <w:lang w:val="en-IN"/>
        </w:rPr>
        <w:lastRenderedPageBreak/>
        <w:t>Audit rows where Income &lt; 10,000 or Income &gt; 200,000 with </w:t>
      </w:r>
      <w:proofErr w:type="spellStart"/>
      <w:r w:rsidRPr="005D3E68">
        <w:rPr>
          <w:rFonts w:ascii="Arial" w:eastAsia="Arial" w:hAnsi="Arial" w:cs="Arial"/>
          <w:lang w:val="en-IN"/>
        </w:rPr>
        <w:t>Delinquent_Status</w:t>
      </w:r>
      <w:proofErr w:type="spellEnd"/>
      <w:r w:rsidRPr="005D3E68">
        <w:rPr>
          <w:rFonts w:ascii="Arial" w:eastAsia="Arial" w:hAnsi="Arial" w:cs="Arial"/>
          <w:lang w:val="en-IN"/>
        </w:rPr>
        <w:t xml:space="preserve"> = 1.</w:t>
      </w:r>
    </w:p>
    <w:p w14:paraId="08376B7B" w14:textId="77777777" w:rsidR="005D3E68" w:rsidRPr="005D3E68" w:rsidRDefault="005D3E68" w:rsidP="005D3E68">
      <w:pPr>
        <w:numPr>
          <w:ilvl w:val="1"/>
          <w:numId w:val="27"/>
        </w:numPr>
        <w:rPr>
          <w:rFonts w:ascii="Arial" w:eastAsia="Arial" w:hAnsi="Arial" w:cs="Arial"/>
          <w:lang w:val="en-IN"/>
        </w:rPr>
      </w:pPr>
      <w:r w:rsidRPr="005D3E68">
        <w:rPr>
          <w:rFonts w:ascii="Arial" w:eastAsia="Arial" w:hAnsi="Arial" w:cs="Arial"/>
          <w:lang w:val="en-IN"/>
        </w:rPr>
        <w:t>Cross-check with </w:t>
      </w:r>
      <w:proofErr w:type="spellStart"/>
      <w:r w:rsidRPr="005D3E68">
        <w:rPr>
          <w:rFonts w:ascii="Arial" w:eastAsia="Arial" w:hAnsi="Arial" w:cs="Arial"/>
          <w:lang w:val="en-IN"/>
        </w:rPr>
        <w:t>Employment_Status</w:t>
      </w:r>
      <w:proofErr w:type="spellEnd"/>
      <w:r w:rsidRPr="005D3E68">
        <w:rPr>
          <w:rFonts w:ascii="Arial" w:eastAsia="Arial" w:hAnsi="Arial" w:cs="Arial"/>
          <w:lang w:val="en-IN"/>
        </w:rPr>
        <w:t> (e.g., "Self-employed" vs. "Unemployed").</w:t>
      </w:r>
    </w:p>
    <w:p w14:paraId="3F7FCA17" w14:textId="77777777" w:rsidR="005D3E68" w:rsidRPr="005D3E68" w:rsidRDefault="005D3E68" w:rsidP="005D3E68">
      <w:pPr>
        <w:rPr>
          <w:rFonts w:ascii="Arial" w:eastAsia="Arial" w:hAnsi="Arial" w:cs="Arial"/>
          <w:lang w:val="en-IN"/>
        </w:rPr>
      </w:pPr>
      <w:r w:rsidRPr="005D3E68">
        <w:rPr>
          <w:rFonts w:ascii="Arial" w:eastAsia="Arial" w:hAnsi="Arial" w:cs="Arial"/>
          <w:b/>
          <w:bCs/>
          <w:lang w:val="en-IN"/>
        </w:rPr>
        <w:t>2. Credit Utilization Outliers</w:t>
      </w:r>
    </w:p>
    <w:p w14:paraId="24789D6A" w14:textId="77777777" w:rsidR="005D3E68" w:rsidRPr="005D3E68" w:rsidRDefault="005D3E68" w:rsidP="005D3E68">
      <w:pPr>
        <w:numPr>
          <w:ilvl w:val="0"/>
          <w:numId w:val="28"/>
        </w:numPr>
        <w:rPr>
          <w:rFonts w:ascii="Arial" w:eastAsia="Arial" w:hAnsi="Arial" w:cs="Arial"/>
          <w:lang w:val="en-IN"/>
        </w:rPr>
      </w:pPr>
      <w:r w:rsidRPr="005D3E68">
        <w:rPr>
          <w:rFonts w:ascii="Arial" w:eastAsia="Arial" w:hAnsi="Arial" w:cs="Arial"/>
          <w:b/>
          <w:bCs/>
          <w:lang w:val="en-IN"/>
        </w:rPr>
        <w:t>Anomaly</w:t>
      </w:r>
      <w:r w:rsidRPr="005D3E68">
        <w:rPr>
          <w:rFonts w:ascii="Arial" w:eastAsia="Arial" w:hAnsi="Arial" w:cs="Arial"/>
          <w:lang w:val="en-IN"/>
        </w:rPr>
        <w:t>:</w:t>
      </w:r>
    </w:p>
    <w:p w14:paraId="423BA2CE" w14:textId="77777777" w:rsidR="005D3E68" w:rsidRPr="005D3E68" w:rsidRDefault="005D3E68" w:rsidP="005D3E68">
      <w:pPr>
        <w:numPr>
          <w:ilvl w:val="1"/>
          <w:numId w:val="28"/>
        </w:numPr>
        <w:rPr>
          <w:rFonts w:ascii="Arial" w:eastAsia="Arial" w:hAnsi="Arial" w:cs="Arial"/>
          <w:lang w:val="en-IN"/>
        </w:rPr>
      </w:pPr>
      <w:r w:rsidRPr="005D3E68">
        <w:rPr>
          <w:rFonts w:ascii="Arial" w:eastAsia="Arial" w:hAnsi="Arial" w:cs="Arial"/>
          <w:lang w:val="en-IN"/>
        </w:rPr>
        <w:t>Customers with </w:t>
      </w:r>
      <w:r w:rsidRPr="005D3E68">
        <w:rPr>
          <w:rFonts w:ascii="Arial" w:eastAsia="Arial" w:hAnsi="Arial" w:cs="Arial"/>
          <w:b/>
          <w:bCs/>
          <w:lang w:val="en-IN"/>
        </w:rPr>
        <w:t>0% credit utilization</w:t>
      </w:r>
      <w:r w:rsidRPr="005D3E68">
        <w:rPr>
          <w:rFonts w:ascii="Arial" w:eastAsia="Arial" w:hAnsi="Arial" w:cs="Arial"/>
          <w:lang w:val="en-IN"/>
        </w:rPr>
        <w:t> but </w:t>
      </w:r>
      <w:r w:rsidRPr="005D3E68">
        <w:rPr>
          <w:rFonts w:ascii="Arial" w:eastAsia="Arial" w:hAnsi="Arial" w:cs="Arial"/>
          <w:b/>
          <w:bCs/>
          <w:lang w:val="en-IN"/>
        </w:rPr>
        <w:t>multiple missed payments</w:t>
      </w:r>
      <w:r w:rsidRPr="005D3E68">
        <w:rPr>
          <w:rFonts w:ascii="Arial" w:eastAsia="Arial" w:hAnsi="Arial" w:cs="Arial"/>
          <w:lang w:val="en-IN"/>
        </w:rPr>
        <w:t>.</w:t>
      </w:r>
    </w:p>
    <w:p w14:paraId="04E194A1" w14:textId="77777777" w:rsidR="005D3E68" w:rsidRPr="005D3E68" w:rsidRDefault="005D3E68" w:rsidP="005D3E68">
      <w:pPr>
        <w:numPr>
          <w:ilvl w:val="1"/>
          <w:numId w:val="28"/>
        </w:numPr>
        <w:rPr>
          <w:rFonts w:ascii="Arial" w:eastAsia="Arial" w:hAnsi="Arial" w:cs="Arial"/>
          <w:lang w:val="en-IN"/>
        </w:rPr>
      </w:pPr>
      <w:r w:rsidRPr="005D3E68">
        <w:rPr>
          <w:rFonts w:ascii="Arial" w:eastAsia="Arial" w:hAnsi="Arial" w:cs="Arial"/>
          <w:lang w:val="en-IN"/>
        </w:rPr>
        <w:t>A few show </w:t>
      </w:r>
      <w:r w:rsidRPr="005D3E68">
        <w:rPr>
          <w:rFonts w:ascii="Arial" w:eastAsia="Arial" w:hAnsi="Arial" w:cs="Arial"/>
          <w:b/>
          <w:bCs/>
          <w:lang w:val="en-IN"/>
        </w:rPr>
        <w:t>&gt;100% utilization</w:t>
      </w:r>
      <w:r w:rsidRPr="005D3E68">
        <w:rPr>
          <w:rFonts w:ascii="Arial" w:eastAsia="Arial" w:hAnsi="Arial" w:cs="Arial"/>
          <w:lang w:val="en-IN"/>
        </w:rPr>
        <w:t> (e.g., 102.5%), suggesting data errors or credit limit breaches.</w:t>
      </w:r>
    </w:p>
    <w:p w14:paraId="5D0F8528" w14:textId="77777777" w:rsidR="005D3E68" w:rsidRPr="005D3E68" w:rsidRDefault="005D3E68" w:rsidP="005D3E68">
      <w:pPr>
        <w:numPr>
          <w:ilvl w:val="0"/>
          <w:numId w:val="28"/>
        </w:numPr>
        <w:rPr>
          <w:rFonts w:ascii="Arial" w:eastAsia="Arial" w:hAnsi="Arial" w:cs="Arial"/>
          <w:lang w:val="en-IN"/>
        </w:rPr>
      </w:pPr>
      <w:r w:rsidRPr="005D3E68">
        <w:rPr>
          <w:rFonts w:ascii="Arial" w:eastAsia="Arial" w:hAnsi="Arial" w:cs="Arial"/>
          <w:b/>
          <w:bCs/>
          <w:lang w:val="en-IN"/>
        </w:rPr>
        <w:t>Potential Causes</w:t>
      </w:r>
      <w:r w:rsidRPr="005D3E68">
        <w:rPr>
          <w:rFonts w:ascii="Arial" w:eastAsia="Arial" w:hAnsi="Arial" w:cs="Arial"/>
          <w:lang w:val="en-IN"/>
        </w:rPr>
        <w:t>:</w:t>
      </w:r>
    </w:p>
    <w:p w14:paraId="377430DD" w14:textId="77777777" w:rsidR="005D3E68" w:rsidRPr="005D3E68" w:rsidRDefault="005D3E68" w:rsidP="005D3E68">
      <w:pPr>
        <w:numPr>
          <w:ilvl w:val="1"/>
          <w:numId w:val="28"/>
        </w:numPr>
        <w:rPr>
          <w:rFonts w:ascii="Arial" w:eastAsia="Arial" w:hAnsi="Arial" w:cs="Arial"/>
          <w:lang w:val="en-IN"/>
        </w:rPr>
      </w:pPr>
      <w:r w:rsidRPr="005D3E68">
        <w:rPr>
          <w:rFonts w:ascii="Arial" w:eastAsia="Arial" w:hAnsi="Arial" w:cs="Arial"/>
          <w:lang w:val="en-IN"/>
        </w:rPr>
        <w:t>Missing credit limit data or system errors in utilization calculations.</w:t>
      </w:r>
    </w:p>
    <w:p w14:paraId="7F83663F" w14:textId="77777777" w:rsidR="005D3E68" w:rsidRPr="005D3E68" w:rsidRDefault="005D3E68" w:rsidP="005D3E68">
      <w:pPr>
        <w:numPr>
          <w:ilvl w:val="1"/>
          <w:numId w:val="28"/>
        </w:numPr>
        <w:rPr>
          <w:rFonts w:ascii="Arial" w:eastAsia="Arial" w:hAnsi="Arial" w:cs="Arial"/>
          <w:lang w:val="en-IN"/>
        </w:rPr>
      </w:pPr>
      <w:r w:rsidRPr="005D3E68">
        <w:rPr>
          <w:rFonts w:ascii="Arial" w:eastAsia="Arial" w:hAnsi="Arial" w:cs="Arial"/>
          <w:lang w:val="en-IN"/>
        </w:rPr>
        <w:t>Closed accounts misclassified as active.</w:t>
      </w:r>
    </w:p>
    <w:p w14:paraId="6EF68887" w14:textId="77777777" w:rsidR="005D3E68" w:rsidRPr="005D3E68" w:rsidRDefault="005D3E68" w:rsidP="005D3E68">
      <w:pPr>
        <w:numPr>
          <w:ilvl w:val="0"/>
          <w:numId w:val="28"/>
        </w:numPr>
        <w:rPr>
          <w:rFonts w:ascii="Arial" w:eastAsia="Arial" w:hAnsi="Arial" w:cs="Arial"/>
          <w:lang w:val="en-IN"/>
        </w:rPr>
      </w:pPr>
      <w:r w:rsidRPr="005D3E68">
        <w:rPr>
          <w:rFonts w:ascii="Arial" w:eastAsia="Arial" w:hAnsi="Arial" w:cs="Arial"/>
          <w:b/>
          <w:bCs/>
          <w:lang w:val="en-IN"/>
        </w:rPr>
        <w:t>Action</w:t>
      </w:r>
      <w:r w:rsidRPr="005D3E68">
        <w:rPr>
          <w:rFonts w:ascii="Arial" w:eastAsia="Arial" w:hAnsi="Arial" w:cs="Arial"/>
          <w:lang w:val="en-IN"/>
        </w:rPr>
        <w:t>:</w:t>
      </w:r>
    </w:p>
    <w:p w14:paraId="02E096D0" w14:textId="77777777" w:rsidR="005D3E68" w:rsidRPr="005D3E68" w:rsidRDefault="005D3E68" w:rsidP="005D3E68">
      <w:pPr>
        <w:numPr>
          <w:ilvl w:val="1"/>
          <w:numId w:val="28"/>
        </w:numPr>
        <w:rPr>
          <w:rFonts w:ascii="Arial" w:eastAsia="Arial" w:hAnsi="Arial" w:cs="Arial"/>
          <w:lang w:val="en-IN"/>
        </w:rPr>
      </w:pPr>
      <w:r w:rsidRPr="005D3E68">
        <w:rPr>
          <w:rFonts w:ascii="Arial" w:eastAsia="Arial" w:hAnsi="Arial" w:cs="Arial"/>
          <w:lang w:val="en-IN"/>
        </w:rPr>
        <w:t>Flag accounts with </w:t>
      </w:r>
      <w:proofErr w:type="spellStart"/>
      <w:r w:rsidRPr="005D3E68">
        <w:rPr>
          <w:rFonts w:ascii="Arial" w:eastAsia="Arial" w:hAnsi="Arial" w:cs="Arial"/>
          <w:lang w:val="en-IN"/>
        </w:rPr>
        <w:t>Credit_Utilization</w:t>
      </w:r>
      <w:proofErr w:type="spellEnd"/>
      <w:r w:rsidRPr="005D3E68">
        <w:rPr>
          <w:rFonts w:ascii="Arial" w:eastAsia="Arial" w:hAnsi="Arial" w:cs="Arial"/>
          <w:lang w:val="en-IN"/>
        </w:rPr>
        <w:t xml:space="preserve"> &gt; 100% or = 0% + </w:t>
      </w:r>
      <w:proofErr w:type="spellStart"/>
      <w:r w:rsidRPr="005D3E68">
        <w:rPr>
          <w:rFonts w:ascii="Arial" w:eastAsia="Arial" w:hAnsi="Arial" w:cs="Arial"/>
          <w:lang w:val="en-IN"/>
        </w:rPr>
        <w:t>Missed_Payments</w:t>
      </w:r>
      <w:proofErr w:type="spellEnd"/>
      <w:r w:rsidRPr="005D3E68">
        <w:rPr>
          <w:rFonts w:ascii="Arial" w:eastAsia="Arial" w:hAnsi="Arial" w:cs="Arial"/>
          <w:lang w:val="en-IN"/>
        </w:rPr>
        <w:t xml:space="preserve"> &gt; 0.</w:t>
      </w:r>
    </w:p>
    <w:p w14:paraId="7D064F19" w14:textId="77777777" w:rsidR="005D3E68" w:rsidRPr="005D3E68" w:rsidRDefault="005D3E68" w:rsidP="005D3E68">
      <w:pPr>
        <w:numPr>
          <w:ilvl w:val="1"/>
          <w:numId w:val="28"/>
        </w:numPr>
        <w:rPr>
          <w:rFonts w:ascii="Arial" w:eastAsia="Arial" w:hAnsi="Arial" w:cs="Arial"/>
          <w:lang w:val="en-IN"/>
        </w:rPr>
      </w:pPr>
      <w:r w:rsidRPr="005D3E68">
        <w:rPr>
          <w:rFonts w:ascii="Arial" w:eastAsia="Arial" w:hAnsi="Arial" w:cs="Arial"/>
          <w:lang w:val="en-IN"/>
        </w:rPr>
        <w:t>Verify if </w:t>
      </w:r>
      <w:proofErr w:type="spellStart"/>
      <w:r w:rsidRPr="005D3E68">
        <w:rPr>
          <w:rFonts w:ascii="Arial" w:eastAsia="Arial" w:hAnsi="Arial" w:cs="Arial"/>
          <w:lang w:val="en-IN"/>
        </w:rPr>
        <w:t>Loan_Balance</w:t>
      </w:r>
      <w:proofErr w:type="spellEnd"/>
      <w:r w:rsidRPr="005D3E68">
        <w:rPr>
          <w:rFonts w:ascii="Arial" w:eastAsia="Arial" w:hAnsi="Arial" w:cs="Arial"/>
          <w:lang w:val="en-IN"/>
        </w:rPr>
        <w:t> is null for these cases.</w:t>
      </w:r>
    </w:p>
    <w:p w14:paraId="622988FA" w14:textId="77777777" w:rsidR="005D3E68" w:rsidRPr="005D3E68" w:rsidRDefault="005D3E68" w:rsidP="005D3E68">
      <w:pPr>
        <w:rPr>
          <w:rFonts w:ascii="Arial" w:eastAsia="Arial" w:hAnsi="Arial" w:cs="Arial"/>
          <w:lang w:val="en-IN"/>
        </w:rPr>
      </w:pPr>
      <w:r w:rsidRPr="005D3E68">
        <w:rPr>
          <w:rFonts w:ascii="Arial" w:eastAsia="Arial" w:hAnsi="Arial" w:cs="Arial"/>
          <w:b/>
          <w:bCs/>
          <w:lang w:val="en-IN"/>
        </w:rPr>
        <w:t>3. Employment Status Inconsistencies</w:t>
      </w:r>
    </w:p>
    <w:p w14:paraId="6E78D042" w14:textId="77777777" w:rsidR="005D3E68" w:rsidRPr="005D3E68" w:rsidRDefault="005D3E68" w:rsidP="005D3E68">
      <w:pPr>
        <w:numPr>
          <w:ilvl w:val="0"/>
          <w:numId w:val="29"/>
        </w:numPr>
        <w:rPr>
          <w:rFonts w:ascii="Arial" w:eastAsia="Arial" w:hAnsi="Arial" w:cs="Arial"/>
          <w:lang w:val="en-IN"/>
        </w:rPr>
      </w:pPr>
      <w:r w:rsidRPr="005D3E68">
        <w:rPr>
          <w:rFonts w:ascii="Arial" w:eastAsia="Arial" w:hAnsi="Arial" w:cs="Arial"/>
          <w:b/>
          <w:bCs/>
          <w:lang w:val="en-IN"/>
        </w:rPr>
        <w:t>Anomaly</w:t>
      </w:r>
      <w:r w:rsidRPr="005D3E68">
        <w:rPr>
          <w:rFonts w:ascii="Arial" w:eastAsia="Arial" w:hAnsi="Arial" w:cs="Arial"/>
          <w:lang w:val="en-IN"/>
        </w:rPr>
        <w:t>:</w:t>
      </w:r>
    </w:p>
    <w:p w14:paraId="2BDA7455" w14:textId="77777777" w:rsidR="005D3E68" w:rsidRPr="005D3E68" w:rsidRDefault="005D3E68" w:rsidP="005D3E68">
      <w:pPr>
        <w:numPr>
          <w:ilvl w:val="1"/>
          <w:numId w:val="29"/>
        </w:numPr>
        <w:rPr>
          <w:rFonts w:ascii="Arial" w:eastAsia="Arial" w:hAnsi="Arial" w:cs="Arial"/>
          <w:lang w:val="en-IN"/>
        </w:rPr>
      </w:pPr>
      <w:r w:rsidRPr="005D3E68">
        <w:rPr>
          <w:rFonts w:ascii="Arial" w:eastAsia="Arial" w:hAnsi="Arial" w:cs="Arial"/>
          <w:lang w:val="en-IN"/>
        </w:rPr>
        <w:t>"Retired" customers with </w:t>
      </w:r>
      <w:r w:rsidRPr="005D3E68">
        <w:rPr>
          <w:rFonts w:ascii="Arial" w:eastAsia="Arial" w:hAnsi="Arial" w:cs="Arial"/>
          <w:b/>
          <w:bCs/>
          <w:lang w:val="en-IN"/>
        </w:rPr>
        <w:t>ages &lt; 40</w:t>
      </w:r>
      <w:r w:rsidRPr="005D3E68">
        <w:rPr>
          <w:rFonts w:ascii="Arial" w:eastAsia="Arial" w:hAnsi="Arial" w:cs="Arial"/>
          <w:lang w:val="en-IN"/>
        </w:rPr>
        <w:t> or "Employed" with </w:t>
      </w:r>
      <w:r w:rsidRPr="005D3E68">
        <w:rPr>
          <w:rFonts w:ascii="Arial" w:eastAsia="Arial" w:hAnsi="Arial" w:cs="Arial"/>
          <w:b/>
          <w:bCs/>
          <w:lang w:val="en-IN"/>
        </w:rPr>
        <w:t>$0 income</w:t>
      </w:r>
      <w:r w:rsidRPr="005D3E68">
        <w:rPr>
          <w:rFonts w:ascii="Arial" w:eastAsia="Arial" w:hAnsi="Arial" w:cs="Arial"/>
          <w:lang w:val="en-IN"/>
        </w:rPr>
        <w:t>.</w:t>
      </w:r>
    </w:p>
    <w:p w14:paraId="76AD9A32" w14:textId="77777777" w:rsidR="005D3E68" w:rsidRPr="005D3E68" w:rsidRDefault="005D3E68" w:rsidP="005D3E68">
      <w:pPr>
        <w:numPr>
          <w:ilvl w:val="1"/>
          <w:numId w:val="29"/>
        </w:numPr>
        <w:rPr>
          <w:rFonts w:ascii="Arial" w:eastAsia="Arial" w:hAnsi="Arial" w:cs="Arial"/>
          <w:lang w:val="en-IN"/>
        </w:rPr>
      </w:pPr>
      <w:r w:rsidRPr="005D3E68">
        <w:rPr>
          <w:rFonts w:ascii="Arial" w:eastAsia="Arial" w:hAnsi="Arial" w:cs="Arial"/>
          <w:lang w:val="en-IN"/>
        </w:rPr>
        <w:t>Blank/missing </w:t>
      </w:r>
      <w:proofErr w:type="spellStart"/>
      <w:r w:rsidRPr="005D3E68">
        <w:rPr>
          <w:rFonts w:ascii="Arial" w:eastAsia="Arial" w:hAnsi="Arial" w:cs="Arial"/>
          <w:lang w:val="en-IN"/>
        </w:rPr>
        <w:t>Employment_Status</w:t>
      </w:r>
      <w:proofErr w:type="spellEnd"/>
      <w:r w:rsidRPr="005D3E68">
        <w:rPr>
          <w:rFonts w:ascii="Arial" w:eastAsia="Arial" w:hAnsi="Arial" w:cs="Arial"/>
          <w:lang w:val="en-IN"/>
        </w:rPr>
        <w:t> for high-risk delinquents.</w:t>
      </w:r>
    </w:p>
    <w:p w14:paraId="7D016EA4" w14:textId="77777777" w:rsidR="005D3E68" w:rsidRPr="005D3E68" w:rsidRDefault="005D3E68" w:rsidP="005D3E68">
      <w:pPr>
        <w:numPr>
          <w:ilvl w:val="0"/>
          <w:numId w:val="29"/>
        </w:numPr>
        <w:rPr>
          <w:rFonts w:ascii="Arial" w:eastAsia="Arial" w:hAnsi="Arial" w:cs="Arial"/>
          <w:lang w:val="en-IN"/>
        </w:rPr>
      </w:pPr>
      <w:r w:rsidRPr="005D3E68">
        <w:rPr>
          <w:rFonts w:ascii="Arial" w:eastAsia="Arial" w:hAnsi="Arial" w:cs="Arial"/>
          <w:b/>
          <w:bCs/>
          <w:lang w:val="en-IN"/>
        </w:rPr>
        <w:t>Potential Causes</w:t>
      </w:r>
      <w:r w:rsidRPr="005D3E68">
        <w:rPr>
          <w:rFonts w:ascii="Arial" w:eastAsia="Arial" w:hAnsi="Arial" w:cs="Arial"/>
          <w:lang w:val="en-IN"/>
        </w:rPr>
        <w:t>:</w:t>
      </w:r>
    </w:p>
    <w:p w14:paraId="3AFE7ACC" w14:textId="77777777" w:rsidR="005D3E68" w:rsidRPr="005D3E68" w:rsidRDefault="005D3E68" w:rsidP="005D3E68">
      <w:pPr>
        <w:numPr>
          <w:ilvl w:val="1"/>
          <w:numId w:val="29"/>
        </w:numPr>
        <w:rPr>
          <w:rFonts w:ascii="Arial" w:eastAsia="Arial" w:hAnsi="Arial" w:cs="Arial"/>
          <w:lang w:val="en-IN"/>
        </w:rPr>
      </w:pPr>
      <w:r w:rsidRPr="005D3E68">
        <w:rPr>
          <w:rFonts w:ascii="Arial" w:eastAsia="Arial" w:hAnsi="Arial" w:cs="Arial"/>
          <w:lang w:val="en-IN"/>
        </w:rPr>
        <w:t>Misclassified self-employed/gig workers.</w:t>
      </w:r>
    </w:p>
    <w:p w14:paraId="4FB9A944" w14:textId="77777777" w:rsidR="005D3E68" w:rsidRPr="005D3E68" w:rsidRDefault="005D3E68" w:rsidP="005D3E68">
      <w:pPr>
        <w:numPr>
          <w:ilvl w:val="1"/>
          <w:numId w:val="29"/>
        </w:numPr>
        <w:rPr>
          <w:rFonts w:ascii="Arial" w:eastAsia="Arial" w:hAnsi="Arial" w:cs="Arial"/>
          <w:lang w:val="en-IN"/>
        </w:rPr>
      </w:pPr>
      <w:r w:rsidRPr="005D3E68">
        <w:rPr>
          <w:rFonts w:ascii="Arial" w:eastAsia="Arial" w:hAnsi="Arial" w:cs="Arial"/>
          <w:lang w:val="en-IN"/>
        </w:rPr>
        <w:t>Fraudulent applications (e.g., fake employment data).</w:t>
      </w:r>
    </w:p>
    <w:p w14:paraId="209F88A5" w14:textId="77777777" w:rsidR="005D3E68" w:rsidRPr="005D3E68" w:rsidRDefault="005D3E68" w:rsidP="005D3E68">
      <w:pPr>
        <w:numPr>
          <w:ilvl w:val="0"/>
          <w:numId w:val="29"/>
        </w:numPr>
        <w:rPr>
          <w:rFonts w:ascii="Arial" w:eastAsia="Arial" w:hAnsi="Arial" w:cs="Arial"/>
          <w:lang w:val="en-IN"/>
        </w:rPr>
      </w:pPr>
      <w:r w:rsidRPr="005D3E68">
        <w:rPr>
          <w:rFonts w:ascii="Arial" w:eastAsia="Arial" w:hAnsi="Arial" w:cs="Arial"/>
          <w:b/>
          <w:bCs/>
          <w:lang w:val="en-IN"/>
        </w:rPr>
        <w:t>Action</w:t>
      </w:r>
      <w:r w:rsidRPr="005D3E68">
        <w:rPr>
          <w:rFonts w:ascii="Arial" w:eastAsia="Arial" w:hAnsi="Arial" w:cs="Arial"/>
          <w:lang w:val="en-IN"/>
        </w:rPr>
        <w:t>:</w:t>
      </w:r>
    </w:p>
    <w:p w14:paraId="2349EDD9" w14:textId="77777777" w:rsidR="005D3E68" w:rsidRPr="005D3E68" w:rsidRDefault="005D3E68" w:rsidP="005D3E68">
      <w:pPr>
        <w:numPr>
          <w:ilvl w:val="1"/>
          <w:numId w:val="29"/>
        </w:numPr>
        <w:rPr>
          <w:rFonts w:ascii="Arial" w:eastAsia="Arial" w:hAnsi="Arial" w:cs="Arial"/>
          <w:lang w:val="en-IN"/>
        </w:rPr>
      </w:pPr>
      <w:r w:rsidRPr="005D3E68">
        <w:rPr>
          <w:rFonts w:ascii="Arial" w:eastAsia="Arial" w:hAnsi="Arial" w:cs="Arial"/>
          <w:lang w:val="en-IN"/>
        </w:rPr>
        <w:t>Cross-tabulate </w:t>
      </w:r>
      <w:proofErr w:type="spellStart"/>
      <w:r w:rsidRPr="005D3E68">
        <w:rPr>
          <w:rFonts w:ascii="Arial" w:eastAsia="Arial" w:hAnsi="Arial" w:cs="Arial"/>
          <w:lang w:val="en-IN"/>
        </w:rPr>
        <w:t>Employment_Status</w:t>
      </w:r>
      <w:proofErr w:type="spellEnd"/>
      <w:r w:rsidRPr="005D3E68">
        <w:rPr>
          <w:rFonts w:ascii="Arial" w:eastAsia="Arial" w:hAnsi="Arial" w:cs="Arial"/>
          <w:lang w:val="en-IN"/>
        </w:rPr>
        <w:t> with Age and Income.</w:t>
      </w:r>
    </w:p>
    <w:p w14:paraId="66365161" w14:textId="77777777" w:rsidR="005D3E68" w:rsidRPr="005D3E68" w:rsidRDefault="005D3E68" w:rsidP="005D3E68">
      <w:pPr>
        <w:numPr>
          <w:ilvl w:val="1"/>
          <w:numId w:val="29"/>
        </w:numPr>
        <w:rPr>
          <w:rFonts w:ascii="Arial" w:eastAsia="Arial" w:hAnsi="Arial" w:cs="Arial"/>
          <w:lang w:val="en-IN"/>
        </w:rPr>
      </w:pPr>
      <w:r w:rsidRPr="005D3E68">
        <w:rPr>
          <w:rFonts w:ascii="Arial" w:eastAsia="Arial" w:hAnsi="Arial" w:cs="Arial"/>
          <w:lang w:val="en-IN"/>
        </w:rPr>
        <w:t>Investigate if missing employment data correlates with delinquency.</w:t>
      </w:r>
    </w:p>
    <w:p w14:paraId="1D785823" w14:textId="77777777" w:rsidR="005D3E68" w:rsidRPr="005D3E68" w:rsidRDefault="005D3E68" w:rsidP="005D3E68">
      <w:pPr>
        <w:rPr>
          <w:rFonts w:ascii="Arial" w:eastAsia="Arial" w:hAnsi="Arial" w:cs="Arial"/>
          <w:lang w:val="en-IN"/>
        </w:rPr>
      </w:pPr>
      <w:r w:rsidRPr="005D3E68">
        <w:rPr>
          <w:rFonts w:ascii="Arial" w:eastAsia="Arial" w:hAnsi="Arial" w:cs="Arial"/>
          <w:b/>
          <w:bCs/>
          <w:lang w:val="en-IN"/>
        </w:rPr>
        <w:t xml:space="preserve">4. Payment </w:t>
      </w:r>
      <w:proofErr w:type="spellStart"/>
      <w:r w:rsidRPr="005D3E68">
        <w:rPr>
          <w:rFonts w:ascii="Arial" w:eastAsia="Arial" w:hAnsi="Arial" w:cs="Arial"/>
          <w:b/>
          <w:bCs/>
          <w:lang w:val="en-IN"/>
        </w:rPr>
        <w:t>Behavior</w:t>
      </w:r>
      <w:proofErr w:type="spellEnd"/>
      <w:r w:rsidRPr="005D3E68">
        <w:rPr>
          <w:rFonts w:ascii="Arial" w:eastAsia="Arial" w:hAnsi="Arial" w:cs="Arial"/>
          <w:b/>
          <w:bCs/>
          <w:lang w:val="en-IN"/>
        </w:rPr>
        <w:t xml:space="preserve"> Contradictions</w:t>
      </w:r>
    </w:p>
    <w:p w14:paraId="2CD9FF9F" w14:textId="77777777" w:rsidR="005D3E68" w:rsidRPr="005D3E68" w:rsidRDefault="005D3E68" w:rsidP="005D3E68">
      <w:pPr>
        <w:numPr>
          <w:ilvl w:val="0"/>
          <w:numId w:val="30"/>
        </w:numPr>
        <w:rPr>
          <w:rFonts w:ascii="Arial" w:eastAsia="Arial" w:hAnsi="Arial" w:cs="Arial"/>
          <w:lang w:val="en-IN"/>
        </w:rPr>
      </w:pPr>
      <w:r w:rsidRPr="005D3E68">
        <w:rPr>
          <w:rFonts w:ascii="Arial" w:eastAsia="Arial" w:hAnsi="Arial" w:cs="Arial"/>
          <w:b/>
          <w:bCs/>
          <w:lang w:val="en-IN"/>
        </w:rPr>
        <w:t>Anomaly</w:t>
      </w:r>
      <w:r w:rsidRPr="005D3E68">
        <w:rPr>
          <w:rFonts w:ascii="Arial" w:eastAsia="Arial" w:hAnsi="Arial" w:cs="Arial"/>
          <w:lang w:val="en-IN"/>
        </w:rPr>
        <w:t>:</w:t>
      </w:r>
    </w:p>
    <w:p w14:paraId="4230467C" w14:textId="77777777" w:rsidR="005D3E68" w:rsidRPr="005D3E68" w:rsidRDefault="005D3E68" w:rsidP="005D3E68">
      <w:pPr>
        <w:numPr>
          <w:ilvl w:val="1"/>
          <w:numId w:val="30"/>
        </w:numPr>
        <w:rPr>
          <w:rFonts w:ascii="Arial" w:eastAsia="Arial" w:hAnsi="Arial" w:cs="Arial"/>
          <w:lang w:val="en-IN"/>
        </w:rPr>
      </w:pPr>
      <w:r w:rsidRPr="005D3E68">
        <w:rPr>
          <w:rFonts w:ascii="Arial" w:eastAsia="Arial" w:hAnsi="Arial" w:cs="Arial"/>
          <w:lang w:val="en-IN"/>
        </w:rPr>
        <w:lastRenderedPageBreak/>
        <w:t>Customers marked </w:t>
      </w:r>
      <w:r w:rsidRPr="005D3E68">
        <w:rPr>
          <w:rFonts w:ascii="Arial" w:eastAsia="Arial" w:hAnsi="Arial" w:cs="Arial"/>
          <w:b/>
          <w:bCs/>
          <w:lang w:val="en-IN"/>
        </w:rPr>
        <w:t>"On-time" for all 6 months</w:t>
      </w:r>
      <w:r w:rsidRPr="005D3E68">
        <w:rPr>
          <w:rFonts w:ascii="Arial" w:eastAsia="Arial" w:hAnsi="Arial" w:cs="Arial"/>
          <w:lang w:val="en-IN"/>
        </w:rPr>
        <w:t xml:space="preserve"> but </w:t>
      </w:r>
      <w:proofErr w:type="spellStart"/>
      <w:r w:rsidRPr="005D3E68">
        <w:rPr>
          <w:rFonts w:ascii="Arial" w:eastAsia="Arial" w:hAnsi="Arial" w:cs="Arial"/>
          <w:lang w:val="en-IN"/>
        </w:rPr>
        <w:t>labeled</w:t>
      </w:r>
      <w:proofErr w:type="spellEnd"/>
      <w:r w:rsidRPr="005D3E68">
        <w:rPr>
          <w:rFonts w:ascii="Arial" w:eastAsia="Arial" w:hAnsi="Arial" w:cs="Arial"/>
          <w:lang w:val="en-IN"/>
        </w:rPr>
        <w:t> </w:t>
      </w:r>
      <w:r w:rsidRPr="005D3E68">
        <w:rPr>
          <w:rFonts w:ascii="Arial" w:eastAsia="Arial" w:hAnsi="Arial" w:cs="Arial"/>
          <w:b/>
          <w:bCs/>
          <w:lang w:val="en-IN"/>
        </w:rPr>
        <w:t>delinquent (</w:t>
      </w:r>
      <w:proofErr w:type="spellStart"/>
      <w:r w:rsidRPr="005D3E68">
        <w:rPr>
          <w:rFonts w:ascii="Arial" w:eastAsia="Arial" w:hAnsi="Arial" w:cs="Arial"/>
          <w:lang w:val="en-IN"/>
        </w:rPr>
        <w:t>Delinquent_Status</w:t>
      </w:r>
      <w:proofErr w:type="spellEnd"/>
      <w:r w:rsidRPr="005D3E68">
        <w:rPr>
          <w:rFonts w:ascii="Arial" w:eastAsia="Arial" w:hAnsi="Arial" w:cs="Arial"/>
          <w:lang w:val="en-IN"/>
        </w:rPr>
        <w:t xml:space="preserve"> = 1</w:t>
      </w:r>
      <w:r w:rsidRPr="005D3E68">
        <w:rPr>
          <w:rFonts w:ascii="Arial" w:eastAsia="Arial" w:hAnsi="Arial" w:cs="Arial"/>
          <w:b/>
          <w:bCs/>
          <w:lang w:val="en-IN"/>
        </w:rPr>
        <w:t>)</w:t>
      </w:r>
      <w:r w:rsidRPr="005D3E68">
        <w:rPr>
          <w:rFonts w:ascii="Arial" w:eastAsia="Arial" w:hAnsi="Arial" w:cs="Arial"/>
          <w:lang w:val="en-IN"/>
        </w:rPr>
        <w:t>.</w:t>
      </w:r>
    </w:p>
    <w:p w14:paraId="510CE713" w14:textId="77777777" w:rsidR="005D3E68" w:rsidRPr="005D3E68" w:rsidRDefault="005D3E68" w:rsidP="005D3E68">
      <w:pPr>
        <w:numPr>
          <w:ilvl w:val="1"/>
          <w:numId w:val="30"/>
        </w:numPr>
        <w:rPr>
          <w:rFonts w:ascii="Arial" w:eastAsia="Arial" w:hAnsi="Arial" w:cs="Arial"/>
          <w:lang w:val="en-IN"/>
        </w:rPr>
      </w:pPr>
      <w:proofErr w:type="spellStart"/>
      <w:r w:rsidRPr="005D3E68">
        <w:rPr>
          <w:rFonts w:ascii="Arial" w:eastAsia="Arial" w:hAnsi="Arial" w:cs="Arial"/>
          <w:lang w:val="en-IN"/>
        </w:rPr>
        <w:t>Missed_Payments</w:t>
      </w:r>
      <w:proofErr w:type="spellEnd"/>
      <w:r w:rsidRPr="005D3E68">
        <w:rPr>
          <w:rFonts w:ascii="Arial" w:eastAsia="Arial" w:hAnsi="Arial" w:cs="Arial"/>
          <w:lang w:val="en-IN"/>
        </w:rPr>
        <w:t xml:space="preserve"> &gt; 0 but no late payments in monthly logs.</w:t>
      </w:r>
    </w:p>
    <w:p w14:paraId="7709B08C" w14:textId="77777777" w:rsidR="005D3E68" w:rsidRPr="005D3E68" w:rsidRDefault="005D3E68" w:rsidP="005D3E68">
      <w:pPr>
        <w:numPr>
          <w:ilvl w:val="0"/>
          <w:numId w:val="30"/>
        </w:numPr>
        <w:rPr>
          <w:rFonts w:ascii="Arial" w:eastAsia="Arial" w:hAnsi="Arial" w:cs="Arial"/>
          <w:lang w:val="en-IN"/>
        </w:rPr>
      </w:pPr>
      <w:r w:rsidRPr="005D3E68">
        <w:rPr>
          <w:rFonts w:ascii="Arial" w:eastAsia="Arial" w:hAnsi="Arial" w:cs="Arial"/>
          <w:b/>
          <w:bCs/>
          <w:lang w:val="en-IN"/>
        </w:rPr>
        <w:t>Potential Causes</w:t>
      </w:r>
      <w:r w:rsidRPr="005D3E68">
        <w:rPr>
          <w:rFonts w:ascii="Arial" w:eastAsia="Arial" w:hAnsi="Arial" w:cs="Arial"/>
          <w:lang w:val="en-IN"/>
        </w:rPr>
        <w:t>:</w:t>
      </w:r>
    </w:p>
    <w:p w14:paraId="49C6D33C" w14:textId="77777777" w:rsidR="005D3E68" w:rsidRPr="005D3E68" w:rsidRDefault="005D3E68" w:rsidP="005D3E68">
      <w:pPr>
        <w:numPr>
          <w:ilvl w:val="1"/>
          <w:numId w:val="30"/>
        </w:numPr>
        <w:rPr>
          <w:rFonts w:ascii="Arial" w:eastAsia="Arial" w:hAnsi="Arial" w:cs="Arial"/>
          <w:lang w:val="en-IN"/>
        </w:rPr>
      </w:pPr>
      <w:r w:rsidRPr="005D3E68">
        <w:rPr>
          <w:rFonts w:ascii="Arial" w:eastAsia="Arial" w:hAnsi="Arial" w:cs="Arial"/>
          <w:lang w:val="en-IN"/>
        </w:rPr>
        <w:t>Definition mismatches (e.g., delinquency based on external data).</w:t>
      </w:r>
    </w:p>
    <w:p w14:paraId="6BA27FAF" w14:textId="77777777" w:rsidR="005D3E68" w:rsidRPr="005D3E68" w:rsidRDefault="005D3E68" w:rsidP="005D3E68">
      <w:pPr>
        <w:numPr>
          <w:ilvl w:val="1"/>
          <w:numId w:val="30"/>
        </w:numPr>
        <w:rPr>
          <w:rFonts w:ascii="Arial" w:eastAsia="Arial" w:hAnsi="Arial" w:cs="Arial"/>
          <w:lang w:val="en-IN"/>
        </w:rPr>
      </w:pPr>
      <w:r w:rsidRPr="005D3E68">
        <w:rPr>
          <w:rFonts w:ascii="Arial" w:eastAsia="Arial" w:hAnsi="Arial" w:cs="Arial"/>
          <w:lang w:val="en-IN"/>
        </w:rPr>
        <w:t>Time lag between missed payments and reporting.</w:t>
      </w:r>
    </w:p>
    <w:p w14:paraId="54094313" w14:textId="77777777" w:rsidR="005D3E68" w:rsidRPr="005D3E68" w:rsidRDefault="005D3E68" w:rsidP="005D3E68">
      <w:pPr>
        <w:numPr>
          <w:ilvl w:val="0"/>
          <w:numId w:val="30"/>
        </w:numPr>
        <w:rPr>
          <w:rFonts w:ascii="Arial" w:eastAsia="Arial" w:hAnsi="Arial" w:cs="Arial"/>
          <w:lang w:val="en-IN"/>
        </w:rPr>
      </w:pPr>
      <w:r w:rsidRPr="005D3E68">
        <w:rPr>
          <w:rFonts w:ascii="Arial" w:eastAsia="Arial" w:hAnsi="Arial" w:cs="Arial"/>
          <w:b/>
          <w:bCs/>
          <w:lang w:val="en-IN"/>
        </w:rPr>
        <w:t>Action</w:t>
      </w:r>
      <w:r w:rsidRPr="005D3E68">
        <w:rPr>
          <w:rFonts w:ascii="Arial" w:eastAsia="Arial" w:hAnsi="Arial" w:cs="Arial"/>
          <w:lang w:val="en-IN"/>
        </w:rPr>
        <w:t>:</w:t>
      </w:r>
    </w:p>
    <w:p w14:paraId="025F1C54" w14:textId="77777777" w:rsidR="005D3E68" w:rsidRPr="005D3E68" w:rsidRDefault="005D3E68" w:rsidP="005D3E68">
      <w:pPr>
        <w:numPr>
          <w:ilvl w:val="1"/>
          <w:numId w:val="30"/>
        </w:numPr>
        <w:rPr>
          <w:rFonts w:ascii="Arial" w:eastAsia="Arial" w:hAnsi="Arial" w:cs="Arial"/>
          <w:lang w:val="en-IN"/>
        </w:rPr>
      </w:pPr>
      <w:r w:rsidRPr="005D3E68">
        <w:rPr>
          <w:rFonts w:ascii="Arial" w:eastAsia="Arial" w:hAnsi="Arial" w:cs="Arial"/>
          <w:lang w:val="en-IN"/>
        </w:rPr>
        <w:t>Reconcile </w:t>
      </w:r>
      <w:proofErr w:type="spellStart"/>
      <w:r w:rsidRPr="005D3E68">
        <w:rPr>
          <w:rFonts w:ascii="Arial" w:eastAsia="Arial" w:hAnsi="Arial" w:cs="Arial"/>
          <w:lang w:val="en-IN"/>
        </w:rPr>
        <w:t>Missed_Payments</w:t>
      </w:r>
      <w:proofErr w:type="spellEnd"/>
      <w:r w:rsidRPr="005D3E68">
        <w:rPr>
          <w:rFonts w:ascii="Arial" w:eastAsia="Arial" w:hAnsi="Arial" w:cs="Arial"/>
          <w:lang w:val="en-IN"/>
        </w:rPr>
        <w:t> with monthly logs (Month_1 to Month_6).</w:t>
      </w:r>
    </w:p>
    <w:p w14:paraId="15CE6FA0" w14:textId="77777777" w:rsidR="005D3E68" w:rsidRPr="005D3E68" w:rsidRDefault="005D3E68" w:rsidP="005D3E68">
      <w:pPr>
        <w:numPr>
          <w:ilvl w:val="1"/>
          <w:numId w:val="30"/>
        </w:numPr>
        <w:rPr>
          <w:rFonts w:ascii="Arial" w:eastAsia="Arial" w:hAnsi="Arial" w:cs="Arial"/>
          <w:lang w:val="en-IN"/>
        </w:rPr>
      </w:pPr>
      <w:r w:rsidRPr="005D3E68">
        <w:rPr>
          <w:rFonts w:ascii="Arial" w:eastAsia="Arial" w:hAnsi="Arial" w:cs="Arial"/>
          <w:lang w:val="en-IN"/>
        </w:rPr>
        <w:t>Check if delinquencies are triggered by non-payment variables (e.g., collections).</w:t>
      </w:r>
    </w:p>
    <w:p w14:paraId="153EC9EB" w14:textId="77777777" w:rsidR="005D3E68" w:rsidRPr="005D3E68" w:rsidRDefault="005D3E68" w:rsidP="005D3E68">
      <w:pPr>
        <w:rPr>
          <w:rFonts w:ascii="Arial" w:eastAsia="Arial" w:hAnsi="Arial" w:cs="Arial"/>
          <w:lang w:val="en-IN"/>
        </w:rPr>
      </w:pPr>
      <w:r w:rsidRPr="005D3E68">
        <w:rPr>
          <w:rFonts w:ascii="Arial" w:eastAsia="Arial" w:hAnsi="Arial" w:cs="Arial"/>
          <w:b/>
          <w:bCs/>
          <w:lang w:val="en-IN"/>
        </w:rPr>
        <w:t>5. Geographic Oddities</w:t>
      </w:r>
    </w:p>
    <w:p w14:paraId="24D4F039" w14:textId="77777777" w:rsidR="005D3E68" w:rsidRPr="005D3E68" w:rsidRDefault="005D3E68" w:rsidP="005D3E68">
      <w:pPr>
        <w:numPr>
          <w:ilvl w:val="0"/>
          <w:numId w:val="31"/>
        </w:numPr>
        <w:rPr>
          <w:rFonts w:ascii="Arial" w:eastAsia="Arial" w:hAnsi="Arial" w:cs="Arial"/>
          <w:lang w:val="en-IN"/>
        </w:rPr>
      </w:pPr>
      <w:r w:rsidRPr="005D3E68">
        <w:rPr>
          <w:rFonts w:ascii="Arial" w:eastAsia="Arial" w:hAnsi="Arial" w:cs="Arial"/>
          <w:b/>
          <w:bCs/>
          <w:lang w:val="en-IN"/>
        </w:rPr>
        <w:t>Anomaly</w:t>
      </w:r>
      <w:r w:rsidRPr="005D3E68">
        <w:rPr>
          <w:rFonts w:ascii="Arial" w:eastAsia="Arial" w:hAnsi="Arial" w:cs="Arial"/>
          <w:lang w:val="en-IN"/>
        </w:rPr>
        <w:t>:</w:t>
      </w:r>
    </w:p>
    <w:p w14:paraId="181088DC" w14:textId="77777777" w:rsidR="005D3E68" w:rsidRPr="005D3E68" w:rsidRDefault="005D3E68" w:rsidP="005D3E68">
      <w:pPr>
        <w:numPr>
          <w:ilvl w:val="1"/>
          <w:numId w:val="31"/>
        </w:numPr>
        <w:rPr>
          <w:rFonts w:ascii="Arial" w:eastAsia="Arial" w:hAnsi="Arial" w:cs="Arial"/>
          <w:lang w:val="en-IN"/>
        </w:rPr>
      </w:pPr>
      <w:r w:rsidRPr="005D3E68">
        <w:rPr>
          <w:rFonts w:ascii="Arial" w:eastAsia="Arial" w:hAnsi="Arial" w:cs="Arial"/>
          <w:lang w:val="en-IN"/>
        </w:rPr>
        <w:t>Certain locations (e.g., "Phoenix") show </w:t>
      </w:r>
      <w:r w:rsidRPr="005D3E68">
        <w:rPr>
          <w:rFonts w:ascii="Arial" w:eastAsia="Arial" w:hAnsi="Arial" w:cs="Arial"/>
          <w:b/>
          <w:bCs/>
          <w:lang w:val="en-IN"/>
        </w:rPr>
        <w:t>higher delinquency rates</w:t>
      </w:r>
      <w:r w:rsidRPr="005D3E68">
        <w:rPr>
          <w:rFonts w:ascii="Arial" w:eastAsia="Arial" w:hAnsi="Arial" w:cs="Arial"/>
          <w:lang w:val="en-IN"/>
        </w:rPr>
        <w:t> despite average incomes/credit scores.</w:t>
      </w:r>
    </w:p>
    <w:p w14:paraId="4D5F24B5" w14:textId="77777777" w:rsidR="005D3E68" w:rsidRPr="005D3E68" w:rsidRDefault="005D3E68" w:rsidP="005D3E68">
      <w:pPr>
        <w:numPr>
          <w:ilvl w:val="1"/>
          <w:numId w:val="31"/>
        </w:numPr>
        <w:rPr>
          <w:rFonts w:ascii="Arial" w:eastAsia="Arial" w:hAnsi="Arial" w:cs="Arial"/>
          <w:lang w:val="en-IN"/>
        </w:rPr>
      </w:pPr>
      <w:r w:rsidRPr="005D3E68">
        <w:rPr>
          <w:rFonts w:ascii="Arial" w:eastAsia="Arial" w:hAnsi="Arial" w:cs="Arial"/>
          <w:lang w:val="en-IN"/>
        </w:rPr>
        <w:t>"New York" customers with low utilization but high missed payments.</w:t>
      </w:r>
    </w:p>
    <w:p w14:paraId="561003DA" w14:textId="77777777" w:rsidR="005D3E68" w:rsidRPr="005D3E68" w:rsidRDefault="005D3E68" w:rsidP="005D3E68">
      <w:pPr>
        <w:numPr>
          <w:ilvl w:val="0"/>
          <w:numId w:val="31"/>
        </w:numPr>
        <w:rPr>
          <w:rFonts w:ascii="Arial" w:eastAsia="Arial" w:hAnsi="Arial" w:cs="Arial"/>
          <w:lang w:val="en-IN"/>
        </w:rPr>
      </w:pPr>
      <w:r w:rsidRPr="005D3E68">
        <w:rPr>
          <w:rFonts w:ascii="Arial" w:eastAsia="Arial" w:hAnsi="Arial" w:cs="Arial"/>
          <w:b/>
          <w:bCs/>
          <w:lang w:val="en-IN"/>
        </w:rPr>
        <w:t>Potential Causes</w:t>
      </w:r>
      <w:r w:rsidRPr="005D3E68">
        <w:rPr>
          <w:rFonts w:ascii="Arial" w:eastAsia="Arial" w:hAnsi="Arial" w:cs="Arial"/>
          <w:lang w:val="en-IN"/>
        </w:rPr>
        <w:t>:</w:t>
      </w:r>
    </w:p>
    <w:p w14:paraId="3F70A2B4" w14:textId="77777777" w:rsidR="005D3E68" w:rsidRPr="005D3E68" w:rsidRDefault="005D3E68" w:rsidP="005D3E68">
      <w:pPr>
        <w:numPr>
          <w:ilvl w:val="1"/>
          <w:numId w:val="31"/>
        </w:numPr>
        <w:rPr>
          <w:rFonts w:ascii="Arial" w:eastAsia="Arial" w:hAnsi="Arial" w:cs="Arial"/>
          <w:lang w:val="en-IN"/>
        </w:rPr>
      </w:pPr>
      <w:r w:rsidRPr="005D3E68">
        <w:rPr>
          <w:rFonts w:ascii="Arial" w:eastAsia="Arial" w:hAnsi="Arial" w:cs="Arial"/>
          <w:lang w:val="en-IN"/>
        </w:rPr>
        <w:t>Regional economic factors (e.g., job market crises).</w:t>
      </w:r>
    </w:p>
    <w:p w14:paraId="5F1EAB6E" w14:textId="77777777" w:rsidR="005D3E68" w:rsidRPr="005D3E68" w:rsidRDefault="005D3E68" w:rsidP="005D3E68">
      <w:pPr>
        <w:numPr>
          <w:ilvl w:val="1"/>
          <w:numId w:val="31"/>
        </w:numPr>
        <w:rPr>
          <w:rFonts w:ascii="Arial" w:eastAsia="Arial" w:hAnsi="Arial" w:cs="Arial"/>
          <w:lang w:val="en-IN"/>
        </w:rPr>
      </w:pPr>
      <w:r w:rsidRPr="005D3E68">
        <w:rPr>
          <w:rFonts w:ascii="Arial" w:eastAsia="Arial" w:hAnsi="Arial" w:cs="Arial"/>
          <w:lang w:val="en-IN"/>
        </w:rPr>
        <w:t>Fraud rings or systemic reporting issues in specific branches.</w:t>
      </w:r>
    </w:p>
    <w:p w14:paraId="36A38536" w14:textId="77777777" w:rsidR="005D3E68" w:rsidRPr="005D3E68" w:rsidRDefault="005D3E68" w:rsidP="005D3E68">
      <w:pPr>
        <w:numPr>
          <w:ilvl w:val="0"/>
          <w:numId w:val="31"/>
        </w:numPr>
        <w:rPr>
          <w:rFonts w:ascii="Arial" w:eastAsia="Arial" w:hAnsi="Arial" w:cs="Arial"/>
          <w:lang w:val="en-IN"/>
        </w:rPr>
      </w:pPr>
      <w:r w:rsidRPr="005D3E68">
        <w:rPr>
          <w:rFonts w:ascii="Arial" w:eastAsia="Arial" w:hAnsi="Arial" w:cs="Arial"/>
          <w:b/>
          <w:bCs/>
          <w:lang w:val="en-IN"/>
        </w:rPr>
        <w:t>Action</w:t>
      </w:r>
      <w:r w:rsidRPr="005D3E68">
        <w:rPr>
          <w:rFonts w:ascii="Arial" w:eastAsia="Arial" w:hAnsi="Arial" w:cs="Arial"/>
          <w:lang w:val="en-IN"/>
        </w:rPr>
        <w:t>:</w:t>
      </w:r>
    </w:p>
    <w:p w14:paraId="3A3A31D3" w14:textId="77777777" w:rsidR="005D3E68" w:rsidRPr="005D3E68" w:rsidRDefault="005D3E68" w:rsidP="005D3E68">
      <w:pPr>
        <w:numPr>
          <w:ilvl w:val="1"/>
          <w:numId w:val="31"/>
        </w:numPr>
        <w:rPr>
          <w:rFonts w:ascii="Arial" w:eastAsia="Arial" w:hAnsi="Arial" w:cs="Arial"/>
          <w:lang w:val="en-IN"/>
        </w:rPr>
      </w:pPr>
      <w:r w:rsidRPr="005D3E68">
        <w:rPr>
          <w:rFonts w:ascii="Arial" w:eastAsia="Arial" w:hAnsi="Arial" w:cs="Arial"/>
          <w:lang w:val="en-IN"/>
        </w:rPr>
        <w:t>Calculate delinquency rates by Location and compare to regional economic data.</w:t>
      </w:r>
    </w:p>
    <w:p w14:paraId="06AF784F" w14:textId="77777777" w:rsidR="005D3E68" w:rsidRPr="005D3E68" w:rsidRDefault="005D3E68" w:rsidP="005D3E68">
      <w:pPr>
        <w:rPr>
          <w:rFonts w:ascii="Arial" w:eastAsia="Arial" w:hAnsi="Arial" w:cs="Arial"/>
          <w:lang w:val="en-IN"/>
        </w:rPr>
      </w:pPr>
      <w:r w:rsidRPr="005D3E68">
        <w:rPr>
          <w:rFonts w:ascii="Arial" w:eastAsia="Arial" w:hAnsi="Arial" w:cs="Arial"/>
          <w:b/>
          <w:bCs/>
          <w:lang w:val="en-IN"/>
        </w:rPr>
        <w:t>6. Loan Balance Discrepancies</w:t>
      </w:r>
    </w:p>
    <w:p w14:paraId="14A72A92" w14:textId="77777777" w:rsidR="005D3E68" w:rsidRPr="005D3E68" w:rsidRDefault="005D3E68" w:rsidP="005D3E68">
      <w:pPr>
        <w:numPr>
          <w:ilvl w:val="0"/>
          <w:numId w:val="32"/>
        </w:numPr>
        <w:rPr>
          <w:rFonts w:ascii="Arial" w:eastAsia="Arial" w:hAnsi="Arial" w:cs="Arial"/>
          <w:lang w:val="en-IN"/>
        </w:rPr>
      </w:pPr>
      <w:r w:rsidRPr="005D3E68">
        <w:rPr>
          <w:rFonts w:ascii="Arial" w:eastAsia="Arial" w:hAnsi="Arial" w:cs="Arial"/>
          <w:b/>
          <w:bCs/>
          <w:lang w:val="en-IN"/>
        </w:rPr>
        <w:t>Anomaly</w:t>
      </w:r>
      <w:r w:rsidRPr="005D3E68">
        <w:rPr>
          <w:rFonts w:ascii="Arial" w:eastAsia="Arial" w:hAnsi="Arial" w:cs="Arial"/>
          <w:lang w:val="en-IN"/>
        </w:rPr>
        <w:t>:</w:t>
      </w:r>
    </w:p>
    <w:p w14:paraId="6C18DB88" w14:textId="77777777" w:rsidR="005D3E68" w:rsidRPr="005D3E68" w:rsidRDefault="005D3E68" w:rsidP="005D3E68">
      <w:pPr>
        <w:numPr>
          <w:ilvl w:val="1"/>
          <w:numId w:val="32"/>
        </w:numPr>
        <w:rPr>
          <w:rFonts w:ascii="Arial" w:eastAsia="Arial" w:hAnsi="Arial" w:cs="Arial"/>
          <w:lang w:val="en-IN"/>
        </w:rPr>
      </w:pPr>
      <w:r w:rsidRPr="005D3E68">
        <w:rPr>
          <w:rFonts w:ascii="Arial" w:eastAsia="Arial" w:hAnsi="Arial" w:cs="Arial"/>
          <w:lang w:val="en-IN"/>
        </w:rPr>
        <w:t>Null </w:t>
      </w:r>
      <w:proofErr w:type="spellStart"/>
      <w:r w:rsidRPr="005D3E68">
        <w:rPr>
          <w:rFonts w:ascii="Arial" w:eastAsia="Arial" w:hAnsi="Arial" w:cs="Arial"/>
          <w:lang w:val="en-IN"/>
        </w:rPr>
        <w:t>Loan_Balance</w:t>
      </w:r>
      <w:proofErr w:type="spellEnd"/>
      <w:r w:rsidRPr="005D3E68">
        <w:rPr>
          <w:rFonts w:ascii="Arial" w:eastAsia="Arial" w:hAnsi="Arial" w:cs="Arial"/>
          <w:lang w:val="en-IN"/>
        </w:rPr>
        <w:t> for customers with high </w:t>
      </w:r>
      <w:proofErr w:type="spellStart"/>
      <w:r w:rsidRPr="005D3E68">
        <w:rPr>
          <w:rFonts w:ascii="Arial" w:eastAsia="Arial" w:hAnsi="Arial" w:cs="Arial"/>
          <w:lang w:val="en-IN"/>
        </w:rPr>
        <w:t>Debt_to_Income_Ratio</w:t>
      </w:r>
      <w:proofErr w:type="spellEnd"/>
      <w:r w:rsidRPr="005D3E68">
        <w:rPr>
          <w:rFonts w:ascii="Arial" w:eastAsia="Arial" w:hAnsi="Arial" w:cs="Arial"/>
          <w:lang w:val="en-IN"/>
        </w:rPr>
        <w:t>.</w:t>
      </w:r>
    </w:p>
    <w:p w14:paraId="10AAEEF7" w14:textId="77777777" w:rsidR="005D3E68" w:rsidRPr="005D3E68" w:rsidRDefault="005D3E68" w:rsidP="005D3E68">
      <w:pPr>
        <w:numPr>
          <w:ilvl w:val="1"/>
          <w:numId w:val="32"/>
        </w:numPr>
        <w:rPr>
          <w:rFonts w:ascii="Arial" w:eastAsia="Arial" w:hAnsi="Arial" w:cs="Arial"/>
          <w:lang w:val="en-IN"/>
        </w:rPr>
      </w:pPr>
      <w:proofErr w:type="spellStart"/>
      <w:r w:rsidRPr="005D3E68">
        <w:rPr>
          <w:rFonts w:ascii="Arial" w:eastAsia="Arial" w:hAnsi="Arial" w:cs="Arial"/>
          <w:lang w:val="en-IN"/>
        </w:rPr>
        <w:t>Loan_Balance</w:t>
      </w:r>
      <w:proofErr w:type="spellEnd"/>
      <w:r w:rsidRPr="005D3E68">
        <w:rPr>
          <w:rFonts w:ascii="Arial" w:eastAsia="Arial" w:hAnsi="Arial" w:cs="Arial"/>
          <w:lang w:val="en-IN"/>
        </w:rPr>
        <w:t xml:space="preserve"> = 0 but active </w:t>
      </w:r>
      <w:proofErr w:type="spellStart"/>
      <w:r w:rsidRPr="005D3E68">
        <w:rPr>
          <w:rFonts w:ascii="Arial" w:eastAsia="Arial" w:hAnsi="Arial" w:cs="Arial"/>
          <w:lang w:val="en-IN"/>
        </w:rPr>
        <w:t>Credit_Utilization</w:t>
      </w:r>
      <w:proofErr w:type="spellEnd"/>
      <w:r w:rsidRPr="005D3E68">
        <w:rPr>
          <w:rFonts w:ascii="Arial" w:eastAsia="Arial" w:hAnsi="Arial" w:cs="Arial"/>
          <w:lang w:val="en-IN"/>
        </w:rPr>
        <w:t>.</w:t>
      </w:r>
    </w:p>
    <w:p w14:paraId="089E2544" w14:textId="77777777" w:rsidR="005D3E68" w:rsidRPr="005D3E68" w:rsidRDefault="005D3E68" w:rsidP="005D3E68">
      <w:pPr>
        <w:numPr>
          <w:ilvl w:val="0"/>
          <w:numId w:val="32"/>
        </w:numPr>
        <w:rPr>
          <w:rFonts w:ascii="Arial" w:eastAsia="Arial" w:hAnsi="Arial" w:cs="Arial"/>
          <w:lang w:val="en-IN"/>
        </w:rPr>
      </w:pPr>
      <w:r w:rsidRPr="005D3E68">
        <w:rPr>
          <w:rFonts w:ascii="Arial" w:eastAsia="Arial" w:hAnsi="Arial" w:cs="Arial"/>
          <w:b/>
          <w:bCs/>
          <w:lang w:val="en-IN"/>
        </w:rPr>
        <w:t>Potential Causes</w:t>
      </w:r>
      <w:r w:rsidRPr="005D3E68">
        <w:rPr>
          <w:rFonts w:ascii="Arial" w:eastAsia="Arial" w:hAnsi="Arial" w:cs="Arial"/>
          <w:lang w:val="en-IN"/>
        </w:rPr>
        <w:t>:</w:t>
      </w:r>
    </w:p>
    <w:p w14:paraId="360869A3" w14:textId="77777777" w:rsidR="005D3E68" w:rsidRPr="005D3E68" w:rsidRDefault="005D3E68" w:rsidP="005D3E68">
      <w:pPr>
        <w:numPr>
          <w:ilvl w:val="1"/>
          <w:numId w:val="32"/>
        </w:numPr>
        <w:rPr>
          <w:rFonts w:ascii="Arial" w:eastAsia="Arial" w:hAnsi="Arial" w:cs="Arial"/>
          <w:lang w:val="en-IN"/>
        </w:rPr>
      </w:pPr>
      <w:r w:rsidRPr="005D3E68">
        <w:rPr>
          <w:rFonts w:ascii="Arial" w:eastAsia="Arial" w:hAnsi="Arial" w:cs="Arial"/>
          <w:lang w:val="en-IN"/>
        </w:rPr>
        <w:t>Unrecorded loans (e.g., payday loans) affecting debt ratios.</w:t>
      </w:r>
    </w:p>
    <w:p w14:paraId="7BC95413" w14:textId="77777777" w:rsidR="005D3E68" w:rsidRPr="005D3E68" w:rsidRDefault="005D3E68" w:rsidP="005D3E68">
      <w:pPr>
        <w:numPr>
          <w:ilvl w:val="1"/>
          <w:numId w:val="32"/>
        </w:numPr>
        <w:rPr>
          <w:rFonts w:ascii="Arial" w:eastAsia="Arial" w:hAnsi="Arial" w:cs="Arial"/>
          <w:lang w:val="en-IN"/>
        </w:rPr>
      </w:pPr>
      <w:r w:rsidRPr="005D3E68">
        <w:rPr>
          <w:rFonts w:ascii="Arial" w:eastAsia="Arial" w:hAnsi="Arial" w:cs="Arial"/>
          <w:lang w:val="en-IN"/>
        </w:rPr>
        <w:t>Data pipeline failures.</w:t>
      </w:r>
    </w:p>
    <w:p w14:paraId="75AB5024" w14:textId="77777777" w:rsidR="005D3E68" w:rsidRPr="005D3E68" w:rsidRDefault="005D3E68" w:rsidP="005D3E68">
      <w:pPr>
        <w:numPr>
          <w:ilvl w:val="0"/>
          <w:numId w:val="32"/>
        </w:numPr>
        <w:rPr>
          <w:rFonts w:ascii="Arial" w:eastAsia="Arial" w:hAnsi="Arial" w:cs="Arial"/>
          <w:lang w:val="en-IN"/>
        </w:rPr>
      </w:pPr>
      <w:r w:rsidRPr="005D3E68">
        <w:rPr>
          <w:rFonts w:ascii="Arial" w:eastAsia="Arial" w:hAnsi="Arial" w:cs="Arial"/>
          <w:b/>
          <w:bCs/>
          <w:lang w:val="en-IN"/>
        </w:rPr>
        <w:lastRenderedPageBreak/>
        <w:t>Action</w:t>
      </w:r>
      <w:r w:rsidRPr="005D3E68">
        <w:rPr>
          <w:rFonts w:ascii="Arial" w:eastAsia="Arial" w:hAnsi="Arial" w:cs="Arial"/>
          <w:lang w:val="en-IN"/>
        </w:rPr>
        <w:t>:</w:t>
      </w:r>
    </w:p>
    <w:p w14:paraId="482E5D01" w14:textId="77777777" w:rsidR="005D3E68" w:rsidRPr="005D3E68" w:rsidRDefault="005D3E68" w:rsidP="005D3E68">
      <w:pPr>
        <w:numPr>
          <w:ilvl w:val="1"/>
          <w:numId w:val="32"/>
        </w:numPr>
        <w:rPr>
          <w:rFonts w:ascii="Arial" w:eastAsia="Arial" w:hAnsi="Arial" w:cs="Arial"/>
          <w:lang w:val="en-IN"/>
        </w:rPr>
      </w:pPr>
      <w:r w:rsidRPr="005D3E68">
        <w:rPr>
          <w:rFonts w:ascii="Arial" w:eastAsia="Arial" w:hAnsi="Arial" w:cs="Arial"/>
          <w:lang w:val="en-IN"/>
        </w:rPr>
        <w:t>Investigate if missing </w:t>
      </w:r>
      <w:proofErr w:type="spellStart"/>
      <w:r w:rsidRPr="005D3E68">
        <w:rPr>
          <w:rFonts w:ascii="Arial" w:eastAsia="Arial" w:hAnsi="Arial" w:cs="Arial"/>
          <w:lang w:val="en-IN"/>
        </w:rPr>
        <w:t>Loan_Balance</w:t>
      </w:r>
      <w:proofErr w:type="spellEnd"/>
      <w:r w:rsidRPr="005D3E68">
        <w:rPr>
          <w:rFonts w:ascii="Arial" w:eastAsia="Arial" w:hAnsi="Arial" w:cs="Arial"/>
          <w:lang w:val="en-IN"/>
        </w:rPr>
        <w:t> correlates with alternative data sources (e.g., credit bureau links).</w:t>
      </w:r>
    </w:p>
    <w:p w14:paraId="61B5B607" w14:textId="77777777" w:rsidR="005D3E68" w:rsidRDefault="005D3E68" w:rsidP="3378EA2B">
      <w:pPr>
        <w:rPr>
          <w:rFonts w:ascii="Arial" w:eastAsia="Arial" w:hAnsi="Arial" w:cs="Arial"/>
        </w:rPr>
      </w:pPr>
    </w:p>
    <w:p w14:paraId="723692B8" w14:textId="77777777" w:rsidR="003A5CED" w:rsidRDefault="3378EA2B" w:rsidP="3378EA2B">
      <w:pPr>
        <w:pStyle w:val="Heading1"/>
        <w:rPr>
          <w:rFonts w:ascii="Arial" w:eastAsia="Arial" w:hAnsi="Arial" w:cs="Arial"/>
          <w:color w:val="auto"/>
        </w:rPr>
      </w:pPr>
      <w:r w:rsidRPr="3378EA2B">
        <w:rPr>
          <w:rFonts w:ascii="Arial" w:eastAsia="Arial" w:hAnsi="Arial" w:cs="Arial"/>
          <w:color w:val="auto"/>
        </w:rPr>
        <w:t>5. AI &amp; GenAI Usage</w:t>
      </w:r>
    </w:p>
    <w:p w14:paraId="67451E16" w14:textId="77777777" w:rsidR="003A5CED" w:rsidRDefault="3378EA2B" w:rsidP="3378EA2B">
      <w:pPr>
        <w:rPr>
          <w:rFonts w:ascii="Arial" w:eastAsia="Arial" w:hAnsi="Arial" w:cs="Arial"/>
        </w:rPr>
      </w:pPr>
      <w:r w:rsidRPr="3378EA2B">
        <w:rPr>
          <w:rFonts w:ascii="Arial" w:eastAsia="Arial" w:hAnsi="Arial" w:cs="Arial"/>
        </w:rPr>
        <w:t>Generative AI tools were used to summarize the dataset, impute missing data, and detect patterns. This section documents AI-generated insights and the prompts used to obtain results.</w:t>
      </w:r>
    </w:p>
    <w:p w14:paraId="080892BD" w14:textId="77777777" w:rsidR="003A5CED" w:rsidRDefault="3378EA2B" w:rsidP="3378EA2B">
      <w:pPr>
        <w:rPr>
          <w:rFonts w:ascii="Arial" w:eastAsia="Arial" w:hAnsi="Arial" w:cs="Arial"/>
        </w:rPr>
      </w:pPr>
      <w:r w:rsidRPr="3378EA2B">
        <w:rPr>
          <w:rFonts w:ascii="Arial" w:eastAsia="Arial" w:hAnsi="Arial" w:cs="Arial"/>
        </w:rPr>
        <w:t>Example AI prompts used:</w:t>
      </w:r>
    </w:p>
    <w:p w14:paraId="4AF77594" w14:textId="45754F2C" w:rsidR="003A5CED" w:rsidRDefault="3378EA2B" w:rsidP="3378EA2B">
      <w:pPr>
        <w:rPr>
          <w:rFonts w:ascii="Arial" w:eastAsia="Arial" w:hAnsi="Arial" w:cs="Arial"/>
        </w:rPr>
      </w:pPr>
      <w:r w:rsidRPr="3378EA2B">
        <w:rPr>
          <w:rFonts w:ascii="Arial" w:eastAsia="Arial" w:hAnsi="Arial" w:cs="Arial"/>
        </w:rPr>
        <w:t xml:space="preserve">- </w:t>
      </w:r>
      <w:r w:rsidR="0090691B" w:rsidRPr="0090691B">
        <w:rPr>
          <w:rFonts w:ascii="Arial" w:eastAsia="Arial" w:hAnsi="Arial" w:cs="Arial"/>
          <w:i/>
          <w:iCs/>
        </w:rPr>
        <w:t>"How many records (rows) are in the dataset?</w:t>
      </w:r>
      <w:r w:rsidR="0090691B">
        <w:rPr>
          <w:rFonts w:ascii="Arial" w:eastAsia="Arial" w:hAnsi="Arial" w:cs="Arial"/>
          <w:i/>
          <w:iCs/>
        </w:rPr>
        <w:t>”</w:t>
      </w:r>
    </w:p>
    <w:p w14:paraId="3A924E4C" w14:textId="4F8CF694" w:rsidR="003A5CED" w:rsidRDefault="3378EA2B" w:rsidP="3378EA2B">
      <w:pPr>
        <w:rPr>
          <w:rFonts w:ascii="Arial" w:eastAsia="Arial" w:hAnsi="Arial" w:cs="Arial"/>
          <w:i/>
          <w:iCs/>
        </w:rPr>
      </w:pPr>
      <w:r w:rsidRPr="3378EA2B">
        <w:rPr>
          <w:rFonts w:ascii="Arial" w:eastAsia="Arial" w:hAnsi="Arial" w:cs="Arial"/>
        </w:rPr>
        <w:t xml:space="preserve">- </w:t>
      </w:r>
      <w:r w:rsidR="0090691B" w:rsidRPr="0090691B">
        <w:rPr>
          <w:rFonts w:ascii="Arial" w:eastAsia="Arial" w:hAnsi="Arial" w:cs="Arial"/>
          <w:i/>
          <w:iCs/>
        </w:rPr>
        <w:t>"What are the key variables (columns) in the dataset?"</w:t>
      </w:r>
    </w:p>
    <w:p w14:paraId="6443105A" w14:textId="75747E4F" w:rsidR="0090691B" w:rsidRDefault="0090691B" w:rsidP="3378EA2B">
      <w:pPr>
        <w:rPr>
          <w:rFonts w:ascii="Arial" w:eastAsia="Arial" w:hAnsi="Arial" w:cs="Arial"/>
          <w:i/>
          <w:iCs/>
        </w:rPr>
      </w:pPr>
      <w:r>
        <w:rPr>
          <w:rFonts w:ascii="Arial" w:eastAsia="Arial" w:hAnsi="Arial" w:cs="Arial"/>
          <w:i/>
          <w:iCs/>
        </w:rPr>
        <w:t xml:space="preserve">- </w:t>
      </w:r>
      <w:r w:rsidRPr="0090691B">
        <w:rPr>
          <w:rFonts w:ascii="Arial" w:eastAsia="Arial" w:hAnsi="Arial" w:cs="Arial"/>
          <w:i/>
          <w:iCs/>
        </w:rPr>
        <w:t>"Provide the data types for all columns in the dataset."</w:t>
      </w:r>
    </w:p>
    <w:p w14:paraId="11A6A5E1" w14:textId="50028350" w:rsidR="0090691B" w:rsidRDefault="0090691B" w:rsidP="3378EA2B">
      <w:pPr>
        <w:rPr>
          <w:rFonts w:ascii="Arial" w:eastAsia="Arial" w:hAnsi="Arial" w:cs="Arial"/>
          <w:i/>
          <w:iCs/>
        </w:rPr>
      </w:pPr>
      <w:r>
        <w:rPr>
          <w:rFonts w:ascii="Arial" w:eastAsia="Arial" w:hAnsi="Arial" w:cs="Arial"/>
          <w:i/>
          <w:iCs/>
        </w:rPr>
        <w:t xml:space="preserve">- </w:t>
      </w:r>
      <w:r w:rsidR="00B2398D">
        <w:rPr>
          <w:rFonts w:ascii="Arial" w:eastAsia="Arial" w:hAnsi="Arial" w:cs="Arial"/>
          <w:i/>
          <w:iCs/>
        </w:rPr>
        <w:t>“I</w:t>
      </w:r>
      <w:r w:rsidR="00B2398D" w:rsidRPr="00B2398D">
        <w:rPr>
          <w:rFonts w:ascii="Arial" w:eastAsia="Arial" w:hAnsi="Arial" w:cs="Arial"/>
          <w:i/>
          <w:iCs/>
        </w:rPr>
        <w:t>dentify the variables with missing values in the dataset</w:t>
      </w:r>
      <w:r w:rsidR="00B2398D">
        <w:rPr>
          <w:rFonts w:ascii="Arial" w:eastAsia="Arial" w:hAnsi="Arial" w:cs="Arial"/>
          <w:i/>
          <w:iCs/>
        </w:rPr>
        <w:t>.”</w:t>
      </w:r>
    </w:p>
    <w:p w14:paraId="0E721408" w14:textId="23995E6B" w:rsidR="00B2398D" w:rsidRDefault="00B2398D" w:rsidP="3378EA2B">
      <w:pPr>
        <w:rPr>
          <w:rFonts w:ascii="Arial" w:eastAsia="Arial" w:hAnsi="Arial" w:cs="Arial"/>
          <w:i/>
          <w:iCs/>
        </w:rPr>
      </w:pPr>
      <w:r>
        <w:rPr>
          <w:rFonts w:ascii="Arial" w:eastAsia="Arial" w:hAnsi="Arial" w:cs="Arial"/>
          <w:i/>
          <w:iCs/>
        </w:rPr>
        <w:t xml:space="preserve">- </w:t>
      </w:r>
      <w:r w:rsidR="003B1079">
        <w:rPr>
          <w:rFonts w:ascii="Arial" w:eastAsia="Arial" w:hAnsi="Arial" w:cs="Arial"/>
          <w:i/>
          <w:iCs/>
        </w:rPr>
        <w:t>“C</w:t>
      </w:r>
      <w:r w:rsidR="003B1079" w:rsidRPr="003B1079">
        <w:rPr>
          <w:rFonts w:ascii="Arial" w:eastAsia="Arial" w:hAnsi="Arial" w:cs="Arial"/>
          <w:i/>
          <w:iCs/>
        </w:rPr>
        <w:t>hoose the best treatment for the identified missing values from the dataset</w:t>
      </w:r>
      <w:r w:rsidR="003B1079">
        <w:rPr>
          <w:rFonts w:ascii="Arial" w:eastAsia="Arial" w:hAnsi="Arial" w:cs="Arial"/>
          <w:i/>
          <w:iCs/>
        </w:rPr>
        <w:t>.”</w:t>
      </w:r>
    </w:p>
    <w:p w14:paraId="7E1201AE" w14:textId="53893CB7" w:rsidR="005D3E68" w:rsidRDefault="005D3E68" w:rsidP="3378EA2B">
      <w:pPr>
        <w:rPr>
          <w:rFonts w:ascii="Arial" w:eastAsia="Arial" w:hAnsi="Arial" w:cs="Arial"/>
          <w:i/>
          <w:iCs/>
        </w:rPr>
      </w:pPr>
      <w:r>
        <w:rPr>
          <w:rFonts w:ascii="Arial" w:eastAsia="Arial" w:hAnsi="Arial" w:cs="Arial"/>
          <w:i/>
          <w:iCs/>
        </w:rPr>
        <w:t>- “S</w:t>
      </w:r>
      <w:r w:rsidRPr="005D3E68">
        <w:rPr>
          <w:rFonts w:ascii="Arial" w:eastAsia="Arial" w:hAnsi="Arial" w:cs="Arial"/>
          <w:i/>
          <w:iCs/>
        </w:rPr>
        <w:t>ummarize the correlations observed between the key variables</w:t>
      </w:r>
      <w:r>
        <w:rPr>
          <w:rFonts w:ascii="Arial" w:eastAsia="Arial" w:hAnsi="Arial" w:cs="Arial"/>
          <w:i/>
          <w:iCs/>
        </w:rPr>
        <w:t>.”</w:t>
      </w:r>
    </w:p>
    <w:p w14:paraId="182FAF46" w14:textId="78BD3FFE" w:rsidR="005D3E68" w:rsidRDefault="005D3E68" w:rsidP="3378EA2B">
      <w:pPr>
        <w:rPr>
          <w:rFonts w:ascii="Arial" w:eastAsia="Arial" w:hAnsi="Arial" w:cs="Arial"/>
        </w:rPr>
      </w:pPr>
      <w:r>
        <w:rPr>
          <w:rFonts w:ascii="Arial" w:eastAsia="Arial" w:hAnsi="Arial" w:cs="Arial"/>
          <w:i/>
          <w:iCs/>
        </w:rPr>
        <w:t>- “</w:t>
      </w:r>
      <w:r w:rsidRPr="005D3E68">
        <w:rPr>
          <w:rFonts w:ascii="Arial" w:eastAsia="Arial" w:hAnsi="Arial" w:cs="Arial"/>
          <w:i/>
          <w:iCs/>
        </w:rPr>
        <w:t>what unexpected anomalies have emerged in the data, and which specific points warrant further investigation to uncover potential underlying causes?</w:t>
      </w:r>
      <w:r>
        <w:rPr>
          <w:rFonts w:ascii="Arial" w:eastAsia="Arial" w:hAnsi="Arial" w:cs="Arial"/>
          <w:i/>
          <w:iCs/>
        </w:rPr>
        <w:t>”</w:t>
      </w:r>
    </w:p>
    <w:p w14:paraId="1065B625" w14:textId="77777777" w:rsidR="003A5CED" w:rsidRDefault="3378EA2B" w:rsidP="3378EA2B">
      <w:pPr>
        <w:pStyle w:val="Heading1"/>
        <w:rPr>
          <w:rFonts w:ascii="Arial" w:eastAsia="Arial" w:hAnsi="Arial" w:cs="Arial"/>
          <w:color w:val="auto"/>
        </w:rPr>
      </w:pPr>
      <w:r w:rsidRPr="3378EA2B">
        <w:rPr>
          <w:rFonts w:ascii="Arial" w:eastAsia="Arial" w:hAnsi="Arial" w:cs="Arial"/>
          <w:color w:val="auto"/>
        </w:rPr>
        <w:t>6. Conclusion &amp; Next Steps</w:t>
      </w:r>
    </w:p>
    <w:p w14:paraId="67EEFEB3" w14:textId="049B38B7" w:rsidR="3378EA2B" w:rsidRDefault="005F391F" w:rsidP="3378EA2B">
      <w:pPr>
        <w:rPr>
          <w:rFonts w:ascii="Arial" w:eastAsia="Arial" w:hAnsi="Arial" w:cs="Arial"/>
        </w:rPr>
      </w:pPr>
      <w:r w:rsidRPr="005F391F">
        <w:rPr>
          <w:rFonts w:ascii="Arial" w:eastAsia="Arial" w:hAnsi="Arial" w:cs="Arial"/>
        </w:rPr>
        <w:t>This </w:t>
      </w:r>
      <w:r w:rsidRPr="005F391F">
        <w:rPr>
          <w:rFonts w:ascii="Arial" w:eastAsia="Arial" w:hAnsi="Arial" w:cs="Arial"/>
          <w:b/>
          <w:bCs/>
        </w:rPr>
        <w:t>Exploratory Data Analysis (EDA)</w:t>
      </w:r>
      <w:r w:rsidRPr="005F391F">
        <w:rPr>
          <w:rFonts w:ascii="Arial" w:eastAsia="Arial" w:hAnsi="Arial" w:cs="Arial"/>
        </w:rPr>
        <w:t> uncovered critical insights, anomalies, and data quality issues in the delinquency prediction dataset. Below is a consolidated summary of findings and actionable recommendations:</w:t>
      </w:r>
    </w:p>
    <w:p w14:paraId="14A7685A" w14:textId="77777777" w:rsidR="005F391F" w:rsidRPr="005F391F" w:rsidRDefault="005F391F" w:rsidP="005F391F">
      <w:pPr>
        <w:rPr>
          <w:rFonts w:ascii="Arial" w:eastAsia="Arial" w:hAnsi="Arial" w:cs="Arial"/>
          <w:lang w:val="en-IN"/>
        </w:rPr>
      </w:pPr>
      <w:r w:rsidRPr="005F391F">
        <w:rPr>
          <w:rFonts w:ascii="Arial" w:eastAsia="Arial" w:hAnsi="Arial" w:cs="Arial"/>
          <w:lang w:val="en-IN"/>
        </w:rPr>
        <w:t>1. Data Quality &amp; Missing Values</w:t>
      </w:r>
    </w:p>
    <w:p w14:paraId="755B0EF2" w14:textId="77777777" w:rsidR="005F391F" w:rsidRPr="005F391F" w:rsidRDefault="005F391F" w:rsidP="005F391F">
      <w:pPr>
        <w:numPr>
          <w:ilvl w:val="0"/>
          <w:numId w:val="33"/>
        </w:numPr>
        <w:rPr>
          <w:rFonts w:ascii="Arial" w:eastAsia="Arial" w:hAnsi="Arial" w:cs="Arial"/>
          <w:lang w:val="en-IN"/>
        </w:rPr>
      </w:pPr>
      <w:r w:rsidRPr="005F391F">
        <w:rPr>
          <w:rFonts w:ascii="Arial" w:eastAsia="Arial" w:hAnsi="Arial" w:cs="Arial"/>
          <w:lang w:val="en-IN"/>
        </w:rPr>
        <w:t>Missing Data: Found in Income (~20+), </w:t>
      </w:r>
      <w:proofErr w:type="spellStart"/>
      <w:r w:rsidRPr="005F391F">
        <w:rPr>
          <w:rFonts w:ascii="Arial" w:eastAsia="Arial" w:hAnsi="Arial" w:cs="Arial"/>
          <w:lang w:val="en-IN"/>
        </w:rPr>
        <w:t>Loan_Balance</w:t>
      </w:r>
      <w:proofErr w:type="spellEnd"/>
      <w:r w:rsidRPr="005F391F">
        <w:rPr>
          <w:rFonts w:ascii="Arial" w:eastAsia="Arial" w:hAnsi="Arial" w:cs="Arial"/>
          <w:lang w:val="en-IN"/>
        </w:rPr>
        <w:t> (~15+), and </w:t>
      </w:r>
      <w:proofErr w:type="spellStart"/>
      <w:r w:rsidRPr="005F391F">
        <w:rPr>
          <w:rFonts w:ascii="Arial" w:eastAsia="Arial" w:hAnsi="Arial" w:cs="Arial"/>
          <w:lang w:val="en-IN"/>
        </w:rPr>
        <w:t>Employment_Status</w:t>
      </w:r>
      <w:proofErr w:type="spellEnd"/>
      <w:r w:rsidRPr="005F391F">
        <w:rPr>
          <w:rFonts w:ascii="Arial" w:eastAsia="Arial" w:hAnsi="Arial" w:cs="Arial"/>
          <w:lang w:val="en-IN"/>
        </w:rPr>
        <w:t>.</w:t>
      </w:r>
    </w:p>
    <w:p w14:paraId="41595A57" w14:textId="77777777" w:rsidR="005F391F" w:rsidRPr="005F391F" w:rsidRDefault="005F391F" w:rsidP="005F391F">
      <w:pPr>
        <w:numPr>
          <w:ilvl w:val="0"/>
          <w:numId w:val="33"/>
        </w:numPr>
        <w:rPr>
          <w:rFonts w:ascii="Arial" w:eastAsia="Arial" w:hAnsi="Arial" w:cs="Arial"/>
          <w:lang w:val="en-IN"/>
        </w:rPr>
      </w:pPr>
      <w:r w:rsidRPr="005F391F">
        <w:rPr>
          <w:rFonts w:ascii="Arial" w:eastAsia="Arial" w:hAnsi="Arial" w:cs="Arial"/>
          <w:lang w:val="en-IN"/>
        </w:rPr>
        <w:t>Anomalies:</w:t>
      </w:r>
    </w:p>
    <w:p w14:paraId="1BEBA256" w14:textId="77777777" w:rsidR="005F391F" w:rsidRPr="005F391F" w:rsidRDefault="005F391F" w:rsidP="005F391F">
      <w:pPr>
        <w:numPr>
          <w:ilvl w:val="1"/>
          <w:numId w:val="33"/>
        </w:numPr>
        <w:rPr>
          <w:rFonts w:ascii="Arial" w:eastAsia="Arial" w:hAnsi="Arial" w:cs="Arial"/>
          <w:lang w:val="en-IN"/>
        </w:rPr>
      </w:pPr>
      <w:r w:rsidRPr="005F391F">
        <w:rPr>
          <w:rFonts w:ascii="Arial" w:eastAsia="Arial" w:hAnsi="Arial" w:cs="Arial"/>
          <w:lang w:val="en-IN"/>
        </w:rPr>
        <w:t>Implausible values (e.g., $0 income, &gt;100% credit utilization).</w:t>
      </w:r>
    </w:p>
    <w:p w14:paraId="39BF71D8" w14:textId="77777777" w:rsidR="005F391F" w:rsidRPr="005F391F" w:rsidRDefault="005F391F" w:rsidP="005F391F">
      <w:pPr>
        <w:numPr>
          <w:ilvl w:val="1"/>
          <w:numId w:val="33"/>
        </w:numPr>
        <w:rPr>
          <w:rFonts w:ascii="Arial" w:eastAsia="Arial" w:hAnsi="Arial" w:cs="Arial"/>
          <w:lang w:val="en-IN"/>
        </w:rPr>
      </w:pPr>
      <w:r w:rsidRPr="005F391F">
        <w:rPr>
          <w:rFonts w:ascii="Arial" w:eastAsia="Arial" w:hAnsi="Arial" w:cs="Arial"/>
          <w:lang w:val="en-IN"/>
        </w:rPr>
        <w:t>Logical mismatches (e.g., "On-time" payments but marked delinquent).</w:t>
      </w:r>
    </w:p>
    <w:p w14:paraId="007F3294" w14:textId="77777777" w:rsidR="005F391F" w:rsidRPr="005F391F" w:rsidRDefault="005F391F" w:rsidP="005F391F">
      <w:pPr>
        <w:numPr>
          <w:ilvl w:val="0"/>
          <w:numId w:val="33"/>
        </w:numPr>
        <w:rPr>
          <w:rFonts w:ascii="Arial" w:eastAsia="Arial" w:hAnsi="Arial" w:cs="Arial"/>
          <w:lang w:val="en-IN"/>
        </w:rPr>
      </w:pPr>
      <w:r w:rsidRPr="005F391F">
        <w:rPr>
          <w:rFonts w:ascii="Arial" w:eastAsia="Arial" w:hAnsi="Arial" w:cs="Arial"/>
          <w:lang w:val="en-IN"/>
        </w:rPr>
        <w:t>Correlations:</w:t>
      </w:r>
    </w:p>
    <w:p w14:paraId="2AC419B4" w14:textId="77777777" w:rsidR="005F391F" w:rsidRPr="005F391F" w:rsidRDefault="005F391F" w:rsidP="005F391F">
      <w:pPr>
        <w:numPr>
          <w:ilvl w:val="1"/>
          <w:numId w:val="33"/>
        </w:numPr>
        <w:rPr>
          <w:rFonts w:ascii="Arial" w:eastAsia="Arial" w:hAnsi="Arial" w:cs="Arial"/>
          <w:lang w:val="en-IN"/>
        </w:rPr>
      </w:pPr>
      <w:r w:rsidRPr="005F391F">
        <w:rPr>
          <w:rFonts w:ascii="Arial" w:eastAsia="Arial" w:hAnsi="Arial" w:cs="Arial"/>
          <w:lang w:val="en-IN"/>
        </w:rPr>
        <w:t>Strong: Credit_Utilization 🡪 Missed_Payments 🡪 Delinquent_Status.</w:t>
      </w:r>
    </w:p>
    <w:p w14:paraId="401AE23D" w14:textId="77777777" w:rsidR="005F391F" w:rsidRPr="005F391F" w:rsidRDefault="005F391F" w:rsidP="005F391F">
      <w:pPr>
        <w:numPr>
          <w:ilvl w:val="1"/>
          <w:numId w:val="33"/>
        </w:numPr>
        <w:rPr>
          <w:rFonts w:ascii="Arial" w:eastAsia="Arial" w:hAnsi="Arial" w:cs="Arial"/>
          <w:lang w:val="en-IN"/>
        </w:rPr>
      </w:pPr>
      <w:r w:rsidRPr="005F391F">
        <w:rPr>
          <w:rFonts w:ascii="Arial" w:eastAsia="Arial" w:hAnsi="Arial" w:cs="Arial"/>
          <w:lang w:val="en-IN"/>
        </w:rPr>
        <w:lastRenderedPageBreak/>
        <w:t>Moderate: Income 🡪 </w:t>
      </w:r>
      <w:proofErr w:type="spellStart"/>
      <w:r w:rsidRPr="005F391F">
        <w:rPr>
          <w:rFonts w:ascii="Arial" w:eastAsia="Arial" w:hAnsi="Arial" w:cs="Arial"/>
          <w:lang w:val="en-IN"/>
        </w:rPr>
        <w:t>Credit_Score</w:t>
      </w:r>
      <w:proofErr w:type="spellEnd"/>
      <w:r w:rsidRPr="005F391F">
        <w:rPr>
          <w:rFonts w:ascii="Arial" w:eastAsia="Arial" w:hAnsi="Arial" w:cs="Arial"/>
          <w:lang w:val="en-IN"/>
        </w:rPr>
        <w:t>, Age 🡪 Lower delinquency.</w:t>
      </w:r>
    </w:p>
    <w:p w14:paraId="626606F4" w14:textId="77777777" w:rsidR="005F391F" w:rsidRPr="005F391F" w:rsidRDefault="005F391F" w:rsidP="005F391F">
      <w:pPr>
        <w:rPr>
          <w:rFonts w:ascii="Arial" w:eastAsia="Arial" w:hAnsi="Arial" w:cs="Arial"/>
          <w:lang w:val="en-IN"/>
        </w:rPr>
      </w:pPr>
      <w:r w:rsidRPr="005F391F">
        <w:rPr>
          <w:rFonts w:ascii="Arial" w:eastAsia="Arial" w:hAnsi="Arial" w:cs="Arial"/>
          <w:lang w:val="en-IN"/>
        </w:rPr>
        <w:t>2. Unexpected Patterns</w:t>
      </w:r>
    </w:p>
    <w:p w14:paraId="7F25970D" w14:textId="77777777" w:rsidR="005F391F" w:rsidRPr="005F391F" w:rsidRDefault="005F391F" w:rsidP="005F391F">
      <w:pPr>
        <w:numPr>
          <w:ilvl w:val="0"/>
          <w:numId w:val="34"/>
        </w:numPr>
        <w:rPr>
          <w:rFonts w:ascii="Arial" w:eastAsia="Arial" w:hAnsi="Arial" w:cs="Arial"/>
          <w:lang w:val="en-IN"/>
        </w:rPr>
      </w:pPr>
      <w:r w:rsidRPr="005F391F">
        <w:rPr>
          <w:rFonts w:ascii="Arial" w:eastAsia="Arial" w:hAnsi="Arial" w:cs="Arial"/>
          <w:lang w:val="en-IN"/>
        </w:rPr>
        <w:t xml:space="preserve">High-Income Delinquents: Some high earners had poor credit </w:t>
      </w:r>
      <w:proofErr w:type="spellStart"/>
      <w:r w:rsidRPr="005F391F">
        <w:rPr>
          <w:rFonts w:ascii="Arial" w:eastAsia="Arial" w:hAnsi="Arial" w:cs="Arial"/>
          <w:lang w:val="en-IN"/>
        </w:rPr>
        <w:t>behavior</w:t>
      </w:r>
      <w:proofErr w:type="spellEnd"/>
      <w:r w:rsidRPr="005F391F">
        <w:rPr>
          <w:rFonts w:ascii="Arial" w:eastAsia="Arial" w:hAnsi="Arial" w:cs="Arial"/>
          <w:lang w:val="en-IN"/>
        </w:rPr>
        <w:t>.</w:t>
      </w:r>
    </w:p>
    <w:p w14:paraId="6020DAD0" w14:textId="77777777" w:rsidR="005F391F" w:rsidRPr="005F391F" w:rsidRDefault="005F391F" w:rsidP="005F391F">
      <w:pPr>
        <w:numPr>
          <w:ilvl w:val="0"/>
          <w:numId w:val="34"/>
        </w:numPr>
        <w:rPr>
          <w:rFonts w:ascii="Arial" w:eastAsia="Arial" w:hAnsi="Arial" w:cs="Arial"/>
          <w:lang w:val="en-IN"/>
        </w:rPr>
      </w:pPr>
      <w:r w:rsidRPr="005F391F">
        <w:rPr>
          <w:rFonts w:ascii="Arial" w:eastAsia="Arial" w:hAnsi="Arial" w:cs="Arial"/>
          <w:lang w:val="en-IN"/>
        </w:rPr>
        <w:t>Employment Inconsistencies: "Retired" at age &lt;40, missing employment data.</w:t>
      </w:r>
    </w:p>
    <w:p w14:paraId="3BDE3303" w14:textId="77777777" w:rsidR="005F391F" w:rsidRPr="005F391F" w:rsidRDefault="005F391F" w:rsidP="005F391F">
      <w:pPr>
        <w:numPr>
          <w:ilvl w:val="0"/>
          <w:numId w:val="34"/>
        </w:numPr>
        <w:rPr>
          <w:rFonts w:ascii="Arial" w:eastAsia="Arial" w:hAnsi="Arial" w:cs="Arial"/>
          <w:lang w:val="en-IN"/>
        </w:rPr>
      </w:pPr>
      <w:r w:rsidRPr="005F391F">
        <w:rPr>
          <w:rFonts w:ascii="Arial" w:eastAsia="Arial" w:hAnsi="Arial" w:cs="Arial"/>
          <w:lang w:val="en-IN"/>
        </w:rPr>
        <w:t>Geographic Bias: Certain cities (e.g., Phoenix) showed higher delinquency rates.</w:t>
      </w:r>
    </w:p>
    <w:p w14:paraId="464EC9B4" w14:textId="5108CE06" w:rsidR="005F391F" w:rsidRPr="005F391F" w:rsidRDefault="005F391F" w:rsidP="005F391F">
      <w:pPr>
        <w:rPr>
          <w:rFonts w:ascii="Arial" w:eastAsia="Arial" w:hAnsi="Arial" w:cs="Arial"/>
          <w:lang w:val="en-IN"/>
        </w:rPr>
      </w:pPr>
      <w:r w:rsidRPr="005F391F">
        <w:rPr>
          <w:rFonts w:ascii="Arial" w:eastAsia="Arial" w:hAnsi="Arial" w:cs="Arial"/>
          <w:lang w:val="en-IN"/>
        </w:rPr>
        <w:t>3.</w:t>
      </w:r>
      <w:r w:rsidRPr="005F391F">
        <w:rPr>
          <w:rFonts w:ascii="Arial" w:eastAsia="Arial" w:hAnsi="Arial" w:cs="Arial"/>
          <w:lang w:val="en-IN"/>
        </w:rPr>
        <w:t xml:space="preserve">Feature Importance for </w:t>
      </w:r>
      <w:proofErr w:type="spellStart"/>
      <w:r w:rsidRPr="005F391F">
        <w:rPr>
          <w:rFonts w:ascii="Arial" w:eastAsia="Arial" w:hAnsi="Arial" w:cs="Arial"/>
          <w:lang w:val="en-IN"/>
        </w:rPr>
        <w:t>Modeling</w:t>
      </w:r>
      <w:proofErr w:type="spellEnd"/>
    </w:p>
    <w:p w14:paraId="546B34BE" w14:textId="05A81B34" w:rsidR="005F391F" w:rsidRPr="005F391F" w:rsidRDefault="005F391F" w:rsidP="005F391F">
      <w:pPr>
        <w:rPr>
          <w:rFonts w:ascii="Arial" w:eastAsia="Arial" w:hAnsi="Arial" w:cs="Arial"/>
          <w:lang w:val="en-IN"/>
        </w:rPr>
      </w:pPr>
      <w:r w:rsidRPr="005F391F">
        <w:rPr>
          <w:rFonts w:ascii="Arial" w:eastAsia="Arial" w:hAnsi="Arial" w:cs="Arial"/>
          <w:lang w:val="en-IN"/>
        </w:rPr>
        <w:t xml:space="preserve">        </w:t>
      </w:r>
      <w:r w:rsidRPr="005F391F">
        <w:rPr>
          <w:rFonts w:ascii="Arial" w:eastAsia="Arial" w:hAnsi="Arial" w:cs="Arial"/>
          <w:lang w:val="en-IN"/>
        </w:rPr>
        <w:t>Top Predictors: Credit_Utilization, Missed_Payments, Debt_to_Income_Ratio.</w:t>
      </w:r>
    </w:p>
    <w:p w14:paraId="2FD337FD" w14:textId="77777777" w:rsidR="005F391F" w:rsidRPr="005F391F" w:rsidRDefault="005F391F" w:rsidP="005F391F">
      <w:pPr>
        <w:numPr>
          <w:ilvl w:val="0"/>
          <w:numId w:val="35"/>
        </w:numPr>
        <w:rPr>
          <w:rFonts w:ascii="Arial" w:eastAsia="Arial" w:hAnsi="Arial" w:cs="Arial"/>
          <w:lang w:val="en-IN"/>
        </w:rPr>
      </w:pPr>
      <w:r w:rsidRPr="005F391F">
        <w:rPr>
          <w:rFonts w:ascii="Arial" w:eastAsia="Arial" w:hAnsi="Arial" w:cs="Arial"/>
          <w:lang w:val="en-IN"/>
        </w:rPr>
        <w:t>Weak Signals: </w:t>
      </w:r>
      <w:proofErr w:type="spellStart"/>
      <w:r w:rsidRPr="005F391F">
        <w:rPr>
          <w:rFonts w:ascii="Arial" w:eastAsia="Arial" w:hAnsi="Arial" w:cs="Arial"/>
          <w:lang w:val="en-IN"/>
        </w:rPr>
        <w:t>Credit_Card_Type</w:t>
      </w:r>
      <w:proofErr w:type="spellEnd"/>
      <w:r w:rsidRPr="005F391F">
        <w:rPr>
          <w:rFonts w:ascii="Arial" w:eastAsia="Arial" w:hAnsi="Arial" w:cs="Arial"/>
          <w:lang w:val="en-IN"/>
        </w:rPr>
        <w:t>, Location (needs feature engineering).</w:t>
      </w:r>
    </w:p>
    <w:p w14:paraId="369D1ED2" w14:textId="77777777" w:rsidR="005F391F" w:rsidRPr="005F391F" w:rsidRDefault="005F391F" w:rsidP="005F391F">
      <w:pPr>
        <w:rPr>
          <w:rFonts w:ascii="Arial" w:eastAsia="Arial" w:hAnsi="Arial" w:cs="Arial"/>
          <w:b/>
          <w:bCs/>
          <w:sz w:val="24"/>
          <w:szCs w:val="24"/>
          <w:lang w:val="en-IN"/>
        </w:rPr>
      </w:pPr>
      <w:r w:rsidRPr="005F391F">
        <w:rPr>
          <w:rFonts w:ascii="Arial" w:eastAsia="Arial" w:hAnsi="Arial" w:cs="Arial"/>
          <w:b/>
          <w:bCs/>
          <w:sz w:val="24"/>
          <w:szCs w:val="24"/>
          <w:lang w:val="en-IN"/>
        </w:rPr>
        <w:t>Recommended Next Steps</w:t>
      </w:r>
    </w:p>
    <w:p w14:paraId="44B44218" w14:textId="77777777" w:rsidR="005F391F" w:rsidRPr="005F391F" w:rsidRDefault="005F391F" w:rsidP="005F391F">
      <w:pPr>
        <w:rPr>
          <w:rFonts w:ascii="Arial" w:eastAsia="Arial" w:hAnsi="Arial" w:cs="Arial"/>
          <w:lang w:val="en-IN"/>
        </w:rPr>
      </w:pPr>
      <w:r w:rsidRPr="005F391F">
        <w:rPr>
          <w:rFonts w:ascii="Arial" w:eastAsia="Arial" w:hAnsi="Arial" w:cs="Arial"/>
          <w:lang w:val="en-IN"/>
        </w:rPr>
        <w:t>1. Data Cleaning &amp; Imputation</w:t>
      </w:r>
    </w:p>
    <w:p w14:paraId="52586A76" w14:textId="77777777" w:rsidR="005F391F" w:rsidRPr="005F391F" w:rsidRDefault="005F391F" w:rsidP="005F391F">
      <w:pPr>
        <w:numPr>
          <w:ilvl w:val="1"/>
          <w:numId w:val="36"/>
        </w:numPr>
        <w:rPr>
          <w:rFonts w:ascii="Arial" w:eastAsia="Arial" w:hAnsi="Arial" w:cs="Arial"/>
          <w:lang w:val="en-IN"/>
        </w:rPr>
      </w:pPr>
      <w:r w:rsidRPr="005F391F">
        <w:rPr>
          <w:rFonts w:ascii="Arial" w:eastAsia="Arial" w:hAnsi="Arial" w:cs="Arial"/>
          <w:lang w:val="en-IN"/>
        </w:rPr>
        <w:t>Impute Missing Values:</w:t>
      </w:r>
    </w:p>
    <w:p w14:paraId="24F8FF3F" w14:textId="77777777" w:rsidR="005F391F" w:rsidRPr="005F391F" w:rsidRDefault="005F391F" w:rsidP="005F391F">
      <w:pPr>
        <w:numPr>
          <w:ilvl w:val="2"/>
          <w:numId w:val="36"/>
        </w:numPr>
        <w:rPr>
          <w:rFonts w:ascii="Arial" w:eastAsia="Arial" w:hAnsi="Arial" w:cs="Arial"/>
          <w:lang w:val="en-IN"/>
        </w:rPr>
      </w:pPr>
      <w:r w:rsidRPr="005F391F">
        <w:rPr>
          <w:rFonts w:ascii="Arial" w:eastAsia="Arial" w:hAnsi="Arial" w:cs="Arial"/>
          <w:lang w:val="en-IN"/>
        </w:rPr>
        <w:t>Numerical (Income, </w:t>
      </w:r>
      <w:proofErr w:type="spellStart"/>
      <w:r w:rsidRPr="005F391F">
        <w:rPr>
          <w:rFonts w:ascii="Arial" w:eastAsia="Arial" w:hAnsi="Arial" w:cs="Arial"/>
          <w:lang w:val="en-IN"/>
        </w:rPr>
        <w:t>Loan_Balance</w:t>
      </w:r>
      <w:proofErr w:type="spellEnd"/>
      <w:r w:rsidRPr="005F391F">
        <w:rPr>
          <w:rFonts w:ascii="Arial" w:eastAsia="Arial" w:hAnsi="Arial" w:cs="Arial"/>
          <w:lang w:val="en-IN"/>
        </w:rPr>
        <w:t>): Use MICE or KNN imputation.</w:t>
      </w:r>
    </w:p>
    <w:p w14:paraId="7F64C736" w14:textId="77777777" w:rsidR="005F391F" w:rsidRPr="005F391F" w:rsidRDefault="005F391F" w:rsidP="005F391F">
      <w:pPr>
        <w:numPr>
          <w:ilvl w:val="2"/>
          <w:numId w:val="36"/>
        </w:numPr>
        <w:rPr>
          <w:rFonts w:ascii="Arial" w:eastAsia="Arial" w:hAnsi="Arial" w:cs="Arial"/>
          <w:lang w:val="en-IN"/>
        </w:rPr>
      </w:pPr>
      <w:r w:rsidRPr="005F391F">
        <w:rPr>
          <w:rFonts w:ascii="Arial" w:eastAsia="Arial" w:hAnsi="Arial" w:cs="Arial"/>
          <w:lang w:val="en-IN"/>
        </w:rPr>
        <w:t>Categorical (</w:t>
      </w:r>
      <w:proofErr w:type="spellStart"/>
      <w:r w:rsidRPr="005F391F">
        <w:rPr>
          <w:rFonts w:ascii="Arial" w:eastAsia="Arial" w:hAnsi="Arial" w:cs="Arial"/>
          <w:lang w:val="en-IN"/>
        </w:rPr>
        <w:t>Employment_Status</w:t>
      </w:r>
      <w:proofErr w:type="spellEnd"/>
      <w:r w:rsidRPr="005F391F">
        <w:rPr>
          <w:rFonts w:ascii="Arial" w:eastAsia="Arial" w:hAnsi="Arial" w:cs="Arial"/>
          <w:lang w:val="en-IN"/>
        </w:rPr>
        <w:t xml:space="preserve">): Mode </w:t>
      </w:r>
      <w:proofErr w:type="gramStart"/>
      <w:r w:rsidRPr="005F391F">
        <w:rPr>
          <w:rFonts w:ascii="Arial" w:eastAsia="Arial" w:hAnsi="Arial" w:cs="Arial"/>
          <w:lang w:val="en-IN"/>
        </w:rPr>
        <w:t>impute</w:t>
      </w:r>
      <w:proofErr w:type="gramEnd"/>
      <w:r w:rsidRPr="005F391F">
        <w:rPr>
          <w:rFonts w:ascii="Arial" w:eastAsia="Arial" w:hAnsi="Arial" w:cs="Arial"/>
          <w:lang w:val="en-IN"/>
        </w:rPr>
        <w:t xml:space="preserve"> or flag as "Unknown".</w:t>
      </w:r>
    </w:p>
    <w:p w14:paraId="583B4CB7" w14:textId="77777777" w:rsidR="005F391F" w:rsidRPr="005F391F" w:rsidRDefault="005F391F" w:rsidP="005F391F">
      <w:pPr>
        <w:numPr>
          <w:ilvl w:val="1"/>
          <w:numId w:val="36"/>
        </w:numPr>
        <w:rPr>
          <w:rFonts w:ascii="Arial" w:eastAsia="Arial" w:hAnsi="Arial" w:cs="Arial"/>
          <w:lang w:val="en-IN"/>
        </w:rPr>
      </w:pPr>
      <w:r w:rsidRPr="005F391F">
        <w:rPr>
          <w:rFonts w:ascii="Arial" w:eastAsia="Arial" w:hAnsi="Arial" w:cs="Arial"/>
          <w:lang w:val="en-IN"/>
        </w:rPr>
        <w:t>Fix Anomalies:</w:t>
      </w:r>
    </w:p>
    <w:p w14:paraId="75FAEA1C" w14:textId="77777777" w:rsidR="005F391F" w:rsidRPr="005F391F" w:rsidRDefault="005F391F" w:rsidP="005F391F">
      <w:pPr>
        <w:numPr>
          <w:ilvl w:val="2"/>
          <w:numId w:val="36"/>
        </w:numPr>
        <w:rPr>
          <w:rFonts w:ascii="Arial" w:eastAsia="Arial" w:hAnsi="Arial" w:cs="Arial"/>
          <w:lang w:val="en-IN"/>
        </w:rPr>
      </w:pPr>
      <w:r w:rsidRPr="005F391F">
        <w:rPr>
          <w:rFonts w:ascii="Arial" w:eastAsia="Arial" w:hAnsi="Arial" w:cs="Arial"/>
          <w:lang w:val="en-IN"/>
        </w:rPr>
        <w:t>Cap </w:t>
      </w:r>
      <w:proofErr w:type="spellStart"/>
      <w:r w:rsidRPr="005F391F">
        <w:rPr>
          <w:rFonts w:ascii="Arial" w:eastAsia="Arial" w:hAnsi="Arial" w:cs="Arial"/>
          <w:lang w:val="en-IN"/>
        </w:rPr>
        <w:t>Credit_Utilization</w:t>
      </w:r>
      <w:proofErr w:type="spellEnd"/>
      <w:r w:rsidRPr="005F391F">
        <w:rPr>
          <w:rFonts w:ascii="Arial" w:eastAsia="Arial" w:hAnsi="Arial" w:cs="Arial"/>
          <w:lang w:val="en-IN"/>
        </w:rPr>
        <w:t> at 100% or validate with business rules.</w:t>
      </w:r>
    </w:p>
    <w:p w14:paraId="35F42803" w14:textId="77777777" w:rsidR="005F391F" w:rsidRPr="005F391F" w:rsidRDefault="005F391F" w:rsidP="005F391F">
      <w:pPr>
        <w:numPr>
          <w:ilvl w:val="2"/>
          <w:numId w:val="36"/>
        </w:numPr>
        <w:rPr>
          <w:rFonts w:ascii="Arial" w:eastAsia="Arial" w:hAnsi="Arial" w:cs="Arial"/>
          <w:lang w:val="en-IN"/>
        </w:rPr>
      </w:pPr>
      <w:r w:rsidRPr="005F391F">
        <w:rPr>
          <w:rFonts w:ascii="Arial" w:eastAsia="Arial" w:hAnsi="Arial" w:cs="Arial"/>
          <w:lang w:val="en-IN"/>
        </w:rPr>
        <w:t>Remove/flag $0 income entries if unjustified.</w:t>
      </w:r>
    </w:p>
    <w:p w14:paraId="72AFCE08" w14:textId="77777777" w:rsidR="005F391F" w:rsidRPr="005F391F" w:rsidRDefault="005F391F" w:rsidP="005F391F">
      <w:pPr>
        <w:rPr>
          <w:rFonts w:ascii="Arial" w:eastAsia="Arial" w:hAnsi="Arial" w:cs="Arial"/>
          <w:lang w:val="en-IN"/>
        </w:rPr>
      </w:pPr>
      <w:r w:rsidRPr="005F391F">
        <w:rPr>
          <w:rFonts w:ascii="Arial" w:eastAsia="Arial" w:hAnsi="Arial" w:cs="Arial"/>
          <w:lang w:val="en-IN"/>
        </w:rPr>
        <w:t>2. Feature Engineering</w:t>
      </w:r>
    </w:p>
    <w:p w14:paraId="5D800C07" w14:textId="77777777" w:rsidR="005F391F" w:rsidRPr="005F391F" w:rsidRDefault="005F391F" w:rsidP="005F391F">
      <w:pPr>
        <w:numPr>
          <w:ilvl w:val="1"/>
          <w:numId w:val="36"/>
        </w:numPr>
        <w:rPr>
          <w:rFonts w:ascii="Arial" w:eastAsia="Arial" w:hAnsi="Arial" w:cs="Arial"/>
          <w:lang w:val="en-IN"/>
        </w:rPr>
      </w:pPr>
      <w:r w:rsidRPr="005F391F">
        <w:rPr>
          <w:rFonts w:ascii="Arial" w:eastAsia="Arial" w:hAnsi="Arial" w:cs="Arial"/>
          <w:lang w:val="en-IN"/>
        </w:rPr>
        <w:t>Derive New Features:</w:t>
      </w:r>
    </w:p>
    <w:p w14:paraId="145A63F4" w14:textId="77777777" w:rsidR="005F391F" w:rsidRPr="005F391F" w:rsidRDefault="005F391F" w:rsidP="005F391F">
      <w:pPr>
        <w:numPr>
          <w:ilvl w:val="2"/>
          <w:numId w:val="36"/>
        </w:numPr>
        <w:rPr>
          <w:rFonts w:ascii="Arial" w:eastAsia="Arial" w:hAnsi="Arial" w:cs="Arial"/>
          <w:lang w:val="en-IN"/>
        </w:rPr>
      </w:pPr>
      <w:r w:rsidRPr="005F391F">
        <w:rPr>
          <w:rFonts w:ascii="Arial" w:eastAsia="Arial" w:hAnsi="Arial" w:cs="Arial"/>
          <w:lang w:val="en-IN"/>
        </w:rPr>
        <w:t>Risk Score: Combine </w:t>
      </w:r>
      <w:proofErr w:type="spellStart"/>
      <w:r w:rsidRPr="005F391F">
        <w:rPr>
          <w:rFonts w:ascii="Arial" w:eastAsia="Arial" w:hAnsi="Arial" w:cs="Arial"/>
          <w:lang w:val="en-IN"/>
        </w:rPr>
        <w:t>Missed_Payments</w:t>
      </w:r>
      <w:proofErr w:type="spellEnd"/>
      <w:r w:rsidRPr="005F391F">
        <w:rPr>
          <w:rFonts w:ascii="Arial" w:eastAsia="Arial" w:hAnsi="Arial" w:cs="Arial"/>
          <w:lang w:val="en-IN"/>
        </w:rPr>
        <w:t> + </w:t>
      </w:r>
      <w:proofErr w:type="spellStart"/>
      <w:r w:rsidRPr="005F391F">
        <w:rPr>
          <w:rFonts w:ascii="Arial" w:eastAsia="Arial" w:hAnsi="Arial" w:cs="Arial"/>
          <w:lang w:val="en-IN"/>
        </w:rPr>
        <w:t>Credit_Utilization</w:t>
      </w:r>
      <w:proofErr w:type="spellEnd"/>
      <w:r w:rsidRPr="005F391F">
        <w:rPr>
          <w:rFonts w:ascii="Arial" w:eastAsia="Arial" w:hAnsi="Arial" w:cs="Arial"/>
          <w:lang w:val="en-IN"/>
        </w:rPr>
        <w:t>.</w:t>
      </w:r>
    </w:p>
    <w:p w14:paraId="6AB94155" w14:textId="77777777" w:rsidR="005F391F" w:rsidRPr="005F391F" w:rsidRDefault="005F391F" w:rsidP="005F391F">
      <w:pPr>
        <w:numPr>
          <w:ilvl w:val="2"/>
          <w:numId w:val="36"/>
        </w:numPr>
        <w:rPr>
          <w:rFonts w:ascii="Arial" w:eastAsia="Arial" w:hAnsi="Arial" w:cs="Arial"/>
          <w:lang w:val="en-IN"/>
        </w:rPr>
      </w:pPr>
      <w:r w:rsidRPr="005F391F">
        <w:rPr>
          <w:rFonts w:ascii="Arial" w:eastAsia="Arial" w:hAnsi="Arial" w:cs="Arial"/>
          <w:lang w:val="en-IN"/>
        </w:rPr>
        <w:t>Income-to-Debt Buckets: Categorize </w:t>
      </w:r>
      <w:proofErr w:type="spellStart"/>
      <w:r w:rsidRPr="005F391F">
        <w:rPr>
          <w:rFonts w:ascii="Arial" w:eastAsia="Arial" w:hAnsi="Arial" w:cs="Arial"/>
          <w:lang w:val="en-IN"/>
        </w:rPr>
        <w:t>Debt_to_Income_Ratio</w:t>
      </w:r>
      <w:proofErr w:type="spellEnd"/>
      <w:r w:rsidRPr="005F391F">
        <w:rPr>
          <w:rFonts w:ascii="Arial" w:eastAsia="Arial" w:hAnsi="Arial" w:cs="Arial"/>
          <w:lang w:val="en-IN"/>
        </w:rPr>
        <w:t> (e.g., Low/Medium/High Risk).</w:t>
      </w:r>
    </w:p>
    <w:p w14:paraId="09A146FD" w14:textId="77777777" w:rsidR="005F391F" w:rsidRPr="005F391F" w:rsidRDefault="005F391F" w:rsidP="005F391F">
      <w:pPr>
        <w:numPr>
          <w:ilvl w:val="1"/>
          <w:numId w:val="36"/>
        </w:numPr>
        <w:tabs>
          <w:tab w:val="num" w:pos="720"/>
        </w:tabs>
        <w:rPr>
          <w:rFonts w:ascii="Arial" w:eastAsia="Arial" w:hAnsi="Arial" w:cs="Arial"/>
          <w:lang w:val="en-IN"/>
        </w:rPr>
      </w:pPr>
      <w:r w:rsidRPr="005F391F">
        <w:rPr>
          <w:rFonts w:ascii="Arial" w:eastAsia="Arial" w:hAnsi="Arial" w:cs="Arial"/>
          <w:lang w:val="en-IN"/>
        </w:rPr>
        <w:t>Enhance Location Data: Merge external economic data (e.g., unemployment rates by city).</w:t>
      </w:r>
    </w:p>
    <w:p w14:paraId="0B2D1A3A" w14:textId="77777777" w:rsidR="005F391F" w:rsidRPr="005F391F" w:rsidRDefault="005F391F" w:rsidP="005F391F">
      <w:pPr>
        <w:rPr>
          <w:rFonts w:ascii="Arial" w:eastAsia="Arial" w:hAnsi="Arial" w:cs="Arial"/>
          <w:lang w:val="en-IN"/>
        </w:rPr>
      </w:pPr>
      <w:r w:rsidRPr="005F391F">
        <w:rPr>
          <w:rFonts w:ascii="Arial" w:eastAsia="Arial" w:hAnsi="Arial" w:cs="Arial"/>
          <w:lang w:val="en-IN"/>
        </w:rPr>
        <w:t>3. Model Preparation</w:t>
      </w:r>
    </w:p>
    <w:p w14:paraId="5C53CD07" w14:textId="77777777" w:rsidR="005F391F" w:rsidRPr="005F391F" w:rsidRDefault="005F391F" w:rsidP="005F391F">
      <w:pPr>
        <w:numPr>
          <w:ilvl w:val="1"/>
          <w:numId w:val="36"/>
        </w:numPr>
        <w:rPr>
          <w:rFonts w:ascii="Arial" w:eastAsia="Arial" w:hAnsi="Arial" w:cs="Arial"/>
          <w:lang w:val="en-IN"/>
        </w:rPr>
      </w:pPr>
      <w:r w:rsidRPr="005F391F">
        <w:rPr>
          <w:rFonts w:ascii="Arial" w:eastAsia="Arial" w:hAnsi="Arial" w:cs="Arial"/>
          <w:lang w:val="en-IN"/>
        </w:rPr>
        <w:t>Train-Test Split: Ensure temporal consistency (if time-based).</w:t>
      </w:r>
    </w:p>
    <w:p w14:paraId="15ED7AF5" w14:textId="77777777" w:rsidR="005F391F" w:rsidRPr="005F391F" w:rsidRDefault="005F391F" w:rsidP="005F391F">
      <w:pPr>
        <w:numPr>
          <w:ilvl w:val="1"/>
          <w:numId w:val="36"/>
        </w:numPr>
        <w:rPr>
          <w:rFonts w:ascii="Arial" w:eastAsia="Arial" w:hAnsi="Arial" w:cs="Arial"/>
          <w:lang w:val="en-IN"/>
        </w:rPr>
      </w:pPr>
      <w:r w:rsidRPr="005F391F">
        <w:rPr>
          <w:rFonts w:ascii="Arial" w:eastAsia="Arial" w:hAnsi="Arial" w:cs="Arial"/>
          <w:lang w:val="en-IN"/>
        </w:rPr>
        <w:lastRenderedPageBreak/>
        <w:t>Class Imbalance Check: If </w:t>
      </w:r>
      <w:proofErr w:type="spellStart"/>
      <w:r w:rsidRPr="005F391F">
        <w:rPr>
          <w:rFonts w:ascii="Arial" w:eastAsia="Arial" w:hAnsi="Arial" w:cs="Arial"/>
          <w:lang w:val="en-IN"/>
        </w:rPr>
        <w:t>Delinquent_Status</w:t>
      </w:r>
      <w:proofErr w:type="spellEnd"/>
      <w:r w:rsidRPr="005F391F">
        <w:rPr>
          <w:rFonts w:ascii="Arial" w:eastAsia="Arial" w:hAnsi="Arial" w:cs="Arial"/>
          <w:lang w:val="en-IN"/>
        </w:rPr>
        <w:t xml:space="preserve"> is skewed (e.g., 90% </w:t>
      </w:r>
      <w:proofErr w:type="gramStart"/>
      <w:r w:rsidRPr="005F391F">
        <w:rPr>
          <w:rFonts w:ascii="Arial" w:eastAsia="Arial" w:hAnsi="Arial" w:cs="Arial"/>
          <w:lang w:val="en-IN"/>
        </w:rPr>
        <w:t>Non-Delinquent</w:t>
      </w:r>
      <w:proofErr w:type="gramEnd"/>
      <w:r w:rsidRPr="005F391F">
        <w:rPr>
          <w:rFonts w:ascii="Arial" w:eastAsia="Arial" w:hAnsi="Arial" w:cs="Arial"/>
          <w:lang w:val="en-IN"/>
        </w:rPr>
        <w:t>), use SMOTE or weighted loss.</w:t>
      </w:r>
    </w:p>
    <w:p w14:paraId="5292D4AE" w14:textId="77777777" w:rsidR="005F391F" w:rsidRPr="005F391F" w:rsidRDefault="005F391F" w:rsidP="005F391F">
      <w:pPr>
        <w:numPr>
          <w:ilvl w:val="1"/>
          <w:numId w:val="36"/>
        </w:numPr>
        <w:rPr>
          <w:rFonts w:ascii="Arial" w:eastAsia="Arial" w:hAnsi="Arial" w:cs="Arial"/>
          <w:lang w:val="en-IN"/>
        </w:rPr>
      </w:pPr>
      <w:r w:rsidRPr="005F391F">
        <w:rPr>
          <w:rFonts w:ascii="Arial" w:eastAsia="Arial" w:hAnsi="Arial" w:cs="Arial"/>
          <w:lang w:val="en-IN"/>
        </w:rPr>
        <w:t>Feature Selection: Drop weak predictors (</w:t>
      </w:r>
      <w:proofErr w:type="spellStart"/>
      <w:r w:rsidRPr="005F391F">
        <w:rPr>
          <w:rFonts w:ascii="Arial" w:eastAsia="Arial" w:hAnsi="Arial" w:cs="Arial"/>
          <w:lang w:val="en-IN"/>
        </w:rPr>
        <w:t>Account_Tenure</w:t>
      </w:r>
      <w:proofErr w:type="spellEnd"/>
      <w:r w:rsidRPr="005F391F">
        <w:rPr>
          <w:rFonts w:ascii="Arial" w:eastAsia="Arial" w:hAnsi="Arial" w:cs="Arial"/>
          <w:lang w:val="en-IN"/>
        </w:rPr>
        <w:t>?) after correlation analysis.</w:t>
      </w:r>
    </w:p>
    <w:p w14:paraId="65F60295" w14:textId="77777777" w:rsidR="005F391F" w:rsidRPr="005F391F" w:rsidRDefault="005F391F" w:rsidP="005F391F">
      <w:pPr>
        <w:rPr>
          <w:rFonts w:ascii="Arial" w:eastAsia="Arial" w:hAnsi="Arial" w:cs="Arial"/>
          <w:lang w:val="en-IN"/>
        </w:rPr>
      </w:pPr>
      <w:r w:rsidRPr="005F391F">
        <w:rPr>
          <w:rFonts w:ascii="Arial" w:eastAsia="Arial" w:hAnsi="Arial" w:cs="Arial"/>
          <w:lang w:val="en-IN"/>
        </w:rPr>
        <w:t>4. Validation &amp; Monitoring</w:t>
      </w:r>
    </w:p>
    <w:p w14:paraId="29CDF322" w14:textId="77777777" w:rsidR="005F391F" w:rsidRPr="005F391F" w:rsidRDefault="005F391F" w:rsidP="005F391F">
      <w:pPr>
        <w:numPr>
          <w:ilvl w:val="1"/>
          <w:numId w:val="36"/>
        </w:numPr>
        <w:tabs>
          <w:tab w:val="num" w:pos="720"/>
        </w:tabs>
        <w:rPr>
          <w:rFonts w:ascii="Arial" w:eastAsia="Arial" w:hAnsi="Arial" w:cs="Arial"/>
          <w:lang w:val="en-IN"/>
        </w:rPr>
      </w:pPr>
      <w:r w:rsidRPr="005F391F">
        <w:rPr>
          <w:rFonts w:ascii="Arial" w:eastAsia="Arial" w:hAnsi="Arial" w:cs="Arial"/>
          <w:lang w:val="en-IN"/>
        </w:rPr>
        <w:t>Track Imputation Impact: Compare model performance (AUC-ROC) before/after fixes.</w:t>
      </w:r>
    </w:p>
    <w:p w14:paraId="5CF5337F" w14:textId="77777777" w:rsidR="005F391F" w:rsidRPr="005F391F" w:rsidRDefault="005F391F" w:rsidP="005F391F">
      <w:pPr>
        <w:numPr>
          <w:ilvl w:val="1"/>
          <w:numId w:val="36"/>
        </w:numPr>
        <w:tabs>
          <w:tab w:val="num" w:pos="720"/>
        </w:tabs>
        <w:rPr>
          <w:rFonts w:ascii="Arial" w:eastAsia="Arial" w:hAnsi="Arial" w:cs="Arial"/>
          <w:lang w:val="en-IN"/>
        </w:rPr>
      </w:pPr>
      <w:r w:rsidRPr="005F391F">
        <w:rPr>
          <w:rFonts w:ascii="Arial" w:eastAsia="Arial" w:hAnsi="Arial" w:cs="Arial"/>
          <w:lang w:val="en-IN"/>
        </w:rPr>
        <w:t>Monitor Drift: Post-deployment, check for shifts in Income or </w:t>
      </w:r>
      <w:proofErr w:type="spellStart"/>
      <w:r w:rsidRPr="005F391F">
        <w:rPr>
          <w:rFonts w:ascii="Arial" w:eastAsia="Arial" w:hAnsi="Arial" w:cs="Arial"/>
          <w:lang w:val="en-IN"/>
        </w:rPr>
        <w:t>Credit_Utilization</w:t>
      </w:r>
      <w:proofErr w:type="spellEnd"/>
      <w:r w:rsidRPr="005F391F">
        <w:rPr>
          <w:rFonts w:ascii="Arial" w:eastAsia="Arial" w:hAnsi="Arial" w:cs="Arial"/>
          <w:lang w:val="en-IN"/>
        </w:rPr>
        <w:t> distributions.</w:t>
      </w:r>
    </w:p>
    <w:p w14:paraId="600C54D6" w14:textId="77777777" w:rsidR="005F391F" w:rsidRPr="005F391F" w:rsidRDefault="005F391F" w:rsidP="005F391F">
      <w:pPr>
        <w:ind w:left="1440"/>
        <w:rPr>
          <w:rFonts w:ascii="Arial" w:eastAsia="Arial" w:hAnsi="Arial" w:cs="Arial"/>
          <w:b/>
          <w:bCs/>
          <w:lang w:val="en-IN"/>
        </w:rPr>
      </w:pPr>
    </w:p>
    <w:p w14:paraId="2E38604E" w14:textId="77777777" w:rsidR="005F391F" w:rsidRPr="005F391F" w:rsidRDefault="005F391F" w:rsidP="005F391F">
      <w:pPr>
        <w:rPr>
          <w:rFonts w:ascii="Arial" w:eastAsia="Arial" w:hAnsi="Arial" w:cs="Arial"/>
          <w:b/>
          <w:bCs/>
          <w:lang w:val="en-IN"/>
        </w:rPr>
      </w:pPr>
    </w:p>
    <w:p w14:paraId="7338E4DF" w14:textId="5517AC04" w:rsidR="005F391F" w:rsidRPr="005F391F" w:rsidRDefault="005F391F" w:rsidP="005F391F">
      <w:pPr>
        <w:rPr>
          <w:rFonts w:ascii="Arial" w:eastAsia="Arial" w:hAnsi="Arial" w:cs="Arial"/>
          <w:b/>
          <w:bCs/>
          <w:lang w:val="en-IN"/>
        </w:rPr>
      </w:pPr>
    </w:p>
    <w:p w14:paraId="5583F82D" w14:textId="77777777" w:rsidR="005F391F" w:rsidRPr="005F391F" w:rsidRDefault="005F391F" w:rsidP="005F391F">
      <w:pPr>
        <w:ind w:left="360"/>
        <w:rPr>
          <w:rFonts w:ascii="Arial" w:eastAsia="Arial" w:hAnsi="Arial" w:cs="Arial"/>
          <w:lang w:val="en-IN"/>
        </w:rPr>
      </w:pPr>
    </w:p>
    <w:p w14:paraId="1B5B467C" w14:textId="77777777" w:rsidR="005F391F" w:rsidRDefault="005F391F" w:rsidP="3378EA2B">
      <w:pPr>
        <w:rPr>
          <w:rFonts w:ascii="Arial" w:eastAsia="Arial" w:hAnsi="Arial" w:cs="Arial"/>
        </w:rPr>
      </w:pPr>
    </w:p>
    <w:p w14:paraId="4D5E0059" w14:textId="0C7C660A" w:rsidR="3378EA2B" w:rsidRDefault="3378EA2B" w:rsidP="3378EA2B">
      <w:pPr>
        <w:rPr>
          <w:rFonts w:ascii="Arial" w:eastAsia="Arial" w:hAnsi="Arial" w:cs="Arial"/>
        </w:rPr>
      </w:pPr>
    </w:p>
    <w:p w14:paraId="473B3221" w14:textId="2B43D768" w:rsidR="3378EA2B" w:rsidRDefault="3378EA2B" w:rsidP="3378EA2B">
      <w:pPr>
        <w:rPr>
          <w:rFonts w:ascii="Arial" w:eastAsia="Arial" w:hAnsi="Arial" w:cs="Arial"/>
        </w:rPr>
      </w:pPr>
    </w:p>
    <w:sectPr w:rsidR="3378EA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80472D"/>
    <w:multiLevelType w:val="multilevel"/>
    <w:tmpl w:val="9FF87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F7510"/>
    <w:multiLevelType w:val="multilevel"/>
    <w:tmpl w:val="91364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484B33"/>
    <w:multiLevelType w:val="multilevel"/>
    <w:tmpl w:val="4F968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81152"/>
    <w:multiLevelType w:val="multilevel"/>
    <w:tmpl w:val="37EA57D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6C6C07"/>
    <w:multiLevelType w:val="multilevel"/>
    <w:tmpl w:val="9EA6D07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A77BFC"/>
    <w:multiLevelType w:val="multilevel"/>
    <w:tmpl w:val="6DBEB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670714"/>
    <w:multiLevelType w:val="multilevel"/>
    <w:tmpl w:val="941A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645F8"/>
    <w:multiLevelType w:val="multilevel"/>
    <w:tmpl w:val="FB0C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6A331B"/>
    <w:multiLevelType w:val="multilevel"/>
    <w:tmpl w:val="7CAC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3605D"/>
    <w:multiLevelType w:val="multilevel"/>
    <w:tmpl w:val="3B00F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37A28"/>
    <w:multiLevelType w:val="multilevel"/>
    <w:tmpl w:val="4362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57711"/>
    <w:multiLevelType w:val="multilevel"/>
    <w:tmpl w:val="1930B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27C1D"/>
    <w:multiLevelType w:val="multilevel"/>
    <w:tmpl w:val="33107CE6"/>
    <w:lvl w:ilvl="0">
      <w:start w:val="1"/>
      <w:numFmt w:val="decimal"/>
      <w:lvlText w:val="%1."/>
      <w:lvlJc w:val="left"/>
      <w:pPr>
        <w:tabs>
          <w:tab w:val="num" w:pos="720"/>
        </w:tabs>
        <w:ind w:left="720" w:hanging="360"/>
      </w:pPr>
      <w:rPr>
        <w:rFonts w:ascii="Arial" w:eastAsia="Arial"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820487"/>
    <w:multiLevelType w:val="multilevel"/>
    <w:tmpl w:val="ACEEC628"/>
    <w:lvl w:ilvl="0">
      <w:start w:val="1"/>
      <w:numFmt w:val="decimal"/>
      <w:lvlText w:val="%1."/>
      <w:lvlJc w:val="left"/>
      <w:pPr>
        <w:tabs>
          <w:tab w:val="num" w:pos="2771"/>
        </w:tabs>
        <w:ind w:left="2771" w:hanging="360"/>
      </w:pPr>
    </w:lvl>
    <w:lvl w:ilvl="1" w:tentative="1">
      <w:start w:val="1"/>
      <w:numFmt w:val="decimal"/>
      <w:lvlText w:val="%2."/>
      <w:lvlJc w:val="left"/>
      <w:pPr>
        <w:tabs>
          <w:tab w:val="num" w:pos="3491"/>
        </w:tabs>
        <w:ind w:left="3491" w:hanging="360"/>
      </w:pPr>
    </w:lvl>
    <w:lvl w:ilvl="2" w:tentative="1">
      <w:start w:val="1"/>
      <w:numFmt w:val="decimal"/>
      <w:lvlText w:val="%3."/>
      <w:lvlJc w:val="left"/>
      <w:pPr>
        <w:tabs>
          <w:tab w:val="num" w:pos="4211"/>
        </w:tabs>
        <w:ind w:left="4211" w:hanging="360"/>
      </w:pPr>
    </w:lvl>
    <w:lvl w:ilvl="3" w:tentative="1">
      <w:start w:val="1"/>
      <w:numFmt w:val="decimal"/>
      <w:lvlText w:val="%4."/>
      <w:lvlJc w:val="left"/>
      <w:pPr>
        <w:tabs>
          <w:tab w:val="num" w:pos="4931"/>
        </w:tabs>
        <w:ind w:left="4931" w:hanging="360"/>
      </w:pPr>
    </w:lvl>
    <w:lvl w:ilvl="4" w:tentative="1">
      <w:start w:val="1"/>
      <w:numFmt w:val="decimal"/>
      <w:lvlText w:val="%5."/>
      <w:lvlJc w:val="left"/>
      <w:pPr>
        <w:tabs>
          <w:tab w:val="num" w:pos="5651"/>
        </w:tabs>
        <w:ind w:left="5651" w:hanging="360"/>
      </w:pPr>
    </w:lvl>
    <w:lvl w:ilvl="5" w:tentative="1">
      <w:start w:val="1"/>
      <w:numFmt w:val="decimal"/>
      <w:lvlText w:val="%6."/>
      <w:lvlJc w:val="left"/>
      <w:pPr>
        <w:tabs>
          <w:tab w:val="num" w:pos="6371"/>
        </w:tabs>
        <w:ind w:left="6371" w:hanging="360"/>
      </w:pPr>
    </w:lvl>
    <w:lvl w:ilvl="6" w:tentative="1">
      <w:start w:val="1"/>
      <w:numFmt w:val="decimal"/>
      <w:lvlText w:val="%7."/>
      <w:lvlJc w:val="left"/>
      <w:pPr>
        <w:tabs>
          <w:tab w:val="num" w:pos="7091"/>
        </w:tabs>
        <w:ind w:left="7091" w:hanging="360"/>
      </w:pPr>
    </w:lvl>
    <w:lvl w:ilvl="7" w:tentative="1">
      <w:start w:val="1"/>
      <w:numFmt w:val="decimal"/>
      <w:lvlText w:val="%8."/>
      <w:lvlJc w:val="left"/>
      <w:pPr>
        <w:tabs>
          <w:tab w:val="num" w:pos="7811"/>
        </w:tabs>
        <w:ind w:left="7811" w:hanging="360"/>
      </w:pPr>
    </w:lvl>
    <w:lvl w:ilvl="8" w:tentative="1">
      <w:start w:val="1"/>
      <w:numFmt w:val="decimal"/>
      <w:lvlText w:val="%9."/>
      <w:lvlJc w:val="left"/>
      <w:pPr>
        <w:tabs>
          <w:tab w:val="num" w:pos="8531"/>
        </w:tabs>
        <w:ind w:left="8531" w:hanging="360"/>
      </w:pPr>
    </w:lvl>
  </w:abstractNum>
  <w:abstractNum w:abstractNumId="23" w15:restartNumberingAfterBreak="0">
    <w:nsid w:val="42544DF9"/>
    <w:multiLevelType w:val="multilevel"/>
    <w:tmpl w:val="39724E8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BC2064"/>
    <w:multiLevelType w:val="multilevel"/>
    <w:tmpl w:val="BFD61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00054E"/>
    <w:multiLevelType w:val="multilevel"/>
    <w:tmpl w:val="84CCF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62223F"/>
    <w:multiLevelType w:val="multilevel"/>
    <w:tmpl w:val="07106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9948ED"/>
    <w:multiLevelType w:val="multilevel"/>
    <w:tmpl w:val="D2C2D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18112F"/>
    <w:multiLevelType w:val="multilevel"/>
    <w:tmpl w:val="EA48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2D08AB"/>
    <w:multiLevelType w:val="multilevel"/>
    <w:tmpl w:val="6384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0423EB"/>
    <w:multiLevelType w:val="multilevel"/>
    <w:tmpl w:val="33A2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4D07E9"/>
    <w:multiLevelType w:val="multilevel"/>
    <w:tmpl w:val="28B27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E24865"/>
    <w:multiLevelType w:val="multilevel"/>
    <w:tmpl w:val="15D29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BB39A5"/>
    <w:multiLevelType w:val="multilevel"/>
    <w:tmpl w:val="720C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86320C"/>
    <w:multiLevelType w:val="multilevel"/>
    <w:tmpl w:val="5F70D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B61E11"/>
    <w:multiLevelType w:val="multilevel"/>
    <w:tmpl w:val="4D4CB478"/>
    <w:lvl w:ilvl="0">
      <w:start w:val="1"/>
      <w:numFmt w:val="decimal"/>
      <w:lvlText w:val="%1."/>
      <w:lvlJc w:val="left"/>
      <w:pPr>
        <w:tabs>
          <w:tab w:val="num" w:pos="720"/>
        </w:tabs>
        <w:ind w:left="720" w:hanging="360"/>
      </w:pPr>
    </w:lvl>
    <w:lvl w:ilvl="1">
      <w:start w:val="1"/>
      <w:numFmt w:val="bullet"/>
      <w:lvlText w:val="o"/>
      <w:lvlJc w:val="left"/>
      <w:pPr>
        <w:tabs>
          <w:tab w:val="num" w:pos="1495"/>
        </w:tabs>
        <w:ind w:left="149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077E8D"/>
    <w:multiLevelType w:val="multilevel"/>
    <w:tmpl w:val="99FC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EC6D78"/>
    <w:multiLevelType w:val="multilevel"/>
    <w:tmpl w:val="C03A1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E876CC"/>
    <w:multiLevelType w:val="multilevel"/>
    <w:tmpl w:val="9ED62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874729">
    <w:abstractNumId w:val="8"/>
  </w:num>
  <w:num w:numId="2" w16cid:durableId="893734144">
    <w:abstractNumId w:val="6"/>
  </w:num>
  <w:num w:numId="3" w16cid:durableId="1485779077">
    <w:abstractNumId w:val="5"/>
  </w:num>
  <w:num w:numId="4" w16cid:durableId="1063332884">
    <w:abstractNumId w:val="4"/>
  </w:num>
  <w:num w:numId="5" w16cid:durableId="1554389791">
    <w:abstractNumId w:val="7"/>
  </w:num>
  <w:num w:numId="6" w16cid:durableId="104277349">
    <w:abstractNumId w:val="3"/>
  </w:num>
  <w:num w:numId="7" w16cid:durableId="1801878301">
    <w:abstractNumId w:val="2"/>
  </w:num>
  <w:num w:numId="8" w16cid:durableId="1909341823">
    <w:abstractNumId w:val="1"/>
  </w:num>
  <w:num w:numId="9" w16cid:durableId="1766146497">
    <w:abstractNumId w:val="0"/>
  </w:num>
  <w:num w:numId="10" w16cid:durableId="532698002">
    <w:abstractNumId w:val="21"/>
  </w:num>
  <w:num w:numId="11" w16cid:durableId="1213539151">
    <w:abstractNumId w:val="33"/>
  </w:num>
  <w:num w:numId="12" w16cid:durableId="860238822">
    <w:abstractNumId w:val="22"/>
  </w:num>
  <w:num w:numId="13" w16cid:durableId="1032414484">
    <w:abstractNumId w:val="29"/>
  </w:num>
  <w:num w:numId="14" w16cid:durableId="625039758">
    <w:abstractNumId w:val="17"/>
  </w:num>
  <w:num w:numId="15" w16cid:durableId="690493969">
    <w:abstractNumId w:val="19"/>
  </w:num>
  <w:num w:numId="16" w16cid:durableId="1948076948">
    <w:abstractNumId w:val="35"/>
  </w:num>
  <w:num w:numId="17" w16cid:durableId="1008328">
    <w:abstractNumId w:val="14"/>
  </w:num>
  <w:num w:numId="18" w16cid:durableId="1958750320">
    <w:abstractNumId w:val="27"/>
  </w:num>
  <w:num w:numId="19" w16cid:durableId="945386020">
    <w:abstractNumId w:val="9"/>
  </w:num>
  <w:num w:numId="20" w16cid:durableId="1637949195">
    <w:abstractNumId w:val="24"/>
  </w:num>
  <w:num w:numId="21" w16cid:durableId="526215064">
    <w:abstractNumId w:val="20"/>
  </w:num>
  <w:num w:numId="22" w16cid:durableId="456723617">
    <w:abstractNumId w:val="38"/>
  </w:num>
  <w:num w:numId="23" w16cid:durableId="619074514">
    <w:abstractNumId w:val="32"/>
  </w:num>
  <w:num w:numId="24" w16cid:durableId="2110855507">
    <w:abstractNumId w:val="23"/>
  </w:num>
  <w:num w:numId="25" w16cid:durableId="565184902">
    <w:abstractNumId w:val="12"/>
  </w:num>
  <w:num w:numId="26" w16cid:durableId="97868192">
    <w:abstractNumId w:val="16"/>
  </w:num>
  <w:num w:numId="27" w16cid:durableId="1627850413">
    <w:abstractNumId w:val="25"/>
  </w:num>
  <w:num w:numId="28" w16cid:durableId="1332564277">
    <w:abstractNumId w:val="18"/>
  </w:num>
  <w:num w:numId="29" w16cid:durableId="1924409673">
    <w:abstractNumId w:val="31"/>
  </w:num>
  <w:num w:numId="30" w16cid:durableId="1689327554">
    <w:abstractNumId w:val="37"/>
  </w:num>
  <w:num w:numId="31" w16cid:durableId="1624115920">
    <w:abstractNumId w:val="26"/>
  </w:num>
  <w:num w:numId="32" w16cid:durableId="1766220852">
    <w:abstractNumId w:val="10"/>
  </w:num>
  <w:num w:numId="33" w16cid:durableId="1680110629">
    <w:abstractNumId w:val="11"/>
  </w:num>
  <w:num w:numId="34" w16cid:durableId="1354499952">
    <w:abstractNumId w:val="13"/>
  </w:num>
  <w:num w:numId="35" w16cid:durableId="1987664182">
    <w:abstractNumId w:val="28"/>
  </w:num>
  <w:num w:numId="36" w16cid:durableId="469858373">
    <w:abstractNumId w:val="34"/>
  </w:num>
  <w:num w:numId="37" w16cid:durableId="1465080860">
    <w:abstractNumId w:val="30"/>
  </w:num>
  <w:num w:numId="38" w16cid:durableId="1369261481">
    <w:abstractNumId w:val="36"/>
  </w:num>
  <w:num w:numId="39" w16cid:durableId="1712876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3D88"/>
    <w:rsid w:val="00326F90"/>
    <w:rsid w:val="003A5CED"/>
    <w:rsid w:val="003B1079"/>
    <w:rsid w:val="003D7773"/>
    <w:rsid w:val="00477C46"/>
    <w:rsid w:val="00561F05"/>
    <w:rsid w:val="005D3E68"/>
    <w:rsid w:val="005F391F"/>
    <w:rsid w:val="0090691B"/>
    <w:rsid w:val="00AA1D8D"/>
    <w:rsid w:val="00B2398D"/>
    <w:rsid w:val="00B47730"/>
    <w:rsid w:val="00B47F9F"/>
    <w:rsid w:val="00C47728"/>
    <w:rsid w:val="00C977E2"/>
    <w:rsid w:val="00CB0664"/>
    <w:rsid w:val="00CF1359"/>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04041">
      <w:bodyDiv w:val="1"/>
      <w:marLeft w:val="0"/>
      <w:marRight w:val="0"/>
      <w:marTop w:val="0"/>
      <w:marBottom w:val="0"/>
      <w:divBdr>
        <w:top w:val="none" w:sz="0" w:space="0" w:color="auto"/>
        <w:left w:val="none" w:sz="0" w:space="0" w:color="auto"/>
        <w:bottom w:val="none" w:sz="0" w:space="0" w:color="auto"/>
        <w:right w:val="none" w:sz="0" w:space="0" w:color="auto"/>
      </w:divBdr>
    </w:div>
    <w:div w:id="64689089">
      <w:bodyDiv w:val="1"/>
      <w:marLeft w:val="0"/>
      <w:marRight w:val="0"/>
      <w:marTop w:val="0"/>
      <w:marBottom w:val="0"/>
      <w:divBdr>
        <w:top w:val="none" w:sz="0" w:space="0" w:color="auto"/>
        <w:left w:val="none" w:sz="0" w:space="0" w:color="auto"/>
        <w:bottom w:val="none" w:sz="0" w:space="0" w:color="auto"/>
        <w:right w:val="none" w:sz="0" w:space="0" w:color="auto"/>
      </w:divBdr>
    </w:div>
    <w:div w:id="129254202">
      <w:bodyDiv w:val="1"/>
      <w:marLeft w:val="0"/>
      <w:marRight w:val="0"/>
      <w:marTop w:val="0"/>
      <w:marBottom w:val="0"/>
      <w:divBdr>
        <w:top w:val="none" w:sz="0" w:space="0" w:color="auto"/>
        <w:left w:val="none" w:sz="0" w:space="0" w:color="auto"/>
        <w:bottom w:val="none" w:sz="0" w:space="0" w:color="auto"/>
        <w:right w:val="none" w:sz="0" w:space="0" w:color="auto"/>
      </w:divBdr>
    </w:div>
    <w:div w:id="187331639">
      <w:bodyDiv w:val="1"/>
      <w:marLeft w:val="0"/>
      <w:marRight w:val="0"/>
      <w:marTop w:val="0"/>
      <w:marBottom w:val="0"/>
      <w:divBdr>
        <w:top w:val="none" w:sz="0" w:space="0" w:color="auto"/>
        <w:left w:val="none" w:sz="0" w:space="0" w:color="auto"/>
        <w:bottom w:val="none" w:sz="0" w:space="0" w:color="auto"/>
        <w:right w:val="none" w:sz="0" w:space="0" w:color="auto"/>
      </w:divBdr>
    </w:div>
    <w:div w:id="271281013">
      <w:bodyDiv w:val="1"/>
      <w:marLeft w:val="0"/>
      <w:marRight w:val="0"/>
      <w:marTop w:val="0"/>
      <w:marBottom w:val="0"/>
      <w:divBdr>
        <w:top w:val="none" w:sz="0" w:space="0" w:color="auto"/>
        <w:left w:val="none" w:sz="0" w:space="0" w:color="auto"/>
        <w:bottom w:val="none" w:sz="0" w:space="0" w:color="auto"/>
        <w:right w:val="none" w:sz="0" w:space="0" w:color="auto"/>
      </w:divBdr>
    </w:div>
    <w:div w:id="287853585">
      <w:bodyDiv w:val="1"/>
      <w:marLeft w:val="0"/>
      <w:marRight w:val="0"/>
      <w:marTop w:val="0"/>
      <w:marBottom w:val="0"/>
      <w:divBdr>
        <w:top w:val="none" w:sz="0" w:space="0" w:color="auto"/>
        <w:left w:val="none" w:sz="0" w:space="0" w:color="auto"/>
        <w:bottom w:val="none" w:sz="0" w:space="0" w:color="auto"/>
        <w:right w:val="none" w:sz="0" w:space="0" w:color="auto"/>
      </w:divBdr>
    </w:div>
    <w:div w:id="289673899">
      <w:bodyDiv w:val="1"/>
      <w:marLeft w:val="0"/>
      <w:marRight w:val="0"/>
      <w:marTop w:val="0"/>
      <w:marBottom w:val="0"/>
      <w:divBdr>
        <w:top w:val="none" w:sz="0" w:space="0" w:color="auto"/>
        <w:left w:val="none" w:sz="0" w:space="0" w:color="auto"/>
        <w:bottom w:val="none" w:sz="0" w:space="0" w:color="auto"/>
        <w:right w:val="none" w:sz="0" w:space="0" w:color="auto"/>
      </w:divBdr>
    </w:div>
    <w:div w:id="290940881">
      <w:bodyDiv w:val="1"/>
      <w:marLeft w:val="0"/>
      <w:marRight w:val="0"/>
      <w:marTop w:val="0"/>
      <w:marBottom w:val="0"/>
      <w:divBdr>
        <w:top w:val="none" w:sz="0" w:space="0" w:color="auto"/>
        <w:left w:val="none" w:sz="0" w:space="0" w:color="auto"/>
        <w:bottom w:val="none" w:sz="0" w:space="0" w:color="auto"/>
        <w:right w:val="none" w:sz="0" w:space="0" w:color="auto"/>
      </w:divBdr>
    </w:div>
    <w:div w:id="304505953">
      <w:bodyDiv w:val="1"/>
      <w:marLeft w:val="0"/>
      <w:marRight w:val="0"/>
      <w:marTop w:val="0"/>
      <w:marBottom w:val="0"/>
      <w:divBdr>
        <w:top w:val="none" w:sz="0" w:space="0" w:color="auto"/>
        <w:left w:val="none" w:sz="0" w:space="0" w:color="auto"/>
        <w:bottom w:val="none" w:sz="0" w:space="0" w:color="auto"/>
        <w:right w:val="none" w:sz="0" w:space="0" w:color="auto"/>
      </w:divBdr>
    </w:div>
    <w:div w:id="367797558">
      <w:bodyDiv w:val="1"/>
      <w:marLeft w:val="0"/>
      <w:marRight w:val="0"/>
      <w:marTop w:val="0"/>
      <w:marBottom w:val="0"/>
      <w:divBdr>
        <w:top w:val="none" w:sz="0" w:space="0" w:color="auto"/>
        <w:left w:val="none" w:sz="0" w:space="0" w:color="auto"/>
        <w:bottom w:val="none" w:sz="0" w:space="0" w:color="auto"/>
        <w:right w:val="none" w:sz="0" w:space="0" w:color="auto"/>
      </w:divBdr>
    </w:div>
    <w:div w:id="371687396">
      <w:bodyDiv w:val="1"/>
      <w:marLeft w:val="0"/>
      <w:marRight w:val="0"/>
      <w:marTop w:val="0"/>
      <w:marBottom w:val="0"/>
      <w:divBdr>
        <w:top w:val="none" w:sz="0" w:space="0" w:color="auto"/>
        <w:left w:val="none" w:sz="0" w:space="0" w:color="auto"/>
        <w:bottom w:val="none" w:sz="0" w:space="0" w:color="auto"/>
        <w:right w:val="none" w:sz="0" w:space="0" w:color="auto"/>
      </w:divBdr>
    </w:div>
    <w:div w:id="438139506">
      <w:bodyDiv w:val="1"/>
      <w:marLeft w:val="0"/>
      <w:marRight w:val="0"/>
      <w:marTop w:val="0"/>
      <w:marBottom w:val="0"/>
      <w:divBdr>
        <w:top w:val="none" w:sz="0" w:space="0" w:color="auto"/>
        <w:left w:val="none" w:sz="0" w:space="0" w:color="auto"/>
        <w:bottom w:val="none" w:sz="0" w:space="0" w:color="auto"/>
        <w:right w:val="none" w:sz="0" w:space="0" w:color="auto"/>
      </w:divBdr>
    </w:div>
    <w:div w:id="471562468">
      <w:bodyDiv w:val="1"/>
      <w:marLeft w:val="0"/>
      <w:marRight w:val="0"/>
      <w:marTop w:val="0"/>
      <w:marBottom w:val="0"/>
      <w:divBdr>
        <w:top w:val="none" w:sz="0" w:space="0" w:color="auto"/>
        <w:left w:val="none" w:sz="0" w:space="0" w:color="auto"/>
        <w:bottom w:val="none" w:sz="0" w:space="0" w:color="auto"/>
        <w:right w:val="none" w:sz="0" w:space="0" w:color="auto"/>
      </w:divBdr>
    </w:div>
    <w:div w:id="523134664">
      <w:bodyDiv w:val="1"/>
      <w:marLeft w:val="0"/>
      <w:marRight w:val="0"/>
      <w:marTop w:val="0"/>
      <w:marBottom w:val="0"/>
      <w:divBdr>
        <w:top w:val="none" w:sz="0" w:space="0" w:color="auto"/>
        <w:left w:val="none" w:sz="0" w:space="0" w:color="auto"/>
        <w:bottom w:val="none" w:sz="0" w:space="0" w:color="auto"/>
        <w:right w:val="none" w:sz="0" w:space="0" w:color="auto"/>
      </w:divBdr>
    </w:div>
    <w:div w:id="529728148">
      <w:bodyDiv w:val="1"/>
      <w:marLeft w:val="0"/>
      <w:marRight w:val="0"/>
      <w:marTop w:val="0"/>
      <w:marBottom w:val="0"/>
      <w:divBdr>
        <w:top w:val="none" w:sz="0" w:space="0" w:color="auto"/>
        <w:left w:val="none" w:sz="0" w:space="0" w:color="auto"/>
        <w:bottom w:val="none" w:sz="0" w:space="0" w:color="auto"/>
        <w:right w:val="none" w:sz="0" w:space="0" w:color="auto"/>
      </w:divBdr>
    </w:div>
    <w:div w:id="544945732">
      <w:bodyDiv w:val="1"/>
      <w:marLeft w:val="0"/>
      <w:marRight w:val="0"/>
      <w:marTop w:val="0"/>
      <w:marBottom w:val="0"/>
      <w:divBdr>
        <w:top w:val="none" w:sz="0" w:space="0" w:color="auto"/>
        <w:left w:val="none" w:sz="0" w:space="0" w:color="auto"/>
        <w:bottom w:val="none" w:sz="0" w:space="0" w:color="auto"/>
        <w:right w:val="none" w:sz="0" w:space="0" w:color="auto"/>
      </w:divBdr>
    </w:div>
    <w:div w:id="623971590">
      <w:bodyDiv w:val="1"/>
      <w:marLeft w:val="0"/>
      <w:marRight w:val="0"/>
      <w:marTop w:val="0"/>
      <w:marBottom w:val="0"/>
      <w:divBdr>
        <w:top w:val="none" w:sz="0" w:space="0" w:color="auto"/>
        <w:left w:val="none" w:sz="0" w:space="0" w:color="auto"/>
        <w:bottom w:val="none" w:sz="0" w:space="0" w:color="auto"/>
        <w:right w:val="none" w:sz="0" w:space="0" w:color="auto"/>
      </w:divBdr>
    </w:div>
    <w:div w:id="625084614">
      <w:bodyDiv w:val="1"/>
      <w:marLeft w:val="0"/>
      <w:marRight w:val="0"/>
      <w:marTop w:val="0"/>
      <w:marBottom w:val="0"/>
      <w:divBdr>
        <w:top w:val="none" w:sz="0" w:space="0" w:color="auto"/>
        <w:left w:val="none" w:sz="0" w:space="0" w:color="auto"/>
        <w:bottom w:val="none" w:sz="0" w:space="0" w:color="auto"/>
        <w:right w:val="none" w:sz="0" w:space="0" w:color="auto"/>
      </w:divBdr>
    </w:div>
    <w:div w:id="631132733">
      <w:bodyDiv w:val="1"/>
      <w:marLeft w:val="0"/>
      <w:marRight w:val="0"/>
      <w:marTop w:val="0"/>
      <w:marBottom w:val="0"/>
      <w:divBdr>
        <w:top w:val="none" w:sz="0" w:space="0" w:color="auto"/>
        <w:left w:val="none" w:sz="0" w:space="0" w:color="auto"/>
        <w:bottom w:val="none" w:sz="0" w:space="0" w:color="auto"/>
        <w:right w:val="none" w:sz="0" w:space="0" w:color="auto"/>
      </w:divBdr>
    </w:div>
    <w:div w:id="643004279">
      <w:bodyDiv w:val="1"/>
      <w:marLeft w:val="0"/>
      <w:marRight w:val="0"/>
      <w:marTop w:val="0"/>
      <w:marBottom w:val="0"/>
      <w:divBdr>
        <w:top w:val="none" w:sz="0" w:space="0" w:color="auto"/>
        <w:left w:val="none" w:sz="0" w:space="0" w:color="auto"/>
        <w:bottom w:val="none" w:sz="0" w:space="0" w:color="auto"/>
        <w:right w:val="none" w:sz="0" w:space="0" w:color="auto"/>
      </w:divBdr>
    </w:div>
    <w:div w:id="656350197">
      <w:bodyDiv w:val="1"/>
      <w:marLeft w:val="0"/>
      <w:marRight w:val="0"/>
      <w:marTop w:val="0"/>
      <w:marBottom w:val="0"/>
      <w:divBdr>
        <w:top w:val="none" w:sz="0" w:space="0" w:color="auto"/>
        <w:left w:val="none" w:sz="0" w:space="0" w:color="auto"/>
        <w:bottom w:val="none" w:sz="0" w:space="0" w:color="auto"/>
        <w:right w:val="none" w:sz="0" w:space="0" w:color="auto"/>
      </w:divBdr>
    </w:div>
    <w:div w:id="720786577">
      <w:bodyDiv w:val="1"/>
      <w:marLeft w:val="0"/>
      <w:marRight w:val="0"/>
      <w:marTop w:val="0"/>
      <w:marBottom w:val="0"/>
      <w:divBdr>
        <w:top w:val="none" w:sz="0" w:space="0" w:color="auto"/>
        <w:left w:val="none" w:sz="0" w:space="0" w:color="auto"/>
        <w:bottom w:val="none" w:sz="0" w:space="0" w:color="auto"/>
        <w:right w:val="none" w:sz="0" w:space="0" w:color="auto"/>
      </w:divBdr>
    </w:div>
    <w:div w:id="863787288">
      <w:bodyDiv w:val="1"/>
      <w:marLeft w:val="0"/>
      <w:marRight w:val="0"/>
      <w:marTop w:val="0"/>
      <w:marBottom w:val="0"/>
      <w:divBdr>
        <w:top w:val="none" w:sz="0" w:space="0" w:color="auto"/>
        <w:left w:val="none" w:sz="0" w:space="0" w:color="auto"/>
        <w:bottom w:val="none" w:sz="0" w:space="0" w:color="auto"/>
        <w:right w:val="none" w:sz="0" w:space="0" w:color="auto"/>
      </w:divBdr>
    </w:div>
    <w:div w:id="872615186">
      <w:bodyDiv w:val="1"/>
      <w:marLeft w:val="0"/>
      <w:marRight w:val="0"/>
      <w:marTop w:val="0"/>
      <w:marBottom w:val="0"/>
      <w:divBdr>
        <w:top w:val="none" w:sz="0" w:space="0" w:color="auto"/>
        <w:left w:val="none" w:sz="0" w:space="0" w:color="auto"/>
        <w:bottom w:val="none" w:sz="0" w:space="0" w:color="auto"/>
        <w:right w:val="none" w:sz="0" w:space="0" w:color="auto"/>
      </w:divBdr>
    </w:div>
    <w:div w:id="1001421825">
      <w:bodyDiv w:val="1"/>
      <w:marLeft w:val="0"/>
      <w:marRight w:val="0"/>
      <w:marTop w:val="0"/>
      <w:marBottom w:val="0"/>
      <w:divBdr>
        <w:top w:val="none" w:sz="0" w:space="0" w:color="auto"/>
        <w:left w:val="none" w:sz="0" w:space="0" w:color="auto"/>
        <w:bottom w:val="none" w:sz="0" w:space="0" w:color="auto"/>
        <w:right w:val="none" w:sz="0" w:space="0" w:color="auto"/>
      </w:divBdr>
    </w:div>
    <w:div w:id="1065684897">
      <w:bodyDiv w:val="1"/>
      <w:marLeft w:val="0"/>
      <w:marRight w:val="0"/>
      <w:marTop w:val="0"/>
      <w:marBottom w:val="0"/>
      <w:divBdr>
        <w:top w:val="none" w:sz="0" w:space="0" w:color="auto"/>
        <w:left w:val="none" w:sz="0" w:space="0" w:color="auto"/>
        <w:bottom w:val="none" w:sz="0" w:space="0" w:color="auto"/>
        <w:right w:val="none" w:sz="0" w:space="0" w:color="auto"/>
      </w:divBdr>
    </w:div>
    <w:div w:id="1092554020">
      <w:bodyDiv w:val="1"/>
      <w:marLeft w:val="0"/>
      <w:marRight w:val="0"/>
      <w:marTop w:val="0"/>
      <w:marBottom w:val="0"/>
      <w:divBdr>
        <w:top w:val="none" w:sz="0" w:space="0" w:color="auto"/>
        <w:left w:val="none" w:sz="0" w:space="0" w:color="auto"/>
        <w:bottom w:val="none" w:sz="0" w:space="0" w:color="auto"/>
        <w:right w:val="none" w:sz="0" w:space="0" w:color="auto"/>
      </w:divBdr>
    </w:div>
    <w:div w:id="1110080806">
      <w:bodyDiv w:val="1"/>
      <w:marLeft w:val="0"/>
      <w:marRight w:val="0"/>
      <w:marTop w:val="0"/>
      <w:marBottom w:val="0"/>
      <w:divBdr>
        <w:top w:val="none" w:sz="0" w:space="0" w:color="auto"/>
        <w:left w:val="none" w:sz="0" w:space="0" w:color="auto"/>
        <w:bottom w:val="none" w:sz="0" w:space="0" w:color="auto"/>
        <w:right w:val="none" w:sz="0" w:space="0" w:color="auto"/>
      </w:divBdr>
    </w:div>
    <w:div w:id="1180853614">
      <w:bodyDiv w:val="1"/>
      <w:marLeft w:val="0"/>
      <w:marRight w:val="0"/>
      <w:marTop w:val="0"/>
      <w:marBottom w:val="0"/>
      <w:divBdr>
        <w:top w:val="none" w:sz="0" w:space="0" w:color="auto"/>
        <w:left w:val="none" w:sz="0" w:space="0" w:color="auto"/>
        <w:bottom w:val="none" w:sz="0" w:space="0" w:color="auto"/>
        <w:right w:val="none" w:sz="0" w:space="0" w:color="auto"/>
      </w:divBdr>
    </w:div>
    <w:div w:id="1195656279">
      <w:bodyDiv w:val="1"/>
      <w:marLeft w:val="0"/>
      <w:marRight w:val="0"/>
      <w:marTop w:val="0"/>
      <w:marBottom w:val="0"/>
      <w:divBdr>
        <w:top w:val="none" w:sz="0" w:space="0" w:color="auto"/>
        <w:left w:val="none" w:sz="0" w:space="0" w:color="auto"/>
        <w:bottom w:val="none" w:sz="0" w:space="0" w:color="auto"/>
        <w:right w:val="none" w:sz="0" w:space="0" w:color="auto"/>
      </w:divBdr>
    </w:div>
    <w:div w:id="1203010799">
      <w:bodyDiv w:val="1"/>
      <w:marLeft w:val="0"/>
      <w:marRight w:val="0"/>
      <w:marTop w:val="0"/>
      <w:marBottom w:val="0"/>
      <w:divBdr>
        <w:top w:val="none" w:sz="0" w:space="0" w:color="auto"/>
        <w:left w:val="none" w:sz="0" w:space="0" w:color="auto"/>
        <w:bottom w:val="none" w:sz="0" w:space="0" w:color="auto"/>
        <w:right w:val="none" w:sz="0" w:space="0" w:color="auto"/>
      </w:divBdr>
    </w:div>
    <w:div w:id="1228766088">
      <w:bodyDiv w:val="1"/>
      <w:marLeft w:val="0"/>
      <w:marRight w:val="0"/>
      <w:marTop w:val="0"/>
      <w:marBottom w:val="0"/>
      <w:divBdr>
        <w:top w:val="none" w:sz="0" w:space="0" w:color="auto"/>
        <w:left w:val="none" w:sz="0" w:space="0" w:color="auto"/>
        <w:bottom w:val="none" w:sz="0" w:space="0" w:color="auto"/>
        <w:right w:val="none" w:sz="0" w:space="0" w:color="auto"/>
      </w:divBdr>
    </w:div>
    <w:div w:id="1267883511">
      <w:bodyDiv w:val="1"/>
      <w:marLeft w:val="0"/>
      <w:marRight w:val="0"/>
      <w:marTop w:val="0"/>
      <w:marBottom w:val="0"/>
      <w:divBdr>
        <w:top w:val="none" w:sz="0" w:space="0" w:color="auto"/>
        <w:left w:val="none" w:sz="0" w:space="0" w:color="auto"/>
        <w:bottom w:val="none" w:sz="0" w:space="0" w:color="auto"/>
        <w:right w:val="none" w:sz="0" w:space="0" w:color="auto"/>
      </w:divBdr>
    </w:div>
    <w:div w:id="1271356510">
      <w:bodyDiv w:val="1"/>
      <w:marLeft w:val="0"/>
      <w:marRight w:val="0"/>
      <w:marTop w:val="0"/>
      <w:marBottom w:val="0"/>
      <w:divBdr>
        <w:top w:val="none" w:sz="0" w:space="0" w:color="auto"/>
        <w:left w:val="none" w:sz="0" w:space="0" w:color="auto"/>
        <w:bottom w:val="none" w:sz="0" w:space="0" w:color="auto"/>
        <w:right w:val="none" w:sz="0" w:space="0" w:color="auto"/>
      </w:divBdr>
    </w:div>
    <w:div w:id="1299653295">
      <w:bodyDiv w:val="1"/>
      <w:marLeft w:val="0"/>
      <w:marRight w:val="0"/>
      <w:marTop w:val="0"/>
      <w:marBottom w:val="0"/>
      <w:divBdr>
        <w:top w:val="none" w:sz="0" w:space="0" w:color="auto"/>
        <w:left w:val="none" w:sz="0" w:space="0" w:color="auto"/>
        <w:bottom w:val="none" w:sz="0" w:space="0" w:color="auto"/>
        <w:right w:val="none" w:sz="0" w:space="0" w:color="auto"/>
      </w:divBdr>
    </w:div>
    <w:div w:id="1379426830">
      <w:bodyDiv w:val="1"/>
      <w:marLeft w:val="0"/>
      <w:marRight w:val="0"/>
      <w:marTop w:val="0"/>
      <w:marBottom w:val="0"/>
      <w:divBdr>
        <w:top w:val="none" w:sz="0" w:space="0" w:color="auto"/>
        <w:left w:val="none" w:sz="0" w:space="0" w:color="auto"/>
        <w:bottom w:val="none" w:sz="0" w:space="0" w:color="auto"/>
        <w:right w:val="none" w:sz="0" w:space="0" w:color="auto"/>
      </w:divBdr>
    </w:div>
    <w:div w:id="1427767642">
      <w:bodyDiv w:val="1"/>
      <w:marLeft w:val="0"/>
      <w:marRight w:val="0"/>
      <w:marTop w:val="0"/>
      <w:marBottom w:val="0"/>
      <w:divBdr>
        <w:top w:val="none" w:sz="0" w:space="0" w:color="auto"/>
        <w:left w:val="none" w:sz="0" w:space="0" w:color="auto"/>
        <w:bottom w:val="none" w:sz="0" w:space="0" w:color="auto"/>
        <w:right w:val="none" w:sz="0" w:space="0" w:color="auto"/>
      </w:divBdr>
    </w:div>
    <w:div w:id="1491554737">
      <w:bodyDiv w:val="1"/>
      <w:marLeft w:val="0"/>
      <w:marRight w:val="0"/>
      <w:marTop w:val="0"/>
      <w:marBottom w:val="0"/>
      <w:divBdr>
        <w:top w:val="none" w:sz="0" w:space="0" w:color="auto"/>
        <w:left w:val="none" w:sz="0" w:space="0" w:color="auto"/>
        <w:bottom w:val="none" w:sz="0" w:space="0" w:color="auto"/>
        <w:right w:val="none" w:sz="0" w:space="0" w:color="auto"/>
      </w:divBdr>
    </w:div>
    <w:div w:id="1507792995">
      <w:bodyDiv w:val="1"/>
      <w:marLeft w:val="0"/>
      <w:marRight w:val="0"/>
      <w:marTop w:val="0"/>
      <w:marBottom w:val="0"/>
      <w:divBdr>
        <w:top w:val="none" w:sz="0" w:space="0" w:color="auto"/>
        <w:left w:val="none" w:sz="0" w:space="0" w:color="auto"/>
        <w:bottom w:val="none" w:sz="0" w:space="0" w:color="auto"/>
        <w:right w:val="none" w:sz="0" w:space="0" w:color="auto"/>
      </w:divBdr>
    </w:div>
    <w:div w:id="1571422660">
      <w:bodyDiv w:val="1"/>
      <w:marLeft w:val="0"/>
      <w:marRight w:val="0"/>
      <w:marTop w:val="0"/>
      <w:marBottom w:val="0"/>
      <w:divBdr>
        <w:top w:val="none" w:sz="0" w:space="0" w:color="auto"/>
        <w:left w:val="none" w:sz="0" w:space="0" w:color="auto"/>
        <w:bottom w:val="none" w:sz="0" w:space="0" w:color="auto"/>
        <w:right w:val="none" w:sz="0" w:space="0" w:color="auto"/>
      </w:divBdr>
    </w:div>
    <w:div w:id="1579973782">
      <w:bodyDiv w:val="1"/>
      <w:marLeft w:val="0"/>
      <w:marRight w:val="0"/>
      <w:marTop w:val="0"/>
      <w:marBottom w:val="0"/>
      <w:divBdr>
        <w:top w:val="none" w:sz="0" w:space="0" w:color="auto"/>
        <w:left w:val="none" w:sz="0" w:space="0" w:color="auto"/>
        <w:bottom w:val="none" w:sz="0" w:space="0" w:color="auto"/>
        <w:right w:val="none" w:sz="0" w:space="0" w:color="auto"/>
      </w:divBdr>
    </w:div>
    <w:div w:id="1596666991">
      <w:bodyDiv w:val="1"/>
      <w:marLeft w:val="0"/>
      <w:marRight w:val="0"/>
      <w:marTop w:val="0"/>
      <w:marBottom w:val="0"/>
      <w:divBdr>
        <w:top w:val="none" w:sz="0" w:space="0" w:color="auto"/>
        <w:left w:val="none" w:sz="0" w:space="0" w:color="auto"/>
        <w:bottom w:val="none" w:sz="0" w:space="0" w:color="auto"/>
        <w:right w:val="none" w:sz="0" w:space="0" w:color="auto"/>
      </w:divBdr>
    </w:div>
    <w:div w:id="1621062904">
      <w:bodyDiv w:val="1"/>
      <w:marLeft w:val="0"/>
      <w:marRight w:val="0"/>
      <w:marTop w:val="0"/>
      <w:marBottom w:val="0"/>
      <w:divBdr>
        <w:top w:val="none" w:sz="0" w:space="0" w:color="auto"/>
        <w:left w:val="none" w:sz="0" w:space="0" w:color="auto"/>
        <w:bottom w:val="none" w:sz="0" w:space="0" w:color="auto"/>
        <w:right w:val="none" w:sz="0" w:space="0" w:color="auto"/>
      </w:divBdr>
    </w:div>
    <w:div w:id="1628732151">
      <w:bodyDiv w:val="1"/>
      <w:marLeft w:val="0"/>
      <w:marRight w:val="0"/>
      <w:marTop w:val="0"/>
      <w:marBottom w:val="0"/>
      <w:divBdr>
        <w:top w:val="none" w:sz="0" w:space="0" w:color="auto"/>
        <w:left w:val="none" w:sz="0" w:space="0" w:color="auto"/>
        <w:bottom w:val="none" w:sz="0" w:space="0" w:color="auto"/>
        <w:right w:val="none" w:sz="0" w:space="0" w:color="auto"/>
      </w:divBdr>
    </w:div>
    <w:div w:id="1642231097">
      <w:bodyDiv w:val="1"/>
      <w:marLeft w:val="0"/>
      <w:marRight w:val="0"/>
      <w:marTop w:val="0"/>
      <w:marBottom w:val="0"/>
      <w:divBdr>
        <w:top w:val="none" w:sz="0" w:space="0" w:color="auto"/>
        <w:left w:val="none" w:sz="0" w:space="0" w:color="auto"/>
        <w:bottom w:val="none" w:sz="0" w:space="0" w:color="auto"/>
        <w:right w:val="none" w:sz="0" w:space="0" w:color="auto"/>
      </w:divBdr>
    </w:div>
    <w:div w:id="1696230297">
      <w:bodyDiv w:val="1"/>
      <w:marLeft w:val="0"/>
      <w:marRight w:val="0"/>
      <w:marTop w:val="0"/>
      <w:marBottom w:val="0"/>
      <w:divBdr>
        <w:top w:val="none" w:sz="0" w:space="0" w:color="auto"/>
        <w:left w:val="none" w:sz="0" w:space="0" w:color="auto"/>
        <w:bottom w:val="none" w:sz="0" w:space="0" w:color="auto"/>
        <w:right w:val="none" w:sz="0" w:space="0" w:color="auto"/>
      </w:divBdr>
    </w:div>
    <w:div w:id="1715688224">
      <w:bodyDiv w:val="1"/>
      <w:marLeft w:val="0"/>
      <w:marRight w:val="0"/>
      <w:marTop w:val="0"/>
      <w:marBottom w:val="0"/>
      <w:divBdr>
        <w:top w:val="none" w:sz="0" w:space="0" w:color="auto"/>
        <w:left w:val="none" w:sz="0" w:space="0" w:color="auto"/>
        <w:bottom w:val="none" w:sz="0" w:space="0" w:color="auto"/>
        <w:right w:val="none" w:sz="0" w:space="0" w:color="auto"/>
      </w:divBdr>
    </w:div>
    <w:div w:id="1721511422">
      <w:bodyDiv w:val="1"/>
      <w:marLeft w:val="0"/>
      <w:marRight w:val="0"/>
      <w:marTop w:val="0"/>
      <w:marBottom w:val="0"/>
      <w:divBdr>
        <w:top w:val="none" w:sz="0" w:space="0" w:color="auto"/>
        <w:left w:val="none" w:sz="0" w:space="0" w:color="auto"/>
        <w:bottom w:val="none" w:sz="0" w:space="0" w:color="auto"/>
        <w:right w:val="none" w:sz="0" w:space="0" w:color="auto"/>
      </w:divBdr>
    </w:div>
    <w:div w:id="1806392619">
      <w:bodyDiv w:val="1"/>
      <w:marLeft w:val="0"/>
      <w:marRight w:val="0"/>
      <w:marTop w:val="0"/>
      <w:marBottom w:val="0"/>
      <w:divBdr>
        <w:top w:val="none" w:sz="0" w:space="0" w:color="auto"/>
        <w:left w:val="none" w:sz="0" w:space="0" w:color="auto"/>
        <w:bottom w:val="none" w:sz="0" w:space="0" w:color="auto"/>
        <w:right w:val="none" w:sz="0" w:space="0" w:color="auto"/>
      </w:divBdr>
    </w:div>
    <w:div w:id="2036032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10</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Ruchitha M</cp:lastModifiedBy>
  <cp:revision>5</cp:revision>
  <dcterms:created xsi:type="dcterms:W3CDTF">2013-12-23T23:15:00Z</dcterms:created>
  <dcterms:modified xsi:type="dcterms:W3CDTF">2025-06-17T10:22:00Z</dcterms:modified>
  <cp:category/>
</cp:coreProperties>
</file>