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3BFC" w14:textId="77777777" w:rsidR="00011D7D" w:rsidRPr="004B267D" w:rsidRDefault="00011D7D" w:rsidP="0093655D">
      <w:pPr>
        <w:pStyle w:val="TitleCover"/>
        <w:rPr>
          <w:rFonts w:ascii="Arial" w:hAnsi="Arial"/>
        </w:rPr>
      </w:pPr>
      <w:bookmarkStart w:id="0" w:name="_Toc523878296"/>
      <w:bookmarkStart w:id="1" w:name="_Toc521978636"/>
    </w:p>
    <w:p w14:paraId="3E80105C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52005CC8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72F449CF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20C06C48" w14:textId="77777777" w:rsidR="00011D7D" w:rsidRPr="004B267D" w:rsidRDefault="00011D7D" w:rsidP="0093655D"/>
    <w:p w14:paraId="1106D728" w14:textId="4CB5D3F4" w:rsidR="00011D7D" w:rsidRPr="004B267D" w:rsidRDefault="002D3CFE" w:rsidP="0093655D">
      <w:pPr>
        <w:pStyle w:val="Title"/>
      </w:pPr>
      <w:r w:rsidRPr="004B267D">
        <w:t>TAFE Invaders</w:t>
      </w:r>
      <w:r w:rsidR="009F5DFF">
        <w:fldChar w:fldCharType="begin"/>
      </w:r>
      <w:r w:rsidR="009F5DFF">
        <w:instrText xml:space="preserve"> SUBJECT  \* MERGEFORMAT </w:instrText>
      </w:r>
      <w:r w:rsidR="009F5DFF">
        <w:fldChar w:fldCharType="end"/>
      </w:r>
    </w:p>
    <w:p w14:paraId="4E78DA92" w14:textId="77777777" w:rsidR="00011D7D" w:rsidRPr="004B267D" w:rsidRDefault="009F5DFF" w:rsidP="0093655D">
      <w:pPr>
        <w:pStyle w:val="Title"/>
        <w:rPr>
          <w:szCs w:val="40"/>
        </w:rPr>
      </w:pPr>
      <w:fldSimple w:instr=" DOCPROPERTY  Title  \* MERGEFORMAT ">
        <w:r w:rsidR="00001ADC" w:rsidRPr="004B267D">
          <w:t>Product Design Specification</w:t>
        </w:r>
      </w:fldSimple>
    </w:p>
    <w:p w14:paraId="0D65DFFE" w14:textId="156C703E" w:rsidR="00011D7D" w:rsidRPr="004B267D" w:rsidRDefault="00011D7D" w:rsidP="0093655D">
      <w:pPr>
        <w:pStyle w:val="StyleSubtitleCover2TopNoborder"/>
        <w:rPr>
          <w:rFonts w:ascii="Arial" w:hAnsi="Arial"/>
          <w:i/>
        </w:rPr>
      </w:pPr>
      <w:r w:rsidRPr="004B267D">
        <w:rPr>
          <w:rFonts w:ascii="Arial" w:hAnsi="Arial"/>
          <w:lang w:val="de-DE"/>
        </w:rPr>
        <w:t xml:space="preserve">Version </w:t>
      </w:r>
      <w:r w:rsidR="002D3CFE" w:rsidRPr="004B267D">
        <w:rPr>
          <w:rFonts w:ascii="Arial" w:hAnsi="Arial"/>
          <w:lang w:val="de-DE"/>
        </w:rPr>
        <w:t>1.0</w:t>
      </w:r>
    </w:p>
    <w:p w14:paraId="184EDBA8" w14:textId="09FC37F1" w:rsidR="00CE6689" w:rsidRPr="004B267D" w:rsidRDefault="002D3CFE" w:rsidP="0093655D">
      <w:pPr>
        <w:pStyle w:val="StyleSubtitleCover2TopNoborder"/>
        <w:rPr>
          <w:rFonts w:ascii="Arial" w:hAnsi="Arial"/>
          <w:lang w:val="de-DE"/>
        </w:rPr>
      </w:pPr>
      <w:r w:rsidRPr="004B267D">
        <w:rPr>
          <w:rFonts w:ascii="Arial" w:hAnsi="Arial"/>
          <w:lang w:val="de-DE"/>
        </w:rPr>
        <w:t>28/05/2020</w:t>
      </w:r>
    </w:p>
    <w:p w14:paraId="244D8158" w14:textId="77777777" w:rsidR="00CA587B" w:rsidRPr="004B267D" w:rsidRDefault="00CA587B" w:rsidP="0093655D">
      <w:pPr>
        <w:pStyle w:val="Title"/>
      </w:pPr>
    </w:p>
    <w:p w14:paraId="4C67C11E" w14:textId="77777777" w:rsidR="00CA587B" w:rsidRPr="004B267D" w:rsidRDefault="00CA587B" w:rsidP="0093655D">
      <w:pPr>
        <w:pStyle w:val="Title"/>
      </w:pPr>
    </w:p>
    <w:p w14:paraId="7B5F4F3E" w14:textId="77777777" w:rsidR="00171249" w:rsidRDefault="00171249" w:rsidP="0093655D">
      <w:pPr>
        <w:pStyle w:val="Title"/>
        <w:sectPr w:rsidR="00171249" w:rsidSect="00DF217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436885EC" w14:textId="126FE7C7" w:rsidR="00011D7D" w:rsidRPr="004B267D" w:rsidRDefault="00011D7D" w:rsidP="0093655D">
      <w:pPr>
        <w:pStyle w:val="Title"/>
      </w:pPr>
      <w:r w:rsidRPr="004B267D">
        <w:lastRenderedPageBreak/>
        <w:t>VERSION HISTORY</w:t>
      </w:r>
    </w:p>
    <w:p w14:paraId="1BE68966" w14:textId="4E21A958" w:rsidR="00011D7D" w:rsidRPr="004B267D" w:rsidRDefault="00011D7D" w:rsidP="0093655D">
      <w:pPr>
        <w:pStyle w:val="InfoBlue"/>
      </w:pPr>
    </w:p>
    <w:tbl>
      <w:tblPr>
        <w:tblW w:w="1225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988"/>
        <w:gridCol w:w="1701"/>
        <w:gridCol w:w="2102"/>
        <w:gridCol w:w="1895"/>
        <w:gridCol w:w="3238"/>
      </w:tblGrid>
      <w:tr w:rsidR="00767488" w:rsidRPr="004B267D" w14:paraId="0C313503" w14:textId="77777777" w:rsidTr="00171249">
        <w:trPr>
          <w:trHeight w:val="380"/>
        </w:trPr>
        <w:tc>
          <w:tcPr>
            <w:tcW w:w="1328" w:type="dxa"/>
            <w:shd w:val="clear" w:color="auto" w:fill="D9D9D9"/>
          </w:tcPr>
          <w:p w14:paraId="7631DFA6" w14:textId="4E16B16C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Version</w:t>
            </w:r>
            <w:r w:rsidR="00171249" w:rsidRPr="00171249">
              <w:rPr>
                <w:b/>
                <w:bCs/>
              </w:rPr>
              <w:t xml:space="preserve"> </w:t>
            </w:r>
            <w:r w:rsidRPr="00171249">
              <w:rPr>
                <w:b/>
                <w:bCs/>
              </w:rPr>
              <w:t>#</w:t>
            </w:r>
          </w:p>
        </w:tc>
        <w:tc>
          <w:tcPr>
            <w:tcW w:w="1988" w:type="dxa"/>
            <w:shd w:val="clear" w:color="auto" w:fill="D9D9D9"/>
          </w:tcPr>
          <w:p w14:paraId="15D130B4" w14:textId="292BA9B4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Implemented</w:t>
            </w:r>
            <w:r w:rsidR="00171249" w:rsidRPr="00171249">
              <w:rPr>
                <w:b/>
                <w:bCs/>
              </w:rPr>
              <w:t xml:space="preserve"> </w:t>
            </w:r>
            <w:r w:rsidRPr="00171249">
              <w:rPr>
                <w:b/>
                <w:bCs/>
              </w:rPr>
              <w:t>By</w:t>
            </w:r>
          </w:p>
        </w:tc>
        <w:tc>
          <w:tcPr>
            <w:tcW w:w="1701" w:type="dxa"/>
            <w:shd w:val="clear" w:color="auto" w:fill="D9D9D9"/>
          </w:tcPr>
          <w:p w14:paraId="416618F0" w14:textId="02FB3A03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Revision</w:t>
            </w:r>
            <w:r w:rsidR="00171249" w:rsidRPr="00171249">
              <w:rPr>
                <w:b/>
                <w:bCs/>
              </w:rPr>
              <w:t xml:space="preserve"> </w:t>
            </w:r>
            <w:r w:rsidRPr="00171249">
              <w:rPr>
                <w:b/>
                <w:bCs/>
              </w:rPr>
              <w:t>Date</w:t>
            </w:r>
          </w:p>
        </w:tc>
        <w:tc>
          <w:tcPr>
            <w:tcW w:w="2102" w:type="dxa"/>
            <w:shd w:val="clear" w:color="auto" w:fill="D9D9D9"/>
          </w:tcPr>
          <w:p w14:paraId="59777CD2" w14:textId="7B159389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Approved</w:t>
            </w:r>
            <w:r w:rsidR="00171249" w:rsidRPr="00171249">
              <w:rPr>
                <w:b/>
                <w:bCs/>
              </w:rPr>
              <w:t xml:space="preserve"> </w:t>
            </w:r>
            <w:r w:rsidRPr="00171249">
              <w:rPr>
                <w:b/>
                <w:bCs/>
              </w:rPr>
              <w:t>By</w:t>
            </w:r>
          </w:p>
        </w:tc>
        <w:tc>
          <w:tcPr>
            <w:tcW w:w="1895" w:type="dxa"/>
            <w:shd w:val="clear" w:color="auto" w:fill="D9D9D9"/>
          </w:tcPr>
          <w:p w14:paraId="092F5898" w14:textId="2CB9B109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Approval</w:t>
            </w:r>
            <w:r w:rsidR="00171249" w:rsidRPr="00171249">
              <w:rPr>
                <w:b/>
                <w:bCs/>
              </w:rPr>
              <w:t xml:space="preserve"> </w:t>
            </w:r>
            <w:r w:rsidRPr="00171249">
              <w:rPr>
                <w:b/>
                <w:bCs/>
              </w:rPr>
              <w:t>Date</w:t>
            </w:r>
          </w:p>
        </w:tc>
        <w:tc>
          <w:tcPr>
            <w:tcW w:w="3238" w:type="dxa"/>
            <w:shd w:val="clear" w:color="auto" w:fill="D9D9D9"/>
          </w:tcPr>
          <w:p w14:paraId="78666B59" w14:textId="77777777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Reason</w:t>
            </w:r>
          </w:p>
        </w:tc>
      </w:tr>
      <w:tr w:rsidR="00767488" w:rsidRPr="004B267D" w14:paraId="31912C92" w14:textId="77777777" w:rsidTr="00171249">
        <w:trPr>
          <w:trHeight w:val="328"/>
        </w:trPr>
        <w:tc>
          <w:tcPr>
            <w:tcW w:w="1328" w:type="dxa"/>
          </w:tcPr>
          <w:p w14:paraId="56CB7B58" w14:textId="77777777" w:rsidR="00011D7D" w:rsidRPr="004B267D" w:rsidRDefault="00011D7D" w:rsidP="0093655D">
            <w:pPr>
              <w:pStyle w:val="Tabletext"/>
            </w:pPr>
            <w:r w:rsidRPr="004B267D">
              <w:t>1</w:t>
            </w:r>
            <w:r w:rsidR="00F71159" w:rsidRPr="004B267D">
              <w:t>.0</w:t>
            </w:r>
          </w:p>
        </w:tc>
        <w:tc>
          <w:tcPr>
            <w:tcW w:w="1988" w:type="dxa"/>
          </w:tcPr>
          <w:p w14:paraId="5747D534" w14:textId="73EBDC6D" w:rsidR="00011D7D" w:rsidRPr="004B267D" w:rsidRDefault="002D3CFE" w:rsidP="0093655D">
            <w:pPr>
              <w:pStyle w:val="Tabletext"/>
            </w:pPr>
            <w:r w:rsidRPr="004B267D">
              <w:t>Ben Royans</w:t>
            </w:r>
          </w:p>
        </w:tc>
        <w:tc>
          <w:tcPr>
            <w:tcW w:w="1701" w:type="dxa"/>
          </w:tcPr>
          <w:p w14:paraId="79CB1DDA" w14:textId="65E3DBC2" w:rsidR="00011D7D" w:rsidRPr="004B267D" w:rsidRDefault="002D3CFE" w:rsidP="0093655D">
            <w:pPr>
              <w:pStyle w:val="Tabletext"/>
            </w:pPr>
            <w:r w:rsidRPr="004B267D">
              <w:t>28/05/2020</w:t>
            </w:r>
          </w:p>
        </w:tc>
        <w:tc>
          <w:tcPr>
            <w:tcW w:w="2102" w:type="dxa"/>
          </w:tcPr>
          <w:p w14:paraId="00453EF7" w14:textId="78C20C69" w:rsidR="00011D7D" w:rsidRPr="004B267D" w:rsidRDefault="00FA0FE6" w:rsidP="0093655D">
            <w:pPr>
              <w:pStyle w:val="Tabletext"/>
            </w:pPr>
            <w:r>
              <w:t xml:space="preserve">Andrew </w:t>
            </w:r>
            <w:proofErr w:type="spellStart"/>
            <w:r>
              <w:t>Samway</w:t>
            </w:r>
            <w:proofErr w:type="spellEnd"/>
          </w:p>
        </w:tc>
        <w:tc>
          <w:tcPr>
            <w:tcW w:w="1895" w:type="dxa"/>
          </w:tcPr>
          <w:p w14:paraId="7B8D4C7D" w14:textId="46221093" w:rsidR="00011D7D" w:rsidRPr="004B267D" w:rsidRDefault="00FA0FE6" w:rsidP="0093655D">
            <w:pPr>
              <w:pStyle w:val="Tabletext"/>
            </w:pPr>
            <w:r>
              <w:t>4/6/2020</w:t>
            </w:r>
          </w:p>
        </w:tc>
        <w:tc>
          <w:tcPr>
            <w:tcW w:w="3238" w:type="dxa"/>
          </w:tcPr>
          <w:p w14:paraId="76BC518B" w14:textId="77777777" w:rsidR="00011D7D" w:rsidRPr="004B267D" w:rsidRDefault="00011D7D" w:rsidP="0093655D">
            <w:pPr>
              <w:pStyle w:val="Tabletext"/>
            </w:pPr>
            <w:r w:rsidRPr="004B267D">
              <w:t xml:space="preserve">Initial </w:t>
            </w:r>
            <w:r w:rsidR="00945E97" w:rsidRPr="004B267D">
              <w:t>Design D</w:t>
            </w:r>
            <w:r w:rsidR="00A45B38" w:rsidRPr="004B267D">
              <w:t xml:space="preserve">efinition </w:t>
            </w:r>
            <w:r w:rsidRPr="004B267D">
              <w:t>draft</w:t>
            </w:r>
          </w:p>
        </w:tc>
      </w:tr>
      <w:tr w:rsidR="00767488" w:rsidRPr="004B267D" w14:paraId="0E7111EF" w14:textId="77777777" w:rsidTr="00171249">
        <w:trPr>
          <w:trHeight w:val="169"/>
        </w:trPr>
        <w:tc>
          <w:tcPr>
            <w:tcW w:w="1328" w:type="dxa"/>
          </w:tcPr>
          <w:p w14:paraId="2967A63F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988" w:type="dxa"/>
          </w:tcPr>
          <w:p w14:paraId="0861842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701" w:type="dxa"/>
          </w:tcPr>
          <w:p w14:paraId="20166CCF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102" w:type="dxa"/>
          </w:tcPr>
          <w:p w14:paraId="175908FC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895" w:type="dxa"/>
          </w:tcPr>
          <w:p w14:paraId="4DBA5F79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3238" w:type="dxa"/>
          </w:tcPr>
          <w:p w14:paraId="01ED7A14" w14:textId="77777777" w:rsidR="00011D7D" w:rsidRPr="004B267D" w:rsidRDefault="00011D7D" w:rsidP="0093655D">
            <w:pPr>
              <w:pStyle w:val="Tabletext"/>
            </w:pPr>
          </w:p>
        </w:tc>
      </w:tr>
      <w:tr w:rsidR="00767488" w:rsidRPr="004B267D" w14:paraId="2787CA1C" w14:textId="77777777" w:rsidTr="00171249">
        <w:trPr>
          <w:trHeight w:val="158"/>
        </w:trPr>
        <w:tc>
          <w:tcPr>
            <w:tcW w:w="1328" w:type="dxa"/>
          </w:tcPr>
          <w:p w14:paraId="22C9A7F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988" w:type="dxa"/>
          </w:tcPr>
          <w:p w14:paraId="2D3C6FD1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701" w:type="dxa"/>
          </w:tcPr>
          <w:p w14:paraId="029A5F4D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102" w:type="dxa"/>
          </w:tcPr>
          <w:p w14:paraId="7746AD3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895" w:type="dxa"/>
          </w:tcPr>
          <w:p w14:paraId="6D6F0EB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3238" w:type="dxa"/>
          </w:tcPr>
          <w:p w14:paraId="58935745" w14:textId="77777777" w:rsidR="00011D7D" w:rsidRPr="004B267D" w:rsidRDefault="00011D7D" w:rsidP="0093655D">
            <w:pPr>
              <w:pStyle w:val="Tabletext"/>
            </w:pPr>
          </w:p>
        </w:tc>
      </w:tr>
    </w:tbl>
    <w:p w14:paraId="2F5041BF" w14:textId="77777777" w:rsidR="00171249" w:rsidRDefault="00171249" w:rsidP="0093655D">
      <w:pPr>
        <w:sectPr w:rsidR="00171249" w:rsidSect="00171249">
          <w:pgSz w:w="15840" w:h="12240" w:orient="landscape" w:code="1"/>
          <w:pgMar w:top="1440" w:right="979" w:bottom="1440" w:left="648" w:header="720" w:footer="720" w:gutter="432"/>
          <w:cols w:space="720"/>
          <w:titlePg/>
          <w:docGrid w:linePitch="360"/>
        </w:sectPr>
      </w:pPr>
    </w:p>
    <w:p w14:paraId="0A18D85A" w14:textId="77777777" w:rsidR="00011D7D" w:rsidRPr="004B267D" w:rsidRDefault="00011D7D" w:rsidP="0093655D">
      <w:pPr>
        <w:pStyle w:val="Title"/>
      </w:pPr>
      <w:r w:rsidRPr="004B267D">
        <w:lastRenderedPageBreak/>
        <w:t>TABLE OF CONTENTS</w:t>
      </w:r>
    </w:p>
    <w:p w14:paraId="591FF39E" w14:textId="15CD1C93" w:rsidR="002D2506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r w:rsidRPr="004B267D">
        <w:fldChar w:fldCharType="begin"/>
      </w:r>
      <w:r w:rsidRPr="004B267D">
        <w:instrText xml:space="preserve"> TOC \o "2-3" \h \z \t "Heading 1,1,PageTitle,5,Appendix,4" </w:instrText>
      </w:r>
      <w:r w:rsidRPr="004B267D">
        <w:fldChar w:fldCharType="separate"/>
      </w:r>
      <w:hyperlink w:anchor="_Toc42871344" w:history="1">
        <w:r w:rsidR="002D2506" w:rsidRPr="004F7B88">
          <w:rPr>
            <w:rStyle w:val="Hyperlink"/>
          </w:rPr>
          <w:t>1</w:t>
        </w:r>
        <w:r w:rsidR="002D250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="002D2506" w:rsidRPr="004F7B88">
          <w:rPr>
            <w:rStyle w:val="Hyperlink"/>
          </w:rPr>
          <w:t>Introduction</w:t>
        </w:r>
        <w:r w:rsidR="002D2506">
          <w:rPr>
            <w:webHidden/>
          </w:rPr>
          <w:tab/>
        </w:r>
        <w:r w:rsidR="002D2506">
          <w:rPr>
            <w:webHidden/>
          </w:rPr>
          <w:fldChar w:fldCharType="begin"/>
        </w:r>
        <w:r w:rsidR="002D2506">
          <w:rPr>
            <w:webHidden/>
          </w:rPr>
          <w:instrText xml:space="preserve"> PAGEREF _Toc42871344 \h </w:instrText>
        </w:r>
        <w:r w:rsidR="002D2506">
          <w:rPr>
            <w:webHidden/>
          </w:rPr>
        </w:r>
        <w:r w:rsidR="002D2506">
          <w:rPr>
            <w:webHidden/>
          </w:rPr>
          <w:fldChar w:fldCharType="separate"/>
        </w:r>
        <w:r w:rsidR="002D2506">
          <w:rPr>
            <w:webHidden/>
          </w:rPr>
          <w:t>1</w:t>
        </w:r>
        <w:r w:rsidR="002D2506">
          <w:rPr>
            <w:webHidden/>
          </w:rPr>
          <w:fldChar w:fldCharType="end"/>
        </w:r>
      </w:hyperlink>
    </w:p>
    <w:p w14:paraId="39D1CB2B" w14:textId="4DCECE2C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45" w:history="1">
        <w:r w:rsidRPr="004F7B88">
          <w:rPr>
            <w:rStyle w:val="Hyperlink"/>
            <w:rFonts w:ascii="Times New Roman" w:hAnsi="Times New Roman"/>
          </w:rPr>
          <w:t>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Purpose of The Product Design Specification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06BF122" w14:textId="37A7BEC7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46" w:history="1">
        <w:r w:rsidRPr="004F7B88">
          <w:rPr>
            <w:rStyle w:val="Hyperlink"/>
            <w:rFonts w:ascii="Times New Roman" w:hAnsi="Times New Roman"/>
          </w:rPr>
          <w:t>1.2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Purpose of the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80E8E41" w14:textId="5BA96AF3" w:rsidR="002D2506" w:rsidRDefault="002D25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71347" w:history="1">
        <w:r w:rsidRPr="004F7B8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General Overview and Design Guidelines/Approach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174127B" w14:textId="6317DA6B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48" w:history="1">
        <w:r w:rsidRPr="004F7B88">
          <w:rPr>
            <w:rStyle w:val="Hyperlink"/>
            <w:rFonts w:ascii="Times New Roman" w:hAnsi="Times New Roman"/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Assumptions / 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CF5BB5F" w14:textId="4264EFA9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49" w:history="1">
        <w:r w:rsidRPr="004F7B88">
          <w:rPr>
            <w:rStyle w:val="Hyperlink"/>
            <w:rFonts w:ascii="Times New Roman" w:hAnsi="Times New Roman"/>
          </w:rPr>
          <w:t>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Coding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A21F851" w14:textId="282892FD" w:rsidR="002D2506" w:rsidRDefault="002D25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71350" w:history="1">
        <w:r w:rsidRPr="004F7B8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Architecture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43FF5DE" w14:textId="7372B032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51" w:history="1">
        <w:r w:rsidRPr="004F7B88">
          <w:rPr>
            <w:rStyle w:val="Hyperlink"/>
            <w:rFonts w:ascii="Times New Roman" w:hAnsi="Times New Roman"/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Software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4C83990" w14:textId="210C444E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52" w:history="1">
        <w:r w:rsidRPr="004F7B88">
          <w:rPr>
            <w:rStyle w:val="Hyperlink"/>
            <w:rFonts w:ascii="Times New Roman" w:hAnsi="Times New Roman"/>
          </w:rPr>
          <w:t>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Implementation of Dynamic Data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0552315" w14:textId="40340AF4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53" w:history="1">
        <w:r w:rsidRPr="004F7B88">
          <w:rPr>
            <w:rStyle w:val="Hyperlink"/>
            <w:rFonts w:ascii="Times New Roman" w:hAnsi="Times New Roman"/>
          </w:rPr>
          <w:t>3.3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Implementation of GUI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D2F80F8" w14:textId="1F21A1A5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54" w:history="1">
        <w:r w:rsidRPr="004F7B88">
          <w:rPr>
            <w:rStyle w:val="Hyperlink"/>
            <w:rFonts w:ascii="Times New Roman" w:hAnsi="Times New Roman"/>
          </w:rPr>
          <w:t>3.4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Implementation of Hashing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273879C" w14:textId="44BDADDE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55" w:history="1">
        <w:r w:rsidRPr="004F7B88">
          <w:rPr>
            <w:rStyle w:val="Hyperlink"/>
            <w:rFonts w:ascii="Times New Roman" w:hAnsi="Times New Roman"/>
          </w:rPr>
          <w:t>3.5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Implementation of Search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526218C" w14:textId="2A04A6C0" w:rsidR="002D2506" w:rsidRDefault="002D25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71356" w:history="1">
        <w:r w:rsidRPr="004F7B8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E1C257" w14:textId="53831C06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57" w:history="1">
        <w:r w:rsidRPr="004F7B88">
          <w:rPr>
            <w:rStyle w:val="Hyperlink"/>
            <w:rFonts w:ascii="Times New Roman" w:hAnsi="Times New Roman"/>
          </w:rPr>
          <w:t>4.1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Use-Cases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9E96336" w14:textId="06EA0AFF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58" w:history="1">
        <w:r w:rsidRPr="004F7B88">
          <w:rPr>
            <w:rStyle w:val="Hyperlink"/>
            <w:rFonts w:ascii="Times New Roman" w:hAnsi="Times New Roman"/>
          </w:rPr>
          <w:t>4.2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User Interface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900621" w14:textId="0FFDCACF" w:rsidR="002D2506" w:rsidRDefault="002D25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71359" w:history="1">
        <w:r w:rsidRPr="004F7B88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Test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47EEF6" w14:textId="22A5749C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60" w:history="1">
        <w:r w:rsidRPr="004F7B88">
          <w:rPr>
            <w:rStyle w:val="Hyperlink"/>
            <w:rFonts w:ascii="Times New Roman" w:hAnsi="Times New Roman"/>
          </w:rPr>
          <w:t>5.1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Test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A73E71" w14:textId="09A712BE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61" w:history="1">
        <w:r w:rsidRPr="004F7B88">
          <w:rPr>
            <w:rStyle w:val="Hyperlink"/>
            <w:rFonts w:ascii="Times New Roman" w:hAnsi="Times New Roman"/>
          </w:rPr>
          <w:t>5.2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Test Data Evidence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2133E2F" w14:textId="049280FA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62" w:history="1">
        <w:r w:rsidRPr="004F7B88">
          <w:rPr>
            <w:rStyle w:val="Hyperlink"/>
            <w:rFonts w:ascii="Times New Roman" w:hAnsi="Times New Roman"/>
          </w:rPr>
          <w:t>5.3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7454F58" w14:textId="5ADB7895" w:rsidR="002D2506" w:rsidRDefault="002D2506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63" w:history="1">
        <w:r w:rsidRPr="004F7B88">
          <w:rPr>
            <w:rStyle w:val="Hyperlink"/>
          </w:rPr>
          <w:t>5.3.1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Method of Choice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019446" w14:textId="6A705531" w:rsidR="002D2506" w:rsidRDefault="002D2506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64" w:history="1">
        <w:r w:rsidRPr="004F7B88">
          <w:rPr>
            <w:rStyle w:val="Hyperlink"/>
          </w:rPr>
          <w:t>5.3.2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Sample Unit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A208D7" w14:textId="70C7B195" w:rsidR="002D2506" w:rsidRDefault="002D25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71365" w:history="1">
        <w:r w:rsidRPr="004F7B88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Source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F39D78E" w14:textId="24B0ECC4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66" w:history="1">
        <w:r w:rsidRPr="004F7B88">
          <w:rPr>
            <w:rStyle w:val="Hyperlink"/>
            <w:rFonts w:ascii="Times New Roman" w:hAnsi="Times New Roman"/>
          </w:rPr>
          <w:t>6.1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Repository Link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90F25F2" w14:textId="24910903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67" w:history="1">
        <w:r w:rsidRPr="004F7B88">
          <w:rPr>
            <w:rStyle w:val="Hyperlink"/>
            <w:rFonts w:ascii="Times New Roman" w:hAnsi="Times New Roman"/>
          </w:rPr>
          <w:t>6.2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Repository Screenshot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52F9A12" w14:textId="1A57E5FE" w:rsidR="002D2506" w:rsidRDefault="002D250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1368" w:history="1">
        <w:r w:rsidRPr="004F7B88">
          <w:rPr>
            <w:rStyle w:val="Hyperlink"/>
            <w:rFonts w:ascii="Times New Roman" w:hAnsi="Times New Roman"/>
          </w:rPr>
          <w:t>6.3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Source Control UI Screenshot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366041" w14:textId="76D11330" w:rsidR="002D2506" w:rsidRDefault="002D25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71369" w:history="1">
        <w:r w:rsidRPr="004F7B88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4F7B88">
          <w:rPr>
            <w:rStyle w:val="Hyperlink"/>
          </w:rPr>
          <w:t>Product Design Specification Approval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_Toc42871369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71794E6" w14:textId="39898432" w:rsidR="002D2506" w:rsidRDefault="002D2506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AU" w:eastAsia="en-AU"/>
        </w:rPr>
      </w:pPr>
      <w:hyperlink w:anchor="_Toc42871370" w:history="1">
        <w:r w:rsidRPr="004F7B88">
          <w:rPr>
            <w:rStyle w:val="Hyperlink"/>
            <w:noProof/>
          </w:rPr>
          <w:t>Appendix A: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_Toc42871370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B81BFE" w14:textId="604178CB" w:rsidR="002D2506" w:rsidRDefault="002D2506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AU" w:eastAsia="en-AU"/>
        </w:rPr>
      </w:pPr>
      <w:hyperlink w:anchor="_Toc42871371" w:history="1">
        <w:r w:rsidRPr="004F7B88">
          <w:rPr>
            <w:rStyle w:val="Hyperlink"/>
            <w:noProof/>
          </w:rPr>
          <w:t>Appendix B: Key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_Toc42871371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E8B10C" w14:textId="481689FB" w:rsidR="004151F5" w:rsidRDefault="00011D7D" w:rsidP="0093655D">
      <w:pPr>
        <w:pStyle w:val="BodyText"/>
        <w:rPr>
          <w:noProof/>
        </w:rPr>
        <w:sectPr w:rsidR="004151F5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  <w:r w:rsidRPr="004B267D">
        <w:rPr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0F48F903" w14:textId="6FB5CC49" w:rsidR="00AC3B89" w:rsidRPr="004B267D" w:rsidRDefault="00AC3B89" w:rsidP="0093655D">
      <w:pPr>
        <w:pStyle w:val="Heading1"/>
      </w:pPr>
      <w:bookmarkStart w:id="14" w:name="_Toc42871344"/>
      <w:r w:rsidRPr="004B267D">
        <w:lastRenderedPageBreak/>
        <w:t>I</w:t>
      </w:r>
      <w:bookmarkEnd w:id="2"/>
      <w:bookmarkEnd w:id="3"/>
      <w:bookmarkEnd w:id="4"/>
      <w:r w:rsidR="005F04B6" w:rsidRPr="004B267D">
        <w:t>ntroduction</w:t>
      </w:r>
      <w:bookmarkEnd w:id="14"/>
    </w:p>
    <w:p w14:paraId="0BE9E19E" w14:textId="2A2DBC3B" w:rsidR="00AC3B89" w:rsidRPr="004B267D" w:rsidRDefault="00AC3B89" w:rsidP="0093655D">
      <w:pPr>
        <w:pStyle w:val="Heading2"/>
        <w:rPr>
          <w:rFonts w:cs="Arial"/>
        </w:rPr>
      </w:pPr>
      <w:bookmarkStart w:id="15" w:name="_Toc456598587"/>
      <w:bookmarkStart w:id="16" w:name="_Toc456600918"/>
      <w:bookmarkStart w:id="17" w:name="_Toc494193640"/>
      <w:bookmarkStart w:id="18" w:name="_Toc42871345"/>
      <w:r w:rsidRPr="004B267D">
        <w:rPr>
          <w:rFonts w:cs="Arial"/>
        </w:rPr>
        <w:t>P</w:t>
      </w:r>
      <w:bookmarkEnd w:id="15"/>
      <w:bookmarkEnd w:id="16"/>
      <w:bookmarkEnd w:id="17"/>
      <w:r w:rsidR="005F04B6" w:rsidRPr="004B267D">
        <w:rPr>
          <w:rFonts w:cs="Arial"/>
        </w:rPr>
        <w:t xml:space="preserve">urpose of </w:t>
      </w:r>
      <w:r w:rsidR="004110CD" w:rsidRPr="004B267D">
        <w:rPr>
          <w:rFonts w:cs="Arial"/>
        </w:rPr>
        <w:t xml:space="preserve">The </w:t>
      </w:r>
      <w:r w:rsidR="007633CF" w:rsidRPr="004B267D">
        <w:rPr>
          <w:rFonts w:cs="Arial"/>
        </w:rPr>
        <w:fldChar w:fldCharType="begin"/>
      </w:r>
      <w:r w:rsidR="007633CF" w:rsidRPr="004B267D">
        <w:rPr>
          <w:rFonts w:cs="Arial"/>
        </w:rPr>
        <w:instrText xml:space="preserve"> DOCPROPERTY  Title  \* MERGEFORMAT </w:instrText>
      </w:r>
      <w:r w:rsidR="007633CF" w:rsidRPr="004B267D">
        <w:rPr>
          <w:rFonts w:cs="Arial"/>
        </w:rPr>
        <w:fldChar w:fldCharType="separate"/>
      </w:r>
      <w:r w:rsidR="00001ADC" w:rsidRPr="004B267D">
        <w:rPr>
          <w:rFonts w:cs="Arial"/>
        </w:rPr>
        <w:t>Product Design Specification</w:t>
      </w:r>
      <w:r w:rsidR="007633CF" w:rsidRPr="004B267D">
        <w:rPr>
          <w:rFonts w:cs="Arial"/>
        </w:rPr>
        <w:fldChar w:fldCharType="end"/>
      </w:r>
      <w:r w:rsidR="009D6764" w:rsidRPr="004B267D">
        <w:rPr>
          <w:rFonts w:cs="Arial"/>
        </w:rPr>
        <w:t xml:space="preserve"> Document</w:t>
      </w:r>
      <w:bookmarkEnd w:id="18"/>
    </w:p>
    <w:p w14:paraId="26810F0A" w14:textId="71C15257" w:rsidR="00DF378A" w:rsidRPr="004B267D" w:rsidRDefault="004359BD" w:rsidP="0093655D">
      <w:pPr>
        <w:pStyle w:val="BodyText"/>
        <w:rPr>
          <w:iCs/>
        </w:rPr>
      </w:pPr>
      <w:bookmarkStart w:id="19" w:name="OLE_LINK1"/>
      <w:bookmarkStart w:id="20" w:name="OLE_LINK2"/>
      <w:r w:rsidRPr="004B267D">
        <w:t xml:space="preserve">The </w:t>
      </w:r>
      <w:fldSimple w:instr=" DOCPROPERTY  Title  \* MERGEFORMAT ">
        <w:r w:rsidR="00001ADC" w:rsidRPr="004B267D">
          <w:t>Product Design Specification</w:t>
        </w:r>
      </w:fldSimple>
      <w:r w:rsidR="00A13EED" w:rsidRPr="004B267D">
        <w:t xml:space="preserve"> </w:t>
      </w:r>
      <w:r w:rsidR="009E31FE" w:rsidRPr="004B267D">
        <w:t xml:space="preserve">document </w:t>
      </w:r>
      <w:r w:rsidRPr="004B267D">
        <w:t>document</w:t>
      </w:r>
      <w:r w:rsidR="004459E8" w:rsidRPr="004B267D">
        <w:t>s</w:t>
      </w:r>
      <w:r w:rsidR="00F4747F" w:rsidRPr="004B267D">
        <w:t xml:space="preserve"> and track</w:t>
      </w:r>
      <w:r w:rsidRPr="004B267D">
        <w:t xml:space="preserve">s the necessary information required to </w:t>
      </w:r>
      <w:r w:rsidR="00841735" w:rsidRPr="004B267D">
        <w:t>e</w:t>
      </w:r>
      <w:r w:rsidRPr="004B267D">
        <w:t xml:space="preserve">ffectively </w:t>
      </w:r>
      <w:r w:rsidR="00CE6FAC" w:rsidRPr="004B267D">
        <w:t>define architecture and system design in order to give the development team guidance on architecture of the s</w:t>
      </w:r>
      <w:r w:rsidR="00C757CA" w:rsidRPr="004B267D">
        <w:t>ystem</w:t>
      </w:r>
      <w:r w:rsidR="00CE6FAC" w:rsidRPr="004B267D">
        <w:t xml:space="preserve"> to be developed.</w:t>
      </w:r>
      <w:r w:rsidR="00F4747F" w:rsidRPr="004B267D">
        <w:t xml:space="preserve"> </w:t>
      </w:r>
      <w:r w:rsidRPr="004B267D">
        <w:t xml:space="preserve">The </w:t>
      </w:r>
      <w:fldSimple w:instr=" DOCPROPERTY  Title  \* MERGEFORMAT ">
        <w:r w:rsidR="00001ADC" w:rsidRPr="004B267D">
          <w:t>Product Design Specification</w:t>
        </w:r>
      </w:fldSimple>
      <w:r w:rsidR="00A13EED" w:rsidRPr="004B267D">
        <w:t xml:space="preserve"> document </w:t>
      </w:r>
      <w:r w:rsidRPr="004B267D">
        <w:t xml:space="preserve">is created during the Planning Phase of the project. Its intended audience is </w:t>
      </w:r>
      <w:r w:rsidRPr="004B267D">
        <w:rPr>
          <w:iCs/>
        </w:rPr>
        <w:t xml:space="preserve">the project manager, project team, </w:t>
      </w:r>
      <w:r w:rsidR="004459E8" w:rsidRPr="004B267D">
        <w:rPr>
          <w:iCs/>
        </w:rPr>
        <w:t>and development team. Some portions of this document such as the user interface (UI</w:t>
      </w:r>
      <w:r w:rsidR="00323FF0" w:rsidRPr="004B267D">
        <w:rPr>
          <w:iCs/>
        </w:rPr>
        <w:t>)</w:t>
      </w:r>
      <w:r w:rsidR="004459E8" w:rsidRPr="004B267D">
        <w:rPr>
          <w:iCs/>
        </w:rPr>
        <w:t xml:space="preserve"> may on occasion be shared with the client/user, and other stakeholder w</w:t>
      </w:r>
      <w:r w:rsidRPr="004B267D">
        <w:rPr>
          <w:iCs/>
        </w:rPr>
        <w:t xml:space="preserve">hose </w:t>
      </w:r>
      <w:r w:rsidR="00F4747F" w:rsidRPr="004B267D">
        <w:rPr>
          <w:iCs/>
        </w:rPr>
        <w:t xml:space="preserve">input/approval into the </w:t>
      </w:r>
      <w:r w:rsidR="004459E8" w:rsidRPr="004B267D">
        <w:rPr>
          <w:iCs/>
        </w:rPr>
        <w:t xml:space="preserve">UI </w:t>
      </w:r>
      <w:r w:rsidR="00F4747F" w:rsidRPr="004B267D">
        <w:rPr>
          <w:iCs/>
        </w:rPr>
        <w:t xml:space="preserve">is </w:t>
      </w:r>
      <w:r w:rsidRPr="004B267D">
        <w:rPr>
          <w:iCs/>
        </w:rPr>
        <w:t>needed.</w:t>
      </w:r>
    </w:p>
    <w:p w14:paraId="2080DAB4" w14:textId="657E87FA" w:rsidR="00CD7BE2" w:rsidRPr="004B267D" w:rsidRDefault="00CD7BE2" w:rsidP="00CD7BE2">
      <w:pPr>
        <w:pStyle w:val="Heading2"/>
        <w:rPr>
          <w:rFonts w:cs="Arial"/>
        </w:rPr>
      </w:pPr>
      <w:bookmarkStart w:id="21" w:name="_Toc42871346"/>
      <w:r w:rsidRPr="004B267D">
        <w:rPr>
          <w:rFonts w:cs="Arial"/>
        </w:rPr>
        <w:t>Purpose of the Application</w:t>
      </w:r>
      <w:bookmarkEnd w:id="21"/>
    </w:p>
    <w:p w14:paraId="4233798E" w14:textId="0C602A36" w:rsidR="00CD7BE2" w:rsidRPr="004B267D" w:rsidRDefault="00CD7BE2" w:rsidP="00CD7BE2">
      <w:r w:rsidRPr="004B267D">
        <w:t>TAFE Invaders is a simple arcade game similar to Space Invaders</w:t>
      </w:r>
      <w:r w:rsidR="00455A37">
        <w:t xml:space="preserve"> played for entertainment</w:t>
      </w:r>
      <w:r w:rsidRPr="004B267D">
        <w:t>. It requires dodging and destroying of</w:t>
      </w:r>
      <w:r w:rsidR="002F42A3">
        <w:t xml:space="preserve"> 2D</w:t>
      </w:r>
      <w:r w:rsidRPr="004B267D">
        <w:t xml:space="preserve"> enemies to progress further in the game</w:t>
      </w:r>
      <w:r w:rsidR="002F42A3">
        <w:t xml:space="preserve"> using simple controls</w:t>
      </w:r>
      <w:r w:rsidRPr="004B267D">
        <w:t>. The progress of this game can be measured by the player’s score.</w:t>
      </w:r>
    </w:p>
    <w:p w14:paraId="77D8DF47" w14:textId="77777777" w:rsidR="00EE1D59" w:rsidRPr="004B267D" w:rsidRDefault="00EE1D59" w:rsidP="0093655D">
      <w:pPr>
        <w:pStyle w:val="BodyText"/>
      </w:pPr>
    </w:p>
    <w:p w14:paraId="402AC5A7" w14:textId="77777777" w:rsidR="00AC3B89" w:rsidRPr="004B267D" w:rsidRDefault="00E16585" w:rsidP="0093655D">
      <w:pPr>
        <w:pStyle w:val="Heading1"/>
      </w:pPr>
      <w:bookmarkStart w:id="22" w:name="_Toc494193645"/>
      <w:bookmarkStart w:id="23" w:name="_Toc42871347"/>
      <w:bookmarkEnd w:id="19"/>
      <w:bookmarkEnd w:id="20"/>
      <w:r w:rsidRPr="004B267D">
        <w:t xml:space="preserve">General </w:t>
      </w:r>
      <w:r w:rsidR="00726E55" w:rsidRPr="004B267D">
        <w:t xml:space="preserve">Overview and </w:t>
      </w:r>
      <w:r w:rsidRPr="004B267D">
        <w:t>Design Guidelines/Approach</w:t>
      </w:r>
      <w:bookmarkEnd w:id="22"/>
      <w:bookmarkEnd w:id="23"/>
    </w:p>
    <w:p w14:paraId="43ED7B66" w14:textId="5EAC11E4" w:rsidR="0067579B" w:rsidRPr="004B267D" w:rsidRDefault="00A97825" w:rsidP="0093655D">
      <w:pPr>
        <w:pStyle w:val="BodyText"/>
      </w:pPr>
      <w:bookmarkStart w:id="24" w:name="_Toc494193646"/>
      <w:r w:rsidRPr="004B267D">
        <w:t xml:space="preserve">This section describes the principles and strategies to be used </w:t>
      </w:r>
      <w:r w:rsidR="005A21FE" w:rsidRPr="004B267D">
        <w:t xml:space="preserve">as guidelines </w:t>
      </w:r>
      <w:r w:rsidRPr="004B267D">
        <w:t>when designi</w:t>
      </w:r>
      <w:r w:rsidR="00D21C6D" w:rsidRPr="004B267D">
        <w:t>ng and implementing the system.</w:t>
      </w:r>
    </w:p>
    <w:p w14:paraId="0A373B7D" w14:textId="77777777" w:rsidR="00C81C82" w:rsidRPr="004B267D" w:rsidRDefault="00C81C82" w:rsidP="0093655D">
      <w:pPr>
        <w:pStyle w:val="BodyText"/>
      </w:pPr>
    </w:p>
    <w:p w14:paraId="08A3C8D5" w14:textId="0F04B083" w:rsidR="0065137C" w:rsidRPr="004B267D" w:rsidRDefault="00A74D5B" w:rsidP="0093655D">
      <w:pPr>
        <w:pStyle w:val="Heading2"/>
        <w:rPr>
          <w:rFonts w:cs="Arial"/>
        </w:rPr>
      </w:pPr>
      <w:bookmarkStart w:id="25" w:name="_Toc494193648"/>
      <w:bookmarkStart w:id="26" w:name="_Toc42871348"/>
      <w:bookmarkEnd w:id="24"/>
      <w:r w:rsidRPr="004B267D">
        <w:rPr>
          <w:rFonts w:cs="Arial"/>
        </w:rPr>
        <w:t>Assumptions / Constraints</w:t>
      </w:r>
      <w:bookmarkEnd w:id="26"/>
    </w:p>
    <w:p w14:paraId="4F5985A6" w14:textId="749044FC" w:rsidR="00E743AC" w:rsidRPr="004B267D" w:rsidRDefault="00E743AC" w:rsidP="0093655D">
      <w:pPr>
        <w:pStyle w:val="BodyText"/>
      </w:pPr>
      <w:r w:rsidRPr="004B267D">
        <w:t>This project was designed under the guidelines of Assessment Task 3 for Java III. Its requirements state the project must contain the following elements:</w:t>
      </w:r>
    </w:p>
    <w:p w14:paraId="38690633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Dynamic Data Structures</w:t>
      </w:r>
    </w:p>
    <w:p w14:paraId="301FA4A6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Hashing Techniques</w:t>
      </w:r>
    </w:p>
    <w:p w14:paraId="48FC5124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Sorting Algorithm</w:t>
      </w:r>
    </w:p>
    <w:p w14:paraId="12C1ADF1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Searching Technique</w:t>
      </w:r>
    </w:p>
    <w:p w14:paraId="2B3AC48D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A 3</w:t>
      </w:r>
      <w:r w:rsidRPr="004B267D">
        <w:rPr>
          <w:vertAlign w:val="superscript"/>
        </w:rPr>
        <w:t>rd</w:t>
      </w:r>
      <w:r w:rsidRPr="004B267D">
        <w:t xml:space="preserve"> party library</w:t>
      </w:r>
    </w:p>
    <w:p w14:paraId="08933270" w14:textId="238DDDB8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A G</w:t>
      </w:r>
      <w:r w:rsidR="00641625" w:rsidRPr="004B267D">
        <w:t xml:space="preserve">raphical </w:t>
      </w:r>
      <w:r w:rsidRPr="004B267D">
        <w:t>U</w:t>
      </w:r>
      <w:r w:rsidR="00641625" w:rsidRPr="004B267D">
        <w:t xml:space="preserve">ser </w:t>
      </w:r>
      <w:r w:rsidRPr="004B267D">
        <w:t>I</w:t>
      </w:r>
      <w:r w:rsidR="00641625" w:rsidRPr="004B267D">
        <w:t>nterface (GUI)</w:t>
      </w:r>
    </w:p>
    <w:p w14:paraId="147FA0EE" w14:textId="77777777" w:rsidR="00C81C82" w:rsidRPr="004B267D" w:rsidRDefault="00C81C82" w:rsidP="00CD7BE2">
      <w:pPr>
        <w:pStyle w:val="BodyText"/>
        <w:ind w:left="1296"/>
      </w:pPr>
    </w:p>
    <w:p w14:paraId="3B745122" w14:textId="3C150F9C" w:rsidR="00EE1D59" w:rsidRPr="004B267D" w:rsidRDefault="00EE1D59" w:rsidP="0093655D">
      <w:pPr>
        <w:pStyle w:val="Heading2"/>
        <w:rPr>
          <w:rFonts w:cs="Arial"/>
        </w:rPr>
      </w:pPr>
      <w:bookmarkStart w:id="27" w:name="_Toc42871349"/>
      <w:r w:rsidRPr="004B267D">
        <w:rPr>
          <w:rFonts w:cs="Arial"/>
        </w:rPr>
        <w:t>Coding Standards</w:t>
      </w:r>
      <w:bookmarkEnd w:id="27"/>
    </w:p>
    <w:p w14:paraId="1202A4AB" w14:textId="74C4877B" w:rsidR="00E743AC" w:rsidRPr="004B267D" w:rsidRDefault="00E743AC" w:rsidP="0093655D">
      <w:r w:rsidRPr="004B267D">
        <w:t>ISO/IEC/IEEE 12207:2017 a</w:t>
      </w:r>
      <w:r w:rsidR="0093655D" w:rsidRPr="004B267D">
        <w:t>re</w:t>
      </w:r>
      <w:r w:rsidRPr="004B267D">
        <w:t xml:space="preserve"> the coding standard for this project. This standard has been revised and released in 2017 by the IEEE Computer society and the International Organization for Standardizations collaborative efforts.</w:t>
      </w:r>
    </w:p>
    <w:p w14:paraId="0A73ED85" w14:textId="77777777" w:rsidR="00E743AC" w:rsidRPr="004B267D" w:rsidRDefault="00E743AC" w:rsidP="0093655D">
      <w:r w:rsidRPr="004B267D">
        <w:t>The following conventions, provided by Microsoft, will also be abided by in conjunction with/when not in conflict with the coding standards:</w:t>
      </w:r>
    </w:p>
    <w:p w14:paraId="1C6BC00A" w14:textId="77777777" w:rsidR="00E743AC" w:rsidRPr="004B267D" w:rsidRDefault="004571A3" w:rsidP="0093655D">
      <w:hyperlink r:id="rId12" w:history="1">
        <w:r w:rsidR="00E743AC" w:rsidRPr="004B267D">
          <w:rPr>
            <w:rStyle w:val="Hyperlink"/>
            <w:color w:val="000000" w:themeColor="text1"/>
          </w:rPr>
          <w:t>https://docs.microsoft.com/en-us/dotnet/csharp/programming-guide/inside-a-program/coding-conventions</w:t>
        </w:r>
      </w:hyperlink>
    </w:p>
    <w:p w14:paraId="03FD5DE9" w14:textId="77777777" w:rsidR="00F67541" w:rsidRPr="004B267D" w:rsidRDefault="00E743AC" w:rsidP="0093655D">
      <w:pPr>
        <w:pStyle w:val="Heading1"/>
      </w:pPr>
      <w:r w:rsidRPr="004B267D">
        <w:br w:type="page"/>
      </w:r>
      <w:bookmarkStart w:id="28" w:name="_Toc42871350"/>
      <w:r w:rsidR="00E16585" w:rsidRPr="004B267D">
        <w:lastRenderedPageBreak/>
        <w:t>Architecture Design</w:t>
      </w:r>
      <w:bookmarkEnd w:id="28"/>
    </w:p>
    <w:p w14:paraId="2A08548A" w14:textId="6446B7DA" w:rsidR="002D7971" w:rsidRPr="004B267D" w:rsidRDefault="00013D70" w:rsidP="0093655D">
      <w:pPr>
        <w:pStyle w:val="BodyText"/>
      </w:pPr>
      <w:r w:rsidRPr="004B267D">
        <w:t>This section outlines the s</w:t>
      </w:r>
      <w:r w:rsidR="00C757CA" w:rsidRPr="004B267D">
        <w:t xml:space="preserve">ystem </w:t>
      </w:r>
      <w:r w:rsidRPr="004B267D">
        <w:t xml:space="preserve">architecture design </w:t>
      </w:r>
      <w:r w:rsidR="007F4620" w:rsidRPr="004B267D">
        <w:t>of the system that is being built</w:t>
      </w:r>
      <w:r w:rsidRPr="004B267D">
        <w:t>.</w:t>
      </w:r>
    </w:p>
    <w:p w14:paraId="0808025C" w14:textId="77777777" w:rsidR="00C81C82" w:rsidRPr="004B267D" w:rsidRDefault="00C81C82" w:rsidP="0093655D">
      <w:pPr>
        <w:pStyle w:val="BodyText"/>
      </w:pPr>
    </w:p>
    <w:p w14:paraId="257203D7" w14:textId="77777777" w:rsidR="00E16585" w:rsidRPr="004B267D" w:rsidRDefault="00E16585" w:rsidP="0093655D">
      <w:pPr>
        <w:pStyle w:val="Heading2"/>
        <w:rPr>
          <w:rFonts w:cs="Arial"/>
        </w:rPr>
      </w:pPr>
      <w:bookmarkStart w:id="29" w:name="_Toc42871351"/>
      <w:r w:rsidRPr="004B267D">
        <w:rPr>
          <w:rFonts w:cs="Arial"/>
        </w:rPr>
        <w:t>Software Architecture</w:t>
      </w:r>
      <w:bookmarkEnd w:id="29"/>
    </w:p>
    <w:p w14:paraId="482B2408" w14:textId="608ABBD9" w:rsidR="00AD2AF5" w:rsidRPr="004B267D" w:rsidRDefault="00E743AC" w:rsidP="0093655D">
      <w:r w:rsidRPr="004B267D">
        <w:t>This software project is a standalone application that will require the prior installation of a Java Virtual Machine (JVM)</w:t>
      </w:r>
      <w:r w:rsidR="00AD2AF5" w:rsidRPr="004B267D">
        <w:t>, typically bundled in the Java Run-time Environment (JRE) package</w:t>
      </w:r>
      <w:r w:rsidRPr="004B267D">
        <w:t>.</w:t>
      </w:r>
      <w:r w:rsidR="00AD2AF5" w:rsidRPr="004B267D">
        <w:t xml:space="preserve"> More information about this package is available at: </w:t>
      </w:r>
      <w:hyperlink r:id="rId13" w:history="1">
        <w:r w:rsidR="00F25605" w:rsidRPr="004B267D">
          <w:rPr>
            <w:rStyle w:val="Hyperlink"/>
            <w:color w:val="000000" w:themeColor="text1"/>
          </w:rPr>
          <w:t>https://java.com/en/download/whatis_java.jsp</w:t>
        </w:r>
      </w:hyperlink>
    </w:p>
    <w:p w14:paraId="27113DB3" w14:textId="77777777" w:rsidR="00AD2AF5" w:rsidRPr="004B267D" w:rsidRDefault="00AD2AF5" w:rsidP="0093655D"/>
    <w:p w14:paraId="0242B820" w14:textId="35B50CA6" w:rsidR="00E743AC" w:rsidRPr="004B267D" w:rsidRDefault="00AD2AF5" w:rsidP="0093655D">
      <w:r w:rsidRPr="004B267D">
        <w:t xml:space="preserve">Due to the nature of Java compiling into </w:t>
      </w:r>
      <w:proofErr w:type="spellStart"/>
      <w:r w:rsidR="001055BB">
        <w:t>b</w:t>
      </w:r>
      <w:r w:rsidRPr="004B267D">
        <w:t>yte</w:t>
      </w:r>
      <w:proofErr w:type="spellEnd"/>
      <w:r w:rsidRPr="004B267D">
        <w:t>-code before execution, the target operating system is not relevant</w:t>
      </w:r>
      <w:r w:rsidR="00F366CD" w:rsidRPr="004B267D">
        <w:t xml:space="preserve"> to this application</w:t>
      </w:r>
      <w:r w:rsidRPr="004B267D">
        <w:t xml:space="preserve">. </w:t>
      </w:r>
    </w:p>
    <w:p w14:paraId="3AAF040F" w14:textId="77777777" w:rsidR="009D619D" w:rsidRPr="004B267D" w:rsidRDefault="009D619D" w:rsidP="0093655D"/>
    <w:p w14:paraId="4E90754B" w14:textId="23E14072" w:rsidR="0093655D" w:rsidRPr="004B267D" w:rsidRDefault="0093655D" w:rsidP="0093655D">
      <w:pPr>
        <w:pStyle w:val="Heading2"/>
        <w:rPr>
          <w:rFonts w:cs="Arial"/>
        </w:rPr>
      </w:pPr>
      <w:bookmarkStart w:id="30" w:name="_Toc42871352"/>
      <w:r w:rsidRPr="004B267D">
        <w:rPr>
          <w:rFonts w:cs="Arial"/>
        </w:rPr>
        <w:t>Implementation of Dynamic Data Structure</w:t>
      </w:r>
      <w:bookmarkEnd w:id="30"/>
    </w:p>
    <w:p w14:paraId="13722717" w14:textId="5FFF61AE" w:rsidR="0093655D" w:rsidRPr="004B267D" w:rsidRDefault="0093655D" w:rsidP="0093655D">
      <w:r w:rsidRPr="004B267D">
        <w:t>The high scores achieved during game play will be saved to a local file for future reference. These high scores will be stored together in a dynamic data structure known as a doubly linked list.</w:t>
      </w:r>
    </w:p>
    <w:p w14:paraId="63532F25" w14:textId="09447D9B" w:rsidR="0093655D" w:rsidRPr="004B267D" w:rsidRDefault="0093655D" w:rsidP="0093655D"/>
    <w:p w14:paraId="3F6349E0" w14:textId="7C31E684" w:rsidR="0093655D" w:rsidRPr="004B267D" w:rsidRDefault="0093655D" w:rsidP="0093655D">
      <w:pPr>
        <w:pStyle w:val="Heading2"/>
        <w:rPr>
          <w:rFonts w:cs="Arial"/>
        </w:rPr>
      </w:pPr>
      <w:bookmarkStart w:id="31" w:name="_Toc42871353"/>
      <w:r w:rsidRPr="004B267D">
        <w:rPr>
          <w:rFonts w:cs="Arial"/>
        </w:rPr>
        <w:t xml:space="preserve">Implementation of </w:t>
      </w:r>
      <w:r w:rsidR="00315636" w:rsidRPr="004B267D">
        <w:rPr>
          <w:rFonts w:cs="Arial"/>
        </w:rPr>
        <w:t>GUI</w:t>
      </w:r>
      <w:bookmarkEnd w:id="31"/>
    </w:p>
    <w:p w14:paraId="4476B302" w14:textId="1EBF1887" w:rsidR="00315636" w:rsidRPr="004B267D" w:rsidRDefault="00315636" w:rsidP="00315636">
      <w:pPr>
        <w:pStyle w:val="ListParagraph"/>
        <w:ind w:left="576"/>
      </w:pPr>
      <w:r w:rsidRPr="004B267D">
        <w:t>The GUI will be developed using Java SDK 8 as this version of the SDK includes JavaFX bundled. JavaFX will be used to provide the user interface.</w:t>
      </w:r>
    </w:p>
    <w:p w14:paraId="78EF07DA" w14:textId="77777777" w:rsidR="00315636" w:rsidRPr="004B267D" w:rsidRDefault="00315636" w:rsidP="00315636">
      <w:pPr>
        <w:pStyle w:val="ListParagraph"/>
      </w:pPr>
    </w:p>
    <w:p w14:paraId="216540E1" w14:textId="2DE1B03B" w:rsidR="00315636" w:rsidRPr="004B267D" w:rsidRDefault="00315636" w:rsidP="0093655D">
      <w:pPr>
        <w:pStyle w:val="Heading2"/>
        <w:rPr>
          <w:rFonts w:cs="Arial"/>
        </w:rPr>
      </w:pPr>
      <w:bookmarkStart w:id="32" w:name="_Toc42871354"/>
      <w:r w:rsidRPr="004B267D">
        <w:rPr>
          <w:rFonts w:cs="Arial"/>
        </w:rPr>
        <w:t>Implementation of Hashing Techniques</w:t>
      </w:r>
      <w:bookmarkEnd w:id="32"/>
    </w:p>
    <w:p w14:paraId="1D1D263A" w14:textId="107FA01E" w:rsidR="00315636" w:rsidRPr="004B267D" w:rsidRDefault="00315636" w:rsidP="00315636">
      <w:pPr>
        <w:pStyle w:val="ListParagraph"/>
        <w:ind w:left="576"/>
      </w:pPr>
      <w:r w:rsidRPr="004B267D">
        <w:t>Hashing techniques will be used to store the data for usernames and high scores achieved during gameplay.</w:t>
      </w:r>
    </w:p>
    <w:p w14:paraId="0B2E6B2E" w14:textId="77777777" w:rsidR="009D619D" w:rsidRPr="004B267D" w:rsidRDefault="009D619D" w:rsidP="00315636">
      <w:pPr>
        <w:pStyle w:val="ListParagraph"/>
        <w:ind w:left="576"/>
      </w:pPr>
    </w:p>
    <w:p w14:paraId="46329223" w14:textId="68C463F9" w:rsidR="00315636" w:rsidRPr="004B267D" w:rsidRDefault="00315636" w:rsidP="0093655D">
      <w:pPr>
        <w:pStyle w:val="Heading2"/>
        <w:rPr>
          <w:rFonts w:cs="Arial"/>
        </w:rPr>
      </w:pPr>
      <w:bookmarkStart w:id="33" w:name="_Toc42871355"/>
      <w:r w:rsidRPr="004B267D">
        <w:rPr>
          <w:rFonts w:cs="Arial"/>
        </w:rPr>
        <w:t>Implementation of Search Algorithm</w:t>
      </w:r>
      <w:bookmarkEnd w:id="33"/>
    </w:p>
    <w:p w14:paraId="2BA09EB5" w14:textId="7C635071" w:rsidR="0093655D" w:rsidRPr="004B267D" w:rsidRDefault="0019796D" w:rsidP="0093655D">
      <w:r w:rsidRPr="004B267D">
        <w:t>A searching algorithm will be implemented to traverse the data records of the high scores. The search will show results of a given username’s score entries.</w:t>
      </w:r>
    </w:p>
    <w:p w14:paraId="1AFE9E65" w14:textId="350F4CE1" w:rsidR="0093655D" w:rsidRPr="004B267D" w:rsidRDefault="0093655D" w:rsidP="0093655D"/>
    <w:p w14:paraId="27051275" w14:textId="08A1C742" w:rsidR="0093655D" w:rsidRPr="004B267D" w:rsidRDefault="0093655D" w:rsidP="0093655D"/>
    <w:p w14:paraId="4165DDA8" w14:textId="7BF55616" w:rsidR="0093655D" w:rsidRPr="004B267D" w:rsidRDefault="0093655D" w:rsidP="0093655D"/>
    <w:p w14:paraId="0DF484F4" w14:textId="789D3AF6" w:rsidR="0093655D" w:rsidRPr="004B267D" w:rsidRDefault="0093655D" w:rsidP="0093655D"/>
    <w:p w14:paraId="42EBE3A8" w14:textId="6E897A45" w:rsidR="0093655D" w:rsidRPr="004B267D" w:rsidRDefault="0093655D" w:rsidP="0093655D"/>
    <w:p w14:paraId="2B24ABE5" w14:textId="38E3295D" w:rsidR="0093655D" w:rsidRPr="004B267D" w:rsidRDefault="0093655D" w:rsidP="0093655D"/>
    <w:p w14:paraId="7DB69EF6" w14:textId="61FD3CD3" w:rsidR="0093655D" w:rsidRPr="004B267D" w:rsidRDefault="0093655D" w:rsidP="0093655D"/>
    <w:p w14:paraId="4B13556D" w14:textId="3FC10A38" w:rsidR="0093655D" w:rsidRPr="004B267D" w:rsidRDefault="0093655D" w:rsidP="0093655D"/>
    <w:p w14:paraId="6BB1D517" w14:textId="2048CFE3" w:rsidR="0093655D" w:rsidRPr="004B267D" w:rsidRDefault="0093655D" w:rsidP="0093655D"/>
    <w:p w14:paraId="245C0D1C" w14:textId="7A6FB63F" w:rsidR="0093655D" w:rsidRPr="004B267D" w:rsidRDefault="0093655D" w:rsidP="0093655D"/>
    <w:p w14:paraId="2AAF8F3E" w14:textId="2C16F6D8" w:rsidR="0093655D" w:rsidRPr="004B267D" w:rsidRDefault="0093655D" w:rsidP="0093655D"/>
    <w:p w14:paraId="08089497" w14:textId="77777777" w:rsidR="0093655D" w:rsidRPr="004B267D" w:rsidRDefault="0093655D" w:rsidP="0093655D"/>
    <w:p w14:paraId="4328606B" w14:textId="7F07AE7A" w:rsidR="0093655D" w:rsidRPr="004B267D" w:rsidRDefault="0093655D" w:rsidP="0093655D"/>
    <w:p w14:paraId="64BD74B5" w14:textId="53331D4B" w:rsidR="0093655D" w:rsidRPr="004B267D" w:rsidRDefault="0093655D" w:rsidP="0093655D"/>
    <w:p w14:paraId="49EE8115" w14:textId="47A8772D" w:rsidR="003225D3" w:rsidRPr="004B267D" w:rsidRDefault="003225D3" w:rsidP="0093655D">
      <w:pPr>
        <w:pStyle w:val="Heading1"/>
      </w:pPr>
      <w:bookmarkStart w:id="34" w:name="_Toc42871356"/>
      <w:r w:rsidRPr="004B267D">
        <w:t>System Design</w:t>
      </w:r>
      <w:bookmarkEnd w:id="34"/>
    </w:p>
    <w:p w14:paraId="5DDADEDD" w14:textId="2450F48C" w:rsidR="003225D3" w:rsidRPr="004B267D" w:rsidRDefault="003225D3" w:rsidP="0093655D">
      <w:pPr>
        <w:pStyle w:val="Heading2"/>
        <w:rPr>
          <w:rFonts w:cs="Arial"/>
        </w:rPr>
      </w:pPr>
      <w:bookmarkStart w:id="35" w:name="_Toc42871357"/>
      <w:r w:rsidRPr="004B267D">
        <w:rPr>
          <w:rFonts w:cs="Arial"/>
        </w:rPr>
        <w:t>Use-Cases</w:t>
      </w:r>
      <w:bookmarkEnd w:id="35"/>
    </w:p>
    <w:p w14:paraId="30A4B521" w14:textId="71162FF9" w:rsidR="00AB7F19" w:rsidRPr="004B267D" w:rsidRDefault="008E3E1D" w:rsidP="0093655D">
      <w:pPr>
        <w:pStyle w:val="InfoBlue"/>
      </w:pPr>
      <w:r w:rsidRPr="004B267D">
        <w:rPr>
          <w:noProof/>
        </w:rPr>
        <w:drawing>
          <wp:inline distT="0" distB="0" distL="0" distR="0" wp14:anchorId="7FBA0D89" wp14:editId="7E64BE51">
            <wp:extent cx="5617612" cy="6702724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6" cy="677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97F7" w14:textId="77777777" w:rsidR="008E3E1D" w:rsidRPr="004B267D" w:rsidRDefault="008E3E1D" w:rsidP="0093655D">
      <w:pPr>
        <w:rPr>
          <w:rFonts w:eastAsia="Arial Unicode MS"/>
        </w:rPr>
      </w:pPr>
      <w:r w:rsidRPr="004B267D">
        <w:br w:type="page"/>
      </w:r>
    </w:p>
    <w:p w14:paraId="5809656C" w14:textId="4F563BA9" w:rsidR="003225D3" w:rsidRPr="004B267D" w:rsidRDefault="000A1317" w:rsidP="0093655D">
      <w:pPr>
        <w:pStyle w:val="Heading2"/>
        <w:rPr>
          <w:rFonts w:cs="Arial"/>
        </w:rPr>
      </w:pPr>
      <w:bookmarkStart w:id="36" w:name="_Toc42871358"/>
      <w:r w:rsidRPr="004B267D">
        <w:rPr>
          <w:rFonts w:cs="Arial"/>
        </w:rPr>
        <w:lastRenderedPageBreak/>
        <w:t xml:space="preserve">User </w:t>
      </w:r>
      <w:r w:rsidR="003225D3" w:rsidRPr="004B267D">
        <w:rPr>
          <w:rFonts w:cs="Arial"/>
        </w:rPr>
        <w:t>Interface Design</w:t>
      </w:r>
      <w:bookmarkEnd w:id="36"/>
    </w:p>
    <w:p w14:paraId="7EE995F6" w14:textId="7E9F89D3" w:rsidR="004F7958" w:rsidRPr="004B267D" w:rsidRDefault="004F7958" w:rsidP="0093655D">
      <w:pPr>
        <w:pStyle w:val="InfoBlue"/>
        <w:rPr>
          <w:color w:val="000000" w:themeColor="text1"/>
        </w:rPr>
      </w:pPr>
      <w:r w:rsidRPr="004B267D">
        <w:rPr>
          <w:color w:val="000000" w:themeColor="text1"/>
        </w:rPr>
        <w:t>Below is a mock-up of the GUI intended for this project.</w:t>
      </w:r>
    </w:p>
    <w:p w14:paraId="49775C70" w14:textId="77777777" w:rsidR="00860150" w:rsidRPr="004B267D" w:rsidRDefault="00860150" w:rsidP="0093655D">
      <w:pPr>
        <w:pStyle w:val="BodyText"/>
      </w:pPr>
    </w:p>
    <w:p w14:paraId="178A4E15" w14:textId="03221294" w:rsidR="004F7958" w:rsidRPr="004B267D" w:rsidRDefault="004F7958" w:rsidP="0093655D">
      <w:pPr>
        <w:pStyle w:val="BodyText"/>
      </w:pPr>
      <w:r w:rsidRPr="004B267D">
        <w:rPr>
          <w:noProof/>
        </w:rPr>
        <w:drawing>
          <wp:inline distT="0" distB="0" distL="0" distR="0" wp14:anchorId="33419910" wp14:editId="4E3A3DD5">
            <wp:extent cx="5550786" cy="61276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65" cy="620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5BBB" w14:textId="77777777" w:rsidR="00860150" w:rsidRPr="004B267D" w:rsidRDefault="00860150" w:rsidP="0093655D">
      <w:pPr>
        <w:pStyle w:val="BodyText"/>
      </w:pPr>
    </w:p>
    <w:p w14:paraId="5CDA4647" w14:textId="1B2A24FA" w:rsidR="00067EBD" w:rsidRPr="004B267D" w:rsidRDefault="00067EBD" w:rsidP="0093655D">
      <w:pPr>
        <w:pStyle w:val="InfoBlue"/>
      </w:pPr>
      <w:r w:rsidRPr="004B267D">
        <w:rPr>
          <w:color w:val="000000" w:themeColor="text1"/>
        </w:rPr>
        <w:t>The User Interface design documents</w:t>
      </w:r>
      <w:r w:rsidR="0042689C" w:rsidRPr="004B267D">
        <w:rPr>
          <w:color w:val="000000" w:themeColor="text1"/>
        </w:rPr>
        <w:t xml:space="preserve"> created in Figma</w:t>
      </w:r>
      <w:r w:rsidRPr="004B267D">
        <w:rPr>
          <w:color w:val="000000" w:themeColor="text1"/>
        </w:rPr>
        <w:t xml:space="preserve"> have been included with this document. Alternatively they can be found </w:t>
      </w:r>
      <w:r w:rsidR="00BE7477">
        <w:rPr>
          <w:color w:val="000000" w:themeColor="text1"/>
        </w:rPr>
        <w:t>in the repository at</w:t>
      </w:r>
      <w:r w:rsidR="00767488" w:rsidRPr="004B267D">
        <w:t>:</w:t>
      </w:r>
      <w:r w:rsidRPr="004B267D">
        <w:t xml:space="preserve"> </w:t>
      </w:r>
      <w:hyperlink r:id="rId16" w:history="1">
        <w:r w:rsidR="004878DF" w:rsidRPr="004B267D">
          <w:rPr>
            <w:rStyle w:val="Hyperlink"/>
            <w:color w:val="000000" w:themeColor="text1"/>
          </w:rPr>
          <w:t>https://github.com/RuggedRadius/ArcadeGameJavaFX/blob/master/Documentation/TAFE%20Invaders%20-%20UI%20Design.pdf</w:t>
        </w:r>
      </w:hyperlink>
      <w:r w:rsidR="004878DF" w:rsidRPr="004B267D">
        <w:t>.</w:t>
      </w:r>
    </w:p>
    <w:p w14:paraId="3EFC4908" w14:textId="77777777" w:rsidR="00571DE7" w:rsidRDefault="00571DE7" w:rsidP="00991BD7">
      <w:pPr>
        <w:pStyle w:val="Heading2"/>
        <w:numPr>
          <w:ilvl w:val="0"/>
          <w:numId w:val="0"/>
        </w:numPr>
        <w:ind w:left="576" w:hanging="576"/>
        <w:rPr>
          <w:rFonts w:cs="Arial"/>
        </w:rPr>
        <w:sectPr w:rsidR="00571DE7" w:rsidSect="004151F5">
          <w:footerReference w:type="first" r:id="rId17"/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330DB7ED" w14:textId="77777777" w:rsidR="00696277" w:rsidRDefault="00696277" w:rsidP="00696277">
      <w:pPr>
        <w:pStyle w:val="Heading1"/>
      </w:pPr>
      <w:bookmarkStart w:id="37" w:name="_Toc42869836"/>
      <w:bookmarkStart w:id="38" w:name="_Toc42869830"/>
      <w:bookmarkStart w:id="39" w:name="_Toc42871359"/>
      <w:r>
        <w:lastRenderedPageBreak/>
        <w:t>Test Table</w:t>
      </w:r>
      <w:bookmarkEnd w:id="38"/>
      <w:bookmarkEnd w:id="39"/>
    </w:p>
    <w:p w14:paraId="3055C947" w14:textId="77777777" w:rsidR="00696277" w:rsidRDefault="00696277" w:rsidP="00696277">
      <w:r>
        <w:t>Below is a sample test table which will be used for the testing of use cases.</w:t>
      </w:r>
    </w:p>
    <w:p w14:paraId="66177BE3" w14:textId="77777777" w:rsidR="00696277" w:rsidRDefault="00696277" w:rsidP="00696277"/>
    <w:p w14:paraId="2DF89E2A" w14:textId="77777777" w:rsidR="00696277" w:rsidRDefault="00696277" w:rsidP="00696277">
      <w:pPr>
        <w:pStyle w:val="Heading2"/>
      </w:pPr>
      <w:bookmarkStart w:id="40" w:name="_Toc42869831"/>
      <w:bookmarkStart w:id="41" w:name="_Toc42871360"/>
      <w:r>
        <w:t>Test Data</w:t>
      </w:r>
      <w:bookmarkEnd w:id="40"/>
      <w:bookmarkEnd w:id="41"/>
    </w:p>
    <w:p w14:paraId="4D632684" w14:textId="506C15F1" w:rsidR="00696277" w:rsidRDefault="00696277" w:rsidP="00696277">
      <w:r>
        <w:t>Sample test data table: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1934"/>
        <w:gridCol w:w="2443"/>
        <w:gridCol w:w="3144"/>
        <w:gridCol w:w="983"/>
      </w:tblGrid>
      <w:tr w:rsidR="00696277" w14:paraId="0A5F2ABC" w14:textId="77777777" w:rsidTr="00696277">
        <w:tc>
          <w:tcPr>
            <w:tcW w:w="425" w:type="dxa"/>
            <w:shd w:val="clear" w:color="auto" w:fill="000000" w:themeFill="text1"/>
          </w:tcPr>
          <w:p w14:paraId="6FC96BBE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934" w:type="dxa"/>
            <w:shd w:val="clear" w:color="auto" w:fill="000000" w:themeFill="text1"/>
          </w:tcPr>
          <w:p w14:paraId="1D375767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Functionality</w:t>
            </w:r>
          </w:p>
        </w:tc>
        <w:tc>
          <w:tcPr>
            <w:tcW w:w="2443" w:type="dxa"/>
            <w:shd w:val="clear" w:color="auto" w:fill="000000" w:themeFill="text1"/>
          </w:tcPr>
          <w:p w14:paraId="6F20DC2A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3144" w:type="dxa"/>
            <w:shd w:val="clear" w:color="auto" w:fill="000000" w:themeFill="text1"/>
          </w:tcPr>
          <w:p w14:paraId="5AAB179D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983" w:type="dxa"/>
            <w:shd w:val="clear" w:color="auto" w:fill="000000" w:themeFill="text1"/>
          </w:tcPr>
          <w:p w14:paraId="70B5D2A6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Pass </w:t>
            </w:r>
            <w:r w:rsidRPr="00173563">
              <w:rPr>
                <w:b/>
                <w:bCs/>
                <w:color w:val="FFFFFF" w:themeColor="background1"/>
              </w:rPr>
              <w:t xml:space="preserve">/ </w:t>
            </w:r>
            <w:r>
              <w:rPr>
                <w:b/>
                <w:bCs/>
                <w:color w:val="FFFFFF" w:themeColor="background1"/>
              </w:rPr>
              <w:t>Fail</w:t>
            </w:r>
          </w:p>
        </w:tc>
      </w:tr>
      <w:tr w:rsidR="00696277" w14:paraId="37DAF55D" w14:textId="77777777" w:rsidTr="00696277">
        <w:tc>
          <w:tcPr>
            <w:tcW w:w="425" w:type="dxa"/>
          </w:tcPr>
          <w:p w14:paraId="7FF72EA8" w14:textId="77777777" w:rsidR="00696277" w:rsidRDefault="00696277" w:rsidP="00B133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34" w:type="dxa"/>
          </w:tcPr>
          <w:p w14:paraId="48C5E45B" w14:textId="77777777" w:rsidR="00696277" w:rsidRDefault="00696277" w:rsidP="00B1336D">
            <w:pPr>
              <w:pStyle w:val="ListParagraph"/>
              <w:ind w:left="0"/>
            </w:pPr>
            <w:proofErr w:type="spellStart"/>
            <w:r>
              <w:t>Highscores</w:t>
            </w:r>
            <w:proofErr w:type="spellEnd"/>
          </w:p>
        </w:tc>
        <w:tc>
          <w:tcPr>
            <w:tcW w:w="2443" w:type="dxa"/>
          </w:tcPr>
          <w:p w14:paraId="6AD664AD" w14:textId="77777777" w:rsidR="00696277" w:rsidRDefault="00696277" w:rsidP="00B1336D">
            <w:pPr>
              <w:pStyle w:val="ListParagraph"/>
              <w:ind w:left="0"/>
            </w:pPr>
            <w:r>
              <w:t>Enter a valid name</w:t>
            </w:r>
          </w:p>
        </w:tc>
        <w:tc>
          <w:tcPr>
            <w:tcW w:w="3144" w:type="dxa"/>
          </w:tcPr>
          <w:p w14:paraId="3DE13716" w14:textId="77777777" w:rsidR="00696277" w:rsidRDefault="00696277" w:rsidP="00B1336D">
            <w:pPr>
              <w:pStyle w:val="ListParagraph"/>
              <w:ind w:left="0"/>
            </w:pPr>
            <w:proofErr w:type="spellStart"/>
            <w:r>
              <w:t>Highscore</w:t>
            </w:r>
            <w:proofErr w:type="spellEnd"/>
            <w:r>
              <w:t xml:space="preserve"> is added to </w:t>
            </w:r>
            <w:proofErr w:type="spellStart"/>
            <w:r>
              <w:t>highscores</w:t>
            </w:r>
            <w:proofErr w:type="spellEnd"/>
            <w:r>
              <w:t xml:space="preserve"> table.</w:t>
            </w:r>
          </w:p>
        </w:tc>
        <w:tc>
          <w:tcPr>
            <w:tcW w:w="983" w:type="dxa"/>
          </w:tcPr>
          <w:p w14:paraId="040B12C0" w14:textId="77777777" w:rsidR="00696277" w:rsidRDefault="00696277" w:rsidP="00B1336D">
            <w:pPr>
              <w:pStyle w:val="ListParagraph"/>
              <w:ind w:left="0"/>
            </w:pPr>
            <w:r>
              <w:t>PASS</w:t>
            </w:r>
          </w:p>
        </w:tc>
      </w:tr>
      <w:tr w:rsidR="00696277" w14:paraId="05F89C57" w14:textId="77777777" w:rsidTr="00696277">
        <w:tc>
          <w:tcPr>
            <w:tcW w:w="425" w:type="dxa"/>
          </w:tcPr>
          <w:p w14:paraId="6603D1AA" w14:textId="77777777" w:rsidR="00696277" w:rsidRDefault="00696277" w:rsidP="00B1336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34" w:type="dxa"/>
          </w:tcPr>
          <w:p w14:paraId="3B8F61A4" w14:textId="77777777" w:rsidR="00696277" w:rsidRDefault="00696277" w:rsidP="00B1336D">
            <w:pPr>
              <w:pStyle w:val="ListParagraph"/>
              <w:ind w:left="0"/>
            </w:pPr>
            <w:proofErr w:type="spellStart"/>
            <w:r>
              <w:t>Highscores</w:t>
            </w:r>
            <w:proofErr w:type="spellEnd"/>
          </w:p>
        </w:tc>
        <w:tc>
          <w:tcPr>
            <w:tcW w:w="2443" w:type="dxa"/>
          </w:tcPr>
          <w:p w14:paraId="06A1A63A" w14:textId="77777777" w:rsidR="00696277" w:rsidRDefault="00696277" w:rsidP="00B1336D">
            <w:pPr>
              <w:pStyle w:val="ListParagraph"/>
              <w:ind w:left="0"/>
            </w:pPr>
            <w:r>
              <w:t xml:space="preserve">Enter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invalid name</w:t>
            </w:r>
          </w:p>
        </w:tc>
        <w:tc>
          <w:tcPr>
            <w:tcW w:w="3144" w:type="dxa"/>
          </w:tcPr>
          <w:p w14:paraId="0272A3CA" w14:textId="77777777" w:rsidR="00696277" w:rsidRDefault="00696277" w:rsidP="00B1336D">
            <w:pPr>
              <w:pStyle w:val="ListParagraph"/>
              <w:ind w:left="0"/>
            </w:pPr>
            <w:r>
              <w:t>Enter name dialog is re-shown to user.</w:t>
            </w:r>
          </w:p>
        </w:tc>
        <w:tc>
          <w:tcPr>
            <w:tcW w:w="983" w:type="dxa"/>
          </w:tcPr>
          <w:p w14:paraId="03023003" w14:textId="77777777" w:rsidR="00696277" w:rsidRDefault="00696277" w:rsidP="00B1336D">
            <w:pPr>
              <w:pStyle w:val="ListParagraph"/>
              <w:ind w:left="0"/>
            </w:pPr>
            <w:r>
              <w:t>PASS</w:t>
            </w:r>
          </w:p>
        </w:tc>
      </w:tr>
      <w:tr w:rsidR="00696277" w14:paraId="352FC077" w14:textId="77777777" w:rsidTr="00696277">
        <w:tc>
          <w:tcPr>
            <w:tcW w:w="425" w:type="dxa"/>
          </w:tcPr>
          <w:p w14:paraId="2D927764" w14:textId="77777777" w:rsidR="00696277" w:rsidRDefault="00696277" w:rsidP="00B1336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34" w:type="dxa"/>
          </w:tcPr>
          <w:p w14:paraId="66FAF59B" w14:textId="77777777" w:rsidR="00696277" w:rsidRDefault="00696277" w:rsidP="00B1336D">
            <w:pPr>
              <w:pStyle w:val="ListParagraph"/>
              <w:ind w:left="0"/>
            </w:pPr>
          </w:p>
        </w:tc>
        <w:tc>
          <w:tcPr>
            <w:tcW w:w="2443" w:type="dxa"/>
          </w:tcPr>
          <w:p w14:paraId="44AD29DE" w14:textId="77777777" w:rsidR="00696277" w:rsidRDefault="00696277" w:rsidP="00B1336D">
            <w:pPr>
              <w:pStyle w:val="ListParagraph"/>
              <w:ind w:left="0"/>
            </w:pPr>
          </w:p>
        </w:tc>
        <w:tc>
          <w:tcPr>
            <w:tcW w:w="3144" w:type="dxa"/>
          </w:tcPr>
          <w:p w14:paraId="422BF0AE" w14:textId="77777777" w:rsidR="00696277" w:rsidRDefault="00696277" w:rsidP="00B1336D">
            <w:pPr>
              <w:pStyle w:val="ListParagraph"/>
              <w:ind w:left="0"/>
            </w:pPr>
          </w:p>
        </w:tc>
        <w:tc>
          <w:tcPr>
            <w:tcW w:w="983" w:type="dxa"/>
          </w:tcPr>
          <w:p w14:paraId="2ABD248B" w14:textId="77777777" w:rsidR="00696277" w:rsidRDefault="00696277" w:rsidP="00B1336D">
            <w:pPr>
              <w:pStyle w:val="ListParagraph"/>
              <w:ind w:left="0"/>
            </w:pPr>
          </w:p>
        </w:tc>
      </w:tr>
    </w:tbl>
    <w:p w14:paraId="104BC563" w14:textId="77777777" w:rsidR="00696277" w:rsidRDefault="00696277" w:rsidP="00696277">
      <w:pPr>
        <w:ind w:left="0"/>
      </w:pPr>
    </w:p>
    <w:p w14:paraId="45E01B91" w14:textId="77777777" w:rsidR="00696277" w:rsidRDefault="00696277" w:rsidP="00696277">
      <w:pPr>
        <w:ind w:left="0"/>
      </w:pPr>
    </w:p>
    <w:p w14:paraId="418E50C8" w14:textId="77777777" w:rsidR="00696277" w:rsidRDefault="00696277" w:rsidP="00696277">
      <w:pPr>
        <w:pStyle w:val="Heading2"/>
      </w:pPr>
      <w:bookmarkStart w:id="42" w:name="_Toc42869832"/>
      <w:bookmarkStart w:id="43" w:name="_Toc42871361"/>
      <w:r>
        <w:t>Test Data Evidence</w:t>
      </w:r>
      <w:bookmarkEnd w:id="42"/>
      <w:bookmarkEnd w:id="43"/>
    </w:p>
    <w:p w14:paraId="10D1BADA" w14:textId="6715F530" w:rsidR="00696277" w:rsidRDefault="00696277" w:rsidP="00696277">
      <w:r>
        <w:t xml:space="preserve">Sample test data evidence table: </w:t>
      </w:r>
    </w:p>
    <w:tbl>
      <w:tblPr>
        <w:tblStyle w:val="TableGrid"/>
        <w:tblW w:w="8983" w:type="dxa"/>
        <w:tblInd w:w="421" w:type="dxa"/>
        <w:tblLook w:val="04A0" w:firstRow="1" w:lastRow="0" w:firstColumn="1" w:lastColumn="0" w:noHBand="0" w:noVBand="1"/>
      </w:tblPr>
      <w:tblGrid>
        <w:gridCol w:w="425"/>
        <w:gridCol w:w="8558"/>
      </w:tblGrid>
      <w:tr w:rsidR="00696277" w:rsidRPr="00173563" w14:paraId="131DAF9A" w14:textId="77777777" w:rsidTr="00696277">
        <w:trPr>
          <w:trHeight w:val="261"/>
        </w:trPr>
        <w:tc>
          <w:tcPr>
            <w:tcW w:w="425" w:type="dxa"/>
            <w:shd w:val="clear" w:color="auto" w:fill="000000" w:themeFill="text1"/>
          </w:tcPr>
          <w:p w14:paraId="58F9FA7C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558" w:type="dxa"/>
            <w:shd w:val="clear" w:color="auto" w:fill="000000" w:themeFill="text1"/>
          </w:tcPr>
          <w:p w14:paraId="090B5738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Screenshot</w:t>
            </w:r>
          </w:p>
        </w:tc>
      </w:tr>
      <w:tr w:rsidR="00696277" w14:paraId="16BA5123" w14:textId="77777777" w:rsidTr="00696277">
        <w:trPr>
          <w:trHeight w:val="261"/>
        </w:trPr>
        <w:tc>
          <w:tcPr>
            <w:tcW w:w="425" w:type="dxa"/>
          </w:tcPr>
          <w:p w14:paraId="74E65985" w14:textId="77777777" w:rsidR="00696277" w:rsidRDefault="00696277" w:rsidP="00B133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58" w:type="dxa"/>
          </w:tcPr>
          <w:p w14:paraId="44053475" w14:textId="77777777" w:rsidR="00696277" w:rsidRDefault="00696277" w:rsidP="00B1336D">
            <w:pPr>
              <w:pStyle w:val="ListParagraph"/>
              <w:ind w:left="0"/>
            </w:pPr>
          </w:p>
        </w:tc>
      </w:tr>
      <w:tr w:rsidR="00696277" w14:paraId="443A7884" w14:textId="77777777" w:rsidTr="00696277">
        <w:trPr>
          <w:trHeight w:val="261"/>
        </w:trPr>
        <w:tc>
          <w:tcPr>
            <w:tcW w:w="425" w:type="dxa"/>
          </w:tcPr>
          <w:p w14:paraId="04C75D06" w14:textId="77777777" w:rsidR="00696277" w:rsidRDefault="00696277" w:rsidP="00B1336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558" w:type="dxa"/>
          </w:tcPr>
          <w:p w14:paraId="6F485038" w14:textId="77777777" w:rsidR="00696277" w:rsidRDefault="00696277" w:rsidP="00B1336D">
            <w:pPr>
              <w:pStyle w:val="ListParagraph"/>
              <w:ind w:left="0"/>
            </w:pPr>
          </w:p>
        </w:tc>
      </w:tr>
      <w:tr w:rsidR="00696277" w14:paraId="248F7D15" w14:textId="77777777" w:rsidTr="00696277">
        <w:trPr>
          <w:trHeight w:val="261"/>
        </w:trPr>
        <w:tc>
          <w:tcPr>
            <w:tcW w:w="425" w:type="dxa"/>
          </w:tcPr>
          <w:p w14:paraId="122E49AE" w14:textId="77777777" w:rsidR="00696277" w:rsidRDefault="00696277" w:rsidP="00B1336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558" w:type="dxa"/>
          </w:tcPr>
          <w:p w14:paraId="14CD5701" w14:textId="77777777" w:rsidR="00696277" w:rsidRDefault="00696277" w:rsidP="00B1336D">
            <w:pPr>
              <w:pStyle w:val="ListParagraph"/>
              <w:ind w:left="0"/>
            </w:pPr>
          </w:p>
        </w:tc>
      </w:tr>
    </w:tbl>
    <w:p w14:paraId="5D2EF784" w14:textId="49BBC7AD" w:rsidR="00696277" w:rsidRDefault="00696277" w:rsidP="00696277">
      <w:bookmarkStart w:id="44" w:name="_Toc42869833"/>
    </w:p>
    <w:p w14:paraId="43E82518" w14:textId="77777777" w:rsidR="00696277" w:rsidRDefault="00696277" w:rsidP="00696277"/>
    <w:p w14:paraId="2D0BC3D5" w14:textId="5D92A0C8" w:rsidR="00696277" w:rsidRDefault="00696277" w:rsidP="00696277">
      <w:pPr>
        <w:pStyle w:val="Heading2"/>
      </w:pPr>
      <w:bookmarkStart w:id="45" w:name="_Toc42871362"/>
      <w:r>
        <w:t>Unit Testing</w:t>
      </w:r>
      <w:bookmarkEnd w:id="44"/>
      <w:bookmarkEnd w:id="45"/>
    </w:p>
    <w:p w14:paraId="3764921A" w14:textId="77777777" w:rsidR="00696277" w:rsidRDefault="00696277" w:rsidP="00696277">
      <w:pPr>
        <w:pStyle w:val="Heading3"/>
      </w:pPr>
      <w:bookmarkStart w:id="46" w:name="_Toc42869834"/>
      <w:bookmarkStart w:id="47" w:name="_Toc42871363"/>
      <w:r>
        <w:t>Method of Choice</w:t>
      </w:r>
      <w:bookmarkEnd w:id="46"/>
      <w:bookmarkEnd w:id="47"/>
    </w:p>
    <w:p w14:paraId="2845D37A" w14:textId="77777777" w:rsidR="00696277" w:rsidRDefault="00696277" w:rsidP="00696277">
      <w:r>
        <w:t>Junit 5.4 will be used for unit testing this project as it is highly integrated with the IDE being used, IntelliJ IDEA.</w:t>
      </w:r>
    </w:p>
    <w:p w14:paraId="19CEB59B" w14:textId="77777777" w:rsidR="00696277" w:rsidRDefault="00696277" w:rsidP="00696277"/>
    <w:p w14:paraId="2A19BD52" w14:textId="77777777" w:rsidR="00696277" w:rsidRDefault="00696277" w:rsidP="00696277">
      <w:pPr>
        <w:pStyle w:val="Heading3"/>
      </w:pPr>
      <w:bookmarkStart w:id="48" w:name="_Toc42869835"/>
      <w:bookmarkStart w:id="49" w:name="_Toc42871364"/>
      <w:r>
        <w:t>Sample Unit Test</w:t>
      </w:r>
      <w:bookmarkEnd w:id="48"/>
      <w:bookmarkEnd w:id="49"/>
    </w:p>
    <w:p w14:paraId="3880CD9A" w14:textId="77777777" w:rsidR="00696277" w:rsidRDefault="00696277" w:rsidP="00696277">
      <w:r>
        <w:t>Below is a sample unit test that tests the validity of the hashing function.</w:t>
      </w:r>
    </w:p>
    <w:p w14:paraId="405C6C7B" w14:textId="77777777" w:rsidR="00696277" w:rsidRDefault="00696277" w:rsidP="00696277">
      <w:pPr>
        <w:pStyle w:val="Heading1"/>
        <w:numPr>
          <w:ilvl w:val="0"/>
          <w:numId w:val="0"/>
        </w:numPr>
        <w:ind w:left="432" w:hanging="432"/>
      </w:pPr>
    </w:p>
    <w:p w14:paraId="34BA74DD" w14:textId="77777777" w:rsidR="00696277" w:rsidRPr="008F5E2B" w:rsidRDefault="00696277" w:rsidP="006962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hAnsi="Courier New" w:cs="Courier New"/>
          <w:color w:val="A9B7C6"/>
          <w:sz w:val="20"/>
          <w:lang w:val="en-AU" w:eastAsia="en-AU"/>
        </w:rPr>
      </w:pP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 xml:space="preserve">class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HashTest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{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t>@</w:t>
      </w:r>
      <w:proofErr w:type="gramStart"/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t>org.junit.jupiter.api.Test</w:t>
      </w:r>
      <w:proofErr w:type="gramEnd"/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 xml:space="preserve">void </w:t>
      </w:r>
      <w:r w:rsidRPr="008F5E2B">
        <w:rPr>
          <w:rFonts w:ascii="Courier New" w:hAnsi="Courier New" w:cs="Courier New"/>
          <w:color w:val="FFC66D"/>
          <w:sz w:val="20"/>
          <w:lang w:val="en-AU" w:eastAsia="en-AU"/>
        </w:rPr>
        <w:t>MD5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() {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 xml:space="preserve">        String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= </w:t>
      </w:r>
      <w:r w:rsidRPr="008F5E2B">
        <w:rPr>
          <w:rFonts w:ascii="Courier New" w:hAnsi="Courier New" w:cs="Courier New"/>
          <w:color w:val="6A8759"/>
          <w:sz w:val="20"/>
          <w:lang w:val="en-AU" w:eastAsia="en-AU"/>
        </w:rPr>
        <w:t>"This is a test string."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   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String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hashedString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= Hash.</w:t>
      </w:r>
      <w:r w:rsidRPr="008F5E2B">
        <w:rPr>
          <w:rFonts w:ascii="Courier New" w:hAnsi="Courier New" w:cs="Courier New"/>
          <w:i/>
          <w:iCs/>
          <w:color w:val="A9B7C6"/>
          <w:sz w:val="20"/>
          <w:lang w:val="en-AU" w:eastAsia="en-AU"/>
        </w:rPr>
        <w:t>MD5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)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    assert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(!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testString.equals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hashedString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))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}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>}</w:t>
      </w:r>
    </w:p>
    <w:p w14:paraId="44AF1201" w14:textId="77777777" w:rsidR="00696277" w:rsidRDefault="00696277" w:rsidP="00571DE7">
      <w:pPr>
        <w:pStyle w:val="Heading1"/>
        <w:sectPr w:rsidR="00696277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01FB3099" w14:textId="52132CEB" w:rsidR="00571DE7" w:rsidRDefault="00571DE7" w:rsidP="00571DE7">
      <w:pPr>
        <w:pStyle w:val="Heading1"/>
      </w:pPr>
      <w:bookmarkStart w:id="50" w:name="_Toc42871365"/>
      <w:r>
        <w:lastRenderedPageBreak/>
        <w:t>Source Control</w:t>
      </w:r>
      <w:bookmarkEnd w:id="37"/>
      <w:bookmarkEnd w:id="50"/>
    </w:p>
    <w:p w14:paraId="1C841ACD" w14:textId="77777777" w:rsidR="00571DE7" w:rsidRDefault="00571DE7" w:rsidP="00571DE7">
      <w:pPr>
        <w:pStyle w:val="Heading2"/>
      </w:pPr>
      <w:bookmarkStart w:id="51" w:name="_Toc42869837"/>
      <w:bookmarkStart w:id="52" w:name="_Toc42871366"/>
      <w:r>
        <w:t>Repository Link</w:t>
      </w:r>
      <w:bookmarkEnd w:id="51"/>
      <w:bookmarkEnd w:id="52"/>
    </w:p>
    <w:p w14:paraId="1304ED50" w14:textId="77777777" w:rsidR="00571DE7" w:rsidRDefault="00571DE7" w:rsidP="00571DE7">
      <w:r>
        <w:t>The URL for the source control repository of this project is:</w:t>
      </w:r>
    </w:p>
    <w:p w14:paraId="3F10E171" w14:textId="77777777" w:rsidR="00571DE7" w:rsidRDefault="00571DE7" w:rsidP="00571DE7">
      <w:hyperlink r:id="rId18" w:history="1">
        <w:r>
          <w:rPr>
            <w:rStyle w:val="Hyperlink"/>
          </w:rPr>
          <w:t>https://github.com/RuggedRadius/ArcadeGameJavaFX</w:t>
        </w:r>
      </w:hyperlink>
    </w:p>
    <w:p w14:paraId="05A57B8E" w14:textId="77777777" w:rsidR="00571DE7" w:rsidRDefault="00571DE7" w:rsidP="00571DE7"/>
    <w:p w14:paraId="38819F59" w14:textId="77777777" w:rsidR="00571DE7" w:rsidRDefault="00571DE7" w:rsidP="00571DE7">
      <w:pPr>
        <w:pStyle w:val="Heading2"/>
      </w:pPr>
      <w:bookmarkStart w:id="53" w:name="_Toc42869838"/>
      <w:bookmarkStart w:id="54" w:name="_Toc42871367"/>
      <w:r>
        <w:t>Repository Screenshot</w:t>
      </w:r>
      <w:bookmarkEnd w:id="53"/>
      <w:bookmarkEnd w:id="54"/>
    </w:p>
    <w:p w14:paraId="5FCAEBFA" w14:textId="77777777" w:rsidR="00571DE7" w:rsidRDefault="00571DE7" w:rsidP="00571DE7">
      <w:r>
        <w:rPr>
          <w:noProof/>
        </w:rPr>
        <w:drawing>
          <wp:inline distT="0" distB="0" distL="0" distR="0" wp14:anchorId="1C0AC633" wp14:editId="5F547443">
            <wp:extent cx="4714875" cy="2553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096" cy="25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BD13" w14:textId="77777777" w:rsidR="00571DE7" w:rsidRDefault="00571DE7" w:rsidP="00571DE7"/>
    <w:p w14:paraId="512140EB" w14:textId="77777777" w:rsidR="00571DE7" w:rsidRDefault="00571DE7" w:rsidP="00571DE7">
      <w:pPr>
        <w:pStyle w:val="Heading2"/>
      </w:pPr>
      <w:bookmarkStart w:id="55" w:name="_Toc42869839"/>
      <w:bookmarkStart w:id="56" w:name="_Toc42871368"/>
      <w:r>
        <w:t>Source Control UI Screenshot</w:t>
      </w:r>
      <w:bookmarkEnd w:id="55"/>
      <w:bookmarkEnd w:id="56"/>
    </w:p>
    <w:p w14:paraId="03C447FF" w14:textId="1257C27A" w:rsidR="00571DE7" w:rsidRPr="004B267D" w:rsidRDefault="00571DE7" w:rsidP="00571DE7">
      <w:pPr>
        <w:rPr>
          <w:rFonts w:eastAsia="Arial Unicode MS"/>
        </w:rPr>
      </w:pPr>
      <w:r>
        <w:rPr>
          <w:noProof/>
        </w:rPr>
        <w:drawing>
          <wp:inline distT="0" distB="0" distL="0" distR="0" wp14:anchorId="2A4C78B7" wp14:editId="099F3E3C">
            <wp:extent cx="4747846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431" cy="25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4C6B" w14:textId="76EA768A" w:rsidR="00FE28EA" w:rsidRPr="004B267D" w:rsidRDefault="00FE28EA" w:rsidP="00991BD7">
      <w:pPr>
        <w:pStyle w:val="Heading2"/>
        <w:numPr>
          <w:ilvl w:val="0"/>
          <w:numId w:val="0"/>
        </w:numPr>
        <w:ind w:left="576" w:hanging="576"/>
        <w:rPr>
          <w:rFonts w:cs="Arial"/>
        </w:rPr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5"/>
    <w:p w14:paraId="35EE74D2" w14:textId="77777777" w:rsidR="0033038F" w:rsidRPr="004B267D" w:rsidRDefault="004A3B48" w:rsidP="0093655D">
      <w:pPr>
        <w:pStyle w:val="Heading1"/>
      </w:pPr>
      <w:r w:rsidRPr="004B267D">
        <w:br w:type="page"/>
      </w:r>
      <w:fldSimple w:instr=" DOCPROPERTY  Title  \* MERGEFORMAT ">
        <w:bookmarkStart w:id="57" w:name="_Toc42871369"/>
        <w:r w:rsidR="00001ADC" w:rsidRPr="004B267D">
          <w:t>Product Design Specification</w:t>
        </w:r>
      </w:fldSimple>
      <w:r w:rsidR="00CB2E71" w:rsidRPr="004B267D">
        <w:t xml:space="preserve"> </w:t>
      </w:r>
      <w:r w:rsidRPr="004B267D">
        <w:t>Approval</w:t>
      </w:r>
      <w:bookmarkEnd w:id="57"/>
    </w:p>
    <w:p w14:paraId="18047A54" w14:textId="0D276E18" w:rsidR="00A140E5" w:rsidRPr="004B267D" w:rsidRDefault="00A140E5" w:rsidP="0093655D">
      <w:r w:rsidRPr="004B267D">
        <w:t xml:space="preserve">The undersigned acknowledge they have reviewed the </w:t>
      </w:r>
      <w:r w:rsidR="002D3CFE" w:rsidRPr="004B267D">
        <w:t>TAFE Invaders</w:t>
      </w:r>
      <w:r w:rsidRPr="004B267D">
        <w:t xml:space="preserve"> </w:t>
      </w:r>
      <w:r w:rsidR="00CB2E71" w:rsidRPr="004B267D">
        <w:rPr>
          <w:b/>
        </w:rPr>
        <w:fldChar w:fldCharType="begin"/>
      </w:r>
      <w:r w:rsidR="00CB2E71" w:rsidRPr="004B267D">
        <w:rPr>
          <w:b/>
        </w:rPr>
        <w:instrText xml:space="preserve"> DOCPROPERTY  Title  \* MERGEFORMAT </w:instrText>
      </w:r>
      <w:r w:rsidR="00CB2E71" w:rsidRPr="004B267D">
        <w:rPr>
          <w:b/>
        </w:rPr>
        <w:fldChar w:fldCharType="separate"/>
      </w:r>
      <w:r w:rsidR="00001ADC" w:rsidRPr="004B267D">
        <w:rPr>
          <w:b/>
        </w:rPr>
        <w:t>Product Design Specification</w:t>
      </w:r>
      <w:r w:rsidR="00CB2E71" w:rsidRPr="004B267D">
        <w:rPr>
          <w:b/>
        </w:rPr>
        <w:fldChar w:fldCharType="end"/>
      </w:r>
      <w:r w:rsidR="00C11FFD" w:rsidRPr="004B267D">
        <w:t xml:space="preserve"> </w:t>
      </w:r>
      <w:r w:rsidR="00072BA9" w:rsidRPr="004B267D">
        <w:t xml:space="preserve">document </w:t>
      </w:r>
      <w:r w:rsidRPr="004B267D">
        <w:t xml:space="preserve">and agree with the approach it presents. </w:t>
      </w:r>
      <w:r w:rsidR="00C11FFD" w:rsidRPr="004B267D">
        <w:t>Any c</w:t>
      </w:r>
      <w:r w:rsidRPr="004B267D">
        <w:t xml:space="preserve">hanges to this Requirements </w:t>
      </w:r>
      <w:r w:rsidR="00C11FFD" w:rsidRPr="004B267D">
        <w:t xml:space="preserve">Definition </w:t>
      </w:r>
      <w:r w:rsidRPr="004B267D">
        <w:t>will be coordinated with and approved by the undersigned or their designated representatives.</w:t>
      </w:r>
    </w:p>
    <w:p w14:paraId="3CB73A7A" w14:textId="77777777" w:rsidR="007C0DAE" w:rsidRPr="004B267D" w:rsidRDefault="007C0DAE" w:rsidP="0093655D"/>
    <w:p w14:paraId="6391D3A9" w14:textId="77777777" w:rsidR="00A140E5" w:rsidRPr="004B267D" w:rsidRDefault="00A140E5" w:rsidP="0093655D"/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977"/>
        <w:gridCol w:w="1633"/>
        <w:gridCol w:w="1800"/>
      </w:tblGrid>
      <w:tr w:rsidR="00767488" w:rsidRPr="004B267D" w14:paraId="7E50B82C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1DDAC" w14:textId="77777777" w:rsidR="00A140E5" w:rsidRPr="004B267D" w:rsidRDefault="00A140E5" w:rsidP="0093655D">
            <w:bookmarkStart w:id="58" w:name="_Toc104351547"/>
            <w:bookmarkStart w:id="59" w:name="_Toc104351552"/>
            <w:bookmarkStart w:id="60" w:name="_Toc104351553"/>
            <w:bookmarkStart w:id="61" w:name="_Toc104351554"/>
            <w:bookmarkStart w:id="62" w:name="_Toc104351584"/>
            <w:bookmarkStart w:id="63" w:name="_Toc104351624"/>
            <w:bookmarkStart w:id="64" w:name="_Toc104351625"/>
            <w:bookmarkStart w:id="65" w:name="_Toc104351636"/>
            <w:bookmarkStart w:id="66" w:name="_Toc104351660"/>
            <w:bookmarkStart w:id="67" w:name="_Toc104351663"/>
            <w:bookmarkStart w:id="68" w:name="_Toc104351665"/>
            <w:bookmarkStart w:id="69" w:name="_Toc104351690"/>
            <w:bookmarkStart w:id="70" w:name="_Toc104351702"/>
            <w:bookmarkStart w:id="71" w:name="_Toc104351703"/>
            <w:bookmarkStart w:id="72" w:name="_Toc104351748"/>
            <w:bookmarkStart w:id="73" w:name="_Toc104351750"/>
            <w:bookmarkStart w:id="74" w:name="_Toc104351761"/>
            <w:bookmarkStart w:id="75" w:name="_Toc104351763"/>
            <w:bookmarkStart w:id="76" w:name="_Toc104351787"/>
            <w:bookmarkStart w:id="77" w:name="_Toc104351788"/>
            <w:bookmarkStart w:id="78" w:name="_Toc104351810"/>
            <w:bookmarkStart w:id="79" w:name="_Toc104351812"/>
            <w:bookmarkStart w:id="80" w:name="_Toc104351813"/>
            <w:bookmarkStart w:id="81" w:name="_Toc104351814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r w:rsidRPr="004B267D">
              <w:t>Signature: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14:paraId="6752032C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0509A35" w14:textId="77777777" w:rsidR="00A140E5" w:rsidRPr="004B267D" w:rsidRDefault="00A140E5" w:rsidP="0093655D">
            <w:r w:rsidRPr="004B267D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8BA52" w14:textId="77777777" w:rsidR="00A140E5" w:rsidRPr="004B267D" w:rsidRDefault="00A140E5" w:rsidP="0093655D"/>
        </w:tc>
      </w:tr>
      <w:tr w:rsidR="00767488" w:rsidRPr="004B267D" w14:paraId="73BFA3C3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B66EC3" w14:textId="77777777" w:rsidR="00A140E5" w:rsidRPr="004B267D" w:rsidRDefault="00A140E5" w:rsidP="0093655D">
            <w:r w:rsidRPr="004B267D">
              <w:t>Print Name: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66C41591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B7C36B8" w14:textId="77777777" w:rsidR="00A140E5" w:rsidRPr="004B267D" w:rsidRDefault="00A140E5" w:rsidP="0093655D"/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BD88E" w14:textId="77777777" w:rsidR="00A140E5" w:rsidRPr="004B267D" w:rsidRDefault="00A140E5" w:rsidP="0093655D"/>
        </w:tc>
      </w:tr>
      <w:tr w:rsidR="00767488" w:rsidRPr="004B267D" w14:paraId="369F1C01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A6A6D" w14:textId="77777777" w:rsidR="00A140E5" w:rsidRPr="004B267D" w:rsidRDefault="00A140E5" w:rsidP="0093655D">
            <w:r w:rsidRPr="004B267D">
              <w:t>Title: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36D1915E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20C29EB7" w14:textId="77777777" w:rsidR="00A140E5" w:rsidRPr="004B267D" w:rsidRDefault="00A140E5" w:rsidP="0093655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54F849B" w14:textId="77777777" w:rsidR="00A140E5" w:rsidRPr="004B267D" w:rsidRDefault="00A140E5" w:rsidP="0093655D"/>
        </w:tc>
      </w:tr>
      <w:tr w:rsidR="00767488" w:rsidRPr="004B267D" w14:paraId="5A41AA64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022935" w14:textId="77777777" w:rsidR="00A140E5" w:rsidRPr="004B267D" w:rsidRDefault="00A140E5" w:rsidP="0093655D">
            <w:r w:rsidRPr="004B267D">
              <w:t>Role: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1AF39DBD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EF71A14" w14:textId="77777777" w:rsidR="00A140E5" w:rsidRPr="004B267D" w:rsidRDefault="00A140E5" w:rsidP="0093655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8B03082" w14:textId="77777777" w:rsidR="00A140E5" w:rsidRPr="004B267D" w:rsidRDefault="00A140E5" w:rsidP="0093655D"/>
        </w:tc>
      </w:tr>
    </w:tbl>
    <w:p w14:paraId="24329CE4" w14:textId="77777777" w:rsidR="00A140E5" w:rsidRPr="004B267D" w:rsidRDefault="00A140E5" w:rsidP="0093655D"/>
    <w:p w14:paraId="272140FD" w14:textId="77777777" w:rsidR="00A140E5" w:rsidRPr="004B267D" w:rsidRDefault="00A140E5" w:rsidP="0093655D">
      <w:pPr>
        <w:pStyle w:val="BodyText"/>
      </w:pPr>
    </w:p>
    <w:p w14:paraId="41C6E82D" w14:textId="77777777" w:rsidR="00A140E5" w:rsidRPr="004B267D" w:rsidRDefault="00A140E5" w:rsidP="0093655D">
      <w:pPr>
        <w:pStyle w:val="BodyText"/>
      </w:pPr>
    </w:p>
    <w:p w14:paraId="06C5DE04" w14:textId="77777777" w:rsidR="00A140E5" w:rsidRPr="004B267D" w:rsidRDefault="00A140E5" w:rsidP="0093655D"/>
    <w:p w14:paraId="6FE306DB" w14:textId="77777777" w:rsidR="00A140E5" w:rsidRPr="004B267D" w:rsidRDefault="00A140E5" w:rsidP="0093655D"/>
    <w:p w14:paraId="738B03BB" w14:textId="77777777" w:rsidR="001B599D" w:rsidRPr="004B267D" w:rsidRDefault="001B599D" w:rsidP="0093655D">
      <w:pPr>
        <w:pStyle w:val="Appendix"/>
      </w:pPr>
      <w:r w:rsidRPr="004B267D">
        <w:br w:type="page"/>
      </w:r>
      <w:bookmarkStart w:id="82" w:name="_Toc42871370"/>
      <w:r w:rsidR="00A140E5" w:rsidRPr="004B267D">
        <w:lastRenderedPageBreak/>
        <w:t>Appendix A:</w:t>
      </w:r>
      <w:r w:rsidRPr="004B267D">
        <w:t xml:space="preserve"> References</w:t>
      </w:r>
      <w:bookmarkEnd w:id="82"/>
    </w:p>
    <w:p w14:paraId="22DB4043" w14:textId="758CFAF8" w:rsidR="00C11FFD" w:rsidRPr="004B267D" w:rsidRDefault="00C11FFD" w:rsidP="0093655D">
      <w:pPr>
        <w:pStyle w:val="BodyText3"/>
      </w:pPr>
      <w:r w:rsidRPr="004B267D">
        <w:t>The following table summarizes the documents referenced in this document.</w:t>
      </w:r>
    </w:p>
    <w:p w14:paraId="3C8505BD" w14:textId="77777777" w:rsidR="00A70A07" w:rsidRPr="004B267D" w:rsidRDefault="00A70A07" w:rsidP="0093655D">
      <w:pPr>
        <w:pStyle w:val="BodyText3"/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694"/>
        <w:gridCol w:w="4531"/>
      </w:tblGrid>
      <w:tr w:rsidR="00767488" w:rsidRPr="004B267D" w14:paraId="2A7011D8" w14:textId="77777777" w:rsidTr="008E15E7">
        <w:trPr>
          <w:jc w:val="center"/>
        </w:trPr>
        <w:tc>
          <w:tcPr>
            <w:tcW w:w="2835" w:type="dxa"/>
            <w:shd w:val="clear" w:color="auto" w:fill="F3F3F3"/>
          </w:tcPr>
          <w:p w14:paraId="503D0D06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Document Name and Version</w:t>
            </w:r>
          </w:p>
        </w:tc>
        <w:tc>
          <w:tcPr>
            <w:tcW w:w="2694" w:type="dxa"/>
            <w:shd w:val="clear" w:color="auto" w:fill="F3F3F3"/>
          </w:tcPr>
          <w:p w14:paraId="51299258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Description</w:t>
            </w:r>
          </w:p>
        </w:tc>
        <w:tc>
          <w:tcPr>
            <w:tcW w:w="4531" w:type="dxa"/>
            <w:shd w:val="clear" w:color="auto" w:fill="F3F3F3"/>
          </w:tcPr>
          <w:p w14:paraId="42E01AC7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Location</w:t>
            </w:r>
          </w:p>
        </w:tc>
      </w:tr>
      <w:tr w:rsidR="00767488" w:rsidRPr="004B267D" w14:paraId="28329DF1" w14:textId="77777777" w:rsidTr="008E15E7">
        <w:trPr>
          <w:trHeight w:val="482"/>
          <w:jc w:val="center"/>
        </w:trPr>
        <w:tc>
          <w:tcPr>
            <w:tcW w:w="2835" w:type="dxa"/>
          </w:tcPr>
          <w:p w14:paraId="2869653C" w14:textId="0CC634C3" w:rsidR="00C11FFD" w:rsidRPr="004B267D" w:rsidRDefault="004F7958" w:rsidP="00EA3A7E">
            <w:pPr>
              <w:pStyle w:val="BodyText"/>
              <w:ind w:left="0"/>
            </w:pPr>
            <w:r w:rsidRPr="004B267D">
              <w:t>UI Design Documents</w:t>
            </w:r>
          </w:p>
        </w:tc>
        <w:tc>
          <w:tcPr>
            <w:tcW w:w="2694" w:type="dxa"/>
          </w:tcPr>
          <w:p w14:paraId="6E5D797F" w14:textId="1725BC85" w:rsidR="00C11FFD" w:rsidRPr="004B267D" w:rsidRDefault="004F7958" w:rsidP="00EA3A7E">
            <w:pPr>
              <w:pStyle w:val="BodyText"/>
              <w:ind w:left="0"/>
            </w:pPr>
            <w:r w:rsidRPr="004B267D">
              <w:t>The design files for the User Interface.</w:t>
            </w:r>
          </w:p>
        </w:tc>
        <w:tc>
          <w:tcPr>
            <w:tcW w:w="4531" w:type="dxa"/>
          </w:tcPr>
          <w:p w14:paraId="130B0103" w14:textId="2BC78D2A" w:rsidR="00C11FFD" w:rsidRPr="004B267D" w:rsidRDefault="004571A3" w:rsidP="00EA3A7E">
            <w:pPr>
              <w:pStyle w:val="BodyText"/>
              <w:ind w:left="0"/>
              <w:rPr>
                <w:i/>
              </w:rPr>
            </w:pPr>
            <w:hyperlink r:id="rId21" w:history="1">
              <w:r w:rsidR="004F7958" w:rsidRPr="004B267D">
                <w:rPr>
                  <w:rStyle w:val="Hyperlink"/>
                  <w:color w:val="000000" w:themeColor="text1"/>
                </w:rPr>
                <w:t>https://github.com/RuggedRadius/ArcadeGameJavaFX/blob/master/Documentation/TAFE%20Invaders%20-%20UI%20Design.pdf</w:t>
              </w:r>
            </w:hyperlink>
            <w:r w:rsidR="004F7958" w:rsidRPr="004B267D">
              <w:t>.</w:t>
            </w:r>
          </w:p>
        </w:tc>
      </w:tr>
      <w:tr w:rsidR="0093655D" w:rsidRPr="004B267D" w14:paraId="32FC8E67" w14:textId="77777777" w:rsidTr="008E15E7">
        <w:trPr>
          <w:trHeight w:val="482"/>
          <w:jc w:val="center"/>
        </w:trPr>
        <w:tc>
          <w:tcPr>
            <w:tcW w:w="2835" w:type="dxa"/>
          </w:tcPr>
          <w:p w14:paraId="78944CAD" w14:textId="0254D52A" w:rsidR="00AD2AF5" w:rsidRPr="004B267D" w:rsidRDefault="00AD2AF5" w:rsidP="00EA3A7E">
            <w:pPr>
              <w:pStyle w:val="BodyText"/>
              <w:ind w:left="0"/>
            </w:pPr>
            <w:r w:rsidRPr="004B267D">
              <w:t>JVM Information</w:t>
            </w:r>
          </w:p>
        </w:tc>
        <w:tc>
          <w:tcPr>
            <w:tcW w:w="2694" w:type="dxa"/>
          </w:tcPr>
          <w:p w14:paraId="6C4E8AD9" w14:textId="2EE13831" w:rsidR="00AD2AF5" w:rsidRPr="004B267D" w:rsidRDefault="00AD2AF5" w:rsidP="00EA3A7E">
            <w:pPr>
              <w:pStyle w:val="BodyText"/>
              <w:ind w:left="0"/>
            </w:pPr>
            <w:r w:rsidRPr="004B267D">
              <w:t>More information on the Java Virtual Machine.</w:t>
            </w:r>
          </w:p>
        </w:tc>
        <w:tc>
          <w:tcPr>
            <w:tcW w:w="4531" w:type="dxa"/>
          </w:tcPr>
          <w:p w14:paraId="1C31865E" w14:textId="1670E5FA" w:rsidR="00AD2AF5" w:rsidRPr="004B267D" w:rsidRDefault="004571A3" w:rsidP="00EA3A7E">
            <w:pPr>
              <w:pStyle w:val="BodyText"/>
              <w:ind w:left="0"/>
            </w:pPr>
            <w:hyperlink r:id="rId22" w:history="1">
              <w:r w:rsidR="00AD2AF5" w:rsidRPr="004B267D">
                <w:rPr>
                  <w:rStyle w:val="Hyperlink"/>
                  <w:color w:val="000000" w:themeColor="text1"/>
                </w:rPr>
                <w:t>https://java.com/en/download/whatis_java.jsp</w:t>
              </w:r>
            </w:hyperlink>
          </w:p>
        </w:tc>
      </w:tr>
      <w:tr w:rsidR="00A70A07" w:rsidRPr="004B267D" w14:paraId="028CF931" w14:textId="77777777" w:rsidTr="008E15E7">
        <w:trPr>
          <w:trHeight w:val="482"/>
          <w:jc w:val="center"/>
        </w:trPr>
        <w:tc>
          <w:tcPr>
            <w:tcW w:w="2835" w:type="dxa"/>
          </w:tcPr>
          <w:p w14:paraId="39ADC206" w14:textId="0DAF0DE4" w:rsidR="00A70A07" w:rsidRPr="004B267D" w:rsidRDefault="00A70A07" w:rsidP="00EA3A7E">
            <w:pPr>
              <w:pStyle w:val="BodyText"/>
              <w:ind w:left="0"/>
            </w:pPr>
            <w:r w:rsidRPr="004B267D">
              <w:t>Microsoft Coding Conventions</w:t>
            </w:r>
          </w:p>
        </w:tc>
        <w:tc>
          <w:tcPr>
            <w:tcW w:w="2694" w:type="dxa"/>
          </w:tcPr>
          <w:p w14:paraId="59F937B2" w14:textId="259C3AEA" w:rsidR="00A70A07" w:rsidRPr="004B267D" w:rsidRDefault="00A70A07" w:rsidP="00EA3A7E">
            <w:pPr>
              <w:pStyle w:val="BodyText"/>
              <w:ind w:left="0"/>
            </w:pPr>
            <w:r w:rsidRPr="004B267D">
              <w:t>An outline of coding conventions.</w:t>
            </w:r>
          </w:p>
        </w:tc>
        <w:tc>
          <w:tcPr>
            <w:tcW w:w="4531" w:type="dxa"/>
          </w:tcPr>
          <w:p w14:paraId="75408F69" w14:textId="77777777" w:rsidR="00A70A07" w:rsidRPr="004B267D" w:rsidRDefault="004571A3" w:rsidP="00A70A07">
            <w:pPr>
              <w:ind w:left="0"/>
            </w:pPr>
            <w:hyperlink r:id="rId23" w:history="1">
              <w:r w:rsidR="00A70A07" w:rsidRPr="004B267D">
                <w:rPr>
                  <w:rStyle w:val="Hyperlink"/>
                  <w:color w:val="000000" w:themeColor="text1"/>
                </w:rPr>
                <w:t>https://docs.microsoft.com/en-us/dotnet/csharp/programming-guide/inside-a-program/coding-conventions</w:t>
              </w:r>
            </w:hyperlink>
          </w:p>
          <w:p w14:paraId="48DA877F" w14:textId="77777777" w:rsidR="00A70A07" w:rsidRPr="004B267D" w:rsidRDefault="00A70A07" w:rsidP="00EA3A7E">
            <w:pPr>
              <w:pStyle w:val="BodyText"/>
              <w:ind w:left="0"/>
            </w:pPr>
          </w:p>
        </w:tc>
      </w:tr>
    </w:tbl>
    <w:p w14:paraId="38E1F5D3" w14:textId="77777777" w:rsidR="00C11FFD" w:rsidRPr="004B267D" w:rsidRDefault="00C11FFD" w:rsidP="0093655D">
      <w:pPr>
        <w:pStyle w:val="BodyText3"/>
      </w:pPr>
    </w:p>
    <w:p w14:paraId="4FA0803C" w14:textId="0927F19F" w:rsidR="001B599D" w:rsidRPr="004B267D" w:rsidRDefault="001B599D" w:rsidP="0093655D">
      <w:pPr>
        <w:pStyle w:val="Appendix"/>
      </w:pPr>
      <w:r w:rsidRPr="004B267D">
        <w:br w:type="page"/>
      </w:r>
      <w:bookmarkStart w:id="83" w:name="_Toc42871371"/>
      <w:r w:rsidR="00A140E5" w:rsidRPr="004B267D">
        <w:lastRenderedPageBreak/>
        <w:t xml:space="preserve">Appendix </w:t>
      </w:r>
      <w:r w:rsidR="008443A1" w:rsidRPr="004B267D">
        <w:t>B</w:t>
      </w:r>
      <w:r w:rsidR="00A140E5" w:rsidRPr="004B267D">
        <w:t xml:space="preserve">: </w:t>
      </w:r>
      <w:r w:rsidRPr="004B267D">
        <w:t>Key Terms</w:t>
      </w:r>
      <w:bookmarkEnd w:id="83"/>
    </w:p>
    <w:p w14:paraId="76E83D4F" w14:textId="5639F10F" w:rsidR="00C11FFD" w:rsidRPr="004B267D" w:rsidRDefault="00C11FFD" w:rsidP="0093655D">
      <w:pPr>
        <w:pStyle w:val="BodyText"/>
      </w:pPr>
      <w:r w:rsidRPr="004B267D">
        <w:t>The following table provides definitions for terms relevant to this document.</w:t>
      </w:r>
    </w:p>
    <w:p w14:paraId="07E1BEA5" w14:textId="77777777" w:rsidR="00A70A07" w:rsidRPr="004B267D" w:rsidRDefault="00A70A07" w:rsidP="0093655D">
      <w:pPr>
        <w:pStyle w:val="BodyText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53"/>
        <w:gridCol w:w="5861"/>
      </w:tblGrid>
      <w:tr w:rsidR="00767488" w:rsidRPr="004B267D" w14:paraId="20F9B353" w14:textId="77777777" w:rsidTr="00A70A07">
        <w:tc>
          <w:tcPr>
            <w:tcW w:w="3353" w:type="dxa"/>
            <w:shd w:val="clear" w:color="auto" w:fill="F3F3F3"/>
          </w:tcPr>
          <w:p w14:paraId="4684E7C6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Term</w:t>
            </w:r>
          </w:p>
        </w:tc>
        <w:tc>
          <w:tcPr>
            <w:tcW w:w="5861" w:type="dxa"/>
            <w:shd w:val="clear" w:color="auto" w:fill="F3F3F3"/>
          </w:tcPr>
          <w:p w14:paraId="73BC7C4E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Definition</w:t>
            </w:r>
          </w:p>
        </w:tc>
      </w:tr>
      <w:tr w:rsidR="00767488" w:rsidRPr="004B267D" w14:paraId="5E6D315B" w14:textId="77777777" w:rsidTr="00A70A07">
        <w:trPr>
          <w:trHeight w:val="482"/>
        </w:trPr>
        <w:tc>
          <w:tcPr>
            <w:tcW w:w="3353" w:type="dxa"/>
          </w:tcPr>
          <w:p w14:paraId="26613BB7" w14:textId="65D22077" w:rsidR="00C11FFD" w:rsidRPr="004B267D" w:rsidRDefault="007F30E7" w:rsidP="00313061">
            <w:pPr>
              <w:pStyle w:val="BodyText"/>
              <w:ind w:left="0"/>
            </w:pPr>
            <w:r w:rsidRPr="004B267D">
              <w:t>JVM</w:t>
            </w:r>
          </w:p>
        </w:tc>
        <w:tc>
          <w:tcPr>
            <w:tcW w:w="5861" w:type="dxa"/>
          </w:tcPr>
          <w:p w14:paraId="7B3C96AC" w14:textId="3A6E1776" w:rsidR="00C11FFD" w:rsidRPr="004B267D" w:rsidRDefault="007F30E7" w:rsidP="00313061">
            <w:pPr>
              <w:pStyle w:val="BodyText"/>
              <w:ind w:left="0"/>
            </w:pPr>
            <w:r w:rsidRPr="004B267D">
              <w:t>Java Virtual Machine.</w:t>
            </w:r>
          </w:p>
        </w:tc>
      </w:tr>
      <w:tr w:rsidR="00767488" w:rsidRPr="004B267D" w14:paraId="0466A89E" w14:textId="77777777" w:rsidTr="00A70A07">
        <w:trPr>
          <w:trHeight w:val="482"/>
        </w:trPr>
        <w:tc>
          <w:tcPr>
            <w:tcW w:w="3353" w:type="dxa"/>
          </w:tcPr>
          <w:p w14:paraId="1E0B470E" w14:textId="7920A23E" w:rsidR="00C11FFD" w:rsidRPr="004B267D" w:rsidRDefault="007F30E7" w:rsidP="00313061">
            <w:pPr>
              <w:pStyle w:val="BodyText"/>
              <w:ind w:left="0"/>
            </w:pPr>
            <w:r w:rsidRPr="004B267D">
              <w:t>JRE</w:t>
            </w:r>
          </w:p>
        </w:tc>
        <w:tc>
          <w:tcPr>
            <w:tcW w:w="5861" w:type="dxa"/>
          </w:tcPr>
          <w:p w14:paraId="31B19324" w14:textId="52087C38" w:rsidR="00C11FFD" w:rsidRPr="004B267D" w:rsidRDefault="007F30E7" w:rsidP="00313061">
            <w:pPr>
              <w:pStyle w:val="BodyText"/>
              <w:ind w:left="0"/>
            </w:pPr>
            <w:r w:rsidRPr="004B267D">
              <w:t>Java Run-time Environment.</w:t>
            </w:r>
          </w:p>
        </w:tc>
      </w:tr>
      <w:tr w:rsidR="00BB0077" w:rsidRPr="004B267D" w14:paraId="6E62E649" w14:textId="77777777" w:rsidTr="00A70A07">
        <w:trPr>
          <w:trHeight w:val="482"/>
        </w:trPr>
        <w:tc>
          <w:tcPr>
            <w:tcW w:w="3353" w:type="dxa"/>
          </w:tcPr>
          <w:p w14:paraId="151E14DA" w14:textId="75C06831" w:rsidR="00BB0077" w:rsidRPr="004B267D" w:rsidRDefault="00BB0077" w:rsidP="00313061">
            <w:pPr>
              <w:pStyle w:val="BodyText"/>
              <w:ind w:left="0"/>
            </w:pPr>
            <w:r w:rsidRPr="004B267D">
              <w:t>SDK</w:t>
            </w:r>
          </w:p>
        </w:tc>
        <w:tc>
          <w:tcPr>
            <w:tcW w:w="5861" w:type="dxa"/>
          </w:tcPr>
          <w:p w14:paraId="3E12B2D2" w14:textId="5B56DC1D" w:rsidR="00BB0077" w:rsidRPr="004B267D" w:rsidRDefault="00313061" w:rsidP="00313061">
            <w:pPr>
              <w:pStyle w:val="BodyText"/>
              <w:ind w:left="0"/>
            </w:pPr>
            <w:r w:rsidRPr="004B267D">
              <w:t>Software Development Kit.</w:t>
            </w:r>
          </w:p>
        </w:tc>
      </w:tr>
      <w:tr w:rsidR="00313061" w:rsidRPr="004B267D" w14:paraId="72BBD3BF" w14:textId="77777777" w:rsidTr="00A70A07">
        <w:trPr>
          <w:trHeight w:val="482"/>
        </w:trPr>
        <w:tc>
          <w:tcPr>
            <w:tcW w:w="3353" w:type="dxa"/>
          </w:tcPr>
          <w:p w14:paraId="05594C0D" w14:textId="1D244832" w:rsidR="00313061" w:rsidRPr="004B267D" w:rsidRDefault="00313061" w:rsidP="00313061">
            <w:pPr>
              <w:pStyle w:val="BodyText"/>
              <w:ind w:left="0"/>
            </w:pPr>
            <w:r w:rsidRPr="004B267D">
              <w:t>GUI / UI</w:t>
            </w:r>
          </w:p>
        </w:tc>
        <w:tc>
          <w:tcPr>
            <w:tcW w:w="5861" w:type="dxa"/>
          </w:tcPr>
          <w:p w14:paraId="4DC752AF" w14:textId="0588BD67" w:rsidR="00313061" w:rsidRPr="004B267D" w:rsidRDefault="00313061" w:rsidP="00313061">
            <w:pPr>
              <w:pStyle w:val="BodyText"/>
              <w:ind w:left="0"/>
            </w:pPr>
            <w:r w:rsidRPr="004B267D">
              <w:t>Graphical / User Interface</w:t>
            </w:r>
          </w:p>
        </w:tc>
      </w:tr>
      <w:tr w:rsidR="00313061" w:rsidRPr="004B267D" w14:paraId="036960D8" w14:textId="77777777" w:rsidTr="00A70A07">
        <w:trPr>
          <w:trHeight w:val="482"/>
        </w:trPr>
        <w:tc>
          <w:tcPr>
            <w:tcW w:w="3353" w:type="dxa"/>
          </w:tcPr>
          <w:p w14:paraId="544732B8" w14:textId="13D92244" w:rsidR="00313061" w:rsidRPr="004B267D" w:rsidRDefault="00313061" w:rsidP="00313061">
            <w:pPr>
              <w:pStyle w:val="BodyText"/>
              <w:ind w:left="0"/>
            </w:pPr>
            <w:r w:rsidRPr="004B267D">
              <w:t>Dynamic Data Structure</w:t>
            </w:r>
          </w:p>
        </w:tc>
        <w:tc>
          <w:tcPr>
            <w:tcW w:w="5861" w:type="dxa"/>
          </w:tcPr>
          <w:p w14:paraId="4A719B8E" w14:textId="7905CA11" w:rsidR="00313061" w:rsidRPr="004B267D" w:rsidRDefault="00313061" w:rsidP="00313061">
            <w:pPr>
              <w:ind w:left="0"/>
            </w:pPr>
            <w:r w:rsidRPr="004B267D">
              <w:t>A dynamic data structure (DDS) refers to an organization or collection of data in memory that has the flexibility to grow or shrink in size, enabling a developer to control exactly how much memory is utilized. </w:t>
            </w:r>
          </w:p>
        </w:tc>
      </w:tr>
    </w:tbl>
    <w:p w14:paraId="2E6479C9" w14:textId="77777777" w:rsidR="00305B55" w:rsidRPr="004B267D" w:rsidRDefault="00305B55" w:rsidP="0093655D">
      <w:pPr>
        <w:pStyle w:val="Appendix"/>
      </w:pPr>
    </w:p>
    <w:sectPr w:rsidR="00305B55" w:rsidRPr="004B267D" w:rsidSect="00DF2171"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8A4E5" w14:textId="77777777" w:rsidR="004571A3" w:rsidRDefault="004571A3" w:rsidP="0093655D">
      <w:r>
        <w:separator/>
      </w:r>
    </w:p>
  </w:endnote>
  <w:endnote w:type="continuationSeparator" w:id="0">
    <w:p w14:paraId="18DB6998" w14:textId="77777777" w:rsidR="004571A3" w:rsidRDefault="004571A3" w:rsidP="0093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3102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E9B09" w14:textId="7698549A" w:rsidR="004151F5" w:rsidRDefault="004151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2F68D" w14:textId="19378A6B" w:rsidR="002E62CD" w:rsidRPr="00DF2171" w:rsidRDefault="002E62CD" w:rsidP="0093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C5A2" w14:textId="2600D2B7" w:rsidR="00571DE7" w:rsidRDefault="00571DE7">
    <w:pPr>
      <w:pStyle w:val="Footer"/>
      <w:jc w:val="right"/>
    </w:pPr>
  </w:p>
  <w:p w14:paraId="0A328416" w14:textId="5C2607F3" w:rsidR="00DF2171" w:rsidRPr="00DF2171" w:rsidRDefault="00DF2171" w:rsidP="00936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4227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F7DE9" w14:textId="77777777" w:rsidR="004151F5" w:rsidRDefault="004151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E4264" w14:textId="77777777" w:rsidR="004151F5" w:rsidRPr="00DF2171" w:rsidRDefault="004151F5" w:rsidP="00936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AAF51" w14:textId="77777777" w:rsidR="004571A3" w:rsidRDefault="004571A3" w:rsidP="0093655D">
      <w:r>
        <w:separator/>
      </w:r>
    </w:p>
  </w:footnote>
  <w:footnote w:type="continuationSeparator" w:id="0">
    <w:p w14:paraId="6D7C578C" w14:textId="77777777" w:rsidR="004571A3" w:rsidRDefault="004571A3" w:rsidP="00936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99DB8" w14:textId="05DAE963" w:rsidR="002E62CD" w:rsidRPr="00DF2171" w:rsidRDefault="00E743AC" w:rsidP="007A69C8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0DCA9C" wp14:editId="542BF95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9C8">
      <w:tab/>
    </w:r>
    <w:r w:rsidR="007A69C8">
      <w:tab/>
      <w:t>TAFE Invaders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C9C83" w14:textId="77777777" w:rsidR="00571DE7" w:rsidRPr="00DF2171" w:rsidRDefault="00571DE7" w:rsidP="00571DE7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4CBD2D0C" wp14:editId="10760EF0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4299FF99" w14:textId="77777777" w:rsidR="00571DE7" w:rsidRDefault="00571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832C8CAE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5A8E6512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C04A77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6020222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4D842A66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162055C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676C93C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B82E403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A04EA4C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EB0CE5A6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BA8E4D9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3E50DB8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40A0B3C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6007F2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55B8052E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2F67CB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7592CD9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D8CCB4E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14CC442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20A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32A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23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D452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7C4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C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CFD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F0A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1604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C6CC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000A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154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7B8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6EA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60CB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B5CA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D2324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15C80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03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5E5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EA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B4F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6D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00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DA4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67EBD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055BB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1249"/>
    <w:rsid w:val="00172F69"/>
    <w:rsid w:val="00174288"/>
    <w:rsid w:val="001744DF"/>
    <w:rsid w:val="00185367"/>
    <w:rsid w:val="001931E6"/>
    <w:rsid w:val="00193EB9"/>
    <w:rsid w:val="0019796D"/>
    <w:rsid w:val="001A3A00"/>
    <w:rsid w:val="001B599D"/>
    <w:rsid w:val="001C326A"/>
    <w:rsid w:val="001E29ED"/>
    <w:rsid w:val="001E7A20"/>
    <w:rsid w:val="001F2748"/>
    <w:rsid w:val="0020385A"/>
    <w:rsid w:val="00212742"/>
    <w:rsid w:val="00225897"/>
    <w:rsid w:val="0023474F"/>
    <w:rsid w:val="0024151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0CE5"/>
    <w:rsid w:val="002B1932"/>
    <w:rsid w:val="002C3AEC"/>
    <w:rsid w:val="002D1641"/>
    <w:rsid w:val="002D2506"/>
    <w:rsid w:val="002D3CFE"/>
    <w:rsid w:val="002D42FC"/>
    <w:rsid w:val="002D7971"/>
    <w:rsid w:val="002D7B4E"/>
    <w:rsid w:val="002E5ECF"/>
    <w:rsid w:val="002E62CD"/>
    <w:rsid w:val="002E6B06"/>
    <w:rsid w:val="002E6E0D"/>
    <w:rsid w:val="002F42A3"/>
    <w:rsid w:val="002F46CE"/>
    <w:rsid w:val="00301E47"/>
    <w:rsid w:val="00302E5E"/>
    <w:rsid w:val="00305B55"/>
    <w:rsid w:val="00313061"/>
    <w:rsid w:val="00315636"/>
    <w:rsid w:val="003225D3"/>
    <w:rsid w:val="0032372D"/>
    <w:rsid w:val="00323FF0"/>
    <w:rsid w:val="0033038F"/>
    <w:rsid w:val="0033354C"/>
    <w:rsid w:val="00340678"/>
    <w:rsid w:val="0035086F"/>
    <w:rsid w:val="003548B3"/>
    <w:rsid w:val="0035633B"/>
    <w:rsid w:val="00363D0C"/>
    <w:rsid w:val="00370FF2"/>
    <w:rsid w:val="003736E4"/>
    <w:rsid w:val="003779D5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151F5"/>
    <w:rsid w:val="0042056A"/>
    <w:rsid w:val="0042689C"/>
    <w:rsid w:val="00427DBF"/>
    <w:rsid w:val="00430C2A"/>
    <w:rsid w:val="00432D0C"/>
    <w:rsid w:val="0043321D"/>
    <w:rsid w:val="004359BD"/>
    <w:rsid w:val="004459E8"/>
    <w:rsid w:val="00446075"/>
    <w:rsid w:val="004549F7"/>
    <w:rsid w:val="00455A37"/>
    <w:rsid w:val="004571A3"/>
    <w:rsid w:val="004820A8"/>
    <w:rsid w:val="004878DF"/>
    <w:rsid w:val="00490557"/>
    <w:rsid w:val="00493A96"/>
    <w:rsid w:val="00497D50"/>
    <w:rsid w:val="004A071A"/>
    <w:rsid w:val="004A12A9"/>
    <w:rsid w:val="004A3B48"/>
    <w:rsid w:val="004A66BD"/>
    <w:rsid w:val="004B018A"/>
    <w:rsid w:val="004B267D"/>
    <w:rsid w:val="004C4402"/>
    <w:rsid w:val="004D35D1"/>
    <w:rsid w:val="004D57ED"/>
    <w:rsid w:val="004E40DA"/>
    <w:rsid w:val="004F21B1"/>
    <w:rsid w:val="004F7958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71DE7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3A7E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6BC0"/>
    <w:rsid w:val="006347EB"/>
    <w:rsid w:val="00636B8A"/>
    <w:rsid w:val="00641625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96277"/>
    <w:rsid w:val="006A0357"/>
    <w:rsid w:val="006B5186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298C"/>
    <w:rsid w:val="00733282"/>
    <w:rsid w:val="00746686"/>
    <w:rsid w:val="00753980"/>
    <w:rsid w:val="007633CF"/>
    <w:rsid w:val="007668C8"/>
    <w:rsid w:val="00767488"/>
    <w:rsid w:val="007676D6"/>
    <w:rsid w:val="00773CDE"/>
    <w:rsid w:val="00784D59"/>
    <w:rsid w:val="00790438"/>
    <w:rsid w:val="00797279"/>
    <w:rsid w:val="007A5D2D"/>
    <w:rsid w:val="007A69C8"/>
    <w:rsid w:val="007B7C75"/>
    <w:rsid w:val="007C0DAE"/>
    <w:rsid w:val="007D5D2D"/>
    <w:rsid w:val="007F199A"/>
    <w:rsid w:val="007F30E7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60150"/>
    <w:rsid w:val="00872566"/>
    <w:rsid w:val="00880734"/>
    <w:rsid w:val="00886DE4"/>
    <w:rsid w:val="00887155"/>
    <w:rsid w:val="008A247F"/>
    <w:rsid w:val="008A753A"/>
    <w:rsid w:val="008B15C9"/>
    <w:rsid w:val="008C0EFA"/>
    <w:rsid w:val="008C5587"/>
    <w:rsid w:val="008E15E7"/>
    <w:rsid w:val="008E2491"/>
    <w:rsid w:val="008E3E1D"/>
    <w:rsid w:val="008F5793"/>
    <w:rsid w:val="00906A3C"/>
    <w:rsid w:val="00911C5E"/>
    <w:rsid w:val="00922A2F"/>
    <w:rsid w:val="009236D4"/>
    <w:rsid w:val="00935DB8"/>
    <w:rsid w:val="0093655D"/>
    <w:rsid w:val="00940A26"/>
    <w:rsid w:val="00945E97"/>
    <w:rsid w:val="0094748B"/>
    <w:rsid w:val="00954850"/>
    <w:rsid w:val="00963145"/>
    <w:rsid w:val="00964E70"/>
    <w:rsid w:val="00991BD7"/>
    <w:rsid w:val="00993809"/>
    <w:rsid w:val="009A09D6"/>
    <w:rsid w:val="009A4EF4"/>
    <w:rsid w:val="009B0091"/>
    <w:rsid w:val="009B3D5D"/>
    <w:rsid w:val="009D0582"/>
    <w:rsid w:val="009D619D"/>
    <w:rsid w:val="009D6764"/>
    <w:rsid w:val="009E31FE"/>
    <w:rsid w:val="009E60C5"/>
    <w:rsid w:val="009E73F7"/>
    <w:rsid w:val="009F45BE"/>
    <w:rsid w:val="009F5DFF"/>
    <w:rsid w:val="00A125AA"/>
    <w:rsid w:val="00A13EED"/>
    <w:rsid w:val="00A140E5"/>
    <w:rsid w:val="00A20272"/>
    <w:rsid w:val="00A22D42"/>
    <w:rsid w:val="00A45B38"/>
    <w:rsid w:val="00A56536"/>
    <w:rsid w:val="00A66C95"/>
    <w:rsid w:val="00A70A07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2AF5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A7CE1"/>
    <w:rsid w:val="00BB0077"/>
    <w:rsid w:val="00BB48B8"/>
    <w:rsid w:val="00BC1005"/>
    <w:rsid w:val="00BD41A8"/>
    <w:rsid w:val="00BD6706"/>
    <w:rsid w:val="00BE17A2"/>
    <w:rsid w:val="00BE7477"/>
    <w:rsid w:val="00C11FFD"/>
    <w:rsid w:val="00C1500C"/>
    <w:rsid w:val="00C165BB"/>
    <w:rsid w:val="00C21D49"/>
    <w:rsid w:val="00C6349D"/>
    <w:rsid w:val="00C755D0"/>
    <w:rsid w:val="00C757CA"/>
    <w:rsid w:val="00C81C82"/>
    <w:rsid w:val="00C91E4A"/>
    <w:rsid w:val="00CA587B"/>
    <w:rsid w:val="00CB2E48"/>
    <w:rsid w:val="00CB2E71"/>
    <w:rsid w:val="00CB36F5"/>
    <w:rsid w:val="00CC049C"/>
    <w:rsid w:val="00CD7BE2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50F25"/>
    <w:rsid w:val="00E6090B"/>
    <w:rsid w:val="00E640D7"/>
    <w:rsid w:val="00E743AC"/>
    <w:rsid w:val="00E749C7"/>
    <w:rsid w:val="00E85E9F"/>
    <w:rsid w:val="00EA3A7E"/>
    <w:rsid w:val="00EB70BE"/>
    <w:rsid w:val="00EC3E7D"/>
    <w:rsid w:val="00ED0F84"/>
    <w:rsid w:val="00EE1D59"/>
    <w:rsid w:val="00EE40B4"/>
    <w:rsid w:val="00EF73BD"/>
    <w:rsid w:val="00F0114B"/>
    <w:rsid w:val="00F25605"/>
    <w:rsid w:val="00F2753A"/>
    <w:rsid w:val="00F366CD"/>
    <w:rsid w:val="00F37C24"/>
    <w:rsid w:val="00F4747F"/>
    <w:rsid w:val="00F57E4B"/>
    <w:rsid w:val="00F67541"/>
    <w:rsid w:val="00F71159"/>
    <w:rsid w:val="00F75B33"/>
    <w:rsid w:val="00F826ED"/>
    <w:rsid w:val="00F873C8"/>
    <w:rsid w:val="00FA0FE6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E6523"/>
  <w15:chartTrackingRefBased/>
  <w15:docId w15:val="{9C6DB219-2895-4323-A314-3CF7784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A07"/>
    <w:pPr>
      <w:widowControl w:val="0"/>
      <w:spacing w:line="240" w:lineRule="atLeast"/>
      <w:ind w:left="576"/>
    </w:pPr>
    <w:rPr>
      <w:rFonts w:ascii="Arial" w:hAnsi="Arial" w:cs="Arial"/>
      <w:color w:val="000000" w:themeColor="text1"/>
      <w:sz w:val="24"/>
      <w:lang w:val="en-US" w:eastAsia="en-US"/>
    </w:rPr>
  </w:style>
  <w:style w:type="paragraph" w:styleId="Heading1">
    <w:name w:val="heading 1"/>
    <w:basedOn w:val="Normal"/>
    <w:link w:val="Heading1Char"/>
    <w:autoRedefine/>
    <w:qFormat/>
    <w:rsid w:val="00172F69"/>
    <w:pPr>
      <w:numPr>
        <w:numId w:val="1"/>
      </w:numPr>
      <w:spacing w:before="120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eastAsia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ind w:left="0"/>
    </w:pPr>
    <w:rPr>
      <w:sz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/>
    </w:pPr>
    <w:rPr>
      <w:i/>
      <w:color w:val="0000FF"/>
    </w:rPr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sz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pPr>
      <w:widowControl/>
    </w:pPr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/>
    </w:pPr>
    <w:rPr>
      <w:i/>
      <w:color w:val="0000FF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</w:pPr>
    <w:rPr>
      <w:sz w:val="20"/>
    </w:rPr>
  </w:style>
  <w:style w:type="paragraph" w:styleId="BodyText2">
    <w:name w:val="Body Text 2"/>
    <w:basedOn w:val="Normal"/>
    <w:pPr>
      <w:ind w:left="0"/>
    </w:pPr>
    <w:rPr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/>
      <w:ind w:left="720"/>
    </w:pPr>
    <w:rPr>
      <w:sz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ind w:left="0"/>
    </w:pPr>
    <w:rPr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</w:pPr>
    <w:rPr>
      <w:sz w:val="20"/>
    </w:rPr>
  </w:style>
  <w:style w:type="paragraph" w:customStyle="1" w:styleId="TextBold">
    <w:name w:val="Text Bold"/>
    <w:basedOn w:val="Normal"/>
    <w:next w:val="Normal"/>
    <w:pPr>
      <w:ind w:left="0"/>
    </w:pPr>
    <w:rPr>
      <w:b/>
      <w:sz w:val="20"/>
    </w:rPr>
  </w:style>
  <w:style w:type="paragraph" w:customStyle="1" w:styleId="TextUnderBold">
    <w:name w:val="Text UnderBold"/>
    <w:basedOn w:val="Normal"/>
    <w:pPr>
      <w:ind w:left="0"/>
      <w:jc w:val="center"/>
    </w:pPr>
    <w:rPr>
      <w:sz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/>
      <w:ind w:left="0"/>
    </w:pPr>
    <w:rPr>
      <w:b/>
      <w:i/>
      <w:sz w:val="22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/>
      <w:ind w:left="0"/>
    </w:pPr>
    <w:rPr>
      <w:sz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ind w:left="0"/>
    </w:pPr>
    <w:rPr>
      <w:i/>
      <w:color w:val="0000FF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ind w:left="340" w:hanging="227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</w:pPr>
  </w:style>
  <w:style w:type="paragraph" w:customStyle="1" w:styleId="InfoBlue">
    <w:name w:val="InfoBlue"/>
    <w:basedOn w:val="Normal"/>
    <w:next w:val="BodyText"/>
    <w:pPr>
      <w:spacing w:after="120"/>
    </w:pPr>
    <w:rPr>
      <w:i/>
      <w:color w:val="0000FF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spacing w:before="240"/>
      <w:ind w:left="720"/>
    </w:pPr>
    <w:rPr>
      <w:b/>
      <w:bCs/>
      <w:sz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numPr>
        <w:ilvl w:val="0"/>
        <w:numId w:val="0"/>
      </w:numPr>
      <w:spacing w:before="120" w:after="60"/>
      <w:ind w:left="576" w:hanging="576"/>
    </w:pPr>
    <w:rPr>
      <w:rFonts w:cs="Arial"/>
    </w:rPr>
  </w:style>
  <w:style w:type="character" w:customStyle="1" w:styleId="BodyTextChar">
    <w:name w:val="Body Text Char"/>
    <w:link w:val="BodyText"/>
    <w:rsid w:val="00E743A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15636"/>
    <w:pPr>
      <w:ind w:left="720"/>
      <w:contextualSpacing/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7A69C8"/>
    <w:rPr>
      <w:rFonts w:ascii="Arial" w:hAnsi="Arial" w:cs="Arial"/>
      <w:color w:val="000000" w:themeColor="text1"/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71DE7"/>
    <w:rPr>
      <w:rFonts w:ascii="Arial" w:eastAsia="Arial Unicode MS" w:hAnsi="Arial" w:cs="Arial"/>
      <w:b/>
      <w:bCs/>
      <w:caps/>
      <w:color w:val="000000" w:themeColor="text1"/>
      <w:kern w:val="36"/>
      <w:sz w:val="28"/>
      <w:szCs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71DE7"/>
    <w:rPr>
      <w:rFonts w:ascii="Arial" w:eastAsia="Arial Unicode MS" w:hAnsi="Arial" w:cs="Arial Unicode MS"/>
      <w:b/>
      <w:bCs/>
      <w:caps/>
      <w:color w:val="000000" w:themeColor="text1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71DE7"/>
    <w:rPr>
      <w:rFonts w:ascii="Arial" w:hAnsi="Arial" w:cs="Arial"/>
      <w:color w:val="000000" w:themeColor="text1"/>
      <w:sz w:val="24"/>
      <w:lang w:val="en-US" w:eastAsia="en-US"/>
    </w:rPr>
  </w:style>
  <w:style w:type="table" w:styleId="TableGrid">
    <w:name w:val="Table Grid"/>
    <w:basedOn w:val="TableNormal"/>
    <w:rsid w:val="00696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ava.com/en/download/whatis_java.jsp" TargetMode="External"/><Relationship Id="rId18" Type="http://schemas.openxmlformats.org/officeDocument/2006/relationships/hyperlink" Target="https://github.com/RuggedRadius/ArcadeGameJavaFX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uggedRadius/ArcadeGameJavaFX/blob/master/Documentation/TAFE%20Invaders%20-%20UI%20Design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uggedRadius/ArcadeGameJavaFX/blob/master/Documentation/TAFE%20Invaders%20-%20UI%20Design.pdf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docs.microsoft.com/en-us/dotnet/csharp/programming-guide/inside-a-program/coding-conventions" TargetMode="Externa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java.com/en/download/whatis_java.j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C711-4B49-439E-932D-C24C2EE2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9983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47</cp:revision>
  <cp:lastPrinted>2006-02-28T02:43:00Z</cp:lastPrinted>
  <dcterms:created xsi:type="dcterms:W3CDTF">2020-05-28T06:27:00Z</dcterms:created>
  <dcterms:modified xsi:type="dcterms:W3CDTF">2020-06-12T08:22:00Z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