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A756" w14:textId="28D0590E" w:rsidR="00337A08" w:rsidRDefault="00337A08">
      <w:r>
        <w:rPr>
          <w:noProof/>
        </w:rPr>
        <w:drawing>
          <wp:inline distT="0" distB="0" distL="0" distR="0" wp14:anchorId="5AF890DC" wp14:editId="0A97F496">
            <wp:extent cx="5274310" cy="4143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D5AF" w14:textId="0D680740" w:rsidR="00D85B27" w:rsidRDefault="00337A08">
      <w:hyperlink r:id="rId5" w:history="1">
        <w:r w:rsidRPr="00501D68">
          <w:rPr>
            <w:rStyle w:val="Hyperlink"/>
          </w:rPr>
          <w:t>https://go.distance.ncsu.edu/gd203/wp-content/uploads/2020/04/david123-860x676.jpeg</w:t>
        </w:r>
      </w:hyperlink>
    </w:p>
    <w:p w14:paraId="5B9C1EA5" w14:textId="68D4D0F0" w:rsidR="00337A08" w:rsidRDefault="00337A08"/>
    <w:p w14:paraId="476073AF" w14:textId="7E40BFB0" w:rsidR="00337A08" w:rsidRDefault="00337A08">
      <w:r>
        <w:rPr>
          <w:noProof/>
        </w:rPr>
        <w:drawing>
          <wp:inline distT="0" distB="0" distL="0" distR="0" wp14:anchorId="2FDCBE4B" wp14:editId="220E7E32">
            <wp:extent cx="5274310" cy="2969260"/>
            <wp:effectExtent l="0" t="0" r="2540" b="2540"/>
            <wp:docPr id="3" name="Picture 3" descr="All For a Few Good Waves | David Carson | graphic 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l For a Few Good Waves | David Carson | graphic desig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A08">
        <w:t xml:space="preserve"> </w:t>
      </w:r>
      <w:hyperlink r:id="rId7" w:history="1">
        <w:r w:rsidRPr="00501D68">
          <w:rPr>
            <w:rStyle w:val="Hyperlink"/>
          </w:rPr>
          <w:t>https://www.google.com/url?sa=i&amp;url=https%3A%2F%2Fwww.davidairey.com%2Fdavid-carson-all-for-a-few-good-waves&amp;psig=AOvVaw2Qglx2bYgRAJoJzappxKiO&amp;ust=1601232198019000&amp;source=images&amp;cd=vfe&amp;ved=0CAIQjRxqFwoTCLDbw_W8h-wCFQAAAAAdAAAAABAD</w:t>
        </w:r>
      </w:hyperlink>
    </w:p>
    <w:p w14:paraId="29741000" w14:textId="1506CC5C" w:rsidR="00337A08" w:rsidRDefault="00337A08"/>
    <w:p w14:paraId="40DA9DFE" w14:textId="77777777" w:rsidR="00337A08" w:rsidRPr="00337A08" w:rsidRDefault="00337A08">
      <w:pPr>
        <w:rPr>
          <w:rFonts w:hint="eastAsia"/>
        </w:rPr>
      </w:pPr>
      <w:bookmarkStart w:id="0" w:name="_GoBack"/>
      <w:bookmarkEnd w:id="0"/>
    </w:p>
    <w:sectPr w:rsidR="00337A08" w:rsidRPr="00337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9E"/>
    <w:rsid w:val="002F119E"/>
    <w:rsid w:val="00337A08"/>
    <w:rsid w:val="00B9388F"/>
    <w:rsid w:val="00D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43A1"/>
  <w15:chartTrackingRefBased/>
  <w15:docId w15:val="{CE96F22F-0BA6-418B-BC86-BF4A7682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davidairey.com%2Fdavid-carson-all-for-a-few-good-waves&amp;psig=AOvVaw2Qglx2bYgRAJoJzappxKiO&amp;ust=1601232198019000&amp;source=images&amp;cd=vfe&amp;ved=0CAIQjRxqFwoTCLDbw_W8h-wCFQAAAAAdAAAAAB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o.distance.ncsu.edu/gd203/wp-content/uploads/2020/04/david123-860x676.jpe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Song</dc:creator>
  <cp:keywords/>
  <dc:description/>
  <cp:lastModifiedBy>Ruiqi Song</cp:lastModifiedBy>
  <cp:revision>3</cp:revision>
  <dcterms:created xsi:type="dcterms:W3CDTF">2020-09-26T18:42:00Z</dcterms:created>
  <dcterms:modified xsi:type="dcterms:W3CDTF">2020-09-26T19:16:00Z</dcterms:modified>
</cp:coreProperties>
</file>