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69AB3" w14:textId="77777777" w:rsidR="003D2508" w:rsidRPr="003D2508" w:rsidRDefault="003D2508" w:rsidP="003D2508">
      <w:pPr>
        <w:ind w:right="210"/>
        <w:rPr>
          <w:rFonts w:eastAsiaTheme="minorEastAsia"/>
          <w:sz w:val="44"/>
          <w:szCs w:val="68"/>
        </w:rPr>
      </w:pPr>
      <w:r>
        <w:rPr>
          <w:rStyle w:val="normaltextrun"/>
          <w:rFonts w:eastAsia="等线 Light"/>
          <w:position w:val="1"/>
          <w:sz w:val="44"/>
          <w:szCs w:val="68"/>
        </w:rPr>
        <w:t xml:space="preserve">OK. So </w:t>
      </w:r>
      <w:r w:rsidRPr="003D2508">
        <w:rPr>
          <w:rStyle w:val="normaltextrun"/>
          <w:rFonts w:eastAsia="等线 Light"/>
          <w:position w:val="1"/>
          <w:sz w:val="44"/>
          <w:szCs w:val="68"/>
        </w:rPr>
        <w:t>How does this keep products and materials in use</w:t>
      </w:r>
      <w:r w:rsidRPr="003D2508">
        <w:rPr>
          <w:rStyle w:val="eop"/>
          <w:rFonts w:eastAsia="MS Gothic"/>
          <w:sz w:val="44"/>
          <w:szCs w:val="68"/>
        </w:rPr>
        <w:t>​</w:t>
      </w:r>
      <w:r>
        <w:rPr>
          <w:rStyle w:val="eop"/>
          <w:rFonts w:eastAsiaTheme="minorEastAsia" w:hint="eastAsia"/>
          <w:sz w:val="44"/>
          <w:szCs w:val="68"/>
        </w:rPr>
        <w:t>?</w:t>
      </w:r>
    </w:p>
    <w:p w14:paraId="66B96E76" w14:textId="77777777" w:rsidR="003D2508" w:rsidRDefault="003D2508" w:rsidP="003D2508">
      <w:pPr>
        <w:ind w:right="210"/>
        <w:rPr>
          <w:rFonts w:eastAsiaTheme="minorEastAsia"/>
          <w:sz w:val="24"/>
          <w:szCs w:val="24"/>
        </w:rPr>
      </w:pPr>
      <w:r>
        <w:rPr>
          <w:rFonts w:eastAsiaTheme="minorEastAsia"/>
          <w:sz w:val="24"/>
          <w:szCs w:val="24"/>
        </w:rPr>
        <w:t xml:space="preserve">Well, there are two </w:t>
      </w:r>
      <w:r w:rsidR="00521282">
        <w:rPr>
          <w:rFonts w:eastAsiaTheme="minorEastAsia"/>
          <w:sz w:val="24"/>
          <w:szCs w:val="24"/>
        </w:rPr>
        <w:t>crucial steps in this product.</w:t>
      </w:r>
    </w:p>
    <w:p w14:paraId="72CF8FDD" w14:textId="16E1D835" w:rsidR="00521282" w:rsidRDefault="00521282" w:rsidP="003D2508">
      <w:pPr>
        <w:ind w:right="210"/>
        <w:rPr>
          <w:rFonts w:eastAsiaTheme="minorEastAsia"/>
          <w:sz w:val="24"/>
          <w:szCs w:val="24"/>
        </w:rPr>
      </w:pPr>
      <w:r>
        <w:rPr>
          <w:rFonts w:eastAsiaTheme="minorEastAsia"/>
          <w:sz w:val="24"/>
          <w:szCs w:val="24"/>
        </w:rPr>
        <w:t>First, the to-go box will be charged instead of being free like now. So, according to the law of demand, as the price increases, the quantity demanded decreases, meaning less people will buy and use it, so waste can be reduced. Also, if you buy the product, especially when it’s expensive,</w:t>
      </w:r>
      <w:r w:rsidR="00B53C09">
        <w:rPr>
          <w:rFonts w:eastAsiaTheme="minorEastAsia"/>
          <w:sz w:val="24"/>
          <w:szCs w:val="24"/>
        </w:rPr>
        <w:t xml:space="preserve"> y</w:t>
      </w:r>
      <w:r>
        <w:rPr>
          <w:rFonts w:eastAsiaTheme="minorEastAsia"/>
          <w:sz w:val="24"/>
          <w:szCs w:val="24"/>
        </w:rPr>
        <w:t xml:space="preserve">ou must use it </w:t>
      </w:r>
      <w:r w:rsidR="00816A3F">
        <w:rPr>
          <w:rFonts w:eastAsiaTheme="minorEastAsia"/>
          <w:sz w:val="24"/>
          <w:szCs w:val="24"/>
        </w:rPr>
        <w:t xml:space="preserve">for as </w:t>
      </w:r>
      <w:r>
        <w:rPr>
          <w:rFonts w:eastAsiaTheme="minorEastAsia"/>
          <w:sz w:val="24"/>
          <w:szCs w:val="24"/>
        </w:rPr>
        <w:t xml:space="preserve">many times </w:t>
      </w:r>
      <w:r w:rsidR="00816A3F">
        <w:rPr>
          <w:rFonts w:eastAsiaTheme="minorEastAsia"/>
          <w:sz w:val="24"/>
          <w:szCs w:val="24"/>
        </w:rPr>
        <w:t>as possible so that it’</w:t>
      </w:r>
      <w:bookmarkStart w:id="0" w:name="_GoBack"/>
      <w:bookmarkEnd w:id="0"/>
      <w:r w:rsidR="00816A3F">
        <w:rPr>
          <w:rFonts w:eastAsiaTheme="minorEastAsia"/>
          <w:sz w:val="24"/>
          <w:szCs w:val="24"/>
        </w:rPr>
        <w:t>s worth the price.</w:t>
      </w:r>
    </w:p>
    <w:p w14:paraId="1FCF10D1" w14:textId="77777777" w:rsidR="003D2508" w:rsidRDefault="003D2508" w:rsidP="003D2508">
      <w:pPr>
        <w:ind w:right="210"/>
        <w:rPr>
          <w:rFonts w:eastAsiaTheme="minorEastAsia"/>
          <w:sz w:val="24"/>
          <w:szCs w:val="24"/>
        </w:rPr>
      </w:pPr>
    </w:p>
    <w:p w14:paraId="65C4DB65" w14:textId="7CB94DCE" w:rsidR="003D2508" w:rsidRDefault="00F414B4" w:rsidP="003D2508">
      <w:pPr>
        <w:ind w:right="210"/>
        <w:rPr>
          <w:rFonts w:eastAsiaTheme="minorEastAsia"/>
          <w:sz w:val="24"/>
          <w:szCs w:val="24"/>
        </w:rPr>
      </w:pPr>
      <w:r>
        <w:rPr>
          <w:rFonts w:eastAsiaTheme="minorEastAsia"/>
          <w:sz w:val="24"/>
          <w:szCs w:val="24"/>
        </w:rPr>
        <w:t>Second, the to-go box will be made of b</w:t>
      </w:r>
      <w:r w:rsidR="003D2508">
        <w:rPr>
          <w:rFonts w:eastAsiaTheme="minorEastAsia"/>
          <w:sz w:val="24"/>
          <w:szCs w:val="24"/>
        </w:rPr>
        <w:t>amboo</w:t>
      </w:r>
      <w:r>
        <w:rPr>
          <w:rFonts w:eastAsiaTheme="minorEastAsia"/>
          <w:sz w:val="24"/>
          <w:szCs w:val="24"/>
        </w:rPr>
        <w:t xml:space="preserve">, bamboo </w:t>
      </w:r>
      <w:r w:rsidR="003D2508">
        <w:rPr>
          <w:rFonts w:eastAsiaTheme="minorEastAsia"/>
          <w:sz w:val="24"/>
          <w:szCs w:val="24"/>
        </w:rPr>
        <w:t xml:space="preserve">can </w:t>
      </w:r>
      <w:r w:rsidR="0050319C">
        <w:rPr>
          <w:rFonts w:eastAsiaTheme="minorEastAsia"/>
          <w:sz w:val="24"/>
          <w:szCs w:val="24"/>
        </w:rPr>
        <w:t xml:space="preserve">be </w:t>
      </w:r>
      <w:r>
        <w:rPr>
          <w:rFonts w:eastAsiaTheme="minorEastAsia"/>
          <w:sz w:val="24"/>
          <w:szCs w:val="24"/>
        </w:rPr>
        <w:t>easily decompose</w:t>
      </w:r>
      <w:r w:rsidR="0050319C">
        <w:rPr>
          <w:rFonts w:eastAsiaTheme="minorEastAsia"/>
          <w:sz w:val="24"/>
          <w:szCs w:val="24"/>
        </w:rPr>
        <w:t>d</w:t>
      </w:r>
      <w:r>
        <w:rPr>
          <w:rFonts w:eastAsiaTheme="minorEastAsia"/>
          <w:sz w:val="24"/>
          <w:szCs w:val="24"/>
        </w:rPr>
        <w:t xml:space="preserve"> and</w:t>
      </w:r>
      <w:r w:rsidR="0050319C">
        <w:rPr>
          <w:rFonts w:eastAsiaTheme="minorEastAsia"/>
          <w:sz w:val="24"/>
          <w:szCs w:val="24"/>
        </w:rPr>
        <w:t xml:space="preserve"> </w:t>
      </w:r>
      <w:r w:rsidR="003D2508">
        <w:rPr>
          <w:rFonts w:eastAsiaTheme="minorEastAsia"/>
          <w:sz w:val="24"/>
          <w:szCs w:val="24"/>
        </w:rPr>
        <w:t>recycled</w:t>
      </w:r>
      <w:r w:rsidR="0050319C">
        <w:rPr>
          <w:rFonts w:eastAsiaTheme="minorEastAsia"/>
          <w:sz w:val="24"/>
          <w:szCs w:val="24"/>
        </w:rPr>
        <w:t xml:space="preserve"> and made into to-go box again</w:t>
      </w:r>
      <w:r>
        <w:rPr>
          <w:rFonts w:eastAsiaTheme="minorEastAsia"/>
          <w:sz w:val="24"/>
          <w:szCs w:val="24"/>
        </w:rPr>
        <w:t>.</w:t>
      </w:r>
      <w:r w:rsidR="0050319C">
        <w:rPr>
          <w:rFonts w:eastAsiaTheme="minorEastAsia"/>
          <w:sz w:val="24"/>
          <w:szCs w:val="24"/>
        </w:rPr>
        <w:t xml:space="preserve"> </w:t>
      </w:r>
    </w:p>
    <w:p w14:paraId="660D107C" w14:textId="3C931E30" w:rsidR="0050319C" w:rsidRDefault="0050319C" w:rsidP="003D2508">
      <w:pPr>
        <w:ind w:right="210"/>
        <w:rPr>
          <w:rFonts w:eastAsiaTheme="minorEastAsia"/>
          <w:sz w:val="24"/>
          <w:szCs w:val="24"/>
        </w:rPr>
      </w:pPr>
    </w:p>
    <w:p w14:paraId="72F9FCAA" w14:textId="7D8194EC" w:rsidR="0050319C" w:rsidRDefault="0050319C" w:rsidP="003D2508">
      <w:pPr>
        <w:ind w:right="210"/>
        <w:rPr>
          <w:rFonts w:eastAsiaTheme="minorEastAsia"/>
          <w:sz w:val="24"/>
          <w:szCs w:val="24"/>
        </w:rPr>
      </w:pPr>
      <w:r>
        <w:rPr>
          <w:rFonts w:eastAsiaTheme="minorEastAsia"/>
          <w:sz w:val="24"/>
          <w:szCs w:val="24"/>
        </w:rPr>
        <w:t>So, these two process</w:t>
      </w:r>
      <w:r w:rsidR="00816A3F">
        <w:rPr>
          <w:rFonts w:eastAsiaTheme="minorEastAsia"/>
          <w:sz w:val="24"/>
          <w:szCs w:val="24"/>
        </w:rPr>
        <w:t>es</w:t>
      </w:r>
      <w:r>
        <w:rPr>
          <w:rFonts w:eastAsiaTheme="minorEastAsia"/>
          <w:sz w:val="24"/>
          <w:szCs w:val="24"/>
        </w:rPr>
        <w:t xml:space="preserve"> can </w:t>
      </w:r>
      <w:r w:rsidR="00D26EF0">
        <w:rPr>
          <w:rFonts w:eastAsiaTheme="minorEastAsia"/>
          <w:sz w:val="24"/>
          <w:szCs w:val="24"/>
        </w:rPr>
        <w:t xml:space="preserve">successfully </w:t>
      </w:r>
      <w:r>
        <w:rPr>
          <w:rFonts w:eastAsiaTheme="minorEastAsia"/>
          <w:sz w:val="24"/>
          <w:szCs w:val="24"/>
        </w:rPr>
        <w:t>keep products and materials in use.</w:t>
      </w:r>
    </w:p>
    <w:p w14:paraId="4C2197BE" w14:textId="77777777" w:rsidR="003D2508" w:rsidRPr="003D2508" w:rsidRDefault="003D2508" w:rsidP="003D2508">
      <w:pPr>
        <w:ind w:right="210"/>
        <w:rPr>
          <w:rFonts w:eastAsiaTheme="minorEastAsia"/>
          <w:sz w:val="20"/>
        </w:rPr>
      </w:pPr>
    </w:p>
    <w:sectPr w:rsidR="003D2508" w:rsidRPr="003D2508">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46E4F6" w14:textId="77777777" w:rsidR="0050319C" w:rsidRDefault="0050319C" w:rsidP="0050319C">
      <w:pPr>
        <w:ind w:right="210"/>
      </w:pPr>
      <w:r>
        <w:separator/>
      </w:r>
    </w:p>
  </w:endnote>
  <w:endnote w:type="continuationSeparator" w:id="0">
    <w:p w14:paraId="6CE80546" w14:textId="77777777" w:rsidR="0050319C" w:rsidRDefault="0050319C" w:rsidP="0050319C">
      <w:pPr>
        <w:ind w:right="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Kristen ITC">
    <w:panose1 w:val="03050502040202030202"/>
    <w:charset w:val="00"/>
    <w:family w:val="script"/>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22D6A" w14:textId="77777777" w:rsidR="0050319C" w:rsidRDefault="0050319C">
    <w:pPr>
      <w:pStyle w:val="a5"/>
      <w:ind w:right="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72014" w14:textId="77777777" w:rsidR="0050319C" w:rsidRDefault="0050319C">
    <w:pPr>
      <w:pStyle w:val="a5"/>
      <w:ind w:right="21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8F0E0" w14:textId="77777777" w:rsidR="0050319C" w:rsidRDefault="0050319C">
    <w:pPr>
      <w:pStyle w:val="a5"/>
      <w:ind w:right="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08101" w14:textId="77777777" w:rsidR="0050319C" w:rsidRDefault="0050319C" w:rsidP="0050319C">
      <w:pPr>
        <w:ind w:right="210"/>
      </w:pPr>
      <w:r>
        <w:separator/>
      </w:r>
    </w:p>
  </w:footnote>
  <w:footnote w:type="continuationSeparator" w:id="0">
    <w:p w14:paraId="2DA7E664" w14:textId="77777777" w:rsidR="0050319C" w:rsidRDefault="0050319C" w:rsidP="0050319C">
      <w:pPr>
        <w:ind w:right="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52D4D" w14:textId="77777777" w:rsidR="0050319C" w:rsidRDefault="0050319C">
    <w:pPr>
      <w:pStyle w:val="a3"/>
      <w:ind w:right="2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FE0AF" w14:textId="77777777" w:rsidR="0050319C" w:rsidRDefault="0050319C">
    <w:pPr>
      <w:pStyle w:val="a3"/>
      <w:ind w:right="21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0CC7A" w14:textId="77777777" w:rsidR="0050319C" w:rsidRDefault="0050319C">
    <w:pPr>
      <w:pStyle w:val="a3"/>
      <w:ind w:right="21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508"/>
    <w:rsid w:val="001B1976"/>
    <w:rsid w:val="00284309"/>
    <w:rsid w:val="003D2508"/>
    <w:rsid w:val="00423684"/>
    <w:rsid w:val="00445E40"/>
    <w:rsid w:val="0050319C"/>
    <w:rsid w:val="00521282"/>
    <w:rsid w:val="006830D7"/>
    <w:rsid w:val="00732F57"/>
    <w:rsid w:val="00816A3F"/>
    <w:rsid w:val="00A520A8"/>
    <w:rsid w:val="00B53C09"/>
    <w:rsid w:val="00D26EF0"/>
    <w:rsid w:val="00F41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30017F"/>
  <w15:chartTrackingRefBased/>
  <w15:docId w15:val="{DC9A28A9-6CA5-41EC-9530-330BE7618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45E40"/>
    <w:pPr>
      <w:widowControl w:val="0"/>
      <w:ind w:leftChars="100" w:left="210" w:rightChars="100" w:right="100"/>
      <w:jc w:val="both"/>
    </w:pPr>
    <w:rPr>
      <w:rFonts w:ascii="Arial" w:eastAsia="Arial" w:hAnsi="Arial" w:cs="Arial"/>
    </w:rPr>
  </w:style>
  <w:style w:type="paragraph" w:styleId="1">
    <w:name w:val="heading 1"/>
    <w:basedOn w:val="a"/>
    <w:next w:val="a"/>
    <w:link w:val="10"/>
    <w:autoRedefine/>
    <w:uiPriority w:val="9"/>
    <w:qFormat/>
    <w:rsid w:val="00732F57"/>
    <w:pPr>
      <w:keepNext/>
      <w:keepLines/>
      <w:spacing w:before="340" w:after="330" w:line="578" w:lineRule="auto"/>
      <w:outlineLvl w:val="0"/>
    </w:pPr>
    <w:rPr>
      <w:b/>
      <w:bCs/>
      <w:kern w:val="44"/>
      <w:sz w:val="32"/>
      <w:szCs w:val="44"/>
    </w:rPr>
  </w:style>
  <w:style w:type="paragraph" w:styleId="2">
    <w:name w:val="heading 2"/>
    <w:basedOn w:val="a"/>
    <w:next w:val="a"/>
    <w:link w:val="20"/>
    <w:autoRedefine/>
    <w:uiPriority w:val="9"/>
    <w:unhideWhenUsed/>
    <w:qFormat/>
    <w:rsid w:val="00A520A8"/>
    <w:pPr>
      <w:keepNext/>
      <w:keepLines/>
      <w:spacing w:before="260" w:after="260" w:line="416" w:lineRule="auto"/>
      <w:outlineLvl w:val="1"/>
    </w:pPr>
    <w:rPr>
      <w:rFonts w:cstheme="minorHAnsi"/>
      <w:b/>
      <w:bCs/>
      <w:color w:val="538135" w:themeColor="accent6" w:themeShade="BF"/>
      <w:sz w:val="32"/>
      <w:szCs w:val="32"/>
    </w:rPr>
  </w:style>
  <w:style w:type="paragraph" w:styleId="3">
    <w:name w:val="heading 3"/>
    <w:basedOn w:val="a"/>
    <w:next w:val="a"/>
    <w:link w:val="30"/>
    <w:autoRedefine/>
    <w:uiPriority w:val="9"/>
    <w:unhideWhenUsed/>
    <w:qFormat/>
    <w:rsid w:val="00445E40"/>
    <w:pPr>
      <w:keepNext/>
      <w:keepLines/>
      <w:spacing w:before="140" w:after="140" w:line="416" w:lineRule="auto"/>
      <w:ind w:right="210"/>
      <w:jc w:val="left"/>
      <w:outlineLvl w:val="2"/>
    </w:pPr>
    <w:rPr>
      <w:b/>
      <w:bCs/>
      <w:sz w:val="28"/>
      <w:szCs w:val="32"/>
      <w:u w:val="single"/>
    </w:rPr>
  </w:style>
  <w:style w:type="paragraph" w:styleId="4">
    <w:name w:val="heading 4"/>
    <w:basedOn w:val="a"/>
    <w:next w:val="a"/>
    <w:link w:val="40"/>
    <w:autoRedefine/>
    <w:uiPriority w:val="9"/>
    <w:unhideWhenUsed/>
    <w:qFormat/>
    <w:rsid w:val="006830D7"/>
    <w:pPr>
      <w:keepNext/>
      <w:keepLines/>
      <w:ind w:right="210"/>
      <w:jc w:val="left"/>
      <w:outlineLvl w:val="3"/>
    </w:pPr>
    <w:rPr>
      <w:rFonts w:ascii="Comic Sans MS" w:eastAsia="Kristen ITC" w:hAnsi="Comic Sans MS" w:cstheme="majorBidi"/>
      <w:b/>
      <w:bCs/>
      <w:color w:val="5B9BD5" w:themeColor="accent5"/>
      <w:sz w:val="24"/>
      <w:szCs w:val="28"/>
    </w:rPr>
  </w:style>
  <w:style w:type="paragraph" w:styleId="5">
    <w:name w:val="heading 5"/>
    <w:basedOn w:val="a"/>
    <w:next w:val="a"/>
    <w:link w:val="50"/>
    <w:autoRedefine/>
    <w:uiPriority w:val="9"/>
    <w:unhideWhenUsed/>
    <w:qFormat/>
    <w:rsid w:val="006830D7"/>
    <w:pPr>
      <w:keepNext/>
      <w:keepLines/>
      <w:spacing w:before="280" w:after="290" w:line="376" w:lineRule="auto"/>
      <w:ind w:right="210"/>
      <w:jc w:val="left"/>
      <w:outlineLvl w:val="4"/>
    </w:pPr>
    <w:rPr>
      <w:rFonts w:ascii="Comic Sans MS" w:eastAsia="Comic Sans MS" w:hAnsi="Comic Sans MS" w:cs="Comic Sans MS"/>
      <w:b/>
      <w:b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445E40"/>
    <w:rPr>
      <w:rFonts w:ascii="Arial" w:eastAsia="Arial" w:hAnsi="Arial" w:cs="Arial"/>
      <w:b/>
      <w:bCs/>
      <w:sz w:val="28"/>
      <w:szCs w:val="32"/>
      <w:u w:val="single"/>
    </w:rPr>
  </w:style>
  <w:style w:type="character" w:customStyle="1" w:styleId="40">
    <w:name w:val="标题 4 字符"/>
    <w:basedOn w:val="a0"/>
    <w:link w:val="4"/>
    <w:uiPriority w:val="9"/>
    <w:rsid w:val="006830D7"/>
    <w:rPr>
      <w:rFonts w:ascii="Comic Sans MS" w:eastAsia="Kristen ITC" w:hAnsi="Comic Sans MS" w:cstheme="majorBidi"/>
      <w:b/>
      <w:bCs/>
      <w:color w:val="5B9BD5" w:themeColor="accent5"/>
      <w:sz w:val="24"/>
      <w:szCs w:val="28"/>
    </w:rPr>
  </w:style>
  <w:style w:type="character" w:customStyle="1" w:styleId="50">
    <w:name w:val="标题 5 字符"/>
    <w:basedOn w:val="a0"/>
    <w:link w:val="5"/>
    <w:uiPriority w:val="9"/>
    <w:rsid w:val="006830D7"/>
    <w:rPr>
      <w:rFonts w:ascii="Comic Sans MS" w:eastAsia="Comic Sans MS" w:hAnsi="Comic Sans MS" w:cs="Comic Sans MS"/>
      <w:b/>
      <w:bCs/>
      <w:szCs w:val="21"/>
    </w:rPr>
  </w:style>
  <w:style w:type="character" w:customStyle="1" w:styleId="10">
    <w:name w:val="标题 1 字符"/>
    <w:basedOn w:val="a0"/>
    <w:link w:val="1"/>
    <w:uiPriority w:val="9"/>
    <w:rsid w:val="00732F57"/>
    <w:rPr>
      <w:rFonts w:ascii="Arial" w:eastAsia="Arial" w:hAnsi="Arial" w:cs="Arial"/>
      <w:b/>
      <w:bCs/>
      <w:kern w:val="44"/>
      <w:sz w:val="32"/>
      <w:szCs w:val="44"/>
    </w:rPr>
  </w:style>
  <w:style w:type="character" w:customStyle="1" w:styleId="20">
    <w:name w:val="标题 2 字符"/>
    <w:basedOn w:val="a0"/>
    <w:link w:val="2"/>
    <w:uiPriority w:val="9"/>
    <w:rsid w:val="00A520A8"/>
    <w:rPr>
      <w:rFonts w:cstheme="minorHAnsi"/>
      <w:b/>
      <w:bCs/>
      <w:color w:val="538135" w:themeColor="accent6" w:themeShade="BF"/>
      <w:sz w:val="32"/>
      <w:szCs w:val="32"/>
    </w:rPr>
  </w:style>
  <w:style w:type="paragraph" w:customStyle="1" w:styleId="paragraph">
    <w:name w:val="paragraph"/>
    <w:basedOn w:val="a"/>
    <w:rsid w:val="003D2508"/>
    <w:pPr>
      <w:widowControl/>
      <w:spacing w:before="100" w:beforeAutospacing="1" w:after="100" w:afterAutospacing="1"/>
      <w:ind w:leftChars="0" w:left="0" w:rightChars="0" w:right="0"/>
      <w:jc w:val="left"/>
    </w:pPr>
    <w:rPr>
      <w:rFonts w:ascii="宋体" w:eastAsia="宋体" w:hAnsi="宋体" w:cs="宋体"/>
      <w:kern w:val="0"/>
      <w:sz w:val="24"/>
      <w:szCs w:val="24"/>
    </w:rPr>
  </w:style>
  <w:style w:type="character" w:customStyle="1" w:styleId="normaltextrun">
    <w:name w:val="normaltextrun"/>
    <w:basedOn w:val="a0"/>
    <w:rsid w:val="003D2508"/>
  </w:style>
  <w:style w:type="character" w:customStyle="1" w:styleId="eop">
    <w:name w:val="eop"/>
    <w:basedOn w:val="a0"/>
    <w:rsid w:val="003D2508"/>
  </w:style>
  <w:style w:type="paragraph" w:styleId="a3">
    <w:name w:val="header"/>
    <w:basedOn w:val="a"/>
    <w:link w:val="a4"/>
    <w:uiPriority w:val="99"/>
    <w:unhideWhenUsed/>
    <w:rsid w:val="005031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319C"/>
    <w:rPr>
      <w:rFonts w:ascii="Arial" w:eastAsia="Arial" w:hAnsi="Arial" w:cs="Arial"/>
      <w:sz w:val="18"/>
      <w:szCs w:val="18"/>
    </w:rPr>
  </w:style>
  <w:style w:type="paragraph" w:styleId="a5">
    <w:name w:val="footer"/>
    <w:basedOn w:val="a"/>
    <w:link w:val="a6"/>
    <w:uiPriority w:val="99"/>
    <w:unhideWhenUsed/>
    <w:rsid w:val="0050319C"/>
    <w:pPr>
      <w:tabs>
        <w:tab w:val="center" w:pos="4153"/>
        <w:tab w:val="right" w:pos="8306"/>
      </w:tabs>
      <w:snapToGrid w:val="0"/>
      <w:jc w:val="left"/>
    </w:pPr>
    <w:rPr>
      <w:sz w:val="18"/>
      <w:szCs w:val="18"/>
    </w:rPr>
  </w:style>
  <w:style w:type="character" w:customStyle="1" w:styleId="a6">
    <w:name w:val="页脚 字符"/>
    <w:basedOn w:val="a0"/>
    <w:link w:val="a5"/>
    <w:uiPriority w:val="99"/>
    <w:rsid w:val="0050319C"/>
    <w:rPr>
      <w:rFonts w:ascii="Arial" w:eastAsia="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980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TotalTime>
  <Pages>1</Pages>
  <Words>101</Words>
  <Characters>577</Characters>
  <Application>Microsoft Office Word</Application>
  <DocSecurity>0</DocSecurity>
  <Lines>4</Lines>
  <Paragraphs>1</Paragraphs>
  <ScaleCrop>false</ScaleCrop>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Ruiyan Huang</dc:creator>
  <cp:keywords/>
  <dc:description/>
  <cp:lastModifiedBy>Maggie Huang</cp:lastModifiedBy>
  <cp:revision>4</cp:revision>
  <dcterms:created xsi:type="dcterms:W3CDTF">2018-12-07T00:33:00Z</dcterms:created>
  <dcterms:modified xsi:type="dcterms:W3CDTF">2018-12-14T03:41:00Z</dcterms:modified>
</cp:coreProperties>
</file>