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BF42B" w14:textId="77777777" w:rsidR="00A867DF" w:rsidRDefault="00A867DF" w:rsidP="00A867DF">
      <w:pPr>
        <w:jc w:val="center"/>
        <w:rPr>
          <w:rFonts w:ascii="黑体" w:eastAsia="黑体"/>
          <w:b/>
          <w:sz w:val="32"/>
          <w:szCs w:val="32"/>
        </w:rPr>
      </w:pPr>
      <w:r>
        <w:rPr>
          <w:rFonts w:ascii="黑体" w:eastAsia="黑体" w:hint="eastAsia"/>
          <w:b/>
          <w:sz w:val="32"/>
          <w:szCs w:val="32"/>
        </w:rPr>
        <w:t>小论文题目及提纲</w:t>
      </w:r>
    </w:p>
    <w:p w14:paraId="53D308A3" w14:textId="77777777" w:rsidR="00A867DF" w:rsidRDefault="00A867DF" w:rsidP="00A867DF"/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A867DF" w14:paraId="1DEA1DE3" w14:textId="77777777" w:rsidTr="00222E5A">
        <w:trPr>
          <w:trHeight w:val="2171"/>
        </w:trPr>
        <w:tc>
          <w:tcPr>
            <w:tcW w:w="8522" w:type="dxa"/>
          </w:tcPr>
          <w:p w14:paraId="61FF2815" w14:textId="1290039C" w:rsidR="00A867DF" w:rsidRDefault="00A867DF" w:rsidP="00222E5A">
            <w:pPr>
              <w:spacing w:beforeLines="50" w:before="156"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班级：_</w:t>
            </w:r>
            <w:r w:rsidR="001F4BD9">
              <w:rPr>
                <w:rFonts w:ascii="黑体" w:eastAsia="黑体"/>
              </w:rPr>
              <w:t>______</w:t>
            </w:r>
            <w:r>
              <w:rPr>
                <w:rFonts w:ascii="黑体" w:eastAsia="黑体" w:hint="eastAsia"/>
              </w:rPr>
              <w:t>_ 学号： _</w:t>
            </w:r>
            <w:r w:rsidR="001F4BD9">
              <w:rPr>
                <w:rFonts w:ascii="黑体" w:eastAsia="黑体"/>
              </w:rPr>
              <w:t>___</w:t>
            </w:r>
            <w:r>
              <w:rPr>
                <w:rFonts w:ascii="黑体" w:eastAsia="黑体" w:hint="eastAsia"/>
              </w:rPr>
              <w:t>__ 姓名： __</w:t>
            </w:r>
            <w:r w:rsidR="001F4BD9">
              <w:rPr>
                <w:rFonts w:ascii="黑体" w:eastAsia="黑体"/>
              </w:rPr>
              <w:t>___</w:t>
            </w:r>
            <w:r>
              <w:rPr>
                <w:rFonts w:ascii="黑体" w:eastAsia="黑体" w:hint="eastAsia"/>
              </w:rPr>
              <w:t>____</w:t>
            </w:r>
          </w:p>
          <w:p w14:paraId="14B1A9CA" w14:textId="35C0D2F0" w:rsidR="00A867DF" w:rsidRDefault="00A867DF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题目： __________</w:t>
            </w:r>
          </w:p>
          <w:p w14:paraId="7ECB5D08" w14:textId="4F01CC3F" w:rsidR="00A867DF" w:rsidRDefault="00A867DF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科别：文科（ 　  ）理科（　　）</w:t>
            </w:r>
          </w:p>
          <w:p w14:paraId="5ABCF404" w14:textId="7578F5D3" w:rsidR="00A867DF" w:rsidRDefault="00A867DF" w:rsidP="00222E5A">
            <w:pPr>
              <w:spacing w:line="360" w:lineRule="auto"/>
            </w:pPr>
            <w:r>
              <w:rPr>
                <w:rFonts w:ascii="黑体" w:eastAsia="黑体" w:hint="eastAsia"/>
              </w:rPr>
              <w:t>指导老师：　＿＿＿＿＿＿＿</w:t>
            </w:r>
          </w:p>
        </w:tc>
      </w:tr>
      <w:tr w:rsidR="00A867DF" w14:paraId="2A8AEFAF" w14:textId="77777777" w:rsidTr="00222E5A">
        <w:trPr>
          <w:trHeight w:val="9690"/>
        </w:trPr>
        <w:tc>
          <w:tcPr>
            <w:tcW w:w="8522" w:type="dxa"/>
          </w:tcPr>
          <w:p w14:paraId="4058F1F2" w14:textId="5D3782E7" w:rsidR="00474C13" w:rsidRDefault="00474C13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背景：</w:t>
            </w:r>
          </w:p>
          <w:p w14:paraId="39895E8A" w14:textId="455A9D7F" w:rsidR="00A867DF" w:rsidRDefault="00A867DF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提纲：</w:t>
            </w:r>
          </w:p>
          <w:p w14:paraId="26FED9E9" w14:textId="720AF6F3" w:rsidR="00A867DF" w:rsidRDefault="00A867DF" w:rsidP="00222E5A">
            <w:pPr>
              <w:spacing w:line="360" w:lineRule="auto"/>
              <w:rPr>
                <w:rFonts w:ascii="黑体" w:eastAsia="黑体"/>
              </w:rPr>
            </w:pPr>
            <w:r>
              <w:rPr>
                <w:rFonts w:ascii="黑体" w:eastAsia="黑体" w:hint="eastAsia"/>
              </w:rPr>
              <w:t>设计目标：</w:t>
            </w:r>
            <w:r w:rsidR="00CC11A1">
              <w:rPr>
                <w:rFonts w:ascii="黑体" w:eastAsia="黑体"/>
              </w:rPr>
              <w:t xml:space="preserve"> </w:t>
            </w:r>
          </w:p>
          <w:p w14:paraId="46478622" w14:textId="015E1349" w:rsidR="00A867DF" w:rsidRDefault="00A867DF" w:rsidP="00CC11A1">
            <w:pPr>
              <w:spacing w:line="360" w:lineRule="auto"/>
            </w:pPr>
            <w:r>
              <w:rPr>
                <w:rFonts w:ascii="黑体" w:eastAsia="黑体" w:hint="eastAsia"/>
              </w:rPr>
              <w:t>研究计划：</w:t>
            </w:r>
            <w:r>
              <w:rPr>
                <w:rFonts w:hint="eastAsia"/>
              </w:rPr>
              <w:t xml:space="preserve"> </w:t>
            </w:r>
          </w:p>
          <w:p w14:paraId="40F1AD9A" w14:textId="77777777" w:rsidR="00A867DF" w:rsidRDefault="00A867DF" w:rsidP="00222E5A">
            <w:pPr>
              <w:spacing w:line="360" w:lineRule="auto"/>
            </w:pPr>
          </w:p>
          <w:p w14:paraId="129DD254" w14:textId="77777777" w:rsidR="00A867DF" w:rsidRDefault="00A867DF" w:rsidP="00222E5A">
            <w:pPr>
              <w:spacing w:line="360" w:lineRule="auto"/>
            </w:pPr>
          </w:p>
          <w:p w14:paraId="4B9A8AC6" w14:textId="77777777" w:rsidR="00A867DF" w:rsidRDefault="00A867DF" w:rsidP="00222E5A">
            <w:pPr>
              <w:spacing w:line="360" w:lineRule="auto"/>
            </w:pPr>
          </w:p>
          <w:p w14:paraId="02CAB8DB" w14:textId="77777777" w:rsidR="00A867DF" w:rsidRDefault="00A867DF" w:rsidP="00222E5A">
            <w:pPr>
              <w:spacing w:line="360" w:lineRule="auto"/>
            </w:pPr>
          </w:p>
          <w:p w14:paraId="362264C1" w14:textId="77777777" w:rsidR="00A867DF" w:rsidRDefault="00A867DF" w:rsidP="00222E5A">
            <w:pPr>
              <w:spacing w:line="360" w:lineRule="auto"/>
            </w:pPr>
          </w:p>
          <w:p w14:paraId="6080069F" w14:textId="77777777" w:rsidR="00A867DF" w:rsidRDefault="00A867DF" w:rsidP="00222E5A">
            <w:pPr>
              <w:spacing w:line="360" w:lineRule="auto"/>
              <w:rPr>
                <w:rFonts w:ascii="黑体" w:eastAsia="黑体"/>
                <w:b/>
                <w:sz w:val="32"/>
                <w:szCs w:val="32"/>
              </w:rPr>
            </w:pPr>
          </w:p>
        </w:tc>
      </w:tr>
    </w:tbl>
    <w:p w14:paraId="2F19D1F6" w14:textId="77777777" w:rsidR="00A867DF" w:rsidRDefault="00A867DF" w:rsidP="00A867DF"/>
    <w:p w14:paraId="0C98857D" w14:textId="54D9D21B" w:rsidR="00612393" w:rsidRDefault="00A867DF" w:rsidP="00A867DF">
      <w:r>
        <w:rPr>
          <w:rFonts w:hint="eastAsia"/>
        </w:rPr>
        <w:t>*A4</w:t>
      </w:r>
      <w:r>
        <w:rPr>
          <w:rFonts w:hint="eastAsia"/>
        </w:rPr>
        <w:t>打印。黑体</w:t>
      </w:r>
      <w:r>
        <w:rPr>
          <w:rFonts w:hint="eastAsia"/>
        </w:rPr>
        <w:t>5</w:t>
      </w:r>
      <w:r>
        <w:rPr>
          <w:rFonts w:hint="eastAsia"/>
        </w:rPr>
        <w:t>号字。第</w:t>
      </w:r>
      <w:r>
        <w:rPr>
          <w:rFonts w:hint="eastAsia"/>
        </w:rPr>
        <w:t>10</w:t>
      </w:r>
      <w:r>
        <w:rPr>
          <w:rFonts w:hint="eastAsia"/>
        </w:rPr>
        <w:t>周周一交。</w:t>
      </w:r>
    </w:p>
    <w:p w14:paraId="435E3425" w14:textId="77777777" w:rsidR="00612393" w:rsidRDefault="00612393">
      <w:pPr>
        <w:widowControl/>
        <w:jc w:val="left"/>
      </w:pPr>
      <w:r>
        <w:br w:type="page"/>
      </w:r>
    </w:p>
    <w:p w14:paraId="10033D38" w14:textId="77777777" w:rsidR="00612393" w:rsidRDefault="00612393" w:rsidP="00612393">
      <w:r>
        <w:rPr>
          <w:rFonts w:hint="eastAsia"/>
        </w:rPr>
        <w:lastRenderedPageBreak/>
        <w:t>Topic</w:t>
      </w:r>
    </w:p>
    <w:p w14:paraId="5F8D169F" w14:textId="77FE597A" w:rsidR="00DE6706" w:rsidRDefault="00DE6706" w:rsidP="00DE6706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基于</w:t>
      </w:r>
      <w:r w:rsidR="009637A6">
        <w:rPr>
          <w:rFonts w:hint="eastAsia"/>
        </w:rPr>
        <w:t>生成对抗网络</w:t>
      </w:r>
      <w:r>
        <w:rPr>
          <w:rFonts w:hint="eastAsia"/>
        </w:rPr>
        <w:t>的汉字生成问题</w:t>
      </w:r>
    </w:p>
    <w:p w14:paraId="34936311" w14:textId="314DAD96" w:rsidR="001100EF" w:rsidRDefault="00AD27C0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背景：现在工作上学习上有很多</w:t>
      </w:r>
      <w:r w:rsidR="009C0EA2">
        <w:rPr>
          <w:rFonts w:hint="eastAsia"/>
        </w:rPr>
        <w:t>使用电脑的地方，例如说文档、网站等。</w:t>
      </w:r>
      <w:r w:rsidR="001254A7">
        <w:rPr>
          <w:rFonts w:hint="eastAsia"/>
        </w:rPr>
        <w:t>而</w:t>
      </w:r>
      <w:r w:rsidR="00953170">
        <w:rPr>
          <w:rFonts w:hint="eastAsia"/>
        </w:rPr>
        <w:t>现在大多数用的字体是宋体、黑体、楷体等，缺乏多样性。</w:t>
      </w:r>
      <w:r w:rsidR="00B863A4">
        <w:rPr>
          <w:rFonts w:hint="eastAsia"/>
        </w:rPr>
        <w:t>试想能在电脑上打字打出来是自己的手写体</w:t>
      </w:r>
      <w:r w:rsidR="008A65BA">
        <w:rPr>
          <w:rFonts w:hint="eastAsia"/>
        </w:rPr>
        <w:t>，应该会让人眼前一亮</w:t>
      </w:r>
      <w:r w:rsidR="00B43BCD">
        <w:rPr>
          <w:rFonts w:hint="eastAsia"/>
        </w:rPr>
        <w:t>。“字如其人”，这样</w:t>
      </w:r>
      <w:r w:rsidR="0034260B">
        <w:rPr>
          <w:rFonts w:hint="eastAsia"/>
        </w:rPr>
        <w:t>也更能体现出作者的</w:t>
      </w:r>
      <w:r w:rsidR="00B43BCD">
        <w:rPr>
          <w:rFonts w:hint="eastAsia"/>
        </w:rPr>
        <w:t>人格特点</w:t>
      </w:r>
      <w:r w:rsidR="008A65BA">
        <w:rPr>
          <w:rFonts w:hint="eastAsia"/>
        </w:rPr>
        <w:t>。</w:t>
      </w:r>
    </w:p>
    <w:p w14:paraId="349FF53A" w14:textId="4E7A4C77" w:rsidR="002C4000" w:rsidRDefault="003F2895" w:rsidP="002C4000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意义</w:t>
      </w:r>
      <w:r>
        <w:rPr>
          <w:rFonts w:hint="eastAsia"/>
        </w:rPr>
        <w:t>/</w:t>
      </w:r>
      <w:r>
        <w:rPr>
          <w:rFonts w:hint="eastAsia"/>
        </w:rPr>
        <w:t>目的：实现能够通过少数（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字左右）的手写体，生成符合</w:t>
      </w:r>
      <w:r w:rsidR="00C35806">
        <w:rPr>
          <w:rFonts w:hint="eastAsia"/>
        </w:rPr>
        <w:t>该字体特征的全部</w:t>
      </w:r>
      <w:r w:rsidR="00407DDD">
        <w:rPr>
          <w:rFonts w:hint="eastAsia"/>
        </w:rPr>
        <w:t>国标范围内的</w:t>
      </w:r>
      <w:r w:rsidR="00C35806">
        <w:rPr>
          <w:rFonts w:hint="eastAsia"/>
        </w:rPr>
        <w:t>汉字。</w:t>
      </w:r>
      <w:r w:rsidR="00455773">
        <w:rPr>
          <w:rFonts w:hint="eastAsia"/>
        </w:rPr>
        <w:t>优点</w:t>
      </w:r>
      <w:r w:rsidR="004C245B">
        <w:rPr>
          <w:rFonts w:hint="eastAsia"/>
        </w:rPr>
        <w:t>如下：第一，能在信息化时代多一点个性化而并非被</w:t>
      </w:r>
      <w:r w:rsidR="000B6B5A">
        <w:rPr>
          <w:rFonts w:hint="eastAsia"/>
        </w:rPr>
        <w:t>字体的缺乏所束缚，个性化的字体能体现出人的性格；第二，</w:t>
      </w:r>
      <w:r w:rsidR="00A04F00">
        <w:rPr>
          <w:rFonts w:hint="eastAsia"/>
        </w:rPr>
        <w:t>能减轻字体设计人员的</w:t>
      </w:r>
      <w:r w:rsidR="00455773">
        <w:rPr>
          <w:rFonts w:hint="eastAsia"/>
        </w:rPr>
        <w:t>劳累程度，能更加简单地设计字体</w:t>
      </w:r>
      <w:r w:rsidR="00455773">
        <w:rPr>
          <w:rFonts w:hint="eastAsia"/>
          <w:vertAlign w:val="superscript"/>
        </w:rPr>
        <w:t>①</w:t>
      </w:r>
      <w:r w:rsidR="007E3821">
        <w:rPr>
          <w:rFonts w:hint="eastAsia"/>
        </w:rPr>
        <w:t>；第三，</w:t>
      </w:r>
      <w:r w:rsidR="00C63E83">
        <w:rPr>
          <w:rFonts w:hint="eastAsia"/>
        </w:rPr>
        <w:t>相较于其他产品所需提供的汉字样本更少</w:t>
      </w:r>
      <w:r w:rsidR="002C4000">
        <w:rPr>
          <w:rFonts w:hint="eastAsia"/>
          <w:vertAlign w:val="superscript"/>
        </w:rPr>
        <w:t>②</w:t>
      </w:r>
      <w:r w:rsidR="00C63E83">
        <w:rPr>
          <w:rFonts w:hint="eastAsia"/>
        </w:rPr>
        <w:t>、界面更加友好化（</w:t>
      </w:r>
      <w:r w:rsidR="002C4000">
        <w:rPr>
          <w:rFonts w:hint="eastAsia"/>
        </w:rPr>
        <w:t>有待商榷，应该放在可拓展功能区域）</w:t>
      </w:r>
    </w:p>
    <w:p w14:paraId="04020699" w14:textId="20CA2505" w:rsidR="002C4000" w:rsidRDefault="002C4000" w:rsidP="002C4000">
      <w:pPr>
        <w:pStyle w:val="a7"/>
        <w:numPr>
          <w:ilvl w:val="4"/>
          <w:numId w:val="1"/>
        </w:numPr>
        <w:ind w:firstLineChars="0"/>
      </w:pPr>
      <w:r>
        <w:rPr>
          <w:rFonts w:hint="eastAsia"/>
        </w:rPr>
        <w:t>：</w:t>
      </w:r>
      <w:r w:rsidR="00F321F9">
        <w:rPr>
          <w:rFonts w:hint="eastAsia"/>
        </w:rPr>
        <w:t>该项目受《国家宝藏》</w:t>
      </w:r>
    </w:p>
    <w:p w14:paraId="243732BA" w14:textId="54E91FD0" w:rsidR="00C35806" w:rsidRDefault="004E4852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基本规划：</w:t>
      </w:r>
    </w:p>
    <w:p w14:paraId="38EB0A7E" w14:textId="3515DFF0" w:rsidR="004E4852" w:rsidRDefault="00407DDD" w:rsidP="004E485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收集数据</w:t>
      </w:r>
      <w:r>
        <w:rPr>
          <w:rFonts w:hint="eastAsia"/>
        </w:rPr>
        <w:t xml:space="preserve"> </w:t>
      </w:r>
      <w:r>
        <w:t xml:space="preserve">  [</w:t>
      </w:r>
      <w:r w:rsidR="006236B1">
        <w:rPr>
          <w:rFonts w:hint="eastAsia"/>
        </w:rPr>
        <w:t>搜集完整字体库</w:t>
      </w:r>
      <w:r w:rsidR="00AA1F44">
        <w:rPr>
          <w:rFonts w:hint="eastAsia"/>
        </w:rPr>
        <w:t>，比方说以宋体为基础（仅举例），</w:t>
      </w:r>
      <w:r w:rsidR="00300768">
        <w:rPr>
          <w:rFonts w:hint="eastAsia"/>
        </w:rPr>
        <w:t>将另外寻找的字体中每个字与宋体进行组合，形成一一对应关系</w:t>
      </w:r>
      <w:r w:rsidR="00D97BD1">
        <w:rPr>
          <w:rFonts w:hint="eastAsia"/>
        </w:rPr>
        <w:t>，即形成</w:t>
      </w:r>
      <w:r w:rsidR="00D97BD1">
        <w:rPr>
          <w:rFonts w:hint="eastAsia"/>
        </w:rPr>
        <w:t>pix</w:t>
      </w:r>
      <w:r w:rsidR="00D97BD1">
        <w:t>2pix</w:t>
      </w:r>
      <w:r w:rsidR="00D97BD1">
        <w:rPr>
          <w:rFonts w:hint="eastAsia"/>
        </w:rPr>
        <w:t>类型图片组</w:t>
      </w:r>
      <w:r w:rsidR="008C1E3E">
        <w:rPr>
          <w:rFonts w:hint="eastAsia"/>
        </w:rPr>
        <w:t>，目标即生成程序改变宋体图片的样式成为目标样式</w:t>
      </w:r>
      <w:r>
        <w:rPr>
          <w:rFonts w:hint="eastAsia"/>
        </w:rPr>
        <w:t>]</w:t>
      </w:r>
    </w:p>
    <w:p w14:paraId="065FCDC4" w14:textId="160B9F03" w:rsidR="00CE5193" w:rsidRDefault="00F92575" w:rsidP="004E485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算法选择</w:t>
      </w:r>
      <w:r>
        <w:rPr>
          <w:rFonts w:hint="eastAsia"/>
        </w:rPr>
        <w:t xml:space="preserve"> </w:t>
      </w:r>
      <w:r>
        <w:t xml:space="preserve">  [</w:t>
      </w:r>
      <w:r w:rsidR="003C5547">
        <w:rPr>
          <w:rFonts w:hint="eastAsia"/>
        </w:rPr>
        <w:t>使用</w:t>
      </w:r>
      <w:r w:rsidR="003C5547">
        <w:rPr>
          <w:rFonts w:hint="eastAsia"/>
        </w:rPr>
        <w:t>pix</w:t>
      </w:r>
      <w:r w:rsidR="003C5547">
        <w:t>2</w:t>
      </w:r>
      <w:r w:rsidR="003C5547">
        <w:rPr>
          <w:rFonts w:hint="eastAsia"/>
        </w:rPr>
        <w:t>pix</w:t>
      </w:r>
      <w:r w:rsidR="003C5547">
        <w:rPr>
          <w:rFonts w:hint="eastAsia"/>
        </w:rPr>
        <w:t>作为基础算法</w:t>
      </w:r>
      <w:r w:rsidR="00B72816">
        <w:rPr>
          <w:rFonts w:hint="eastAsia"/>
        </w:rPr>
        <w:t>，</w:t>
      </w:r>
      <w:r>
        <w:rPr>
          <w:rFonts w:hint="eastAsia"/>
        </w:rPr>
        <w:t>中间可以替换</w:t>
      </w:r>
      <w:r>
        <w:rPr>
          <w:rFonts w:hint="eastAsia"/>
        </w:rPr>
        <w:t>GAN</w:t>
      </w:r>
      <w:r>
        <w:rPr>
          <w:rFonts w:hint="eastAsia"/>
        </w:rPr>
        <w:t>中</w:t>
      </w:r>
      <w:r>
        <w:rPr>
          <w:rFonts w:hint="eastAsia"/>
        </w:rPr>
        <w:t>G</w:t>
      </w:r>
      <w:r>
        <w:rPr>
          <w:rFonts w:hint="eastAsia"/>
        </w:rPr>
        <w:t>和</w:t>
      </w:r>
      <w:r>
        <w:rPr>
          <w:rFonts w:hint="eastAsia"/>
        </w:rPr>
        <w:t>D</w:t>
      </w:r>
      <w:r>
        <w:rPr>
          <w:rFonts w:hint="eastAsia"/>
        </w:rPr>
        <w:t>的网络，但是需选择最好最稳定的训练</w:t>
      </w:r>
      <w:r>
        <w:rPr>
          <w:rFonts w:hint="eastAsia"/>
        </w:rPr>
        <w:t>]</w:t>
      </w:r>
    </w:p>
    <w:p w14:paraId="68D65CE9" w14:textId="0AF97906" w:rsidR="00F92575" w:rsidRDefault="00EF0C3E" w:rsidP="004E4852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测试</w:t>
      </w:r>
      <w:r>
        <w:rPr>
          <w:rFonts w:hint="eastAsia"/>
        </w:rPr>
        <w:t xml:space="preserve"> </w:t>
      </w:r>
      <w:r>
        <w:t xml:space="preserve">      [</w:t>
      </w:r>
      <w:r w:rsidR="00C43658">
        <w:rPr>
          <w:rFonts w:hint="eastAsia"/>
        </w:rPr>
        <w:t>将训练好的网络</w:t>
      </w:r>
      <w:r w:rsidR="00347508">
        <w:rPr>
          <w:rFonts w:hint="eastAsia"/>
        </w:rPr>
        <w:t>带入测试集（可以选择从社会层面征集）测试，若效果不好，</w:t>
      </w:r>
      <w:r w:rsidR="00D3138A">
        <w:rPr>
          <w:rFonts w:hint="eastAsia"/>
        </w:rPr>
        <w:t>调整参数</w:t>
      </w:r>
      <w:r w:rsidR="00D3138A">
        <w:rPr>
          <w:rFonts w:hint="eastAsia"/>
        </w:rPr>
        <w:t>/</w:t>
      </w:r>
      <w:proofErr w:type="gramStart"/>
      <w:r w:rsidR="00D3138A">
        <w:rPr>
          <w:rFonts w:hint="eastAsia"/>
        </w:rPr>
        <w:t>换网络</w:t>
      </w:r>
      <w:proofErr w:type="gramEnd"/>
      <w:r>
        <w:rPr>
          <w:rFonts w:hint="eastAsia"/>
        </w:rPr>
        <w:t>]</w:t>
      </w:r>
    </w:p>
    <w:p w14:paraId="7FB7E28A" w14:textId="34CD2798" w:rsidR="002A25D1" w:rsidRDefault="0036655B" w:rsidP="00A743B9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两种选择：①比对多种网络</w:t>
      </w:r>
      <w:r w:rsidR="00D35F5B">
        <w:rPr>
          <w:rFonts w:hint="eastAsia"/>
        </w:rPr>
        <w:t>的效果</w:t>
      </w:r>
      <w:r w:rsidR="002A25D1">
        <w:rPr>
          <w:rFonts w:hint="eastAsia"/>
        </w:rPr>
        <w:t>，选出最好的</w:t>
      </w:r>
      <w:r w:rsidR="002A25D1">
        <w:rPr>
          <w:rFonts w:hint="eastAsia"/>
        </w:rPr>
        <w:t xml:space="preserve"> </w:t>
      </w:r>
      <w:r w:rsidR="002A25D1">
        <w:rPr>
          <w:rFonts w:hint="eastAsia"/>
        </w:rPr>
        <w:t>②相当于已知最好的，去完善产品，最终实现可推广性</w:t>
      </w:r>
    </w:p>
    <w:p w14:paraId="63E3C65F" w14:textId="77DAF5D6" w:rsidR="00DA367A" w:rsidRDefault="00DA367A" w:rsidP="00DA367A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概念介绍</w:t>
      </w:r>
    </w:p>
    <w:p w14:paraId="74355753" w14:textId="1FAF2D15" w:rsidR="00DA367A" w:rsidRDefault="009637A6" w:rsidP="00DA367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生成对抗网络</w:t>
      </w:r>
      <w:r w:rsidR="00C45161">
        <w:rPr>
          <w:rFonts w:hint="eastAsia"/>
        </w:rPr>
        <w:t>（</w:t>
      </w:r>
      <w:r w:rsidR="00FB1219">
        <w:rPr>
          <w:rFonts w:hint="eastAsia"/>
        </w:rPr>
        <w:t>G</w:t>
      </w:r>
      <w:r w:rsidR="00FB1219">
        <w:t>enerative Adversarial Networks</w:t>
      </w:r>
      <w:r w:rsidR="00FB1219">
        <w:rPr>
          <w:rFonts w:hint="eastAsia"/>
        </w:rPr>
        <w:t>，简称</w:t>
      </w:r>
      <w:r w:rsidR="00FB1219">
        <w:rPr>
          <w:rFonts w:hint="eastAsia"/>
        </w:rPr>
        <w:t>GAN</w:t>
      </w:r>
      <w:r w:rsidR="00FB1219">
        <w:rPr>
          <w:rFonts w:hint="eastAsia"/>
        </w:rPr>
        <w:t>）</w:t>
      </w:r>
    </w:p>
    <w:p w14:paraId="5C38FC4B" w14:textId="25955258" w:rsidR="00354A3C" w:rsidRDefault="00354A3C" w:rsidP="00DA367A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深度学习（</w:t>
      </w:r>
      <w:r>
        <w:rPr>
          <w:rFonts w:hint="eastAsia"/>
        </w:rPr>
        <w:t>Deep</w:t>
      </w:r>
      <w:r>
        <w:t xml:space="preserve"> </w:t>
      </w:r>
      <w:r>
        <w:rPr>
          <w:rFonts w:hint="eastAsia"/>
        </w:rPr>
        <w:t>Learning</w:t>
      </w:r>
      <w:r w:rsidR="001B52E8">
        <w:rPr>
          <w:rFonts w:hint="eastAsia"/>
        </w:rPr>
        <w:t>，简称</w:t>
      </w:r>
      <w:r w:rsidR="001B52E8">
        <w:rPr>
          <w:rFonts w:hint="eastAsia"/>
        </w:rPr>
        <w:t>DL</w:t>
      </w:r>
      <w:r>
        <w:rPr>
          <w:rFonts w:hint="eastAsia"/>
        </w:rPr>
        <w:t>）</w:t>
      </w:r>
    </w:p>
    <w:p w14:paraId="675055A6" w14:textId="7BC14895" w:rsidR="00612393" w:rsidRDefault="00612393" w:rsidP="00612393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老旧小区加装电梯问题</w:t>
      </w:r>
    </w:p>
    <w:p w14:paraId="0E7442AC" w14:textId="0CF02208" w:rsidR="00D93976" w:rsidRDefault="00D93976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背景：</w:t>
      </w:r>
      <w:r w:rsidR="00263774">
        <w:rPr>
          <w:rFonts w:hint="eastAsia"/>
        </w:rPr>
        <w:t>随着</w:t>
      </w:r>
      <w:r w:rsidR="00D84E99">
        <w:rPr>
          <w:rFonts w:hint="eastAsia"/>
        </w:rPr>
        <w:t>上海城市建设如火如荼的进行</w:t>
      </w:r>
      <w:r w:rsidR="00AD2361">
        <w:rPr>
          <w:rFonts w:hint="eastAsia"/>
        </w:rPr>
        <w:t>，</w:t>
      </w:r>
      <w:r w:rsidR="0052418E">
        <w:rPr>
          <w:rFonts w:hint="eastAsia"/>
        </w:rPr>
        <w:t>有许多上世纪</w:t>
      </w:r>
      <w:r w:rsidR="0052418E">
        <w:rPr>
          <w:rFonts w:hint="eastAsia"/>
        </w:rPr>
        <w:t>9</w:t>
      </w:r>
      <w:r w:rsidR="0052418E">
        <w:t>0</w:t>
      </w:r>
      <w:r w:rsidR="0052418E">
        <w:rPr>
          <w:rFonts w:hint="eastAsia"/>
        </w:rPr>
        <w:t>年代的建筑逐渐</w:t>
      </w:r>
      <w:r w:rsidR="00C04DBD">
        <w:rPr>
          <w:rFonts w:hint="eastAsia"/>
        </w:rPr>
        <w:t>脱离</w:t>
      </w:r>
      <w:r w:rsidR="0052418E">
        <w:rPr>
          <w:rFonts w:hint="eastAsia"/>
        </w:rPr>
        <w:t>人民的审美和</w:t>
      </w:r>
      <w:r w:rsidR="00CC495E">
        <w:rPr>
          <w:rFonts w:hint="eastAsia"/>
        </w:rPr>
        <w:t>生活需求</w:t>
      </w:r>
      <w:r w:rsidR="00B02B40">
        <w:rPr>
          <w:rFonts w:hint="eastAsia"/>
        </w:rPr>
        <w:t>，所以对于它们的改造势在必行。</w:t>
      </w:r>
      <w:r w:rsidR="00C96E7C">
        <w:rPr>
          <w:rFonts w:hint="eastAsia"/>
        </w:rPr>
        <w:t>但是</w:t>
      </w:r>
      <w:r w:rsidR="00F6195C">
        <w:rPr>
          <w:rFonts w:hint="eastAsia"/>
        </w:rPr>
        <w:t>全部拆除又不太现实，所以应该在这些建筑的基础上</w:t>
      </w:r>
      <w:r w:rsidR="00C87626">
        <w:rPr>
          <w:rFonts w:hint="eastAsia"/>
        </w:rPr>
        <w:t>，以安全为前提，添加现代化的设施，比如说加装电梯。</w:t>
      </w:r>
      <w:r w:rsidR="0063458F">
        <w:rPr>
          <w:rFonts w:hint="eastAsia"/>
        </w:rPr>
        <w:t>但是在老旧小区加装电梯的时候，由于低楼层和高楼层的利益冲突（如：低</w:t>
      </w:r>
      <w:proofErr w:type="gramStart"/>
      <w:r w:rsidR="0063458F">
        <w:rPr>
          <w:rFonts w:hint="eastAsia"/>
        </w:rPr>
        <w:t>楼层担心</w:t>
      </w:r>
      <w:proofErr w:type="gramEnd"/>
      <w:r w:rsidR="0063458F">
        <w:rPr>
          <w:rFonts w:hint="eastAsia"/>
        </w:rPr>
        <w:t>电梯会导致采光的问题，而高楼层对于电梯的需求又很显著），施工难以进行。</w:t>
      </w:r>
    </w:p>
    <w:p w14:paraId="79351898" w14:textId="05529262" w:rsidR="00954482" w:rsidRDefault="006D17E4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意义：解决老旧小区加装电梯时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同楼层的不同态度导致最后工程不够完善</w:t>
      </w:r>
      <w:r w:rsidR="002364DB">
        <w:rPr>
          <w:rFonts w:hint="eastAsia"/>
        </w:rPr>
        <w:t>。</w:t>
      </w:r>
      <w:r w:rsidR="00C304F7">
        <w:rPr>
          <w:rFonts w:hint="eastAsia"/>
        </w:rPr>
        <w:t>可以提出一个较为客观的较为合理的</w:t>
      </w:r>
      <w:r w:rsidR="00E43366">
        <w:rPr>
          <w:rFonts w:hint="eastAsia"/>
        </w:rPr>
        <w:t>解决方案，并且吸取每次实施经验进行调整。</w:t>
      </w:r>
    </w:p>
    <w:p w14:paraId="03ADBF97" w14:textId="21B10FD0" w:rsidR="00181B0E" w:rsidRDefault="00181B0E" w:rsidP="00954482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基本规划</w:t>
      </w:r>
    </w:p>
    <w:p w14:paraId="5BD9882A" w14:textId="08133AC9" w:rsidR="00181B0E" w:rsidRDefault="00181B0E" w:rsidP="00181B0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收集数据</w:t>
      </w:r>
      <w:r w:rsidR="00A661E0">
        <w:rPr>
          <w:rFonts w:hint="eastAsia"/>
        </w:rPr>
        <w:t xml:space="preserve"> </w:t>
      </w:r>
      <w:r w:rsidR="00A661E0">
        <w:t xml:space="preserve">  </w:t>
      </w:r>
      <w:r w:rsidR="00432F05">
        <w:rPr>
          <w:rFonts w:hint="eastAsia"/>
        </w:rPr>
        <w:t>[</w:t>
      </w:r>
      <w:r>
        <w:rPr>
          <w:rFonts w:hint="eastAsia"/>
        </w:rPr>
        <w:t>已经加装了电梯的老旧小区</w:t>
      </w:r>
      <w:proofErr w:type="gramStart"/>
      <w:r w:rsidR="008579F3">
        <w:rPr>
          <w:rFonts w:hint="eastAsia"/>
        </w:rPr>
        <w:t>不</w:t>
      </w:r>
      <w:proofErr w:type="gramEnd"/>
      <w:r w:rsidR="008579F3">
        <w:rPr>
          <w:rFonts w:hint="eastAsia"/>
        </w:rPr>
        <w:t>同楼层</w:t>
      </w:r>
      <w:r>
        <w:rPr>
          <w:rFonts w:hint="eastAsia"/>
        </w:rPr>
        <w:t>的房价前后对比</w:t>
      </w:r>
      <w:r w:rsidR="00BA3FBB">
        <w:rPr>
          <w:rFonts w:hint="eastAsia"/>
        </w:rPr>
        <w:t>、周围环境（是否学区</w:t>
      </w:r>
      <w:r w:rsidR="00BA3FBB">
        <w:rPr>
          <w:rFonts w:hint="eastAsia"/>
        </w:rPr>
        <w:t xml:space="preserve"> or</w:t>
      </w:r>
      <w:r w:rsidR="00BA3FBB">
        <w:t xml:space="preserve"> </w:t>
      </w:r>
      <w:r w:rsidR="00BA3FBB">
        <w:rPr>
          <w:rFonts w:hint="eastAsia"/>
        </w:rPr>
        <w:t>地铁</w:t>
      </w:r>
      <w:r w:rsidR="00BA3FBB">
        <w:rPr>
          <w:rFonts w:hint="eastAsia"/>
        </w:rPr>
        <w:t xml:space="preserve"> </w:t>
      </w:r>
      <w:r w:rsidR="00BA3FBB">
        <w:t xml:space="preserve">or </w:t>
      </w:r>
      <w:r w:rsidR="00BA3FBB">
        <w:rPr>
          <w:rFonts w:hint="eastAsia"/>
        </w:rPr>
        <w:t>其他）、</w:t>
      </w:r>
      <w:r w:rsidR="004B284C">
        <w:rPr>
          <w:rFonts w:hint="eastAsia"/>
        </w:rPr>
        <w:t>面积、</w:t>
      </w:r>
      <w:r w:rsidR="00F9102E">
        <w:rPr>
          <w:rFonts w:hint="eastAsia"/>
        </w:rPr>
        <w:t>解决</w:t>
      </w:r>
      <w:r w:rsidR="00432F05">
        <w:rPr>
          <w:rFonts w:hint="eastAsia"/>
        </w:rPr>
        <w:t>方案（每家每户出多少钱）</w:t>
      </w:r>
      <w:r w:rsidR="00432F05">
        <w:rPr>
          <w:rFonts w:hint="eastAsia"/>
        </w:rPr>
        <w:t>]</w:t>
      </w:r>
    </w:p>
    <w:p w14:paraId="0A4B8E91" w14:textId="7AF28D90" w:rsidR="00BB6700" w:rsidRDefault="00A661E0" w:rsidP="00181B0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整理归纳</w:t>
      </w:r>
      <w:r>
        <w:rPr>
          <w:rFonts w:hint="eastAsia"/>
        </w:rPr>
        <w:t xml:space="preserve"> </w:t>
      </w:r>
      <w:r>
        <w:t xml:space="preserve">  [</w:t>
      </w:r>
      <w:r w:rsidR="00AF06BD">
        <w:rPr>
          <w:rFonts w:hint="eastAsia"/>
        </w:rPr>
        <w:t>剔除异常</w:t>
      </w:r>
      <w:r w:rsidR="0092051C">
        <w:rPr>
          <w:rFonts w:hint="eastAsia"/>
        </w:rPr>
        <w:t>、按类划分</w:t>
      </w:r>
      <w:r>
        <w:t>]</w:t>
      </w:r>
    </w:p>
    <w:p w14:paraId="63357519" w14:textId="43C11D18" w:rsidR="0092051C" w:rsidRDefault="00CD0682" w:rsidP="00181B0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寻找规律</w:t>
      </w:r>
      <w:r>
        <w:t xml:space="preserve">   [</w:t>
      </w:r>
      <w:r>
        <w:rPr>
          <w:rFonts w:hint="eastAsia"/>
        </w:rPr>
        <w:t>两种方法：①使用统计学的方法，通过直方图等直观地看出规律（使用可能性不高，因为难以发现</w:t>
      </w:r>
      <w:r w:rsidR="00512D3D">
        <w:rPr>
          <w:rFonts w:hint="eastAsia"/>
        </w:rPr>
        <w:t>多维数据之间的关系）②使用机器学习的方法，将数据投喂到</w:t>
      </w:r>
      <w:r w:rsidR="005D4821">
        <w:rPr>
          <w:rFonts w:hint="eastAsia"/>
        </w:rPr>
        <w:t>算法当中，得出较为普遍的规律</w:t>
      </w:r>
      <w:r w:rsidR="00B544C7">
        <w:rPr>
          <w:rFonts w:hint="eastAsia"/>
        </w:rPr>
        <w:t>（使用可能性较高，但是需解决</w:t>
      </w:r>
      <w:r w:rsidR="005C2E94">
        <w:rPr>
          <w:rFonts w:hint="eastAsia"/>
        </w:rPr>
        <w:t>可能存在的维度过多、数据过少的现象）</w:t>
      </w:r>
      <w:r w:rsidR="005C2E94">
        <w:rPr>
          <w:rFonts w:hint="eastAsia"/>
        </w:rPr>
        <w:t>]</w:t>
      </w:r>
    </w:p>
    <w:p w14:paraId="435511F8" w14:textId="38C4EAB7" w:rsidR="00D12699" w:rsidRDefault="00D12699" w:rsidP="00181B0E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验证</w:t>
      </w:r>
      <w:r w:rsidR="00083DE4">
        <w:rPr>
          <w:rFonts w:hint="eastAsia"/>
        </w:rPr>
        <w:t>猜想</w:t>
      </w:r>
      <w:r w:rsidR="00D21619">
        <w:rPr>
          <w:rFonts w:hint="eastAsia"/>
        </w:rPr>
        <w:t xml:space="preserve"> </w:t>
      </w:r>
      <w:r w:rsidR="00D21619">
        <w:t xml:space="preserve">  [</w:t>
      </w:r>
      <w:r w:rsidR="00083DE4">
        <w:rPr>
          <w:rFonts w:hint="eastAsia"/>
        </w:rPr>
        <w:t>随机挑选已经搜集到的数据中的几组进行验证，如果效果较好，可以进入下一步；如果效果较差，需要调整参数和学习维度</w:t>
      </w:r>
      <w:r w:rsidR="00D21619">
        <w:rPr>
          <w:rFonts w:hint="eastAsia"/>
        </w:rPr>
        <w:t>]</w:t>
      </w:r>
    </w:p>
    <w:p w14:paraId="36725EC2" w14:textId="62EFB734" w:rsidR="00793153" w:rsidRDefault="004E4852" w:rsidP="00C406D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得出结论</w:t>
      </w:r>
      <w:r w:rsidR="00D21619">
        <w:rPr>
          <w:rFonts w:hint="eastAsia"/>
        </w:rPr>
        <w:t xml:space="preserve"> </w:t>
      </w:r>
      <w:r w:rsidR="00D21619">
        <w:t xml:space="preserve">  [</w:t>
      </w:r>
      <w:r>
        <w:rPr>
          <w:rFonts w:hint="eastAsia"/>
        </w:rPr>
        <w:t>一个</w:t>
      </w:r>
      <w:r w:rsidR="00311DAC">
        <w:rPr>
          <w:rFonts w:hint="eastAsia"/>
        </w:rPr>
        <w:t>或一组</w:t>
      </w:r>
      <w:r>
        <w:rPr>
          <w:rFonts w:hint="eastAsia"/>
        </w:rPr>
        <w:t>公式或者一个程序能够用来调节</w:t>
      </w:r>
      <w:r w:rsidR="00C744E1">
        <w:rPr>
          <w:rFonts w:hint="eastAsia"/>
        </w:rPr>
        <w:t>利益冲突</w:t>
      </w:r>
      <w:r w:rsidR="00D21619">
        <w:rPr>
          <w:rFonts w:hint="eastAsia"/>
        </w:rPr>
        <w:t>]</w:t>
      </w:r>
    </w:p>
    <w:p w14:paraId="1EC5E787" w14:textId="5D1461A4" w:rsidR="00D37FF0" w:rsidRDefault="00D37FF0" w:rsidP="00C406D8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投入实施</w:t>
      </w:r>
      <w:r>
        <w:rPr>
          <w:rFonts w:hint="eastAsia"/>
        </w:rPr>
        <w:t xml:space="preserve"> </w:t>
      </w:r>
      <w:r>
        <w:t xml:space="preserve">  [</w:t>
      </w:r>
      <w:r>
        <w:rPr>
          <w:rFonts w:hint="eastAsia"/>
        </w:rPr>
        <w:t>若实验结果能够较为精准地反应（</w:t>
      </w:r>
      <w:r>
        <w:rPr>
          <w:rFonts w:hint="eastAsia"/>
        </w:rPr>
        <w:t>9</w:t>
      </w:r>
      <w:r>
        <w:t>0%</w:t>
      </w:r>
      <w:r>
        <w:rPr>
          <w:rFonts w:hint="eastAsia"/>
        </w:rPr>
        <w:t>以上的准确率）</w:t>
      </w:r>
      <w:r w:rsidR="00564292">
        <w:rPr>
          <w:rFonts w:hint="eastAsia"/>
        </w:rPr>
        <w:t>实际利益均摊问题，可以尝试和</w:t>
      </w:r>
      <w:proofErr w:type="gramStart"/>
      <w:r w:rsidR="00564292">
        <w:rPr>
          <w:rFonts w:hint="eastAsia"/>
        </w:rPr>
        <w:t>一</w:t>
      </w:r>
      <w:proofErr w:type="gramEnd"/>
      <w:r w:rsidR="00564292">
        <w:rPr>
          <w:rFonts w:hint="eastAsia"/>
        </w:rPr>
        <w:t>工程同步运行，对比两者的差异，作为参考</w:t>
      </w:r>
      <w:r>
        <w:t>]</w:t>
      </w:r>
    </w:p>
    <w:p w14:paraId="50D0AC4E" w14:textId="52D1EC52" w:rsidR="00EF0C3E" w:rsidRDefault="00EF0C3E" w:rsidP="00EF0C3E">
      <w:pPr>
        <w:pStyle w:val="a7"/>
        <w:numPr>
          <w:ilvl w:val="1"/>
          <w:numId w:val="1"/>
        </w:numPr>
        <w:ind w:firstLineChars="0"/>
      </w:pPr>
      <w:r>
        <w:rPr>
          <w:rFonts w:hint="eastAsia"/>
        </w:rPr>
        <w:t>概念介绍</w:t>
      </w:r>
    </w:p>
    <w:p w14:paraId="7FE46AF4" w14:textId="28244864" w:rsidR="00462DB1" w:rsidRDefault="00462DB1" w:rsidP="00462DB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人工神经网络（</w:t>
      </w:r>
      <w:r>
        <w:rPr>
          <w:rFonts w:hint="eastAsia"/>
        </w:rPr>
        <w:t>Artificial</w:t>
      </w:r>
      <w:r>
        <w:t xml:space="preserve"> </w:t>
      </w:r>
      <w:r>
        <w:rPr>
          <w:rFonts w:hint="eastAsia"/>
        </w:rPr>
        <w:t>Neural</w:t>
      </w:r>
      <w:r>
        <w:t xml:space="preserve"> </w:t>
      </w:r>
      <w:r>
        <w:rPr>
          <w:rFonts w:hint="eastAsia"/>
        </w:rPr>
        <w:t>Network</w:t>
      </w:r>
      <w:r w:rsidR="004201D5">
        <w:rPr>
          <w:rFonts w:hint="eastAsia"/>
        </w:rPr>
        <w:t>，简称</w:t>
      </w:r>
      <w:r w:rsidR="004201D5">
        <w:rPr>
          <w:rFonts w:hint="eastAsia"/>
        </w:rPr>
        <w:t>ANN</w:t>
      </w:r>
      <w:r>
        <w:rPr>
          <w:rFonts w:hint="eastAsia"/>
        </w:rPr>
        <w:t>）</w:t>
      </w:r>
    </w:p>
    <w:p w14:paraId="12F9EFB6" w14:textId="196DC241" w:rsidR="00941380" w:rsidRDefault="00941380" w:rsidP="00462DB1">
      <w:pPr>
        <w:pStyle w:val="a7"/>
        <w:numPr>
          <w:ilvl w:val="2"/>
          <w:numId w:val="1"/>
        </w:numPr>
        <w:ind w:firstLineChars="0"/>
      </w:pPr>
      <w:r>
        <w:rPr>
          <w:rFonts w:hint="eastAsia"/>
        </w:rPr>
        <w:t>机器学习（</w:t>
      </w: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Learning</w:t>
      </w:r>
      <w:r>
        <w:rPr>
          <w:rFonts w:hint="eastAsia"/>
        </w:rPr>
        <w:t>，简称</w:t>
      </w:r>
      <w:r>
        <w:rPr>
          <w:rFonts w:hint="eastAsia"/>
        </w:rPr>
        <w:t>ML</w:t>
      </w:r>
      <w:r>
        <w:rPr>
          <w:rFonts w:hint="eastAsia"/>
        </w:rPr>
        <w:t>）</w:t>
      </w:r>
    </w:p>
    <w:p w14:paraId="66049CE1" w14:textId="19067787" w:rsidR="00B818FD" w:rsidRDefault="00B818FD" w:rsidP="00B818F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上海中心文创产品</w:t>
      </w:r>
    </w:p>
    <w:p w14:paraId="143EAB4A" w14:textId="26468708" w:rsidR="00D441FC" w:rsidRDefault="00B818FD" w:rsidP="00941380">
      <w:pPr>
        <w:pStyle w:val="a7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背景：在十一期间去中国第一高楼——上海中心大厦参观浏览。但是参观下来发现了一个较大的问题。游客前来参观上海中心是因为上海中心是中国第一高楼，但是其文</w:t>
      </w:r>
      <w:proofErr w:type="gramStart"/>
      <w:r>
        <w:rPr>
          <w:rFonts w:hint="eastAsia"/>
        </w:rPr>
        <w:t>创产品</w:t>
      </w:r>
      <w:proofErr w:type="gramEnd"/>
      <w:r>
        <w:rPr>
          <w:rFonts w:hint="eastAsia"/>
        </w:rPr>
        <w:t>根本无法吸引人们的眼球，唯一具有本</w:t>
      </w:r>
      <w:proofErr w:type="gramStart"/>
      <w:r>
        <w:rPr>
          <w:rFonts w:hint="eastAsia"/>
        </w:rPr>
        <w:t>楼特点</w:t>
      </w:r>
      <w:proofErr w:type="gramEnd"/>
      <w:r>
        <w:rPr>
          <w:rFonts w:hint="eastAsia"/>
        </w:rPr>
        <w:t>的就是以大楼造型和阻尼器为原型的雪糕、立体贺卡和明信片。若上海中心大厦能够推出更吸引眼球的</w:t>
      </w:r>
      <w:r w:rsidR="00941380">
        <w:rPr>
          <w:rFonts w:hint="eastAsia"/>
        </w:rPr>
        <w:t>文创产品，相信游客肯定会有比较强烈的购买欲望，毕竟门票已经花了</w:t>
      </w:r>
      <w:r w:rsidR="00941380">
        <w:rPr>
          <w:rFonts w:hint="eastAsia"/>
        </w:rPr>
        <w:t>2</w:t>
      </w:r>
      <w:r w:rsidR="00941380">
        <w:t>00</w:t>
      </w:r>
      <w:r w:rsidR="00941380">
        <w:rPr>
          <w:rFonts w:hint="eastAsia"/>
        </w:rPr>
        <w:t>元左右，不会对于</w:t>
      </w:r>
    </w:p>
    <w:sectPr w:rsidR="00D4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9A99E" w14:textId="77777777" w:rsidR="00B66E88" w:rsidRDefault="00B66E88" w:rsidP="00CC11A1">
      <w:r>
        <w:separator/>
      </w:r>
    </w:p>
  </w:endnote>
  <w:endnote w:type="continuationSeparator" w:id="0">
    <w:p w14:paraId="4417EBC5" w14:textId="77777777" w:rsidR="00B66E88" w:rsidRDefault="00B66E88" w:rsidP="00CC1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68DC6" w14:textId="77777777" w:rsidR="00B66E88" w:rsidRDefault="00B66E88" w:rsidP="00CC11A1">
      <w:r>
        <w:separator/>
      </w:r>
    </w:p>
  </w:footnote>
  <w:footnote w:type="continuationSeparator" w:id="0">
    <w:p w14:paraId="2454D57B" w14:textId="77777777" w:rsidR="00B66E88" w:rsidRDefault="00B66E88" w:rsidP="00CC11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1211B6"/>
    <w:multiLevelType w:val="hybridMultilevel"/>
    <w:tmpl w:val="BE848352"/>
    <w:lvl w:ilvl="0" w:tplc="C97ADC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6D8CFFA2">
      <w:start w:val="1"/>
      <w:numFmt w:val="decimalEnclosedCircle"/>
      <w:lvlText w:val="%5"/>
      <w:lvlJc w:val="left"/>
      <w:pPr>
        <w:ind w:left="1636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05665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DF"/>
    <w:rsid w:val="00073025"/>
    <w:rsid w:val="00083DE4"/>
    <w:rsid w:val="000B6B5A"/>
    <w:rsid w:val="000C4ADD"/>
    <w:rsid w:val="00105FA6"/>
    <w:rsid w:val="001100EF"/>
    <w:rsid w:val="001254A7"/>
    <w:rsid w:val="00133828"/>
    <w:rsid w:val="00176C08"/>
    <w:rsid w:val="00176EB4"/>
    <w:rsid w:val="00181B0E"/>
    <w:rsid w:val="001B52E8"/>
    <w:rsid w:val="001F4BD9"/>
    <w:rsid w:val="002364DB"/>
    <w:rsid w:val="002438F6"/>
    <w:rsid w:val="00263774"/>
    <w:rsid w:val="002A25D1"/>
    <w:rsid w:val="002C4000"/>
    <w:rsid w:val="00300768"/>
    <w:rsid w:val="00311DAC"/>
    <w:rsid w:val="0034260B"/>
    <w:rsid w:val="0034610D"/>
    <w:rsid w:val="00347508"/>
    <w:rsid w:val="00354A3C"/>
    <w:rsid w:val="0036655B"/>
    <w:rsid w:val="003C5547"/>
    <w:rsid w:val="003F2895"/>
    <w:rsid w:val="00407DDD"/>
    <w:rsid w:val="004201D5"/>
    <w:rsid w:val="00432F05"/>
    <w:rsid w:val="0043439B"/>
    <w:rsid w:val="00455773"/>
    <w:rsid w:val="004577D7"/>
    <w:rsid w:val="00462DB1"/>
    <w:rsid w:val="00474C13"/>
    <w:rsid w:val="004A7A16"/>
    <w:rsid w:val="004B284C"/>
    <w:rsid w:val="004C245B"/>
    <w:rsid w:val="004E4852"/>
    <w:rsid w:val="00512D3D"/>
    <w:rsid w:val="00516AF6"/>
    <w:rsid w:val="0052418E"/>
    <w:rsid w:val="00564292"/>
    <w:rsid w:val="00576EE1"/>
    <w:rsid w:val="0059532D"/>
    <w:rsid w:val="005C2E94"/>
    <w:rsid w:val="005D4821"/>
    <w:rsid w:val="00612393"/>
    <w:rsid w:val="006236B1"/>
    <w:rsid w:val="0063458F"/>
    <w:rsid w:val="00672171"/>
    <w:rsid w:val="006D17E4"/>
    <w:rsid w:val="00716769"/>
    <w:rsid w:val="00793153"/>
    <w:rsid w:val="007C0026"/>
    <w:rsid w:val="007E3821"/>
    <w:rsid w:val="00841AEE"/>
    <w:rsid w:val="008579F3"/>
    <w:rsid w:val="008653DE"/>
    <w:rsid w:val="00873AE5"/>
    <w:rsid w:val="008A3C81"/>
    <w:rsid w:val="008A65BA"/>
    <w:rsid w:val="008A7F8F"/>
    <w:rsid w:val="008B5A6C"/>
    <w:rsid w:val="008C1E3E"/>
    <w:rsid w:val="008C66EC"/>
    <w:rsid w:val="008F37C8"/>
    <w:rsid w:val="0092051C"/>
    <w:rsid w:val="00941380"/>
    <w:rsid w:val="00953170"/>
    <w:rsid w:val="00954482"/>
    <w:rsid w:val="009637A6"/>
    <w:rsid w:val="009C0EA2"/>
    <w:rsid w:val="009F0BC1"/>
    <w:rsid w:val="00A04F00"/>
    <w:rsid w:val="00A249AC"/>
    <w:rsid w:val="00A661E0"/>
    <w:rsid w:val="00A743B9"/>
    <w:rsid w:val="00A867DF"/>
    <w:rsid w:val="00AA1F44"/>
    <w:rsid w:val="00AA3D46"/>
    <w:rsid w:val="00AD2361"/>
    <w:rsid w:val="00AD27C0"/>
    <w:rsid w:val="00AF06BD"/>
    <w:rsid w:val="00B02B40"/>
    <w:rsid w:val="00B43BCD"/>
    <w:rsid w:val="00B46358"/>
    <w:rsid w:val="00B544C7"/>
    <w:rsid w:val="00B66E88"/>
    <w:rsid w:val="00B72816"/>
    <w:rsid w:val="00B818FD"/>
    <w:rsid w:val="00B84E0E"/>
    <w:rsid w:val="00B863A4"/>
    <w:rsid w:val="00BA3FBB"/>
    <w:rsid w:val="00BB6700"/>
    <w:rsid w:val="00BC2FB1"/>
    <w:rsid w:val="00BC53C6"/>
    <w:rsid w:val="00C04DBD"/>
    <w:rsid w:val="00C26188"/>
    <w:rsid w:val="00C304F7"/>
    <w:rsid w:val="00C35806"/>
    <w:rsid w:val="00C406D8"/>
    <w:rsid w:val="00C43658"/>
    <w:rsid w:val="00C448A8"/>
    <w:rsid w:val="00C45161"/>
    <w:rsid w:val="00C63E83"/>
    <w:rsid w:val="00C744E1"/>
    <w:rsid w:val="00C87626"/>
    <w:rsid w:val="00C96E7C"/>
    <w:rsid w:val="00CA3A85"/>
    <w:rsid w:val="00CC11A1"/>
    <w:rsid w:val="00CC495E"/>
    <w:rsid w:val="00CD0682"/>
    <w:rsid w:val="00CE4ED7"/>
    <w:rsid w:val="00CE5193"/>
    <w:rsid w:val="00CE63E0"/>
    <w:rsid w:val="00D12699"/>
    <w:rsid w:val="00D21619"/>
    <w:rsid w:val="00D2625B"/>
    <w:rsid w:val="00D3138A"/>
    <w:rsid w:val="00D35F5B"/>
    <w:rsid w:val="00D37FF0"/>
    <w:rsid w:val="00D441FC"/>
    <w:rsid w:val="00D84E99"/>
    <w:rsid w:val="00D93976"/>
    <w:rsid w:val="00D97BD1"/>
    <w:rsid w:val="00DA367A"/>
    <w:rsid w:val="00DE6706"/>
    <w:rsid w:val="00E43366"/>
    <w:rsid w:val="00E83F5C"/>
    <w:rsid w:val="00EC6C2D"/>
    <w:rsid w:val="00EF0C3E"/>
    <w:rsid w:val="00F321F9"/>
    <w:rsid w:val="00F6195C"/>
    <w:rsid w:val="00F9102E"/>
    <w:rsid w:val="00F92575"/>
    <w:rsid w:val="00FB1219"/>
    <w:rsid w:val="00FB2EBA"/>
    <w:rsid w:val="00FC6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DF6A0"/>
  <w15:chartTrackingRefBased/>
  <w15:docId w15:val="{60ECE139-7FE2-4443-A75C-56CF8F3CD4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67D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11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11A1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11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11A1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61239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3</Pages>
  <Words>258</Words>
  <Characters>1475</Characters>
  <Application>Microsoft Office Word</Application>
  <DocSecurity>0</DocSecurity>
  <Lines>12</Lines>
  <Paragraphs>3</Paragraphs>
  <ScaleCrop>false</ScaleCrop>
  <Company/>
  <LinksUpToDate>false</LinksUpToDate>
  <CharactersWithSpaces>1730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陶 理</dc:creator>
  <cp:keywords/>
  <dc:description/>
  <cp:lastModifiedBy>陶 理</cp:lastModifiedBy>
  <cp:revision>5</cp:revision>
  <dcterms:created xsi:type="dcterms:W3CDTF">2022-09-27T13:50:00Z</dcterms:created>
  <dcterms:modified xsi:type="dcterms:W3CDTF">2022-10-15T13:45:00Z</dcterms:modified>
</cp:coreProperties>
</file>