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28253" w14:textId="686B12C9" w:rsidR="00DF1D0F" w:rsidRPr="006B6B74" w:rsidRDefault="005A3ED8" w:rsidP="006B6B74">
      <w:pPr>
        <w:jc w:val="center"/>
        <w:rPr>
          <w:rFonts w:ascii="黑体" w:eastAsia="黑体" w:hAnsi="黑体"/>
          <w:sz w:val="28"/>
          <w:szCs w:val="28"/>
        </w:rPr>
      </w:pPr>
      <w:r w:rsidRPr="006B6B74">
        <w:rPr>
          <w:rFonts w:ascii="黑体" w:eastAsia="黑体" w:hAnsi="黑体" w:hint="eastAsia"/>
          <w:sz w:val="28"/>
          <w:szCs w:val="28"/>
        </w:rPr>
        <w:t>马原</w:t>
      </w:r>
    </w:p>
    <w:p w14:paraId="09DE4132" w14:textId="2E77DF46" w:rsidR="00C03CA5" w:rsidRPr="003C64E1" w:rsidRDefault="00C03CA5" w:rsidP="00C03CA5">
      <w:pPr>
        <w:jc w:val="center"/>
        <w:rPr>
          <w:rFonts w:ascii="黑体" w:eastAsia="黑体" w:hAnsi="黑体"/>
          <w:sz w:val="28"/>
          <w:szCs w:val="28"/>
        </w:rPr>
      </w:pPr>
      <w:r w:rsidRPr="003C64E1">
        <w:rPr>
          <w:rFonts w:ascii="黑体" w:eastAsia="黑体" w:hAnsi="黑体" w:hint="eastAsia"/>
          <w:sz w:val="28"/>
          <w:szCs w:val="28"/>
        </w:rPr>
        <w:t>导论</w:t>
      </w:r>
    </w:p>
    <w:p w14:paraId="6EBCA1BA" w14:textId="4FF52020" w:rsidR="005A3ED8" w:rsidRDefault="005A3ED8">
      <w:r>
        <w:rPr>
          <w:rFonts w:hint="eastAsia"/>
        </w:rPr>
        <w:t>马克思主义是由马克思和恩格斯创立并</w:t>
      </w:r>
      <w:proofErr w:type="gramStart"/>
      <w:r>
        <w:rPr>
          <w:rFonts w:hint="eastAsia"/>
        </w:rPr>
        <w:t>未后</w:t>
      </w:r>
      <w:proofErr w:type="gramEnd"/>
      <w:r>
        <w:rPr>
          <w:rFonts w:hint="eastAsia"/>
        </w:rPr>
        <w:t>继者所不断发展的科学理论体系，是关于自然、社会和人类思维发展一般规律的学说，是关于社会主义必然代替资本主义，最终实现共产主义的学说，是关于无产阶级解放、全人类解放和每个人自由而全面发展的学说，是指引人民创造美好生活的行动指南。</w:t>
      </w:r>
    </w:p>
    <w:p w14:paraId="71467554" w14:textId="047CC7FE" w:rsidR="005A3ED8" w:rsidRDefault="00051FA9">
      <w:r>
        <w:rPr>
          <w:rFonts w:hint="eastAsia"/>
        </w:rPr>
        <w:t>马克思主义哲学、马克思</w:t>
      </w:r>
      <w:r w:rsidR="00006542">
        <w:rPr>
          <w:rFonts w:hint="eastAsia"/>
        </w:rPr>
        <w:t>主义政治经济学和科学社会主义是马克思主义三个基本组成部分。</w:t>
      </w:r>
    </w:p>
    <w:p w14:paraId="4210FD4B" w14:textId="46E0B7FF" w:rsidR="00006542" w:rsidRDefault="00D31CCC">
      <w:r>
        <w:rPr>
          <w:rFonts w:hint="eastAsia"/>
        </w:rPr>
        <w:t>马克思主义基本原理是对马克思主义立场、观点、方法的集中概括，是马克思主义在其形成、发展和运用过程中经过实践反复检验而确立起来的具有普遍真理性的理论。</w:t>
      </w:r>
    </w:p>
    <w:p w14:paraId="35FF7B38" w14:textId="601E0B4F" w:rsidR="00D31CCC" w:rsidRDefault="006B6B74">
      <w:r>
        <w:rPr>
          <w:rFonts w:hint="eastAsia"/>
        </w:rPr>
        <w:t>【德国古典哲学、英国古典政治经济学、英法两国的空想社会主义】</w:t>
      </w:r>
      <w:r w:rsidR="00FF04FC">
        <w:rPr>
          <w:rFonts w:hint="eastAsia"/>
        </w:rPr>
        <w:t>1</w:t>
      </w:r>
      <w:r w:rsidR="00FF04FC">
        <w:t>9</w:t>
      </w:r>
      <w:r w:rsidR="00FF04FC">
        <w:rPr>
          <w:rFonts w:hint="eastAsia"/>
        </w:rPr>
        <w:t>世纪西欧三大先进思潮</w:t>
      </w:r>
      <w:r w:rsidR="00C7566B">
        <w:rPr>
          <w:rFonts w:hint="eastAsia"/>
        </w:rPr>
        <w:t>为马克思主义的创立提供了直接的理论来源。</w:t>
      </w:r>
    </w:p>
    <w:p w14:paraId="140AA2DD" w14:textId="52926F45" w:rsidR="006B6B74" w:rsidRDefault="006B6B74">
      <w:r>
        <w:rPr>
          <w:rFonts w:hint="eastAsia"/>
        </w:rPr>
        <w:t>1</w:t>
      </w:r>
      <w:r>
        <w:t>848</w:t>
      </w:r>
      <w:r>
        <w:rPr>
          <w:rFonts w:hint="eastAsia"/>
        </w:rPr>
        <w:t>年</w:t>
      </w:r>
      <w:r>
        <w:rPr>
          <w:rFonts w:hint="eastAsia"/>
        </w:rPr>
        <w:t>2</w:t>
      </w:r>
      <w:r>
        <w:rPr>
          <w:rFonts w:hint="eastAsia"/>
        </w:rPr>
        <w:t>月《共产党宣言》发表，标志着马克思主义的公开问世。</w:t>
      </w:r>
    </w:p>
    <w:p w14:paraId="56C39A62" w14:textId="76C544F3" w:rsidR="006B6B74" w:rsidRDefault="00B11581">
      <w:r>
        <w:rPr>
          <w:rFonts w:hint="eastAsia"/>
        </w:rPr>
        <w:t>马克思主义的鲜明特征：科学性【马克思主义是对自然、社会和人类思维发展本质和规律的正确反映】</w:t>
      </w:r>
      <w:r w:rsidR="00131FFF">
        <w:rPr>
          <w:rFonts w:hint="eastAsia"/>
        </w:rPr>
        <w:t>革命性【集中表现为</w:t>
      </w:r>
      <w:r w:rsidR="00737ED6">
        <w:rPr>
          <w:rFonts w:hint="eastAsia"/>
        </w:rPr>
        <w:t>它的彻底的批判精神和鲜明的无产阶级立场</w:t>
      </w:r>
      <w:r w:rsidR="00131FFF">
        <w:rPr>
          <w:rFonts w:hint="eastAsia"/>
        </w:rPr>
        <w:t>】</w:t>
      </w:r>
      <w:r w:rsidR="00737ED6">
        <w:rPr>
          <w:rFonts w:hint="eastAsia"/>
        </w:rPr>
        <w:t>实践性【马克思主义是从实践中来，到实践中去，在实践中接受检验，并随时间而不断发展的学说】</w:t>
      </w:r>
      <w:r w:rsidR="00E86FF5">
        <w:rPr>
          <w:rFonts w:hint="eastAsia"/>
        </w:rPr>
        <w:t>人民性【人民至上是马克思主义的政治立场】发展性【马克思主义是时代的产物，并随着时代、时间和科学的发展而不断发展】</w:t>
      </w:r>
    </w:p>
    <w:p w14:paraId="08F326F3" w14:textId="7630BCFF" w:rsidR="00E86FF5" w:rsidRDefault="00E86FF5">
      <w:r>
        <w:rPr>
          <w:rFonts w:hint="eastAsia"/>
        </w:rPr>
        <w:t>马克思主义的当代价值：观察当代世界变化的认识工具；</w:t>
      </w:r>
      <w:r w:rsidR="00822AD5">
        <w:rPr>
          <w:rFonts w:hint="eastAsia"/>
        </w:rPr>
        <w:t>指引当代中国发展的行动指南【马克思主义是指引当代中国发展的精神旗帜；马克思主义是推动当代中国发展的精神动力；马克思主义是引领当代中国实践的指南】</w:t>
      </w:r>
      <w:r w:rsidR="00C95600">
        <w:rPr>
          <w:rFonts w:hint="eastAsia"/>
        </w:rPr>
        <w:t>；引领人类社会进步的科学真理</w:t>
      </w:r>
    </w:p>
    <w:p w14:paraId="46CF80F7" w14:textId="549E188D" w:rsidR="00C95600" w:rsidRPr="003C64E1" w:rsidRDefault="00C03CA5" w:rsidP="00C03CA5">
      <w:pPr>
        <w:jc w:val="center"/>
        <w:rPr>
          <w:rFonts w:ascii="黑体" w:eastAsia="黑体" w:hAnsi="黑体"/>
          <w:sz w:val="28"/>
          <w:szCs w:val="28"/>
        </w:rPr>
      </w:pPr>
      <w:r w:rsidRPr="003C64E1">
        <w:rPr>
          <w:rFonts w:ascii="黑体" w:eastAsia="黑体" w:hAnsi="黑体" w:hint="eastAsia"/>
          <w:sz w:val="28"/>
          <w:szCs w:val="28"/>
        </w:rPr>
        <w:t>第一章</w:t>
      </w:r>
    </w:p>
    <w:p w14:paraId="5020B1CA" w14:textId="2332E96F" w:rsidR="00C03CA5" w:rsidRDefault="00D32C63" w:rsidP="00C03CA5">
      <w:r>
        <w:rPr>
          <w:rFonts w:hint="eastAsia"/>
        </w:rPr>
        <w:t>哲学是系统化、理论化的世界观，是对自然知识、社会知识和思维知识的概括和总结，它提供了对于世界以及人与世界关系的全面而深刻的思考。</w:t>
      </w:r>
    </w:p>
    <w:p w14:paraId="73321E50" w14:textId="77E8CA13" w:rsidR="00D32C63" w:rsidRDefault="00D32C63" w:rsidP="00C03CA5">
      <w:r>
        <w:rPr>
          <w:rFonts w:hint="eastAsia"/>
        </w:rPr>
        <w:t>存在</w:t>
      </w:r>
      <w:r w:rsidR="00F94882">
        <w:rPr>
          <w:rFonts w:hint="eastAsia"/>
        </w:rPr>
        <w:t>和思维的关系问题又称为物质和精神的关系问题，构成了</w:t>
      </w:r>
      <w:r w:rsidR="00867B5E">
        <w:rPr>
          <w:rFonts w:hint="eastAsia"/>
        </w:rPr>
        <w:t>全部哲学的基本问题。</w:t>
      </w:r>
    </w:p>
    <w:p w14:paraId="389D33EA" w14:textId="1473E1F5" w:rsidR="00867B5E" w:rsidRDefault="00867B5E" w:rsidP="00C03CA5">
      <w:r>
        <w:rPr>
          <w:rFonts w:hint="eastAsia"/>
        </w:rPr>
        <w:t>存在和思维的关系问题包括两个方面的内容，其一，存在和思维究竟谁是世界的本原，即物质和精神何者是第一性，何者是第二性的问题</w:t>
      </w:r>
      <w:r w:rsidR="005C4F10">
        <w:rPr>
          <w:rFonts w:hint="eastAsia"/>
        </w:rPr>
        <w:t>。对这一问题的不同回答，构成了划分唯物主义和唯心主义的标准。其二，存在和思维有没有同一性，即思维能否正确认识存在的问题。对这一问题的不同回答，构成了划分可知论和不可知论的标准。</w:t>
      </w:r>
    </w:p>
    <w:p w14:paraId="3CB020BD" w14:textId="58555BB3" w:rsidR="005C4F10" w:rsidRDefault="00026C5A" w:rsidP="00C03CA5">
      <w:r>
        <w:rPr>
          <w:rFonts w:hint="eastAsia"/>
        </w:rPr>
        <w:lastRenderedPageBreak/>
        <w:t>物质范畴作为马克思主义哲学理论的基石。</w:t>
      </w:r>
    </w:p>
    <w:p w14:paraId="5DABB9EB" w14:textId="7956F11A" w:rsidR="00026C5A" w:rsidRDefault="00026C5A" w:rsidP="00C03CA5">
      <w:r>
        <w:rPr>
          <w:rFonts w:hint="eastAsia"/>
        </w:rPr>
        <w:t>古典朴素唯物主义用某一种物质作为本原来解释世界，近代形而上学唯物主义以近代科学为基础，把物质等同于物质的微观结构层次——原子，</w:t>
      </w:r>
      <w:r w:rsidR="0057656B">
        <w:rPr>
          <w:rFonts w:hint="eastAsia"/>
        </w:rPr>
        <w:t>不能正确理解哲学的物质概念与自然科学的物质概念之间共性与个性的关系。</w:t>
      </w:r>
    </w:p>
    <w:p w14:paraId="176C7DF7" w14:textId="6CE5865B" w:rsidR="0057656B" w:rsidRDefault="0057656B" w:rsidP="00C03CA5">
      <w:r>
        <w:rPr>
          <w:rFonts w:hint="eastAsia"/>
        </w:rPr>
        <w:t>物质是标志客观实在的哲学范畴，</w:t>
      </w:r>
      <w:r w:rsidR="00250C82">
        <w:rPr>
          <w:rFonts w:hint="eastAsia"/>
        </w:rPr>
        <w:t>这种客观实在是人通过感觉感知的，它不依赖于我们的感觉存在，为我们的感觉所复写、摄像、反映。</w:t>
      </w:r>
    </w:p>
    <w:p w14:paraId="3C604DF7" w14:textId="66FA5E45" w:rsidR="00250C82" w:rsidRDefault="00250C82" w:rsidP="00C03CA5">
      <w:r>
        <w:rPr>
          <w:rFonts w:hint="eastAsia"/>
        </w:rPr>
        <w:t>马克思主义的物质范畴从客观存在着的物质世界中抽象出了万事万物的共同特性——</w:t>
      </w:r>
      <w:r w:rsidR="003463BE">
        <w:rPr>
          <w:rFonts w:hint="eastAsia"/>
        </w:rPr>
        <w:t>客观实在性。</w:t>
      </w:r>
    </w:p>
    <w:p w14:paraId="5116A5A6" w14:textId="6F9CC631" w:rsidR="003463BE" w:rsidRDefault="003463BE" w:rsidP="00C03CA5">
      <w:r>
        <w:rPr>
          <w:rFonts w:hint="eastAsia"/>
        </w:rPr>
        <w:t>马克思</w:t>
      </w:r>
      <w:r w:rsidR="0060711A">
        <w:rPr>
          <w:rFonts w:hint="eastAsia"/>
        </w:rPr>
        <w:t>主义</w:t>
      </w:r>
      <w:r>
        <w:rPr>
          <w:rFonts w:hint="eastAsia"/>
        </w:rPr>
        <w:t>的物质范畴理论具有丰富而深刻的理论意义：第一，坚持了唯物主义一元论，同唯心一元论和二元论划清了界限。第二，坚持了能动的反映论和可知论，批判了不可知论。第三，体现了唯物论和辩证法的统一</w:t>
      </w:r>
      <w:r w:rsidR="0060711A">
        <w:rPr>
          <w:rFonts w:hint="eastAsia"/>
        </w:rPr>
        <w:t>，克服了形而上学唯物主义的缺陷</w:t>
      </w:r>
      <w:r>
        <w:rPr>
          <w:rFonts w:hint="eastAsia"/>
        </w:rPr>
        <w:t>。第四，体现了唯物主义自然观和唯物主义历史观的统一，</w:t>
      </w:r>
      <w:r w:rsidR="0060711A">
        <w:rPr>
          <w:rFonts w:hint="eastAsia"/>
        </w:rPr>
        <w:t>为彻底的唯物主义奠定了理论基础。</w:t>
      </w:r>
    </w:p>
    <w:p w14:paraId="39552936" w14:textId="3BCDB502" w:rsidR="0060711A" w:rsidRDefault="0060711A" w:rsidP="00C03CA5">
      <w:r>
        <w:rPr>
          <w:rFonts w:hint="eastAsia"/>
        </w:rPr>
        <w:t>物质的根本属性是运动【基本的存在形式】</w:t>
      </w:r>
    </w:p>
    <w:p w14:paraId="5DA5E46B" w14:textId="74EA90DF" w:rsidR="0060711A" w:rsidRDefault="0060711A" w:rsidP="00C03CA5">
      <w:r>
        <w:rPr>
          <w:rFonts w:hint="eastAsia"/>
        </w:rPr>
        <w:t>运动式标志一切事物和现象的变化及其过程的哲学范畴。</w:t>
      </w:r>
    </w:p>
    <w:p w14:paraId="65C4A8A1" w14:textId="3EF90DA8" w:rsidR="0060711A" w:rsidRDefault="0060711A" w:rsidP="00C03CA5">
      <w:r>
        <w:rPr>
          <w:rFonts w:hint="eastAsia"/>
        </w:rPr>
        <w:t>物质世界的运动是绝对的，而物质在运动过程中又有某种相对的静止。相对静止是物质运动在一定条件下的稳定状态，具体包括两种状态：空间的相对位置暂时不变和</w:t>
      </w:r>
      <w:r w:rsidR="00920902">
        <w:rPr>
          <w:rFonts w:hint="eastAsia"/>
        </w:rPr>
        <w:t>事物的根本性质暂时不变。运动的绝对性体现了物质运动的变动性、无条件性，静止的相对性体现了物质运动的稳定性、有条件性。</w:t>
      </w:r>
    </w:p>
    <w:p w14:paraId="738DCCD4" w14:textId="21928755" w:rsidR="00920902" w:rsidRDefault="00920902" w:rsidP="00C03CA5">
      <w:r>
        <w:rPr>
          <w:rFonts w:hint="eastAsia"/>
        </w:rPr>
        <w:t>时间和空</w:t>
      </w:r>
      <w:proofErr w:type="gramStart"/>
      <w:r>
        <w:rPr>
          <w:rFonts w:hint="eastAsia"/>
        </w:rPr>
        <w:t>客关键</w:t>
      </w:r>
      <w:proofErr w:type="gramEnd"/>
      <w:r>
        <w:rPr>
          <w:rFonts w:hint="eastAsia"/>
        </w:rPr>
        <w:t>是物质运动的存在形式。时间是指物质运动的持续性、顺序性，特点是一维性。</w:t>
      </w:r>
      <w:r w:rsidR="00F31EE2">
        <w:rPr>
          <w:rFonts w:hint="eastAsia"/>
        </w:rPr>
        <w:t>空间是指物质运动的广延性、伸张性，特点是三维性。物质运动总是在一定的时间和空间中进行的，物质运动与时间和空间不可分割，具体的物质形态的时空是有限的，而整个物质世界的时空是无限的。</w:t>
      </w:r>
    </w:p>
    <w:p w14:paraId="0D5E8FE3" w14:textId="5E69A2A5" w:rsidR="00F31EE2" w:rsidRDefault="00124721" w:rsidP="00C03CA5">
      <w:r>
        <w:rPr>
          <w:rFonts w:hint="eastAsia"/>
        </w:rPr>
        <w:t>实践是自然存在与社会存在区分和统一的基础。</w:t>
      </w:r>
    </w:p>
    <w:p w14:paraId="159173A1" w14:textId="7529CD6A" w:rsidR="00124721" w:rsidRDefault="00124721" w:rsidP="00C03CA5">
      <w:r>
        <w:rPr>
          <w:rFonts w:hint="eastAsia"/>
        </w:rPr>
        <w:t>从实践出发理解社会生活的本质：一方面，实践是使物质世界分化为自然界与人类社会的历史前提，又是使自然界与人类社会统一起来的现实基础。另一方面，实践是</w:t>
      </w:r>
      <w:r w:rsidR="00C8692A">
        <w:rPr>
          <w:rFonts w:hint="eastAsia"/>
        </w:rPr>
        <w:t>人类社会的基础，是理解和解释一切社会现象的钥匙。</w:t>
      </w:r>
    </w:p>
    <w:p w14:paraId="5FBA40E2" w14:textId="0FE9BB18" w:rsidR="00C8692A" w:rsidRDefault="00C8692A" w:rsidP="00C03CA5">
      <w:r>
        <w:rPr>
          <w:rFonts w:hint="eastAsia"/>
        </w:rPr>
        <w:t>社会生活的实践性主要体现在：时间是社会关系形成的基础，实践以浓缩的形式包含着全部社会关系，成为社会关系的发源地；时间形成了社会生活的基本领域，即社会</w:t>
      </w:r>
      <w:r w:rsidR="009C75C3">
        <w:rPr>
          <w:rFonts w:hint="eastAsia"/>
        </w:rPr>
        <w:t>的物质生活、政治生活和精神生活领域。</w:t>
      </w:r>
    </w:p>
    <w:p w14:paraId="14BB2F82" w14:textId="2B14916B" w:rsidR="009C75C3" w:rsidRDefault="009C75C3" w:rsidP="00C03CA5">
      <w:r>
        <w:rPr>
          <w:rFonts w:hint="eastAsia"/>
        </w:rPr>
        <w:t>意识【本质】是人脑的机能和属性，是客观世界的主观映像。</w:t>
      </w:r>
    </w:p>
    <w:p w14:paraId="4F1B89DD" w14:textId="27071BBB" w:rsidR="009C75C3" w:rsidRDefault="009C75C3" w:rsidP="00C03CA5">
      <w:r>
        <w:rPr>
          <w:rFonts w:hint="eastAsia"/>
        </w:rPr>
        <w:lastRenderedPageBreak/>
        <w:t>从意识起源来看，意识是自然界长期发展的产物，它的形成和发展经历了三个阶段，即由一切物质所具有的反应特性到低等生物的刺激感应性，再到高等动物的感觉和心理，最终发展为人类的意识。</w:t>
      </w:r>
    </w:p>
    <w:p w14:paraId="56BF9F56" w14:textId="5844B261" w:rsidR="009C75C3" w:rsidRDefault="009C75C3" w:rsidP="00C03CA5">
      <w:r>
        <w:rPr>
          <w:rFonts w:hint="eastAsia"/>
        </w:rPr>
        <w:t>意识不仅是自然界长期发展的产物，而且是社会历史发展的产物。社会实践，特别是劳动，在意识的产生和发展中起着决定性的作用。</w:t>
      </w:r>
    </w:p>
    <w:p w14:paraId="5E7C097B" w14:textId="6D5A6ED4" w:rsidR="009C75C3" w:rsidRDefault="00FD7B34" w:rsidP="00C03CA5">
      <w:r>
        <w:rPr>
          <w:rFonts w:hint="eastAsia"/>
        </w:rPr>
        <w:t>意识的能动作用主要体现在：</w:t>
      </w:r>
      <w:r w:rsidR="00EA5782">
        <w:rPr>
          <w:rFonts w:hint="eastAsia"/>
        </w:rPr>
        <w:t>第一，意识活动具有目的性和计划性。第二，仪式活动具有创造性。第三，意识具有指导实践改造客观世界的作用。第四，意识具有调控人的行为和生理活动的作用。</w:t>
      </w:r>
    </w:p>
    <w:p w14:paraId="415AB8D2" w14:textId="5169687E" w:rsidR="00EA5782" w:rsidRDefault="00EA5782" w:rsidP="00C03CA5">
      <w:r>
        <w:rPr>
          <w:rFonts w:hint="eastAsia"/>
        </w:rPr>
        <w:t>主观能动性和客观规律性的关系：一方面，尊重客观规律是正确发挥主观能动性的前提。另一反面，只有充分发挥主观能动</w:t>
      </w:r>
      <w:r w:rsidR="0076746E">
        <w:rPr>
          <w:rFonts w:hint="eastAsia"/>
        </w:rPr>
        <w:t>性，才能正确认识和利用客观规律。</w:t>
      </w:r>
    </w:p>
    <w:p w14:paraId="53DA80FD" w14:textId="08324EC4" w:rsidR="00DF5AC3" w:rsidRDefault="00DF5AC3" w:rsidP="00C03CA5">
      <w:r>
        <w:rPr>
          <w:rFonts w:hint="eastAsia"/>
        </w:rPr>
        <w:t>坚持和发展中国特色社会主义道路，体现了社会历史取向与主体选择的辩证统一。【</w:t>
      </w:r>
      <w:r>
        <w:rPr>
          <w:rFonts w:hint="eastAsia"/>
        </w:rPr>
        <w:t>p</w:t>
      </w:r>
      <w:r>
        <w:t>28</w:t>
      </w:r>
      <w:r>
        <w:rPr>
          <w:rFonts w:hint="eastAsia"/>
        </w:rPr>
        <w:t>】</w:t>
      </w:r>
    </w:p>
    <w:p w14:paraId="0D046FF3" w14:textId="05E7A3FB" w:rsidR="00DF5AC3" w:rsidRDefault="00DF5AC3" w:rsidP="00C03CA5">
      <w:r>
        <w:rPr>
          <w:rFonts w:hint="eastAsia"/>
        </w:rPr>
        <w:t>世界统一与物质，体现在：意识统一于物质；人类社会也统一于物质</w:t>
      </w:r>
      <w:r w:rsidR="00E357A0">
        <w:rPr>
          <w:rFonts w:hint="eastAsia"/>
        </w:rPr>
        <w:t>。</w:t>
      </w:r>
    </w:p>
    <w:p w14:paraId="228A7E38" w14:textId="5ECDB4A9" w:rsidR="00E357A0" w:rsidRDefault="00E357A0" w:rsidP="00C03CA5">
      <w:r>
        <w:rPr>
          <w:rFonts w:hint="eastAsia"/>
        </w:rPr>
        <w:t>马克思主义以前的旧唯物主义在自然观上是唯物主义的，但在社会历史领域中，是唯心主义的。</w:t>
      </w:r>
    </w:p>
    <w:p w14:paraId="14989D13" w14:textId="6667EA2A" w:rsidR="00E357A0" w:rsidRDefault="00E357A0" w:rsidP="00C03CA5">
      <w:r>
        <w:rPr>
          <w:rFonts w:hint="eastAsia"/>
        </w:rPr>
        <w:t>人类社会的物质性主要表现在：第一，人类社会是物质世界的组成部分；第二，人类获取生活资料的活动是物质性的活动；第三，人类社会存在和发展的基础是物质资料的生产方式</w:t>
      </w:r>
      <w:r w:rsidR="000D19D9">
        <w:rPr>
          <w:rFonts w:hint="eastAsia"/>
        </w:rPr>
        <w:t>。</w:t>
      </w:r>
    </w:p>
    <w:p w14:paraId="3B8F2CB8" w14:textId="54CE9E20" w:rsidR="000D19D9" w:rsidRDefault="000D19D9" w:rsidP="00C03CA5">
      <w:r>
        <w:rPr>
          <w:rFonts w:hint="eastAsia"/>
        </w:rPr>
        <w:t>世界的物质统一性原理是马克思主义的基石。</w:t>
      </w:r>
    </w:p>
    <w:p w14:paraId="15950985" w14:textId="323BA123" w:rsidR="000D19D9" w:rsidRDefault="000D19D9" w:rsidP="00C03CA5">
      <w:r>
        <w:rPr>
          <w:rFonts w:hint="eastAsia"/>
        </w:rPr>
        <w:t>在认识世界和改造世界的过程中，坚持实事求是，一切从实际出发。</w:t>
      </w:r>
      <w:r w:rsidR="00834929">
        <w:rPr>
          <w:rFonts w:hint="eastAsia"/>
        </w:rPr>
        <w:t>【</w:t>
      </w:r>
      <w:r w:rsidR="00834929">
        <w:rPr>
          <w:rFonts w:hint="eastAsia"/>
        </w:rPr>
        <w:t>p</w:t>
      </w:r>
      <w:r w:rsidR="00834929">
        <w:t>29</w:t>
      </w:r>
      <w:r w:rsidR="00834929">
        <w:rPr>
          <w:rFonts w:hint="eastAsia"/>
        </w:rPr>
        <w:t>】</w:t>
      </w:r>
    </w:p>
    <w:p w14:paraId="34A18E23" w14:textId="33E49734" w:rsidR="00834929" w:rsidRDefault="00834929" w:rsidP="00C03CA5">
      <w:r>
        <w:rPr>
          <w:rFonts w:hint="eastAsia"/>
        </w:rPr>
        <w:t>联系和发展的观点是唯物辩证法的</w:t>
      </w:r>
      <w:proofErr w:type="gramStart"/>
      <w:r>
        <w:rPr>
          <w:rFonts w:hint="eastAsia"/>
        </w:rPr>
        <w:t>总观点</w:t>
      </w:r>
      <w:proofErr w:type="gramEnd"/>
      <w:r>
        <w:rPr>
          <w:rFonts w:hint="eastAsia"/>
        </w:rPr>
        <w:t>和总特征。</w:t>
      </w:r>
    </w:p>
    <w:p w14:paraId="63897A09" w14:textId="1B3FDA4C" w:rsidR="00834929" w:rsidRDefault="00834929" w:rsidP="00C03CA5">
      <w:r>
        <w:rPr>
          <w:rFonts w:hint="eastAsia"/>
        </w:rPr>
        <w:t>联系是指事物内部各要素之间和事物之间相互影响，相互制约，相互作用的关系。</w:t>
      </w:r>
    </w:p>
    <w:p w14:paraId="7BA65ED0" w14:textId="5DFE9462" w:rsidR="00834929" w:rsidRDefault="00834929" w:rsidP="00C03CA5">
      <w:r>
        <w:rPr>
          <w:rFonts w:hint="eastAsia"/>
        </w:rPr>
        <w:t>联系的特点：</w:t>
      </w:r>
      <w:r w:rsidR="00247271">
        <w:rPr>
          <w:rFonts w:hint="eastAsia"/>
        </w:rPr>
        <w:t>首先，联系具有客观性。其次，联系具有普遍性。再次，联系具有多样性。最后，联系具有条件性。</w:t>
      </w:r>
    </w:p>
    <w:p w14:paraId="0A8F5DB4" w14:textId="2A6C9618" w:rsidR="00247271" w:rsidRDefault="00247271" w:rsidP="00C03CA5">
      <w:r>
        <w:rPr>
          <w:rFonts w:hint="eastAsia"/>
        </w:rPr>
        <w:t>事物的相互联系包含事物的相互作用，而相互作用必然导致事物的运动、变化和发展。</w:t>
      </w:r>
    </w:p>
    <w:p w14:paraId="22C6EAA5" w14:textId="65D014DC" w:rsidR="00247271" w:rsidRDefault="00C039C9" w:rsidP="00C03CA5">
      <w:r>
        <w:rPr>
          <w:rFonts w:hint="eastAsia"/>
        </w:rPr>
        <w:t>发展是前进的、上升的运动，发展的实质是新事物的产生和旧事物的灭亡。【新陈代谢】新事物是指合乎历史前进方向，具有远大前途的东西，旧事物是指丧失历史必然性、日趋灭亡的东西。</w:t>
      </w:r>
    </w:p>
    <w:p w14:paraId="7ABD1CA7" w14:textId="7E42B9C3" w:rsidR="00C039C9" w:rsidRDefault="00C039C9" w:rsidP="00C03CA5">
      <w:r>
        <w:rPr>
          <w:rFonts w:hint="eastAsia"/>
        </w:rPr>
        <w:lastRenderedPageBreak/>
        <w:t>新事物是不可战胜的，原因：第一，就新事物与环境的关系而言，</w:t>
      </w:r>
      <w:r w:rsidR="0070137C">
        <w:rPr>
          <w:rFonts w:hint="eastAsia"/>
        </w:rPr>
        <w:t>新事物之所以新，是因为有新的要素、结构和功能。第二，新事物是在旧事物的“母体”中孕育成熟的，保留了旧事物中合理的、适应新条件的因素，并添加了旧事物所不能容纳的新内容。</w:t>
      </w:r>
    </w:p>
    <w:p w14:paraId="60DD7875" w14:textId="4CE82B6C" w:rsidR="0070137C" w:rsidRDefault="00863B2E" w:rsidP="00C03CA5">
      <w:r>
        <w:rPr>
          <w:rFonts w:hint="eastAsia"/>
        </w:rPr>
        <w:t>恩格斯指出：世界不是既成事物的集合体，而是过程的集合体。【过程论是对事物发展理论的深化，系统论是对事物发展理论的联系】</w:t>
      </w:r>
    </w:p>
    <w:p w14:paraId="01D6ADB2" w14:textId="5014E449" w:rsidR="00863B2E" w:rsidRDefault="00863B2E" w:rsidP="00C03CA5">
      <w:r>
        <w:rPr>
          <w:rFonts w:hint="eastAsia"/>
        </w:rPr>
        <w:t>联系和发展</w:t>
      </w:r>
      <w:r w:rsidR="00A438D3">
        <w:rPr>
          <w:rFonts w:hint="eastAsia"/>
        </w:rPr>
        <w:t>是通过一系列基本环节得以实现的。内容与形式、本质与现象、原因与结果、必然与偶然、现实与</w:t>
      </w:r>
      <w:r w:rsidR="00D12328">
        <w:rPr>
          <w:rFonts w:hint="eastAsia"/>
        </w:rPr>
        <w:t>可能构成了联系和发展的基本环节。</w:t>
      </w:r>
    </w:p>
    <w:p w14:paraId="4C86AD0B" w14:textId="4D1C7C19" w:rsidR="00D12328" w:rsidRDefault="00D12328" w:rsidP="00C03CA5">
      <w:r>
        <w:rPr>
          <w:rFonts w:hint="eastAsia"/>
        </w:rPr>
        <w:t>规律就是事物联系和发展过程中所固有的本质的、必然的、稳定的联系。</w:t>
      </w:r>
    </w:p>
    <w:p w14:paraId="58D1AB10" w14:textId="74175773" w:rsidR="00D12328" w:rsidRDefault="00D12328" w:rsidP="00C03CA5">
      <w:r>
        <w:rPr>
          <w:rFonts w:hint="eastAsia"/>
        </w:rPr>
        <w:t>唯物辩证法的基本规律主要由：对立统一规律，量变质变规律，否定之否定规律。</w:t>
      </w:r>
    </w:p>
    <w:p w14:paraId="3E82D15C" w14:textId="1C7072DA" w:rsidR="00D12328" w:rsidRDefault="00D12328" w:rsidP="00C03CA5">
      <w:r>
        <w:rPr>
          <w:rFonts w:hint="eastAsia"/>
        </w:rPr>
        <w:t>对立统一规律是唯物辩证法的实质和核心</w:t>
      </w:r>
      <w:r w:rsidR="00E418CF">
        <w:rPr>
          <w:rFonts w:hint="eastAsia"/>
        </w:rPr>
        <w:t>，揭示了事</w:t>
      </w:r>
      <w:proofErr w:type="gramStart"/>
      <w:r w:rsidR="00E418CF">
        <w:rPr>
          <w:rFonts w:hint="eastAsia"/>
        </w:rPr>
        <w:t>物普遍</w:t>
      </w:r>
      <w:proofErr w:type="gramEnd"/>
      <w:r w:rsidR="00E418CF">
        <w:rPr>
          <w:rFonts w:hint="eastAsia"/>
        </w:rPr>
        <w:t>联系的根本内容和变化发展的内在动力，从根本上挥发了事物为什么会发展的问题；是贯穿量变质变规律、否定之否定规律以及唯物辩证法基本范畴的中心线索，也是认识这些规律和范畴的“钥匙”</w:t>
      </w:r>
      <w:r w:rsidR="005D6F7A">
        <w:rPr>
          <w:rFonts w:hint="eastAsia"/>
        </w:rPr>
        <w:t>；提供了人们认识世界和改造世界的根本方法——矛盾分析方法。</w:t>
      </w:r>
    </w:p>
    <w:p w14:paraId="20F2E78B" w14:textId="4CBEA094" w:rsidR="005D6F7A" w:rsidRDefault="005D6F7A" w:rsidP="00C03CA5">
      <w:r>
        <w:rPr>
          <w:rFonts w:hint="eastAsia"/>
        </w:rPr>
        <w:t>矛盾是反映事物内部和事物之间对立统一关系的哲学范畴。</w:t>
      </w:r>
    </w:p>
    <w:p w14:paraId="48233D1C" w14:textId="153F732D" w:rsidR="005D6F7A" w:rsidRDefault="005D6F7A" w:rsidP="00C03CA5">
      <w:r>
        <w:rPr>
          <w:rFonts w:hint="eastAsia"/>
        </w:rPr>
        <w:t>对立和统一分别体现了矛盾的两种基本属性。</w:t>
      </w:r>
    </w:p>
    <w:p w14:paraId="3E3247CF" w14:textId="024862A4" w:rsidR="005D6F7A" w:rsidRDefault="005D6F7A" w:rsidP="00C03CA5">
      <w:r>
        <w:rPr>
          <w:rFonts w:hint="eastAsia"/>
        </w:rPr>
        <w:t>矛盾的同一性是</w:t>
      </w:r>
      <w:proofErr w:type="gramStart"/>
      <w:r>
        <w:rPr>
          <w:rFonts w:hint="eastAsia"/>
        </w:rPr>
        <w:t>指矛盾</w:t>
      </w:r>
      <w:proofErr w:type="gramEnd"/>
      <w:r>
        <w:rPr>
          <w:rFonts w:hint="eastAsia"/>
        </w:rPr>
        <w:t>双方相互依存、相互贯通的性质和趋势</w:t>
      </w:r>
      <w:r w:rsidR="001D7913">
        <w:rPr>
          <w:rFonts w:hint="eastAsia"/>
        </w:rPr>
        <w:t>。</w:t>
      </w:r>
    </w:p>
    <w:p w14:paraId="2DFCE27B" w14:textId="1EDA0060" w:rsidR="001D7913" w:rsidRDefault="001D7913" w:rsidP="00C03CA5">
      <w:r>
        <w:rPr>
          <w:rFonts w:hint="eastAsia"/>
        </w:rPr>
        <w:t>矛盾的含义：矛盾着的对立面相互依存，互为存在的前提，并共处于一个统一体中；矛盾着的对立面相互贯通，在一定条件下可以相互转化。</w:t>
      </w:r>
    </w:p>
    <w:p w14:paraId="2C4D2C62" w14:textId="13800164" w:rsidR="001D7913" w:rsidRDefault="001D7913" w:rsidP="00C03CA5">
      <w:r>
        <w:rPr>
          <w:rFonts w:hint="eastAsia"/>
        </w:rPr>
        <w:t>矛盾的斗争性是矛盾着的对立面相互排斥、相互分离的性质和趋势。</w:t>
      </w:r>
    </w:p>
    <w:p w14:paraId="30C20636" w14:textId="293782FA" w:rsidR="00077180" w:rsidRDefault="00077180" w:rsidP="00C03CA5">
      <w:r>
        <w:rPr>
          <w:rFonts w:hint="eastAsia"/>
        </w:rPr>
        <w:t>矛盾的斗争形式分为对抗性矛盾和非对抗性矛盾两种基本形式。</w:t>
      </w:r>
    </w:p>
    <w:p w14:paraId="51A86A5D" w14:textId="5BC90D10" w:rsidR="00077180" w:rsidRDefault="00077180" w:rsidP="00C03CA5">
      <w:r>
        <w:rPr>
          <w:rFonts w:hint="eastAsia"/>
        </w:rPr>
        <w:t>矛盾的同一性是有条件的、相对的，矛盾的斗争性</w:t>
      </w:r>
      <w:r w:rsidR="004B6E65">
        <w:rPr>
          <w:rFonts w:hint="eastAsia"/>
        </w:rPr>
        <w:t>是无条件的、绝对的。矛盾的同一性和斗争性相结合，构成了事物的矛盾运动，推动着事物的变化发展。</w:t>
      </w:r>
    </w:p>
    <w:p w14:paraId="4B06F91A" w14:textId="02616D7C" w:rsidR="004B6E65" w:rsidRDefault="004B6E65" w:rsidP="00C03CA5">
      <w:r>
        <w:rPr>
          <w:rFonts w:hint="eastAsia"/>
        </w:rPr>
        <w:t>矛盾的同一性在事物发展中的作用表现在：第一，同一性</w:t>
      </w:r>
      <w:r w:rsidR="0096068D">
        <w:rPr>
          <w:rFonts w:hint="eastAsia"/>
        </w:rPr>
        <w:t>是事物存在和发展的前提，在矛盾双方中，一方的发展以另一方的发展为条件，发展是在矛盾统一体中的发展。第二，同一性使矛盾双方相互吸取有利于自身的因素</w:t>
      </w:r>
      <w:r w:rsidR="00FD5F8D">
        <w:rPr>
          <w:rFonts w:hint="eastAsia"/>
        </w:rPr>
        <w:t>，在相互作用中各自得到发展。第三，同一性规定着事物转化的可能和发展的趋势。</w:t>
      </w:r>
    </w:p>
    <w:p w14:paraId="6EB1E21F" w14:textId="6FD319A2" w:rsidR="00FD5F8D" w:rsidRDefault="00FD5F8D" w:rsidP="00C03CA5">
      <w:r>
        <w:rPr>
          <w:rFonts w:hint="eastAsia"/>
        </w:rPr>
        <w:t>矛盾的斗争性在事物发展中的作用表现在：第一，矛盾双方的斗争促进矛盾双方力量的变化，竟长争高、此消彼长</w:t>
      </w:r>
      <w:r w:rsidR="000F55CC">
        <w:rPr>
          <w:rFonts w:hint="eastAsia"/>
        </w:rPr>
        <w:t>，造成双方力量发展的不平衡，为对立面的转化、事物的质变创造条件。第二，矛盾双方的斗争是一种矛盾统一体向另一种矛盾统一体过渡的决定力量。</w:t>
      </w:r>
    </w:p>
    <w:p w14:paraId="108B3D56" w14:textId="52C786EF" w:rsidR="000F55CC" w:rsidRDefault="000F55CC" w:rsidP="00C03CA5">
      <w:r>
        <w:rPr>
          <w:rFonts w:hint="eastAsia"/>
        </w:rPr>
        <w:lastRenderedPageBreak/>
        <w:t>【</w:t>
      </w:r>
      <w:r>
        <w:rPr>
          <w:rFonts w:hint="eastAsia"/>
        </w:rPr>
        <w:t>p</w:t>
      </w:r>
      <w:r>
        <w:t>38</w:t>
      </w:r>
      <w:r>
        <w:rPr>
          <w:rFonts w:hint="eastAsia"/>
        </w:rPr>
        <w:t>第二段】</w:t>
      </w:r>
    </w:p>
    <w:p w14:paraId="4B905298" w14:textId="6FBDC9B2" w:rsidR="000F55CC" w:rsidRDefault="003C2634" w:rsidP="00C03CA5">
      <w:r>
        <w:rPr>
          <w:rFonts w:hint="eastAsia"/>
        </w:rPr>
        <w:t>矛盾的普遍性是</w:t>
      </w:r>
      <w:proofErr w:type="gramStart"/>
      <w:r>
        <w:rPr>
          <w:rFonts w:hint="eastAsia"/>
        </w:rPr>
        <w:t>指矛盾</w:t>
      </w:r>
      <w:proofErr w:type="gramEnd"/>
      <w:r>
        <w:rPr>
          <w:rFonts w:hint="eastAsia"/>
        </w:rPr>
        <w:t>存在于一切事物中。</w:t>
      </w:r>
    </w:p>
    <w:p w14:paraId="5EEFA07B" w14:textId="6CA5374C" w:rsidR="003C2634" w:rsidRDefault="003C2634" w:rsidP="00C03CA5">
      <w:r>
        <w:rPr>
          <w:rFonts w:hint="eastAsia"/>
        </w:rPr>
        <w:t>矛盾的特殊性是指各个具体事物的矛盾、每一个矛盾的各个方面在发展的不同阶段上各有其特点。</w:t>
      </w:r>
    </w:p>
    <w:p w14:paraId="194744AA" w14:textId="7DDF8DB2" w:rsidR="003C2634" w:rsidRDefault="003C2634" w:rsidP="00C03CA5">
      <w:r>
        <w:rPr>
          <w:rFonts w:hint="eastAsia"/>
        </w:rPr>
        <w:t>物质的性质是由主要矛盾的主要方面所规定的。</w:t>
      </w:r>
    </w:p>
    <w:p w14:paraId="044BE1C0" w14:textId="6454A81E" w:rsidR="003C2634" w:rsidRDefault="003C2634" w:rsidP="00C03CA5">
      <w:r>
        <w:rPr>
          <w:rFonts w:hint="eastAsia"/>
        </w:rPr>
        <w:t>把主要矛盾和次要矛盾、矛盾的主要方面和次要方面的辩证关系运用到实际工作中，就是要坚持“两点论”和“重点论”的统一。</w:t>
      </w:r>
    </w:p>
    <w:p w14:paraId="1EC26D67" w14:textId="3898C780" w:rsidR="003C2634" w:rsidRDefault="003C2634" w:rsidP="00C03CA5">
      <w:r>
        <w:rPr>
          <w:rFonts w:hint="eastAsia"/>
        </w:rPr>
        <w:t>矛盾的普遍性和特殊性</w:t>
      </w:r>
      <w:r w:rsidR="0018483F">
        <w:rPr>
          <w:rFonts w:hint="eastAsia"/>
        </w:rPr>
        <w:t>是辩证统一的关系。任何现实存在的事物的矛盾都是公性和个性的有机通过以，共性寓于个性之中，没有离开个性的共性，也没有离开共性的个性。矛盾的共性和个性、绝对和相对的道理，是关于事物矛盾问题的精髓，是正确理解矛盾学说的关键。</w:t>
      </w:r>
    </w:p>
    <w:p w14:paraId="582A39B6" w14:textId="694BE6D9" w:rsidR="00523E71" w:rsidRDefault="00523E71" w:rsidP="00C03CA5">
      <w:r>
        <w:rPr>
          <w:rFonts w:hint="eastAsia"/>
        </w:rPr>
        <w:t>量变和质变是事物变化的两种基本状态和形式。</w:t>
      </w:r>
    </w:p>
    <w:p w14:paraId="1FE3F909" w14:textId="6FE1BBA1" w:rsidR="00523E71" w:rsidRDefault="00523E71" w:rsidP="00C03CA5">
      <w:r>
        <w:rPr>
          <w:rFonts w:hint="eastAsia"/>
        </w:rPr>
        <w:t>物质包括质、量、</w:t>
      </w:r>
      <w:proofErr w:type="gramStart"/>
      <w:r>
        <w:rPr>
          <w:rFonts w:hint="eastAsia"/>
        </w:rPr>
        <w:t>度三方面</w:t>
      </w:r>
      <w:proofErr w:type="gramEnd"/>
      <w:r>
        <w:rPr>
          <w:rFonts w:hint="eastAsia"/>
        </w:rPr>
        <w:t>的</w:t>
      </w:r>
      <w:r w:rsidR="00B21A05">
        <w:rPr>
          <w:rFonts w:hint="eastAsia"/>
        </w:rPr>
        <w:t>规定性。质是一事物区别于其他事物的内在规定性，量是事物的规模、程度、速度等可以用数量关系表示的规定性。度是保持食物质的稳定性的数量界限。</w:t>
      </w:r>
      <w:r w:rsidR="000838C8">
        <w:rPr>
          <w:rFonts w:hint="eastAsia"/>
        </w:rPr>
        <w:t>度的两端叫做关节点或临界点，超出度的范围，此物就转化为他物。</w:t>
      </w:r>
    </w:p>
    <w:p w14:paraId="41E7EFB2" w14:textId="2E05D270" w:rsidR="000838C8" w:rsidRDefault="000838C8" w:rsidP="00C03CA5">
      <w:r>
        <w:rPr>
          <w:rFonts w:hint="eastAsia"/>
        </w:rPr>
        <w:t>量变是事物数量的增加按和组成要素排列次序的变动，是保持事物的质</w:t>
      </w:r>
      <w:r w:rsidR="009E568C">
        <w:rPr>
          <w:rFonts w:hint="eastAsia"/>
        </w:rPr>
        <w:t>的相对稳定性的不显著变化，体现了事物发展渐进过程的连续性，质变是事务性质的根本变化，是事物由一种质态向另一种质态的飞跃，体现了事物发展渐进过程和</w:t>
      </w:r>
      <w:r w:rsidR="00BA08BD">
        <w:rPr>
          <w:rFonts w:hint="eastAsia"/>
        </w:rPr>
        <w:t>连续性的中断。</w:t>
      </w:r>
    </w:p>
    <w:p w14:paraId="3066D2C1" w14:textId="2AFAD184" w:rsidR="00BA08BD" w:rsidRDefault="00BA08BD" w:rsidP="00C03CA5">
      <w:r>
        <w:rPr>
          <w:rFonts w:hint="eastAsia"/>
        </w:rPr>
        <w:t>量变和质变的辩证关系是：第一，量变是质变的必要准备。第二，质变是量变的必然结果。第三，量变和质变是相互渗透的。【一方面，在总的量变过程中有阶段性和局部性的部分量变；另一方面，在质变过程中也有旧质在量上的收缩和新质在量上的扩张】</w:t>
      </w:r>
    </w:p>
    <w:p w14:paraId="73447517" w14:textId="6C7E6E79" w:rsidR="00BA08BD" w:rsidRDefault="00BA08BD" w:rsidP="00C03CA5">
      <w:r>
        <w:rPr>
          <w:rFonts w:hint="eastAsia"/>
        </w:rPr>
        <w:t>肯定因素是维持现存事物存在的因素，否定因素是促进现存事物灭亡的因素。</w:t>
      </w:r>
    </w:p>
    <w:p w14:paraId="21CF685F" w14:textId="36FACD52" w:rsidR="00BA08BD" w:rsidRDefault="00BA08BD" w:rsidP="00C03CA5">
      <w:r>
        <w:rPr>
          <w:rFonts w:hint="eastAsia"/>
        </w:rPr>
        <w:t>辩证否定观的基本内容：第一，否定是事物的自我否定，是事物内部矛盾运动的结果。第二，否定是事物发展的环节。第三，否定是新旧事物联系的环节。第四，</w:t>
      </w:r>
      <w:r w:rsidR="0029206A">
        <w:rPr>
          <w:rFonts w:hint="eastAsia"/>
        </w:rPr>
        <w:t>辩证否定的实质是“扬弃”。</w:t>
      </w:r>
    </w:p>
    <w:p w14:paraId="072795AD" w14:textId="348F9BF7" w:rsidR="0029206A" w:rsidRDefault="0029206A" w:rsidP="00C03CA5">
      <w:r>
        <w:rPr>
          <w:rFonts w:hint="eastAsia"/>
        </w:rPr>
        <w:t>事物的辩证发展过程经过肯定——否定——否定之否定三个阶段。</w:t>
      </w:r>
    </w:p>
    <w:p w14:paraId="045F2D19" w14:textId="143FA4DE" w:rsidR="0029206A" w:rsidRDefault="0029206A" w:rsidP="00C03CA5">
      <w:r>
        <w:rPr>
          <w:rFonts w:hint="eastAsia"/>
        </w:rPr>
        <w:t>事物的辩证发展就是经过两次否定、三个阶段，形成一个周期</w:t>
      </w:r>
      <w:r w:rsidR="0088227A">
        <w:rPr>
          <w:rFonts w:hint="eastAsia"/>
        </w:rPr>
        <w:t>。否定之否定是在更高阶段的“</w:t>
      </w:r>
      <w:r w:rsidR="0088227A">
        <w:rPr>
          <w:rFonts w:hint="eastAsia"/>
        </w:rPr>
        <w:t>回复</w:t>
      </w:r>
      <w:r w:rsidR="0088227A">
        <w:rPr>
          <w:rFonts w:hint="eastAsia"/>
        </w:rPr>
        <w:t>”。事物的发展呈现出周期性。</w:t>
      </w:r>
    </w:p>
    <w:p w14:paraId="68A4A7C5" w14:textId="1AA3A7A4" w:rsidR="0088227A" w:rsidRDefault="003C64E1" w:rsidP="00C03CA5">
      <w:r>
        <w:rPr>
          <w:rFonts w:hint="eastAsia"/>
        </w:rPr>
        <w:t>否定之否定规律揭示了事物发展的前进性与曲折性的统一【</w:t>
      </w:r>
      <w:r>
        <w:rPr>
          <w:rFonts w:hint="eastAsia"/>
        </w:rPr>
        <w:t>p</w:t>
      </w:r>
      <w:r>
        <w:t>42</w:t>
      </w:r>
      <w:r>
        <w:rPr>
          <w:rFonts w:hint="eastAsia"/>
        </w:rPr>
        <w:t>】</w:t>
      </w:r>
    </w:p>
    <w:p w14:paraId="13630B4F" w14:textId="62033909" w:rsidR="003C64E1" w:rsidRDefault="003C64E1" w:rsidP="00C03CA5">
      <w:r>
        <w:rPr>
          <w:rFonts w:hint="eastAsia"/>
        </w:rPr>
        <w:lastRenderedPageBreak/>
        <w:t>主观辩证法是客观辩证法在人的思维中的反映。</w:t>
      </w:r>
    </w:p>
    <w:p w14:paraId="30B0082E" w14:textId="1028A013" w:rsidR="003C64E1" w:rsidRDefault="003C64E1" w:rsidP="00C03CA5">
      <w:r>
        <w:rPr>
          <w:rFonts w:hint="eastAsia"/>
        </w:rPr>
        <w:t>矛盾分析法是根本的认识方法。</w:t>
      </w:r>
    </w:p>
    <w:p w14:paraId="0191B573" w14:textId="008AA105" w:rsidR="003C64E1" w:rsidRDefault="003C64E1" w:rsidP="00C03CA5">
      <w:r>
        <w:rPr>
          <w:rFonts w:hint="eastAsia"/>
        </w:rPr>
        <w:t>学习和掌握唯物辩证法的科学思维方法，要求我们在实践中不断增强思维能力，特别是不断增强辩证思维能力，历史思维能力，战略思维能力，底线思维能力和创新思维能力。</w:t>
      </w:r>
    </w:p>
    <w:p w14:paraId="614FDA56" w14:textId="225FD9F4" w:rsidR="003C64E1" w:rsidRPr="003C64E1" w:rsidRDefault="003C64E1" w:rsidP="003C64E1">
      <w:pPr>
        <w:jc w:val="center"/>
        <w:rPr>
          <w:rFonts w:ascii="黑体" w:eastAsia="黑体" w:hAnsi="黑体"/>
          <w:sz w:val="28"/>
          <w:szCs w:val="28"/>
        </w:rPr>
      </w:pPr>
      <w:r w:rsidRPr="003C64E1">
        <w:rPr>
          <w:rFonts w:ascii="黑体" w:eastAsia="黑体" w:hAnsi="黑体" w:hint="eastAsia"/>
          <w:sz w:val="28"/>
          <w:szCs w:val="28"/>
        </w:rPr>
        <w:t>第二章</w:t>
      </w:r>
    </w:p>
    <w:p w14:paraId="523919A4" w14:textId="683DB631" w:rsidR="003C64E1" w:rsidRDefault="00B96B31" w:rsidP="003C64E1">
      <w:r>
        <w:rPr>
          <w:rFonts w:hint="eastAsia"/>
        </w:rPr>
        <w:t>实践是人类生存和发展的最基本的活动。</w:t>
      </w:r>
    </w:p>
    <w:p w14:paraId="22836359" w14:textId="21FF74E6" w:rsidR="00B96B31" w:rsidRDefault="00B96B31" w:rsidP="003C64E1">
      <w:r>
        <w:rPr>
          <w:rFonts w:hint="eastAsia"/>
        </w:rPr>
        <w:t>实践是人类能动地改造世界的社会性的物质活动，具有直接现实性、自觉能动性和社会历史性三个基本特征。</w:t>
      </w:r>
    </w:p>
    <w:p w14:paraId="60346DF9" w14:textId="34DC3D33" w:rsidR="008F1ADC" w:rsidRDefault="008F1ADC" w:rsidP="003C64E1">
      <w:r>
        <w:rPr>
          <w:rFonts w:hint="eastAsia"/>
        </w:rPr>
        <w:t>实践的主题、客体和中介是实践活动的三项基本要素，三者的有机统一构成时间的基本结构。</w:t>
      </w:r>
    </w:p>
    <w:p w14:paraId="00248C52" w14:textId="3B15BBC2" w:rsidR="008F1ADC" w:rsidRDefault="008211AF" w:rsidP="003C64E1">
      <w:r>
        <w:rPr>
          <w:rFonts w:hint="eastAsia"/>
        </w:rPr>
        <w:t>实践的三种基本类型：物质生产实践、社会政治实践、科学文化实践。新的实践类型：虚拟实践。</w:t>
      </w:r>
    </w:p>
    <w:p w14:paraId="4BD0DFBC" w14:textId="5C9A3FA0" w:rsidR="008211AF" w:rsidRDefault="008211AF" w:rsidP="003C64E1">
      <w:r>
        <w:rPr>
          <w:rFonts w:hint="eastAsia"/>
        </w:rPr>
        <w:t>实践的观点是辩证唯物论的认识论之第一的和基本的观点。</w:t>
      </w:r>
    </w:p>
    <w:p w14:paraId="2487D1A4" w14:textId="54B0139A" w:rsidR="008211AF" w:rsidRDefault="008211AF" w:rsidP="003C64E1">
      <w:r>
        <w:rPr>
          <w:rFonts w:hint="eastAsia"/>
        </w:rPr>
        <w:t>实践在认识活动中的决定作用表现在以下四个方面：第一，实践是认识的来源。第二，实践是认识发展的动力。三，时间是认识的目的。四</w:t>
      </w:r>
      <w:r w:rsidR="00CF11FD">
        <w:rPr>
          <w:rFonts w:hint="eastAsia"/>
        </w:rPr>
        <w:t>，实践是检验真理的唯一标准。</w:t>
      </w:r>
    </w:p>
    <w:p w14:paraId="01ECE340" w14:textId="72EF4DE9" w:rsidR="00CF11FD" w:rsidRDefault="00CF11FD" w:rsidP="003C64E1">
      <w:r>
        <w:rPr>
          <w:rFonts w:hint="eastAsia"/>
        </w:rPr>
        <w:t>认识的本质</w:t>
      </w:r>
      <w:r w:rsidR="00A17D4D">
        <w:rPr>
          <w:rFonts w:hint="eastAsia"/>
        </w:rPr>
        <w:t>：第一，唯物主义和唯心主义对认识本质的不同回答。在认识的本质问题上，存在着两条根本对立的认识路线：一条是坚持从物到感觉和思想的唯物主义认识路线，另一条是坚持从思想和感觉到物的</w:t>
      </w:r>
      <w:r w:rsidR="004B3220">
        <w:rPr>
          <w:rFonts w:hint="eastAsia"/>
        </w:rPr>
        <w:t>唯心主义认识路线。唯物主义认识路线坚持反映论的立场。唯心主义认识路线坚持先验论。其中，主观唯心主义认为人的认识是主观自生的，是生而知之的。客观唯心主义认为人的认识是上帝的启示或某种客观精神的产物。</w:t>
      </w:r>
    </w:p>
    <w:p w14:paraId="618CE246" w14:textId="44F60088" w:rsidR="004B3220" w:rsidRDefault="004B3220" w:rsidP="003C64E1">
      <w:r>
        <w:rPr>
          <w:rFonts w:hint="eastAsia"/>
        </w:rPr>
        <w:t>旧唯物主义认识论的基本特点是以感性直观为基础，把人的认识看成是消极地、被动地反映和接收外界对象。</w:t>
      </w:r>
    </w:p>
    <w:p w14:paraId="2C7F2897" w14:textId="1D13B443" w:rsidR="009B0C29" w:rsidRDefault="009B0C29" w:rsidP="003C64E1">
      <w:r>
        <w:rPr>
          <w:rFonts w:hint="eastAsia"/>
        </w:rPr>
        <w:t>人们认识一定事物的过程，是一个从实践到认识，再从认识到时间的过程。这个过程主要表现为在实践基础上认识活动由感性认识到能动地飞跃到理性认识，也就是“从生动的直观到抽象的思维”，这是认识运动的第一次飞跃。</w:t>
      </w:r>
    </w:p>
    <w:p w14:paraId="17F71E12" w14:textId="5A166C20" w:rsidR="009B0C29" w:rsidRDefault="009B0C29" w:rsidP="003C64E1">
      <w:r>
        <w:rPr>
          <w:rFonts w:hint="eastAsia"/>
        </w:rPr>
        <w:t>感性认识包括感觉、直觉和表象三种形式。</w:t>
      </w:r>
    </w:p>
    <w:p w14:paraId="293EF8D8" w14:textId="50D881BC" w:rsidR="009B0C29" w:rsidRDefault="009B0C29" w:rsidP="003C64E1">
      <w:r>
        <w:rPr>
          <w:rFonts w:hint="eastAsia"/>
        </w:rPr>
        <w:t>感性认识是认识的初级阶段，作为“生动的直观”，直接性是其突出特点。</w:t>
      </w:r>
    </w:p>
    <w:p w14:paraId="08D097A1" w14:textId="59642494" w:rsidR="00690409" w:rsidRDefault="00690409" w:rsidP="003C64E1">
      <w:r>
        <w:rPr>
          <w:rFonts w:hint="eastAsia"/>
        </w:rPr>
        <w:lastRenderedPageBreak/>
        <w:t>理性认识包括概念、判断、推理三种形式，这个阶段就是“抽象的思维”，是认识的高级阶段，具有抽象性和间接性的特点。</w:t>
      </w:r>
    </w:p>
    <w:p w14:paraId="71DC3095" w14:textId="1694ED00" w:rsidR="00690409" w:rsidRDefault="00690409" w:rsidP="003C64E1">
      <w:r>
        <w:rPr>
          <w:rFonts w:hint="eastAsia"/>
        </w:rPr>
        <w:t>感性认识和理性认识性质不同，但二者的关系是辩证统一的：第一，感性认识有待于发展和深化为理性认识。第二，理性认识依赖于感性认识。第三，感性认识和理性认识相互渗透，相互包含。</w:t>
      </w:r>
    </w:p>
    <w:p w14:paraId="6A54CB80" w14:textId="21454C7F" w:rsidR="00690409" w:rsidRDefault="004173E8" w:rsidP="003C64E1">
      <w:r>
        <w:rPr>
          <w:rFonts w:hint="eastAsia"/>
        </w:rPr>
        <w:t>从广义上看，非理性认识还包括认识能力中具有不自觉、非逻辑性等特点的认识形式，如联想、想象、猜测、直觉、顿悟、灵感等。</w:t>
      </w:r>
    </w:p>
    <w:p w14:paraId="7A946EC4" w14:textId="4ABE8EBB" w:rsidR="004173E8" w:rsidRDefault="004173E8" w:rsidP="003C64E1">
      <w:r>
        <w:rPr>
          <w:rFonts w:hint="eastAsia"/>
        </w:rPr>
        <w:t>从认识到实践，是认识过程的第二个阶段，即由精神到物质的阶段，由思想到存在的阶段，这是认识过程的第二次能动的飞跃。</w:t>
      </w:r>
    </w:p>
    <w:p w14:paraId="0B767F24" w14:textId="29D1BBA6" w:rsidR="004173E8" w:rsidRDefault="00F50DB6" w:rsidP="003C64E1">
      <w:r>
        <w:rPr>
          <w:rFonts w:hint="eastAsia"/>
        </w:rPr>
        <w:t>实践与认识的辩证运动，是一个由感性认识到理性认识，又由理性认识到实践的飞跃，是实践、认识、再实践、再认识、循环往复以致无穷的辩证发展过程。</w:t>
      </w:r>
    </w:p>
    <w:p w14:paraId="6E189D87" w14:textId="1E52D0B8" w:rsidR="00F50DB6" w:rsidRDefault="00F50DB6" w:rsidP="003C64E1">
      <w:r>
        <w:rPr>
          <w:rFonts w:hint="eastAsia"/>
        </w:rPr>
        <w:t>真理的客观性指真理的内容是对客观事物及其规律的正确反映，真理中包含着不依赖与任何人的意识的客观内容。客观性是真理的本质属性，但是真理的形式又是主观的，真理通过感觉、知觉、表象、概念、判断、推理等主观形式表达出来。</w:t>
      </w:r>
    </w:p>
    <w:p w14:paraId="6A1DF14B" w14:textId="0107C1D9" w:rsidR="00F50DB6" w:rsidRDefault="00183959" w:rsidP="003C64E1">
      <w:r>
        <w:rPr>
          <w:rFonts w:hint="eastAsia"/>
        </w:rPr>
        <w:t>真理的绝对性：真理主客观统一的确定性和发展的无限性。</w:t>
      </w:r>
    </w:p>
    <w:p w14:paraId="0762BB57" w14:textId="60E4C35D" w:rsidR="0082428C" w:rsidRDefault="00183959" w:rsidP="003C64E1">
      <w:r>
        <w:rPr>
          <w:rFonts w:hint="eastAsia"/>
        </w:rPr>
        <w:t>真理的</w:t>
      </w:r>
      <w:r w:rsidR="0082428C">
        <w:rPr>
          <w:rFonts w:hint="eastAsia"/>
        </w:rPr>
        <w:t>绝对性的</w:t>
      </w:r>
      <w:r>
        <w:rPr>
          <w:rFonts w:hint="eastAsia"/>
        </w:rPr>
        <w:t>含义：一是指任何真理都标志着主观与客观之间的符合，都包含着</w:t>
      </w:r>
      <w:r w:rsidR="0082428C">
        <w:rPr>
          <w:rFonts w:hint="eastAsia"/>
        </w:rPr>
        <w:t>不依赖于人和人的意识的客观内容，都同谬误有原则的界限。这点是绝对的，无条件的。二是人类</w:t>
      </w:r>
      <w:proofErr w:type="gramStart"/>
      <w:r w:rsidR="0082428C">
        <w:rPr>
          <w:rFonts w:hint="eastAsia"/>
        </w:rPr>
        <w:t>认识按</w:t>
      </w:r>
      <w:proofErr w:type="gramEnd"/>
      <w:r w:rsidR="0082428C">
        <w:rPr>
          <w:rFonts w:hint="eastAsia"/>
        </w:rPr>
        <w:t>其本性来说，能够正确认识无限发展着的物质世界，认识每前进一步，都是对无限发展着的物质世界的接近，这一点也有意识绝对的，无条件的。</w:t>
      </w:r>
    </w:p>
    <w:p w14:paraId="3B8863F4" w14:textId="637912EF" w:rsidR="0082428C" w:rsidRDefault="0082428C" w:rsidP="003C64E1">
      <w:r>
        <w:rPr>
          <w:rFonts w:hint="eastAsia"/>
        </w:rPr>
        <w:t>真理的相对性：人们在一定条件下对客观事物及其本质和发展规律的正确认识总是有限度的。不完善的。</w:t>
      </w:r>
    </w:p>
    <w:p w14:paraId="3580B726" w14:textId="1F62BC22" w:rsidR="00E6303B" w:rsidRDefault="0082428C" w:rsidP="003C64E1">
      <w:r>
        <w:rPr>
          <w:rFonts w:hint="eastAsia"/>
        </w:rPr>
        <w:t>真理的相对性的含义：一是从客观世界的整体来看，任何真理都只是对客观世界的某一阶段、某一部分的正确认识，人类已经达到的认识的广度总是有限度的</w:t>
      </w:r>
      <w:r w:rsidR="00E6303B">
        <w:rPr>
          <w:rFonts w:hint="eastAsia"/>
        </w:rPr>
        <w:t>。二是就特定事物而言，任何真理都只是对客观对象一定方面、一定层次和一定程度的正确认识，认识反映事物的深度是有限度的，或是近似性的。</w:t>
      </w:r>
    </w:p>
    <w:p w14:paraId="29D81834" w14:textId="5935C9A4" w:rsidR="00E6303B" w:rsidRDefault="00E6303B" w:rsidP="003C64E1">
      <w:r>
        <w:rPr>
          <w:rFonts w:hint="eastAsia"/>
        </w:rPr>
        <w:t>真理的绝对性和相对性的关系</w:t>
      </w:r>
      <w:r w:rsidR="00667665">
        <w:rPr>
          <w:rFonts w:hint="eastAsia"/>
        </w:rPr>
        <w:t>：辩证统一的。</w:t>
      </w:r>
    </w:p>
    <w:p w14:paraId="7F857B2E" w14:textId="7690E100" w:rsidR="00667665" w:rsidRDefault="00667665" w:rsidP="003C64E1">
      <w:r>
        <w:rPr>
          <w:rFonts w:hint="eastAsia"/>
        </w:rPr>
        <w:t>真理都与谬误有本质的区别，标志着人们在一定范围内和一定层次上达到了对于无限发展着的物质世界的正确认识，包含</w:t>
      </w:r>
      <w:proofErr w:type="gramStart"/>
      <w:r>
        <w:rPr>
          <w:rFonts w:hint="eastAsia"/>
        </w:rPr>
        <w:t>着确定</w:t>
      </w:r>
      <w:proofErr w:type="gramEnd"/>
      <w:r>
        <w:rPr>
          <w:rFonts w:hint="eastAsia"/>
        </w:rPr>
        <w:t>的客观内容。</w:t>
      </w:r>
    </w:p>
    <w:p w14:paraId="2F14BA0F" w14:textId="7FDD6078" w:rsidR="00667665" w:rsidRDefault="000275CA" w:rsidP="003C64E1">
      <w:r>
        <w:rPr>
          <w:rFonts w:hint="eastAsia"/>
        </w:rPr>
        <w:t>真理的绝对性与相对性根源于人认识世界的能力的无限性与有限性、绝对性与相对性的矛盾。人类的思维按其本性、可能和历史的终极目的来说，是能够认识无限发展着的物质世界的，思维是无限和绝对的，但是，具体到每个人乃至每一代人，由于受到</w:t>
      </w:r>
      <w:r>
        <w:rPr>
          <w:rFonts w:hint="eastAsia"/>
        </w:rPr>
        <w:lastRenderedPageBreak/>
        <w:t>客观事物及其本质的显露程度、社会历史的实践水平、主观的条件以及生命的有限性等各方面的限制，其思维又是有限的和相对的。</w:t>
      </w:r>
    </w:p>
    <w:p w14:paraId="6ACACD55" w14:textId="5B943550" w:rsidR="000275CA" w:rsidRDefault="000275CA" w:rsidP="003C64E1">
      <w:r>
        <w:rPr>
          <w:rFonts w:hint="eastAsia"/>
        </w:rPr>
        <w:t>割裂真理的绝对性和相对性的辩证关系，就会走向形而上学的真理观，即绝对主义和相对主义。</w:t>
      </w:r>
    </w:p>
    <w:p w14:paraId="5FCE326D" w14:textId="256A2F9B" w:rsidR="000275CA" w:rsidRDefault="00CB05FD" w:rsidP="003C64E1">
      <w:r>
        <w:rPr>
          <w:rFonts w:hint="eastAsia"/>
        </w:rPr>
        <w:t>实践是检验真理的唯一标准。</w:t>
      </w:r>
    </w:p>
    <w:p w14:paraId="75B12353" w14:textId="75CAFE88" w:rsidR="00CB05FD" w:rsidRDefault="00CB05FD" w:rsidP="003C64E1">
      <w:r>
        <w:rPr>
          <w:rFonts w:hint="eastAsia"/>
        </w:rPr>
        <w:t>实践标准的不确定性即相对性，是指实践作为检验真理标准的条件性。</w:t>
      </w:r>
    </w:p>
    <w:p w14:paraId="07939362" w14:textId="7B58C214" w:rsidR="00CB05FD" w:rsidRDefault="005E1F78" w:rsidP="003C64E1">
      <w:r>
        <w:rPr>
          <w:rFonts w:hint="eastAsia"/>
        </w:rPr>
        <w:t>价值是指在实践基础上形成的主体和客体之间的意义关系。</w:t>
      </w:r>
    </w:p>
    <w:p w14:paraId="171A68B0" w14:textId="603476A3" w:rsidR="005E1F78" w:rsidRDefault="005E1F78" w:rsidP="003C64E1">
      <w:r>
        <w:rPr>
          <w:rFonts w:hint="eastAsia"/>
        </w:rPr>
        <w:t>在价值的本质问题上，存在着客观主义价值论和主观主义价值论的对立。实际上，</w:t>
      </w:r>
      <w:r w:rsidR="00631524">
        <w:rPr>
          <w:rFonts w:hint="eastAsia"/>
        </w:rPr>
        <w:t>价值体现的是主体和客体之间的一种特定关系，表现为人与满足其某种需要的客体之间的意义关系。</w:t>
      </w:r>
    </w:p>
    <w:p w14:paraId="57B8334A" w14:textId="3687B22E" w:rsidR="00CC668C" w:rsidRDefault="00CC668C" w:rsidP="003C64E1">
      <w:r>
        <w:rPr>
          <w:rFonts w:hint="eastAsia"/>
        </w:rPr>
        <w:t>价值具有主体性、客观性、多维性和历史社会性四个基本特性，</w:t>
      </w:r>
      <w:r w:rsidR="00452EC1">
        <w:rPr>
          <w:rFonts w:hint="eastAsia"/>
        </w:rPr>
        <w:t>他们是价值本质的表现。</w:t>
      </w:r>
    </w:p>
    <w:p w14:paraId="0ECB5F30" w14:textId="21CDE92F" w:rsidR="00452EC1" w:rsidRDefault="00452EC1" w:rsidP="003C64E1">
      <w:r>
        <w:rPr>
          <w:rFonts w:hint="eastAsia"/>
        </w:rPr>
        <w:t>价值评价是对客观价值关系的主观反映。</w:t>
      </w:r>
    </w:p>
    <w:p w14:paraId="2E4E6249" w14:textId="398F864F" w:rsidR="00452EC1" w:rsidRDefault="00452EC1" w:rsidP="003C64E1">
      <w:r>
        <w:rPr>
          <w:rFonts w:hint="eastAsia"/>
        </w:rPr>
        <w:t>价值评价的特定：第一，评价以主客体的价值关系为认识对象。第二，评价结果与评价主义直接相关。第三，评价结果的正确与否依赖于对客体状况和主体需要的认识。</w:t>
      </w:r>
    </w:p>
    <w:p w14:paraId="7F055B42" w14:textId="6EC8E761" w:rsidR="00E9430D" w:rsidRDefault="00E9430D" w:rsidP="003C64E1">
      <w:r>
        <w:rPr>
          <w:rFonts w:hint="eastAsia"/>
        </w:rPr>
        <w:t>价值观是人们关于价值本质的认识以及对任何事物的评价标准，评价原则和评价方法的观点的体系。对于民族与国家来说，最持久、最深层的力量是全社会共同认可的核心价值观。</w:t>
      </w:r>
    </w:p>
    <w:p w14:paraId="2C616BD3" w14:textId="4363DD97" w:rsidR="00E9430D" w:rsidRDefault="00E9430D" w:rsidP="003C64E1">
      <w:r>
        <w:rPr>
          <w:rFonts w:hint="eastAsia"/>
        </w:rPr>
        <w:t>人们的实践活动总是受着真理尺度和价值尺度的制约。实践的真理尺度是指在实践中人们必须遵守正确反映客观事物本质和规律的真理。</w:t>
      </w:r>
    </w:p>
    <w:p w14:paraId="6938CC62" w14:textId="3F6EE112" w:rsidR="00E9430D" w:rsidRDefault="00E9430D" w:rsidP="003C64E1">
      <w:r>
        <w:rPr>
          <w:rFonts w:hint="eastAsia"/>
        </w:rPr>
        <w:t>实践都是真理尺度和价值尺度的统一，是合规律性和目的性的统一。</w:t>
      </w:r>
    </w:p>
    <w:p w14:paraId="1BBD52BF" w14:textId="6EA6A251" w:rsidR="0086123F" w:rsidRDefault="0086123F" w:rsidP="003C64E1">
      <w:r>
        <w:rPr>
          <w:rFonts w:hint="eastAsia"/>
        </w:rPr>
        <w:t>认识世界和改造世界是人类创造历史的两种基本活动。</w:t>
      </w:r>
    </w:p>
    <w:p w14:paraId="09ADED39" w14:textId="158E6A7F" w:rsidR="0086123F" w:rsidRDefault="0086123F" w:rsidP="003C64E1">
      <w:r>
        <w:rPr>
          <w:rFonts w:hint="eastAsia"/>
        </w:rPr>
        <w:t>改造世界包括改造客观和主观世界。</w:t>
      </w:r>
    </w:p>
    <w:p w14:paraId="13984901" w14:textId="19CF2043" w:rsidR="0086123F" w:rsidRDefault="0086123F" w:rsidP="003C64E1">
      <w:r>
        <w:rPr>
          <w:rFonts w:hint="eastAsia"/>
        </w:rPr>
        <w:t>自由是标示人的活动状态的范畴，是指人在活动中通过人事和利用必然所表现出的一种自觉自主的状态。</w:t>
      </w:r>
    </w:p>
    <w:p w14:paraId="3A156E73" w14:textId="5BC84AD6" w:rsidR="0086123F" w:rsidRDefault="0086123F" w:rsidP="003C64E1">
      <w:r>
        <w:rPr>
          <w:rFonts w:hint="eastAsia"/>
        </w:rPr>
        <w:t>自由的条件：认识条件，实践条件</w:t>
      </w:r>
    </w:p>
    <w:p w14:paraId="2DEBDA2C" w14:textId="3D59E2D9" w:rsidR="009E4D6F" w:rsidRDefault="009E4D6F" w:rsidP="003C64E1">
      <w:r>
        <w:rPr>
          <w:rFonts w:hint="eastAsia"/>
        </w:rPr>
        <w:t>一切从实际出发是马克思主义认识论的根本要求；实事求是是中国共产党思想路线的核心</w:t>
      </w:r>
    </w:p>
    <w:p w14:paraId="3C606471" w14:textId="660BAEBF" w:rsidR="009E4D6F" w:rsidRDefault="009E4D6F" w:rsidP="003C64E1">
      <w:r>
        <w:rPr>
          <w:rFonts w:hint="eastAsia"/>
        </w:rPr>
        <w:t>人类认识世界和改造世界的过程，是一个包含着创新的发展过程。</w:t>
      </w:r>
    </w:p>
    <w:p w14:paraId="249B83C1" w14:textId="4C442BCC" w:rsidR="009E4D6F" w:rsidRPr="003C64E1" w:rsidRDefault="009E4D6F" w:rsidP="003C64E1">
      <w:pPr>
        <w:rPr>
          <w:rFonts w:hint="eastAsia"/>
        </w:rPr>
      </w:pPr>
      <w:r>
        <w:rPr>
          <w:rFonts w:hint="eastAsia"/>
        </w:rPr>
        <w:lastRenderedPageBreak/>
        <w:t>创新活动包含着知识</w:t>
      </w:r>
      <w:r>
        <w:rPr>
          <w:rFonts w:hint="eastAsia"/>
        </w:rPr>
        <w:t>/</w:t>
      </w:r>
      <w:r>
        <w:rPr>
          <w:rFonts w:hint="eastAsia"/>
        </w:rPr>
        <w:t>制度</w:t>
      </w:r>
      <w:r>
        <w:rPr>
          <w:rFonts w:hint="eastAsia"/>
        </w:rPr>
        <w:t>/</w:t>
      </w:r>
      <w:r>
        <w:rPr>
          <w:rFonts w:hint="eastAsia"/>
        </w:rPr>
        <w:t>科技</w:t>
      </w:r>
      <w:r>
        <w:rPr>
          <w:rFonts w:hint="eastAsia"/>
        </w:rPr>
        <w:t>/</w:t>
      </w:r>
      <w:r>
        <w:rPr>
          <w:rFonts w:hint="eastAsia"/>
        </w:rPr>
        <w:t>文化等方面的创新。</w:t>
      </w:r>
      <w:bookmarkStart w:id="0" w:name="_GoBack"/>
      <w:bookmarkEnd w:id="0"/>
    </w:p>
    <w:sectPr w:rsidR="009E4D6F" w:rsidRPr="003C64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D8"/>
    <w:rsid w:val="00006542"/>
    <w:rsid w:val="00026C5A"/>
    <w:rsid w:val="000275CA"/>
    <w:rsid w:val="00051FA9"/>
    <w:rsid w:val="00077180"/>
    <w:rsid w:val="000838C8"/>
    <w:rsid w:val="000D19D9"/>
    <w:rsid w:val="000F55CC"/>
    <w:rsid w:val="00124721"/>
    <w:rsid w:val="00131FFF"/>
    <w:rsid w:val="00183959"/>
    <w:rsid w:val="0018483F"/>
    <w:rsid w:val="001D7913"/>
    <w:rsid w:val="00247271"/>
    <w:rsid w:val="00250C82"/>
    <w:rsid w:val="0029206A"/>
    <w:rsid w:val="003463BE"/>
    <w:rsid w:val="003C2634"/>
    <w:rsid w:val="003C64E1"/>
    <w:rsid w:val="004173E8"/>
    <w:rsid w:val="00452EC1"/>
    <w:rsid w:val="004B3220"/>
    <w:rsid w:val="004B6E65"/>
    <w:rsid w:val="00523E71"/>
    <w:rsid w:val="0057656B"/>
    <w:rsid w:val="005A3ED8"/>
    <w:rsid w:val="005C4F10"/>
    <w:rsid w:val="005D6F7A"/>
    <w:rsid w:val="005E1F78"/>
    <w:rsid w:val="0060711A"/>
    <w:rsid w:val="00631524"/>
    <w:rsid w:val="00657914"/>
    <w:rsid w:val="00667665"/>
    <w:rsid w:val="00690409"/>
    <w:rsid w:val="006B6B74"/>
    <w:rsid w:val="0070137C"/>
    <w:rsid w:val="0070515B"/>
    <w:rsid w:val="00737ED6"/>
    <w:rsid w:val="0076746E"/>
    <w:rsid w:val="008211AF"/>
    <w:rsid w:val="00822AD5"/>
    <w:rsid w:val="0082428C"/>
    <w:rsid w:val="00834929"/>
    <w:rsid w:val="0086123F"/>
    <w:rsid w:val="00863B2E"/>
    <w:rsid w:val="00867B5E"/>
    <w:rsid w:val="0088227A"/>
    <w:rsid w:val="008E06EE"/>
    <w:rsid w:val="008F1ADC"/>
    <w:rsid w:val="00920902"/>
    <w:rsid w:val="0096068D"/>
    <w:rsid w:val="009B0C29"/>
    <w:rsid w:val="009C75C3"/>
    <w:rsid w:val="009E4D6F"/>
    <w:rsid w:val="009E568C"/>
    <w:rsid w:val="00A17D4D"/>
    <w:rsid w:val="00A438D3"/>
    <w:rsid w:val="00B11581"/>
    <w:rsid w:val="00B21A05"/>
    <w:rsid w:val="00B96B31"/>
    <w:rsid w:val="00BA08BD"/>
    <w:rsid w:val="00C039C9"/>
    <w:rsid w:val="00C03CA5"/>
    <w:rsid w:val="00C7566B"/>
    <w:rsid w:val="00C8692A"/>
    <w:rsid w:val="00C95600"/>
    <w:rsid w:val="00CB05FD"/>
    <w:rsid w:val="00CC668C"/>
    <w:rsid w:val="00CF11FD"/>
    <w:rsid w:val="00D12328"/>
    <w:rsid w:val="00D31CCC"/>
    <w:rsid w:val="00D32C63"/>
    <w:rsid w:val="00DE360A"/>
    <w:rsid w:val="00DF1D0F"/>
    <w:rsid w:val="00DF5AC3"/>
    <w:rsid w:val="00E357A0"/>
    <w:rsid w:val="00E418CF"/>
    <w:rsid w:val="00E6303B"/>
    <w:rsid w:val="00E86FF5"/>
    <w:rsid w:val="00E9430D"/>
    <w:rsid w:val="00EA5782"/>
    <w:rsid w:val="00EB4933"/>
    <w:rsid w:val="00F31EE2"/>
    <w:rsid w:val="00F50DB6"/>
    <w:rsid w:val="00F94882"/>
    <w:rsid w:val="00FD5F8D"/>
    <w:rsid w:val="00FD7B34"/>
    <w:rsid w:val="00FF0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6DC61"/>
  <w15:chartTrackingRefBased/>
  <w15:docId w15:val="{68CCACF5-7285-4B7B-94EF-5E8815B1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360A"/>
  </w:style>
  <w:style w:type="paragraph" w:styleId="1">
    <w:name w:val="heading 1"/>
    <w:basedOn w:val="a"/>
    <w:next w:val="a"/>
    <w:link w:val="10"/>
    <w:uiPriority w:val="9"/>
    <w:qFormat/>
    <w:rsid w:val="00DE36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E36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E360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DE360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DE360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DE360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DE360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DE360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DE360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360A"/>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
    <w:rsid w:val="00DE360A"/>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DE360A"/>
    <w:rPr>
      <w:rFonts w:asciiTheme="majorHAnsi" w:eastAsiaTheme="majorEastAsia" w:hAnsiTheme="majorHAnsi" w:cstheme="majorBidi"/>
      <w:b/>
      <w:bCs/>
      <w:color w:val="4F81BD" w:themeColor="accent1"/>
    </w:rPr>
  </w:style>
  <w:style w:type="character" w:customStyle="1" w:styleId="40">
    <w:name w:val="标题 4 字符"/>
    <w:basedOn w:val="a0"/>
    <w:link w:val="4"/>
    <w:uiPriority w:val="9"/>
    <w:rsid w:val="00DE360A"/>
    <w:rPr>
      <w:rFonts w:asciiTheme="majorHAnsi" w:eastAsiaTheme="majorEastAsia" w:hAnsiTheme="majorHAnsi" w:cstheme="majorBidi"/>
      <w:b/>
      <w:bCs/>
      <w:i/>
      <w:iCs/>
      <w:color w:val="4F81BD" w:themeColor="accent1"/>
    </w:rPr>
  </w:style>
  <w:style w:type="character" w:customStyle="1" w:styleId="50">
    <w:name w:val="标题 5 字符"/>
    <w:basedOn w:val="a0"/>
    <w:link w:val="5"/>
    <w:uiPriority w:val="9"/>
    <w:rsid w:val="00DE360A"/>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
    <w:rsid w:val="00DE360A"/>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
    <w:semiHidden/>
    <w:rsid w:val="00DE360A"/>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DE360A"/>
    <w:rPr>
      <w:rFonts w:asciiTheme="majorHAnsi" w:eastAsiaTheme="majorEastAsia" w:hAnsiTheme="majorHAnsi" w:cstheme="majorBidi"/>
      <w:color w:val="4F81BD" w:themeColor="accent1"/>
      <w:sz w:val="20"/>
      <w:szCs w:val="20"/>
    </w:rPr>
  </w:style>
  <w:style w:type="character" w:customStyle="1" w:styleId="90">
    <w:name w:val="标题 9 字符"/>
    <w:basedOn w:val="a0"/>
    <w:link w:val="9"/>
    <w:uiPriority w:val="9"/>
    <w:semiHidden/>
    <w:rsid w:val="00DE360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DE360A"/>
    <w:pPr>
      <w:spacing w:line="240" w:lineRule="auto"/>
    </w:pPr>
    <w:rPr>
      <w:b/>
      <w:bCs/>
      <w:color w:val="4F81BD" w:themeColor="accent1"/>
      <w:sz w:val="18"/>
      <w:szCs w:val="18"/>
    </w:rPr>
  </w:style>
  <w:style w:type="paragraph" w:styleId="a4">
    <w:name w:val="Title"/>
    <w:basedOn w:val="a"/>
    <w:next w:val="a"/>
    <w:link w:val="a5"/>
    <w:uiPriority w:val="10"/>
    <w:qFormat/>
    <w:rsid w:val="00DE36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DE360A"/>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DE36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标题 字符"/>
    <w:basedOn w:val="a0"/>
    <w:link w:val="a6"/>
    <w:uiPriority w:val="11"/>
    <w:rsid w:val="00DE360A"/>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DE360A"/>
    <w:rPr>
      <w:b/>
      <w:bCs/>
    </w:rPr>
  </w:style>
  <w:style w:type="character" w:styleId="a9">
    <w:name w:val="Emphasis"/>
    <w:basedOn w:val="a0"/>
    <w:uiPriority w:val="20"/>
    <w:qFormat/>
    <w:rsid w:val="00DE360A"/>
    <w:rPr>
      <w:i/>
      <w:iCs/>
    </w:rPr>
  </w:style>
  <w:style w:type="paragraph" w:styleId="aa">
    <w:name w:val="No Spacing"/>
    <w:uiPriority w:val="1"/>
    <w:qFormat/>
    <w:rsid w:val="00DE360A"/>
    <w:pPr>
      <w:spacing w:after="0" w:line="240" w:lineRule="auto"/>
    </w:pPr>
  </w:style>
  <w:style w:type="paragraph" w:styleId="ab">
    <w:name w:val="List Paragraph"/>
    <w:basedOn w:val="a"/>
    <w:uiPriority w:val="34"/>
    <w:qFormat/>
    <w:rsid w:val="00DE360A"/>
    <w:pPr>
      <w:ind w:left="720"/>
      <w:contextualSpacing/>
    </w:pPr>
  </w:style>
  <w:style w:type="paragraph" w:styleId="ac">
    <w:name w:val="Quote"/>
    <w:basedOn w:val="a"/>
    <w:next w:val="a"/>
    <w:link w:val="ad"/>
    <w:uiPriority w:val="29"/>
    <w:qFormat/>
    <w:rsid w:val="00DE360A"/>
    <w:rPr>
      <w:i/>
      <w:iCs/>
      <w:color w:val="000000" w:themeColor="text1"/>
    </w:rPr>
  </w:style>
  <w:style w:type="character" w:customStyle="1" w:styleId="ad">
    <w:name w:val="引用 字符"/>
    <w:basedOn w:val="a0"/>
    <w:link w:val="ac"/>
    <w:uiPriority w:val="29"/>
    <w:rsid w:val="00DE360A"/>
    <w:rPr>
      <w:i/>
      <w:iCs/>
      <w:color w:val="000000" w:themeColor="text1"/>
    </w:rPr>
  </w:style>
  <w:style w:type="paragraph" w:styleId="ae">
    <w:name w:val="Intense Quote"/>
    <w:basedOn w:val="a"/>
    <w:next w:val="a"/>
    <w:link w:val="af"/>
    <w:uiPriority w:val="30"/>
    <w:qFormat/>
    <w:rsid w:val="00DE360A"/>
    <w:pPr>
      <w:pBdr>
        <w:bottom w:val="single" w:sz="4" w:space="4" w:color="4F81BD" w:themeColor="accent1"/>
      </w:pBdr>
      <w:spacing w:before="200" w:after="280"/>
      <w:ind w:left="936" w:right="936"/>
    </w:pPr>
    <w:rPr>
      <w:b/>
      <w:bCs/>
      <w:i/>
      <w:iCs/>
      <w:color w:val="4F81BD" w:themeColor="accent1"/>
    </w:rPr>
  </w:style>
  <w:style w:type="character" w:customStyle="1" w:styleId="af">
    <w:name w:val="明显引用 字符"/>
    <w:basedOn w:val="a0"/>
    <w:link w:val="ae"/>
    <w:uiPriority w:val="30"/>
    <w:rsid w:val="00DE360A"/>
    <w:rPr>
      <w:b/>
      <w:bCs/>
      <w:i/>
      <w:iCs/>
      <w:color w:val="4F81BD" w:themeColor="accent1"/>
    </w:rPr>
  </w:style>
  <w:style w:type="character" w:styleId="af0">
    <w:name w:val="Subtle Emphasis"/>
    <w:basedOn w:val="a0"/>
    <w:uiPriority w:val="19"/>
    <w:qFormat/>
    <w:rsid w:val="00DE360A"/>
    <w:rPr>
      <w:i/>
      <w:iCs/>
      <w:color w:val="808080" w:themeColor="text1" w:themeTint="7F"/>
    </w:rPr>
  </w:style>
  <w:style w:type="character" w:styleId="af1">
    <w:name w:val="Intense Emphasis"/>
    <w:basedOn w:val="a0"/>
    <w:uiPriority w:val="21"/>
    <w:qFormat/>
    <w:rsid w:val="00DE360A"/>
    <w:rPr>
      <w:b/>
      <w:bCs/>
      <w:i/>
      <w:iCs/>
      <w:color w:val="4F81BD" w:themeColor="accent1"/>
    </w:rPr>
  </w:style>
  <w:style w:type="character" w:styleId="af2">
    <w:name w:val="Subtle Reference"/>
    <w:basedOn w:val="a0"/>
    <w:uiPriority w:val="31"/>
    <w:qFormat/>
    <w:rsid w:val="00DE360A"/>
    <w:rPr>
      <w:smallCaps/>
      <w:color w:val="C0504D" w:themeColor="accent2"/>
      <w:u w:val="single"/>
    </w:rPr>
  </w:style>
  <w:style w:type="character" w:styleId="af3">
    <w:name w:val="Intense Reference"/>
    <w:basedOn w:val="a0"/>
    <w:uiPriority w:val="32"/>
    <w:qFormat/>
    <w:rsid w:val="00DE360A"/>
    <w:rPr>
      <w:b/>
      <w:bCs/>
      <w:smallCaps/>
      <w:color w:val="C0504D" w:themeColor="accent2"/>
      <w:spacing w:val="5"/>
      <w:u w:val="single"/>
    </w:rPr>
  </w:style>
  <w:style w:type="character" w:styleId="af4">
    <w:name w:val="Book Title"/>
    <w:basedOn w:val="a0"/>
    <w:uiPriority w:val="33"/>
    <w:qFormat/>
    <w:rsid w:val="00DE360A"/>
    <w:rPr>
      <w:b/>
      <w:bCs/>
      <w:smallCaps/>
      <w:spacing w:val="5"/>
    </w:rPr>
  </w:style>
  <w:style w:type="paragraph" w:styleId="TOC">
    <w:name w:val="TOC Heading"/>
    <w:basedOn w:val="1"/>
    <w:next w:val="a"/>
    <w:uiPriority w:val="39"/>
    <w:semiHidden/>
    <w:unhideWhenUsed/>
    <w:qFormat/>
    <w:rsid w:val="00DE360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9</Pages>
  <Words>1042</Words>
  <Characters>5940</Characters>
  <Application>Microsoft Office Word</Application>
  <DocSecurity>0</DocSecurity>
  <Lines>49</Lines>
  <Paragraphs>13</Paragraphs>
  <ScaleCrop>false</ScaleCrop>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Giselle</dc:creator>
  <cp:keywords/>
  <dc:description/>
  <cp:lastModifiedBy>Giselle</cp:lastModifiedBy>
  <cp:revision>3</cp:revision>
  <dcterms:created xsi:type="dcterms:W3CDTF">2019-11-27T11:48:00Z</dcterms:created>
  <dcterms:modified xsi:type="dcterms:W3CDTF">2019-11-28T03:20:00Z</dcterms:modified>
</cp:coreProperties>
</file>