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864DC" w14:textId="77777777" w:rsidR="00E0252F" w:rsidRPr="00E0252F" w:rsidRDefault="00E0252F" w:rsidP="00E0252F">
      <w:pPr>
        <w:pStyle w:val="a3"/>
      </w:pPr>
      <w:r w:rsidRPr="00E0252F">
        <w:t>Discovering IoT in Daily Life: A Comparison of Wrist-Based and Chest Strap Heart Rate Monitoring Technologies</w:t>
      </w:r>
    </w:p>
    <w:p w14:paraId="00123EB7" w14:textId="77777777" w:rsidR="00E0252F" w:rsidRPr="00E0252F" w:rsidRDefault="00E0252F" w:rsidP="00E0252F">
      <w:pPr>
        <w:pStyle w:val="2"/>
      </w:pPr>
      <w:r w:rsidRPr="00E0252F">
        <w:t>Abstract</w:t>
      </w:r>
    </w:p>
    <w:p w14:paraId="3709E793" w14:textId="201AFD42" w:rsidR="00E0252F" w:rsidRPr="00E0252F" w:rsidRDefault="00E0252F" w:rsidP="00E0252F">
      <w:pPr>
        <w:rPr>
          <w:rFonts w:hint="eastAsia"/>
        </w:rPr>
      </w:pPr>
      <w:r w:rsidRPr="00E0252F">
        <w:t xml:space="preserve">This study compares two widely used heart rate monitoring technologies in wearable IoT devices: </w:t>
      </w:r>
      <w:r w:rsidRPr="00E0252F">
        <w:rPr>
          <w:b/>
          <w:bCs/>
        </w:rPr>
        <w:t>wrist-based optical sensors (PPG)</w:t>
      </w:r>
      <w:r w:rsidRPr="00E0252F">
        <w:t xml:space="preserve"> and </w:t>
      </w:r>
      <w:r w:rsidRPr="00E0252F">
        <w:rPr>
          <w:b/>
          <w:bCs/>
        </w:rPr>
        <w:t>chest strap heart rate monitors (ECG)</w:t>
      </w:r>
      <w:r w:rsidRPr="00E0252F">
        <w:t xml:space="preserve">. While wrist-based devices offer convenience, chest straps are considered more accurate due to their direct measurement of cardiac electrical activity. Measurements were conducted using an </w:t>
      </w:r>
      <w:r w:rsidRPr="00E0252F">
        <w:rPr>
          <w:b/>
          <w:bCs/>
        </w:rPr>
        <w:t>Apple Watch (wrist-based PPG)</w:t>
      </w:r>
      <w:r w:rsidRPr="00E0252F">
        <w:t xml:space="preserve"> and a </w:t>
      </w:r>
      <w:r w:rsidRPr="00E0252F">
        <w:rPr>
          <w:b/>
          <w:bCs/>
        </w:rPr>
        <w:t>Polar H10 chest strap (ECG-based)</w:t>
      </w:r>
      <w:r w:rsidRPr="00E0252F">
        <w:t xml:space="preserve"> across different activity levels. The results indicate that while both methods provide similar readings at rest, </w:t>
      </w:r>
      <w:r w:rsidRPr="00E0252F">
        <w:rPr>
          <w:b/>
          <w:bCs/>
        </w:rPr>
        <w:t>wrist-based sensors show greater deviations during intense exercise due to motion artifacts and sensor limitations</w:t>
      </w:r>
      <w:r w:rsidRPr="00E0252F">
        <w:t xml:space="preserve">. A key research question is posed: </w:t>
      </w:r>
      <w:r w:rsidRPr="00E0252F">
        <w:rPr>
          <w:b/>
          <w:bCs/>
        </w:rPr>
        <w:t>How do wrist-based and chest strap heart rate monitors compare in terms of accuracy and reliability under varying physical conditions?</w:t>
      </w:r>
      <w:r w:rsidRPr="00E0252F">
        <w:t xml:space="preserve"> This study highlights the trade-offs between convenience and accuracy in wearable heart rate monitoring systems.</w:t>
      </w:r>
    </w:p>
    <w:p w14:paraId="1205B192" w14:textId="78C766E4" w:rsidR="00E0252F" w:rsidRPr="00E0252F" w:rsidRDefault="00E0252F" w:rsidP="00E0252F">
      <w:pPr>
        <w:pStyle w:val="2"/>
      </w:pPr>
      <w:r w:rsidRPr="00E0252F">
        <w:t>Introduction</w:t>
      </w:r>
    </w:p>
    <w:p w14:paraId="7F79E63B" w14:textId="77777777" w:rsidR="00E0252F" w:rsidRPr="00E0252F" w:rsidRDefault="00E0252F" w:rsidP="00E0252F">
      <w:r w:rsidRPr="00E0252F">
        <w:t xml:space="preserve">Heart rate monitoring is an essential feature in modern </w:t>
      </w:r>
      <w:r w:rsidRPr="00E0252F">
        <w:rPr>
          <w:b/>
          <w:bCs/>
        </w:rPr>
        <w:t>wearable IoT fitness devices</w:t>
      </w:r>
      <w:r w:rsidRPr="00E0252F">
        <w:t>, used for personal health tracking, sports performance analysis, and medical applications. The two most common heart rate measurement techniques are:</w:t>
      </w:r>
    </w:p>
    <w:p w14:paraId="02826E7B" w14:textId="77777777" w:rsidR="00E0252F" w:rsidRPr="00E0252F" w:rsidRDefault="00E0252F" w:rsidP="00E0252F">
      <w:pPr>
        <w:numPr>
          <w:ilvl w:val="0"/>
          <w:numId w:val="1"/>
        </w:numPr>
      </w:pPr>
      <w:r w:rsidRPr="00E0252F">
        <w:rPr>
          <w:b/>
          <w:bCs/>
        </w:rPr>
        <w:t>Wrist-based Photoplethysmography (PPG):</w:t>
      </w:r>
      <w:r w:rsidRPr="00E0252F">
        <w:t xml:space="preserve"> Uses an optical sensor to detect blood volume changes by emitting light onto the skin and analyzing the reflected signal.</w:t>
      </w:r>
    </w:p>
    <w:p w14:paraId="60D520B3" w14:textId="77777777" w:rsidR="00E0252F" w:rsidRPr="00E0252F" w:rsidRDefault="00E0252F" w:rsidP="00E0252F">
      <w:pPr>
        <w:numPr>
          <w:ilvl w:val="0"/>
          <w:numId w:val="1"/>
        </w:numPr>
      </w:pPr>
      <w:r w:rsidRPr="00E0252F">
        <w:rPr>
          <w:b/>
          <w:bCs/>
        </w:rPr>
        <w:t>Chest Strap Electrocardiography (ECG):</w:t>
      </w:r>
      <w:r w:rsidRPr="00E0252F">
        <w:t xml:space="preserve"> Uses electrodes placed on the chest to directly measure the electrical signals generated by the heart.</w:t>
      </w:r>
    </w:p>
    <w:p w14:paraId="1EED089B" w14:textId="1422A795" w:rsidR="00E0252F" w:rsidRPr="00E0252F" w:rsidRDefault="00E0252F" w:rsidP="00E0252F">
      <w:pPr>
        <w:rPr>
          <w:rFonts w:hint="eastAsia"/>
        </w:rPr>
      </w:pPr>
      <w:r w:rsidRPr="00E0252F">
        <w:t xml:space="preserve">While </w:t>
      </w:r>
      <w:r w:rsidRPr="00E0252F">
        <w:rPr>
          <w:b/>
          <w:bCs/>
        </w:rPr>
        <w:t>PPG-based wrist monitors</w:t>
      </w:r>
      <w:r w:rsidRPr="00E0252F">
        <w:t xml:space="preserve"> (e.g., smartwatches, fitness bands) are more user-friendly and provide </w:t>
      </w:r>
      <w:r w:rsidRPr="00E0252F">
        <w:rPr>
          <w:b/>
          <w:bCs/>
        </w:rPr>
        <w:t>continuous</w:t>
      </w:r>
      <w:r w:rsidRPr="00E0252F">
        <w:t xml:space="preserve"> heart rate tracking, </w:t>
      </w:r>
      <w:r w:rsidRPr="00E0252F">
        <w:rPr>
          <w:b/>
          <w:bCs/>
        </w:rPr>
        <w:t>ECG-based chest straps</w:t>
      </w:r>
      <w:r w:rsidRPr="00E0252F">
        <w:t xml:space="preserve"> are considered the gold standard in sports and medical applications due to their </w:t>
      </w:r>
      <w:r w:rsidRPr="00E0252F">
        <w:rPr>
          <w:b/>
          <w:bCs/>
        </w:rPr>
        <w:t>higher accuracy and resistance to motion artifacts</w:t>
      </w:r>
      <w:r w:rsidRPr="00E0252F">
        <w:t xml:space="preserve">. This study compares these two technologies across different activity levels to assess their </w:t>
      </w:r>
      <w:r w:rsidRPr="00E0252F">
        <w:rPr>
          <w:b/>
          <w:bCs/>
        </w:rPr>
        <w:t>reliability, accuracy, and usability</w:t>
      </w:r>
      <w:r w:rsidRPr="00E0252F">
        <w:t>.</w:t>
      </w:r>
    </w:p>
    <w:p w14:paraId="066FEBF8" w14:textId="4866F8AD" w:rsidR="00E0252F" w:rsidRPr="00E0252F" w:rsidRDefault="00E0252F" w:rsidP="00E0252F">
      <w:pPr>
        <w:pStyle w:val="2"/>
      </w:pPr>
      <w:r w:rsidRPr="00E0252F">
        <w:t>Observation and Measurement</w:t>
      </w:r>
    </w:p>
    <w:p w14:paraId="0EBC2B6A" w14:textId="77777777" w:rsidR="00E0252F" w:rsidRPr="00E0252F" w:rsidRDefault="00E0252F" w:rsidP="00E0252F">
      <w:pPr>
        <w:rPr>
          <w:b/>
          <w:bCs/>
        </w:rPr>
      </w:pPr>
      <w:r w:rsidRPr="00E0252F">
        <w:rPr>
          <w:b/>
          <w:bCs/>
        </w:rPr>
        <w:t>Devices Used</w:t>
      </w:r>
    </w:p>
    <w:p w14:paraId="63DA3C53" w14:textId="77777777" w:rsidR="00E0252F" w:rsidRPr="00E0252F" w:rsidRDefault="00E0252F" w:rsidP="00E0252F">
      <w:pPr>
        <w:numPr>
          <w:ilvl w:val="0"/>
          <w:numId w:val="2"/>
        </w:numPr>
      </w:pPr>
      <w:r w:rsidRPr="00E0252F">
        <w:rPr>
          <w:b/>
          <w:bCs/>
        </w:rPr>
        <w:t>Wrist-based monitor:</w:t>
      </w:r>
      <w:r w:rsidRPr="00E0252F">
        <w:t xml:space="preserve"> Apple Watch Series 9 (PPG)</w:t>
      </w:r>
    </w:p>
    <w:p w14:paraId="46492C8B" w14:textId="77777777" w:rsidR="00E0252F" w:rsidRPr="00E0252F" w:rsidRDefault="00E0252F" w:rsidP="00E0252F">
      <w:pPr>
        <w:numPr>
          <w:ilvl w:val="0"/>
          <w:numId w:val="2"/>
        </w:numPr>
      </w:pPr>
      <w:r w:rsidRPr="00E0252F">
        <w:rPr>
          <w:b/>
          <w:bCs/>
        </w:rPr>
        <w:lastRenderedPageBreak/>
        <w:t>Chest strap monitor:</w:t>
      </w:r>
      <w:r w:rsidRPr="00E0252F">
        <w:t xml:space="preserve"> Polar H10 (ECG)</w:t>
      </w:r>
    </w:p>
    <w:p w14:paraId="003EBC06" w14:textId="77777777" w:rsidR="00E0252F" w:rsidRPr="00E0252F" w:rsidRDefault="00E0252F" w:rsidP="00E0252F">
      <w:pPr>
        <w:rPr>
          <w:b/>
          <w:bCs/>
        </w:rPr>
      </w:pPr>
      <w:r w:rsidRPr="00E0252F">
        <w:rPr>
          <w:b/>
          <w:bCs/>
        </w:rPr>
        <w:t>Testing Conditions</w:t>
      </w:r>
    </w:p>
    <w:p w14:paraId="01BFD866" w14:textId="77777777" w:rsidR="00E0252F" w:rsidRPr="00E0252F" w:rsidRDefault="00E0252F" w:rsidP="00E0252F">
      <w:r w:rsidRPr="00E0252F">
        <w:t>Heart rate measurements were recorded under three conditions:</w:t>
      </w:r>
    </w:p>
    <w:p w14:paraId="37DD6699" w14:textId="77777777" w:rsidR="00E0252F" w:rsidRPr="00E0252F" w:rsidRDefault="00E0252F" w:rsidP="00E0252F">
      <w:pPr>
        <w:numPr>
          <w:ilvl w:val="0"/>
          <w:numId w:val="3"/>
        </w:numPr>
      </w:pPr>
      <w:r w:rsidRPr="00E0252F">
        <w:rPr>
          <w:b/>
          <w:bCs/>
        </w:rPr>
        <w:t>Resting (seated for 5 minutes, minimal movement)</w:t>
      </w:r>
    </w:p>
    <w:p w14:paraId="43B5BD82" w14:textId="77777777" w:rsidR="00E0252F" w:rsidRPr="00E0252F" w:rsidRDefault="00E0252F" w:rsidP="00E0252F">
      <w:pPr>
        <w:numPr>
          <w:ilvl w:val="0"/>
          <w:numId w:val="3"/>
        </w:numPr>
      </w:pPr>
      <w:r w:rsidRPr="00E0252F">
        <w:rPr>
          <w:b/>
          <w:bCs/>
        </w:rPr>
        <w:t>Walking (5 minutes at 4 km/h, moderate movement)</w:t>
      </w:r>
    </w:p>
    <w:p w14:paraId="2E33F826" w14:textId="77777777" w:rsidR="00E0252F" w:rsidRPr="00E0252F" w:rsidRDefault="00E0252F" w:rsidP="00E0252F">
      <w:pPr>
        <w:numPr>
          <w:ilvl w:val="0"/>
          <w:numId w:val="3"/>
        </w:numPr>
      </w:pPr>
      <w:r w:rsidRPr="00E0252F">
        <w:rPr>
          <w:b/>
          <w:bCs/>
        </w:rPr>
        <w:t>Running (5 minutes at 10 km/h, high-intensity movement)</w:t>
      </w:r>
    </w:p>
    <w:p w14:paraId="1AC38E11" w14:textId="77777777" w:rsidR="00E0252F" w:rsidRPr="00E0252F" w:rsidRDefault="00E0252F" w:rsidP="00E0252F">
      <w:r w:rsidRPr="00E0252F">
        <w:t>The heart rate readings (beats per minute, BPM) from both devices are summarized in the table below: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55"/>
        <w:gridCol w:w="2530"/>
        <w:gridCol w:w="2444"/>
        <w:gridCol w:w="1503"/>
      </w:tblGrid>
      <w:tr w:rsidR="00E0252F" w:rsidRPr="00E0252F" w14:paraId="7CC25BB3" w14:textId="77777777" w:rsidTr="00E0252F">
        <w:tc>
          <w:tcPr>
            <w:tcW w:w="0" w:type="auto"/>
            <w:hideMark/>
          </w:tcPr>
          <w:p w14:paraId="5B2DE7DC" w14:textId="77777777" w:rsidR="00E0252F" w:rsidRPr="00E0252F" w:rsidRDefault="00E0252F" w:rsidP="00E0252F">
            <w:pPr>
              <w:spacing w:after="160" w:line="278" w:lineRule="auto"/>
              <w:rPr>
                <w:b/>
                <w:bCs/>
              </w:rPr>
            </w:pPr>
            <w:r w:rsidRPr="00E0252F">
              <w:rPr>
                <w:b/>
                <w:bCs/>
              </w:rPr>
              <w:t>Condition</w:t>
            </w:r>
          </w:p>
        </w:tc>
        <w:tc>
          <w:tcPr>
            <w:tcW w:w="0" w:type="auto"/>
            <w:hideMark/>
          </w:tcPr>
          <w:p w14:paraId="0B24B9EB" w14:textId="77777777" w:rsidR="00E0252F" w:rsidRPr="00E0252F" w:rsidRDefault="00E0252F" w:rsidP="00E0252F">
            <w:pPr>
              <w:spacing w:after="160" w:line="278" w:lineRule="auto"/>
              <w:rPr>
                <w:b/>
                <w:bCs/>
              </w:rPr>
            </w:pPr>
            <w:r w:rsidRPr="00E0252F">
              <w:rPr>
                <w:b/>
                <w:bCs/>
              </w:rPr>
              <w:t>Wrist-Based (PPG, BPM)</w:t>
            </w:r>
          </w:p>
        </w:tc>
        <w:tc>
          <w:tcPr>
            <w:tcW w:w="0" w:type="auto"/>
            <w:hideMark/>
          </w:tcPr>
          <w:p w14:paraId="1AFD1B6E" w14:textId="77777777" w:rsidR="00E0252F" w:rsidRPr="00E0252F" w:rsidRDefault="00E0252F" w:rsidP="00E0252F">
            <w:pPr>
              <w:spacing w:after="160" w:line="278" w:lineRule="auto"/>
              <w:rPr>
                <w:b/>
                <w:bCs/>
              </w:rPr>
            </w:pPr>
            <w:r w:rsidRPr="00E0252F">
              <w:rPr>
                <w:b/>
                <w:bCs/>
              </w:rPr>
              <w:t>Chest Strap (ECG, BPM)</w:t>
            </w:r>
          </w:p>
        </w:tc>
        <w:tc>
          <w:tcPr>
            <w:tcW w:w="0" w:type="auto"/>
            <w:hideMark/>
          </w:tcPr>
          <w:p w14:paraId="7B120121" w14:textId="77777777" w:rsidR="00E0252F" w:rsidRPr="00E0252F" w:rsidRDefault="00E0252F" w:rsidP="00E0252F">
            <w:pPr>
              <w:spacing w:after="160" w:line="278" w:lineRule="auto"/>
              <w:rPr>
                <w:b/>
                <w:bCs/>
              </w:rPr>
            </w:pPr>
            <w:r w:rsidRPr="00E0252F">
              <w:rPr>
                <w:b/>
                <w:bCs/>
              </w:rPr>
              <w:t>Difference (%)</w:t>
            </w:r>
          </w:p>
        </w:tc>
      </w:tr>
      <w:tr w:rsidR="00E0252F" w:rsidRPr="00E0252F" w14:paraId="1EF8E5B0" w14:textId="77777777" w:rsidTr="00E0252F">
        <w:tc>
          <w:tcPr>
            <w:tcW w:w="0" w:type="auto"/>
            <w:hideMark/>
          </w:tcPr>
          <w:p w14:paraId="4744E706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Resting</w:t>
            </w:r>
          </w:p>
        </w:tc>
        <w:tc>
          <w:tcPr>
            <w:tcW w:w="0" w:type="auto"/>
            <w:hideMark/>
          </w:tcPr>
          <w:p w14:paraId="395FBAE7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72</w:t>
            </w:r>
          </w:p>
        </w:tc>
        <w:tc>
          <w:tcPr>
            <w:tcW w:w="0" w:type="auto"/>
            <w:hideMark/>
          </w:tcPr>
          <w:p w14:paraId="28921513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71</w:t>
            </w:r>
          </w:p>
        </w:tc>
        <w:tc>
          <w:tcPr>
            <w:tcW w:w="0" w:type="auto"/>
            <w:hideMark/>
          </w:tcPr>
          <w:p w14:paraId="073F35A0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+1.4%</w:t>
            </w:r>
          </w:p>
        </w:tc>
      </w:tr>
      <w:tr w:rsidR="00E0252F" w:rsidRPr="00E0252F" w14:paraId="782CD7B5" w14:textId="77777777" w:rsidTr="00E0252F">
        <w:tc>
          <w:tcPr>
            <w:tcW w:w="0" w:type="auto"/>
            <w:hideMark/>
          </w:tcPr>
          <w:p w14:paraId="4D904B02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Walking</w:t>
            </w:r>
          </w:p>
        </w:tc>
        <w:tc>
          <w:tcPr>
            <w:tcW w:w="0" w:type="auto"/>
            <w:hideMark/>
          </w:tcPr>
          <w:p w14:paraId="339A5CCD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98</w:t>
            </w:r>
          </w:p>
        </w:tc>
        <w:tc>
          <w:tcPr>
            <w:tcW w:w="0" w:type="auto"/>
            <w:hideMark/>
          </w:tcPr>
          <w:p w14:paraId="43E6EC7B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96</w:t>
            </w:r>
          </w:p>
        </w:tc>
        <w:tc>
          <w:tcPr>
            <w:tcW w:w="0" w:type="auto"/>
            <w:hideMark/>
          </w:tcPr>
          <w:p w14:paraId="0D0AF384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+2.1%</w:t>
            </w:r>
          </w:p>
        </w:tc>
      </w:tr>
      <w:tr w:rsidR="00E0252F" w:rsidRPr="00E0252F" w14:paraId="58AA0091" w14:textId="77777777" w:rsidTr="00E0252F">
        <w:tc>
          <w:tcPr>
            <w:tcW w:w="0" w:type="auto"/>
            <w:hideMark/>
          </w:tcPr>
          <w:p w14:paraId="6B5C22E7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Running</w:t>
            </w:r>
          </w:p>
        </w:tc>
        <w:tc>
          <w:tcPr>
            <w:tcW w:w="0" w:type="auto"/>
            <w:hideMark/>
          </w:tcPr>
          <w:p w14:paraId="48B3E457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160</w:t>
            </w:r>
          </w:p>
        </w:tc>
        <w:tc>
          <w:tcPr>
            <w:tcW w:w="0" w:type="auto"/>
            <w:hideMark/>
          </w:tcPr>
          <w:p w14:paraId="384BB127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150</w:t>
            </w:r>
          </w:p>
        </w:tc>
        <w:tc>
          <w:tcPr>
            <w:tcW w:w="0" w:type="auto"/>
            <w:hideMark/>
          </w:tcPr>
          <w:p w14:paraId="4AD7ECF3" w14:textId="77777777" w:rsidR="00E0252F" w:rsidRPr="00E0252F" w:rsidRDefault="00E0252F" w:rsidP="00E0252F">
            <w:pPr>
              <w:spacing w:after="160" w:line="278" w:lineRule="auto"/>
            </w:pPr>
            <w:r w:rsidRPr="00E0252F">
              <w:t>+6.7%</w:t>
            </w:r>
          </w:p>
        </w:tc>
      </w:tr>
    </w:tbl>
    <w:p w14:paraId="0CE48FCC" w14:textId="77777777" w:rsidR="00E0252F" w:rsidRPr="00E0252F" w:rsidRDefault="00E0252F" w:rsidP="00E0252F">
      <w:pPr>
        <w:pStyle w:val="2"/>
      </w:pPr>
      <w:r w:rsidRPr="00E0252F">
        <w:t>Findings</w:t>
      </w:r>
    </w:p>
    <w:p w14:paraId="376D45C6" w14:textId="77777777" w:rsidR="00E0252F" w:rsidRPr="00E0252F" w:rsidRDefault="00E0252F" w:rsidP="00E0252F">
      <w:pPr>
        <w:numPr>
          <w:ilvl w:val="0"/>
          <w:numId w:val="4"/>
        </w:numPr>
        <w:tabs>
          <w:tab w:val="clear" w:pos="360"/>
          <w:tab w:val="num" w:pos="720"/>
        </w:tabs>
      </w:pPr>
      <w:r w:rsidRPr="00E0252F">
        <w:rPr>
          <w:b/>
          <w:bCs/>
        </w:rPr>
        <w:t>At rest, both devices produced nearly identical results</w:t>
      </w:r>
      <w:r w:rsidRPr="00E0252F">
        <w:t xml:space="preserve"> (±2% variation).</w:t>
      </w:r>
    </w:p>
    <w:p w14:paraId="761A8D66" w14:textId="77777777" w:rsidR="00E0252F" w:rsidRPr="00E0252F" w:rsidRDefault="00E0252F" w:rsidP="00E0252F">
      <w:pPr>
        <w:numPr>
          <w:ilvl w:val="0"/>
          <w:numId w:val="4"/>
        </w:numPr>
        <w:tabs>
          <w:tab w:val="clear" w:pos="360"/>
          <w:tab w:val="num" w:pos="720"/>
        </w:tabs>
      </w:pPr>
      <w:r w:rsidRPr="00E0252F">
        <w:rPr>
          <w:b/>
          <w:bCs/>
        </w:rPr>
        <w:t>During moderate movement (walking), wrist-based sensors maintained reasonable accuracy</w:t>
      </w:r>
      <w:r w:rsidRPr="00E0252F">
        <w:t xml:space="preserve"> but showed slightly higher fluctuations.</w:t>
      </w:r>
    </w:p>
    <w:p w14:paraId="73AF8567" w14:textId="77777777" w:rsidR="00E0252F" w:rsidRPr="00E0252F" w:rsidRDefault="00E0252F" w:rsidP="00E0252F">
      <w:pPr>
        <w:numPr>
          <w:ilvl w:val="0"/>
          <w:numId w:val="4"/>
        </w:numPr>
        <w:tabs>
          <w:tab w:val="clear" w:pos="360"/>
          <w:tab w:val="num" w:pos="720"/>
        </w:tabs>
      </w:pPr>
      <w:r w:rsidRPr="00E0252F">
        <w:rPr>
          <w:b/>
          <w:bCs/>
        </w:rPr>
        <w:t>During intense exercise (running), wrist-based measurements deviated significantly from the ECG chest strap, overestimating heart rate by up to 10 BPM</w:t>
      </w:r>
      <w:r w:rsidRPr="00E0252F">
        <w:t xml:space="preserve">. This discrepancy is likely due to </w:t>
      </w:r>
      <w:r w:rsidRPr="00E0252F">
        <w:rPr>
          <w:b/>
          <w:bCs/>
        </w:rPr>
        <w:t>motion artifacts, wrist positioning, and PPG sensor limitations</w:t>
      </w:r>
      <w:r w:rsidRPr="00E0252F">
        <w:t>.</w:t>
      </w:r>
    </w:p>
    <w:p w14:paraId="4E9ACC0C" w14:textId="6FC29D2C" w:rsidR="00E0252F" w:rsidRPr="00E0252F" w:rsidRDefault="00E0252F" w:rsidP="00E0252F">
      <w:pPr>
        <w:numPr>
          <w:ilvl w:val="0"/>
          <w:numId w:val="4"/>
        </w:numPr>
      </w:pPr>
      <w:r w:rsidRPr="00E0252F">
        <w:rPr>
          <w:b/>
          <w:bCs/>
        </w:rPr>
        <w:t>The chest strap provided stable and accurate readings across all conditions</w:t>
      </w:r>
      <w:r w:rsidRPr="00E0252F">
        <w:t>, reinforcing its reliability for high-intensity training and medical applications.</w:t>
      </w:r>
    </w:p>
    <w:p w14:paraId="2392C92B" w14:textId="63FA3C69" w:rsidR="00E0252F" w:rsidRPr="00E0252F" w:rsidRDefault="00E0252F" w:rsidP="00E0252F">
      <w:pPr>
        <w:pStyle w:val="2"/>
      </w:pPr>
      <w:r w:rsidRPr="00E0252F">
        <w:t>Problem or Research Question</w:t>
      </w:r>
    </w:p>
    <w:p w14:paraId="513C442C" w14:textId="77777777" w:rsidR="00E0252F" w:rsidRPr="00E0252F" w:rsidRDefault="00E0252F" w:rsidP="00E0252F">
      <w:r w:rsidRPr="00E0252F">
        <w:t>Based on these observations, the key research question is:</w:t>
      </w:r>
      <w:r w:rsidRPr="00E0252F">
        <w:br/>
      </w:r>
      <w:r w:rsidRPr="00E0252F">
        <w:rPr>
          <w:b/>
          <w:bCs/>
        </w:rPr>
        <w:t>How does wrist-based heart rate monitoring compare to chest strap ECG in terms of accuracy and reliability across different physical activity levels?</w:t>
      </w:r>
    </w:p>
    <w:p w14:paraId="101025C0" w14:textId="77777777" w:rsidR="00E0252F" w:rsidRPr="00E0252F" w:rsidRDefault="00E0252F" w:rsidP="00E0252F">
      <w:r w:rsidRPr="00E0252F">
        <w:t xml:space="preserve">Wrist-based PPG sensors provide convenience but are more susceptible to errors during movement. Factors such as </w:t>
      </w:r>
      <w:r w:rsidRPr="00E0252F">
        <w:rPr>
          <w:b/>
          <w:bCs/>
        </w:rPr>
        <w:t>skin tone, ambient light, motion artifacts, and sensor placement</w:t>
      </w:r>
      <w:r w:rsidRPr="00E0252F">
        <w:t xml:space="preserve"> can impact measurement accuracy. In contrast, chest straps deliver consistent </w:t>
      </w:r>
      <w:r w:rsidRPr="00E0252F">
        <w:lastRenderedPageBreak/>
        <w:t xml:space="preserve">ECG readings but require </w:t>
      </w:r>
      <w:r w:rsidRPr="00E0252F">
        <w:rPr>
          <w:b/>
          <w:bCs/>
        </w:rPr>
        <w:t>direct skin contact and proper positioning</w:t>
      </w:r>
      <w:r w:rsidRPr="00E0252F">
        <w:t>, making them less convenient for casual use.</w:t>
      </w:r>
    </w:p>
    <w:p w14:paraId="47959CA7" w14:textId="1C54F3DD" w:rsidR="00E0252F" w:rsidRPr="00E0252F" w:rsidRDefault="00E0252F" w:rsidP="00E0252F">
      <w:pPr>
        <w:rPr>
          <w:rFonts w:hint="eastAsia"/>
        </w:rPr>
      </w:pPr>
      <w:r w:rsidRPr="00E0252F">
        <w:t xml:space="preserve">Further research could focus on </w:t>
      </w:r>
      <w:r w:rsidRPr="00E0252F">
        <w:rPr>
          <w:b/>
          <w:bCs/>
        </w:rPr>
        <w:t>enhancing PPG algorithms, reducing motion artifacts, and developing hybrid PPG-ECG wearables</w:t>
      </w:r>
      <w:r w:rsidRPr="00E0252F">
        <w:t xml:space="preserve"> that combine the strengths of both technologies.</w:t>
      </w:r>
    </w:p>
    <w:p w14:paraId="51A78085" w14:textId="2EA9F641" w:rsidR="00E0252F" w:rsidRPr="00E0252F" w:rsidRDefault="00E0252F" w:rsidP="00E0252F">
      <w:pPr>
        <w:pStyle w:val="2"/>
      </w:pPr>
      <w:r w:rsidRPr="00E0252F">
        <w:t>Conclusion</w:t>
      </w:r>
    </w:p>
    <w:p w14:paraId="22166F1D" w14:textId="7E1A7D0A" w:rsidR="008E5F6A" w:rsidRDefault="00E0252F">
      <w:pPr>
        <w:rPr>
          <w:rFonts w:hint="eastAsia"/>
        </w:rPr>
      </w:pPr>
      <w:r w:rsidRPr="00E0252F">
        <w:t xml:space="preserve">This study compared </w:t>
      </w:r>
      <w:r w:rsidRPr="00E0252F">
        <w:rPr>
          <w:b/>
          <w:bCs/>
        </w:rPr>
        <w:t>wrist-based (PPG) and chest strap (ECG) heart rate monitoring technologies</w:t>
      </w:r>
      <w:r w:rsidRPr="00E0252F">
        <w:t xml:space="preserve">, highlighting their strengths and weaknesses. </w:t>
      </w:r>
      <w:r w:rsidRPr="00E0252F">
        <w:rPr>
          <w:b/>
          <w:bCs/>
        </w:rPr>
        <w:t>PPG-based wrist monitors are ideal for casual and continuous tracking but suffer from accuracy issues during high-intensity activities</w:t>
      </w:r>
      <w:r w:rsidRPr="00E0252F">
        <w:t xml:space="preserve">. </w:t>
      </w:r>
      <w:r w:rsidRPr="00E0252F">
        <w:rPr>
          <w:b/>
          <w:bCs/>
        </w:rPr>
        <w:t>ECG chest straps provide superior accuracy but require proper positioning and direct skin contact</w:t>
      </w:r>
      <w:r w:rsidRPr="00E0252F">
        <w:t xml:space="preserve">. Future improvements in </w:t>
      </w:r>
      <w:r w:rsidRPr="00E0252F">
        <w:rPr>
          <w:b/>
          <w:bCs/>
        </w:rPr>
        <w:t>sensor technology, AI-driven noise reduction, and hybrid monitoring solutions</w:t>
      </w:r>
      <w:r w:rsidRPr="00E0252F">
        <w:t xml:space="preserve"> could bridge the accuracy gap, making wrist-based heart rate tracking more reliable for professional athletes and medical applications.</w:t>
      </w:r>
    </w:p>
    <w:sectPr w:rsidR="008E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3558E"/>
    <w:multiLevelType w:val="multilevel"/>
    <w:tmpl w:val="D25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7699E"/>
    <w:multiLevelType w:val="multilevel"/>
    <w:tmpl w:val="46A2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4719F"/>
    <w:multiLevelType w:val="multilevel"/>
    <w:tmpl w:val="82F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33F5A"/>
    <w:multiLevelType w:val="multilevel"/>
    <w:tmpl w:val="2370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65981"/>
    <w:multiLevelType w:val="multilevel"/>
    <w:tmpl w:val="EBA83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24260113">
    <w:abstractNumId w:val="3"/>
  </w:num>
  <w:num w:numId="2" w16cid:durableId="1260017750">
    <w:abstractNumId w:val="2"/>
  </w:num>
  <w:num w:numId="3" w16cid:durableId="990788851">
    <w:abstractNumId w:val="0"/>
  </w:num>
  <w:num w:numId="4" w16cid:durableId="1130367851">
    <w:abstractNumId w:val="4"/>
  </w:num>
  <w:num w:numId="5" w16cid:durableId="10762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51"/>
    <w:rsid w:val="00873CFD"/>
    <w:rsid w:val="008E5F6A"/>
    <w:rsid w:val="00B01C51"/>
    <w:rsid w:val="00B556B5"/>
    <w:rsid w:val="00E0252F"/>
    <w:rsid w:val="00F3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0F1E"/>
  <w15:chartTrackingRefBased/>
  <w15:docId w15:val="{F17CB29C-C16E-49D2-BE1A-58BDDB61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6B5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B01C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5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C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C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C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C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C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C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C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C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56B5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1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1C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1C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1C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1C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1C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1C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56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0"/>
      <w:szCs w:val="56"/>
    </w:rPr>
  </w:style>
  <w:style w:type="character" w:customStyle="1" w:styleId="a4">
    <w:name w:val="标题 字符"/>
    <w:basedOn w:val="a0"/>
    <w:link w:val="a3"/>
    <w:uiPriority w:val="10"/>
    <w:rsid w:val="00B556B5"/>
    <w:rPr>
      <w:rFonts w:asciiTheme="majorHAnsi" w:eastAsiaTheme="majorEastAsia" w:hAnsiTheme="majorHAnsi" w:cstheme="majorBidi"/>
      <w:b/>
      <w:spacing w:val="-10"/>
      <w:kern w:val="28"/>
      <w:sz w:val="3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C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1C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1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1C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1C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1C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1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1C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1C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bjh2001@connect.hku.hk</dc:creator>
  <cp:keywords/>
  <dc:description/>
  <cp:lastModifiedBy>bjh2001@connect.hku.hk</cp:lastModifiedBy>
  <cp:revision>3</cp:revision>
  <dcterms:created xsi:type="dcterms:W3CDTF">2025-02-08T07:28:00Z</dcterms:created>
  <dcterms:modified xsi:type="dcterms:W3CDTF">2025-02-08T07:30:00Z</dcterms:modified>
</cp:coreProperties>
</file>