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2AA8" w:rsidRDefault="0001776D">
      <w:pPr>
        <w:jc w:val="center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sz w:val="36"/>
        </w:rPr>
        <w:t>МГТУ им. Н.Э. Баумана</w:t>
      </w: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</w:rPr>
      </w:pPr>
    </w:p>
    <w:p w:rsidR="00BF2AA8" w:rsidRDefault="00BF2AA8">
      <w:pPr>
        <w:rPr>
          <w:rFonts w:ascii="Calibri" w:eastAsia="Calibri" w:hAnsi="Calibri" w:cs="Calibri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Дисциплина</w:t>
      </w:r>
      <w:r w:rsidR="009712C7" w:rsidRPr="009712C7">
        <w:rPr>
          <w:rFonts w:ascii="Calibri" w:eastAsia="Calibri" w:hAnsi="Calibri" w:cs="Calibri"/>
          <w:b/>
          <w:sz w:val="28"/>
        </w:rPr>
        <w:t xml:space="preserve"> </w:t>
      </w:r>
      <w:r w:rsidR="009712C7">
        <w:rPr>
          <w:rFonts w:ascii="Calibri" w:eastAsia="Calibri" w:hAnsi="Calibri" w:cs="Calibri"/>
          <w:b/>
          <w:sz w:val="28"/>
        </w:rPr>
        <w:t xml:space="preserve">Основы </w:t>
      </w:r>
      <w:r>
        <w:rPr>
          <w:rFonts w:ascii="Calibri" w:eastAsia="Calibri" w:hAnsi="Calibri" w:cs="Calibri"/>
          <w:b/>
          <w:sz w:val="28"/>
        </w:rPr>
        <w:t>электроник</w:t>
      </w:r>
      <w:r w:rsidR="009712C7">
        <w:rPr>
          <w:rFonts w:ascii="Calibri" w:eastAsia="Calibri" w:hAnsi="Calibri" w:cs="Calibri"/>
          <w:b/>
          <w:sz w:val="28"/>
        </w:rPr>
        <w:t>и</w:t>
      </w: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 xml:space="preserve">Лабораторный практикум </w:t>
      </w:r>
      <w:r>
        <w:rPr>
          <w:rFonts w:ascii="Segoe UI Symbol" w:eastAsia="Segoe UI Symbol" w:hAnsi="Segoe UI Symbol" w:cs="Segoe UI Symbol"/>
          <w:b/>
          <w:sz w:val="28"/>
        </w:rPr>
        <w:t>№</w:t>
      </w:r>
      <w:r w:rsidR="003A32C5">
        <w:rPr>
          <w:rFonts w:ascii="Calibri" w:eastAsia="Calibri" w:hAnsi="Calibri" w:cs="Calibri"/>
          <w:b/>
          <w:sz w:val="28"/>
        </w:rPr>
        <w:t>3</w:t>
      </w:r>
    </w:p>
    <w:p w:rsidR="00BF2AA8" w:rsidRDefault="0001776D">
      <w:pPr>
        <w:jc w:val="center"/>
        <w:rPr>
          <w:rFonts w:ascii="Calibri" w:eastAsia="Calibri" w:hAnsi="Calibri" w:cs="Calibri"/>
          <w:b/>
          <w:sz w:val="28"/>
        </w:rPr>
      </w:pPr>
      <w:r>
        <w:rPr>
          <w:rFonts w:ascii="Calibri" w:eastAsia="Calibri" w:hAnsi="Calibri" w:cs="Calibri"/>
          <w:b/>
          <w:sz w:val="28"/>
        </w:rPr>
        <w:t>по теме: «Исследование характеристик и параметров полупроводниковых диодов</w:t>
      </w:r>
      <w:r w:rsidR="00BF581C">
        <w:rPr>
          <w:rFonts w:ascii="Calibri" w:eastAsia="Calibri" w:hAnsi="Calibri" w:cs="Calibri"/>
          <w:b/>
          <w:sz w:val="28"/>
        </w:rPr>
        <w:t xml:space="preserve"> в </w:t>
      </w:r>
      <w:r w:rsidR="00BF581C">
        <w:rPr>
          <w:rFonts w:ascii="Calibri" w:eastAsia="Calibri" w:hAnsi="Calibri" w:cs="Calibri"/>
          <w:b/>
          <w:sz w:val="28"/>
          <w:lang w:val="en-US"/>
        </w:rPr>
        <w:t>Multisim</w:t>
      </w:r>
      <w:r>
        <w:rPr>
          <w:rFonts w:ascii="Calibri" w:eastAsia="Calibri" w:hAnsi="Calibri" w:cs="Calibri"/>
          <w:b/>
          <w:sz w:val="28"/>
        </w:rPr>
        <w:t>»</w:t>
      </w: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center"/>
        <w:rPr>
          <w:rFonts w:ascii="Calibri" w:eastAsia="Calibri" w:hAnsi="Calibri" w:cs="Calibri"/>
          <w:b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Работу выполнил:</w:t>
      </w: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студент группы ИУ7-3</w:t>
      </w:r>
      <w:r w:rsidR="009712C7">
        <w:rPr>
          <w:rFonts w:ascii="Calibri" w:eastAsia="Calibri" w:hAnsi="Calibri" w:cs="Calibri"/>
          <w:sz w:val="28"/>
        </w:rPr>
        <w:t>1Б</w:t>
      </w:r>
    </w:p>
    <w:p w:rsidR="00BF2AA8" w:rsidRDefault="0037269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Воробьев Даниил</w:t>
      </w:r>
      <w:r w:rsidR="0001776D">
        <w:rPr>
          <w:rFonts w:ascii="Calibri" w:eastAsia="Calibri" w:hAnsi="Calibri" w:cs="Calibri"/>
          <w:sz w:val="28"/>
        </w:rPr>
        <w:br/>
      </w:r>
    </w:p>
    <w:p w:rsidR="00BF2AA8" w:rsidRDefault="0001776D">
      <w:pPr>
        <w:jc w:val="right"/>
        <w:rPr>
          <w:rFonts w:ascii="Calibri" w:eastAsia="Calibri" w:hAnsi="Calibri" w:cs="Calibri"/>
          <w:sz w:val="28"/>
        </w:rPr>
      </w:pPr>
      <w:r>
        <w:rPr>
          <w:rFonts w:ascii="Calibri" w:eastAsia="Calibri" w:hAnsi="Calibri" w:cs="Calibri"/>
          <w:sz w:val="28"/>
        </w:rPr>
        <w:t>Работу проверил:</w:t>
      </w: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>
      <w:pPr>
        <w:jc w:val="right"/>
        <w:rPr>
          <w:rFonts w:ascii="Calibri" w:eastAsia="Calibri" w:hAnsi="Calibri" w:cs="Calibri"/>
          <w:sz w:val="28"/>
        </w:rPr>
      </w:pPr>
    </w:p>
    <w:p w:rsidR="00BF2AA8" w:rsidRDefault="00BF2AA8" w:rsidP="0037269D">
      <w:pPr>
        <w:spacing w:after="200" w:line="276" w:lineRule="auto"/>
        <w:rPr>
          <w:rFonts w:ascii="Calibri" w:eastAsia="Calibri" w:hAnsi="Calibri" w:cs="Calibri"/>
          <w:sz w:val="28"/>
        </w:rPr>
      </w:pPr>
    </w:p>
    <w:p w:rsidR="0037269D" w:rsidRDefault="0037269D" w:rsidP="0037269D">
      <w:pPr>
        <w:spacing w:after="200" w:line="276" w:lineRule="auto"/>
        <w:rPr>
          <w:rFonts w:ascii="Calibri" w:eastAsia="Calibri" w:hAnsi="Calibri" w:cs="Calibri"/>
          <w:sz w:val="28"/>
        </w:rPr>
      </w:pPr>
    </w:p>
    <w:p w:rsidR="00BF2AA8" w:rsidRDefault="00BF2AA8">
      <w:pPr>
        <w:spacing w:after="200" w:line="276" w:lineRule="auto"/>
        <w:jc w:val="center"/>
        <w:rPr>
          <w:rFonts w:ascii="Calibri" w:eastAsia="Calibri" w:hAnsi="Calibri" w:cs="Calibri"/>
          <w:sz w:val="28"/>
        </w:rPr>
      </w:pPr>
    </w:p>
    <w:p w:rsidR="00BF2AA8" w:rsidRDefault="00BF581C">
      <w:pPr>
        <w:spacing w:after="200" w:line="276" w:lineRule="auto"/>
        <w:rPr>
          <w:rFonts w:ascii="Calibri" w:eastAsia="Calibri" w:hAnsi="Calibri" w:cs="Calibri"/>
        </w:rPr>
      </w:pPr>
      <w:r w:rsidRPr="00BF581C">
        <w:rPr>
          <w:rFonts w:ascii="Calibri" w:eastAsia="Calibri" w:hAnsi="Calibri" w:cs="Calibri"/>
          <w:sz w:val="28"/>
        </w:rPr>
        <w:lastRenderedPageBreak/>
        <w:t xml:space="preserve">Получение и исследование статических и динамических характеристик германиевого и кремниевого полупроводниковых диодов с целью определение по ним параметров модели полупроводниковых диодов, размещения моделей в базе данных программ схемотехнического анализа. Приобрести навыки в использовании базовых возможностей программ схемотехнического анализа, на примере программы </w:t>
      </w:r>
      <w:proofErr w:type="spellStart"/>
      <w:r w:rsidRPr="00BF581C">
        <w:rPr>
          <w:rFonts w:ascii="Calibri" w:eastAsia="Calibri" w:hAnsi="Calibri" w:cs="Calibri"/>
          <w:sz w:val="28"/>
        </w:rPr>
        <w:t>Multisim</w:t>
      </w:r>
      <w:proofErr w:type="spellEnd"/>
      <w:r w:rsidRPr="00BF581C">
        <w:rPr>
          <w:rFonts w:ascii="Calibri" w:eastAsia="Calibri" w:hAnsi="Calibri" w:cs="Calibri"/>
          <w:sz w:val="28"/>
        </w:rPr>
        <w:t xml:space="preserve"> 10, для исследования статических и динамических характеристик полупроводниковых диодов с последующим расчетом параметров модели полупроводникового диода. Приобретение навыков расчета моделей полупроводниковых приборов по данным, полученным в экспериментальных исследованиях и включение модели в базу компонентов</w:t>
      </w:r>
    </w:p>
    <w:p w:rsidR="00BF2AA8" w:rsidRPr="001C5911" w:rsidRDefault="001C5911">
      <w:pPr>
        <w:spacing w:after="200" w:line="240" w:lineRule="auto"/>
        <w:rPr>
          <w:rFonts w:ascii="Calibri" w:eastAsia="Calibri" w:hAnsi="Calibri" w:cs="Calibri"/>
          <w:b/>
          <w:sz w:val="44"/>
          <w:szCs w:val="44"/>
          <w:u w:val="single"/>
          <w:lang w:val="en-US"/>
        </w:rPr>
      </w:pPr>
      <w:r>
        <w:rPr>
          <w:rFonts w:ascii="Calibri" w:eastAsia="Calibri" w:hAnsi="Calibri" w:cs="Calibri"/>
          <w:b/>
          <w:sz w:val="44"/>
          <w:szCs w:val="44"/>
          <w:u w:val="single"/>
        </w:rPr>
        <w:t xml:space="preserve">Эксперимент </w:t>
      </w:r>
      <w:r>
        <w:rPr>
          <w:rFonts w:ascii="Calibri" w:eastAsia="Calibri" w:hAnsi="Calibri" w:cs="Calibri"/>
          <w:b/>
          <w:sz w:val="44"/>
          <w:szCs w:val="44"/>
          <w:u w:val="single"/>
          <w:lang w:val="en-US"/>
        </w:rPr>
        <w:t>2</w:t>
      </w:r>
    </w:p>
    <w:p w:rsidR="00BF581C" w:rsidRDefault="00BF581C">
      <w:pPr>
        <w:spacing w:after="200" w:line="240" w:lineRule="auto"/>
        <w:rPr>
          <w:sz w:val="28"/>
          <w:szCs w:val="28"/>
        </w:rPr>
      </w:pPr>
      <w:r w:rsidRPr="00BF581C">
        <w:rPr>
          <w:sz w:val="28"/>
          <w:szCs w:val="28"/>
        </w:rPr>
        <w:t>ИССЛЕДОВАНИЕ ВАХ ПОЛУПРОВОДНИКОВЫХ ДИОДОВ С ИСПОЛЬЗОВАНИЕМ МУЛЬТИМЕТРОВ</w:t>
      </w:r>
    </w:p>
    <w:p w:rsidR="00BF581C" w:rsidRPr="00BF581C" w:rsidRDefault="00BF581C">
      <w:pPr>
        <w:spacing w:after="200" w:line="240" w:lineRule="auto"/>
        <w:rPr>
          <w:rFonts w:ascii="Calibri" w:eastAsia="Calibri" w:hAnsi="Calibri" w:cs="Calibri"/>
          <w:b/>
          <w:sz w:val="28"/>
          <w:szCs w:val="28"/>
          <w:u w:val="single"/>
        </w:rPr>
      </w:pPr>
    </w:p>
    <w:p w:rsidR="00BF2AA8" w:rsidRDefault="00BF581C">
      <w:pPr>
        <w:spacing w:after="200" w:line="240" w:lineRule="auto"/>
        <w:rPr>
          <w:rFonts w:ascii="Calibri" w:eastAsia="Calibri" w:hAnsi="Calibri" w:cs="Calibri"/>
          <w:sz w:val="28"/>
        </w:rPr>
      </w:pPr>
      <w:r w:rsidRPr="00BF581C">
        <w:rPr>
          <w:rFonts w:ascii="Calibri" w:eastAsia="Calibri" w:hAnsi="Calibri" w:cs="Calibri"/>
          <w:sz w:val="28"/>
        </w:rPr>
        <w:t xml:space="preserve">Для заданного диода </w:t>
      </w:r>
      <w:r>
        <w:rPr>
          <w:rFonts w:ascii="Calibri" w:eastAsia="Calibri" w:hAnsi="Calibri" w:cs="Calibri"/>
          <w:sz w:val="28"/>
          <w:lang w:val="en-US"/>
        </w:rPr>
        <w:t>KD</w:t>
      </w:r>
      <w:r w:rsidRPr="00BF581C">
        <w:rPr>
          <w:rFonts w:ascii="Calibri" w:eastAsia="Calibri" w:hAnsi="Calibri" w:cs="Calibri"/>
          <w:sz w:val="28"/>
        </w:rPr>
        <w:t>20</w:t>
      </w:r>
      <w:r w:rsidR="0037269D">
        <w:rPr>
          <w:rFonts w:ascii="Calibri" w:eastAsia="Calibri" w:hAnsi="Calibri" w:cs="Calibri"/>
          <w:sz w:val="28"/>
        </w:rPr>
        <w:t>2</w:t>
      </w:r>
      <w:r w:rsidR="0037269D">
        <w:rPr>
          <w:rFonts w:ascii="Calibri" w:eastAsia="Calibri" w:hAnsi="Calibri" w:cs="Calibri"/>
          <w:sz w:val="28"/>
          <w:lang w:val="en-US"/>
        </w:rPr>
        <w:t>J</w:t>
      </w:r>
      <w:r w:rsidRPr="00BF581C">
        <w:rPr>
          <w:rFonts w:ascii="Calibri" w:eastAsia="Calibri" w:hAnsi="Calibri" w:cs="Calibri"/>
          <w:sz w:val="28"/>
        </w:rPr>
        <w:t xml:space="preserve"> соб</w:t>
      </w:r>
      <w:r>
        <w:rPr>
          <w:rFonts w:ascii="Calibri" w:eastAsia="Calibri" w:hAnsi="Calibri" w:cs="Calibri"/>
          <w:sz w:val="28"/>
        </w:rPr>
        <w:t>ерем</w:t>
      </w:r>
      <w:r w:rsidRPr="00BF581C">
        <w:rPr>
          <w:rFonts w:ascii="Calibri" w:eastAsia="Calibri" w:hAnsi="Calibri" w:cs="Calibri"/>
          <w:sz w:val="28"/>
        </w:rPr>
        <w:t xml:space="preserve"> стенд моделирования и сн</w:t>
      </w:r>
      <w:r>
        <w:rPr>
          <w:rFonts w:ascii="Calibri" w:eastAsia="Calibri" w:hAnsi="Calibri" w:cs="Calibri"/>
          <w:sz w:val="28"/>
        </w:rPr>
        <w:t>имем</w:t>
      </w:r>
      <w:r w:rsidRPr="00BF581C">
        <w:rPr>
          <w:rFonts w:ascii="Calibri" w:eastAsia="Calibri" w:hAnsi="Calibri" w:cs="Calibri"/>
          <w:sz w:val="28"/>
        </w:rPr>
        <w:t xml:space="preserve"> таблицу измерений для тока через диод и напряжения на диоде. Мультиметр XMM2 пока</w:t>
      </w:r>
      <w:r>
        <w:rPr>
          <w:rFonts w:ascii="Calibri" w:eastAsia="Calibri" w:hAnsi="Calibri" w:cs="Calibri"/>
          <w:sz w:val="28"/>
        </w:rPr>
        <w:t xml:space="preserve">зывает </w:t>
      </w:r>
      <w:r w:rsidRPr="00BF581C">
        <w:rPr>
          <w:rFonts w:ascii="Calibri" w:eastAsia="Calibri" w:hAnsi="Calibri" w:cs="Calibri"/>
          <w:sz w:val="28"/>
        </w:rPr>
        <w:t xml:space="preserve">ток через диод, а Мультиметр XMM1 - напряжение на диоде. </w:t>
      </w: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003E91" w:rsidRDefault="00003E91" w:rsidP="00003E91">
      <w:pPr>
        <w:pStyle w:val="a3"/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1C5911" w:rsidRDefault="001C5911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BF2AA8" w:rsidRPr="001C5911" w:rsidRDefault="00003E91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1C5911">
        <w:rPr>
          <w:rFonts w:ascii="Calibri" w:eastAsia="Calibri" w:hAnsi="Calibri" w:cs="Calibri"/>
          <w:sz w:val="28"/>
          <w:szCs w:val="28"/>
        </w:rPr>
        <w:lastRenderedPageBreak/>
        <w:t xml:space="preserve">Прямая схема </w:t>
      </w:r>
    </w:p>
    <w:p w:rsidR="00003E91" w:rsidRPr="00003E91" w:rsidRDefault="0037269D" w:rsidP="00003E91">
      <w:pPr>
        <w:spacing w:after="200" w:line="240" w:lineRule="auto"/>
        <w:ind w:left="360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940425" cy="23945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4FF9" w:rsidRPr="001C5911" w:rsidRDefault="00003E91" w:rsidP="001C5911">
      <w:pPr>
        <w:spacing w:after="200" w:line="240" w:lineRule="auto"/>
        <w:rPr>
          <w:rFonts w:ascii="Calibri" w:eastAsia="Calibri" w:hAnsi="Calibri" w:cs="Calibri"/>
          <w:i/>
          <w:sz w:val="28"/>
          <w:szCs w:val="28"/>
          <w:u w:val="single"/>
        </w:rPr>
      </w:pPr>
      <w:r w:rsidRPr="001C5911">
        <w:rPr>
          <w:rFonts w:ascii="Calibri" w:eastAsia="Calibri" w:hAnsi="Calibri" w:cs="Calibri"/>
          <w:sz w:val="28"/>
          <w:szCs w:val="28"/>
        </w:rPr>
        <w:t>Обратная схема</w:t>
      </w:r>
    </w:p>
    <w:p w:rsidR="00284FF9" w:rsidRDefault="0037269D">
      <w:pPr>
        <w:spacing w:after="200" w:line="240" w:lineRule="auto"/>
        <w:rPr>
          <w:rFonts w:ascii="Calibri" w:eastAsia="Calibri" w:hAnsi="Calibri" w:cs="Calibri"/>
          <w:i/>
          <w:sz w:val="28"/>
          <w:u w:val="single"/>
        </w:rPr>
      </w:pPr>
      <w:r>
        <w:rPr>
          <w:rFonts w:ascii="Calibri" w:eastAsia="Calibri" w:hAnsi="Calibri" w:cs="Calibri"/>
          <w:i/>
          <w:noProof/>
          <w:sz w:val="28"/>
          <w:u w:val="single"/>
        </w:rPr>
        <w:drawing>
          <wp:inline distT="0" distB="0" distL="0" distR="0">
            <wp:extent cx="5940425" cy="234886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4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AA8" w:rsidRDefault="00BF2AA8">
      <w:pPr>
        <w:spacing w:after="200" w:line="240" w:lineRule="auto"/>
        <w:rPr>
          <w:noProof/>
        </w:rPr>
      </w:pPr>
    </w:p>
    <w:p w:rsidR="0001776D" w:rsidRDefault="0001776D">
      <w:pPr>
        <w:spacing w:after="200" w:line="240" w:lineRule="auto"/>
        <w:rPr>
          <w:rFonts w:cstheme="minorHAnsi"/>
          <w:color w:val="000000"/>
          <w:sz w:val="28"/>
          <w:szCs w:val="28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cstheme="minorHAnsi"/>
          <w:color w:val="000000"/>
          <w:sz w:val="28"/>
          <w:szCs w:val="28"/>
          <w:lang w:val="en-US"/>
        </w:rPr>
      </w:pPr>
    </w:p>
    <w:p w:rsidR="0037269D" w:rsidRPr="001C5911" w:rsidRDefault="00003E91">
      <w:pPr>
        <w:spacing w:after="200" w:line="240" w:lineRule="auto"/>
        <w:rPr>
          <w:rFonts w:cstheme="minorHAnsi"/>
          <w:color w:val="000000"/>
          <w:sz w:val="28"/>
          <w:szCs w:val="28"/>
        </w:rPr>
      </w:pPr>
      <w:r w:rsidRPr="00003E91">
        <w:rPr>
          <w:rFonts w:cstheme="minorHAnsi"/>
          <w:color w:val="000000"/>
          <w:sz w:val="28"/>
          <w:szCs w:val="28"/>
        </w:rPr>
        <w:lastRenderedPageBreak/>
        <w:t>По результатам измерения постро</w:t>
      </w:r>
      <w:r>
        <w:rPr>
          <w:rFonts w:cstheme="minorHAnsi"/>
          <w:color w:val="000000"/>
          <w:sz w:val="28"/>
          <w:szCs w:val="28"/>
        </w:rPr>
        <w:t>им</w:t>
      </w:r>
      <w:r w:rsidRPr="00003E91">
        <w:rPr>
          <w:rFonts w:cstheme="minorHAnsi"/>
          <w:color w:val="000000"/>
          <w:sz w:val="28"/>
          <w:szCs w:val="28"/>
        </w:rPr>
        <w:t xml:space="preserve"> графики для прямой и обратной ветви ВАХ</w:t>
      </w:r>
      <w:r>
        <w:rPr>
          <w:rFonts w:cstheme="minorHAnsi"/>
          <w:color w:val="000000"/>
          <w:sz w:val="28"/>
          <w:szCs w:val="28"/>
        </w:rPr>
        <w:t>. В</w:t>
      </w:r>
      <w:r w:rsidRPr="00003E91">
        <w:rPr>
          <w:rFonts w:cstheme="minorHAnsi"/>
          <w:color w:val="000000"/>
          <w:sz w:val="28"/>
          <w:szCs w:val="28"/>
        </w:rPr>
        <w:t xml:space="preserve"> качестве варьируемого параметра выбираем напряжение источника V1 с диапазоном изменений 0…2</w:t>
      </w:r>
      <w:proofErr w:type="gramStart"/>
      <w:r w:rsidRPr="00003E91">
        <w:rPr>
          <w:rFonts w:cstheme="minorHAnsi"/>
          <w:color w:val="000000"/>
          <w:sz w:val="28"/>
          <w:szCs w:val="28"/>
        </w:rPr>
        <w:t xml:space="preserve"> В</w:t>
      </w:r>
      <w:proofErr w:type="gramEnd"/>
      <w:r w:rsidRPr="00003E91">
        <w:rPr>
          <w:rFonts w:cstheme="minorHAnsi"/>
          <w:color w:val="000000"/>
          <w:sz w:val="28"/>
          <w:szCs w:val="28"/>
        </w:rPr>
        <w:t xml:space="preserve"> и шагом 0.1В для прямой ветви и 0 – 10 В для обратной:</w:t>
      </w:r>
    </w:p>
    <w:p w:rsidR="00003E91" w:rsidRPr="001C5911" w:rsidRDefault="00003E91" w:rsidP="001C5911">
      <w:pPr>
        <w:spacing w:after="200" w:line="240" w:lineRule="auto"/>
        <w:rPr>
          <w:sz w:val="28"/>
          <w:szCs w:val="28"/>
        </w:rPr>
      </w:pPr>
      <w:r w:rsidRPr="001C5911">
        <w:rPr>
          <w:sz w:val="28"/>
          <w:szCs w:val="28"/>
        </w:rPr>
        <w:t>График ВАХ для прямой ветви</w:t>
      </w:r>
    </w:p>
    <w:p w:rsidR="0043442D" w:rsidRDefault="0037269D">
      <w:pPr>
        <w:spacing w:after="200" w:line="240" w:lineRule="auto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5940425" cy="251650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3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11" w:rsidRDefault="001C5911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EE7B59" w:rsidRPr="001C5911" w:rsidRDefault="00ED4DAA" w:rsidP="001C5911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 w:rsidRPr="001C5911">
        <w:rPr>
          <w:rFonts w:ascii="Calibri" w:eastAsia="Calibri" w:hAnsi="Calibri" w:cs="Calibri"/>
          <w:sz w:val="28"/>
          <w:szCs w:val="28"/>
        </w:rPr>
        <w:t>График ВАХ для обратной ветви</w:t>
      </w:r>
    </w:p>
    <w:p w:rsidR="00ED4DAA" w:rsidRPr="00ED4DAA" w:rsidRDefault="0037269D" w:rsidP="00ED4DAA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940425" cy="25387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4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7B59" w:rsidRDefault="00EE7B59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</w:p>
    <w:p w:rsidR="0037269D" w:rsidRDefault="0037269D" w:rsidP="00ED4DAA">
      <w:pPr>
        <w:spacing w:after="200" w:line="240" w:lineRule="auto"/>
        <w:rPr>
          <w:rFonts w:ascii="Calibri" w:eastAsia="Calibri" w:hAnsi="Calibri" w:cs="Calibri"/>
          <w:b/>
          <w:sz w:val="44"/>
          <w:szCs w:val="44"/>
          <w:u w:val="single"/>
          <w:lang w:val="en-US"/>
        </w:rPr>
      </w:pPr>
    </w:p>
    <w:p w:rsidR="0037269D" w:rsidRDefault="0037269D" w:rsidP="00ED4DAA">
      <w:pPr>
        <w:spacing w:after="200" w:line="240" w:lineRule="auto"/>
        <w:rPr>
          <w:rFonts w:ascii="Calibri" w:eastAsia="Calibri" w:hAnsi="Calibri" w:cs="Calibri"/>
          <w:b/>
          <w:sz w:val="44"/>
          <w:szCs w:val="44"/>
          <w:u w:val="single"/>
          <w:lang w:val="en-US"/>
        </w:rPr>
      </w:pPr>
    </w:p>
    <w:p w:rsidR="001C5911" w:rsidRDefault="001C5911" w:rsidP="00ED4DAA">
      <w:pPr>
        <w:spacing w:after="200" w:line="240" w:lineRule="auto"/>
        <w:rPr>
          <w:rFonts w:ascii="Calibri" w:eastAsia="Calibri" w:hAnsi="Calibri" w:cs="Calibri"/>
          <w:b/>
          <w:sz w:val="44"/>
          <w:szCs w:val="44"/>
          <w:u w:val="single"/>
          <w:lang w:val="en-US"/>
        </w:rPr>
      </w:pPr>
    </w:p>
    <w:p w:rsidR="00ED4DAA" w:rsidRPr="0037269D" w:rsidRDefault="0037269D" w:rsidP="00ED4DAA">
      <w:pPr>
        <w:spacing w:after="200" w:line="240" w:lineRule="auto"/>
        <w:rPr>
          <w:rFonts w:ascii="Calibri" w:eastAsia="Calibri" w:hAnsi="Calibri" w:cs="Calibri"/>
          <w:b/>
          <w:sz w:val="44"/>
          <w:szCs w:val="44"/>
          <w:u w:val="single"/>
          <w:lang w:val="en-US"/>
        </w:rPr>
      </w:pPr>
      <w:r>
        <w:rPr>
          <w:rFonts w:ascii="Calibri" w:eastAsia="Calibri" w:hAnsi="Calibri" w:cs="Calibri"/>
          <w:b/>
          <w:sz w:val="44"/>
          <w:szCs w:val="44"/>
          <w:u w:val="single"/>
        </w:rPr>
        <w:lastRenderedPageBreak/>
        <w:t xml:space="preserve">ЭКСПЕРИМЕНТ </w:t>
      </w:r>
      <w:r>
        <w:rPr>
          <w:rFonts w:ascii="Calibri" w:eastAsia="Calibri" w:hAnsi="Calibri" w:cs="Calibri"/>
          <w:b/>
          <w:sz w:val="44"/>
          <w:szCs w:val="44"/>
          <w:u w:val="single"/>
          <w:lang w:val="en-US"/>
        </w:rPr>
        <w:t>3</w:t>
      </w:r>
    </w:p>
    <w:p w:rsidR="00EE7B59" w:rsidRPr="00ED4DAA" w:rsidRDefault="00ED4DAA" w:rsidP="00ED4DAA">
      <w:pPr>
        <w:spacing w:after="200" w:line="240" w:lineRule="auto"/>
        <w:rPr>
          <w:rFonts w:asciiTheme="majorHAnsi" w:eastAsia="Calibri" w:hAnsiTheme="majorHAnsi" w:cstheme="majorHAnsi"/>
          <w:sz w:val="28"/>
          <w:szCs w:val="28"/>
        </w:rPr>
      </w:pPr>
      <w:r w:rsidRPr="00ED4DAA">
        <w:rPr>
          <w:rFonts w:asciiTheme="majorHAnsi" w:eastAsia="Calibri" w:hAnsiTheme="majorHAnsi" w:cstheme="majorHAnsi"/>
          <w:sz w:val="28"/>
          <w:szCs w:val="28"/>
        </w:rPr>
        <w:t>ИССЛЕДОВАНИЕ ВАХ ПОЛУПРОВОДНИКОВЫХ ДИОДОВ С ИСПОЛЬЗОВАНИЕМ ОСЦИЛЛОГРАФА И ГЕНЕРАТОРА</w:t>
      </w:r>
    </w:p>
    <w:p w:rsidR="00ED4DAA" w:rsidRDefault="00ED4DAA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Смоделируем схему </w:t>
      </w:r>
    </w:p>
    <w:p w:rsidR="00ED4DAA" w:rsidRDefault="0037269D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940425" cy="245173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6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776D" w:rsidRDefault="00ED4DAA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  <w:r w:rsidRPr="00ED4DAA">
        <w:rPr>
          <w:rFonts w:ascii="Calibri" w:eastAsia="Calibri" w:hAnsi="Calibri" w:cs="Calibri"/>
          <w:sz w:val="28"/>
          <w:szCs w:val="28"/>
        </w:rPr>
        <w:t xml:space="preserve">При таком подключении </w:t>
      </w:r>
      <w:r>
        <w:rPr>
          <w:rFonts w:ascii="Calibri" w:eastAsia="Calibri" w:hAnsi="Calibri" w:cs="Calibri"/>
          <w:sz w:val="28"/>
          <w:szCs w:val="28"/>
        </w:rPr>
        <w:t xml:space="preserve">осциллографа </w:t>
      </w:r>
      <w:r w:rsidRPr="00ED4DAA">
        <w:rPr>
          <w:rFonts w:ascii="Calibri" w:eastAsia="Calibri" w:hAnsi="Calibri" w:cs="Calibri"/>
          <w:sz w:val="28"/>
          <w:szCs w:val="28"/>
        </w:rPr>
        <w:t>координата точки по горизонтальной оси осциллографа будет пропорциональна напряжению, а по вертикальной — току через диод. Настройка приборов для выполнения эксперимента</w:t>
      </w:r>
      <w:r>
        <w:rPr>
          <w:rFonts w:ascii="Calibri" w:eastAsia="Calibri" w:hAnsi="Calibri" w:cs="Calibri"/>
          <w:sz w:val="28"/>
          <w:szCs w:val="28"/>
          <w:lang w:val="en-US"/>
        </w:rPr>
        <w:t>:</w:t>
      </w:r>
    </w:p>
    <w:p w:rsidR="00ED4DAA" w:rsidRPr="00ED4DAA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noProof/>
        </w:rPr>
        <w:drawing>
          <wp:inline distT="0" distB="0" distL="0" distR="0">
            <wp:extent cx="2095500" cy="23145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33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noProof/>
          <w:sz w:val="28"/>
          <w:szCs w:val="28"/>
        </w:rPr>
        <w:drawing>
          <wp:inline distT="0" distB="0" distL="0" distR="0">
            <wp:extent cx="5334000" cy="1638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3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11" w:rsidRPr="001C5911" w:rsidRDefault="00ED4DAA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  <w:r w:rsidRPr="00ED4DAA">
        <w:rPr>
          <w:rFonts w:ascii="Calibri" w:eastAsia="Calibri" w:hAnsi="Calibri" w:cs="Calibri"/>
          <w:sz w:val="28"/>
          <w:szCs w:val="28"/>
        </w:rPr>
        <w:lastRenderedPageBreak/>
        <w:t>Поскольку напряжение в вольтах на резисторе с сопротивлением 1 Ом численно равно току через диод в амперах,</w:t>
      </w:r>
      <w:r w:rsidRPr="00ED4DAA">
        <w:t xml:space="preserve"> </w:t>
      </w:r>
      <w:r w:rsidRPr="00ED4DAA">
        <w:rPr>
          <w:rFonts w:ascii="Calibri" w:eastAsia="Calibri" w:hAnsi="Calibri" w:cs="Calibri"/>
          <w:sz w:val="28"/>
          <w:szCs w:val="28"/>
        </w:rPr>
        <w:t xml:space="preserve">по вертикальной оси можно непосредственно считывать значение тока. Если на осциллографе выбран режим В/А, то ток через диод (канал В) будет откладываться по вертикальной оси в </w:t>
      </w:r>
      <w:proofErr w:type="spellStart"/>
      <w:r w:rsidRPr="00ED4DAA">
        <w:rPr>
          <w:rFonts w:ascii="Calibri" w:eastAsia="Calibri" w:hAnsi="Calibri" w:cs="Calibri"/>
          <w:sz w:val="28"/>
          <w:szCs w:val="28"/>
        </w:rPr>
        <w:t>mA</w:t>
      </w:r>
      <w:proofErr w:type="spellEnd"/>
      <w:r w:rsidRPr="00ED4DAA">
        <w:rPr>
          <w:rFonts w:ascii="Calibri" w:eastAsia="Calibri" w:hAnsi="Calibri" w:cs="Calibri"/>
          <w:sz w:val="28"/>
          <w:szCs w:val="28"/>
        </w:rPr>
        <w:t xml:space="preserve">, а напряжение (канал А) по горизонтальной в </w:t>
      </w:r>
      <w:proofErr w:type="spellStart"/>
      <w:r w:rsidRPr="00ED4DAA">
        <w:rPr>
          <w:rFonts w:ascii="Calibri" w:eastAsia="Calibri" w:hAnsi="Calibri" w:cs="Calibri"/>
          <w:sz w:val="28"/>
          <w:szCs w:val="28"/>
        </w:rPr>
        <w:t>mV</w:t>
      </w:r>
      <w:proofErr w:type="spellEnd"/>
      <w:r>
        <w:rPr>
          <w:rFonts w:ascii="Calibri" w:eastAsia="Calibri" w:hAnsi="Calibri" w:cs="Calibri"/>
          <w:sz w:val="28"/>
          <w:szCs w:val="28"/>
        </w:rPr>
        <w:t>.</w:t>
      </w:r>
      <w:r w:rsidRPr="00ED4DAA">
        <w:t xml:space="preserve"> </w:t>
      </w:r>
      <w:r w:rsidRPr="00ED4DAA">
        <w:rPr>
          <w:rFonts w:ascii="Calibri" w:eastAsia="Calibri" w:hAnsi="Calibri" w:cs="Calibri"/>
          <w:sz w:val="28"/>
          <w:szCs w:val="28"/>
        </w:rPr>
        <w:t>Получи</w:t>
      </w:r>
      <w:r>
        <w:rPr>
          <w:rFonts w:ascii="Calibri" w:eastAsia="Calibri" w:hAnsi="Calibri" w:cs="Calibri"/>
          <w:sz w:val="28"/>
          <w:szCs w:val="28"/>
        </w:rPr>
        <w:t>м</w:t>
      </w:r>
      <w:r w:rsidRPr="00ED4DAA">
        <w:rPr>
          <w:rFonts w:ascii="Calibri" w:eastAsia="Calibri" w:hAnsi="Calibri" w:cs="Calibri"/>
          <w:sz w:val="28"/>
          <w:szCs w:val="28"/>
        </w:rPr>
        <w:t xml:space="preserve"> кривую ВАХ на экране осциллографа</w:t>
      </w:r>
      <w:r>
        <w:rPr>
          <w:rFonts w:ascii="Calibri" w:eastAsia="Calibri" w:hAnsi="Calibri" w:cs="Calibri"/>
          <w:sz w:val="28"/>
          <w:szCs w:val="28"/>
          <w:lang w:val="en-US"/>
        </w:rPr>
        <w:t>:</w:t>
      </w:r>
    </w:p>
    <w:p w:rsidR="0001776D" w:rsidRDefault="004D2595">
      <w:pPr>
        <w:spacing w:after="200" w:line="240" w:lineRule="auto"/>
        <w:rPr>
          <w:rFonts w:cstheme="minorHAnsi"/>
          <w:sz w:val="28"/>
          <w:szCs w:val="28"/>
        </w:rPr>
      </w:pPr>
      <w:r w:rsidRPr="004D2595">
        <w:rPr>
          <w:rFonts w:cstheme="minorHAnsi"/>
          <w:sz w:val="28"/>
          <w:szCs w:val="28"/>
        </w:rPr>
        <w:t xml:space="preserve">В окне </w:t>
      </w:r>
      <w:proofErr w:type="spellStart"/>
      <w:r w:rsidRPr="004D2595">
        <w:rPr>
          <w:rFonts w:cstheme="minorHAnsi"/>
          <w:sz w:val="28"/>
          <w:szCs w:val="28"/>
        </w:rPr>
        <w:t>Grapher</w:t>
      </w:r>
      <w:proofErr w:type="spellEnd"/>
      <w:r w:rsidRPr="004D2595">
        <w:rPr>
          <w:rFonts w:cstheme="minorHAnsi"/>
          <w:sz w:val="28"/>
          <w:szCs w:val="28"/>
        </w:rPr>
        <w:t xml:space="preserve"> </w:t>
      </w:r>
      <w:proofErr w:type="spellStart"/>
      <w:r w:rsidRPr="004D2595">
        <w:rPr>
          <w:rFonts w:cstheme="minorHAnsi"/>
          <w:sz w:val="28"/>
          <w:szCs w:val="28"/>
        </w:rPr>
        <w:t>View</w:t>
      </w:r>
      <w:proofErr w:type="spellEnd"/>
      <w:r w:rsidRPr="004D2595">
        <w:rPr>
          <w:rFonts w:cstheme="minorHAnsi"/>
          <w:sz w:val="28"/>
          <w:szCs w:val="28"/>
        </w:rPr>
        <w:t xml:space="preserve"> сформируем выходной текстовый файл с данными расчета:</w:t>
      </w:r>
    </w:p>
    <w:p w:rsidR="004D2595" w:rsidRPr="004D2595" w:rsidRDefault="001C5911">
      <w:pPr>
        <w:spacing w:after="200" w:line="240" w:lineRule="auto"/>
        <w:rPr>
          <w:rFonts w:eastAsia="Calibri" w:cstheme="minorHAnsi"/>
          <w:i/>
          <w:sz w:val="28"/>
          <w:szCs w:val="28"/>
          <w:u w:val="single"/>
        </w:rPr>
      </w:pPr>
      <w:r>
        <w:rPr>
          <w:rFonts w:eastAsia="Calibri" w:cstheme="minorHAnsi"/>
          <w:i/>
          <w:noProof/>
          <w:sz w:val="28"/>
          <w:szCs w:val="28"/>
          <w:u w:val="single"/>
        </w:rPr>
        <w:drawing>
          <wp:inline distT="0" distB="0" distL="0" distR="0">
            <wp:extent cx="5742858" cy="2533334"/>
            <wp:effectExtent l="0" t="0" r="0" b="63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58" cy="253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01776D" w:rsidRPr="004D2595" w:rsidRDefault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 xml:space="preserve">Отредактируем полученный файл, чтобы он стал пригоден для работы в </w:t>
      </w:r>
      <w:proofErr w:type="spellStart"/>
      <w:r>
        <w:rPr>
          <w:rFonts w:ascii="Calibri" w:eastAsia="Calibri" w:hAnsi="Calibri" w:cs="Calibri"/>
          <w:sz w:val="28"/>
          <w:szCs w:val="28"/>
          <w:lang w:val="en-US"/>
        </w:rPr>
        <w:t>MathCad</w:t>
      </w:r>
      <w:proofErr w:type="spellEnd"/>
      <w:r w:rsidRPr="004D2595">
        <w:rPr>
          <w:rFonts w:ascii="Calibri" w:eastAsia="Calibri" w:hAnsi="Calibri" w:cs="Calibri"/>
          <w:sz w:val="28"/>
          <w:szCs w:val="28"/>
        </w:rPr>
        <w:t xml:space="preserve"> 15:</w:t>
      </w:r>
    </w:p>
    <w:p w:rsidR="0001776D" w:rsidRDefault="001C5911">
      <w:pPr>
        <w:spacing w:after="200" w:line="240" w:lineRule="auto"/>
        <w:rPr>
          <w:rFonts w:ascii="Calibri" w:eastAsia="Calibri" w:hAnsi="Calibri" w:cs="Calibri"/>
          <w:i/>
          <w:sz w:val="28"/>
          <w:szCs w:val="28"/>
          <w:u w:val="single"/>
        </w:rPr>
      </w:pPr>
      <w:r>
        <w:rPr>
          <w:rFonts w:ascii="Calibri" w:eastAsia="Calibri" w:hAnsi="Calibri" w:cs="Calibri"/>
          <w:i/>
          <w:noProof/>
          <w:sz w:val="28"/>
          <w:szCs w:val="28"/>
          <w:u w:val="single"/>
        </w:rPr>
        <w:drawing>
          <wp:inline distT="0" distB="0" distL="0" distR="0">
            <wp:extent cx="4095750" cy="6838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Снимок7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4D2595" w:rsidRDefault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 xml:space="preserve">Импортируем данный файл в </w:t>
      </w:r>
      <w:proofErr w:type="spellStart"/>
      <w:r>
        <w:rPr>
          <w:rFonts w:ascii="Calibri" w:eastAsia="Calibri" w:hAnsi="Calibri" w:cs="Calibri"/>
          <w:sz w:val="28"/>
          <w:szCs w:val="28"/>
          <w:lang w:val="en-US"/>
        </w:rPr>
        <w:t>MathCad</w:t>
      </w:r>
      <w:proofErr w:type="spellEnd"/>
      <w:r w:rsidRPr="004D2595">
        <w:rPr>
          <w:rFonts w:ascii="Calibri" w:eastAsia="Calibri" w:hAnsi="Calibri" w:cs="Calibri"/>
          <w:sz w:val="28"/>
          <w:szCs w:val="28"/>
        </w:rPr>
        <w:t xml:space="preserve"> </w:t>
      </w:r>
      <w:r>
        <w:rPr>
          <w:rFonts w:ascii="Calibri" w:eastAsia="Calibri" w:hAnsi="Calibri" w:cs="Calibri"/>
          <w:sz w:val="28"/>
          <w:szCs w:val="28"/>
        </w:rPr>
        <w:t>и строим график ВАХ</w:t>
      </w:r>
      <w:r w:rsidRPr="004D2595">
        <w:rPr>
          <w:rFonts w:ascii="Calibri" w:eastAsia="Calibri" w:hAnsi="Calibri" w:cs="Calibri"/>
          <w:sz w:val="28"/>
          <w:szCs w:val="28"/>
        </w:rPr>
        <w:t>:</w:t>
      </w:r>
    </w:p>
    <w:p w:rsidR="004D2595" w:rsidRDefault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72264C5F" wp14:editId="667EC568">
            <wp:extent cx="5940425" cy="3027045"/>
            <wp:effectExtent l="0" t="0" r="3175" b="190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  <w:bookmarkStart w:id="0" w:name="_GoBack"/>
      <w:bookmarkEnd w:id="0"/>
    </w:p>
    <w:p w:rsidR="004D2595" w:rsidRPr="004D2595" w:rsidRDefault="004D2595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 xml:space="preserve">Рассчитываем </w:t>
      </w:r>
      <w:r w:rsidRPr="004D2595">
        <w:rPr>
          <w:rFonts w:ascii="Calibri" w:eastAsia="Calibri" w:hAnsi="Calibri" w:cs="Calibri"/>
          <w:sz w:val="28"/>
          <w:szCs w:val="28"/>
        </w:rPr>
        <w:t>параметры модели (</w:t>
      </w:r>
      <w:proofErr w:type="spellStart"/>
      <w:r>
        <w:rPr>
          <w:rFonts w:ascii="Calibri" w:eastAsia="Calibri" w:hAnsi="Calibri" w:cs="Calibri"/>
          <w:sz w:val="28"/>
          <w:szCs w:val="28"/>
          <w:lang w:val="en-US"/>
        </w:rPr>
        <w:t>Rb</w:t>
      </w:r>
      <w:proofErr w:type="spellEnd"/>
      <w:r w:rsidRPr="004D2595">
        <w:rPr>
          <w:rFonts w:ascii="Calibri" w:eastAsia="Calibri" w:hAnsi="Calibri" w:cs="Calibri"/>
          <w:sz w:val="28"/>
          <w:szCs w:val="28"/>
        </w:rPr>
        <w:t xml:space="preserve">, </w:t>
      </w:r>
      <w:r>
        <w:rPr>
          <w:rFonts w:ascii="Calibri" w:eastAsia="Calibri" w:hAnsi="Calibri" w:cs="Calibri"/>
          <w:sz w:val="28"/>
          <w:szCs w:val="28"/>
          <w:lang w:val="en-US"/>
        </w:rPr>
        <w:t>m</w:t>
      </w:r>
      <w:r w:rsidRPr="004D2595">
        <w:rPr>
          <w:rFonts w:ascii="Calibri" w:eastAsia="Calibri" w:hAnsi="Calibri" w:cs="Calibri"/>
          <w:sz w:val="28"/>
          <w:szCs w:val="28"/>
        </w:rPr>
        <w:t xml:space="preserve">, IS, </w:t>
      </w:r>
      <w:proofErr w:type="spellStart"/>
      <w:r w:rsidRPr="004D2595">
        <w:rPr>
          <w:rFonts w:ascii="Calibri" w:eastAsia="Calibri" w:hAnsi="Calibri" w:cs="Calibri"/>
          <w:sz w:val="28"/>
          <w:szCs w:val="28"/>
        </w:rPr>
        <w:t>Ft</w:t>
      </w:r>
      <w:proofErr w:type="spellEnd"/>
      <w:r w:rsidRPr="004D2595">
        <w:rPr>
          <w:rFonts w:ascii="Calibri" w:eastAsia="Calibri" w:hAnsi="Calibri" w:cs="Calibri"/>
          <w:sz w:val="28"/>
          <w:szCs w:val="28"/>
        </w:rPr>
        <w:t xml:space="preserve">) методом </w:t>
      </w:r>
      <w:proofErr w:type="spellStart"/>
      <w:r w:rsidRPr="004D2595">
        <w:rPr>
          <w:rFonts w:ascii="Calibri" w:eastAsia="Calibri" w:hAnsi="Calibri" w:cs="Calibri"/>
          <w:sz w:val="28"/>
          <w:szCs w:val="28"/>
        </w:rPr>
        <w:t>Given</w:t>
      </w:r>
      <w:proofErr w:type="spellEnd"/>
    </w:p>
    <w:p w:rsidR="004D2595" w:rsidRPr="001C5911" w:rsidRDefault="004D2595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proofErr w:type="spellStart"/>
      <w:r w:rsidRPr="004D2595">
        <w:rPr>
          <w:rFonts w:ascii="Calibri" w:eastAsia="Calibri" w:hAnsi="Calibri" w:cs="Calibri"/>
          <w:sz w:val="28"/>
          <w:szCs w:val="28"/>
        </w:rPr>
        <w:t>Minerr</w:t>
      </w:r>
      <w:proofErr w:type="spellEnd"/>
      <w:r w:rsidRPr="001C5911">
        <w:rPr>
          <w:rFonts w:ascii="Calibri" w:eastAsia="Calibri" w:hAnsi="Calibri" w:cs="Calibri"/>
          <w:sz w:val="28"/>
          <w:szCs w:val="28"/>
        </w:rPr>
        <w:t>:</w:t>
      </w:r>
    </w:p>
    <w:p w:rsidR="004D2595" w:rsidRDefault="004D2595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BF61FBF" wp14:editId="4CD990D5">
            <wp:extent cx="3597288" cy="520065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02448" cy="520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1C5911" w:rsidRDefault="001C5911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  <w:lang w:val="en-US"/>
        </w:rPr>
      </w:pPr>
    </w:p>
    <w:p w:rsidR="004D2595" w:rsidRDefault="004D2595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lastRenderedPageBreak/>
        <w:t>Сравним график ВАХ исходной модели диода и математической модели</w:t>
      </w:r>
      <w:r w:rsidRPr="004D2595">
        <w:rPr>
          <w:rFonts w:ascii="Calibri" w:eastAsia="Calibri" w:hAnsi="Calibri" w:cs="Calibri"/>
          <w:sz w:val="28"/>
          <w:szCs w:val="28"/>
        </w:rPr>
        <w:t>:</w:t>
      </w:r>
    </w:p>
    <w:p w:rsidR="004D2595" w:rsidRDefault="004D2595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noProof/>
        </w:rPr>
        <w:drawing>
          <wp:inline distT="0" distB="0" distL="0" distR="0" wp14:anchorId="18DCB1AD" wp14:editId="0A4CC145">
            <wp:extent cx="4476750" cy="3857625"/>
            <wp:effectExtent l="0" t="0" r="0" b="952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595" w:rsidRPr="004D2595" w:rsidRDefault="004D2595" w:rsidP="004D2595">
      <w:pPr>
        <w:spacing w:after="200" w:line="240" w:lineRule="auto"/>
        <w:rPr>
          <w:rFonts w:ascii="Calibri" w:eastAsia="Calibri" w:hAnsi="Calibri" w:cs="Calibri"/>
          <w:sz w:val="28"/>
          <w:szCs w:val="28"/>
        </w:rPr>
      </w:pPr>
      <w:r>
        <w:rPr>
          <w:rFonts w:ascii="Calibri" w:eastAsia="Calibri" w:hAnsi="Calibri" w:cs="Calibri"/>
          <w:sz w:val="28"/>
          <w:szCs w:val="28"/>
        </w:rPr>
        <w:t xml:space="preserve">Как видно из графика, математическая модель </w:t>
      </w:r>
      <w:r w:rsidR="009E20EA">
        <w:rPr>
          <w:rFonts w:ascii="Calibri" w:eastAsia="Calibri" w:hAnsi="Calibri" w:cs="Calibri"/>
          <w:sz w:val="28"/>
          <w:szCs w:val="28"/>
        </w:rPr>
        <w:t>практически идентична исходной.</w:t>
      </w:r>
    </w:p>
    <w:sectPr w:rsidR="004D2595" w:rsidRPr="004D25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412476"/>
    <w:multiLevelType w:val="multilevel"/>
    <w:tmpl w:val="F60AA1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29025B24"/>
    <w:multiLevelType w:val="multilevel"/>
    <w:tmpl w:val="866409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2BF62FBD"/>
    <w:multiLevelType w:val="multilevel"/>
    <w:tmpl w:val="288E4D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2EE829BE"/>
    <w:multiLevelType w:val="hybridMultilevel"/>
    <w:tmpl w:val="7DC2F432"/>
    <w:lvl w:ilvl="0" w:tplc="50622C00"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811C4E"/>
    <w:multiLevelType w:val="hybridMultilevel"/>
    <w:tmpl w:val="5CFE0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2AA8"/>
    <w:rsid w:val="00003E91"/>
    <w:rsid w:val="0001776D"/>
    <w:rsid w:val="00174574"/>
    <w:rsid w:val="001B4871"/>
    <w:rsid w:val="001C561D"/>
    <w:rsid w:val="001C5911"/>
    <w:rsid w:val="002616ED"/>
    <w:rsid w:val="00267604"/>
    <w:rsid w:val="00284FF9"/>
    <w:rsid w:val="00367C26"/>
    <w:rsid w:val="0037269D"/>
    <w:rsid w:val="003A32C5"/>
    <w:rsid w:val="0043442D"/>
    <w:rsid w:val="004D2595"/>
    <w:rsid w:val="009712C7"/>
    <w:rsid w:val="009C195E"/>
    <w:rsid w:val="009E20EA"/>
    <w:rsid w:val="00BF2AA8"/>
    <w:rsid w:val="00BF581C"/>
    <w:rsid w:val="00C1068A"/>
    <w:rsid w:val="00ED4DAA"/>
    <w:rsid w:val="00EE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2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7269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616ED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37269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7269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Луговой</dc:creator>
  <cp:keywords/>
  <dc:description/>
  <cp:lastModifiedBy>Даниил</cp:lastModifiedBy>
  <cp:revision>4</cp:revision>
  <dcterms:created xsi:type="dcterms:W3CDTF">2018-10-14T20:05:00Z</dcterms:created>
  <dcterms:modified xsi:type="dcterms:W3CDTF">2018-10-31T05:52:00Z</dcterms:modified>
</cp:coreProperties>
</file>