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31B20" w14:textId="1D2973E8" w:rsidR="00F33900" w:rsidRDefault="00745D49">
      <w:pPr>
        <w:rPr>
          <w:rtl/>
        </w:rPr>
      </w:pPr>
      <w:r>
        <w:rPr>
          <w:rFonts w:hint="cs"/>
          <w:rtl/>
        </w:rPr>
        <w:t>הערות:</w:t>
      </w:r>
    </w:p>
    <w:p w14:paraId="541FA32A" w14:textId="1914E395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להוריד עריכה של יתרת פתיחה</w:t>
      </w:r>
    </w:p>
    <w:p w14:paraId="24C7E7C4" w14:textId="0FF7FEE1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בהלוואות: להציג רק הלוואות פעילות ולא את כל ההיסטוריה</w:t>
      </w:r>
    </w:p>
    <w:p w14:paraId="5384FFB0" w14:textId="6BE35BD9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בבקשות משיכה :לא להציג בקשות משיכה לא פעילה.</w:t>
      </w:r>
    </w:p>
    <w:p w14:paraId="2E802C31" w14:textId="6C7D9400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הלוואות: להוסיף </w:t>
      </w:r>
      <w:proofErr w:type="spellStart"/>
      <w:r>
        <w:rPr>
          <w:rFonts w:hint="cs"/>
          <w:rtl/>
        </w:rPr>
        <w:t>בטאב</w:t>
      </w:r>
      <w:proofErr w:type="spellEnd"/>
      <w:r>
        <w:rPr>
          <w:rFonts w:hint="cs"/>
          <w:rtl/>
        </w:rPr>
        <w:t xml:space="preserve"> של פעילות גם את מי שבאיחור.</w:t>
      </w:r>
    </w:p>
    <w:p w14:paraId="2DCD4F16" w14:textId="5BC47933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רק להוסיף הלוואה חדשה?</w:t>
      </w:r>
    </w:p>
    <w:p w14:paraId="3BF91335" w14:textId="6E1CA8DB" w:rsidR="00745D49" w:rsidRDefault="00745D49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להוסיף אפשרות של עריכה ב:בקשת משיכה.</w:t>
      </w:r>
    </w:p>
    <w:p w14:paraId="4767DEEF" w14:textId="460A3972" w:rsidR="00745D49" w:rsidRDefault="003D6438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להוסיף </w:t>
      </w:r>
      <w:proofErr w:type="spellStart"/>
      <w:r>
        <w:rPr>
          <w:rFonts w:hint="cs"/>
          <w:rtl/>
        </w:rPr>
        <w:t>טאבים</w:t>
      </w:r>
      <w:proofErr w:type="spellEnd"/>
      <w:r>
        <w:rPr>
          <w:rFonts w:hint="cs"/>
          <w:rtl/>
        </w:rPr>
        <w:t xml:space="preserve"> של מיונים בלווים ומפקידים. (</w:t>
      </w:r>
      <w:proofErr w:type="spellStart"/>
      <w:r>
        <w:rPr>
          <w:rFonts w:hint="cs"/>
          <w:rtl/>
        </w:rPr>
        <w:t>הטאב</w:t>
      </w:r>
      <w:proofErr w:type="spellEnd"/>
      <w:r>
        <w:rPr>
          <w:rFonts w:hint="cs"/>
          <w:rtl/>
        </w:rPr>
        <w:t xml:space="preserve"> הראשון יהיה פעיל)</w:t>
      </w:r>
    </w:p>
    <w:p w14:paraId="79F90759" w14:textId="7162B196" w:rsidR="003D6438" w:rsidRDefault="003D6438" w:rsidP="00745D49">
      <w:pPr>
        <w:pStyle w:val="a3"/>
        <w:numPr>
          <w:ilvl w:val="0"/>
          <w:numId w:val="1"/>
        </w:numPr>
      </w:pPr>
      <w:r>
        <w:rPr>
          <w:rFonts w:hint="cs"/>
          <w:rtl/>
        </w:rPr>
        <w:t>להוסיף טופס של בקשת הלוואה: מייל אוטומטי למייל עם כותרת בקשת הלוואה, טופס מתמלא ומתחבר לאתר</w:t>
      </w:r>
    </w:p>
    <w:p w14:paraId="70643F07" w14:textId="701F095C" w:rsidR="007F0E85" w:rsidRDefault="007F0E85" w:rsidP="00745D49">
      <w:pPr>
        <w:pStyle w:val="a3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שליחת מייל יום לפני מועד הפירעון לתזכורת</w:t>
      </w:r>
    </w:p>
    <w:p w14:paraId="72855AC9" w14:textId="77777777" w:rsidR="00745D49" w:rsidRPr="00745D49" w:rsidRDefault="00745D49" w:rsidP="00745D49">
      <w:pPr>
        <w:rPr>
          <w:rFonts w:hint="cs"/>
        </w:rPr>
      </w:pPr>
    </w:p>
    <w:p w14:paraId="62E71BD1" w14:textId="77777777" w:rsidR="00745D49" w:rsidRPr="00745D49" w:rsidRDefault="00745D49" w:rsidP="00745D49">
      <w:pPr>
        <w:rPr>
          <w:rFonts w:hint="cs"/>
        </w:rPr>
      </w:pPr>
    </w:p>
    <w:p w14:paraId="766AD246" w14:textId="77777777" w:rsidR="00745D49" w:rsidRPr="00745D49" w:rsidRDefault="00745D49" w:rsidP="00745D49">
      <w:pPr>
        <w:rPr>
          <w:rFonts w:hint="cs"/>
        </w:rPr>
      </w:pPr>
    </w:p>
    <w:p w14:paraId="78C5F035" w14:textId="77777777" w:rsidR="00745D49" w:rsidRDefault="00745D49" w:rsidP="00745D49">
      <w:pPr>
        <w:rPr>
          <w:rFonts w:hint="cs"/>
          <w:rtl/>
        </w:rPr>
      </w:pPr>
    </w:p>
    <w:p w14:paraId="14558907" w14:textId="40EE246E" w:rsidR="00745D49" w:rsidRDefault="003D6438" w:rsidP="003D6438">
      <w:pPr>
        <w:tabs>
          <w:tab w:val="left" w:pos="943"/>
        </w:tabs>
        <w:ind w:left="-625" w:firstLine="284"/>
        <w:jc w:val="both"/>
        <w:rPr>
          <w:rtl/>
        </w:rPr>
      </w:pPr>
      <w:r>
        <w:rPr>
          <w:rFonts w:hint="cs"/>
          <w:rtl/>
        </w:rPr>
        <w:t xml:space="preserve">         </w:t>
      </w:r>
      <w:r w:rsidR="00745D49">
        <w:rPr>
          <w:rFonts w:hint="cs"/>
          <w:rtl/>
        </w:rPr>
        <w:t>הוספות</w:t>
      </w:r>
    </w:p>
    <w:p w14:paraId="7C3C1DF9" w14:textId="5F295487" w:rsidR="00745D49" w:rsidRDefault="00745D49" w:rsidP="00745D49">
      <w:pPr>
        <w:pStyle w:val="a3"/>
        <w:numPr>
          <w:ilvl w:val="0"/>
          <w:numId w:val="2"/>
        </w:numPr>
        <w:tabs>
          <w:tab w:val="left" w:pos="943"/>
        </w:tabs>
      </w:pPr>
      <w:r>
        <w:rPr>
          <w:rFonts w:hint="cs"/>
          <w:rtl/>
        </w:rPr>
        <w:t>אסמכתאות לכל דבר.</w:t>
      </w:r>
    </w:p>
    <w:p w14:paraId="47C6EF12" w14:textId="3C5ADC94" w:rsidR="00745D49" w:rsidRPr="00745D49" w:rsidRDefault="00745D49" w:rsidP="00745D49">
      <w:pPr>
        <w:pStyle w:val="a3"/>
        <w:numPr>
          <w:ilvl w:val="0"/>
          <w:numId w:val="2"/>
        </w:numPr>
        <w:tabs>
          <w:tab w:val="left" w:pos="943"/>
        </w:tabs>
      </w:pPr>
      <w:r>
        <w:rPr>
          <w:rFonts w:hint="cs"/>
          <w:rtl/>
        </w:rPr>
        <w:t>הורדה של טבלאות.</w:t>
      </w:r>
    </w:p>
    <w:sectPr w:rsidR="00745D49" w:rsidRPr="00745D49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B7289"/>
    <w:multiLevelType w:val="hybridMultilevel"/>
    <w:tmpl w:val="803AB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7069A"/>
    <w:multiLevelType w:val="hybridMultilevel"/>
    <w:tmpl w:val="D7D00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031408">
    <w:abstractNumId w:val="0"/>
  </w:num>
  <w:num w:numId="2" w16cid:durableId="13942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49"/>
    <w:rsid w:val="003D6438"/>
    <w:rsid w:val="00635660"/>
    <w:rsid w:val="00745D49"/>
    <w:rsid w:val="007F0E85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5E1A"/>
  <w15:chartTrackingRefBased/>
  <w15:docId w15:val="{D3422323-C5F5-48FB-8B6F-83155D9F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</dc:creator>
  <cp:keywords/>
  <dc:description/>
  <cp:lastModifiedBy>רות</cp:lastModifiedBy>
  <cp:revision>1</cp:revision>
  <dcterms:created xsi:type="dcterms:W3CDTF">2026-08-30T21:20:00Z</dcterms:created>
  <dcterms:modified xsi:type="dcterms:W3CDTF">2026-08-30T22:00:00Z</dcterms:modified>
</cp:coreProperties>
</file>