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B11E2" w14:textId="77777777" w:rsidR="00851E8A" w:rsidRPr="00851E8A" w:rsidRDefault="00851E8A" w:rsidP="00851E8A">
      <w:pPr>
        <w:spacing w:line="480" w:lineRule="auto"/>
        <w:rPr>
          <w:rFonts w:ascii="Times New Roman" w:hAnsi="Times New Roman" w:cs="Times New Roman"/>
          <w:b/>
          <w:bCs/>
          <w:sz w:val="24"/>
          <w:szCs w:val="24"/>
        </w:rPr>
      </w:pPr>
      <w:r w:rsidRPr="00851E8A">
        <w:rPr>
          <w:rFonts w:ascii="Times New Roman" w:hAnsi="Times New Roman" w:cs="Times New Roman"/>
          <w:b/>
          <w:bCs/>
          <w:sz w:val="24"/>
          <w:szCs w:val="24"/>
        </w:rPr>
        <w:t>Unit Testing Approach</w:t>
      </w:r>
    </w:p>
    <w:p w14:paraId="0EF9DA74" w14:textId="77777777" w:rsidR="00851E8A" w:rsidRPr="00851E8A" w:rsidRDefault="00851E8A" w:rsidP="00851E8A">
      <w:pPr>
        <w:spacing w:line="480" w:lineRule="auto"/>
        <w:rPr>
          <w:rFonts w:ascii="Times New Roman" w:hAnsi="Times New Roman" w:cs="Times New Roman"/>
          <w:sz w:val="24"/>
          <w:szCs w:val="24"/>
        </w:rPr>
      </w:pPr>
      <w:r w:rsidRPr="00851E8A">
        <w:rPr>
          <w:rFonts w:ascii="Times New Roman" w:hAnsi="Times New Roman" w:cs="Times New Roman"/>
          <w:sz w:val="24"/>
          <w:szCs w:val="24"/>
        </w:rPr>
        <w:t xml:space="preserve">My unit testing approach for this project involved verifying the Contact, Task, and Appointment services by using JUnit tests to check essential functionalities and validation constraints for each class. In the </w:t>
      </w:r>
      <w:proofErr w:type="spellStart"/>
      <w:r w:rsidRPr="00851E8A">
        <w:rPr>
          <w:rFonts w:ascii="Times New Roman" w:hAnsi="Times New Roman" w:cs="Times New Roman"/>
          <w:sz w:val="24"/>
          <w:szCs w:val="24"/>
        </w:rPr>
        <w:t>ContactService</w:t>
      </w:r>
      <w:proofErr w:type="spellEnd"/>
      <w:r w:rsidRPr="00851E8A">
        <w:rPr>
          <w:rFonts w:ascii="Times New Roman" w:hAnsi="Times New Roman" w:cs="Times New Roman"/>
          <w:sz w:val="24"/>
          <w:szCs w:val="24"/>
        </w:rPr>
        <w:t xml:space="preserve"> class, I created tests to ensure that the </w:t>
      </w:r>
      <w:proofErr w:type="spellStart"/>
      <w:r w:rsidRPr="00851E8A">
        <w:rPr>
          <w:rFonts w:ascii="Times New Roman" w:hAnsi="Times New Roman" w:cs="Times New Roman"/>
          <w:sz w:val="24"/>
          <w:szCs w:val="24"/>
        </w:rPr>
        <w:t>addContact</w:t>
      </w:r>
      <w:proofErr w:type="spellEnd"/>
      <w:r w:rsidRPr="00851E8A">
        <w:rPr>
          <w:rFonts w:ascii="Times New Roman" w:hAnsi="Times New Roman" w:cs="Times New Roman"/>
          <w:sz w:val="24"/>
          <w:szCs w:val="24"/>
        </w:rPr>
        <w:t xml:space="preserve"> method raised an exception if a duplicate ID was added. For example, in </w:t>
      </w:r>
      <w:proofErr w:type="spellStart"/>
      <w:r w:rsidRPr="00851E8A">
        <w:rPr>
          <w:rFonts w:ascii="Times New Roman" w:hAnsi="Times New Roman" w:cs="Times New Roman"/>
          <w:sz w:val="24"/>
          <w:szCs w:val="24"/>
        </w:rPr>
        <w:t>ContactServiceTest</w:t>
      </w:r>
      <w:proofErr w:type="spellEnd"/>
      <w:r w:rsidRPr="00851E8A">
        <w:rPr>
          <w:rFonts w:ascii="Times New Roman" w:hAnsi="Times New Roman" w:cs="Times New Roman"/>
          <w:sz w:val="24"/>
          <w:szCs w:val="24"/>
        </w:rPr>
        <w:t xml:space="preserve">, I used the assertion: </w:t>
      </w:r>
      <w:proofErr w:type="spellStart"/>
      <w:proofErr w:type="gramStart"/>
      <w:r w:rsidRPr="00851E8A">
        <w:rPr>
          <w:rFonts w:ascii="Times New Roman" w:hAnsi="Times New Roman" w:cs="Times New Roman"/>
          <w:sz w:val="24"/>
          <w:szCs w:val="24"/>
        </w:rPr>
        <w:t>assertThrows</w:t>
      </w:r>
      <w:proofErr w:type="spellEnd"/>
      <w:r w:rsidRPr="00851E8A">
        <w:rPr>
          <w:rFonts w:ascii="Times New Roman" w:hAnsi="Times New Roman" w:cs="Times New Roman"/>
          <w:sz w:val="24"/>
          <w:szCs w:val="24"/>
        </w:rPr>
        <w:t>(</w:t>
      </w:r>
      <w:proofErr w:type="spellStart"/>
      <w:proofErr w:type="gramEnd"/>
      <w:r w:rsidRPr="00851E8A">
        <w:rPr>
          <w:rFonts w:ascii="Times New Roman" w:hAnsi="Times New Roman" w:cs="Times New Roman"/>
          <w:sz w:val="24"/>
          <w:szCs w:val="24"/>
        </w:rPr>
        <w:t>IllegalArgumentException.class</w:t>
      </w:r>
      <w:proofErr w:type="spellEnd"/>
      <w:r w:rsidRPr="00851E8A">
        <w:rPr>
          <w:rFonts w:ascii="Times New Roman" w:hAnsi="Times New Roman" w:cs="Times New Roman"/>
          <w:sz w:val="24"/>
          <w:szCs w:val="24"/>
        </w:rPr>
        <w:t xml:space="preserve">, () -&gt; </w:t>
      </w:r>
      <w:proofErr w:type="spellStart"/>
      <w:r w:rsidRPr="00851E8A">
        <w:rPr>
          <w:rFonts w:ascii="Times New Roman" w:hAnsi="Times New Roman" w:cs="Times New Roman"/>
          <w:sz w:val="24"/>
          <w:szCs w:val="24"/>
        </w:rPr>
        <w:t>contactService.addContact</w:t>
      </w:r>
      <w:proofErr w:type="spellEnd"/>
      <w:r w:rsidRPr="00851E8A">
        <w:rPr>
          <w:rFonts w:ascii="Times New Roman" w:hAnsi="Times New Roman" w:cs="Times New Roman"/>
          <w:sz w:val="24"/>
          <w:szCs w:val="24"/>
        </w:rPr>
        <w:t xml:space="preserve">(new Contact("1234567890", "John", "Doe", "5555555555", "123 Main St"))); This test directly addresses the requirement for unique IDs by ensuring the code prevents duplicates. This approach helped me catch issues early, verifying that the application can handle such constraints effectively. Similarly, in the </w:t>
      </w:r>
      <w:proofErr w:type="spellStart"/>
      <w:r w:rsidRPr="00851E8A">
        <w:rPr>
          <w:rFonts w:ascii="Times New Roman" w:hAnsi="Times New Roman" w:cs="Times New Roman"/>
          <w:sz w:val="24"/>
          <w:szCs w:val="24"/>
        </w:rPr>
        <w:t>TaskService</w:t>
      </w:r>
      <w:proofErr w:type="spellEnd"/>
      <w:r w:rsidRPr="00851E8A">
        <w:rPr>
          <w:rFonts w:ascii="Times New Roman" w:hAnsi="Times New Roman" w:cs="Times New Roman"/>
          <w:sz w:val="24"/>
          <w:szCs w:val="24"/>
        </w:rPr>
        <w:t xml:space="preserve">, I verified that updating a task's name respected the length limit by using the assertion: </w:t>
      </w:r>
      <w:proofErr w:type="spellStart"/>
      <w:proofErr w:type="gramStart"/>
      <w:r w:rsidRPr="00851E8A">
        <w:rPr>
          <w:rFonts w:ascii="Times New Roman" w:hAnsi="Times New Roman" w:cs="Times New Roman"/>
          <w:sz w:val="24"/>
          <w:szCs w:val="24"/>
        </w:rPr>
        <w:t>assertThrows</w:t>
      </w:r>
      <w:proofErr w:type="spellEnd"/>
      <w:r w:rsidRPr="00851E8A">
        <w:rPr>
          <w:rFonts w:ascii="Times New Roman" w:hAnsi="Times New Roman" w:cs="Times New Roman"/>
          <w:sz w:val="24"/>
          <w:szCs w:val="24"/>
        </w:rPr>
        <w:t>(</w:t>
      </w:r>
      <w:proofErr w:type="spellStart"/>
      <w:proofErr w:type="gramEnd"/>
      <w:r w:rsidRPr="00851E8A">
        <w:rPr>
          <w:rFonts w:ascii="Times New Roman" w:hAnsi="Times New Roman" w:cs="Times New Roman"/>
          <w:sz w:val="24"/>
          <w:szCs w:val="24"/>
        </w:rPr>
        <w:t>IllegalArgumentException.class</w:t>
      </w:r>
      <w:proofErr w:type="spellEnd"/>
      <w:r w:rsidRPr="00851E8A">
        <w:rPr>
          <w:rFonts w:ascii="Times New Roman" w:hAnsi="Times New Roman" w:cs="Times New Roman"/>
          <w:sz w:val="24"/>
          <w:szCs w:val="24"/>
        </w:rPr>
        <w:t xml:space="preserve">, () -&gt; </w:t>
      </w:r>
      <w:proofErr w:type="spellStart"/>
      <w:r w:rsidRPr="00851E8A">
        <w:rPr>
          <w:rFonts w:ascii="Times New Roman" w:hAnsi="Times New Roman" w:cs="Times New Roman"/>
          <w:sz w:val="24"/>
          <w:szCs w:val="24"/>
        </w:rPr>
        <w:t>taskService.updateTaskName</w:t>
      </w:r>
      <w:proofErr w:type="spellEnd"/>
      <w:r w:rsidRPr="00851E8A">
        <w:rPr>
          <w:rFonts w:ascii="Times New Roman" w:hAnsi="Times New Roman" w:cs="Times New Roman"/>
          <w:sz w:val="24"/>
          <w:szCs w:val="24"/>
        </w:rPr>
        <w:t xml:space="preserve">("12345", "This name is way too long to be accepted")); This confirmed that invalid inputs were properly rejected. For </w:t>
      </w:r>
      <w:proofErr w:type="spellStart"/>
      <w:r w:rsidRPr="00851E8A">
        <w:rPr>
          <w:rFonts w:ascii="Times New Roman" w:hAnsi="Times New Roman" w:cs="Times New Roman"/>
          <w:sz w:val="24"/>
          <w:szCs w:val="24"/>
        </w:rPr>
        <w:t>AppointmentService</w:t>
      </w:r>
      <w:proofErr w:type="spellEnd"/>
      <w:r w:rsidRPr="00851E8A">
        <w:rPr>
          <w:rFonts w:ascii="Times New Roman" w:hAnsi="Times New Roman" w:cs="Times New Roman"/>
          <w:sz w:val="24"/>
          <w:szCs w:val="24"/>
        </w:rPr>
        <w:t xml:space="preserve">, I created tests to enforce future-date constraints by checking that past dates were not accepted, as demonstrated in: </w:t>
      </w:r>
      <w:proofErr w:type="spellStart"/>
      <w:proofErr w:type="gramStart"/>
      <w:r w:rsidRPr="00851E8A">
        <w:rPr>
          <w:rFonts w:ascii="Times New Roman" w:hAnsi="Times New Roman" w:cs="Times New Roman"/>
          <w:sz w:val="24"/>
          <w:szCs w:val="24"/>
        </w:rPr>
        <w:t>assertThrows</w:t>
      </w:r>
      <w:proofErr w:type="spellEnd"/>
      <w:r w:rsidRPr="00851E8A">
        <w:rPr>
          <w:rFonts w:ascii="Times New Roman" w:hAnsi="Times New Roman" w:cs="Times New Roman"/>
          <w:sz w:val="24"/>
          <w:szCs w:val="24"/>
        </w:rPr>
        <w:t>(</w:t>
      </w:r>
      <w:proofErr w:type="spellStart"/>
      <w:proofErr w:type="gramEnd"/>
      <w:r w:rsidRPr="00851E8A">
        <w:rPr>
          <w:rFonts w:ascii="Times New Roman" w:hAnsi="Times New Roman" w:cs="Times New Roman"/>
          <w:sz w:val="24"/>
          <w:szCs w:val="24"/>
        </w:rPr>
        <w:t>IllegalArgumentException.class</w:t>
      </w:r>
      <w:proofErr w:type="spellEnd"/>
      <w:r w:rsidRPr="00851E8A">
        <w:rPr>
          <w:rFonts w:ascii="Times New Roman" w:hAnsi="Times New Roman" w:cs="Times New Roman"/>
          <w:sz w:val="24"/>
          <w:szCs w:val="24"/>
        </w:rPr>
        <w:t xml:space="preserve">, () -&gt; </w:t>
      </w:r>
      <w:proofErr w:type="spellStart"/>
      <w:r w:rsidRPr="00851E8A">
        <w:rPr>
          <w:rFonts w:ascii="Times New Roman" w:hAnsi="Times New Roman" w:cs="Times New Roman"/>
          <w:sz w:val="24"/>
          <w:szCs w:val="24"/>
        </w:rPr>
        <w:t>appointmentService.addAppointment</w:t>
      </w:r>
      <w:proofErr w:type="spellEnd"/>
      <w:r w:rsidRPr="00851E8A">
        <w:rPr>
          <w:rFonts w:ascii="Times New Roman" w:hAnsi="Times New Roman" w:cs="Times New Roman"/>
          <w:sz w:val="24"/>
          <w:szCs w:val="24"/>
        </w:rPr>
        <w:t>(new Appointment("12345", new Date(</w:t>
      </w:r>
      <w:proofErr w:type="spellStart"/>
      <w:r w:rsidRPr="00851E8A">
        <w:rPr>
          <w:rFonts w:ascii="Times New Roman" w:hAnsi="Times New Roman" w:cs="Times New Roman"/>
          <w:sz w:val="24"/>
          <w:szCs w:val="24"/>
        </w:rPr>
        <w:t>System.currentTimeMillis</w:t>
      </w:r>
      <w:proofErr w:type="spellEnd"/>
      <w:r w:rsidRPr="00851E8A">
        <w:rPr>
          <w:rFonts w:ascii="Times New Roman" w:hAnsi="Times New Roman" w:cs="Times New Roman"/>
          <w:sz w:val="24"/>
          <w:szCs w:val="24"/>
        </w:rPr>
        <w:t>() - 86400000), "Description"))); Structuring tests around these key constraints ensured that each service was properly validated against customer specifications.</w:t>
      </w:r>
    </w:p>
    <w:p w14:paraId="223E5555" w14:textId="77777777" w:rsidR="00851E8A" w:rsidRPr="00851E8A" w:rsidRDefault="00851E8A" w:rsidP="00851E8A">
      <w:pPr>
        <w:spacing w:line="480" w:lineRule="auto"/>
        <w:rPr>
          <w:rFonts w:ascii="Times New Roman" w:hAnsi="Times New Roman" w:cs="Times New Roman"/>
          <w:b/>
          <w:bCs/>
          <w:sz w:val="24"/>
          <w:szCs w:val="24"/>
        </w:rPr>
      </w:pPr>
      <w:r w:rsidRPr="00851E8A">
        <w:rPr>
          <w:rFonts w:ascii="Times New Roman" w:hAnsi="Times New Roman" w:cs="Times New Roman"/>
          <w:b/>
          <w:bCs/>
          <w:sz w:val="24"/>
          <w:szCs w:val="24"/>
        </w:rPr>
        <w:t>Alignment with Software Requirements</w:t>
      </w:r>
    </w:p>
    <w:p w14:paraId="4C5C5267" w14:textId="77777777" w:rsidR="00851E8A" w:rsidRPr="00851E8A" w:rsidRDefault="00851E8A" w:rsidP="00851E8A">
      <w:pPr>
        <w:spacing w:line="480" w:lineRule="auto"/>
        <w:rPr>
          <w:rFonts w:ascii="Times New Roman" w:hAnsi="Times New Roman" w:cs="Times New Roman"/>
          <w:sz w:val="24"/>
          <w:szCs w:val="24"/>
        </w:rPr>
      </w:pPr>
      <w:r w:rsidRPr="00851E8A">
        <w:rPr>
          <w:rFonts w:ascii="Times New Roman" w:hAnsi="Times New Roman" w:cs="Times New Roman"/>
          <w:sz w:val="24"/>
          <w:szCs w:val="24"/>
        </w:rPr>
        <w:t xml:space="preserve">The unit tests I wrote aligned closely with the requirements outlined for each service, as they directly addressed key constraints on data types and lengths specified in the project description. In the </w:t>
      </w:r>
      <w:proofErr w:type="spellStart"/>
      <w:r w:rsidRPr="00851E8A">
        <w:rPr>
          <w:rFonts w:ascii="Times New Roman" w:hAnsi="Times New Roman" w:cs="Times New Roman"/>
          <w:sz w:val="24"/>
          <w:szCs w:val="24"/>
        </w:rPr>
        <w:t>ContactTest</w:t>
      </w:r>
      <w:proofErr w:type="spellEnd"/>
      <w:r w:rsidRPr="00851E8A">
        <w:rPr>
          <w:rFonts w:ascii="Times New Roman" w:hAnsi="Times New Roman" w:cs="Times New Roman"/>
          <w:sz w:val="24"/>
          <w:szCs w:val="24"/>
        </w:rPr>
        <w:t xml:space="preserve"> class, for example, I ensured that phone numbers could not exceed 10 digits by using the assertion: </w:t>
      </w:r>
      <w:proofErr w:type="spellStart"/>
      <w:proofErr w:type="gramStart"/>
      <w:r w:rsidRPr="00851E8A">
        <w:rPr>
          <w:rFonts w:ascii="Times New Roman" w:hAnsi="Times New Roman" w:cs="Times New Roman"/>
          <w:sz w:val="24"/>
          <w:szCs w:val="24"/>
        </w:rPr>
        <w:t>assertThrows</w:t>
      </w:r>
      <w:proofErr w:type="spellEnd"/>
      <w:r w:rsidRPr="00851E8A">
        <w:rPr>
          <w:rFonts w:ascii="Times New Roman" w:hAnsi="Times New Roman" w:cs="Times New Roman"/>
          <w:sz w:val="24"/>
          <w:szCs w:val="24"/>
        </w:rPr>
        <w:t>(</w:t>
      </w:r>
      <w:proofErr w:type="spellStart"/>
      <w:proofErr w:type="gramEnd"/>
      <w:r w:rsidRPr="00851E8A">
        <w:rPr>
          <w:rFonts w:ascii="Times New Roman" w:hAnsi="Times New Roman" w:cs="Times New Roman"/>
          <w:sz w:val="24"/>
          <w:szCs w:val="24"/>
        </w:rPr>
        <w:t>IllegalArgumentException.class</w:t>
      </w:r>
      <w:proofErr w:type="spellEnd"/>
      <w:r w:rsidRPr="00851E8A">
        <w:rPr>
          <w:rFonts w:ascii="Times New Roman" w:hAnsi="Times New Roman" w:cs="Times New Roman"/>
          <w:sz w:val="24"/>
          <w:szCs w:val="24"/>
        </w:rPr>
        <w:t xml:space="preserve">, () -&gt; new </w:t>
      </w:r>
      <w:r w:rsidRPr="00851E8A">
        <w:rPr>
          <w:rFonts w:ascii="Times New Roman" w:hAnsi="Times New Roman" w:cs="Times New Roman"/>
          <w:sz w:val="24"/>
          <w:szCs w:val="24"/>
        </w:rPr>
        <w:lastRenderedPageBreak/>
        <w:t xml:space="preserve">Contact("12345", "Jane", "Smith", "123", "456 Elm St")); This aligns with the requirement for a 10-digit phone number, ensuring user data adheres to the expected format. For the Task class, I verified that task names did not exceed 20 characters: </w:t>
      </w:r>
      <w:proofErr w:type="spellStart"/>
      <w:proofErr w:type="gramStart"/>
      <w:r w:rsidRPr="00851E8A">
        <w:rPr>
          <w:rFonts w:ascii="Times New Roman" w:hAnsi="Times New Roman" w:cs="Times New Roman"/>
          <w:sz w:val="24"/>
          <w:szCs w:val="24"/>
        </w:rPr>
        <w:t>assertThrows</w:t>
      </w:r>
      <w:proofErr w:type="spellEnd"/>
      <w:r w:rsidRPr="00851E8A">
        <w:rPr>
          <w:rFonts w:ascii="Times New Roman" w:hAnsi="Times New Roman" w:cs="Times New Roman"/>
          <w:sz w:val="24"/>
          <w:szCs w:val="24"/>
        </w:rPr>
        <w:t>(</w:t>
      </w:r>
      <w:proofErr w:type="spellStart"/>
      <w:proofErr w:type="gramEnd"/>
      <w:r w:rsidRPr="00851E8A">
        <w:rPr>
          <w:rFonts w:ascii="Times New Roman" w:hAnsi="Times New Roman" w:cs="Times New Roman"/>
          <w:sz w:val="24"/>
          <w:szCs w:val="24"/>
        </w:rPr>
        <w:t>IllegalArgumentException.class</w:t>
      </w:r>
      <w:proofErr w:type="spellEnd"/>
      <w:r w:rsidRPr="00851E8A">
        <w:rPr>
          <w:rFonts w:ascii="Times New Roman" w:hAnsi="Times New Roman" w:cs="Times New Roman"/>
          <w:sz w:val="24"/>
          <w:szCs w:val="24"/>
        </w:rPr>
        <w:t>, () -&gt; new Task("12345", "This name is way too long", "Valid description")); By aligning each test with these constraints, I ensured that the code not only functioned correctly but also enforced the exact project specifications. This alignment between the testing and requirements gave me confidence that the application met customer expectations by preventing invalid entries and enforcing data integrity.</w:t>
      </w:r>
    </w:p>
    <w:p w14:paraId="0CD21FEC" w14:textId="77777777" w:rsidR="00851E8A" w:rsidRPr="00851E8A" w:rsidRDefault="00851E8A" w:rsidP="00851E8A">
      <w:pPr>
        <w:spacing w:line="480" w:lineRule="auto"/>
        <w:rPr>
          <w:rFonts w:ascii="Times New Roman" w:hAnsi="Times New Roman" w:cs="Times New Roman"/>
          <w:b/>
          <w:bCs/>
          <w:sz w:val="24"/>
          <w:szCs w:val="24"/>
        </w:rPr>
      </w:pPr>
      <w:r w:rsidRPr="00851E8A">
        <w:rPr>
          <w:rFonts w:ascii="Times New Roman" w:hAnsi="Times New Roman" w:cs="Times New Roman"/>
          <w:b/>
          <w:bCs/>
          <w:sz w:val="24"/>
          <w:szCs w:val="24"/>
        </w:rPr>
        <w:t>Defending the Quality of JUnit Tests</w:t>
      </w:r>
    </w:p>
    <w:p w14:paraId="741F66CA" w14:textId="77777777" w:rsidR="00851E8A" w:rsidRPr="00851E8A" w:rsidRDefault="00851E8A" w:rsidP="00851E8A">
      <w:pPr>
        <w:spacing w:line="480" w:lineRule="auto"/>
        <w:rPr>
          <w:rFonts w:ascii="Times New Roman" w:hAnsi="Times New Roman" w:cs="Times New Roman"/>
          <w:sz w:val="24"/>
          <w:szCs w:val="24"/>
        </w:rPr>
      </w:pPr>
      <w:r w:rsidRPr="00851E8A">
        <w:rPr>
          <w:rFonts w:ascii="Times New Roman" w:hAnsi="Times New Roman" w:cs="Times New Roman"/>
          <w:sz w:val="24"/>
          <w:szCs w:val="24"/>
        </w:rPr>
        <w:t xml:space="preserve">The quality of my JUnit tests can be defended by the extensive coverage they provide across all major functions, achieving coverage levels above the required 80%. This high coverage reflects the thorough testing of both common and edge cases, including valid data, invalid inputs, and boundary values. For instance, the line: </w:t>
      </w:r>
      <w:proofErr w:type="spellStart"/>
      <w:proofErr w:type="gramStart"/>
      <w:r w:rsidRPr="00851E8A">
        <w:rPr>
          <w:rFonts w:ascii="Times New Roman" w:hAnsi="Times New Roman" w:cs="Times New Roman"/>
          <w:sz w:val="24"/>
          <w:szCs w:val="24"/>
        </w:rPr>
        <w:t>assertThrows</w:t>
      </w:r>
      <w:proofErr w:type="spellEnd"/>
      <w:r w:rsidRPr="00851E8A">
        <w:rPr>
          <w:rFonts w:ascii="Times New Roman" w:hAnsi="Times New Roman" w:cs="Times New Roman"/>
          <w:sz w:val="24"/>
          <w:szCs w:val="24"/>
        </w:rPr>
        <w:t>(</w:t>
      </w:r>
      <w:proofErr w:type="spellStart"/>
      <w:proofErr w:type="gramEnd"/>
      <w:r w:rsidRPr="00851E8A">
        <w:rPr>
          <w:rFonts w:ascii="Times New Roman" w:hAnsi="Times New Roman" w:cs="Times New Roman"/>
          <w:sz w:val="24"/>
          <w:szCs w:val="24"/>
        </w:rPr>
        <w:t>IllegalArgumentException.class</w:t>
      </w:r>
      <w:proofErr w:type="spellEnd"/>
      <w:r w:rsidRPr="00851E8A">
        <w:rPr>
          <w:rFonts w:ascii="Times New Roman" w:hAnsi="Times New Roman" w:cs="Times New Roman"/>
          <w:sz w:val="24"/>
          <w:szCs w:val="24"/>
        </w:rPr>
        <w:t xml:space="preserve">, () -&gt; </w:t>
      </w:r>
      <w:proofErr w:type="spellStart"/>
      <w:r w:rsidRPr="00851E8A">
        <w:rPr>
          <w:rFonts w:ascii="Times New Roman" w:hAnsi="Times New Roman" w:cs="Times New Roman"/>
          <w:sz w:val="24"/>
          <w:szCs w:val="24"/>
        </w:rPr>
        <w:t>taskService.deleteTask</w:t>
      </w:r>
      <w:proofErr w:type="spellEnd"/>
      <w:r w:rsidRPr="00851E8A">
        <w:rPr>
          <w:rFonts w:ascii="Times New Roman" w:hAnsi="Times New Roman" w:cs="Times New Roman"/>
          <w:sz w:val="24"/>
          <w:szCs w:val="24"/>
        </w:rPr>
        <w:t xml:space="preserve">("99999")); ensures that attempting to delete a non-existent task is handled correctly, reinforcing the robustness of the </w:t>
      </w:r>
      <w:proofErr w:type="spellStart"/>
      <w:r w:rsidRPr="00851E8A">
        <w:rPr>
          <w:rFonts w:ascii="Times New Roman" w:hAnsi="Times New Roman" w:cs="Times New Roman"/>
          <w:sz w:val="24"/>
          <w:szCs w:val="24"/>
        </w:rPr>
        <w:t>deleteTask</w:t>
      </w:r>
      <w:proofErr w:type="spellEnd"/>
      <w:r w:rsidRPr="00851E8A">
        <w:rPr>
          <w:rFonts w:ascii="Times New Roman" w:hAnsi="Times New Roman" w:cs="Times New Roman"/>
          <w:sz w:val="24"/>
          <w:szCs w:val="24"/>
        </w:rPr>
        <w:t xml:space="preserve"> method. Furthermore, I tested exact boundary conditions to ensure compliance with requirements, as shown by the line: Task </w:t>
      </w:r>
      <w:proofErr w:type="spellStart"/>
      <w:r w:rsidRPr="00851E8A">
        <w:rPr>
          <w:rFonts w:ascii="Times New Roman" w:hAnsi="Times New Roman" w:cs="Times New Roman"/>
          <w:sz w:val="24"/>
          <w:szCs w:val="24"/>
        </w:rPr>
        <w:t>task</w:t>
      </w:r>
      <w:proofErr w:type="spellEnd"/>
      <w:r w:rsidRPr="00851E8A">
        <w:rPr>
          <w:rFonts w:ascii="Times New Roman" w:hAnsi="Times New Roman" w:cs="Times New Roman"/>
          <w:sz w:val="24"/>
          <w:szCs w:val="24"/>
        </w:rPr>
        <w:t xml:space="preserve"> = new </w:t>
      </w:r>
      <w:proofErr w:type="gramStart"/>
      <w:r w:rsidRPr="00851E8A">
        <w:rPr>
          <w:rFonts w:ascii="Times New Roman" w:hAnsi="Times New Roman" w:cs="Times New Roman"/>
          <w:sz w:val="24"/>
          <w:szCs w:val="24"/>
        </w:rPr>
        <w:t>Task(</w:t>
      </w:r>
      <w:proofErr w:type="gramEnd"/>
      <w:r w:rsidRPr="00851E8A">
        <w:rPr>
          <w:rFonts w:ascii="Times New Roman" w:hAnsi="Times New Roman" w:cs="Times New Roman"/>
          <w:sz w:val="24"/>
          <w:szCs w:val="24"/>
        </w:rPr>
        <w:t xml:space="preserve">"12345", "12345678901234567890", "Valid description"); </w:t>
      </w:r>
      <w:proofErr w:type="spellStart"/>
      <w:r w:rsidRPr="00851E8A">
        <w:rPr>
          <w:rFonts w:ascii="Times New Roman" w:hAnsi="Times New Roman" w:cs="Times New Roman"/>
          <w:sz w:val="24"/>
          <w:szCs w:val="24"/>
        </w:rPr>
        <w:t>assertEquals</w:t>
      </w:r>
      <w:proofErr w:type="spellEnd"/>
      <w:r w:rsidRPr="00851E8A">
        <w:rPr>
          <w:rFonts w:ascii="Times New Roman" w:hAnsi="Times New Roman" w:cs="Times New Roman"/>
          <w:sz w:val="24"/>
          <w:szCs w:val="24"/>
        </w:rPr>
        <w:t xml:space="preserve">("12345678901234567890", </w:t>
      </w:r>
      <w:proofErr w:type="spellStart"/>
      <w:r w:rsidRPr="00851E8A">
        <w:rPr>
          <w:rFonts w:ascii="Times New Roman" w:hAnsi="Times New Roman" w:cs="Times New Roman"/>
          <w:sz w:val="24"/>
          <w:szCs w:val="24"/>
        </w:rPr>
        <w:t>task.getName</w:t>
      </w:r>
      <w:proofErr w:type="spellEnd"/>
      <w:r w:rsidRPr="00851E8A">
        <w:rPr>
          <w:rFonts w:ascii="Times New Roman" w:hAnsi="Times New Roman" w:cs="Times New Roman"/>
          <w:sz w:val="24"/>
          <w:szCs w:val="24"/>
        </w:rPr>
        <w:t>()); These examples highlight that the tests provide comprehensive validation, effectively covering key functionalities and constraints, which assures code quality and adherence to requirements. With this level of detail in my tests, I feel confident that they successfully verified each service’s functionality.</w:t>
      </w:r>
    </w:p>
    <w:p w14:paraId="73B74D37" w14:textId="77777777" w:rsidR="00851E8A" w:rsidRPr="00851E8A" w:rsidRDefault="00851E8A" w:rsidP="00851E8A">
      <w:pPr>
        <w:spacing w:line="480" w:lineRule="auto"/>
        <w:rPr>
          <w:rFonts w:ascii="Times New Roman" w:hAnsi="Times New Roman" w:cs="Times New Roman"/>
          <w:b/>
          <w:bCs/>
          <w:sz w:val="24"/>
          <w:szCs w:val="24"/>
        </w:rPr>
      </w:pPr>
      <w:r w:rsidRPr="00851E8A">
        <w:rPr>
          <w:rFonts w:ascii="Times New Roman" w:hAnsi="Times New Roman" w:cs="Times New Roman"/>
          <w:b/>
          <w:bCs/>
          <w:sz w:val="24"/>
          <w:szCs w:val="24"/>
        </w:rPr>
        <w:t>Experience Writing the JUnit Tests</w:t>
      </w:r>
    </w:p>
    <w:p w14:paraId="5A1A1E4E" w14:textId="77777777" w:rsidR="00851E8A" w:rsidRPr="00851E8A" w:rsidRDefault="00851E8A" w:rsidP="00851E8A">
      <w:pPr>
        <w:spacing w:line="480" w:lineRule="auto"/>
        <w:rPr>
          <w:rFonts w:ascii="Times New Roman" w:hAnsi="Times New Roman" w:cs="Times New Roman"/>
          <w:sz w:val="24"/>
          <w:szCs w:val="24"/>
        </w:rPr>
      </w:pPr>
      <w:r w:rsidRPr="00851E8A">
        <w:rPr>
          <w:rFonts w:ascii="Times New Roman" w:hAnsi="Times New Roman" w:cs="Times New Roman"/>
          <w:sz w:val="24"/>
          <w:szCs w:val="24"/>
        </w:rPr>
        <w:lastRenderedPageBreak/>
        <w:t xml:space="preserve">Writing the JUnit tests was a valuable learning experience, as it required me to carefully analyze each class to identify critical validation points. I focused on using assertions like </w:t>
      </w:r>
      <w:proofErr w:type="spellStart"/>
      <w:r w:rsidRPr="00851E8A">
        <w:rPr>
          <w:rFonts w:ascii="Times New Roman" w:hAnsi="Times New Roman" w:cs="Times New Roman"/>
          <w:sz w:val="24"/>
          <w:szCs w:val="24"/>
        </w:rPr>
        <w:t>assertEquals</w:t>
      </w:r>
      <w:proofErr w:type="spellEnd"/>
      <w:r w:rsidRPr="00851E8A">
        <w:rPr>
          <w:rFonts w:ascii="Times New Roman" w:hAnsi="Times New Roman" w:cs="Times New Roman"/>
          <w:sz w:val="24"/>
          <w:szCs w:val="24"/>
        </w:rPr>
        <w:t xml:space="preserve"> to validate expected outputs and </w:t>
      </w:r>
      <w:proofErr w:type="spellStart"/>
      <w:r w:rsidRPr="00851E8A">
        <w:rPr>
          <w:rFonts w:ascii="Times New Roman" w:hAnsi="Times New Roman" w:cs="Times New Roman"/>
          <w:sz w:val="24"/>
          <w:szCs w:val="24"/>
        </w:rPr>
        <w:t>assertThrows</w:t>
      </w:r>
      <w:proofErr w:type="spellEnd"/>
      <w:r w:rsidRPr="00851E8A">
        <w:rPr>
          <w:rFonts w:ascii="Times New Roman" w:hAnsi="Times New Roman" w:cs="Times New Roman"/>
          <w:sz w:val="24"/>
          <w:szCs w:val="24"/>
        </w:rPr>
        <w:t xml:space="preserve"> to confirm that appropriate exceptions were raised for invalid inputs. In </w:t>
      </w:r>
      <w:proofErr w:type="spellStart"/>
      <w:r w:rsidRPr="00851E8A">
        <w:rPr>
          <w:rFonts w:ascii="Times New Roman" w:hAnsi="Times New Roman" w:cs="Times New Roman"/>
          <w:sz w:val="24"/>
          <w:szCs w:val="24"/>
        </w:rPr>
        <w:t>ContactServiceTest</w:t>
      </w:r>
      <w:proofErr w:type="spellEnd"/>
      <w:r w:rsidRPr="00851E8A">
        <w:rPr>
          <w:rFonts w:ascii="Times New Roman" w:hAnsi="Times New Roman" w:cs="Times New Roman"/>
          <w:sz w:val="24"/>
          <w:szCs w:val="24"/>
        </w:rPr>
        <w:t xml:space="preserve">, I used </w:t>
      </w:r>
      <w:proofErr w:type="spellStart"/>
      <w:r w:rsidRPr="00851E8A">
        <w:rPr>
          <w:rFonts w:ascii="Times New Roman" w:hAnsi="Times New Roman" w:cs="Times New Roman"/>
          <w:sz w:val="24"/>
          <w:szCs w:val="24"/>
        </w:rPr>
        <w:t>assertEquals</w:t>
      </w:r>
      <w:proofErr w:type="spellEnd"/>
      <w:r w:rsidRPr="00851E8A">
        <w:rPr>
          <w:rFonts w:ascii="Times New Roman" w:hAnsi="Times New Roman" w:cs="Times New Roman"/>
          <w:sz w:val="24"/>
          <w:szCs w:val="24"/>
        </w:rPr>
        <w:t xml:space="preserve"> to confirm that contact information was stored accurately after adding a contact, as shown by: </w:t>
      </w:r>
      <w:proofErr w:type="spellStart"/>
      <w:proofErr w:type="gramStart"/>
      <w:r w:rsidRPr="00851E8A">
        <w:rPr>
          <w:rFonts w:ascii="Times New Roman" w:hAnsi="Times New Roman" w:cs="Times New Roman"/>
          <w:sz w:val="24"/>
          <w:szCs w:val="24"/>
        </w:rPr>
        <w:t>assertEquals</w:t>
      </w:r>
      <w:proofErr w:type="spellEnd"/>
      <w:r w:rsidRPr="00851E8A">
        <w:rPr>
          <w:rFonts w:ascii="Times New Roman" w:hAnsi="Times New Roman" w:cs="Times New Roman"/>
          <w:sz w:val="24"/>
          <w:szCs w:val="24"/>
        </w:rPr>
        <w:t>(</w:t>
      </w:r>
      <w:proofErr w:type="gramEnd"/>
      <w:r w:rsidRPr="00851E8A">
        <w:rPr>
          <w:rFonts w:ascii="Times New Roman" w:hAnsi="Times New Roman" w:cs="Times New Roman"/>
          <w:sz w:val="24"/>
          <w:szCs w:val="24"/>
        </w:rPr>
        <w:t xml:space="preserve">"John", </w:t>
      </w:r>
      <w:proofErr w:type="spellStart"/>
      <w:r w:rsidRPr="00851E8A">
        <w:rPr>
          <w:rFonts w:ascii="Times New Roman" w:hAnsi="Times New Roman" w:cs="Times New Roman"/>
          <w:sz w:val="24"/>
          <w:szCs w:val="24"/>
        </w:rPr>
        <w:t>contactService.getContact</w:t>
      </w:r>
      <w:proofErr w:type="spellEnd"/>
      <w:r w:rsidRPr="00851E8A">
        <w:rPr>
          <w:rFonts w:ascii="Times New Roman" w:hAnsi="Times New Roman" w:cs="Times New Roman"/>
          <w:sz w:val="24"/>
          <w:szCs w:val="24"/>
        </w:rPr>
        <w:t>("1234567890").</w:t>
      </w:r>
      <w:proofErr w:type="spellStart"/>
      <w:r w:rsidRPr="00851E8A">
        <w:rPr>
          <w:rFonts w:ascii="Times New Roman" w:hAnsi="Times New Roman" w:cs="Times New Roman"/>
          <w:sz w:val="24"/>
          <w:szCs w:val="24"/>
        </w:rPr>
        <w:t>getFirstName</w:t>
      </w:r>
      <w:proofErr w:type="spellEnd"/>
      <w:r w:rsidRPr="00851E8A">
        <w:rPr>
          <w:rFonts w:ascii="Times New Roman" w:hAnsi="Times New Roman" w:cs="Times New Roman"/>
          <w:sz w:val="24"/>
          <w:szCs w:val="24"/>
        </w:rPr>
        <w:t xml:space="preserve">()); This approach ensured that the tests were technically sound, consistently checking that expected values matched actual outcomes. Additionally, I validated error handling through assertions like: </w:t>
      </w:r>
      <w:proofErr w:type="spellStart"/>
      <w:proofErr w:type="gramStart"/>
      <w:r w:rsidRPr="00851E8A">
        <w:rPr>
          <w:rFonts w:ascii="Times New Roman" w:hAnsi="Times New Roman" w:cs="Times New Roman"/>
          <w:sz w:val="24"/>
          <w:szCs w:val="24"/>
        </w:rPr>
        <w:t>assertThrows</w:t>
      </w:r>
      <w:proofErr w:type="spellEnd"/>
      <w:r w:rsidRPr="00851E8A">
        <w:rPr>
          <w:rFonts w:ascii="Times New Roman" w:hAnsi="Times New Roman" w:cs="Times New Roman"/>
          <w:sz w:val="24"/>
          <w:szCs w:val="24"/>
        </w:rPr>
        <w:t>(</w:t>
      </w:r>
      <w:proofErr w:type="spellStart"/>
      <w:proofErr w:type="gramEnd"/>
      <w:r w:rsidRPr="00851E8A">
        <w:rPr>
          <w:rFonts w:ascii="Times New Roman" w:hAnsi="Times New Roman" w:cs="Times New Roman"/>
          <w:sz w:val="24"/>
          <w:szCs w:val="24"/>
        </w:rPr>
        <w:t>IllegalArgumentException.class</w:t>
      </w:r>
      <w:proofErr w:type="spellEnd"/>
      <w:r w:rsidRPr="00851E8A">
        <w:rPr>
          <w:rFonts w:ascii="Times New Roman" w:hAnsi="Times New Roman" w:cs="Times New Roman"/>
          <w:sz w:val="24"/>
          <w:szCs w:val="24"/>
        </w:rPr>
        <w:t xml:space="preserve">, () -&gt; </w:t>
      </w:r>
      <w:proofErr w:type="spellStart"/>
      <w:r w:rsidRPr="00851E8A">
        <w:rPr>
          <w:rFonts w:ascii="Times New Roman" w:hAnsi="Times New Roman" w:cs="Times New Roman"/>
          <w:sz w:val="24"/>
          <w:szCs w:val="24"/>
        </w:rPr>
        <w:t>taskService.updateTaskDescription</w:t>
      </w:r>
      <w:proofErr w:type="spellEnd"/>
      <w:r w:rsidRPr="00851E8A">
        <w:rPr>
          <w:rFonts w:ascii="Times New Roman" w:hAnsi="Times New Roman" w:cs="Times New Roman"/>
          <w:sz w:val="24"/>
          <w:szCs w:val="24"/>
        </w:rPr>
        <w:t>("12345", null)); By thoroughly testing for potential issues, I could confirm that invalid inputs were managed appropriately, and this approach also helped me streamline the tests by consolidating related checks into logical groupings, which maximized efficiency without compromising coverage.</w:t>
      </w:r>
    </w:p>
    <w:p w14:paraId="370982C2" w14:textId="77777777" w:rsidR="00851E8A" w:rsidRPr="00851E8A" w:rsidRDefault="00851E8A" w:rsidP="00851E8A">
      <w:pPr>
        <w:spacing w:line="480" w:lineRule="auto"/>
        <w:rPr>
          <w:rFonts w:ascii="Times New Roman" w:hAnsi="Times New Roman" w:cs="Times New Roman"/>
          <w:b/>
          <w:bCs/>
          <w:sz w:val="24"/>
          <w:szCs w:val="24"/>
        </w:rPr>
      </w:pPr>
      <w:r w:rsidRPr="00851E8A">
        <w:rPr>
          <w:rFonts w:ascii="Times New Roman" w:hAnsi="Times New Roman" w:cs="Times New Roman"/>
          <w:b/>
          <w:bCs/>
          <w:sz w:val="24"/>
          <w:szCs w:val="24"/>
        </w:rPr>
        <w:t>Ensuring Code Efficiency and Quality</w:t>
      </w:r>
    </w:p>
    <w:p w14:paraId="02EA1FF3" w14:textId="77777777" w:rsidR="00851E8A" w:rsidRPr="00851E8A" w:rsidRDefault="00851E8A" w:rsidP="00851E8A">
      <w:pPr>
        <w:spacing w:line="480" w:lineRule="auto"/>
        <w:rPr>
          <w:rFonts w:ascii="Times New Roman" w:hAnsi="Times New Roman" w:cs="Times New Roman"/>
          <w:sz w:val="24"/>
          <w:szCs w:val="24"/>
        </w:rPr>
      </w:pPr>
      <w:r w:rsidRPr="00851E8A">
        <w:rPr>
          <w:rFonts w:ascii="Times New Roman" w:hAnsi="Times New Roman" w:cs="Times New Roman"/>
          <w:sz w:val="24"/>
          <w:szCs w:val="24"/>
        </w:rPr>
        <w:t xml:space="preserve">To ensure efficiency in my tests, I grouped similar validation checks and focused on specific assertions for each field’s constraints. For instance, the following line in </w:t>
      </w:r>
      <w:proofErr w:type="spellStart"/>
      <w:r w:rsidRPr="00851E8A">
        <w:rPr>
          <w:rFonts w:ascii="Times New Roman" w:hAnsi="Times New Roman" w:cs="Times New Roman"/>
          <w:sz w:val="24"/>
          <w:szCs w:val="24"/>
        </w:rPr>
        <w:t>TaskTest</w:t>
      </w:r>
      <w:proofErr w:type="spellEnd"/>
      <w:r w:rsidRPr="00851E8A">
        <w:rPr>
          <w:rFonts w:ascii="Times New Roman" w:hAnsi="Times New Roman" w:cs="Times New Roman"/>
          <w:sz w:val="24"/>
          <w:szCs w:val="24"/>
        </w:rPr>
        <w:t xml:space="preserve"> confirms that a description longer than 50 characters is not accepted: </w:t>
      </w:r>
      <w:proofErr w:type="spellStart"/>
      <w:r w:rsidRPr="00851E8A">
        <w:rPr>
          <w:rFonts w:ascii="Times New Roman" w:hAnsi="Times New Roman" w:cs="Times New Roman"/>
          <w:sz w:val="24"/>
          <w:szCs w:val="24"/>
        </w:rPr>
        <w:t>assertThrows</w:t>
      </w:r>
      <w:proofErr w:type="spellEnd"/>
      <w:r w:rsidRPr="00851E8A">
        <w:rPr>
          <w:rFonts w:ascii="Times New Roman" w:hAnsi="Times New Roman" w:cs="Times New Roman"/>
          <w:sz w:val="24"/>
          <w:szCs w:val="24"/>
        </w:rPr>
        <w:t>(</w:t>
      </w:r>
      <w:proofErr w:type="spellStart"/>
      <w:r w:rsidRPr="00851E8A">
        <w:rPr>
          <w:rFonts w:ascii="Times New Roman" w:hAnsi="Times New Roman" w:cs="Times New Roman"/>
          <w:sz w:val="24"/>
          <w:szCs w:val="24"/>
        </w:rPr>
        <w:t>IllegalArgumentException.class</w:t>
      </w:r>
      <w:proofErr w:type="spellEnd"/>
      <w:r w:rsidRPr="00851E8A">
        <w:rPr>
          <w:rFonts w:ascii="Times New Roman" w:hAnsi="Times New Roman" w:cs="Times New Roman"/>
          <w:sz w:val="24"/>
          <w:szCs w:val="24"/>
        </w:rPr>
        <w:t xml:space="preserve">, () -&gt; new Task("12345", "Sample Task", "This description is way too long and exceeds fifty characters")); By combining validation checks, I minimized redundancy, which helped maintain clarity while ensuring each test case focused only on relevant constraints. I also employed boundary tests to validate field limits precisely, as in: </w:t>
      </w:r>
      <w:proofErr w:type="spellStart"/>
      <w:proofErr w:type="gramStart"/>
      <w:r w:rsidRPr="00851E8A">
        <w:rPr>
          <w:rFonts w:ascii="Times New Roman" w:hAnsi="Times New Roman" w:cs="Times New Roman"/>
          <w:sz w:val="24"/>
          <w:szCs w:val="24"/>
        </w:rPr>
        <w:t>assertEquals</w:t>
      </w:r>
      <w:proofErr w:type="spellEnd"/>
      <w:r w:rsidRPr="00851E8A">
        <w:rPr>
          <w:rFonts w:ascii="Times New Roman" w:hAnsi="Times New Roman" w:cs="Times New Roman"/>
          <w:sz w:val="24"/>
          <w:szCs w:val="24"/>
        </w:rPr>
        <w:t>(</w:t>
      </w:r>
      <w:proofErr w:type="gramEnd"/>
      <w:r w:rsidRPr="00851E8A">
        <w:rPr>
          <w:rFonts w:ascii="Times New Roman" w:hAnsi="Times New Roman" w:cs="Times New Roman"/>
          <w:sz w:val="24"/>
          <w:szCs w:val="24"/>
        </w:rPr>
        <w:t xml:space="preserve">"12345", </w:t>
      </w:r>
      <w:proofErr w:type="spellStart"/>
      <w:r w:rsidRPr="00851E8A">
        <w:rPr>
          <w:rFonts w:ascii="Times New Roman" w:hAnsi="Times New Roman" w:cs="Times New Roman"/>
          <w:sz w:val="24"/>
          <w:szCs w:val="24"/>
        </w:rPr>
        <w:t>task.getTaskId</w:t>
      </w:r>
      <w:proofErr w:type="spellEnd"/>
      <w:r w:rsidRPr="00851E8A">
        <w:rPr>
          <w:rFonts w:ascii="Times New Roman" w:hAnsi="Times New Roman" w:cs="Times New Roman"/>
          <w:sz w:val="24"/>
          <w:szCs w:val="24"/>
        </w:rPr>
        <w:t xml:space="preserve">()); By structuring the tests in this manner, I achieved a balance between comprehensiveness and readability, ensuring high-quality tests without </w:t>
      </w:r>
      <w:r w:rsidRPr="00851E8A">
        <w:rPr>
          <w:rFonts w:ascii="Times New Roman" w:hAnsi="Times New Roman" w:cs="Times New Roman"/>
          <w:sz w:val="24"/>
          <w:szCs w:val="24"/>
        </w:rPr>
        <w:lastRenderedPageBreak/>
        <w:t>introducing unnecessary complexity. This practice allowed me to create a robust set of tests that thoroughly validated code compliance with requirements and ensured consistent functionality across all features.</w:t>
      </w:r>
    </w:p>
    <w:p w14:paraId="6AD86E17" w14:textId="77777777" w:rsidR="00851E8A" w:rsidRPr="00851E8A" w:rsidRDefault="00851E8A" w:rsidP="00851E8A">
      <w:pPr>
        <w:spacing w:line="480" w:lineRule="auto"/>
        <w:rPr>
          <w:rFonts w:ascii="Times New Roman" w:hAnsi="Times New Roman" w:cs="Times New Roman"/>
          <w:b/>
          <w:bCs/>
          <w:sz w:val="24"/>
          <w:szCs w:val="24"/>
        </w:rPr>
      </w:pPr>
      <w:r w:rsidRPr="00851E8A">
        <w:rPr>
          <w:rFonts w:ascii="Times New Roman" w:hAnsi="Times New Roman" w:cs="Times New Roman"/>
          <w:b/>
          <w:bCs/>
          <w:sz w:val="24"/>
          <w:szCs w:val="24"/>
        </w:rPr>
        <w:t>Reflection</w:t>
      </w:r>
    </w:p>
    <w:p w14:paraId="0C0446C5" w14:textId="77777777" w:rsidR="00851E8A" w:rsidRPr="00851E8A" w:rsidRDefault="00851E8A" w:rsidP="00851E8A">
      <w:pPr>
        <w:spacing w:line="480" w:lineRule="auto"/>
        <w:rPr>
          <w:rFonts w:ascii="Times New Roman" w:hAnsi="Times New Roman" w:cs="Times New Roman"/>
          <w:b/>
          <w:bCs/>
          <w:sz w:val="24"/>
          <w:szCs w:val="24"/>
        </w:rPr>
      </w:pPr>
      <w:r w:rsidRPr="00851E8A">
        <w:rPr>
          <w:rFonts w:ascii="Times New Roman" w:hAnsi="Times New Roman" w:cs="Times New Roman"/>
          <w:b/>
          <w:bCs/>
          <w:sz w:val="24"/>
          <w:szCs w:val="24"/>
        </w:rPr>
        <w:t>Testing Techniques Employed</w:t>
      </w:r>
    </w:p>
    <w:p w14:paraId="1B1BB907" w14:textId="77777777" w:rsidR="00851E8A" w:rsidRPr="00851E8A" w:rsidRDefault="00851E8A" w:rsidP="00851E8A">
      <w:pPr>
        <w:spacing w:line="480" w:lineRule="auto"/>
        <w:rPr>
          <w:rFonts w:ascii="Times New Roman" w:hAnsi="Times New Roman" w:cs="Times New Roman"/>
          <w:sz w:val="24"/>
          <w:szCs w:val="24"/>
        </w:rPr>
      </w:pPr>
      <w:r w:rsidRPr="00851E8A">
        <w:rPr>
          <w:rFonts w:ascii="Times New Roman" w:hAnsi="Times New Roman" w:cs="Times New Roman"/>
          <w:sz w:val="24"/>
          <w:szCs w:val="24"/>
        </w:rPr>
        <w:t xml:space="preserve">In this project, I used Unit Testing to validate each class’s functionality independently, isolating methods within </w:t>
      </w:r>
      <w:proofErr w:type="spellStart"/>
      <w:r w:rsidRPr="00851E8A">
        <w:rPr>
          <w:rFonts w:ascii="Times New Roman" w:hAnsi="Times New Roman" w:cs="Times New Roman"/>
          <w:sz w:val="24"/>
          <w:szCs w:val="24"/>
        </w:rPr>
        <w:t>ContactService</w:t>
      </w:r>
      <w:proofErr w:type="spellEnd"/>
      <w:r w:rsidRPr="00851E8A">
        <w:rPr>
          <w:rFonts w:ascii="Times New Roman" w:hAnsi="Times New Roman" w:cs="Times New Roman"/>
          <w:sz w:val="24"/>
          <w:szCs w:val="24"/>
        </w:rPr>
        <w:t xml:space="preserve">, </w:t>
      </w:r>
      <w:proofErr w:type="spellStart"/>
      <w:r w:rsidRPr="00851E8A">
        <w:rPr>
          <w:rFonts w:ascii="Times New Roman" w:hAnsi="Times New Roman" w:cs="Times New Roman"/>
          <w:sz w:val="24"/>
          <w:szCs w:val="24"/>
        </w:rPr>
        <w:t>TaskService</w:t>
      </w:r>
      <w:proofErr w:type="spellEnd"/>
      <w:r w:rsidRPr="00851E8A">
        <w:rPr>
          <w:rFonts w:ascii="Times New Roman" w:hAnsi="Times New Roman" w:cs="Times New Roman"/>
          <w:sz w:val="24"/>
          <w:szCs w:val="24"/>
        </w:rPr>
        <w:t xml:space="preserve">, and </w:t>
      </w:r>
      <w:proofErr w:type="spellStart"/>
      <w:r w:rsidRPr="00851E8A">
        <w:rPr>
          <w:rFonts w:ascii="Times New Roman" w:hAnsi="Times New Roman" w:cs="Times New Roman"/>
          <w:sz w:val="24"/>
          <w:szCs w:val="24"/>
        </w:rPr>
        <w:t>AppointmentService</w:t>
      </w:r>
      <w:proofErr w:type="spellEnd"/>
      <w:r w:rsidRPr="00851E8A">
        <w:rPr>
          <w:rFonts w:ascii="Times New Roman" w:hAnsi="Times New Roman" w:cs="Times New Roman"/>
          <w:sz w:val="24"/>
          <w:szCs w:val="24"/>
        </w:rPr>
        <w:t xml:space="preserve">. This approach allowed me to confirm specific behaviors for each method, such as </w:t>
      </w:r>
      <w:proofErr w:type="spellStart"/>
      <w:r w:rsidRPr="00851E8A">
        <w:rPr>
          <w:rFonts w:ascii="Times New Roman" w:hAnsi="Times New Roman" w:cs="Times New Roman"/>
          <w:sz w:val="24"/>
          <w:szCs w:val="24"/>
        </w:rPr>
        <w:t>addContact</w:t>
      </w:r>
      <w:proofErr w:type="spellEnd"/>
      <w:r w:rsidRPr="00851E8A">
        <w:rPr>
          <w:rFonts w:ascii="Times New Roman" w:hAnsi="Times New Roman" w:cs="Times New Roman"/>
          <w:sz w:val="24"/>
          <w:szCs w:val="24"/>
        </w:rPr>
        <w:t xml:space="preserve">, </w:t>
      </w:r>
      <w:proofErr w:type="spellStart"/>
      <w:r w:rsidRPr="00851E8A">
        <w:rPr>
          <w:rFonts w:ascii="Times New Roman" w:hAnsi="Times New Roman" w:cs="Times New Roman"/>
          <w:sz w:val="24"/>
          <w:szCs w:val="24"/>
        </w:rPr>
        <w:t>updateTaskDescription</w:t>
      </w:r>
      <w:proofErr w:type="spellEnd"/>
      <w:r w:rsidRPr="00851E8A">
        <w:rPr>
          <w:rFonts w:ascii="Times New Roman" w:hAnsi="Times New Roman" w:cs="Times New Roman"/>
          <w:sz w:val="24"/>
          <w:szCs w:val="24"/>
        </w:rPr>
        <w:t xml:space="preserve">, and </w:t>
      </w:r>
      <w:proofErr w:type="spellStart"/>
      <w:r w:rsidRPr="00851E8A">
        <w:rPr>
          <w:rFonts w:ascii="Times New Roman" w:hAnsi="Times New Roman" w:cs="Times New Roman"/>
          <w:sz w:val="24"/>
          <w:szCs w:val="24"/>
        </w:rPr>
        <w:t>deleteAppointment</w:t>
      </w:r>
      <w:proofErr w:type="spellEnd"/>
      <w:r w:rsidRPr="00851E8A">
        <w:rPr>
          <w:rFonts w:ascii="Times New Roman" w:hAnsi="Times New Roman" w:cs="Times New Roman"/>
          <w:sz w:val="24"/>
          <w:szCs w:val="24"/>
        </w:rPr>
        <w:t xml:space="preserve">, which were critical for early-stage verification. Additionally, I employed Boundary Testing to assess field length constraints, ensuring that fields like </w:t>
      </w:r>
      <w:proofErr w:type="spellStart"/>
      <w:r w:rsidRPr="00851E8A">
        <w:rPr>
          <w:rFonts w:ascii="Times New Roman" w:hAnsi="Times New Roman" w:cs="Times New Roman"/>
          <w:sz w:val="24"/>
          <w:szCs w:val="24"/>
        </w:rPr>
        <w:t>taskId</w:t>
      </w:r>
      <w:proofErr w:type="spellEnd"/>
      <w:r w:rsidRPr="00851E8A">
        <w:rPr>
          <w:rFonts w:ascii="Times New Roman" w:hAnsi="Times New Roman" w:cs="Times New Roman"/>
          <w:sz w:val="24"/>
          <w:szCs w:val="24"/>
        </w:rPr>
        <w:t xml:space="preserve"> and name adhered to their maximum lengths: </w:t>
      </w:r>
      <w:proofErr w:type="spellStart"/>
      <w:proofErr w:type="gramStart"/>
      <w:r w:rsidRPr="00851E8A">
        <w:rPr>
          <w:rFonts w:ascii="Times New Roman" w:hAnsi="Times New Roman" w:cs="Times New Roman"/>
          <w:sz w:val="24"/>
          <w:szCs w:val="24"/>
        </w:rPr>
        <w:t>assertEquals</w:t>
      </w:r>
      <w:proofErr w:type="spellEnd"/>
      <w:r w:rsidRPr="00851E8A">
        <w:rPr>
          <w:rFonts w:ascii="Times New Roman" w:hAnsi="Times New Roman" w:cs="Times New Roman"/>
          <w:sz w:val="24"/>
          <w:szCs w:val="24"/>
        </w:rPr>
        <w:t>(</w:t>
      </w:r>
      <w:proofErr w:type="gramEnd"/>
      <w:r w:rsidRPr="00851E8A">
        <w:rPr>
          <w:rFonts w:ascii="Times New Roman" w:hAnsi="Times New Roman" w:cs="Times New Roman"/>
          <w:sz w:val="24"/>
          <w:szCs w:val="24"/>
        </w:rPr>
        <w:t xml:space="preserve">"Max Length Name!!", </w:t>
      </w:r>
      <w:proofErr w:type="spellStart"/>
      <w:r w:rsidRPr="00851E8A">
        <w:rPr>
          <w:rFonts w:ascii="Times New Roman" w:hAnsi="Times New Roman" w:cs="Times New Roman"/>
          <w:sz w:val="24"/>
          <w:szCs w:val="24"/>
        </w:rPr>
        <w:t>taskService.getTask</w:t>
      </w:r>
      <w:proofErr w:type="spellEnd"/>
      <w:r w:rsidRPr="00851E8A">
        <w:rPr>
          <w:rFonts w:ascii="Times New Roman" w:hAnsi="Times New Roman" w:cs="Times New Roman"/>
          <w:sz w:val="24"/>
          <w:szCs w:val="24"/>
        </w:rPr>
        <w:t>("12345").</w:t>
      </w:r>
      <w:proofErr w:type="spellStart"/>
      <w:r w:rsidRPr="00851E8A">
        <w:rPr>
          <w:rFonts w:ascii="Times New Roman" w:hAnsi="Times New Roman" w:cs="Times New Roman"/>
          <w:sz w:val="24"/>
          <w:szCs w:val="24"/>
        </w:rPr>
        <w:t>getName</w:t>
      </w:r>
      <w:proofErr w:type="spellEnd"/>
      <w:r w:rsidRPr="00851E8A">
        <w:rPr>
          <w:rFonts w:ascii="Times New Roman" w:hAnsi="Times New Roman" w:cs="Times New Roman"/>
          <w:sz w:val="24"/>
          <w:szCs w:val="24"/>
        </w:rPr>
        <w:t>()); By verifying these limits, I could confirm that the software adhered to the customer’s requirements while handling edge cases effectively. Negative Testing also formed a key part of my approach, as it allowed me to check for proper error handling when invalid inputs, such as null values, were introduced. This variety of testing techniques enhanced the reliability and robustness of the code by covering both common use cases and edge cases.</w:t>
      </w:r>
    </w:p>
    <w:p w14:paraId="119603A2" w14:textId="77777777" w:rsidR="00851E8A" w:rsidRPr="00851E8A" w:rsidRDefault="00851E8A" w:rsidP="00851E8A">
      <w:pPr>
        <w:spacing w:line="480" w:lineRule="auto"/>
        <w:rPr>
          <w:rFonts w:ascii="Times New Roman" w:hAnsi="Times New Roman" w:cs="Times New Roman"/>
          <w:b/>
          <w:bCs/>
          <w:sz w:val="24"/>
          <w:szCs w:val="24"/>
        </w:rPr>
      </w:pPr>
      <w:r w:rsidRPr="00851E8A">
        <w:rPr>
          <w:rFonts w:ascii="Times New Roman" w:hAnsi="Times New Roman" w:cs="Times New Roman"/>
          <w:b/>
          <w:bCs/>
          <w:sz w:val="24"/>
          <w:szCs w:val="24"/>
        </w:rPr>
        <w:t>Other Testing Techniques Considered</w:t>
      </w:r>
    </w:p>
    <w:p w14:paraId="43161945" w14:textId="77777777" w:rsidR="00851E8A" w:rsidRPr="00851E8A" w:rsidRDefault="00851E8A" w:rsidP="00851E8A">
      <w:pPr>
        <w:spacing w:line="480" w:lineRule="auto"/>
        <w:rPr>
          <w:rFonts w:ascii="Times New Roman" w:hAnsi="Times New Roman" w:cs="Times New Roman"/>
          <w:sz w:val="24"/>
          <w:szCs w:val="24"/>
        </w:rPr>
      </w:pPr>
      <w:r w:rsidRPr="00851E8A">
        <w:rPr>
          <w:rFonts w:ascii="Times New Roman" w:hAnsi="Times New Roman" w:cs="Times New Roman"/>
          <w:sz w:val="24"/>
          <w:szCs w:val="24"/>
        </w:rPr>
        <w:t xml:space="preserve">While I primarily focused on unit testing, additional techniques like Integration Testing could be valuable for confirming how services interact, particularly if they were expanded to function together in a broader system. Integration testing would verify that different modules communicate correctly, minimizing issues related to data flow between services. System Testing </w:t>
      </w:r>
      <w:r w:rsidRPr="00851E8A">
        <w:rPr>
          <w:rFonts w:ascii="Times New Roman" w:hAnsi="Times New Roman" w:cs="Times New Roman"/>
          <w:sz w:val="24"/>
          <w:szCs w:val="24"/>
        </w:rPr>
        <w:lastRenderedPageBreak/>
        <w:t>would provide a final-stage assessment, verifying that all components operate as expected in an integrated environment. Additionally, Black Box Testing could validate that the software meets functional requirements without considering the internal code, which would be particularly useful from a user-focused perspective. Though these techniques were not applied here, they are practical for complex projects where interactions between multiple components must be validated.</w:t>
      </w:r>
    </w:p>
    <w:p w14:paraId="41D4477B" w14:textId="77777777" w:rsidR="00851E8A" w:rsidRPr="00851E8A" w:rsidRDefault="00851E8A" w:rsidP="00851E8A">
      <w:pPr>
        <w:spacing w:line="480" w:lineRule="auto"/>
        <w:rPr>
          <w:rFonts w:ascii="Times New Roman" w:hAnsi="Times New Roman" w:cs="Times New Roman"/>
          <w:b/>
          <w:bCs/>
          <w:sz w:val="24"/>
          <w:szCs w:val="24"/>
        </w:rPr>
      </w:pPr>
      <w:r w:rsidRPr="00851E8A">
        <w:rPr>
          <w:rFonts w:ascii="Times New Roman" w:hAnsi="Times New Roman" w:cs="Times New Roman"/>
          <w:b/>
          <w:bCs/>
          <w:sz w:val="24"/>
          <w:szCs w:val="24"/>
        </w:rPr>
        <w:t>Practical Uses of Testing Techniques</w:t>
      </w:r>
    </w:p>
    <w:p w14:paraId="07C7043E" w14:textId="77777777" w:rsidR="00851E8A" w:rsidRPr="00851E8A" w:rsidRDefault="00851E8A" w:rsidP="00851E8A">
      <w:pPr>
        <w:spacing w:line="480" w:lineRule="auto"/>
        <w:rPr>
          <w:rFonts w:ascii="Times New Roman" w:hAnsi="Times New Roman" w:cs="Times New Roman"/>
          <w:sz w:val="24"/>
          <w:szCs w:val="24"/>
        </w:rPr>
      </w:pPr>
      <w:r w:rsidRPr="00851E8A">
        <w:rPr>
          <w:rFonts w:ascii="Times New Roman" w:hAnsi="Times New Roman" w:cs="Times New Roman"/>
          <w:sz w:val="24"/>
          <w:szCs w:val="24"/>
        </w:rPr>
        <w:t xml:space="preserve">Each testing technique has its practical applications in different stages of software development. Unit Testing is ideal during early development phases, ensuring that individual methods meet expected behaviors before they are integrated. Integration Testing becomes valuable when combining services like </w:t>
      </w:r>
      <w:proofErr w:type="spellStart"/>
      <w:r w:rsidRPr="00851E8A">
        <w:rPr>
          <w:rFonts w:ascii="Times New Roman" w:hAnsi="Times New Roman" w:cs="Times New Roman"/>
          <w:sz w:val="24"/>
          <w:szCs w:val="24"/>
        </w:rPr>
        <w:t>ContactService</w:t>
      </w:r>
      <w:proofErr w:type="spellEnd"/>
      <w:r w:rsidRPr="00851E8A">
        <w:rPr>
          <w:rFonts w:ascii="Times New Roman" w:hAnsi="Times New Roman" w:cs="Times New Roman"/>
          <w:sz w:val="24"/>
          <w:szCs w:val="24"/>
        </w:rPr>
        <w:t xml:space="preserve"> and </w:t>
      </w:r>
      <w:proofErr w:type="spellStart"/>
      <w:r w:rsidRPr="00851E8A">
        <w:rPr>
          <w:rFonts w:ascii="Times New Roman" w:hAnsi="Times New Roman" w:cs="Times New Roman"/>
          <w:sz w:val="24"/>
          <w:szCs w:val="24"/>
        </w:rPr>
        <w:t>TaskService</w:t>
      </w:r>
      <w:proofErr w:type="spellEnd"/>
      <w:r w:rsidRPr="00851E8A">
        <w:rPr>
          <w:rFonts w:ascii="Times New Roman" w:hAnsi="Times New Roman" w:cs="Times New Roman"/>
          <w:sz w:val="24"/>
          <w:szCs w:val="24"/>
        </w:rPr>
        <w:t>, confirming that they communicate correctly and function as expected. System Testing is commonly applied before deployment, validating the entire application in an environment that mimics production, ensuring that all components work seamlessly together. Black Box Testing is useful for user acceptance testing, verifying that the application meets functional requirements from an end-user perspective without focusing on code specifics. By understanding the distinct purposes of these techniques, I can apply them as appropriate in future projects, leveraging each one based on the project’s complexity and development stage.</w:t>
      </w:r>
    </w:p>
    <w:p w14:paraId="78FA67BB" w14:textId="77777777" w:rsidR="00851E8A" w:rsidRPr="00851E8A" w:rsidRDefault="00851E8A" w:rsidP="00851E8A">
      <w:pPr>
        <w:spacing w:line="480" w:lineRule="auto"/>
        <w:rPr>
          <w:rFonts w:ascii="Times New Roman" w:hAnsi="Times New Roman" w:cs="Times New Roman"/>
          <w:b/>
          <w:bCs/>
          <w:sz w:val="24"/>
          <w:szCs w:val="24"/>
        </w:rPr>
      </w:pPr>
      <w:r w:rsidRPr="00851E8A">
        <w:rPr>
          <w:rFonts w:ascii="Times New Roman" w:hAnsi="Times New Roman" w:cs="Times New Roman"/>
          <w:b/>
          <w:bCs/>
          <w:sz w:val="24"/>
          <w:szCs w:val="24"/>
        </w:rPr>
        <w:t>Mindset and Approach to Testing</w:t>
      </w:r>
    </w:p>
    <w:p w14:paraId="396A6D64" w14:textId="77777777" w:rsidR="00851E8A" w:rsidRPr="00851E8A" w:rsidRDefault="00851E8A" w:rsidP="00851E8A">
      <w:pPr>
        <w:spacing w:line="480" w:lineRule="auto"/>
        <w:rPr>
          <w:rFonts w:ascii="Times New Roman" w:hAnsi="Times New Roman" w:cs="Times New Roman"/>
          <w:sz w:val="24"/>
          <w:szCs w:val="24"/>
        </w:rPr>
      </w:pPr>
      <w:r w:rsidRPr="00851E8A">
        <w:rPr>
          <w:rFonts w:ascii="Times New Roman" w:hAnsi="Times New Roman" w:cs="Times New Roman"/>
          <w:sz w:val="24"/>
          <w:szCs w:val="24"/>
        </w:rPr>
        <w:t xml:space="preserve">In acting as a tester, I approached the code with caution, anticipating potential failure points and actively seeking ways to expose them. For instance, by testing </w:t>
      </w:r>
      <w:proofErr w:type="spellStart"/>
      <w:r w:rsidRPr="00851E8A">
        <w:rPr>
          <w:rFonts w:ascii="Times New Roman" w:hAnsi="Times New Roman" w:cs="Times New Roman"/>
          <w:sz w:val="24"/>
          <w:szCs w:val="24"/>
        </w:rPr>
        <w:t>appointmentDate</w:t>
      </w:r>
      <w:proofErr w:type="spellEnd"/>
      <w:r w:rsidRPr="00851E8A">
        <w:rPr>
          <w:rFonts w:ascii="Times New Roman" w:hAnsi="Times New Roman" w:cs="Times New Roman"/>
          <w:sz w:val="24"/>
          <w:szCs w:val="24"/>
        </w:rPr>
        <w:t xml:space="preserve"> values in the past, I could confirm that the </w:t>
      </w:r>
      <w:proofErr w:type="spellStart"/>
      <w:r w:rsidRPr="00851E8A">
        <w:rPr>
          <w:rFonts w:ascii="Times New Roman" w:hAnsi="Times New Roman" w:cs="Times New Roman"/>
          <w:sz w:val="24"/>
          <w:szCs w:val="24"/>
        </w:rPr>
        <w:t>AppointmentService</w:t>
      </w:r>
      <w:proofErr w:type="spellEnd"/>
      <w:r w:rsidRPr="00851E8A">
        <w:rPr>
          <w:rFonts w:ascii="Times New Roman" w:hAnsi="Times New Roman" w:cs="Times New Roman"/>
          <w:sz w:val="24"/>
          <w:szCs w:val="24"/>
        </w:rPr>
        <w:t xml:space="preserve"> properly restricted appointments to future </w:t>
      </w:r>
      <w:r w:rsidRPr="00851E8A">
        <w:rPr>
          <w:rFonts w:ascii="Times New Roman" w:hAnsi="Times New Roman" w:cs="Times New Roman"/>
          <w:sz w:val="24"/>
          <w:szCs w:val="24"/>
        </w:rPr>
        <w:lastRenderedPageBreak/>
        <w:t xml:space="preserve">dates only. Appreciating the complexity of the code required me to consider not only individual method functionality but also how validation failures could impact the application. For example, ensuring that each </w:t>
      </w:r>
      <w:proofErr w:type="spellStart"/>
      <w:r w:rsidRPr="00851E8A">
        <w:rPr>
          <w:rFonts w:ascii="Times New Roman" w:hAnsi="Times New Roman" w:cs="Times New Roman"/>
          <w:sz w:val="24"/>
          <w:szCs w:val="24"/>
        </w:rPr>
        <w:t>taskId</w:t>
      </w:r>
      <w:proofErr w:type="spellEnd"/>
      <w:r w:rsidRPr="00851E8A">
        <w:rPr>
          <w:rFonts w:ascii="Times New Roman" w:hAnsi="Times New Roman" w:cs="Times New Roman"/>
          <w:sz w:val="24"/>
          <w:szCs w:val="24"/>
        </w:rPr>
        <w:t xml:space="preserve"> was unique prevented conflicts within the </w:t>
      </w:r>
      <w:proofErr w:type="spellStart"/>
      <w:r w:rsidRPr="00851E8A">
        <w:rPr>
          <w:rFonts w:ascii="Times New Roman" w:hAnsi="Times New Roman" w:cs="Times New Roman"/>
          <w:sz w:val="24"/>
          <w:szCs w:val="24"/>
        </w:rPr>
        <w:t>TaskService</w:t>
      </w:r>
      <w:proofErr w:type="spellEnd"/>
      <w:r w:rsidRPr="00851E8A">
        <w:rPr>
          <w:rFonts w:ascii="Times New Roman" w:hAnsi="Times New Roman" w:cs="Times New Roman"/>
          <w:sz w:val="24"/>
          <w:szCs w:val="24"/>
        </w:rPr>
        <w:t>, which could otherwise lead to data inconsistencies. This mindset encouraged a thorough evaluation, increasing my confidence in the code’s reliability. Understanding the importance of each feature’s role in the overall system reinforced the need for diligent testing.</w:t>
      </w:r>
    </w:p>
    <w:p w14:paraId="42F363EE" w14:textId="77777777" w:rsidR="00851E8A" w:rsidRPr="00851E8A" w:rsidRDefault="00851E8A" w:rsidP="00851E8A">
      <w:pPr>
        <w:spacing w:line="480" w:lineRule="auto"/>
        <w:rPr>
          <w:rFonts w:ascii="Times New Roman" w:hAnsi="Times New Roman" w:cs="Times New Roman"/>
          <w:b/>
          <w:bCs/>
          <w:sz w:val="24"/>
          <w:szCs w:val="24"/>
        </w:rPr>
      </w:pPr>
      <w:r w:rsidRPr="00851E8A">
        <w:rPr>
          <w:rFonts w:ascii="Times New Roman" w:hAnsi="Times New Roman" w:cs="Times New Roman"/>
          <w:b/>
          <w:bCs/>
          <w:sz w:val="24"/>
          <w:szCs w:val="24"/>
        </w:rPr>
        <w:t>Limiting Bias in Code Review</w:t>
      </w:r>
    </w:p>
    <w:p w14:paraId="0E4D69B2" w14:textId="77777777" w:rsidR="00851E8A" w:rsidRPr="00851E8A" w:rsidRDefault="00851E8A" w:rsidP="00851E8A">
      <w:pPr>
        <w:spacing w:line="480" w:lineRule="auto"/>
        <w:rPr>
          <w:rFonts w:ascii="Times New Roman" w:hAnsi="Times New Roman" w:cs="Times New Roman"/>
          <w:sz w:val="24"/>
          <w:szCs w:val="24"/>
        </w:rPr>
      </w:pPr>
      <w:r w:rsidRPr="00851E8A">
        <w:rPr>
          <w:rFonts w:ascii="Times New Roman" w:hAnsi="Times New Roman" w:cs="Times New Roman"/>
          <w:sz w:val="24"/>
          <w:szCs w:val="24"/>
        </w:rPr>
        <w:t xml:space="preserve">To minimize bias, I approached the testing as if I were an external reviewer, critically assessing each method for potential failures. I used assertions like </w:t>
      </w:r>
      <w:proofErr w:type="spellStart"/>
      <w:r w:rsidRPr="00851E8A">
        <w:rPr>
          <w:rFonts w:ascii="Times New Roman" w:hAnsi="Times New Roman" w:cs="Times New Roman"/>
          <w:sz w:val="24"/>
          <w:szCs w:val="24"/>
        </w:rPr>
        <w:t>assertThrows</w:t>
      </w:r>
      <w:proofErr w:type="spellEnd"/>
      <w:r w:rsidRPr="00851E8A">
        <w:rPr>
          <w:rFonts w:ascii="Times New Roman" w:hAnsi="Times New Roman" w:cs="Times New Roman"/>
          <w:sz w:val="24"/>
          <w:szCs w:val="24"/>
        </w:rPr>
        <w:t xml:space="preserve"> to check for exceptions consistently, even in cases where I was confident in the code’s behavior, as with: </w:t>
      </w:r>
      <w:proofErr w:type="spellStart"/>
      <w:proofErr w:type="gramStart"/>
      <w:r w:rsidRPr="00851E8A">
        <w:rPr>
          <w:rFonts w:ascii="Times New Roman" w:hAnsi="Times New Roman" w:cs="Times New Roman"/>
          <w:sz w:val="24"/>
          <w:szCs w:val="24"/>
        </w:rPr>
        <w:t>assertThrows</w:t>
      </w:r>
      <w:proofErr w:type="spellEnd"/>
      <w:r w:rsidRPr="00851E8A">
        <w:rPr>
          <w:rFonts w:ascii="Times New Roman" w:hAnsi="Times New Roman" w:cs="Times New Roman"/>
          <w:sz w:val="24"/>
          <w:szCs w:val="24"/>
        </w:rPr>
        <w:t>(</w:t>
      </w:r>
      <w:proofErr w:type="spellStart"/>
      <w:proofErr w:type="gramEnd"/>
      <w:r w:rsidRPr="00851E8A">
        <w:rPr>
          <w:rFonts w:ascii="Times New Roman" w:hAnsi="Times New Roman" w:cs="Times New Roman"/>
          <w:sz w:val="24"/>
          <w:szCs w:val="24"/>
        </w:rPr>
        <w:t>IllegalArgumentException.class</w:t>
      </w:r>
      <w:proofErr w:type="spellEnd"/>
      <w:r w:rsidRPr="00851E8A">
        <w:rPr>
          <w:rFonts w:ascii="Times New Roman" w:hAnsi="Times New Roman" w:cs="Times New Roman"/>
          <w:sz w:val="24"/>
          <w:szCs w:val="24"/>
        </w:rPr>
        <w:t xml:space="preserve">, () -&gt; </w:t>
      </w:r>
      <w:proofErr w:type="spellStart"/>
      <w:r w:rsidRPr="00851E8A">
        <w:rPr>
          <w:rFonts w:ascii="Times New Roman" w:hAnsi="Times New Roman" w:cs="Times New Roman"/>
          <w:sz w:val="24"/>
          <w:szCs w:val="24"/>
        </w:rPr>
        <w:t>contactService.addContact</w:t>
      </w:r>
      <w:proofErr w:type="spellEnd"/>
      <w:r w:rsidRPr="00851E8A">
        <w:rPr>
          <w:rFonts w:ascii="Times New Roman" w:hAnsi="Times New Roman" w:cs="Times New Roman"/>
          <w:sz w:val="24"/>
          <w:szCs w:val="24"/>
        </w:rPr>
        <w:t>(new Contact("1234567890", "Duplicate", "Contact", "5555555555", "456 Elm St"))); This approach helped me remain impartial, recognizing that assumptions could lead to oversight. By testing comprehensively, even for straightforward cases, I reduced the risk of biased testing and ensured that each service met its requirements without relying on unverified assumptions. Embracing this objective stance allowed me to ensure a more accurate and balanced evaluation of the code.</w:t>
      </w:r>
    </w:p>
    <w:p w14:paraId="4ADC8909" w14:textId="77777777" w:rsidR="00851E8A" w:rsidRPr="00851E8A" w:rsidRDefault="00851E8A" w:rsidP="00851E8A">
      <w:pPr>
        <w:spacing w:line="480" w:lineRule="auto"/>
        <w:rPr>
          <w:rFonts w:ascii="Times New Roman" w:hAnsi="Times New Roman" w:cs="Times New Roman"/>
          <w:b/>
          <w:bCs/>
          <w:sz w:val="24"/>
          <w:szCs w:val="24"/>
        </w:rPr>
      </w:pPr>
      <w:r w:rsidRPr="00851E8A">
        <w:rPr>
          <w:rFonts w:ascii="Times New Roman" w:hAnsi="Times New Roman" w:cs="Times New Roman"/>
          <w:b/>
          <w:bCs/>
          <w:sz w:val="24"/>
          <w:szCs w:val="24"/>
        </w:rPr>
        <w:t>Commitment to Quality and Avoiding Technical Debt</w:t>
      </w:r>
    </w:p>
    <w:p w14:paraId="09820107" w14:textId="77777777" w:rsidR="00851E8A" w:rsidRPr="00851E8A" w:rsidRDefault="00851E8A" w:rsidP="00851E8A">
      <w:pPr>
        <w:spacing w:line="480" w:lineRule="auto"/>
        <w:rPr>
          <w:rFonts w:ascii="Times New Roman" w:hAnsi="Times New Roman" w:cs="Times New Roman"/>
          <w:sz w:val="24"/>
          <w:szCs w:val="24"/>
        </w:rPr>
      </w:pPr>
      <w:r w:rsidRPr="00851E8A">
        <w:rPr>
          <w:rFonts w:ascii="Times New Roman" w:hAnsi="Times New Roman" w:cs="Times New Roman"/>
          <w:sz w:val="24"/>
          <w:szCs w:val="24"/>
        </w:rPr>
        <w:t xml:space="preserve">Maintaining a commitment to quality is essential to prevent technical debt and ensure code sustainability. Throughout this project, I focused on writing clear, thorough tests, knowing that shortcuts could lead to overlooked issues. For example, by thoroughly validating that description fields in Task and Appointment adhered to their length constraints, I reduced the risk of future maintenance challenges. Moving forward, I plan to prevent technical debt by continuously </w:t>
      </w:r>
      <w:r w:rsidRPr="00851E8A">
        <w:rPr>
          <w:rFonts w:ascii="Times New Roman" w:hAnsi="Times New Roman" w:cs="Times New Roman"/>
          <w:sz w:val="24"/>
          <w:szCs w:val="24"/>
        </w:rPr>
        <w:lastRenderedPageBreak/>
        <w:t>prioritizing thorough testing and adhering to best practices, such as regular code reviews and proper documentation. This disciplined approach ensures that I can deliver high-quality, reliable software that is resilient to future changes. By following these principles, I aim to support sustainable development practices that lead to robust and adaptable codebases.</w:t>
      </w:r>
    </w:p>
    <w:p w14:paraId="5D2A260D" w14:textId="77777777" w:rsidR="00521334" w:rsidRPr="00851E8A" w:rsidRDefault="00521334" w:rsidP="00851E8A">
      <w:pPr>
        <w:spacing w:line="480" w:lineRule="auto"/>
        <w:rPr>
          <w:rFonts w:ascii="Times New Roman" w:hAnsi="Times New Roman" w:cs="Times New Roman"/>
          <w:sz w:val="24"/>
          <w:szCs w:val="24"/>
        </w:rPr>
      </w:pPr>
    </w:p>
    <w:sectPr w:rsidR="00521334" w:rsidRPr="00851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E8A"/>
    <w:rsid w:val="001A3AC8"/>
    <w:rsid w:val="00521334"/>
    <w:rsid w:val="00851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0837F"/>
  <w15:chartTrackingRefBased/>
  <w15:docId w15:val="{4ADC6499-5B5C-46BF-87B8-D6BD8B68F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E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1E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1E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1E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1E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1E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E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E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E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E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1E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1E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E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E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E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E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E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E8A"/>
    <w:rPr>
      <w:rFonts w:eastAsiaTheme="majorEastAsia" w:cstheme="majorBidi"/>
      <w:color w:val="272727" w:themeColor="text1" w:themeTint="D8"/>
    </w:rPr>
  </w:style>
  <w:style w:type="paragraph" w:styleId="Title">
    <w:name w:val="Title"/>
    <w:basedOn w:val="Normal"/>
    <w:next w:val="Normal"/>
    <w:link w:val="TitleChar"/>
    <w:uiPriority w:val="10"/>
    <w:qFormat/>
    <w:rsid w:val="00851E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E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E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E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E8A"/>
    <w:pPr>
      <w:spacing w:before="160"/>
      <w:jc w:val="center"/>
    </w:pPr>
    <w:rPr>
      <w:i/>
      <w:iCs/>
      <w:color w:val="404040" w:themeColor="text1" w:themeTint="BF"/>
    </w:rPr>
  </w:style>
  <w:style w:type="character" w:customStyle="1" w:styleId="QuoteChar">
    <w:name w:val="Quote Char"/>
    <w:basedOn w:val="DefaultParagraphFont"/>
    <w:link w:val="Quote"/>
    <w:uiPriority w:val="29"/>
    <w:rsid w:val="00851E8A"/>
    <w:rPr>
      <w:i/>
      <w:iCs/>
      <w:color w:val="404040" w:themeColor="text1" w:themeTint="BF"/>
    </w:rPr>
  </w:style>
  <w:style w:type="paragraph" w:styleId="ListParagraph">
    <w:name w:val="List Paragraph"/>
    <w:basedOn w:val="Normal"/>
    <w:uiPriority w:val="34"/>
    <w:qFormat/>
    <w:rsid w:val="00851E8A"/>
    <w:pPr>
      <w:ind w:left="720"/>
      <w:contextualSpacing/>
    </w:pPr>
  </w:style>
  <w:style w:type="character" w:styleId="IntenseEmphasis">
    <w:name w:val="Intense Emphasis"/>
    <w:basedOn w:val="DefaultParagraphFont"/>
    <w:uiPriority w:val="21"/>
    <w:qFormat/>
    <w:rsid w:val="00851E8A"/>
    <w:rPr>
      <w:i/>
      <w:iCs/>
      <w:color w:val="0F4761" w:themeColor="accent1" w:themeShade="BF"/>
    </w:rPr>
  </w:style>
  <w:style w:type="paragraph" w:styleId="IntenseQuote">
    <w:name w:val="Intense Quote"/>
    <w:basedOn w:val="Normal"/>
    <w:next w:val="Normal"/>
    <w:link w:val="IntenseQuoteChar"/>
    <w:uiPriority w:val="30"/>
    <w:qFormat/>
    <w:rsid w:val="00851E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E8A"/>
    <w:rPr>
      <w:i/>
      <w:iCs/>
      <w:color w:val="0F4761" w:themeColor="accent1" w:themeShade="BF"/>
    </w:rPr>
  </w:style>
  <w:style w:type="character" w:styleId="IntenseReference">
    <w:name w:val="Intense Reference"/>
    <w:basedOn w:val="DefaultParagraphFont"/>
    <w:uiPriority w:val="32"/>
    <w:qFormat/>
    <w:rsid w:val="00851E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20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17716</TotalTime>
  <Pages>7</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Williams</dc:creator>
  <cp:keywords/>
  <dc:description/>
  <cp:lastModifiedBy>Ronald Williams</cp:lastModifiedBy>
  <cp:revision>1</cp:revision>
  <dcterms:created xsi:type="dcterms:W3CDTF">2024-10-08T19:48:00Z</dcterms:created>
  <dcterms:modified xsi:type="dcterms:W3CDTF">2024-10-21T03:04:00Z</dcterms:modified>
</cp:coreProperties>
</file>