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C11B" w14:textId="77777777" w:rsidR="005711AC" w:rsidRPr="002E618A" w:rsidRDefault="005711AC" w:rsidP="005711AC">
      <w:pPr>
        <w:rPr>
          <w:rFonts w:ascii="Arial" w:hAnsi="Arial" w:cs="Arial"/>
          <w:b/>
          <w:bCs/>
          <w:lang w:val="en-US"/>
        </w:rPr>
      </w:pPr>
      <w:r w:rsidRPr="002E618A">
        <w:rPr>
          <w:rFonts w:ascii="Arial" w:hAnsi="Arial" w:cs="Arial"/>
          <w:b/>
          <w:bCs/>
          <w:lang w:val="en-US"/>
        </w:rPr>
        <w:t>CO- CREATIVE DIRECTOR &amp; COLLABORATOR</w:t>
      </w:r>
    </w:p>
    <w:p w14:paraId="24B3D745" w14:textId="77777777" w:rsidR="005711AC" w:rsidRPr="009E638B" w:rsidRDefault="005711AC" w:rsidP="005711AC">
      <w:pPr>
        <w:rPr>
          <w:rFonts w:ascii="Arial" w:hAnsi="Arial" w:cs="Arial"/>
          <w:color w:val="000000" w:themeColor="text1"/>
          <w:lang w:val="en-US"/>
        </w:rPr>
      </w:pPr>
      <w:r w:rsidRPr="002E618A">
        <w:rPr>
          <w:rFonts w:ascii="Arial" w:hAnsi="Arial" w:cs="Arial"/>
          <w:lang w:val="en-US"/>
        </w:rPr>
        <w:t xml:space="preserve">As a teacher, I have developed work in relation to others so definitely, so clearly and so valuably even as I have taught alone. </w:t>
      </w:r>
      <w:r w:rsidRPr="002E618A">
        <w:rPr>
          <w:rFonts w:ascii="Arial" w:hAnsi="Arial" w:cs="Arial"/>
          <w:color w:val="222222"/>
          <w:shd w:val="clear" w:color="auto" w:fill="FFFFFF"/>
        </w:rPr>
        <w:t>This encompasses exploratory performance, dance and move</w:t>
      </w:r>
      <w:r>
        <w:rPr>
          <w:rFonts w:ascii="Arial" w:hAnsi="Arial" w:cs="Arial"/>
          <w:color w:val="222222"/>
          <w:shd w:val="clear" w:color="auto" w:fill="FFFFFF"/>
        </w:rPr>
        <w:t xml:space="preserve">ment work I did with Sue Weston (Relaxing the Mind), </w:t>
      </w:r>
      <w:r w:rsidRPr="009E638B">
        <w:rPr>
          <w:rFonts w:ascii="Arial" w:hAnsi="Arial" w:cs="Arial"/>
          <w:color w:val="000000" w:themeColor="text1"/>
          <w:shd w:val="clear" w:color="auto" w:fill="FFFFFF"/>
        </w:rPr>
        <w:t xml:space="preserve">and long term with </w:t>
      </w:r>
      <w:r w:rsidRPr="002E618A">
        <w:rPr>
          <w:rFonts w:ascii="Arial" w:hAnsi="Arial" w:cs="Arial"/>
          <w:color w:val="222222"/>
          <w:shd w:val="clear" w:color="auto" w:fill="FFFFFF"/>
        </w:rPr>
        <w:t>Vanessa Ewan at Central</w:t>
      </w:r>
      <w:r>
        <w:rPr>
          <w:rFonts w:ascii="Arial" w:hAnsi="Arial" w:cs="Arial"/>
          <w:color w:val="222222"/>
          <w:shd w:val="clear" w:color="auto" w:fill="FFFFFF"/>
        </w:rPr>
        <w:t xml:space="preserve"> including co-authoring </w:t>
      </w:r>
      <w:r w:rsidRPr="009E638B">
        <w:rPr>
          <w:rFonts w:ascii="Arial" w:hAnsi="Arial" w:cs="Arial"/>
          <w:i/>
          <w:iCs/>
          <w:color w:val="000000" w:themeColor="text1"/>
          <w:shd w:val="clear" w:color="auto" w:fill="FFFFFF"/>
        </w:rPr>
        <w:t>Actor Movement: Expression of the Physical Being</w:t>
      </w:r>
      <w:r w:rsidRPr="009E638B">
        <w:rPr>
          <w:rFonts w:ascii="Arial" w:hAnsi="Arial" w:cs="Arial"/>
          <w:color w:val="000000" w:themeColor="text1"/>
          <w:shd w:val="clear" w:color="auto" w:fill="FFFFFF"/>
        </w:rPr>
        <w:t xml:space="preserve">, Bloomsbury, 2015. </w:t>
      </w:r>
    </w:p>
    <w:p w14:paraId="22562DDA" w14:textId="77777777" w:rsidR="005711AC" w:rsidRPr="00B1245F" w:rsidRDefault="005711AC" w:rsidP="005711AC">
      <w:pPr>
        <w:rPr>
          <w:rFonts w:ascii="Arial" w:hAnsi="Arial" w:cs="Arial"/>
          <w:color w:val="FF0000"/>
          <w:shd w:val="clear" w:color="auto" w:fill="FFFFFF"/>
        </w:rPr>
      </w:pPr>
    </w:p>
    <w:p w14:paraId="5F29CCD6" w14:textId="77777777" w:rsidR="005711AC" w:rsidRPr="00B1245F" w:rsidRDefault="005711AC" w:rsidP="005711AC">
      <w:pPr>
        <w:rPr>
          <w:rFonts w:ascii="Arial" w:hAnsi="Arial" w:cs="Arial"/>
          <w:color w:val="FF0000"/>
          <w:lang w:val="en-US"/>
        </w:rPr>
      </w:pPr>
      <w:r w:rsidRPr="002E618A">
        <w:rPr>
          <w:rFonts w:ascii="Arial" w:hAnsi="Arial" w:cs="Arial"/>
          <w:color w:val="222222"/>
          <w:shd w:val="clear" w:color="auto" w:fill="FFFFFF"/>
        </w:rPr>
        <w:t>Outside of teaching, since the early 80’s, has been my unique artistic collaboration with friend and photographer Clare Park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1A41E9F" w14:textId="77777777" w:rsidR="005711AC" w:rsidRPr="00B1245F" w:rsidRDefault="005711AC" w:rsidP="005711AC">
      <w:pPr>
        <w:rPr>
          <w:rFonts w:ascii="Arial" w:hAnsi="Arial" w:cs="Arial"/>
          <w:color w:val="FF0000"/>
          <w:lang w:val="en-US"/>
        </w:rPr>
      </w:pPr>
    </w:p>
    <w:p w14:paraId="70379911" w14:textId="77777777" w:rsidR="005711AC" w:rsidRPr="002E618A" w:rsidRDefault="005711AC" w:rsidP="005711AC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2E618A">
        <w:rPr>
          <w:rFonts w:ascii="Arial" w:hAnsi="Arial" w:cs="Arial"/>
          <w:color w:val="000000" w:themeColor="text1"/>
          <w:lang w:val="en-US"/>
        </w:rPr>
        <w:t>Performative photographic collaboration:</w:t>
      </w:r>
    </w:p>
    <w:p w14:paraId="1FF8232E" w14:textId="77777777" w:rsidR="005711AC" w:rsidRDefault="005711AC" w:rsidP="005711AC">
      <w:pPr>
        <w:rPr>
          <w:rFonts w:ascii="Arial" w:hAnsi="Arial" w:cs="Arial"/>
          <w:lang w:val="en-US"/>
        </w:rPr>
      </w:pPr>
      <w:r w:rsidRPr="002E618A">
        <w:rPr>
          <w:rFonts w:ascii="Arial" w:hAnsi="Arial" w:cs="Arial"/>
          <w:color w:val="000000" w:themeColor="text1"/>
          <w:lang w:val="en-US"/>
        </w:rPr>
        <w:t xml:space="preserve">Clare and I have developed our work over many years producing images for exhibition and publication. </w:t>
      </w:r>
      <w:r w:rsidRPr="002E618A">
        <w:rPr>
          <w:rFonts w:ascii="Arial" w:hAnsi="Arial" w:cs="Arial"/>
          <w:lang w:val="en-US"/>
        </w:rPr>
        <w:t>The series we have produced are: 16 Wonderful Women; Breaking Form: Buz and Parkinson’s; Series Yellow; Friendship; Series Blue</w:t>
      </w:r>
      <w:r>
        <w:rPr>
          <w:rFonts w:ascii="Arial" w:hAnsi="Arial" w:cs="Arial"/>
          <w:lang w:val="en-US"/>
        </w:rPr>
        <w:t>; W(h)arming</w:t>
      </w:r>
      <w:r w:rsidRPr="002E618A">
        <w:rPr>
          <w:rFonts w:ascii="Arial" w:hAnsi="Arial" w:cs="Arial"/>
          <w:lang w:val="en-US"/>
        </w:rPr>
        <w:t>; Curtains</w:t>
      </w:r>
      <w:r>
        <w:rPr>
          <w:rFonts w:ascii="Arial" w:hAnsi="Arial" w:cs="Arial"/>
          <w:lang w:val="en-US"/>
        </w:rPr>
        <w:t xml:space="preserve"> and Seems</w:t>
      </w:r>
      <w:r w:rsidRPr="002E618A">
        <w:rPr>
          <w:rFonts w:ascii="Arial" w:hAnsi="Arial" w:cs="Arial"/>
          <w:lang w:val="en-US"/>
        </w:rPr>
        <w:t xml:space="preserve"> 2021. </w:t>
      </w:r>
    </w:p>
    <w:p w14:paraId="0D6A54E2" w14:textId="77777777" w:rsidR="005711AC" w:rsidRDefault="005711AC" w:rsidP="005711AC">
      <w:pPr>
        <w:rPr>
          <w:rFonts w:ascii="Arial" w:hAnsi="Arial" w:cs="Arial"/>
          <w:lang w:val="en-US"/>
        </w:rPr>
      </w:pPr>
    </w:p>
    <w:p w14:paraId="43472C48" w14:textId="77777777" w:rsidR="005711AC" w:rsidRDefault="005711AC" w:rsidP="005711AC">
      <w:pPr>
        <w:rPr>
          <w:rFonts w:ascii="Arial" w:hAnsi="Arial" w:cs="Arial"/>
          <w:color w:val="000000" w:themeColor="text1"/>
        </w:rPr>
      </w:pPr>
      <w:r w:rsidRPr="002E618A">
        <w:rPr>
          <w:rFonts w:ascii="Arial" w:hAnsi="Arial" w:cs="Arial"/>
          <w:color w:val="000000" w:themeColor="text1"/>
          <w:lang w:val="en-US"/>
        </w:rPr>
        <w:t>Our images are autobiographical and theatrical, using props, recurring themes and locations as we create our narratives often in response to the zeitgeist. </w:t>
      </w:r>
      <w:r w:rsidRPr="002E618A">
        <w:rPr>
          <w:rFonts w:ascii="Arial" w:hAnsi="Arial" w:cs="Arial"/>
          <w:color w:val="000000" w:themeColor="text1"/>
        </w:rPr>
        <w:t>Each picture is the outcome of the high jinks of our joint creativity as sole crew</w:t>
      </w:r>
      <w:r>
        <w:rPr>
          <w:rFonts w:ascii="Arial" w:hAnsi="Arial" w:cs="Arial"/>
          <w:color w:val="000000" w:themeColor="text1"/>
        </w:rPr>
        <w:t xml:space="preserve">, </w:t>
      </w:r>
      <w:r w:rsidRPr="002E618A">
        <w:rPr>
          <w:rFonts w:ascii="Arial" w:hAnsi="Arial" w:cs="Arial"/>
          <w:color w:val="000000" w:themeColor="text1"/>
        </w:rPr>
        <w:t>hard graft and commitment to a co-conceived objective with either one or both in front of the camera.</w:t>
      </w:r>
      <w:r w:rsidRPr="002E618A">
        <w:rPr>
          <w:rFonts w:ascii="Arial" w:hAnsi="Arial" w:cs="Arial"/>
          <w:color w:val="000000" w:themeColor="text1"/>
          <w:lang w:val="en-US"/>
        </w:rPr>
        <w:t> </w:t>
      </w:r>
      <w:r w:rsidRPr="002E618A">
        <w:rPr>
          <w:rFonts w:ascii="Arial" w:hAnsi="Arial" w:cs="Arial"/>
          <w:color w:val="000000" w:themeColor="text1"/>
        </w:rPr>
        <w:t> </w:t>
      </w:r>
    </w:p>
    <w:p w14:paraId="1C7A9941" w14:textId="77777777" w:rsidR="005711AC" w:rsidRDefault="005711AC" w:rsidP="005711AC">
      <w:pPr>
        <w:rPr>
          <w:rFonts w:ascii="Arial" w:hAnsi="Arial" w:cs="Arial"/>
          <w:i/>
          <w:iCs/>
          <w:lang w:val="en-US"/>
        </w:rPr>
      </w:pPr>
    </w:p>
    <w:p w14:paraId="265616F3" w14:textId="77777777" w:rsidR="005711AC" w:rsidRPr="002E618A" w:rsidRDefault="005711AC" w:rsidP="005711AC">
      <w:pPr>
        <w:rPr>
          <w:rFonts w:ascii="Arial" w:hAnsi="Arial" w:cs="Arial"/>
          <w:lang w:val="en-US"/>
        </w:rPr>
      </w:pPr>
      <w:r w:rsidRPr="0081624A">
        <w:rPr>
          <w:rFonts w:ascii="Arial" w:hAnsi="Arial" w:cs="Arial"/>
          <w:i/>
          <w:iCs/>
          <w:lang w:val="en-US"/>
        </w:rPr>
        <w:t>Breaking Form: Re-Formed</w:t>
      </w:r>
      <w:r>
        <w:rPr>
          <w:rFonts w:ascii="Arial" w:hAnsi="Arial" w:cs="Arial"/>
          <w:lang w:val="en-US"/>
        </w:rPr>
        <w:t>, designed by Matilda Williams, was self-published in 2019</w:t>
      </w:r>
      <w:r w:rsidRPr="009E638B">
        <w:rPr>
          <w:rFonts w:ascii="Arial" w:hAnsi="Arial" w:cs="Arial"/>
          <w:color w:val="000000" w:themeColor="text1"/>
          <w:lang w:val="en-US"/>
        </w:rPr>
        <w:t>.</w:t>
      </w:r>
      <w:r>
        <w:rPr>
          <w:rFonts w:ascii="Arial" w:hAnsi="Arial" w:cs="Arial"/>
          <w:lang w:val="en-US"/>
        </w:rPr>
        <w:t xml:space="preserve"> It encompasses ‘Breaking Form: Buz and Parkinson’s’ developed over two decades by Buz, my husband, Clare and I, and ends with selected imagery Clare and I made from 2014 after Buz’s death that reconnected with our previous work.  </w:t>
      </w:r>
    </w:p>
    <w:p w14:paraId="4FBB34EE" w14:textId="77777777" w:rsidR="005711AC" w:rsidRPr="002E618A" w:rsidRDefault="005711AC" w:rsidP="005711AC">
      <w:pPr>
        <w:rPr>
          <w:rFonts w:ascii="Arial" w:hAnsi="Arial" w:cs="Arial"/>
          <w:lang w:val="en-US"/>
        </w:rPr>
      </w:pPr>
    </w:p>
    <w:p w14:paraId="5BEA6155" w14:textId="77777777" w:rsidR="005711AC" w:rsidRPr="002E618A" w:rsidRDefault="005711AC" w:rsidP="005711AC">
      <w:pPr>
        <w:shd w:val="clear" w:color="auto" w:fill="FFFFFF"/>
        <w:rPr>
          <w:rFonts w:ascii="Arial" w:hAnsi="Arial" w:cs="Arial"/>
          <w:i/>
          <w:iCs/>
          <w:color w:val="7030A0"/>
        </w:rPr>
      </w:pPr>
      <w:r w:rsidRPr="00BD7B14">
        <w:rPr>
          <w:rFonts w:ascii="Arial" w:hAnsi="Arial" w:cs="Arial"/>
          <w:i/>
          <w:iCs/>
          <w:color w:val="000000" w:themeColor="text1"/>
        </w:rPr>
        <w:t>A Square Foot of Sky</w:t>
      </w:r>
      <w:r>
        <w:rPr>
          <w:rFonts w:ascii="Arial" w:hAnsi="Arial" w:cs="Arial"/>
          <w:color w:val="000000" w:themeColor="text1"/>
        </w:rPr>
        <w:t xml:space="preserve"> 2021/2 is a book of poetry by Anne Gruenberg, </w:t>
      </w:r>
      <w:r w:rsidRPr="00BD7B14">
        <w:rPr>
          <w:rFonts w:ascii="Arial" w:hAnsi="Arial" w:cs="Arial"/>
          <w:color w:val="000000" w:themeColor="text1"/>
        </w:rPr>
        <w:t>edited by Kelly Davis, designed by Matilda Williams</w:t>
      </w:r>
      <w:r>
        <w:rPr>
          <w:rFonts w:ascii="Arial" w:hAnsi="Arial" w:cs="Arial"/>
          <w:color w:val="000000" w:themeColor="text1"/>
        </w:rPr>
        <w:t>, containing our</w:t>
      </w:r>
      <w:r w:rsidRPr="00BD7B14">
        <w:rPr>
          <w:rFonts w:ascii="Arial" w:hAnsi="Arial" w:cs="Arial"/>
          <w:color w:val="000000" w:themeColor="text1"/>
        </w:rPr>
        <w:t xml:space="preserve"> narrative photographic series interpreting Anne</w:t>
      </w:r>
      <w:r>
        <w:rPr>
          <w:rFonts w:ascii="Arial" w:hAnsi="Arial" w:cs="Arial"/>
          <w:color w:val="000000" w:themeColor="text1"/>
        </w:rPr>
        <w:t>’s</w:t>
      </w:r>
      <w:r w:rsidRPr="00BD7B14">
        <w:rPr>
          <w:rFonts w:ascii="Arial" w:hAnsi="Arial" w:cs="Arial"/>
          <w:color w:val="000000" w:themeColor="text1"/>
        </w:rPr>
        <w:t xml:space="preserve"> poetry </w:t>
      </w:r>
      <w:r>
        <w:rPr>
          <w:rFonts w:ascii="Arial" w:hAnsi="Arial" w:cs="Arial"/>
          <w:color w:val="000000" w:themeColor="text1"/>
        </w:rPr>
        <w:t>from</w:t>
      </w:r>
      <w:r w:rsidRPr="00BD7B14">
        <w:rPr>
          <w:rFonts w:ascii="Arial" w:hAnsi="Arial" w:cs="Arial"/>
          <w:color w:val="000000" w:themeColor="text1"/>
        </w:rPr>
        <w:t xml:space="preserve"> her experience of incarceration in psychiatric institutions. I perform ‘The Dancer’, the central image, who for Clare and I is an expressive conduit to Anne’s work; </w:t>
      </w:r>
      <w:r>
        <w:rPr>
          <w:rFonts w:ascii="Arial" w:hAnsi="Arial" w:cs="Arial"/>
          <w:color w:val="000000" w:themeColor="text1"/>
        </w:rPr>
        <w:t xml:space="preserve">in turn </w:t>
      </w:r>
      <w:r w:rsidRPr="00BD7B14">
        <w:rPr>
          <w:rFonts w:ascii="Arial" w:hAnsi="Arial" w:cs="Arial"/>
          <w:color w:val="000000" w:themeColor="text1"/>
        </w:rPr>
        <w:t xml:space="preserve">Anne’s creativity as a theatre designer was rekindled </w:t>
      </w:r>
      <w:r>
        <w:rPr>
          <w:rFonts w:ascii="Arial" w:hAnsi="Arial" w:cs="Arial"/>
          <w:color w:val="000000" w:themeColor="text1"/>
        </w:rPr>
        <w:t>by</w:t>
      </w:r>
      <w:r w:rsidRPr="00BD7B14">
        <w:rPr>
          <w:rFonts w:ascii="Arial" w:hAnsi="Arial" w:cs="Arial"/>
          <w:color w:val="000000" w:themeColor="text1"/>
        </w:rPr>
        <w:t xml:space="preserve"> our idea of The Dancer as protagonist. Anne sourced the ‘theatrical/archetypal’ red dress worn by The Dancer who is seen moving in different landscapes with different props. This combination creates the heightened reality, symbolism and spirituality redolent in each</w:t>
      </w:r>
      <w:r>
        <w:rPr>
          <w:rFonts w:ascii="Arial" w:hAnsi="Arial" w:cs="Arial"/>
          <w:color w:val="000000" w:themeColor="text1"/>
        </w:rPr>
        <w:t xml:space="preserve"> </w:t>
      </w:r>
      <w:r w:rsidRPr="00BD7B14">
        <w:rPr>
          <w:rFonts w:ascii="Arial" w:hAnsi="Arial" w:cs="Arial"/>
          <w:color w:val="000000" w:themeColor="text1"/>
        </w:rPr>
        <w:t>image. The poems and images interact, text and photographs speaking to each other in a unique way</w:t>
      </w:r>
      <w:r>
        <w:rPr>
          <w:rFonts w:ascii="Arial" w:hAnsi="Arial" w:cs="Arial"/>
          <w:color w:val="000000" w:themeColor="text1"/>
        </w:rPr>
        <w:t>.</w:t>
      </w:r>
    </w:p>
    <w:p w14:paraId="49A4CFAC" w14:textId="77777777" w:rsidR="005711AC" w:rsidRPr="00B1245F" w:rsidRDefault="005711AC" w:rsidP="005711AC">
      <w:pPr>
        <w:rPr>
          <w:rFonts w:ascii="Arial" w:hAnsi="Arial" w:cs="Arial"/>
          <w:color w:val="FF0000"/>
        </w:rPr>
      </w:pPr>
    </w:p>
    <w:p w14:paraId="52BFD280" w14:textId="77777777" w:rsidR="005711AC" w:rsidRPr="002E618A" w:rsidRDefault="005711AC" w:rsidP="005711AC">
      <w:pPr>
        <w:rPr>
          <w:rFonts w:ascii="Arial" w:hAnsi="Arial" w:cs="Arial"/>
          <w:lang w:val="en-US"/>
        </w:rPr>
      </w:pPr>
      <w:r w:rsidRPr="002E618A">
        <w:rPr>
          <w:rFonts w:ascii="Arial" w:hAnsi="Arial" w:cs="Arial"/>
          <w:lang w:val="en-US"/>
        </w:rPr>
        <w:t>Consultation:</w:t>
      </w:r>
    </w:p>
    <w:p w14:paraId="23FB4A40" w14:textId="77777777" w:rsidR="005711AC" w:rsidRPr="002E618A" w:rsidRDefault="005711AC" w:rsidP="005711AC">
      <w:pPr>
        <w:rPr>
          <w:rFonts w:ascii="Arial" w:hAnsi="Arial" w:cs="Arial"/>
          <w:lang w:val="en-US"/>
        </w:rPr>
      </w:pPr>
      <w:r w:rsidRPr="009E638B">
        <w:rPr>
          <w:rFonts w:ascii="Arial" w:hAnsi="Arial" w:cs="Arial"/>
          <w:color w:val="000000" w:themeColor="text1"/>
          <w:lang w:val="en-US"/>
        </w:rPr>
        <w:t xml:space="preserve">My work </w:t>
      </w:r>
      <w:r>
        <w:rPr>
          <w:rFonts w:ascii="Arial" w:hAnsi="Arial" w:cs="Arial"/>
          <w:lang w:val="en-US"/>
        </w:rPr>
        <w:t xml:space="preserve">has the potential to </w:t>
      </w:r>
      <w:r w:rsidRPr="002E618A">
        <w:rPr>
          <w:rFonts w:ascii="Arial" w:hAnsi="Arial" w:cs="Arial"/>
          <w:lang w:val="en-US"/>
        </w:rPr>
        <w:t>tak</w:t>
      </w:r>
      <w:r>
        <w:rPr>
          <w:rFonts w:ascii="Arial" w:hAnsi="Arial" w:cs="Arial"/>
          <w:lang w:val="en-US"/>
        </w:rPr>
        <w:t>e me</w:t>
      </w:r>
      <w:r w:rsidRPr="002E618A">
        <w:rPr>
          <w:rFonts w:ascii="Arial" w:hAnsi="Arial" w:cs="Arial"/>
          <w:lang w:val="en-US"/>
        </w:rPr>
        <w:t xml:space="preserve"> into a consultative role within the creative process of </w:t>
      </w:r>
      <w:r>
        <w:rPr>
          <w:rFonts w:ascii="Arial" w:hAnsi="Arial" w:cs="Arial"/>
          <w:lang w:val="en-US"/>
        </w:rPr>
        <w:t xml:space="preserve">recorded, </w:t>
      </w:r>
      <w:r w:rsidRPr="002E618A">
        <w:rPr>
          <w:rFonts w:ascii="Arial" w:hAnsi="Arial" w:cs="Arial"/>
          <w:lang w:val="en-US"/>
        </w:rPr>
        <w:t xml:space="preserve">live and ensemble ‘theatre’ production.  </w:t>
      </w:r>
    </w:p>
    <w:p w14:paraId="7A5C333E" w14:textId="77777777" w:rsidR="005711AC" w:rsidRPr="002E618A" w:rsidRDefault="005711AC" w:rsidP="005711AC">
      <w:pPr>
        <w:rPr>
          <w:rFonts w:ascii="Arial" w:hAnsi="Arial" w:cs="Arial"/>
          <w:lang w:val="en-US"/>
        </w:rPr>
      </w:pPr>
    </w:p>
    <w:p w14:paraId="3E26C1FE" w14:textId="77777777" w:rsidR="005711AC" w:rsidRPr="002E618A" w:rsidRDefault="005711AC" w:rsidP="005711AC">
      <w:pPr>
        <w:rPr>
          <w:rFonts w:ascii="Arial" w:hAnsi="Arial" w:cs="Arial"/>
          <w:color w:val="000000" w:themeColor="text1"/>
        </w:rPr>
      </w:pPr>
      <w:r w:rsidRPr="002E618A">
        <w:rPr>
          <w:rFonts w:ascii="Arial" w:hAnsi="Arial" w:cs="Arial"/>
          <w:lang w:val="en-US"/>
        </w:rPr>
        <w:t>Having worked within a professional capacity both as a dancer and choreographer and then spent the last thirty years as teacher of Actor Movement at Royal Central School of Speech &amp; Drama, I have an experienced and critical eye for movement a</w:t>
      </w:r>
      <w:r>
        <w:rPr>
          <w:rFonts w:ascii="Arial" w:hAnsi="Arial" w:cs="Arial"/>
          <w:lang w:val="en-US"/>
        </w:rPr>
        <w:t xml:space="preserve">s well as </w:t>
      </w:r>
      <w:r w:rsidRPr="002E618A">
        <w:rPr>
          <w:rFonts w:ascii="Arial" w:hAnsi="Arial" w:cs="Arial"/>
          <w:lang w:val="en-US"/>
        </w:rPr>
        <w:t xml:space="preserve">connection to silence, sound and music. </w:t>
      </w:r>
    </w:p>
    <w:p w14:paraId="6AE9E105" w14:textId="77777777" w:rsidR="00113EA1" w:rsidRDefault="005711AC">
      <w:bookmarkStart w:id="0" w:name="_GoBack"/>
      <w:bookmarkEnd w:id="0"/>
    </w:p>
    <w:sectPr w:rsidR="00113EA1" w:rsidSect="000555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6C"/>
    <w:rsid w:val="00055565"/>
    <w:rsid w:val="00183FEE"/>
    <w:rsid w:val="00226390"/>
    <w:rsid w:val="002E3D69"/>
    <w:rsid w:val="002E7689"/>
    <w:rsid w:val="00341899"/>
    <w:rsid w:val="004B488B"/>
    <w:rsid w:val="005711AC"/>
    <w:rsid w:val="0057422A"/>
    <w:rsid w:val="0081624A"/>
    <w:rsid w:val="008C7B1D"/>
    <w:rsid w:val="00A0676C"/>
    <w:rsid w:val="00BB41F4"/>
    <w:rsid w:val="00C5602B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7896E"/>
  <w14:defaultImageDpi w14:val="32767"/>
  <w15:chartTrackingRefBased/>
  <w15:docId w15:val="{F51B01AA-F63B-7C48-9F7F-BEF0093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7422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76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A0676C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E6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Williams</dc:creator>
  <cp:keywords/>
  <dc:description/>
  <cp:lastModifiedBy>Debbie Williams</cp:lastModifiedBy>
  <cp:revision>6</cp:revision>
  <dcterms:created xsi:type="dcterms:W3CDTF">2021-12-22T18:24:00Z</dcterms:created>
  <dcterms:modified xsi:type="dcterms:W3CDTF">2021-12-24T11:10:00Z</dcterms:modified>
</cp:coreProperties>
</file>