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69D" w:rsidRDefault="00EE5B74" w:rsidP="0025169D">
      <w:pPr>
        <w:pStyle w:val="ListParagraph"/>
        <w:numPr>
          <w:ilvl w:val="0"/>
          <w:numId w:val="1"/>
        </w:numPr>
      </w:pPr>
      <w:r>
        <w:t xml:space="preserve">For a homogenous circular cone of height H and base radius R, choose a body-fixed Cartesian coordinates system with its origin at the vertex of the cone and one of its axis lying along the cone. Calculate the inertial tensor of the cone with respect to the body-fixed </w:t>
      </w:r>
      <w:r w:rsidR="00985305">
        <w:t>Cartesian</w:t>
      </w:r>
      <w:r>
        <w:t xml:space="preserve"> coordinate system. </w:t>
      </w:r>
    </w:p>
    <w:p w:rsidR="000932E5" w:rsidRDefault="0025169D" w:rsidP="0025169D">
      <w:pPr>
        <w:rPr>
          <w:rFonts w:eastAsiaTheme="minorEastAsia"/>
        </w:rPr>
      </w:pPr>
      <w:r>
        <w:t xml:space="preserve">The body-fixed coordinate system is chosen in the problem to make the off-diagonal terms of our inertia tensor zero. </w:t>
      </w:r>
      <w:r w:rsidR="00600383">
        <w:t xml:space="preserve">This will make our life easier because we only need to compute the diagonal terms </w:t>
      </w:r>
      <m:oMath>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22</m:t>
            </m:r>
          </m:sub>
        </m:sSub>
      </m:oMath>
      <w:r w:rsidR="006003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oMath>
      <w:r w:rsidR="00EE29BE">
        <w:rPr>
          <w:rFonts w:eastAsiaTheme="minorEastAsia"/>
        </w:rPr>
        <w:t xml:space="preserve">. </w:t>
      </w:r>
      <w:r w:rsidR="000932E5">
        <w:rPr>
          <w:rFonts w:eastAsiaTheme="minorEastAsia"/>
        </w:rPr>
        <w:t xml:space="preserve">Our </w:t>
      </w:r>
      <w:r w:rsidR="005E5F94">
        <w:rPr>
          <w:rFonts w:eastAsiaTheme="minorEastAsia"/>
        </w:rPr>
        <w:t>inertia</w:t>
      </w:r>
      <w:r w:rsidR="000932E5">
        <w:rPr>
          <w:rFonts w:eastAsiaTheme="minorEastAsia"/>
        </w:rPr>
        <w:t xml:space="preserve"> tensor will </w:t>
      </w:r>
      <w:r w:rsidR="00EE29BE">
        <w:rPr>
          <w:rFonts w:eastAsiaTheme="minorEastAsia"/>
        </w:rPr>
        <w:t>look like the following:</w:t>
      </w:r>
    </w:p>
    <w:p w:rsidR="002D3689" w:rsidRPr="00EE29BE" w:rsidRDefault="000932E5" w:rsidP="002D3689">
      <w:pPr>
        <w:rPr>
          <w:rFonts w:eastAsiaTheme="minorEastAsia"/>
        </w:rPr>
      </w:pPr>
      <m:oMathPara>
        <m:oMath>
          <m:r>
            <w:rPr>
              <w:rFonts w:ascii="Cambria Math" w:hAnsi="Cambria Math"/>
            </w:rPr>
            <m:t>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σ</m:t>
                        </m:r>
                      </m:sub>
                    </m:sSub>
                    <m:sSub>
                      <m:sSubPr>
                        <m:ctrlPr>
                          <w:rPr>
                            <w:rFonts w:ascii="Cambria Math" w:hAnsi="Cambria Math"/>
                            <w:i/>
                          </w:rPr>
                        </m:ctrlPr>
                      </m:sSubPr>
                      <m:e>
                        <m:r>
                          <w:rPr>
                            <w:rFonts w:ascii="Cambria Math" w:hAnsi="Cambria Math"/>
                          </w:rPr>
                          <m:t>m</m:t>
                        </m:r>
                      </m:e>
                      <m:sub>
                        <m:r>
                          <w:rPr>
                            <w:rFonts w:ascii="Cambria Math" w:hAnsi="Cambria Math"/>
                          </w:rPr>
                          <m:t>σ</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σ</m:t>
                        </m:r>
                      </m:sub>
                    </m:sSub>
                    <m:sSub>
                      <m:sSubPr>
                        <m:ctrlPr>
                          <w:rPr>
                            <w:rFonts w:ascii="Cambria Math" w:hAnsi="Cambria Math"/>
                            <w:i/>
                          </w:rPr>
                        </m:ctrlPr>
                      </m:sSubPr>
                      <m:e>
                        <m:r>
                          <w:rPr>
                            <w:rFonts w:ascii="Cambria Math" w:hAnsi="Cambria Math"/>
                          </w:rPr>
                          <m:t>m</m:t>
                        </m:r>
                      </m:e>
                      <m:sub>
                        <m:r>
                          <w:rPr>
                            <w:rFonts w:ascii="Cambria Math" w:hAnsi="Cambria Math"/>
                          </w:rPr>
                          <m:t>σ</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σ</m:t>
                        </m:r>
                      </m:sub>
                    </m:sSub>
                    <m:sSub>
                      <m:sSubPr>
                        <m:ctrlPr>
                          <w:rPr>
                            <w:rFonts w:ascii="Cambria Math" w:hAnsi="Cambria Math"/>
                            <w:i/>
                          </w:rPr>
                        </m:ctrlPr>
                      </m:sSubPr>
                      <m:e>
                        <m:r>
                          <w:rPr>
                            <w:rFonts w:ascii="Cambria Math" w:hAnsi="Cambria Math"/>
                          </w:rPr>
                          <m:t>m</m:t>
                        </m:r>
                      </m:e>
                      <m:sub>
                        <m:r>
                          <w:rPr>
                            <w:rFonts w:ascii="Cambria Math" w:hAnsi="Cambria Math"/>
                          </w:rPr>
                          <m:t>σ</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e>
                </m:mr>
              </m:m>
            </m:e>
          </m:d>
        </m:oMath>
      </m:oMathPara>
    </w:p>
    <w:p w:rsidR="00EE29BE" w:rsidRDefault="00EE29BE" w:rsidP="002D3689">
      <w:pPr>
        <w:rPr>
          <w:rFonts w:eastAsiaTheme="minorEastAsia"/>
        </w:rPr>
      </w:pPr>
      <w:r>
        <w:rPr>
          <w:rFonts w:eastAsiaTheme="minorEastAsia"/>
        </w:rPr>
        <w:t xml:space="preserve">Our first and second inertia terms are going to be the same because the problem doesn’t change if we rotate it around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3</m:t>
            </m:r>
          </m:sup>
        </m:sSubSup>
      </m:oMath>
      <w:r>
        <w:rPr>
          <w:rFonts w:eastAsiaTheme="minorEastAsia"/>
        </w:rPr>
        <w:t>.</w:t>
      </w:r>
      <w:r w:rsidR="00817103">
        <w:rPr>
          <w:rFonts w:eastAsiaTheme="minorEastAsia"/>
        </w:rPr>
        <w:t xml:space="preserve"> This means we only need to solve the following terms:</w:t>
      </w:r>
    </w:p>
    <w:p w:rsidR="00817103" w:rsidRPr="00817103" w:rsidRDefault="006E2ABC" w:rsidP="002D3689">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σ</m:t>
              </m:r>
            </m:sub>
          </m:sSub>
          <m:sSub>
            <m:sSubPr>
              <m:ctrlPr>
                <w:rPr>
                  <w:rFonts w:ascii="Cambria Math" w:hAnsi="Cambria Math"/>
                  <w:i/>
                </w:rPr>
              </m:ctrlPr>
            </m:sSubPr>
            <m:e>
              <m:r>
                <w:rPr>
                  <w:rFonts w:ascii="Cambria Math" w:hAnsi="Cambria Math"/>
                </w:rPr>
                <m:t>m</m:t>
              </m:r>
            </m:e>
            <m:sub>
              <m:r>
                <w:rPr>
                  <w:rFonts w:ascii="Cambria Math" w:hAnsi="Cambria Math"/>
                </w:rPr>
                <m:t>σ</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oMath>
      </m:oMathPara>
    </w:p>
    <w:p w:rsidR="00817103" w:rsidRPr="00A92137" w:rsidRDefault="006E2ABC" w:rsidP="002D3689">
      <w:pPr>
        <w:rPr>
          <w:rFonts w:eastAsiaTheme="minorEastAsia"/>
        </w:rPr>
      </w:pPr>
      <m:oMathPara>
        <m:oMath>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33</m:t>
                  </m:r>
                </m:sub>
              </m:sSub>
              <m:r>
                <m:rPr>
                  <m:sty m:val="p"/>
                </m:rPr>
                <w:rPr>
                  <w:rFonts w:ascii="Cambria Math" w:hAnsi="Cambria Math"/>
                </w:rPr>
                <m:t>=Σ</m:t>
              </m:r>
              <m:ctrlPr>
                <w:rPr>
                  <w:rFonts w:ascii="Cambria Math" w:hAnsi="Cambria Math"/>
                </w:rPr>
              </m:ctrlPr>
            </m:e>
            <m:sub>
              <m:r>
                <w:rPr>
                  <w:rFonts w:ascii="Cambria Math" w:hAnsi="Cambria Math"/>
                </w:rPr>
                <m:t>σ</m:t>
              </m:r>
            </m:sub>
          </m:sSub>
          <m:sSub>
            <m:sSubPr>
              <m:ctrlPr>
                <w:rPr>
                  <w:rFonts w:ascii="Cambria Math" w:hAnsi="Cambria Math"/>
                  <w:i/>
                </w:rPr>
              </m:ctrlPr>
            </m:sSubPr>
            <m:e>
              <m:r>
                <w:rPr>
                  <w:rFonts w:ascii="Cambria Math" w:hAnsi="Cambria Math"/>
                </w:rPr>
                <m:t>m</m:t>
              </m:r>
            </m:e>
            <m:sub>
              <m:r>
                <w:rPr>
                  <w:rFonts w:ascii="Cambria Math" w:hAnsi="Cambria Math"/>
                </w:rPr>
                <m:t>σ</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oMath>
      </m:oMathPara>
    </w:p>
    <w:p w:rsidR="00A92137" w:rsidRDefault="00B32FB7" w:rsidP="002D3689">
      <w:pPr>
        <w:rPr>
          <w:rFonts w:eastAsiaTheme="minorEastAsia"/>
        </w:rPr>
      </w:pPr>
      <w:r>
        <w:rPr>
          <w:rFonts w:eastAsiaTheme="minorEastAsia"/>
        </w:rPr>
        <w:t xml:space="preserve">First, I solved for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oMath>
      <w:r>
        <w:rPr>
          <w:rFonts w:eastAsiaTheme="minorEastAsia"/>
        </w:rPr>
        <w:t xml:space="preserve"> component because it seemed harder. </w:t>
      </w:r>
      <w:r w:rsidR="00154EF9">
        <w:rPr>
          <w:rFonts w:eastAsiaTheme="minorEastAsia"/>
        </w:rPr>
        <w:t xml:space="preserve">To solve for the inertia, I started by solving for the rotational inertia of disk of thickness </w:t>
      </w:r>
      <m:oMath>
        <m:r>
          <w:rPr>
            <w:rFonts w:ascii="Cambria Math" w:eastAsiaTheme="minorEastAsia" w:hAnsi="Cambria Math"/>
          </w:rPr>
          <m:t>dz</m:t>
        </m:r>
      </m:oMath>
      <w:r w:rsidR="00CA750D">
        <w:rPr>
          <w:rFonts w:eastAsiaTheme="minorEastAsia"/>
        </w:rPr>
        <w:t xml:space="preserve"> and radius </w:t>
      </w:r>
      <m:oMath>
        <m:r>
          <w:rPr>
            <w:rFonts w:ascii="Cambria Math" w:eastAsiaTheme="minorEastAsia" w:hAnsi="Cambria Math"/>
          </w:rPr>
          <m:t>r</m:t>
        </m:r>
      </m:oMath>
      <w:r w:rsidR="00CA750D">
        <w:rPr>
          <w:rFonts w:eastAsiaTheme="minorEastAsia"/>
        </w:rPr>
        <w:t xml:space="preserve"> about the disk’s long edge (as if one were to spin a coin of its edge), then I used the parallel axis theorem to place the disk at position </w:t>
      </w:r>
      <m:oMath>
        <m:r>
          <w:rPr>
            <w:rFonts w:ascii="Cambria Math" w:eastAsiaTheme="minorEastAsia" w:hAnsi="Cambria Math"/>
          </w:rPr>
          <m:t>z</m:t>
        </m:r>
      </m:oMath>
      <w:r w:rsidR="00CA750D">
        <w:rPr>
          <w:rFonts w:eastAsiaTheme="minorEastAsia"/>
        </w:rPr>
        <w:t xml:space="preserve"> along the z-axis, and add all the disks up from </w:t>
      </w:r>
      <m:oMath>
        <m:r>
          <w:rPr>
            <w:rFonts w:ascii="Cambria Math" w:eastAsiaTheme="minorEastAsia" w:hAnsi="Cambria Math"/>
          </w:rPr>
          <m:t>z=0</m:t>
        </m:r>
      </m:oMath>
      <w:r w:rsidR="00CA750D">
        <w:rPr>
          <w:rFonts w:eastAsiaTheme="minorEastAsia"/>
        </w:rPr>
        <w:t xml:space="preserve"> to </w:t>
      </w:r>
      <m:oMath>
        <m:r>
          <w:rPr>
            <w:rFonts w:ascii="Cambria Math" w:eastAsiaTheme="minorEastAsia" w:hAnsi="Cambria Math"/>
          </w:rPr>
          <m:t>z=h</m:t>
        </m:r>
      </m:oMath>
      <w:r w:rsidR="00CA750D">
        <w:rPr>
          <w:rFonts w:eastAsiaTheme="minorEastAsia"/>
        </w:rPr>
        <w:t>.</w:t>
      </w:r>
      <w:r w:rsidR="00D93B89">
        <w:rPr>
          <w:rFonts w:eastAsiaTheme="minorEastAsia"/>
        </w:rPr>
        <w:t xml:space="preserve"> This method took several steps but it was well worth it in the end.</w:t>
      </w:r>
    </w:p>
    <w:p w:rsidR="001C4933" w:rsidRDefault="00481234" w:rsidP="00B727B2">
      <w:pPr>
        <w:jc w:val="center"/>
        <w:rPr>
          <w:rFonts w:eastAsiaTheme="minorEastAsia"/>
        </w:rPr>
      </w:pPr>
      <w:r w:rsidRPr="00A1283B">
        <w:rPr>
          <w:rFonts w:eastAsiaTheme="minorEastAsia"/>
          <w:noProof/>
        </w:rPr>
        <mc:AlternateContent>
          <mc:Choice Requires="wps">
            <w:drawing>
              <wp:anchor distT="45720" distB="45720" distL="114300" distR="114300" simplePos="0" relativeHeight="251665408" behindDoc="0" locked="0" layoutInCell="1" allowOverlap="1" wp14:anchorId="5650E0AF" wp14:editId="77C88EE9">
                <wp:simplePos x="0" y="0"/>
                <wp:positionH relativeFrom="column">
                  <wp:posOffset>3473094</wp:posOffset>
                </wp:positionH>
                <wp:positionV relativeFrom="paragraph">
                  <wp:posOffset>1695043</wp:posOffset>
                </wp:positionV>
                <wp:extent cx="438912" cy="226568"/>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 cy="226568"/>
                        </a:xfrm>
                        <a:prstGeom prst="rect">
                          <a:avLst/>
                        </a:prstGeom>
                        <a:noFill/>
                        <a:ln w="9525">
                          <a:noFill/>
                          <a:miter lim="800000"/>
                          <a:headEnd/>
                          <a:tailEnd/>
                        </a:ln>
                      </wps:spPr>
                      <wps:txbx>
                        <w:txbxContent>
                          <w:p w:rsidR="00481234" w:rsidRPr="00481234" w:rsidRDefault="00481234" w:rsidP="00481234">
                            <w:pPr>
                              <w:rPr>
                                <w:sz w:val="20"/>
                              </w:rPr>
                            </w:pPr>
                            <w:r w:rsidRPr="00481234">
                              <w:rPr>
                                <w:sz w:val="20"/>
                              </w:rPr>
                              <w:t>dz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0E0AF" id="_x0000_t202" coordsize="21600,21600" o:spt="202" path="m,l,21600r21600,l21600,xe">
                <v:stroke joinstyle="miter"/>
                <v:path gradientshapeok="t" o:connecttype="rect"/>
              </v:shapetype>
              <v:shape id="Text Box 2" o:spid="_x0000_s1026" type="#_x0000_t202" style="position:absolute;left:0;text-align:left;margin-left:273.45pt;margin-top:133.45pt;width:34.55pt;height:17.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" filled="f" stroked="f">
                <v:textbox>
                  <w:txbxContent>
                    <w:p w:rsidR="00481234" w:rsidRPr="00481234" w:rsidRDefault="00481234" w:rsidP="00481234">
                      <w:pPr>
                        <w:rPr>
                          <w:sz w:val="20"/>
                        </w:rPr>
                      </w:pPr>
                      <w:r w:rsidRPr="00481234">
                        <w:rPr>
                          <w:sz w:val="20"/>
                        </w:rPr>
                        <w:t>dz</w:t>
                      </w:r>
                    </w:p>
                  </w:txbxContent>
                </v:textbox>
              </v:shape>
            </w:pict>
          </mc:Fallback>
        </mc:AlternateContent>
      </w:r>
      <w:r w:rsidR="00A1283B" w:rsidRPr="00A1283B">
        <w:rPr>
          <w:rFonts w:eastAsiaTheme="minorEastAsia"/>
          <w:noProof/>
        </w:rPr>
        <mc:AlternateContent>
          <mc:Choice Requires="wps">
            <w:drawing>
              <wp:anchor distT="45720" distB="45720" distL="114300" distR="114300" simplePos="0" relativeHeight="251663360" behindDoc="0" locked="0" layoutInCell="1" allowOverlap="1">
                <wp:simplePos x="0" y="0"/>
                <wp:positionH relativeFrom="column">
                  <wp:posOffset>4074389</wp:posOffset>
                </wp:positionH>
                <wp:positionV relativeFrom="paragraph">
                  <wp:posOffset>497002</wp:posOffset>
                </wp:positionV>
                <wp:extent cx="438912" cy="226568"/>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 cy="226568"/>
                        </a:xfrm>
                        <a:prstGeom prst="rect">
                          <a:avLst/>
                        </a:prstGeom>
                        <a:noFill/>
                        <a:ln w="9525">
                          <a:noFill/>
                          <a:miter lim="800000"/>
                          <a:headEnd/>
                          <a:tailEnd/>
                        </a:ln>
                      </wps:spPr>
                      <wps:txbx>
                        <w:txbxContent>
                          <w:p w:rsidR="00A1283B" w:rsidRPr="00481234" w:rsidRDefault="00481234">
                            <w:pPr>
                              <w:rPr>
                                <w:sz w:val="20"/>
                              </w:rPr>
                            </w:pPr>
                            <w:r w:rsidRPr="00481234">
                              <w:rPr>
                                <w:sz w:val="20"/>
                              </w:rPr>
                              <w:t>dz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0.8pt;margin-top:39.15pt;width:34.55pt;height:17.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" filled="f" stroked="f">
                <v:textbox>
                  <w:txbxContent>
                    <w:p w:rsidR="00A1283B" w:rsidRPr="00481234" w:rsidRDefault="00481234">
                      <w:pPr>
                        <w:rPr>
                          <w:sz w:val="20"/>
                        </w:rPr>
                      </w:pPr>
                      <w:r w:rsidRPr="00481234">
                        <w:rPr>
                          <w:sz w:val="20"/>
                        </w:rPr>
                        <w:t>dz</w:t>
                      </w:r>
                    </w:p>
                  </w:txbxContent>
                </v:textbox>
              </v:shape>
            </w:pict>
          </mc:Fallback>
        </mc:AlternateContent>
      </w:r>
      <w:r w:rsidR="00A1283B">
        <w:rPr>
          <w:rFonts w:eastAsiaTheme="minorEastAsia"/>
          <w:noProof/>
        </w:rPr>
        <mc:AlternateContent>
          <mc:Choice Requires="wps">
            <w:drawing>
              <wp:anchor distT="0" distB="0" distL="114300" distR="114300" simplePos="0" relativeHeight="251661312" behindDoc="0" locked="0" layoutInCell="1" allowOverlap="1" wp14:anchorId="48B69ECC" wp14:editId="20F6C6C9">
                <wp:simplePos x="0" y="0"/>
                <wp:positionH relativeFrom="column">
                  <wp:posOffset>3505200</wp:posOffset>
                </wp:positionH>
                <wp:positionV relativeFrom="paragraph">
                  <wp:posOffset>1784985</wp:posOffset>
                </wp:positionV>
                <wp:extent cx="228600" cy="2349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28600" cy="2349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31F98" id="Rectangle 3" o:spid="_x0000_s1026" style="position:absolute;margin-left:276pt;margin-top:140.55pt;width:18pt;height: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" fillcolor="white [3212]" strokecolor="white [3212]" strokeweight="1pt"/>
            </w:pict>
          </mc:Fallback>
        </mc:AlternateContent>
      </w:r>
      <w:r w:rsidR="00A1283B">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4127500</wp:posOffset>
                </wp:positionH>
                <wp:positionV relativeFrom="paragraph">
                  <wp:posOffset>445135</wp:posOffset>
                </wp:positionV>
                <wp:extent cx="228600" cy="2349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228600" cy="2349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49ABD" id="Rectangle 2" o:spid="_x0000_s1026" style="position:absolute;margin-left:325pt;margin-top:35.05pt;width:18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" fillcolor="white [3212]" strokecolor="white [3212]" strokeweight="1pt"/>
            </w:pict>
          </mc:Fallback>
        </mc:AlternateContent>
      </w:r>
      <w:r w:rsidR="00B727B2">
        <w:rPr>
          <w:rFonts w:eastAsiaTheme="minorEastAsia"/>
          <w:noProof/>
        </w:rPr>
        <w:drawing>
          <wp:inline distT="0" distB="0" distL="0" distR="0">
            <wp:extent cx="3581400" cy="2159204"/>
            <wp:effectExtent l="0" t="0" r="0" b="0"/>
            <wp:docPr id="1" name="Picture 1" descr="C:\Users\lancer\Downloads\Dynamics hwk 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cer\Downloads\Dynamics hwk 3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5779" cy="2161844"/>
                    </a:xfrm>
                    <a:prstGeom prst="rect">
                      <a:avLst/>
                    </a:prstGeom>
                    <a:noFill/>
                    <a:ln>
                      <a:noFill/>
                    </a:ln>
                  </pic:spPr>
                </pic:pic>
              </a:graphicData>
            </a:graphic>
          </wp:inline>
        </w:drawing>
      </w:r>
    </w:p>
    <w:p w:rsidR="00B727B2" w:rsidRDefault="00B727B2" w:rsidP="00B727B2">
      <w:pPr>
        <w:rPr>
          <w:rFonts w:eastAsiaTheme="minorEastAsia"/>
        </w:rPr>
      </w:pPr>
      <w:r>
        <w:rPr>
          <w:rFonts w:eastAsiaTheme="minorEastAsia"/>
        </w:rPr>
        <w:t>Her</w:t>
      </w:r>
      <w:r w:rsidR="00830D9A">
        <w:rPr>
          <w:rFonts w:eastAsiaTheme="minorEastAsia"/>
        </w:rPr>
        <w:t xml:space="preserve">e I defined the distance from the axis of rotation to </w:t>
      </w:r>
      <m:oMath>
        <m:r>
          <w:rPr>
            <w:rFonts w:ascii="Cambria Math" w:eastAsiaTheme="minorEastAsia" w:hAnsi="Cambria Math"/>
          </w:rPr>
          <m:t>dm</m:t>
        </m:r>
      </m:oMath>
      <w:r w:rsidR="00830D9A">
        <w:rPr>
          <w:rFonts w:eastAsiaTheme="minorEastAsia"/>
        </w:rPr>
        <w:t xml:space="preserve"> as the parameter</w:t>
      </w:r>
      <w:r>
        <w:rPr>
          <w:rFonts w:eastAsiaTheme="minorEastAsia"/>
        </w:rPr>
        <w:t xml:space="preserve"> </w:t>
      </w:r>
      <m:oMath>
        <m:r>
          <w:rPr>
            <w:rFonts w:ascii="Cambria Math" w:eastAsiaTheme="minorEastAsia" w:hAnsi="Cambria Math"/>
          </w:rPr>
          <m:t>r</m:t>
        </m:r>
      </m:oMath>
      <w:r>
        <w:rPr>
          <w:rFonts w:eastAsiaTheme="minorEastAsia"/>
        </w:rPr>
        <w:t xml:space="preserve"> and the radial distance from the center </w:t>
      </w:r>
      <m:oMath>
        <m:r>
          <w:rPr>
            <w:rFonts w:ascii="Cambria Math" w:eastAsiaTheme="minorEastAsia" w:hAnsi="Cambria Math"/>
          </w:rPr>
          <m:t>r'</m:t>
        </m:r>
      </m:oMath>
      <w:r>
        <w:rPr>
          <w:rFonts w:eastAsiaTheme="minorEastAsia"/>
        </w:rPr>
        <w:t xml:space="preserve"> of </w:t>
      </w:r>
      <m:oMath>
        <m:r>
          <w:rPr>
            <w:rFonts w:ascii="Cambria Math" w:eastAsiaTheme="minorEastAsia" w:hAnsi="Cambria Math"/>
          </w:rPr>
          <m:t>dm</m:t>
        </m:r>
      </m:oMath>
      <w:r w:rsidR="00830D9A">
        <w:rPr>
          <w:rFonts w:eastAsiaTheme="minorEastAsia"/>
        </w:rPr>
        <w:t xml:space="preserve"> as shown on the left of the figure</w:t>
      </w:r>
      <w:r>
        <w:rPr>
          <w:rFonts w:eastAsiaTheme="minorEastAsia"/>
        </w:rPr>
        <w:t>.</w:t>
      </w:r>
      <w:r w:rsidR="00717818">
        <w:rPr>
          <w:rFonts w:eastAsiaTheme="minorEastAsia"/>
        </w:rPr>
        <w:t xml:space="preserve"> They are related by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r w:rsidR="00717818">
        <w:rPr>
          <w:rFonts w:eastAsiaTheme="minorEastAsia"/>
        </w:rPr>
        <w:t xml:space="preserve">, where </w:t>
      </w:r>
      <m:oMath>
        <m:r>
          <w:rPr>
            <w:rFonts w:ascii="Cambria Math" w:eastAsiaTheme="minorEastAsia" w:hAnsi="Cambria Math"/>
          </w:rPr>
          <m:t>θ</m:t>
        </m:r>
      </m:oMath>
      <w:r w:rsidR="00717818">
        <w:rPr>
          <w:rFonts w:eastAsiaTheme="minorEastAsia"/>
        </w:rPr>
        <w:t xml:space="preserve"> is the angle with which </w:t>
      </w:r>
      <m:oMath>
        <m:r>
          <w:rPr>
            <w:rFonts w:ascii="Cambria Math" w:eastAsiaTheme="minorEastAsia" w:hAnsi="Cambria Math"/>
          </w:rPr>
          <m:t>r</m:t>
        </m:r>
      </m:oMath>
      <w:r w:rsidR="00717818">
        <w:rPr>
          <w:rFonts w:eastAsiaTheme="minorEastAsia"/>
        </w:rPr>
        <w:t xml:space="preserve"> makes with the axis of rotation.</w:t>
      </w:r>
      <w:r w:rsidR="000611AC">
        <w:rPr>
          <w:rFonts w:eastAsiaTheme="minorEastAsia"/>
        </w:rPr>
        <w:t xml:space="preserve"> </w:t>
      </w:r>
      <w:r w:rsidR="00C37244">
        <w:rPr>
          <w:rFonts w:eastAsiaTheme="minorEastAsia"/>
        </w:rPr>
        <w:t xml:space="preserve">We will let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den>
        </m:f>
      </m:oMath>
      <w:r w:rsidR="00C37244">
        <w:rPr>
          <w:rFonts w:eastAsiaTheme="minorEastAsia"/>
        </w:rPr>
        <w:t xml:space="preserve">. </w:t>
      </w:r>
      <w:r w:rsidR="000611AC">
        <w:rPr>
          <w:rFonts w:eastAsiaTheme="minorEastAsia"/>
        </w:rPr>
        <w:t xml:space="preserve">The inertia of our infinitesimal disk </w:t>
      </w:r>
      <w:r w:rsidR="001B1B8D">
        <w:rPr>
          <w:rFonts w:eastAsiaTheme="minorEastAsia"/>
        </w:rPr>
        <w:t xml:space="preserve">radius </w:t>
      </w:r>
      <m:oMath>
        <m:r>
          <w:rPr>
            <w:rFonts w:ascii="Cambria Math" w:eastAsiaTheme="minorEastAsia" w:hAnsi="Cambria Math"/>
          </w:rPr>
          <m:t>a</m:t>
        </m:r>
      </m:oMath>
      <w:r w:rsidR="001B1B8D">
        <w:rPr>
          <w:rFonts w:eastAsiaTheme="minorEastAsia"/>
        </w:rPr>
        <w:t xml:space="preserve"> </w:t>
      </w:r>
      <w:r w:rsidR="000611AC">
        <w:rPr>
          <w:rFonts w:eastAsiaTheme="minorEastAsia"/>
        </w:rPr>
        <w:t>is:</w:t>
      </w:r>
    </w:p>
    <w:p w:rsidR="006A6816" w:rsidRPr="006A6816" w:rsidRDefault="000611AC" w:rsidP="00B727B2">
      <w:pPr>
        <w:rPr>
          <w:rFonts w:eastAsiaTheme="minorEastAsia"/>
        </w:rPr>
      </w:pPr>
      <m:oMathPara>
        <m:oMath>
          <m:r>
            <w:rPr>
              <w:rFonts w:ascii="Cambria Math" w:eastAsiaTheme="minorEastAsia" w:hAnsi="Cambria Math"/>
            </w:rPr>
            <m:t>dI=</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dm</m:t>
              </m:r>
            </m:e>
          </m:nary>
          <m:r>
            <w:rPr>
              <w:rFonts w:ascii="Cambria Math" w:eastAsiaTheme="minorEastAsia" w:hAnsi="Cambria Math"/>
            </w:rPr>
            <m:t>=2</m:t>
          </m:r>
          <m:nary>
            <m:naryPr>
              <m:limLoc m:val="subSup"/>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a</m:t>
              </m:r>
            </m:sup>
            <m:e>
              <m:nary>
                <m:naryPr>
                  <m:limLoc m:val="subSup"/>
                  <m:ctrlPr>
                    <w:rPr>
                      <w:rFonts w:ascii="Cambria Math" w:eastAsiaTheme="minorEastAsia" w:hAnsi="Cambria Math"/>
                      <w:i/>
                    </w:rPr>
                  </m:ctrlPr>
                </m:naryPr>
                <m:sub>
                  <m:r>
                    <w:rPr>
                      <w:rFonts w:ascii="Cambria Math" w:eastAsiaTheme="minorEastAsia" w:hAnsi="Cambria Math"/>
                    </w:rPr>
                    <m:t>θ=0</m:t>
                  </m:r>
                </m:sub>
                <m:sup>
                  <m:r>
                    <w:rPr>
                      <w:rFonts w:ascii="Cambria Math" w:eastAsiaTheme="minorEastAsia" w:hAnsi="Cambria Math"/>
                    </w:rPr>
                    <m:t>π</m:t>
                  </m:r>
                </m:sup>
                <m:e>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dθd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dx</m:t>
                  </m:r>
                </m:e>
              </m:nary>
            </m:e>
          </m:nary>
        </m:oMath>
      </m:oMathPara>
    </w:p>
    <w:p w:rsidR="001B1B8D" w:rsidRPr="006A6816" w:rsidRDefault="000611AC" w:rsidP="00B727B2">
      <w:pPr>
        <w:rPr>
          <w:rFonts w:eastAsiaTheme="minorEastAsia"/>
        </w:rPr>
      </w:pPr>
      <m:oMathPara>
        <m:oMath>
          <m:r>
            <w:rPr>
              <w:rFonts w:ascii="Cambria Math" w:eastAsiaTheme="minorEastAsia" w:hAnsi="Cambria Math"/>
            </w:rPr>
            <w:br/>
          </m:r>
        </m:oMath>
        <m:oMath>
          <m:r>
            <w:rPr>
              <w:rFonts w:ascii="Cambria Math" w:eastAsiaTheme="minorEastAsia" w:hAnsi="Cambria Math"/>
            </w:rPr>
            <m:t>dI=</m:t>
          </m:r>
          <m:f>
            <m:fPr>
              <m:ctrlPr>
                <w:rPr>
                  <w:rFonts w:ascii="Cambria Math" w:eastAsiaTheme="minorEastAsia" w:hAnsi="Cambria Math"/>
                  <w:i/>
                </w:rPr>
              </m:ctrlPr>
            </m:fPr>
            <m:num>
              <m:r>
                <w:rPr>
                  <w:rFonts w:ascii="Cambria Math" w:eastAsiaTheme="minorEastAsia" w:hAnsi="Cambria Math"/>
                </w:rPr>
                <m:t>2ρ</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π</m:t>
              </m:r>
            </m:sup>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dθ</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ρπ</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dx</m:t>
          </m:r>
        </m:oMath>
      </m:oMathPara>
    </w:p>
    <w:p w:rsidR="006A6816" w:rsidRDefault="006A6816" w:rsidP="00B727B2">
      <w:pPr>
        <w:rPr>
          <w:rFonts w:eastAsiaTheme="minorEastAsia"/>
        </w:rPr>
      </w:pPr>
    </w:p>
    <w:p w:rsidR="006A6816" w:rsidRDefault="006A6816" w:rsidP="00B727B2">
      <w:pPr>
        <w:rPr>
          <w:rFonts w:eastAsiaTheme="minorEastAsia"/>
        </w:rPr>
      </w:pPr>
      <w:r>
        <w:rPr>
          <w:rFonts w:eastAsiaTheme="minorEastAsia"/>
        </w:rPr>
        <w:t>By parallel axis theorem, we can displace the inertia along the z-axis.</w:t>
      </w:r>
    </w:p>
    <w:p w:rsidR="006A6816" w:rsidRPr="006A6816" w:rsidRDefault="006A6816" w:rsidP="00B727B2">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new</m:t>
              </m:r>
            </m:sub>
          </m:sSub>
          <m:r>
            <w:rPr>
              <w:rFonts w:ascii="Cambria Math" w:eastAsiaTheme="minorEastAsia" w:hAnsi="Cambria Math"/>
            </w:rPr>
            <m:t>=dI+</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dm</m:t>
          </m:r>
        </m:oMath>
      </m:oMathPara>
    </w:p>
    <w:p w:rsidR="006A6816" w:rsidRDefault="006A6816" w:rsidP="00B727B2">
      <w:pPr>
        <w:rPr>
          <w:rFonts w:eastAsiaTheme="minorEastAsia"/>
        </w:rPr>
      </w:pPr>
      <m:oMathPara>
        <m:oMath>
          <m:r>
            <w:rPr>
              <w:rFonts w:ascii="Cambria Math" w:eastAsiaTheme="minorEastAsia" w:hAnsi="Cambria Math"/>
            </w:rPr>
            <w:br/>
          </m:r>
        </m:oMath>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ρπ</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dz</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ρπ</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dz</m:t>
          </m:r>
        </m:oMath>
      </m:oMathPara>
    </w:p>
    <w:p w:rsidR="000611AC" w:rsidRDefault="006A6816" w:rsidP="00B727B2">
      <w:pPr>
        <w:rPr>
          <w:rFonts w:eastAsiaTheme="minorEastAsia"/>
        </w:rPr>
      </w:pPr>
      <w:r>
        <w:rPr>
          <w:rFonts w:eastAsiaTheme="minorEastAsia"/>
        </w:rPr>
        <w:t xml:space="preserve">Where </w:t>
      </w:r>
      <m:oMath>
        <m:r>
          <w:rPr>
            <w:rFonts w:ascii="Cambria Math" w:eastAsiaTheme="minorEastAsia" w:hAnsi="Cambria Math"/>
          </w:rPr>
          <m:t>dm=ρπ</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dx</m:t>
        </m:r>
      </m:oMath>
      <w:r>
        <w:rPr>
          <w:rFonts w:eastAsiaTheme="minorEastAsia"/>
        </w:rPr>
        <w:t xml:space="preserve"> because that is the</w:t>
      </w:r>
      <w:r w:rsidR="007B5A71">
        <w:rPr>
          <w:rFonts w:eastAsiaTheme="minorEastAsia"/>
        </w:rPr>
        <w:t xml:space="preserve"> mass of our infinitesimal disk radius </w:t>
      </w:r>
      <m:oMath>
        <m:r>
          <w:rPr>
            <w:rFonts w:ascii="Cambria Math" w:eastAsiaTheme="minorEastAsia" w:hAnsi="Cambria Math"/>
          </w:rPr>
          <m:t>a</m:t>
        </m:r>
      </m:oMath>
      <w:r w:rsidR="007B5A71">
        <w:rPr>
          <w:rFonts w:eastAsiaTheme="minorEastAsia"/>
        </w:rPr>
        <w:t>.</w:t>
      </w:r>
    </w:p>
    <w:p w:rsidR="001B1B8D" w:rsidRDefault="001B1B8D" w:rsidP="001B1B8D">
      <w:pPr>
        <w:jc w:val="center"/>
        <w:rPr>
          <w:rFonts w:eastAsiaTheme="minorEastAsia"/>
        </w:rPr>
      </w:pPr>
      <w:r>
        <w:rPr>
          <w:rFonts w:eastAsiaTheme="minorEastAsia"/>
          <w:noProof/>
        </w:rPr>
        <w:drawing>
          <wp:inline distT="0" distB="0" distL="0" distR="0">
            <wp:extent cx="4424803" cy="2457908"/>
            <wp:effectExtent l="0" t="0" r="0" b="0"/>
            <wp:docPr id="5" name="Picture 5" descr="C:\Users\lancer\Downloads\Dynamics hwk 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cer\Downloads\Dynamics hwk 3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6782" cy="2464562"/>
                    </a:xfrm>
                    <a:prstGeom prst="rect">
                      <a:avLst/>
                    </a:prstGeom>
                    <a:noFill/>
                    <a:ln>
                      <a:noFill/>
                    </a:ln>
                  </pic:spPr>
                </pic:pic>
              </a:graphicData>
            </a:graphic>
          </wp:inline>
        </w:drawing>
      </w:r>
    </w:p>
    <w:p w:rsidR="006E1609" w:rsidRDefault="006E1609" w:rsidP="00B727B2">
      <w:pPr>
        <w:rPr>
          <w:rFonts w:eastAsiaTheme="minorEastAsia"/>
        </w:rPr>
      </w:pPr>
      <w:r>
        <w:rPr>
          <w:rFonts w:eastAsiaTheme="minorEastAsia"/>
        </w:rPr>
        <w:t xml:space="preserve">Now we add up all the disks from </w:t>
      </w:r>
      <m:oMath>
        <m:r>
          <w:rPr>
            <w:rFonts w:ascii="Cambria Math" w:eastAsiaTheme="minorEastAsia" w:hAnsi="Cambria Math"/>
          </w:rPr>
          <m:t>z=0</m:t>
        </m:r>
      </m:oMath>
      <w:r>
        <w:rPr>
          <w:rFonts w:eastAsiaTheme="minorEastAsia"/>
        </w:rPr>
        <w:t xml:space="preserve"> to </w:t>
      </w:r>
      <m:oMath>
        <m:r>
          <w:rPr>
            <w:rFonts w:ascii="Cambria Math" w:eastAsiaTheme="minorEastAsia" w:hAnsi="Cambria Math"/>
          </w:rPr>
          <m:t>z=h</m:t>
        </m:r>
      </m:oMath>
      <w:r>
        <w:rPr>
          <w:rFonts w:eastAsiaTheme="minorEastAsia"/>
        </w:rPr>
        <w:t xml:space="preserve"> in a cone formation</w:t>
      </w:r>
      <w:r w:rsidR="001B1B8D">
        <w:rPr>
          <w:rFonts w:eastAsiaTheme="minorEastAsia"/>
        </w:rPr>
        <w:t xml:space="preserve">. The parameterization </w:t>
      </w:r>
      <m:oMath>
        <m: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h</m:t>
            </m:r>
          </m:den>
        </m:f>
        <m:r>
          <w:rPr>
            <w:rFonts w:ascii="Cambria Math" w:eastAsiaTheme="minorEastAsia" w:hAnsi="Cambria Math"/>
          </w:rPr>
          <m:t>z</m:t>
        </m:r>
      </m:oMath>
      <w:r w:rsidR="001B1B8D">
        <w:rPr>
          <w:rFonts w:eastAsiaTheme="minorEastAsia"/>
        </w:rPr>
        <w:t xml:space="preserve"> applies</w:t>
      </w:r>
      <w:r w:rsidR="004B782F">
        <w:rPr>
          <w:rFonts w:eastAsiaTheme="minorEastAsia"/>
        </w:rPr>
        <w:t xml:space="preserve"> because the cone radius goes to zero at </w:t>
      </w:r>
      <m:oMath>
        <m:r>
          <w:rPr>
            <w:rFonts w:ascii="Cambria Math" w:eastAsiaTheme="minorEastAsia" w:hAnsi="Cambria Math"/>
          </w:rPr>
          <m:t>z=0</m:t>
        </m:r>
      </m:oMath>
      <w:r w:rsidR="004B782F">
        <w:rPr>
          <w:rFonts w:eastAsiaTheme="minorEastAsia"/>
        </w:rPr>
        <w:t xml:space="preserve"> and </w:t>
      </w:r>
      <m:oMath>
        <m:r>
          <w:rPr>
            <w:rFonts w:ascii="Cambria Math" w:eastAsiaTheme="minorEastAsia" w:hAnsi="Cambria Math"/>
          </w:rPr>
          <m:t>R</m:t>
        </m:r>
      </m:oMath>
      <w:r w:rsidR="004B782F">
        <w:rPr>
          <w:rFonts w:eastAsiaTheme="minorEastAsia"/>
        </w:rPr>
        <w:t xml:space="preserve"> at </w:t>
      </w:r>
      <m:oMath>
        <m:r>
          <w:rPr>
            <w:rFonts w:ascii="Cambria Math" w:eastAsiaTheme="minorEastAsia" w:hAnsi="Cambria Math"/>
          </w:rPr>
          <m:t>z=h</m:t>
        </m:r>
      </m:oMath>
      <w:r w:rsidR="004B782F">
        <w:rPr>
          <w:rFonts w:eastAsiaTheme="minorEastAsia"/>
        </w:rPr>
        <w:t>.</w:t>
      </w:r>
    </w:p>
    <w:p w:rsidR="005F63AC" w:rsidRPr="005F63AC" w:rsidRDefault="00A1283B" w:rsidP="00B727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z=0</m:t>
              </m:r>
            </m:sub>
            <m:sup>
              <m:r>
                <w:rPr>
                  <w:rFonts w:ascii="Cambria Math" w:eastAsiaTheme="minorEastAsia" w:hAnsi="Cambria Math"/>
                </w:rPr>
                <m:t>h</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ρπ</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dz+ρπ</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dz</m:t>
                  </m:r>
                </m:e>
              </m:d>
            </m:e>
          </m:nary>
        </m:oMath>
      </m:oMathPara>
    </w:p>
    <w:p w:rsidR="0084498E" w:rsidRPr="005A6468" w:rsidRDefault="005F63AC" w:rsidP="00B727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r>
            <w:rPr>
              <w:rFonts w:ascii="Cambria Math" w:eastAsiaTheme="minorEastAsia" w:hAnsi="Cambria Math"/>
            </w:rPr>
            <m:t>=ρπ</m:t>
          </m:r>
          <m:nary>
            <m:naryPr>
              <m:limLoc m:val="subSup"/>
              <m:ctrlPr>
                <w:rPr>
                  <w:rFonts w:ascii="Cambria Math" w:eastAsiaTheme="minorEastAsia" w:hAnsi="Cambria Math"/>
                  <w:i/>
                </w:rPr>
              </m:ctrlPr>
            </m:naryPr>
            <m:sub>
              <m:r>
                <w:rPr>
                  <w:rFonts w:ascii="Cambria Math" w:eastAsiaTheme="minorEastAsia" w:hAnsi="Cambria Math"/>
                </w:rPr>
                <m:t>z=0</m:t>
              </m:r>
            </m:sub>
            <m:sup>
              <m:r>
                <w:rPr>
                  <w:rFonts w:ascii="Cambria Math" w:eastAsiaTheme="minorEastAsia" w:hAnsi="Cambria Math"/>
                </w:rPr>
                <m:t>h</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dz+</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dz</m:t>
                  </m:r>
                </m:e>
              </m:d>
            </m:e>
          </m:nary>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r>
            <w:rPr>
              <w:rFonts w:ascii="Cambria Math" w:eastAsiaTheme="minorEastAsia" w:hAnsi="Cambria Math"/>
            </w:rPr>
            <m:t>=ρπ</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num>
                        <m:den>
                          <m:r>
                            <w:rPr>
                              <w:rFonts w:ascii="Cambria Math" w:eastAsiaTheme="minorEastAsia" w:hAnsi="Cambria Math"/>
                            </w:rPr>
                            <m:t>5</m:t>
                          </m:r>
                        </m:den>
                      </m:f>
                    </m:e>
                  </m:d>
                </m:e>
              </m:d>
            </m:e>
            <m:sub>
              <m:r>
                <w:rPr>
                  <w:rFonts w:ascii="Cambria Math" w:eastAsiaTheme="minorEastAsia" w:hAnsi="Cambria Math"/>
                </w:rPr>
                <m:t>0</m:t>
              </m:r>
            </m:sub>
            <m:sup>
              <m:r>
                <w:rPr>
                  <w:rFonts w:ascii="Cambria Math" w:eastAsiaTheme="minorEastAsia" w:hAnsi="Cambria Math"/>
                </w:rPr>
                <m:t>h</m:t>
              </m:r>
            </m:sup>
          </m:sSub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den>
              </m:f>
            </m:e>
          </m:d>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h</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5</m:t>
                  </m:r>
                </m:den>
              </m:f>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r>
            <w:rPr>
              <w:rFonts w:ascii="Cambria Math" w:eastAsiaTheme="minorEastAsia" w:hAnsi="Cambria Math"/>
            </w:rPr>
            <m:t>=3M</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5</m:t>
                  </m:r>
                </m:den>
              </m:f>
            </m:e>
          </m:d>
        </m:oMath>
      </m:oMathPara>
    </w:p>
    <w:p w:rsidR="005A6468" w:rsidRDefault="00211134" w:rsidP="00B727B2">
      <w:pPr>
        <w:rPr>
          <w:rFonts w:eastAsiaTheme="minorEastAsia"/>
        </w:rPr>
      </w:pPr>
      <w:r>
        <w:rPr>
          <w:rFonts w:eastAsiaTheme="minorEastAsia"/>
        </w:rPr>
        <w:br w:type="column"/>
      </w:r>
      <w:r w:rsidR="005A6468">
        <w:rPr>
          <w:rFonts w:eastAsiaTheme="minorEastAsia"/>
        </w:rPr>
        <w:t xml:space="preserve">All that’s left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oMath>
      <w:r w:rsidR="005A6468">
        <w:rPr>
          <w:rFonts w:eastAsiaTheme="minorEastAsia"/>
        </w:rPr>
        <w:t xml:space="preserve">, which is much easier. We just use </w:t>
      </w:r>
      <w:r w:rsidR="00D71ECE">
        <w:rPr>
          <w:rFonts w:eastAsiaTheme="minorEastAsia"/>
        </w:rPr>
        <w:t xml:space="preserve">cylindrical coordinates to add up the rotational inertias about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3</m:t>
            </m:r>
          </m:sup>
        </m:sSubSup>
      </m:oMath>
      <w:r w:rsidR="00D71ECE">
        <w:rPr>
          <w:rFonts w:eastAsiaTheme="minorEastAsia"/>
        </w:rPr>
        <w:t xml:space="preserve"> which I will say lies along the z-axis.</w:t>
      </w:r>
    </w:p>
    <w:p w:rsidR="00E74E27" w:rsidRPr="004355E1" w:rsidRDefault="00C90C50" w:rsidP="00B727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dm</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z=0</m:t>
              </m:r>
            </m:sub>
            <m:sup>
              <m:r>
                <w:rPr>
                  <w:rFonts w:ascii="Cambria Math" w:eastAsiaTheme="minorEastAsia" w:hAnsi="Cambria Math"/>
                </w:rPr>
                <m:t>z</m:t>
              </m:r>
            </m:sup>
            <m:e>
              <m:nary>
                <m:naryPr>
                  <m:limLoc m:val="subSup"/>
                  <m:ctrlPr>
                    <w:rPr>
                      <w:rFonts w:ascii="Cambria Math" w:eastAsiaTheme="minorEastAsia" w:hAnsi="Cambria Math"/>
                      <w:i/>
                    </w:rPr>
                  </m:ctrlPr>
                </m:naryPr>
                <m:sub>
                  <m:r>
                    <w:rPr>
                      <w:rFonts w:ascii="Cambria Math" w:eastAsiaTheme="minorEastAsia" w:hAnsi="Cambria Math"/>
                    </w:rPr>
                    <m:t>r=0</m:t>
                  </m:r>
                </m:sub>
                <m:sup>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h</m:t>
                      </m:r>
                    </m:den>
                  </m:f>
                  <m:r>
                    <w:rPr>
                      <w:rFonts w:ascii="Cambria Math" w:eastAsiaTheme="minorEastAsia" w:hAnsi="Cambria Math"/>
                    </w:rPr>
                    <m:t>z</m:t>
                  </m:r>
                </m:sup>
                <m:e>
                  <m:nary>
                    <m:naryPr>
                      <m:limLoc m:val="subSup"/>
                      <m:ctrlPr>
                        <w:rPr>
                          <w:rFonts w:ascii="Cambria Math" w:eastAsiaTheme="minorEastAsia" w:hAnsi="Cambria Math"/>
                          <w:i/>
                        </w:rPr>
                      </m:ctrlPr>
                    </m:naryPr>
                    <m:sub>
                      <m:r>
                        <w:rPr>
                          <w:rFonts w:ascii="Cambria Math" w:eastAsiaTheme="minorEastAsia" w:hAnsi="Cambria Math"/>
                        </w:rPr>
                        <m:t>θ=0</m:t>
                      </m:r>
                    </m:sub>
                    <m:sup>
                      <m:r>
                        <w:rPr>
                          <w:rFonts w:ascii="Cambria Math" w:eastAsiaTheme="minorEastAsia" w:hAnsi="Cambria Math"/>
                        </w:rPr>
                        <m:t>2π</m:t>
                      </m:r>
                    </m:sup>
                    <m:e>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dθdr dz</m:t>
                      </m:r>
                    </m:e>
                  </m:nary>
                </m:e>
              </m:nary>
            </m:e>
          </m:nary>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r>
            <w:rPr>
              <w:rFonts w:ascii="Cambria Math" w:eastAsiaTheme="minorEastAsia" w:hAnsi="Cambria Math"/>
            </w:rPr>
            <m:t>=ρ2π</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h</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h</m:t>
                              </m:r>
                            </m:den>
                          </m:f>
                          <m:r>
                            <w:rPr>
                              <w:rFonts w:ascii="Cambria Math" w:eastAsiaTheme="minorEastAsia" w:hAnsi="Cambria Math"/>
                            </w:rPr>
                            <m:t>z</m:t>
                          </m:r>
                        </m:e>
                      </m:d>
                    </m:e>
                    <m:sup>
                      <m:r>
                        <w:rPr>
                          <w:rFonts w:ascii="Cambria Math" w:eastAsiaTheme="minorEastAsia" w:hAnsi="Cambria Math"/>
                        </w:rPr>
                        <m:t>4</m:t>
                      </m:r>
                    </m:sup>
                  </m:sSup>
                </m:num>
                <m:den>
                  <m:r>
                    <w:rPr>
                      <w:rFonts w:ascii="Cambria Math" w:eastAsiaTheme="minorEastAsia" w:hAnsi="Cambria Math"/>
                    </w:rPr>
                    <m:t>4</m:t>
                  </m:r>
                </m:den>
              </m:f>
            </m:e>
          </m:nary>
          <m:r>
            <w:rPr>
              <w:rFonts w:ascii="Cambria Math" w:eastAsiaTheme="minorEastAsia" w:hAnsi="Cambria Math"/>
            </w:rPr>
            <m:t>dz=</m:t>
          </m:r>
          <m:f>
            <m:fPr>
              <m:ctrlPr>
                <w:rPr>
                  <w:rFonts w:ascii="Cambria Math" w:eastAsiaTheme="minorEastAsia" w:hAnsi="Cambria Math"/>
                  <w:i/>
                </w:rPr>
              </m:ctrlPr>
            </m:fPr>
            <m:num>
              <m:r>
                <w:rPr>
                  <w:rFonts w:ascii="Cambria Math" w:eastAsiaTheme="minorEastAsia" w:hAnsi="Cambria Math"/>
                </w:rPr>
                <m:t>ρ2π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h</m:t>
              </m:r>
            </m:num>
            <m:den>
              <m:r>
                <w:rPr>
                  <w:rFonts w:ascii="Cambria Math" w:eastAsiaTheme="minorEastAsia" w:hAnsi="Cambria Math"/>
                </w:rPr>
                <m:t>10</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h</m:t>
                  </m:r>
                </m:num>
                <m:den>
                  <m:r>
                    <w:rPr>
                      <w:rFonts w:ascii="Cambria Math" w:eastAsiaTheme="minorEastAsia" w:hAnsi="Cambria Math"/>
                    </w:rPr>
                    <m:t>10</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10</m:t>
              </m:r>
            </m:den>
          </m:f>
        </m:oMath>
      </m:oMathPara>
    </w:p>
    <w:p w:rsidR="004355E1" w:rsidRDefault="004355E1" w:rsidP="00B727B2">
      <w:pPr>
        <w:rPr>
          <w:rFonts w:eastAsiaTheme="minorEastAsia"/>
        </w:rPr>
      </w:pPr>
      <w:r>
        <w:rPr>
          <w:rFonts w:eastAsiaTheme="minorEastAsia"/>
        </w:rPr>
        <w:t>Our inertia tensor is then:</w:t>
      </w:r>
    </w:p>
    <w:p w:rsidR="005F63AC" w:rsidRPr="005F63AC" w:rsidRDefault="00791810" w:rsidP="00B727B2">
      <w:pPr>
        <w:rPr>
          <w:rFonts w:eastAsiaTheme="minorEastAsia"/>
        </w:rPr>
      </w:pPr>
      <m:oMathPara>
        <m:oMath>
          <m:r>
            <m:rPr>
              <m:sty m:val="bi"/>
            </m:rPr>
            <w:rPr>
              <w:rFonts w:ascii="Cambria Math" w:eastAsiaTheme="minorEastAsia" w:hAnsi="Cambria Math"/>
            </w:rPr>
            <m:t>I</m:t>
          </m:r>
          <m:r>
            <w:rPr>
              <w:rFonts w:ascii="Cambria Math" w:eastAsiaTheme="minorEastAsia" w:hAnsi="Cambria Math"/>
            </w:rPr>
            <m:t>=3M</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5</m:t>
                        </m:r>
                      </m:den>
                    </m:f>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5</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10</m:t>
                        </m:r>
                      </m:den>
                    </m:f>
                  </m:e>
                </m:mr>
              </m:m>
            </m:e>
          </m:d>
        </m:oMath>
      </m:oMathPara>
    </w:p>
    <w:p w:rsidR="00985305" w:rsidRDefault="00985305" w:rsidP="00985305"/>
    <w:p w:rsidR="00985305" w:rsidRPr="00985305" w:rsidRDefault="00985305" w:rsidP="00985305">
      <w:pPr>
        <w:pStyle w:val="ListParagraph"/>
        <w:numPr>
          <w:ilvl w:val="0"/>
          <w:numId w:val="1"/>
        </w:numPr>
      </w:pPr>
      <w:r>
        <w:t xml:space="preserve">Calculate the intertial tensor of a homogenous cube of density </w:t>
      </w:r>
      <m:oMath>
        <m:r>
          <w:rPr>
            <w:rFonts w:ascii="Cambria Math" w:hAnsi="Cambria Math"/>
          </w:rPr>
          <m:t>ρ</m:t>
        </m:r>
      </m:oMath>
      <w:r>
        <w:rPr>
          <w:rFonts w:eastAsiaTheme="minorEastAsia"/>
        </w:rPr>
        <w:t xml:space="preserve">, mass M, and side length </w:t>
      </w:r>
      <m:oMath>
        <m:r>
          <w:rPr>
            <w:rFonts w:ascii="Cambria Math" w:eastAsiaTheme="minorEastAsia" w:hAnsi="Cambria Math"/>
          </w:rPr>
          <m:t>b</m:t>
        </m:r>
      </m:oMath>
      <w:r>
        <w:rPr>
          <w:rFonts w:eastAsiaTheme="minorEastAsia"/>
        </w:rPr>
        <w:t xml:space="preserve"> with respect to two different body-fixed Cartesian coordinate systems.</w:t>
      </w:r>
    </w:p>
    <w:p w:rsidR="00985305" w:rsidRDefault="00985305" w:rsidP="00985305">
      <w:pPr>
        <w:pStyle w:val="ListParagraph"/>
      </w:pPr>
    </w:p>
    <w:p w:rsidR="00985305" w:rsidRPr="00985305" w:rsidRDefault="00985305" w:rsidP="00985305">
      <w:pPr>
        <w:pStyle w:val="ListParagraph"/>
        <w:numPr>
          <w:ilvl w:val="1"/>
          <w:numId w:val="1"/>
        </w:numPr>
      </w:pPr>
      <w:r>
        <w:t xml:space="preserve">In the body-fixed coordinate system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3</m:t>
            </m:r>
          </m:sub>
        </m:sSub>
        <m:r>
          <w:rPr>
            <w:rFonts w:ascii="Cambria Math" w:eastAsiaTheme="minorEastAsia" w:hAnsi="Cambria Math"/>
          </w:rPr>
          <m:t>)</m:t>
        </m:r>
      </m:oMath>
      <w:r>
        <w:rPr>
          <w:rFonts w:eastAsiaTheme="minorEastAsia"/>
        </w:rPr>
        <w:t xml:space="preserve">, the origin </w:t>
      </w:r>
      <m:oMath>
        <m:r>
          <w:rPr>
            <w:rFonts w:ascii="Cambria Math" w:eastAsiaTheme="minorEastAsia" w:hAnsi="Cambria Math"/>
          </w:rPr>
          <m:t>Q</m:t>
        </m:r>
      </m:oMath>
      <w:r>
        <w:rPr>
          <w:rFonts w:eastAsiaTheme="minorEastAsia"/>
        </w:rPr>
        <w:t xml:space="preserve"> is at the corner and the three axes lie along the three adjacent edges.</w:t>
      </w:r>
    </w:p>
    <w:p w:rsidR="00985305" w:rsidRPr="00985305" w:rsidRDefault="00985305" w:rsidP="00985305">
      <w:pPr>
        <w:pStyle w:val="ListParagraph"/>
        <w:numPr>
          <w:ilvl w:val="1"/>
          <w:numId w:val="1"/>
        </w:numPr>
      </w:pPr>
      <w:r>
        <w:rPr>
          <w:rFonts w:eastAsiaTheme="minorEastAsia"/>
        </w:rPr>
        <w:t xml:space="preserve">In the body-fixed coordinate system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3</m:t>
            </m:r>
          </m:sub>
        </m:sSub>
        <m:r>
          <w:rPr>
            <w:rFonts w:ascii="Cambria Math" w:eastAsiaTheme="minorEastAsia" w:hAnsi="Cambria Math"/>
          </w:rPr>
          <m:t>')</m:t>
        </m:r>
      </m:oMath>
      <w:r>
        <w:rPr>
          <w:rFonts w:eastAsiaTheme="minorEastAsia"/>
        </w:rPr>
        <w:t xml:space="preserve">, the origin </w:t>
      </w:r>
      <m:oMath>
        <m:r>
          <w:rPr>
            <w:rFonts w:ascii="Cambria Math" w:eastAsiaTheme="minorEastAsia" w:hAnsi="Cambria Math"/>
          </w:rPr>
          <m:t>O</m:t>
        </m:r>
      </m:oMath>
      <w:r>
        <w:rPr>
          <w:rFonts w:eastAsiaTheme="minorEastAsia"/>
        </w:rPr>
        <w:t xml:space="preserve"> is at the center of mass of the cube and its three axes are parallel to those axes.</w:t>
      </w:r>
    </w:p>
    <w:p w:rsidR="00985305" w:rsidRDefault="00A92137" w:rsidP="00985305">
      <w:r>
        <w:t>The setup for this problem is much like problem 1, except we now have to perform many integrals because the axis in part a is not the principle axis. To make my life easier, I recruited the abilities of Mathematica to perform these exhaustive calculations.</w:t>
      </w:r>
    </w:p>
    <w:p w:rsidR="00D461C6" w:rsidRDefault="00D461C6" w:rsidP="00985305">
      <w:pPr>
        <w:rPr>
          <w:rFonts w:eastAsiaTheme="minorEastAsia"/>
        </w:rPr>
      </w:pPr>
      <w:r>
        <w:t xml:space="preserve">The code was quite simple, I just computed the inertia tensor values by indexing them and making use of Mathematica’s </w:t>
      </w:r>
      <m:oMath>
        <m:r>
          <w:rPr>
            <w:rFonts w:ascii="Cambria Math" w:hAnsi="Cambria Math"/>
          </w:rPr>
          <m:t>KroneckerDelta[i,j]</m:t>
        </m:r>
      </m:oMath>
      <w:r>
        <w:t xml:space="preserve"> function, which is 1 for </w:t>
      </w:r>
      <m:oMath>
        <m:r>
          <w:rPr>
            <w:rFonts w:ascii="Cambria Math" w:hAnsi="Cambria Math"/>
          </w:rPr>
          <m:t>i=j</m:t>
        </m:r>
      </m:oMath>
      <w:r>
        <w:rPr>
          <w:rFonts w:eastAsiaTheme="minorEastAsia"/>
        </w:rPr>
        <w:t xml:space="preserve">, and zero for </w:t>
      </w:r>
      <m:oMath>
        <m:r>
          <w:rPr>
            <w:rFonts w:ascii="Cambria Math" w:eastAsiaTheme="minorEastAsia" w:hAnsi="Cambria Math"/>
          </w:rPr>
          <m:t>i≠j</m:t>
        </m:r>
      </m:oMath>
      <w:r>
        <w:rPr>
          <w:rFonts w:eastAsiaTheme="minorEastAsia"/>
        </w:rPr>
        <w:t>.</w:t>
      </w:r>
      <w:r w:rsidR="008776D6">
        <w:rPr>
          <w:rFonts w:eastAsiaTheme="minorEastAsia"/>
        </w:rPr>
        <w:t xml:space="preserve"> </w:t>
      </w:r>
    </w:p>
    <w:p w:rsidR="008776D6" w:rsidRDefault="008776D6" w:rsidP="00985305">
      <w:pPr>
        <w:rPr>
          <w:rFonts w:eastAsiaTheme="minorEastAsia"/>
        </w:rPr>
      </w:pPr>
      <w:r>
        <w:rPr>
          <w:rFonts w:eastAsiaTheme="minorEastAsia"/>
        </w:rPr>
        <w:t>The elements of the matrix are computed with respect to their index. Every element can be generated for a continuous body by:</w:t>
      </w:r>
    </w:p>
    <w:p w:rsidR="008776D6" w:rsidRPr="008776D6" w:rsidRDefault="008776D6" w:rsidP="00985305">
      <w:pPr>
        <w:rPr>
          <w:rFonts w:eastAsiaTheme="minorEastAsia"/>
        </w:rPr>
      </w:pPr>
      <m:oMathPara>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i,j</m:t>
              </m:r>
            </m:sub>
          </m:sSub>
          <m:r>
            <w:rPr>
              <w:rFonts w:ascii="Cambria Math" w:eastAsiaTheme="minorEastAsia" w:hAnsi="Cambria Math"/>
              <w:sz w:val="24"/>
            </w:rPr>
            <m:t>=</m:t>
          </m:r>
          <m:nary>
            <m:naryPr>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ρ</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δ</m:t>
                      </m:r>
                    </m:e>
                    <m:sub>
                      <m:r>
                        <w:rPr>
                          <w:rFonts w:ascii="Cambria Math" w:eastAsiaTheme="minorEastAsia" w:hAnsi="Cambria Math"/>
                          <w:sz w:val="24"/>
                        </w:rPr>
                        <m:t>i,j</m:t>
                      </m:r>
                    </m:sub>
                  </m:sSub>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2</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2</m:t>
                          </m:r>
                        </m:sub>
                        <m:sup>
                          <m:r>
                            <w:rPr>
                              <w:rFonts w:ascii="Cambria Math" w:eastAsiaTheme="minorEastAsia" w:hAnsi="Cambria Math"/>
                              <w:sz w:val="24"/>
                            </w:rPr>
                            <m:t>2</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3</m:t>
                          </m:r>
                        </m:sub>
                        <m:sup>
                          <m:r>
                            <w:rPr>
                              <w:rFonts w:ascii="Cambria Math" w:eastAsiaTheme="minorEastAsia" w:hAnsi="Cambria Math"/>
                              <w:sz w:val="24"/>
                            </w:rPr>
                            <m:t>2</m:t>
                          </m:r>
                        </m:sup>
                      </m:sSubSup>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j</m:t>
                      </m:r>
                    </m:sub>
                  </m:sSub>
                </m:e>
              </m:d>
            </m:e>
          </m:nary>
        </m:oMath>
      </m:oMathPara>
    </w:p>
    <w:p w:rsidR="008776D6" w:rsidRDefault="003A5BC7" w:rsidP="00985305">
      <w:pPr>
        <w:rPr>
          <w:rFonts w:eastAsiaTheme="minorEastAsia"/>
        </w:rPr>
      </w:pPr>
      <w:r>
        <w:rPr>
          <w:rFonts w:eastAsiaTheme="minorEastAsia"/>
        </w:rPr>
        <w:t>For part (a)</w:t>
      </w:r>
      <w:r w:rsidR="008776D6">
        <w:rPr>
          <w:rFonts w:eastAsiaTheme="minorEastAsia"/>
        </w:rPr>
        <w:t>, the bounds</w:t>
      </w:r>
      <w:r>
        <w:rPr>
          <w:rFonts w:eastAsiaTheme="minorEastAsia"/>
        </w:rPr>
        <w:t xml:space="preserve"> of the integral</w:t>
      </w:r>
      <w:r w:rsidR="008776D6">
        <w:rPr>
          <w:rFonts w:eastAsiaTheme="minorEastAsia"/>
        </w:rPr>
        <w:t xml:space="preserve"> are from the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1</m:t>
            </m:r>
          </m:sup>
        </m:sSubSup>
      </m:oMath>
      <w:r w:rsidR="008776D6">
        <w:rPr>
          <w:rFonts w:eastAsiaTheme="minorEastAsia"/>
        </w:rPr>
        <w:t xml:space="preserve"> axis </w:t>
      </w:r>
      <w:r w:rsidR="00390255">
        <w:rPr>
          <w:rFonts w:eastAsiaTheme="minorEastAsia"/>
        </w:rPr>
        <w:t xml:space="preserve">to </w:t>
      </w:r>
      <m:oMath>
        <m:r>
          <w:rPr>
            <w:rFonts w:ascii="Cambria Math" w:eastAsiaTheme="minorEastAsia" w:hAnsi="Cambria Math"/>
          </w:rPr>
          <m:t>a</m:t>
        </m:r>
      </m:oMath>
      <w:r w:rsidR="008776D6">
        <w:rPr>
          <w:rFonts w:eastAsiaTheme="minorEastAsia"/>
        </w:rPr>
        <w:t xml:space="preserve">, the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 xml:space="preserve"> axis to </w:t>
      </w:r>
      <m:oMath>
        <m:r>
          <w:rPr>
            <w:rFonts w:ascii="Cambria Math" w:eastAsiaTheme="minorEastAsia" w:hAnsi="Cambria Math"/>
          </w:rPr>
          <m:t>b</m:t>
        </m:r>
      </m:oMath>
      <w:r>
        <w:rPr>
          <w:rFonts w:eastAsiaTheme="minorEastAsia"/>
        </w:rPr>
        <w:t xml:space="preserve">, and from the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1</m:t>
            </m:r>
          </m:sup>
        </m:sSubSup>
      </m:oMath>
      <w:r>
        <w:rPr>
          <w:rFonts w:eastAsiaTheme="minorEastAsia"/>
        </w:rPr>
        <w:t xml:space="preserve"> axis to </w:t>
      </w:r>
      <m:oMath>
        <m:r>
          <w:rPr>
            <w:rFonts w:ascii="Cambria Math" w:eastAsiaTheme="minorEastAsia" w:hAnsi="Cambria Math"/>
          </w:rPr>
          <m:t>c</m:t>
        </m:r>
      </m:oMath>
      <w:r w:rsidR="00390255">
        <w:rPr>
          <w:rFonts w:eastAsiaTheme="minorEastAsia"/>
        </w:rPr>
        <w:t xml:space="preserve"> because the axis of rotation is placed along the edge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1</m:t>
            </m:r>
          </m:sup>
        </m:sSubSup>
      </m:oMath>
      <w:r w:rsidR="00390255">
        <w:rPr>
          <w:rFonts w:eastAsiaTheme="minorEastAsia"/>
        </w:rPr>
        <w:t xml:space="preserve">. </w:t>
      </w:r>
      <w:r w:rsidR="00DF6F98">
        <w:rPr>
          <w:rFonts w:eastAsiaTheme="minorEastAsia"/>
        </w:rPr>
        <w:t xml:space="preserve">I also gave the cube arbitrary dimensions </w:t>
      </w:r>
      <m:oMath>
        <m:r>
          <w:rPr>
            <w:rFonts w:ascii="Cambria Math" w:eastAsiaTheme="minorEastAsia" w:hAnsi="Cambria Math"/>
          </w:rPr>
          <m:t>a, b, c</m:t>
        </m:r>
      </m:oMath>
      <w:r w:rsidR="00DF6F98">
        <w:rPr>
          <w:rFonts w:eastAsiaTheme="minorEastAsia"/>
        </w:rPr>
        <w:t xml:space="preserve"> for generalization. </w:t>
      </w:r>
      <w:r w:rsidR="00686F05">
        <w:rPr>
          <w:rFonts w:eastAsiaTheme="minorEastAsia"/>
        </w:rPr>
        <w:t>The generalized inertia tensor is:</w:t>
      </w:r>
    </w:p>
    <w:p w:rsidR="00686F05" w:rsidRPr="00686F05" w:rsidRDefault="00686F05" w:rsidP="00985305">
      <w:pPr>
        <w:rPr>
          <w:rFonts w:eastAsiaTheme="minorEastAsia"/>
        </w:rPr>
      </w:pPr>
      <m:oMathPara>
        <m:oMath>
          <m:r>
            <m:rPr>
              <m:sty m:val="bi"/>
            </m:rPr>
            <w:rPr>
              <w:rFonts w:ascii="Cambria Math" w:eastAsiaTheme="minorEastAsia" w:hAnsi="Cambria Math"/>
              <w:sz w:val="24"/>
            </w:rPr>
            <m:t>I</m:t>
          </m:r>
          <m:r>
            <w:rPr>
              <w:rFonts w:ascii="Cambria Math" w:eastAsiaTheme="minorEastAsia" w:hAnsi="Cambria Math"/>
              <w:sz w:val="24"/>
            </w:rPr>
            <m:t>=</m:t>
          </m:r>
          <m:r>
            <w:rPr>
              <w:rFonts w:ascii="Cambria Math" w:eastAsiaTheme="minorEastAsia" w:hAnsi="Cambria Math"/>
              <w:sz w:val="24"/>
            </w:rPr>
            <m:t>ρ</m:t>
          </m:r>
          <m:d>
            <m:dPr>
              <m:ctrlPr>
                <w:rPr>
                  <w:rFonts w:ascii="Cambria Math" w:eastAsiaTheme="minorEastAsia" w:hAnsi="Cambria Math"/>
                  <w:i/>
                  <w:sz w:val="24"/>
                </w:rPr>
              </m:ctrlPr>
            </m:dPr>
            <m:e>
              <m:m>
                <m:mPr>
                  <m:plcHide m:val="1"/>
                  <m:mcs>
                    <m:mc>
                      <m:mcPr>
                        <m:count m:val="3"/>
                        <m:mcJc m:val="center"/>
                      </m:mcPr>
                    </m:mc>
                  </m:mcs>
                  <m:ctrlPr>
                    <w:rPr>
                      <w:rFonts w:ascii="Cambria Math" w:eastAsiaTheme="minorEastAsia" w:hAnsi="Cambria Math"/>
                      <w:sz w:val="24"/>
                    </w:rPr>
                  </m:ctrlPr>
                </m:mPr>
                <m:mr>
                  <m:e>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3</m:t>
                        </m:r>
                      </m:den>
                    </m:f>
                    <m:r>
                      <w:rPr>
                        <w:rFonts w:ascii="Cambria Math" w:eastAsiaTheme="minorEastAsia" w:hAnsi="Cambria Math"/>
                        <w:sz w:val="24"/>
                      </w:rPr>
                      <m:t>abc</m:t>
                    </m:r>
                    <m:d>
                      <m:dPr>
                        <m:ctrlPr>
                          <w:rPr>
                            <w:rFonts w:ascii="Cambria Math" w:eastAsiaTheme="minorEastAsia" w:hAnsi="Cambria Math"/>
                            <w:i/>
                            <w:sz w:val="24"/>
                          </w:rPr>
                        </m:ctrlPr>
                      </m:dPr>
                      <m:e>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c</m:t>
                            </m:r>
                          </m:e>
                          <m:sup>
                            <m:r>
                              <w:rPr>
                                <w:rFonts w:ascii="Cambria Math" w:eastAsiaTheme="minorEastAsia" w:hAnsi="Cambria Math"/>
                                <w:sz w:val="24"/>
                              </w:rPr>
                              <m:t>2</m:t>
                            </m:r>
                          </m:sup>
                        </m:sSup>
                      </m:e>
                    </m:d>
                    <m:r>
                      <w:rPr>
                        <w:rFonts w:ascii="Cambria Math" w:eastAsiaTheme="minorEastAsia" w:hAnsi="Cambria Math"/>
                        <w:sz w:val="24"/>
                      </w:rPr>
                      <m:t>p</m:t>
                    </m:r>
                  </m:e>
                  <m:e>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r>
                      <w:rPr>
                        <w:rFonts w:ascii="Cambria Math" w:eastAsiaTheme="minorEastAsia" w:hAnsi="Cambria Math"/>
                        <w:sz w:val="24"/>
                      </w:rPr>
                      <m:t>cp</m:t>
                    </m:r>
                  </m:e>
                  <m:e>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b</m:t>
                    </m:r>
                    <m:sSup>
                      <m:sSupPr>
                        <m:ctrlPr>
                          <w:rPr>
                            <w:rFonts w:ascii="Cambria Math" w:eastAsiaTheme="minorEastAsia" w:hAnsi="Cambria Math"/>
                            <w:sz w:val="24"/>
                          </w:rPr>
                        </m:ctrlPr>
                      </m:sSupPr>
                      <m:e>
                        <m:r>
                          <w:rPr>
                            <w:rFonts w:ascii="Cambria Math" w:eastAsiaTheme="minorEastAsia" w:hAnsi="Cambria Math"/>
                            <w:sz w:val="24"/>
                          </w:rPr>
                          <m:t>c</m:t>
                        </m:r>
                      </m:e>
                      <m:sup>
                        <m:r>
                          <w:rPr>
                            <w:rFonts w:ascii="Cambria Math" w:eastAsiaTheme="minorEastAsia" w:hAnsi="Cambria Math"/>
                            <w:sz w:val="24"/>
                          </w:rPr>
                          <m:t>2</m:t>
                        </m:r>
                      </m:sup>
                    </m:sSup>
                    <m:r>
                      <w:rPr>
                        <w:rFonts w:ascii="Cambria Math" w:eastAsiaTheme="minorEastAsia" w:hAnsi="Cambria Math"/>
                        <w:sz w:val="24"/>
                      </w:rPr>
                      <m:t>p</m:t>
                    </m:r>
                  </m:e>
                </m:mr>
                <m:mr>
                  <m:e>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r>
                      <w:rPr>
                        <w:rFonts w:ascii="Cambria Math" w:eastAsiaTheme="minorEastAsia" w:hAnsi="Cambria Math"/>
                        <w:sz w:val="24"/>
                      </w:rPr>
                      <m:t>cp</m:t>
                    </m:r>
                  </m:e>
                  <m:e>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3</m:t>
                        </m:r>
                      </m:den>
                    </m:f>
                    <m:r>
                      <w:rPr>
                        <w:rFonts w:ascii="Cambria Math" w:eastAsiaTheme="minorEastAsia" w:hAnsi="Cambria Math"/>
                        <w:sz w:val="24"/>
                      </w:rPr>
                      <m:t>abc</m:t>
                    </m:r>
                    <m:d>
                      <m:dPr>
                        <m:ctrlPr>
                          <w:rPr>
                            <w:rFonts w:ascii="Cambria Math" w:eastAsiaTheme="minorEastAsia" w:hAnsi="Cambria Math"/>
                            <w:i/>
                            <w:sz w:val="24"/>
                          </w:rPr>
                        </m:ctrlPr>
                      </m:dPr>
                      <m:e>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c</m:t>
                            </m:r>
                          </m:e>
                          <m:sup>
                            <m:r>
                              <w:rPr>
                                <w:rFonts w:ascii="Cambria Math" w:eastAsiaTheme="minorEastAsia" w:hAnsi="Cambria Math"/>
                                <w:sz w:val="24"/>
                              </w:rPr>
                              <m:t>2</m:t>
                            </m:r>
                          </m:sup>
                        </m:sSup>
                      </m:e>
                    </m:d>
                    <m:r>
                      <w:rPr>
                        <w:rFonts w:ascii="Cambria Math" w:eastAsiaTheme="minorEastAsia" w:hAnsi="Cambria Math"/>
                        <w:sz w:val="24"/>
                      </w:rPr>
                      <m:t>p</m:t>
                    </m:r>
                  </m:e>
                  <m:e>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a</m:t>
                    </m:r>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sSup>
                      <m:sSupPr>
                        <m:ctrlPr>
                          <w:rPr>
                            <w:rFonts w:ascii="Cambria Math" w:eastAsiaTheme="minorEastAsia" w:hAnsi="Cambria Math"/>
                            <w:sz w:val="24"/>
                          </w:rPr>
                        </m:ctrlPr>
                      </m:sSupPr>
                      <m:e>
                        <m:r>
                          <w:rPr>
                            <w:rFonts w:ascii="Cambria Math" w:eastAsiaTheme="minorEastAsia" w:hAnsi="Cambria Math"/>
                            <w:sz w:val="24"/>
                          </w:rPr>
                          <m:t>c</m:t>
                        </m:r>
                      </m:e>
                      <m:sup>
                        <m:r>
                          <w:rPr>
                            <w:rFonts w:ascii="Cambria Math" w:eastAsiaTheme="minorEastAsia" w:hAnsi="Cambria Math"/>
                            <w:sz w:val="24"/>
                          </w:rPr>
                          <m:t>2</m:t>
                        </m:r>
                      </m:sup>
                    </m:sSup>
                    <m:r>
                      <w:rPr>
                        <w:rFonts w:ascii="Cambria Math" w:eastAsiaTheme="minorEastAsia" w:hAnsi="Cambria Math"/>
                        <w:sz w:val="24"/>
                      </w:rPr>
                      <m:t>p</m:t>
                    </m:r>
                  </m:e>
                </m:mr>
                <m:mr>
                  <m:e>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b</m:t>
                    </m:r>
                    <m:sSup>
                      <m:sSupPr>
                        <m:ctrlPr>
                          <w:rPr>
                            <w:rFonts w:ascii="Cambria Math" w:eastAsiaTheme="minorEastAsia" w:hAnsi="Cambria Math"/>
                            <w:sz w:val="24"/>
                          </w:rPr>
                        </m:ctrlPr>
                      </m:sSupPr>
                      <m:e>
                        <m:r>
                          <w:rPr>
                            <w:rFonts w:ascii="Cambria Math" w:eastAsiaTheme="minorEastAsia" w:hAnsi="Cambria Math"/>
                            <w:sz w:val="24"/>
                          </w:rPr>
                          <m:t>c</m:t>
                        </m:r>
                      </m:e>
                      <m:sup>
                        <m:r>
                          <w:rPr>
                            <w:rFonts w:ascii="Cambria Math" w:eastAsiaTheme="minorEastAsia" w:hAnsi="Cambria Math"/>
                            <w:sz w:val="24"/>
                          </w:rPr>
                          <m:t>2</m:t>
                        </m:r>
                      </m:sup>
                    </m:sSup>
                    <m:r>
                      <w:rPr>
                        <w:rFonts w:ascii="Cambria Math" w:eastAsiaTheme="minorEastAsia" w:hAnsi="Cambria Math"/>
                        <w:sz w:val="24"/>
                      </w:rPr>
                      <m:t>p</m:t>
                    </m:r>
                  </m:e>
                  <m:e>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a</m:t>
                    </m:r>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sSup>
                      <m:sSupPr>
                        <m:ctrlPr>
                          <w:rPr>
                            <w:rFonts w:ascii="Cambria Math" w:eastAsiaTheme="minorEastAsia" w:hAnsi="Cambria Math"/>
                            <w:sz w:val="24"/>
                          </w:rPr>
                        </m:ctrlPr>
                      </m:sSupPr>
                      <m:e>
                        <m:r>
                          <w:rPr>
                            <w:rFonts w:ascii="Cambria Math" w:eastAsiaTheme="minorEastAsia" w:hAnsi="Cambria Math"/>
                            <w:sz w:val="24"/>
                          </w:rPr>
                          <m:t>c</m:t>
                        </m:r>
                      </m:e>
                      <m:sup>
                        <m:r>
                          <w:rPr>
                            <w:rFonts w:ascii="Cambria Math" w:eastAsiaTheme="minorEastAsia" w:hAnsi="Cambria Math"/>
                            <w:sz w:val="24"/>
                          </w:rPr>
                          <m:t>2</m:t>
                        </m:r>
                      </m:sup>
                    </m:sSup>
                    <m:r>
                      <w:rPr>
                        <w:rFonts w:ascii="Cambria Math" w:eastAsiaTheme="minorEastAsia" w:hAnsi="Cambria Math"/>
                        <w:sz w:val="24"/>
                      </w:rPr>
                      <m:t>p</m:t>
                    </m:r>
                  </m:e>
                  <m:e>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3</m:t>
                        </m:r>
                      </m:den>
                    </m:f>
                    <m:r>
                      <w:rPr>
                        <w:rFonts w:ascii="Cambria Math" w:eastAsiaTheme="minorEastAsia" w:hAnsi="Cambria Math"/>
                        <w:sz w:val="24"/>
                      </w:rPr>
                      <m:t>ab</m:t>
                    </m:r>
                    <m:d>
                      <m:dPr>
                        <m:ctrlPr>
                          <w:rPr>
                            <w:rFonts w:ascii="Cambria Math" w:eastAsiaTheme="minorEastAsia" w:hAnsi="Cambria Math"/>
                            <w:i/>
                            <w:sz w:val="24"/>
                          </w:rPr>
                        </m:ctrlPr>
                      </m:dPr>
                      <m:e>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e>
                    </m:d>
                    <m:r>
                      <w:rPr>
                        <w:rFonts w:ascii="Cambria Math" w:eastAsiaTheme="minorEastAsia" w:hAnsi="Cambria Math"/>
                        <w:sz w:val="24"/>
                      </w:rPr>
                      <m:t>cp</m:t>
                    </m:r>
                  </m:e>
                </m:mr>
              </m:m>
            </m:e>
          </m:d>
        </m:oMath>
      </m:oMathPara>
    </w:p>
    <w:p w:rsidR="00686F05" w:rsidRDefault="00686F05" w:rsidP="00985305">
      <w:pPr>
        <w:rPr>
          <w:rFonts w:eastAsiaTheme="minorEastAsia"/>
        </w:rPr>
      </w:pPr>
      <w:r>
        <w:rPr>
          <w:rFonts w:eastAsiaTheme="minorEastAsia"/>
        </w:rPr>
        <w:t xml:space="preserve">The intertia tensor for </w:t>
      </w:r>
      <m:oMath>
        <m:r>
          <w:rPr>
            <w:rFonts w:ascii="Cambria Math" w:eastAsiaTheme="minorEastAsia" w:hAnsi="Cambria Math"/>
          </w:rPr>
          <m:t>a=b=c</m:t>
        </m:r>
      </m:oMath>
      <w:r>
        <w:rPr>
          <w:rFonts w:eastAsiaTheme="minorEastAsia"/>
        </w:rPr>
        <w:t xml:space="preserve"> is </w:t>
      </w:r>
    </w:p>
    <w:p w:rsidR="00791810" w:rsidRPr="00791810" w:rsidRDefault="00686F05" w:rsidP="00985305">
      <w:pPr>
        <w:rPr>
          <w:rFonts w:eastAsiaTheme="minorEastAsia"/>
          <w:sz w:val="24"/>
        </w:rPr>
      </w:pPr>
      <m:oMathPara>
        <m:oMath>
          <m:r>
            <m:rPr>
              <m:sty m:val="bi"/>
            </m:rPr>
            <w:rPr>
              <w:rFonts w:ascii="Cambria Math" w:eastAsiaTheme="minorEastAsia" w:hAnsi="Cambria Math"/>
              <w:sz w:val="24"/>
            </w:rPr>
            <m:t>I</m:t>
          </m:r>
          <m:r>
            <w:rPr>
              <w:rFonts w:ascii="Cambria Math" w:eastAsiaTheme="minorEastAsia" w:hAnsi="Cambria Math"/>
              <w:sz w:val="24"/>
            </w:rPr>
            <m:t>=</m:t>
          </m:r>
          <m:r>
            <w:rPr>
              <w:rFonts w:ascii="Cambria Math" w:eastAsiaTheme="minorEastAsia" w:hAnsi="Cambria Math"/>
              <w:sz w:val="24"/>
            </w:rPr>
            <m:t>ρ</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5</m:t>
              </m:r>
            </m:sup>
          </m:sSup>
          <m:d>
            <m:dPr>
              <m:ctrlPr>
                <w:rPr>
                  <w:rFonts w:ascii="Cambria Math" w:eastAsiaTheme="minorEastAsia" w:hAnsi="Cambria Math"/>
                  <w:i/>
                  <w:sz w:val="24"/>
                </w:rPr>
              </m:ctrlPr>
            </m:dPr>
            <m:e>
              <m:m>
                <m:mPr>
                  <m:plcHide m:val="1"/>
                  <m:mcs>
                    <m:mc>
                      <m:mcPr>
                        <m:count m:val="3"/>
                        <m:mcJc m:val="center"/>
                      </m:mcPr>
                    </m:mc>
                  </m:mcs>
                  <m:ctrlPr>
                    <w:rPr>
                      <w:rFonts w:ascii="Cambria Math" w:eastAsiaTheme="minorEastAsia" w:hAnsi="Cambria Math"/>
                      <w:sz w:val="24"/>
                    </w:rPr>
                  </m:ctrlPr>
                </m:mPr>
                <m:mr>
                  <m:e>
                    <m:f>
                      <m:fPr>
                        <m:ctrlPr>
                          <w:rPr>
                            <w:rFonts w:ascii="Cambria Math" w:eastAsiaTheme="minorEastAsia" w:hAnsi="Cambria Math"/>
                            <w:sz w:val="24"/>
                          </w:rPr>
                        </m:ctrlPr>
                      </m:fPr>
                      <m:num>
                        <m:r>
                          <w:rPr>
                            <w:rFonts w:ascii="Cambria Math" w:eastAsiaTheme="minorEastAsia" w:hAnsi="Cambria Math"/>
                            <w:sz w:val="24"/>
                          </w:rPr>
                          <m:t>2</m:t>
                        </m:r>
                      </m:num>
                      <m:den>
                        <m:r>
                          <w:rPr>
                            <w:rFonts w:ascii="Cambria Math" w:eastAsiaTheme="minorEastAsia" w:hAnsi="Cambria Math"/>
                            <w:sz w:val="24"/>
                          </w:rPr>
                          <m:t>3</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mr>
                <m:mr>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f>
                      <m:fPr>
                        <m:ctrlPr>
                          <w:rPr>
                            <w:rFonts w:ascii="Cambria Math" w:eastAsiaTheme="minorEastAsia" w:hAnsi="Cambria Math"/>
                            <w:sz w:val="24"/>
                          </w:rPr>
                        </m:ctrlPr>
                      </m:fPr>
                      <m:num>
                        <m:r>
                          <w:rPr>
                            <w:rFonts w:ascii="Cambria Math" w:eastAsiaTheme="minorEastAsia" w:hAnsi="Cambria Math"/>
                            <w:sz w:val="24"/>
                          </w:rPr>
                          <m:t>2</m:t>
                        </m:r>
                      </m:num>
                      <m:den>
                        <m:r>
                          <w:rPr>
                            <w:rFonts w:ascii="Cambria Math" w:eastAsiaTheme="minorEastAsia" w:hAnsi="Cambria Math"/>
                            <w:sz w:val="24"/>
                          </w:rPr>
                          <m:t>3</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mr>
                <m:mr>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f>
                      <m:fPr>
                        <m:ctrlPr>
                          <w:rPr>
                            <w:rFonts w:ascii="Cambria Math" w:eastAsiaTheme="minorEastAsia" w:hAnsi="Cambria Math"/>
                            <w:sz w:val="24"/>
                          </w:rPr>
                        </m:ctrlPr>
                      </m:fPr>
                      <m:num>
                        <m:r>
                          <w:rPr>
                            <w:rFonts w:ascii="Cambria Math" w:eastAsiaTheme="minorEastAsia" w:hAnsi="Cambria Math"/>
                            <w:sz w:val="24"/>
                          </w:rPr>
                          <m:t>2</m:t>
                        </m:r>
                      </m:num>
                      <m:den>
                        <m:r>
                          <w:rPr>
                            <w:rFonts w:ascii="Cambria Math" w:eastAsiaTheme="minorEastAsia" w:hAnsi="Cambria Math"/>
                            <w:sz w:val="24"/>
                          </w:rPr>
                          <m:t>3</m:t>
                        </m:r>
                      </m:den>
                    </m:f>
                  </m:e>
                </m:mr>
              </m:m>
            </m:e>
          </m:d>
          <m:r>
            <w:rPr>
              <w:rFonts w:ascii="Cambria Math" w:eastAsiaTheme="minorEastAsia" w:hAnsi="Cambria Math"/>
              <w:sz w:val="24"/>
            </w:rPr>
            <m:t>=</m:t>
          </m:r>
        </m:oMath>
      </m:oMathPara>
    </w:p>
    <w:p w:rsidR="00686F05" w:rsidRPr="00BC34B3" w:rsidRDefault="00791810" w:rsidP="00985305">
      <w:pPr>
        <w:rPr>
          <w:rFonts w:eastAsiaTheme="minorEastAsia"/>
        </w:rPr>
      </w:pPr>
      <m:oMathPara>
        <m:oMath>
          <m:r>
            <m:rPr>
              <m:sty m:val="bi"/>
            </m:rPr>
            <w:rPr>
              <w:rFonts w:ascii="Cambria Math" w:eastAsiaTheme="minorEastAsia" w:hAnsi="Cambria Math"/>
              <w:sz w:val="24"/>
            </w:rPr>
            <m:t>I</m:t>
          </m:r>
          <m:r>
            <w:rPr>
              <w:rFonts w:ascii="Cambria Math" w:eastAsiaTheme="minorEastAsia" w:hAnsi="Cambria Math"/>
              <w:sz w:val="24"/>
            </w:rPr>
            <m:t>=</m:t>
          </m:r>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m>
                <m:mPr>
                  <m:plcHide m:val="1"/>
                  <m:mcs>
                    <m:mc>
                      <m:mcPr>
                        <m:count m:val="3"/>
                        <m:mcJc m:val="center"/>
                      </m:mcPr>
                    </m:mc>
                  </m:mcs>
                  <m:ctrlPr>
                    <w:rPr>
                      <w:rFonts w:ascii="Cambria Math" w:eastAsiaTheme="minorEastAsia" w:hAnsi="Cambria Math"/>
                      <w:sz w:val="24"/>
                    </w:rPr>
                  </m:ctrlPr>
                </m:mPr>
                <m:mr>
                  <m:e>
                    <m:f>
                      <m:fPr>
                        <m:ctrlPr>
                          <w:rPr>
                            <w:rFonts w:ascii="Cambria Math" w:eastAsiaTheme="minorEastAsia" w:hAnsi="Cambria Math"/>
                            <w:sz w:val="24"/>
                          </w:rPr>
                        </m:ctrlPr>
                      </m:fPr>
                      <m:num>
                        <m:r>
                          <w:rPr>
                            <w:rFonts w:ascii="Cambria Math" w:eastAsiaTheme="minorEastAsia" w:hAnsi="Cambria Math"/>
                            <w:sz w:val="24"/>
                          </w:rPr>
                          <m:t>2</m:t>
                        </m:r>
                      </m:num>
                      <m:den>
                        <m:r>
                          <w:rPr>
                            <w:rFonts w:ascii="Cambria Math" w:eastAsiaTheme="minorEastAsia" w:hAnsi="Cambria Math"/>
                            <w:sz w:val="24"/>
                          </w:rPr>
                          <m:t>3</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mr>
                <m:mr>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f>
                      <m:fPr>
                        <m:ctrlPr>
                          <w:rPr>
                            <w:rFonts w:ascii="Cambria Math" w:eastAsiaTheme="minorEastAsia" w:hAnsi="Cambria Math"/>
                            <w:sz w:val="24"/>
                          </w:rPr>
                        </m:ctrlPr>
                      </m:fPr>
                      <m:num>
                        <m:r>
                          <w:rPr>
                            <w:rFonts w:ascii="Cambria Math" w:eastAsiaTheme="minorEastAsia" w:hAnsi="Cambria Math"/>
                            <w:sz w:val="24"/>
                          </w:rPr>
                          <m:t>2</m:t>
                        </m:r>
                      </m:num>
                      <m:den>
                        <m:r>
                          <w:rPr>
                            <w:rFonts w:ascii="Cambria Math" w:eastAsiaTheme="minorEastAsia" w:hAnsi="Cambria Math"/>
                            <w:sz w:val="24"/>
                          </w:rPr>
                          <m:t>3</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mr>
                <m:mr>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4</m:t>
                        </m:r>
                      </m:den>
                    </m:f>
                  </m:e>
                  <m:e>
                    <m:f>
                      <m:fPr>
                        <m:ctrlPr>
                          <w:rPr>
                            <w:rFonts w:ascii="Cambria Math" w:eastAsiaTheme="minorEastAsia" w:hAnsi="Cambria Math"/>
                            <w:sz w:val="24"/>
                          </w:rPr>
                        </m:ctrlPr>
                      </m:fPr>
                      <m:num>
                        <m:r>
                          <w:rPr>
                            <w:rFonts w:ascii="Cambria Math" w:eastAsiaTheme="minorEastAsia" w:hAnsi="Cambria Math"/>
                            <w:sz w:val="24"/>
                          </w:rPr>
                          <m:t>2</m:t>
                        </m:r>
                      </m:num>
                      <m:den>
                        <m:r>
                          <w:rPr>
                            <w:rFonts w:ascii="Cambria Math" w:eastAsiaTheme="minorEastAsia" w:hAnsi="Cambria Math"/>
                            <w:sz w:val="24"/>
                          </w:rPr>
                          <m:t>3</m:t>
                        </m:r>
                      </m:den>
                    </m:f>
                  </m:e>
                </m:mr>
              </m:m>
            </m:e>
          </m:d>
        </m:oMath>
      </m:oMathPara>
    </w:p>
    <w:p w:rsidR="002755C1" w:rsidRDefault="00BC34B3" w:rsidP="00985305">
      <w:pPr>
        <w:rPr>
          <w:rFonts w:eastAsiaTheme="minorEastAsia"/>
        </w:rPr>
      </w:pPr>
      <w:r>
        <w:rPr>
          <w:rFonts w:eastAsiaTheme="minorEastAsia"/>
        </w:rPr>
        <w:t xml:space="preserve">Where </w:t>
      </w:r>
      <m:oMath>
        <m:r>
          <w:rPr>
            <w:rFonts w:ascii="Cambria Math" w:eastAsiaTheme="minorEastAsia" w:hAnsi="Cambria Math"/>
            <w:sz w:val="28"/>
          </w:rPr>
          <m:t>ρ=</m:t>
        </m:r>
        <m:f>
          <m:fPr>
            <m:ctrlPr>
              <w:rPr>
                <w:rFonts w:ascii="Cambria Math" w:eastAsiaTheme="minorEastAsia" w:hAnsi="Cambria Math"/>
                <w:i/>
                <w:sz w:val="28"/>
              </w:rPr>
            </m:ctrlPr>
          </m:fPr>
          <m:num>
            <m:r>
              <w:rPr>
                <w:rFonts w:ascii="Cambria Math" w:eastAsiaTheme="minorEastAsia" w:hAnsi="Cambria Math"/>
                <w:sz w:val="28"/>
              </w:rPr>
              <m:t>M</m:t>
            </m:r>
          </m:num>
          <m:den>
            <m:sSup>
              <m:sSupPr>
                <m:ctrlPr>
                  <w:rPr>
                    <w:rFonts w:ascii="Cambria Math" w:eastAsiaTheme="minorEastAsia" w:hAnsi="Cambria Math"/>
                    <w:i/>
                    <w:sz w:val="28"/>
                  </w:rPr>
                </m:ctrlPr>
              </m:sSupPr>
              <m:e>
                <m:r>
                  <w:rPr>
                    <w:rFonts w:ascii="Cambria Math" w:eastAsiaTheme="minorEastAsia" w:hAnsi="Cambria Math"/>
                    <w:sz w:val="28"/>
                  </w:rPr>
                  <m:t>a</m:t>
                </m:r>
              </m:e>
              <m:sup>
                <m:r>
                  <w:rPr>
                    <w:rFonts w:ascii="Cambria Math" w:eastAsiaTheme="minorEastAsia" w:hAnsi="Cambria Math"/>
                    <w:sz w:val="28"/>
                  </w:rPr>
                  <m:t>3</m:t>
                </m:r>
              </m:sup>
            </m:sSup>
          </m:den>
        </m:f>
      </m:oMath>
    </w:p>
    <w:p w:rsidR="002755C1" w:rsidRDefault="002755C1" w:rsidP="00985305">
      <w:pPr>
        <w:rPr>
          <w:rFonts w:eastAsiaTheme="minorEastAsia"/>
        </w:rPr>
      </w:pPr>
    </w:p>
    <w:p w:rsidR="00686F05" w:rsidRDefault="00896C5E" w:rsidP="00985305">
      <w:pPr>
        <w:rPr>
          <w:rFonts w:eastAsiaTheme="minorEastAsia"/>
        </w:rPr>
      </w:pPr>
      <w:r>
        <w:rPr>
          <w:rFonts w:eastAsiaTheme="minorEastAsia"/>
        </w:rPr>
        <w:t xml:space="preserve">In part (b), the bounds of the integral were changed to center the box at the origin, with the axis of rotation along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up>
            <m:r>
              <w:rPr>
                <w:rFonts w:ascii="Cambria Math" w:eastAsiaTheme="minorEastAsia" w:hAnsi="Cambria Math"/>
              </w:rPr>
              <m:t>1</m:t>
            </m:r>
          </m:sup>
        </m:sSubSup>
      </m:oMath>
      <w:r w:rsidR="00D36CF9">
        <w:rPr>
          <w:rFonts w:eastAsiaTheme="minorEastAsia"/>
        </w:rPr>
        <w:t>. This ends up being the principle axis of rotation because the inertia tensor has no off-diagonal components.</w:t>
      </w:r>
    </w:p>
    <w:p w:rsidR="005C025A" w:rsidRPr="000B20A8" w:rsidRDefault="000B20A8" w:rsidP="00985305">
      <w:pPr>
        <w:rPr>
          <w:rFonts w:eastAsiaTheme="minorEastAsia"/>
        </w:rPr>
      </w:pPr>
      <m:oMathPara>
        <m:oMath>
          <m:r>
            <m:rPr>
              <m:sty m:val="bi"/>
            </m:rPr>
            <w:rPr>
              <w:rFonts w:ascii="Cambria Math" w:eastAsiaTheme="minorEastAsia" w:hAnsi="Cambria Math"/>
            </w:rPr>
            <m:t>I</m:t>
          </m:r>
          <m:r>
            <w:rPr>
              <w:rFonts w:ascii="Cambria Math" w:eastAsiaTheme="minorEastAsia" w:hAnsi="Cambria Math"/>
            </w:rPr>
            <m:t>=ρ</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abc</m:t>
                    </m:r>
                    <m:d>
                      <m:dPr>
                        <m:ctrlPr>
                          <w:rPr>
                            <w:rFonts w:ascii="Cambria Math" w:eastAsiaTheme="minorEastAsia" w:hAnsi="Cambria Math"/>
                            <w:i/>
                          </w:rPr>
                        </m:ctrlPr>
                      </m:dPr>
                      <m:e>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rPr>
                      <m:t>p</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abc</m:t>
                    </m:r>
                    <m:d>
                      <m:dPr>
                        <m:ctrlPr>
                          <w:rPr>
                            <w:rFonts w:ascii="Cambria Math" w:eastAsiaTheme="minorEastAsia" w:hAnsi="Cambria Math"/>
                            <w:i/>
                          </w:rPr>
                        </m:ctrlPr>
                      </m:dPr>
                      <m:e>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rPr>
                      <m:t>p</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ab</m:t>
                    </m:r>
                    <m:d>
                      <m:dPr>
                        <m:ctrlPr>
                          <w:rPr>
                            <w:rFonts w:ascii="Cambria Math" w:eastAsiaTheme="minorEastAsia" w:hAnsi="Cambria Math"/>
                            <w:i/>
                          </w:rPr>
                        </m:ctrlPr>
                      </m:dPr>
                      <m:e>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e>
                    </m:d>
                    <m:r>
                      <w:rPr>
                        <w:rFonts w:ascii="Cambria Math" w:eastAsiaTheme="minorEastAsia" w:hAnsi="Cambria Math"/>
                      </w:rPr>
                      <m:t>cp</m:t>
                    </m:r>
                  </m:e>
                </m:mr>
              </m:m>
            </m:e>
          </m:d>
        </m:oMath>
      </m:oMathPara>
    </w:p>
    <w:p w:rsidR="000B20A8" w:rsidRDefault="000B20A8" w:rsidP="000B20A8">
      <w:pPr>
        <w:rPr>
          <w:rFonts w:eastAsiaTheme="minorEastAsia"/>
        </w:rPr>
      </w:pPr>
      <w:r>
        <w:rPr>
          <w:rFonts w:eastAsiaTheme="minorEastAsia"/>
        </w:rPr>
        <w:t xml:space="preserve">The </w:t>
      </w:r>
      <w:r w:rsidR="00253DE7">
        <w:rPr>
          <w:rFonts w:eastAsiaTheme="minorEastAsia"/>
        </w:rPr>
        <w:t>inertia</w:t>
      </w:r>
      <w:r>
        <w:rPr>
          <w:rFonts w:eastAsiaTheme="minorEastAsia"/>
        </w:rPr>
        <w:t xml:space="preserve"> tensor for </w:t>
      </w:r>
      <m:oMath>
        <m:r>
          <w:rPr>
            <w:rFonts w:ascii="Cambria Math" w:eastAsiaTheme="minorEastAsia" w:hAnsi="Cambria Math"/>
          </w:rPr>
          <m:t>a=b=c</m:t>
        </m:r>
      </m:oMath>
      <w:r>
        <w:rPr>
          <w:rFonts w:eastAsiaTheme="minorEastAsia"/>
        </w:rPr>
        <w:t xml:space="preserve"> is </w:t>
      </w:r>
    </w:p>
    <w:p w:rsidR="000B20A8" w:rsidRPr="004D49A8" w:rsidRDefault="000B20A8" w:rsidP="000B20A8">
      <w:pPr>
        <w:rPr>
          <w:rFonts w:eastAsiaTheme="minorEastAsia"/>
        </w:rPr>
      </w:pPr>
      <m:oMathPara>
        <m:oMath>
          <m:r>
            <m:rPr>
              <m:sty m:val="bi"/>
            </m:rPr>
            <w:rPr>
              <w:rFonts w:ascii="Cambria Math" w:eastAsiaTheme="minorEastAsia" w:hAnsi="Cambria Math"/>
            </w:rPr>
            <m:t>I</m:t>
          </m:r>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6</m:t>
                        </m:r>
                      </m:den>
                    </m:f>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6</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6</m:t>
                        </m:r>
                      </m:den>
                    </m:f>
                  </m:e>
                </m:mr>
              </m:m>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6</m:t>
                        </m:r>
                      </m:den>
                    </m:f>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6</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6</m:t>
                        </m:r>
                      </m:den>
                    </m:f>
                  </m:e>
                </m:mr>
              </m:m>
            </m:e>
          </m:d>
        </m:oMath>
      </m:oMathPara>
    </w:p>
    <w:p w:rsidR="00253DE7" w:rsidRDefault="002A53DA" w:rsidP="002A53DA">
      <w:pPr>
        <w:tabs>
          <w:tab w:val="left" w:pos="1128"/>
        </w:tabs>
        <w:rPr>
          <w:rFonts w:eastAsiaTheme="minorEastAsia"/>
        </w:rPr>
      </w:pPr>
      <w:r>
        <w:rPr>
          <w:rFonts w:eastAsiaTheme="minorEastAsia"/>
        </w:rPr>
        <w:tab/>
      </w:r>
    </w:p>
    <w:p w:rsidR="002A53DA" w:rsidRDefault="002A53DA" w:rsidP="002A53DA">
      <w:pPr>
        <w:tabs>
          <w:tab w:val="left" w:pos="1128"/>
        </w:tabs>
        <w:rPr>
          <w:rFonts w:eastAsiaTheme="minorEastAsia"/>
        </w:rPr>
      </w:pPr>
      <w:r>
        <w:rPr>
          <w:rFonts w:eastAsiaTheme="minorEastAsia"/>
        </w:rPr>
        <w:t>(See last page of Mathematica code)</w:t>
      </w:r>
    </w:p>
    <w:p w:rsidR="004D49A8" w:rsidRDefault="004279C1" w:rsidP="000B20A8">
      <w:pPr>
        <w:rPr>
          <w:rFonts w:eastAsiaTheme="minorEastAsia"/>
        </w:rPr>
      </w:pPr>
      <w:r w:rsidRPr="002A53DA">
        <w:rPr>
          <w:rFonts w:eastAsiaTheme="minorEastAsia"/>
        </w:rPr>
        <w:br w:type="column"/>
      </w:r>
    </w:p>
    <w:p w:rsidR="004D49A8" w:rsidRPr="004D49A8" w:rsidRDefault="006E2ABC" w:rsidP="004D49A8">
      <w:pPr>
        <w:spacing w:after="0"/>
        <w:rPr>
          <w:rFonts w:ascii="Consolas" w:eastAsiaTheme="minorEastAsia" w:hAnsi="Consolas"/>
          <w:sz w:val="24"/>
        </w:rPr>
      </w:pPr>
      <w:r>
        <w:rPr>
          <w:rFonts w:ascii="Consolas" w:eastAsiaTheme="minorEastAsia" w:hAnsi="Consolas"/>
          <w:sz w:val="24"/>
        </w:rPr>
        <w:t>ClearAll[r, x1, x2, x3</w:t>
      </w:r>
      <w:bookmarkStart w:id="0" w:name="_GoBack"/>
      <w:bookmarkEnd w:id="0"/>
      <w:r w:rsidR="004D49A8" w:rsidRPr="004D49A8">
        <w:rPr>
          <w:rFonts w:ascii="Consolas" w:eastAsiaTheme="minorEastAsia" w:hAnsi="Consolas"/>
          <w:sz w:val="24"/>
        </w:rPr>
        <w:t>, i,</w:t>
      </w:r>
      <w:r w:rsidR="00323447">
        <w:rPr>
          <w:rFonts w:ascii="Consolas" w:eastAsiaTheme="minorEastAsia" w:hAnsi="Consolas"/>
          <w:sz w:val="24"/>
        </w:rPr>
        <w:t xml:space="preserve"> j, p, a, b, c, InertiaCorner,</w:t>
      </w:r>
    </w:p>
    <w:p w:rsidR="004D49A8" w:rsidRPr="004D49A8" w:rsidRDefault="004D49A8" w:rsidP="00A307C1">
      <w:pPr>
        <w:spacing w:after="0"/>
        <w:rPr>
          <w:rFonts w:ascii="Consolas" w:eastAsiaTheme="minorEastAsia" w:hAnsi="Consolas"/>
          <w:sz w:val="24"/>
        </w:rPr>
      </w:pPr>
      <w:r w:rsidRPr="004D49A8">
        <w:rPr>
          <w:rFonts w:ascii="Consolas" w:eastAsiaTheme="minorEastAsia" w:hAnsi="Consolas"/>
          <w:sz w:val="24"/>
        </w:rPr>
        <w:t>InertiaCenter]</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Define a, b, c, rho here...*)</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a = a;</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b = b;</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c = c;</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p = p;</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r = {x1, x2, x3};</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integrand[r_] = </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p*(KroneckerDelta[i, j]*(r[[1]]^2 + r[[2]]^2 + r[[3]]^2) - </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r[[i]]*r[[j]]);</w:t>
      </w:r>
    </w:p>
    <w:p w:rsidR="004D49A8" w:rsidRPr="004D49A8" w:rsidRDefault="004D49A8" w:rsidP="004D49A8">
      <w:pPr>
        <w:spacing w:after="0"/>
        <w:rPr>
          <w:rFonts w:ascii="Consolas" w:eastAsiaTheme="minorEastAsia" w:hAnsi="Consolas"/>
          <w:sz w:val="24"/>
        </w:rPr>
      </w:pP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InertiaCorner = </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Table[Integrate[</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integrand[r], {r[[1]], 0, a}, {r[[2]], 0, b}, {r[[3]], 0, </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c}], {i, 3}, {j, 3}];</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MatrixForm[InertiaCorner]</w:t>
      </w:r>
    </w:p>
    <w:p w:rsidR="004D49A8" w:rsidRPr="004D49A8" w:rsidRDefault="004D49A8" w:rsidP="004D49A8">
      <w:pPr>
        <w:spacing w:after="0"/>
        <w:rPr>
          <w:rFonts w:ascii="Consolas" w:eastAsiaTheme="minorEastAsia" w:hAnsi="Consolas"/>
          <w:sz w:val="24"/>
        </w:rPr>
      </w:pP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InertiaCenter = </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Table[Integrate[</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integrand[r], {r[[1]], -a/2, a/2}, {r[[2]], -b/2, </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 xml:space="preserve">     b/2}, {r[[3]], -c/2, c/2}], {i, 3}, {j, 3}];</w:t>
      </w:r>
    </w:p>
    <w:p w:rsidR="004D49A8" w:rsidRPr="004D49A8" w:rsidRDefault="004D49A8" w:rsidP="004D49A8">
      <w:pPr>
        <w:spacing w:after="0"/>
        <w:rPr>
          <w:rFonts w:ascii="Consolas" w:eastAsiaTheme="minorEastAsia" w:hAnsi="Consolas"/>
          <w:sz w:val="24"/>
        </w:rPr>
      </w:pPr>
      <w:r w:rsidRPr="004D49A8">
        <w:rPr>
          <w:rFonts w:ascii="Consolas" w:eastAsiaTheme="minorEastAsia" w:hAnsi="Consolas"/>
          <w:sz w:val="24"/>
        </w:rPr>
        <w:t>MatrixForm[InertiaCenter]</w:t>
      </w:r>
    </w:p>
    <w:sectPr w:rsidR="004D49A8" w:rsidRPr="004D49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681" w:rsidRDefault="00D02681" w:rsidP="00D02681">
      <w:pPr>
        <w:spacing w:after="0" w:line="240" w:lineRule="auto"/>
      </w:pPr>
      <w:r>
        <w:separator/>
      </w:r>
    </w:p>
  </w:endnote>
  <w:endnote w:type="continuationSeparator" w:id="0">
    <w:p w:rsidR="00D02681" w:rsidRDefault="00D02681" w:rsidP="00D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681" w:rsidRDefault="00D02681" w:rsidP="00D02681">
      <w:pPr>
        <w:spacing w:after="0" w:line="240" w:lineRule="auto"/>
      </w:pPr>
      <w:r>
        <w:separator/>
      </w:r>
    </w:p>
  </w:footnote>
  <w:footnote w:type="continuationSeparator" w:id="0">
    <w:p w:rsidR="00D02681" w:rsidRDefault="00D02681" w:rsidP="00D02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681" w:rsidRDefault="00D02681">
    <w:pPr>
      <w:pStyle w:val="Header"/>
    </w:pPr>
    <w:r>
      <w:tab/>
    </w:r>
    <w:r>
      <w:tab/>
      <w:t>Ryan Lance</w:t>
    </w:r>
  </w:p>
  <w:p w:rsidR="00D02681" w:rsidRDefault="00D02681" w:rsidP="00D02681">
    <w:r>
      <w:t>Dynamics of Particles and Systems – HWK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934C0"/>
    <w:multiLevelType w:val="hybridMultilevel"/>
    <w:tmpl w:val="459027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1D"/>
    <w:rsid w:val="000530C3"/>
    <w:rsid w:val="000611AC"/>
    <w:rsid w:val="000932E5"/>
    <w:rsid w:val="000B20A8"/>
    <w:rsid w:val="000E52FC"/>
    <w:rsid w:val="00154EF9"/>
    <w:rsid w:val="001B1B8D"/>
    <w:rsid w:val="001C4933"/>
    <w:rsid w:val="001E0C53"/>
    <w:rsid w:val="00211134"/>
    <w:rsid w:val="0025169D"/>
    <w:rsid w:val="00253DE7"/>
    <w:rsid w:val="002755C1"/>
    <w:rsid w:val="002A53DA"/>
    <w:rsid w:val="002D3689"/>
    <w:rsid w:val="00323447"/>
    <w:rsid w:val="00332A7A"/>
    <w:rsid w:val="0035501D"/>
    <w:rsid w:val="00390255"/>
    <w:rsid w:val="003A5BC7"/>
    <w:rsid w:val="004279C1"/>
    <w:rsid w:val="004355E1"/>
    <w:rsid w:val="00481234"/>
    <w:rsid w:val="004B782F"/>
    <w:rsid w:val="004D49A8"/>
    <w:rsid w:val="004D4E84"/>
    <w:rsid w:val="005A6468"/>
    <w:rsid w:val="005C025A"/>
    <w:rsid w:val="005E5F94"/>
    <w:rsid w:val="005F63AC"/>
    <w:rsid w:val="00600383"/>
    <w:rsid w:val="00601E1D"/>
    <w:rsid w:val="00686F05"/>
    <w:rsid w:val="006A6816"/>
    <w:rsid w:val="006E1609"/>
    <w:rsid w:val="006E2ABC"/>
    <w:rsid w:val="00717818"/>
    <w:rsid w:val="00791810"/>
    <w:rsid w:val="007B5A71"/>
    <w:rsid w:val="00817103"/>
    <w:rsid w:val="00830D9A"/>
    <w:rsid w:val="0084498E"/>
    <w:rsid w:val="008776D6"/>
    <w:rsid w:val="00896C5E"/>
    <w:rsid w:val="008B25E9"/>
    <w:rsid w:val="00985305"/>
    <w:rsid w:val="00A1165B"/>
    <w:rsid w:val="00A1283B"/>
    <w:rsid w:val="00A307C1"/>
    <w:rsid w:val="00A92137"/>
    <w:rsid w:val="00A9282E"/>
    <w:rsid w:val="00AE0A59"/>
    <w:rsid w:val="00AF3FC7"/>
    <w:rsid w:val="00B32FB7"/>
    <w:rsid w:val="00B51ACD"/>
    <w:rsid w:val="00B727B2"/>
    <w:rsid w:val="00BC34B3"/>
    <w:rsid w:val="00C37244"/>
    <w:rsid w:val="00C90C50"/>
    <w:rsid w:val="00CA750D"/>
    <w:rsid w:val="00CD3D45"/>
    <w:rsid w:val="00D020CF"/>
    <w:rsid w:val="00D02681"/>
    <w:rsid w:val="00D05D15"/>
    <w:rsid w:val="00D36CF9"/>
    <w:rsid w:val="00D461C6"/>
    <w:rsid w:val="00D62842"/>
    <w:rsid w:val="00D71ECE"/>
    <w:rsid w:val="00D93B89"/>
    <w:rsid w:val="00DD2679"/>
    <w:rsid w:val="00DE50A8"/>
    <w:rsid w:val="00DF6F98"/>
    <w:rsid w:val="00E41B8E"/>
    <w:rsid w:val="00E74E27"/>
    <w:rsid w:val="00EE29BE"/>
    <w:rsid w:val="00EE5B74"/>
    <w:rsid w:val="00F5596F"/>
    <w:rsid w:val="00FC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3866"/>
  <w15:chartTrackingRefBased/>
  <w15:docId w15:val="{83D3ED20-30C6-4A44-ACFA-DEB4E7EA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681"/>
  </w:style>
  <w:style w:type="paragraph" w:styleId="Footer">
    <w:name w:val="footer"/>
    <w:basedOn w:val="Normal"/>
    <w:link w:val="FooterChar"/>
    <w:uiPriority w:val="99"/>
    <w:unhideWhenUsed/>
    <w:rsid w:val="00D0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681"/>
  </w:style>
  <w:style w:type="paragraph" w:styleId="ListParagraph">
    <w:name w:val="List Paragraph"/>
    <w:basedOn w:val="Normal"/>
    <w:uiPriority w:val="34"/>
    <w:qFormat/>
    <w:rsid w:val="00EE5B74"/>
    <w:pPr>
      <w:ind w:left="720"/>
      <w:contextualSpacing/>
    </w:pPr>
  </w:style>
  <w:style w:type="character" w:styleId="PlaceholderText">
    <w:name w:val="Placeholder Text"/>
    <w:basedOn w:val="DefaultParagraphFont"/>
    <w:uiPriority w:val="99"/>
    <w:semiHidden/>
    <w:rsid w:val="00985305"/>
    <w:rPr>
      <w:color w:val="808080"/>
    </w:rPr>
  </w:style>
  <w:style w:type="paragraph" w:customStyle="1" w:styleId="MathematicaCellInput">
    <w:name w:val="MathematicaCellInput"/>
    <w:rsid w:val="004D49A8"/>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4D49A8"/>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Ryan Andrew</dc:creator>
  <cp:keywords/>
  <dc:description/>
  <cp:lastModifiedBy>Lance, Ryan Andrew</cp:lastModifiedBy>
  <cp:revision>75</cp:revision>
  <dcterms:created xsi:type="dcterms:W3CDTF">2018-03-01T01:44:00Z</dcterms:created>
  <dcterms:modified xsi:type="dcterms:W3CDTF">2018-03-04T03:26:00Z</dcterms:modified>
</cp:coreProperties>
</file>