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3C1" w:rsidRDefault="004C03C1"/>
    <w:p w:rsidR="004C03C1" w:rsidRDefault="004C03C1">
      <w:r>
        <w:t xml:space="preserve">Solving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</w:p>
    <w:p w:rsidR="004C03C1" w:rsidRDefault="004C03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1.25pt;height:253.5pt">
            <v:imagedata r:id="rId6" o:title="Theoretical Mech HWK 4 Prob 2 (a), (b)_1"/>
          </v:shape>
        </w:pict>
      </w:r>
    </w:p>
    <w:p w:rsidR="004C03C1" w:rsidRDefault="004C03C1">
      <w:bookmarkStart w:id="0" w:name="_GoBack"/>
      <w:bookmarkEnd w:id="0"/>
    </w:p>
    <w:p w:rsidR="004C03C1" w:rsidRDefault="004C03C1">
      <w:r>
        <w:t>Inertia Tensor and Kinetic energy</w:t>
      </w:r>
    </w:p>
    <w:p w:rsidR="004C03C1" w:rsidRDefault="004C03C1"/>
    <w:p w:rsidR="00C07734" w:rsidRDefault="004C03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3150235</wp:posOffset>
                </wp:positionV>
                <wp:extent cx="7429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D7B8A" id="Rectangle 1" o:spid="_x0000_s1026" style="position:absolute;margin-left:275.25pt;margin-top:248.05pt;width:58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" fillcolor="white [3212]" strokecolor="white [3212]" strokeweight="1pt"/>
            </w:pict>
          </mc:Fallback>
        </mc:AlternateContent>
      </w:r>
      <w:r>
        <w:pict>
          <v:shape id="_x0000_i1025" type="#_x0000_t75" style="width:534pt;height:258.75pt">
            <v:imagedata r:id="rId7" o:title="Theoretical Mech HWK 4 Prob 2 (a), (b)_2"/>
          </v:shape>
        </w:pict>
      </w:r>
    </w:p>
    <w:sectPr w:rsidR="00C07734" w:rsidSect="004C03C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3C1" w:rsidRDefault="004C03C1" w:rsidP="004C03C1">
      <w:pPr>
        <w:spacing w:after="0" w:line="240" w:lineRule="auto"/>
      </w:pPr>
      <w:r>
        <w:separator/>
      </w:r>
    </w:p>
  </w:endnote>
  <w:endnote w:type="continuationSeparator" w:id="0">
    <w:p w:rsidR="004C03C1" w:rsidRDefault="004C03C1" w:rsidP="004C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3C1" w:rsidRDefault="004C03C1" w:rsidP="004C03C1">
      <w:pPr>
        <w:spacing w:after="0" w:line="240" w:lineRule="auto"/>
      </w:pPr>
      <w:r>
        <w:separator/>
      </w:r>
    </w:p>
  </w:footnote>
  <w:footnote w:type="continuationSeparator" w:id="0">
    <w:p w:rsidR="004C03C1" w:rsidRDefault="004C03C1" w:rsidP="004C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3C1" w:rsidRDefault="004C03C1">
    <w:pPr>
      <w:pStyle w:val="Header"/>
    </w:pPr>
    <w:r>
      <w:tab/>
    </w:r>
    <w:r>
      <w:tab/>
      <w:t xml:space="preserve">Ryan Lance </w:t>
    </w:r>
  </w:p>
  <w:p w:rsidR="004C03C1" w:rsidRDefault="004C03C1">
    <w:pPr>
      <w:pStyle w:val="Header"/>
    </w:pPr>
    <w:r>
      <w:t>Mechanics HWK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C1"/>
    <w:rsid w:val="004C03C1"/>
    <w:rsid w:val="00C0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67FC"/>
  <w15:chartTrackingRefBased/>
  <w15:docId w15:val="{3EA9E3F4-2749-4996-8719-785BCDA0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3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C1"/>
  </w:style>
  <w:style w:type="paragraph" w:styleId="Footer">
    <w:name w:val="footer"/>
    <w:basedOn w:val="Normal"/>
    <w:link w:val="FooterChar"/>
    <w:uiPriority w:val="99"/>
    <w:unhideWhenUsed/>
    <w:rsid w:val="004C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Lance, Ryan Andrew</dc:creator>
  <cp:keywords/>
  <dc:description/>
  <cp:lastModifiedBy>Lance, Ryan Andrew</cp:lastModifiedBy>
  <cp:revision>1</cp:revision>
  <dcterms:created xsi:type="dcterms:W3CDTF">2018-03-12T17:54:00Z</dcterms:created>
  <dcterms:modified xsi:type="dcterms:W3CDTF">2018-03-12T17:56:00Z</dcterms:modified>
</cp:coreProperties>
</file>