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32187" w14:textId="77777777" w:rsidR="00B66D88" w:rsidRDefault="00C371DC"/>
    <w:p w14:paraId="707A1939" w14:textId="27CBA942" w:rsidR="00466EB7" w:rsidRPr="00466EB7" w:rsidRDefault="00466EB7" w:rsidP="00B4101C">
      <w:pPr>
        <w:outlineLvl w:val="0"/>
        <w:rPr>
          <w:b/>
        </w:rPr>
      </w:pPr>
      <w:r w:rsidRPr="00466EB7">
        <w:rPr>
          <w:b/>
        </w:rPr>
        <w:t xml:space="preserve">CHAPTER </w:t>
      </w:r>
      <w:r w:rsidR="00C371DC">
        <w:rPr>
          <w:b/>
        </w:rPr>
        <w:t>7</w:t>
      </w:r>
      <w:bookmarkStart w:id="0" w:name="_GoBack"/>
      <w:bookmarkEnd w:id="0"/>
      <w:r w:rsidRPr="00466EB7">
        <w:rPr>
          <w:b/>
        </w:rPr>
        <w:t xml:space="preserve"> LISTENING QUIZ</w:t>
      </w:r>
    </w:p>
    <w:p w14:paraId="095176E5" w14:textId="77777777" w:rsidR="00C66B5B" w:rsidRDefault="00C66B5B" w:rsidP="00C66B5B">
      <w:pPr>
        <w:rPr>
          <w:b/>
        </w:rPr>
      </w:pPr>
    </w:p>
    <w:p w14:paraId="2B7EF902" w14:textId="273A5542" w:rsidR="00C66B5B" w:rsidRPr="00592B43" w:rsidRDefault="00C66B5B" w:rsidP="00C66B5B">
      <w:r>
        <w:rPr>
          <w:b/>
        </w:rPr>
        <w:t xml:space="preserve">Musical Example PL </w:t>
      </w:r>
      <w:r w:rsidR="00871A3C">
        <w:rPr>
          <w:b/>
        </w:rPr>
        <w:t>7</w:t>
      </w:r>
      <w:r w:rsidR="00592B43">
        <w:rPr>
          <w:b/>
        </w:rPr>
        <w:t>-</w:t>
      </w:r>
      <w:r w:rsidR="00871A3C">
        <w:rPr>
          <w:b/>
        </w:rPr>
        <w:t>8</w:t>
      </w:r>
      <w:r w:rsidR="00592B43">
        <w:rPr>
          <w:b/>
        </w:rPr>
        <w:t xml:space="preserve"> and PL </w:t>
      </w:r>
      <w:r w:rsidR="00FE193B">
        <w:rPr>
          <w:b/>
        </w:rPr>
        <w:t>7-9</w:t>
      </w:r>
      <w:r w:rsidR="00592B43">
        <w:rPr>
          <w:b/>
        </w:rPr>
        <w:t xml:space="preserve"> </w:t>
      </w:r>
      <w:r w:rsidR="00592B43">
        <w:t>(Questions 1-3)</w:t>
      </w:r>
    </w:p>
    <w:p w14:paraId="333D6264" w14:textId="4FBA0C0D" w:rsidR="0030280E" w:rsidRDefault="00474D26" w:rsidP="0030280E">
      <w:pPr>
        <w:pStyle w:val="ListParagraph"/>
        <w:numPr>
          <w:ilvl w:val="0"/>
          <w:numId w:val="12"/>
        </w:numPr>
      </w:pPr>
      <w:r>
        <w:t xml:space="preserve">Which of these </w:t>
      </w:r>
      <w:r w:rsidR="00A4170F">
        <w:t>examples</w:t>
      </w:r>
      <w:r>
        <w:t xml:space="preserve"> </w:t>
      </w:r>
      <w:r w:rsidR="006B25B2">
        <w:t>captures the majestic, expansive, almost ethereal quality of court gamelan</w:t>
      </w:r>
      <w:r w:rsidR="00A4170F">
        <w:t xml:space="preserve"> and evokes the royal pageantry and splendor of a time long ago when gamelan instruments and music served as potent symbols of the power and status of rulers</w:t>
      </w:r>
      <w:r>
        <w:t xml:space="preserve">? </w:t>
      </w:r>
    </w:p>
    <w:p w14:paraId="3231F9A0" w14:textId="145C888B" w:rsidR="00E27AD9" w:rsidRDefault="001C445F" w:rsidP="00E27AD9">
      <w:pPr>
        <w:pStyle w:val="ListParagraph"/>
        <w:numPr>
          <w:ilvl w:val="1"/>
          <w:numId w:val="12"/>
        </w:numPr>
      </w:pPr>
      <w:r>
        <w:t>Central Javanese Gamelan (</w:t>
      </w:r>
      <w:r w:rsidR="006B25B2">
        <w:t>PL 7</w:t>
      </w:r>
      <w:r w:rsidR="00E27AD9">
        <w:t>-</w:t>
      </w:r>
      <w:r w:rsidR="006B25B2">
        <w:t>8</w:t>
      </w:r>
      <w:r>
        <w:t>)</w:t>
      </w:r>
    </w:p>
    <w:p w14:paraId="5646865B" w14:textId="341A44E8" w:rsidR="00E27AD9" w:rsidRDefault="001C445F" w:rsidP="00E27AD9">
      <w:pPr>
        <w:pStyle w:val="ListParagraph"/>
        <w:numPr>
          <w:ilvl w:val="1"/>
          <w:numId w:val="12"/>
        </w:numPr>
      </w:pPr>
      <w:r>
        <w:t>Balinese Gamelan (</w:t>
      </w:r>
      <w:r w:rsidR="006B25B2">
        <w:t>PL 7</w:t>
      </w:r>
      <w:r w:rsidR="00E27AD9">
        <w:t>-</w:t>
      </w:r>
      <w:r w:rsidR="006B25B2">
        <w:t>9</w:t>
      </w:r>
      <w:r>
        <w:t>)</w:t>
      </w:r>
    </w:p>
    <w:p w14:paraId="2A86797C" w14:textId="4683DCC5" w:rsidR="00E27AD9" w:rsidRDefault="00E27AD9" w:rsidP="00E27AD9">
      <w:pPr>
        <w:pStyle w:val="ListParagraph"/>
        <w:numPr>
          <w:ilvl w:val="1"/>
          <w:numId w:val="12"/>
        </w:numPr>
      </w:pPr>
      <w:r>
        <w:t>Both A &amp; B</w:t>
      </w:r>
    </w:p>
    <w:p w14:paraId="5B7AD865" w14:textId="48E7C624" w:rsidR="00C61E1D" w:rsidRDefault="00E27AD9" w:rsidP="00E27AD9">
      <w:pPr>
        <w:pStyle w:val="ListParagraph"/>
        <w:numPr>
          <w:ilvl w:val="1"/>
          <w:numId w:val="12"/>
        </w:numPr>
      </w:pPr>
      <w:r>
        <w:t>None of the Above</w:t>
      </w:r>
      <w:r w:rsidR="00C2282E">
        <w:br/>
      </w:r>
    </w:p>
    <w:p w14:paraId="60BA298F" w14:textId="2984338A" w:rsidR="00274FA0" w:rsidRDefault="00274FA0" w:rsidP="00274FA0">
      <w:pPr>
        <w:pStyle w:val="ListParagraph"/>
        <w:numPr>
          <w:ilvl w:val="0"/>
          <w:numId w:val="12"/>
        </w:numPr>
      </w:pPr>
      <w:r>
        <w:t xml:space="preserve">Which of these </w:t>
      </w:r>
      <w:r w:rsidR="00A4170F">
        <w:t>examples</w:t>
      </w:r>
      <w:r>
        <w:t xml:space="preserve"> </w:t>
      </w:r>
      <w:r w:rsidR="00A4170F">
        <w:t>emphasizes resonant bronze gongs, shimmering bronze-keyed metallophones, fast-paced melodies played on metallophone instruments and sets of small gongs, intricate drumming, and a frenetic pace and energy</w:t>
      </w:r>
      <w:r>
        <w:t xml:space="preserve">? </w:t>
      </w:r>
    </w:p>
    <w:p w14:paraId="3C267DCB" w14:textId="77777777" w:rsidR="009C231C" w:rsidRDefault="009C231C" w:rsidP="009C231C">
      <w:pPr>
        <w:pStyle w:val="ListParagraph"/>
        <w:numPr>
          <w:ilvl w:val="1"/>
          <w:numId w:val="12"/>
        </w:numPr>
      </w:pPr>
      <w:r>
        <w:t>Central Javanese Gamelan (PL 7-8)</w:t>
      </w:r>
    </w:p>
    <w:p w14:paraId="2BB4B8A1" w14:textId="77777777" w:rsidR="009C231C" w:rsidRDefault="009C231C" w:rsidP="009C231C">
      <w:pPr>
        <w:pStyle w:val="ListParagraph"/>
        <w:numPr>
          <w:ilvl w:val="1"/>
          <w:numId w:val="12"/>
        </w:numPr>
      </w:pPr>
      <w:r>
        <w:t>Balinese Gamelan (PL 7-9)</w:t>
      </w:r>
    </w:p>
    <w:p w14:paraId="690D5A5F" w14:textId="77777777" w:rsidR="00A4170F" w:rsidRDefault="00A4170F" w:rsidP="00A4170F">
      <w:pPr>
        <w:pStyle w:val="ListParagraph"/>
        <w:numPr>
          <w:ilvl w:val="1"/>
          <w:numId w:val="12"/>
        </w:numPr>
      </w:pPr>
      <w:r>
        <w:t>Both A &amp; B</w:t>
      </w:r>
    </w:p>
    <w:p w14:paraId="38645BA9" w14:textId="76B86FA4" w:rsidR="00FD3C95" w:rsidRDefault="00A4170F" w:rsidP="00A4170F">
      <w:pPr>
        <w:pStyle w:val="ListParagraph"/>
        <w:numPr>
          <w:ilvl w:val="1"/>
          <w:numId w:val="12"/>
        </w:numPr>
      </w:pPr>
      <w:r>
        <w:t>None of the Above</w:t>
      </w:r>
      <w:r>
        <w:br/>
      </w:r>
    </w:p>
    <w:p w14:paraId="7D1D2B99" w14:textId="39F5BFFA" w:rsidR="00FD3C95" w:rsidRDefault="00FD3C95" w:rsidP="00FD3C95">
      <w:pPr>
        <w:pStyle w:val="ListParagraph"/>
        <w:numPr>
          <w:ilvl w:val="0"/>
          <w:numId w:val="12"/>
        </w:numPr>
      </w:pPr>
      <w:r>
        <w:t xml:space="preserve">Which of </w:t>
      </w:r>
      <w:r w:rsidR="00A4170F">
        <w:t>the following statements best describes the relationship between these two examples</w:t>
      </w:r>
      <w:r>
        <w:t xml:space="preserve">? </w:t>
      </w:r>
    </w:p>
    <w:p w14:paraId="2EA65E05" w14:textId="46D9729D" w:rsidR="00E27AD9" w:rsidRPr="00E27AD9" w:rsidRDefault="00E27AD9" w:rsidP="00E27AD9">
      <w:pPr>
        <w:pStyle w:val="ListParagraph"/>
        <w:numPr>
          <w:ilvl w:val="1"/>
          <w:numId w:val="12"/>
        </w:numPr>
      </w:pPr>
      <w:r w:rsidRPr="00E27AD9">
        <w:t>they are virtually identical to one another</w:t>
      </w:r>
    </w:p>
    <w:p w14:paraId="3F71B7B7" w14:textId="1F0EC51B" w:rsidR="00E27AD9" w:rsidRPr="00E27AD9" w:rsidRDefault="00E27AD9" w:rsidP="00E27AD9">
      <w:pPr>
        <w:pStyle w:val="ListParagraph"/>
        <w:numPr>
          <w:ilvl w:val="1"/>
          <w:numId w:val="12"/>
        </w:numPr>
      </w:pPr>
      <w:r w:rsidRPr="00E27AD9">
        <w:t>they exhibit no evident relationship, due to the Muslim musical influences that have transformed Javanese music over the past five centuries</w:t>
      </w:r>
    </w:p>
    <w:p w14:paraId="08A1AF6A" w14:textId="14AC6F02" w:rsidR="00E27AD9" w:rsidRPr="00E27AD9" w:rsidRDefault="00E27AD9" w:rsidP="00E27AD9">
      <w:pPr>
        <w:pStyle w:val="ListParagraph"/>
        <w:numPr>
          <w:ilvl w:val="1"/>
          <w:numId w:val="12"/>
        </w:numPr>
      </w:pPr>
      <w:r w:rsidRPr="00E27AD9">
        <w:t>they exhibit no evident relationship, due to the Hindu musical influences that have transformed Javanese music over the past five centuries</w:t>
      </w:r>
    </w:p>
    <w:p w14:paraId="194AD0F9" w14:textId="362B5D2B" w:rsidR="00E25DE0" w:rsidRDefault="00E27AD9" w:rsidP="00E27AD9">
      <w:pPr>
        <w:pStyle w:val="ListParagraph"/>
        <w:numPr>
          <w:ilvl w:val="1"/>
          <w:numId w:val="12"/>
        </w:numPr>
      </w:pPr>
      <w:r w:rsidRPr="00E27AD9">
        <w:t>they share many foundational musical characteristics, yet sound very different from one another</w:t>
      </w:r>
      <w:r w:rsidR="00274FA0">
        <w:br/>
      </w:r>
    </w:p>
    <w:p w14:paraId="2C4A0FEE" w14:textId="09ED108B" w:rsidR="00E25DE0" w:rsidRDefault="00E25DE0" w:rsidP="00E25DE0">
      <w:r>
        <w:rPr>
          <w:b/>
        </w:rPr>
        <w:t>M</w:t>
      </w:r>
      <w:r w:rsidR="0018322B">
        <w:rPr>
          <w:b/>
        </w:rPr>
        <w:t xml:space="preserve">usical Example PL </w:t>
      </w:r>
      <w:r w:rsidR="00EC1252">
        <w:rPr>
          <w:b/>
        </w:rPr>
        <w:t>7</w:t>
      </w:r>
      <w:r w:rsidR="0018322B">
        <w:rPr>
          <w:b/>
        </w:rPr>
        <w:t>-1</w:t>
      </w:r>
      <w:r w:rsidR="00EC1252">
        <w:rPr>
          <w:b/>
        </w:rPr>
        <w:t>0</w:t>
      </w:r>
      <w:r>
        <w:rPr>
          <w:b/>
        </w:rPr>
        <w:t xml:space="preserve"> </w:t>
      </w:r>
      <w:r>
        <w:t xml:space="preserve">(Questions </w:t>
      </w:r>
      <w:r w:rsidR="0018322B">
        <w:t>4</w:t>
      </w:r>
      <w:r w:rsidR="009C231C">
        <w:t>-7</w:t>
      </w:r>
      <w:r>
        <w:t>)</w:t>
      </w:r>
    </w:p>
    <w:p w14:paraId="799F652D" w14:textId="77777777" w:rsidR="00E25DE0" w:rsidRDefault="00E25DE0" w:rsidP="00E25DE0"/>
    <w:p w14:paraId="72F95C37" w14:textId="3360FA57" w:rsidR="00E25DE0" w:rsidRDefault="009C231C" w:rsidP="00E25DE0">
      <w:pPr>
        <w:pStyle w:val="ListParagraph"/>
        <w:numPr>
          <w:ilvl w:val="0"/>
          <w:numId w:val="12"/>
        </w:numPr>
      </w:pPr>
      <w:r>
        <w:t>Which type of gamelan music is this an example of</w:t>
      </w:r>
      <w:r w:rsidR="00E25DE0">
        <w:t>?</w:t>
      </w:r>
    </w:p>
    <w:p w14:paraId="4174C202" w14:textId="77777777" w:rsidR="009C231C" w:rsidRDefault="009C231C" w:rsidP="0018322B">
      <w:pPr>
        <w:pStyle w:val="ListParagraph"/>
        <w:numPr>
          <w:ilvl w:val="1"/>
          <w:numId w:val="12"/>
        </w:numPr>
      </w:pPr>
      <w:r>
        <w:t>Javanese Court Gamelan</w:t>
      </w:r>
    </w:p>
    <w:p w14:paraId="381A905C" w14:textId="77777777" w:rsidR="009C231C" w:rsidRDefault="009C231C" w:rsidP="0018322B">
      <w:pPr>
        <w:pStyle w:val="ListParagraph"/>
        <w:numPr>
          <w:ilvl w:val="1"/>
          <w:numId w:val="12"/>
        </w:numPr>
      </w:pPr>
      <w:r>
        <w:t>Balinese Gamelan Gong Kebyar</w:t>
      </w:r>
    </w:p>
    <w:p w14:paraId="7D35F025" w14:textId="77777777" w:rsidR="009C231C" w:rsidRDefault="009C231C" w:rsidP="0018322B">
      <w:pPr>
        <w:pStyle w:val="ListParagraph"/>
        <w:numPr>
          <w:ilvl w:val="1"/>
          <w:numId w:val="12"/>
        </w:numPr>
      </w:pPr>
      <w:r>
        <w:t>Balinese Beleganjur</w:t>
      </w:r>
    </w:p>
    <w:p w14:paraId="467AED69" w14:textId="6010DD16" w:rsidR="00E25DE0" w:rsidRDefault="009C231C" w:rsidP="0018322B">
      <w:pPr>
        <w:pStyle w:val="ListParagraph"/>
        <w:numPr>
          <w:ilvl w:val="1"/>
          <w:numId w:val="12"/>
        </w:numPr>
      </w:pPr>
      <w:r>
        <w:t>Balinese Kecak</w:t>
      </w:r>
      <w:r w:rsidR="00E25DE0">
        <w:br/>
      </w:r>
    </w:p>
    <w:p w14:paraId="621E8381" w14:textId="64DE4204" w:rsidR="00E25DE0" w:rsidRDefault="009C231C" w:rsidP="00E25DE0">
      <w:pPr>
        <w:pStyle w:val="ListParagraph"/>
        <w:numPr>
          <w:ilvl w:val="0"/>
          <w:numId w:val="12"/>
        </w:numPr>
      </w:pPr>
      <w:r>
        <w:t>Which instrument provides the cyclic foundation for this piece?</w:t>
      </w:r>
    </w:p>
    <w:p w14:paraId="77B58BFB" w14:textId="77777777" w:rsidR="009C231C" w:rsidRDefault="009C231C" w:rsidP="000E2F38">
      <w:pPr>
        <w:pStyle w:val="ListParagraph"/>
        <w:numPr>
          <w:ilvl w:val="1"/>
          <w:numId w:val="12"/>
        </w:numPr>
      </w:pPr>
      <w:r>
        <w:t>Reyong</w:t>
      </w:r>
    </w:p>
    <w:p w14:paraId="38B9A1F0" w14:textId="77777777" w:rsidR="009C231C" w:rsidRDefault="009C231C" w:rsidP="000E2F38">
      <w:pPr>
        <w:pStyle w:val="ListParagraph"/>
        <w:numPr>
          <w:ilvl w:val="1"/>
          <w:numId w:val="12"/>
        </w:numPr>
      </w:pPr>
      <w:r>
        <w:t>Kendang</w:t>
      </w:r>
    </w:p>
    <w:p w14:paraId="6F58151E" w14:textId="77777777" w:rsidR="009C231C" w:rsidRDefault="009C231C" w:rsidP="000E2F38">
      <w:pPr>
        <w:pStyle w:val="ListParagraph"/>
        <w:numPr>
          <w:ilvl w:val="1"/>
          <w:numId w:val="12"/>
        </w:numPr>
      </w:pPr>
      <w:r>
        <w:t>Ceng-ceng</w:t>
      </w:r>
    </w:p>
    <w:p w14:paraId="26710878" w14:textId="208254EC" w:rsidR="009C231C" w:rsidRDefault="009C231C" w:rsidP="000E2F38">
      <w:pPr>
        <w:pStyle w:val="ListParagraph"/>
        <w:numPr>
          <w:ilvl w:val="1"/>
          <w:numId w:val="12"/>
        </w:numPr>
      </w:pPr>
      <w:r>
        <w:lastRenderedPageBreak/>
        <w:t>Gong</w:t>
      </w:r>
      <w:r>
        <w:br/>
      </w:r>
    </w:p>
    <w:p w14:paraId="4300B641" w14:textId="4BBA7F13" w:rsidR="009C231C" w:rsidRDefault="009C231C" w:rsidP="009C231C">
      <w:pPr>
        <w:pStyle w:val="ListParagraph"/>
        <w:numPr>
          <w:ilvl w:val="0"/>
          <w:numId w:val="12"/>
        </w:numPr>
      </w:pPr>
      <w:r>
        <w:t>What interlocking texture is demonstrated by this piece?</w:t>
      </w:r>
    </w:p>
    <w:p w14:paraId="5B747DB3" w14:textId="77777777" w:rsidR="009C231C" w:rsidRDefault="009C231C" w:rsidP="009C231C">
      <w:pPr>
        <w:pStyle w:val="ListParagraph"/>
        <w:numPr>
          <w:ilvl w:val="1"/>
          <w:numId w:val="12"/>
        </w:numPr>
      </w:pPr>
      <w:r>
        <w:t>gambuh</w:t>
      </w:r>
    </w:p>
    <w:p w14:paraId="6D8E3AF0" w14:textId="77777777" w:rsidR="009C231C" w:rsidRDefault="009C231C" w:rsidP="009C231C">
      <w:pPr>
        <w:pStyle w:val="ListParagraph"/>
        <w:numPr>
          <w:ilvl w:val="1"/>
          <w:numId w:val="12"/>
        </w:numPr>
      </w:pPr>
      <w:r>
        <w:t>kebyar</w:t>
      </w:r>
    </w:p>
    <w:p w14:paraId="0C075356" w14:textId="77777777" w:rsidR="009C231C" w:rsidRDefault="009C231C" w:rsidP="009C231C">
      <w:pPr>
        <w:pStyle w:val="ListParagraph"/>
        <w:numPr>
          <w:ilvl w:val="1"/>
          <w:numId w:val="12"/>
        </w:numPr>
      </w:pPr>
      <w:r>
        <w:t>kreasi</w:t>
      </w:r>
    </w:p>
    <w:p w14:paraId="3B1BA73C" w14:textId="08F5540B" w:rsidR="000E2F38" w:rsidRDefault="009C231C" w:rsidP="009C231C">
      <w:pPr>
        <w:pStyle w:val="ListParagraph"/>
        <w:numPr>
          <w:ilvl w:val="1"/>
          <w:numId w:val="12"/>
        </w:numPr>
      </w:pPr>
      <w:r>
        <w:t>kilitan telu</w:t>
      </w:r>
      <w:r w:rsidR="00E25DE0">
        <w:br/>
      </w:r>
    </w:p>
    <w:p w14:paraId="606C3756" w14:textId="59F3710B" w:rsidR="000E2F38" w:rsidRPr="00986745" w:rsidRDefault="000E2F38" w:rsidP="000E2F38">
      <w:r>
        <w:rPr>
          <w:b/>
        </w:rPr>
        <w:t>Musical Example PL</w:t>
      </w:r>
      <w:r w:rsidR="0018322B">
        <w:rPr>
          <w:b/>
        </w:rPr>
        <w:t xml:space="preserve"> </w:t>
      </w:r>
      <w:r w:rsidR="009C231C">
        <w:rPr>
          <w:b/>
        </w:rPr>
        <w:t>7</w:t>
      </w:r>
      <w:r w:rsidR="00986745">
        <w:rPr>
          <w:b/>
        </w:rPr>
        <w:t>-</w:t>
      </w:r>
      <w:r w:rsidR="0018322B">
        <w:rPr>
          <w:b/>
        </w:rPr>
        <w:t>1</w:t>
      </w:r>
      <w:r w:rsidR="009C231C">
        <w:rPr>
          <w:b/>
        </w:rPr>
        <w:t>1</w:t>
      </w:r>
      <w:r w:rsidR="00986745">
        <w:rPr>
          <w:b/>
        </w:rPr>
        <w:t xml:space="preserve"> </w:t>
      </w:r>
      <w:r w:rsidR="00986745">
        <w:t xml:space="preserve">(Questions </w:t>
      </w:r>
      <w:r w:rsidR="009C231C">
        <w:t>7</w:t>
      </w:r>
      <w:r w:rsidR="00986745">
        <w:t>-</w:t>
      </w:r>
      <w:r w:rsidR="009C231C">
        <w:t>8</w:t>
      </w:r>
      <w:r w:rsidR="00986745">
        <w:t>)</w:t>
      </w:r>
    </w:p>
    <w:p w14:paraId="3293C8B7" w14:textId="4ED730A3" w:rsidR="000E2F38" w:rsidRDefault="0018322B" w:rsidP="000E2F38">
      <w:r>
        <w:tab/>
      </w:r>
    </w:p>
    <w:p w14:paraId="44FB48CA" w14:textId="5A92BE40" w:rsidR="0018322B" w:rsidRDefault="009C231C" w:rsidP="0018322B">
      <w:pPr>
        <w:pStyle w:val="ListParagraph"/>
        <w:numPr>
          <w:ilvl w:val="0"/>
          <w:numId w:val="12"/>
        </w:numPr>
      </w:pPr>
      <w:r>
        <w:t>What type of gamelan music is this an example of?</w:t>
      </w:r>
    </w:p>
    <w:p w14:paraId="409BCEDF" w14:textId="77777777" w:rsidR="009C231C" w:rsidRDefault="009C231C" w:rsidP="009C231C">
      <w:pPr>
        <w:pStyle w:val="ListParagraph"/>
        <w:numPr>
          <w:ilvl w:val="1"/>
          <w:numId w:val="12"/>
        </w:numPr>
      </w:pPr>
      <w:r>
        <w:t>Javanese Court Gamelan</w:t>
      </w:r>
    </w:p>
    <w:p w14:paraId="345C26EA" w14:textId="77777777" w:rsidR="009C231C" w:rsidRDefault="009C231C" w:rsidP="009C231C">
      <w:pPr>
        <w:pStyle w:val="ListParagraph"/>
        <w:numPr>
          <w:ilvl w:val="1"/>
          <w:numId w:val="12"/>
        </w:numPr>
      </w:pPr>
      <w:r>
        <w:t>Balinese Gamelan Gong Kebyar</w:t>
      </w:r>
    </w:p>
    <w:p w14:paraId="4E4DBA0C" w14:textId="77777777" w:rsidR="009C231C" w:rsidRDefault="009C231C" w:rsidP="009C231C">
      <w:pPr>
        <w:pStyle w:val="ListParagraph"/>
        <w:numPr>
          <w:ilvl w:val="1"/>
          <w:numId w:val="12"/>
        </w:numPr>
      </w:pPr>
      <w:r>
        <w:t>Balinese Beleganjur</w:t>
      </w:r>
    </w:p>
    <w:p w14:paraId="139749F5" w14:textId="16E72C70" w:rsidR="00986745" w:rsidRDefault="009C231C" w:rsidP="009C231C">
      <w:pPr>
        <w:pStyle w:val="ListParagraph"/>
        <w:numPr>
          <w:ilvl w:val="1"/>
          <w:numId w:val="12"/>
        </w:numPr>
      </w:pPr>
      <w:r>
        <w:t>Balinese Kecak</w:t>
      </w:r>
      <w:r w:rsidR="00986745">
        <w:br/>
      </w:r>
    </w:p>
    <w:p w14:paraId="366A718E" w14:textId="77777777" w:rsidR="009C231C" w:rsidRDefault="009C231C" w:rsidP="009C231C">
      <w:pPr>
        <w:pStyle w:val="ListParagraph"/>
        <w:numPr>
          <w:ilvl w:val="0"/>
          <w:numId w:val="12"/>
        </w:numPr>
      </w:pPr>
      <w:r>
        <w:t xml:space="preserve">This example is </w:t>
      </w:r>
    </w:p>
    <w:p w14:paraId="2CB6C758" w14:textId="77777777" w:rsidR="009C231C" w:rsidRDefault="009C231C" w:rsidP="009C231C">
      <w:pPr>
        <w:pStyle w:val="ListParagraph"/>
        <w:numPr>
          <w:ilvl w:val="1"/>
          <w:numId w:val="12"/>
        </w:numPr>
      </w:pPr>
      <w:r w:rsidRPr="009C231C">
        <w:t>a theatrical enactment of the Balinese origin myth</w:t>
      </w:r>
    </w:p>
    <w:p w14:paraId="39DDBE69" w14:textId="77777777" w:rsidR="009C231C" w:rsidRDefault="009C231C" w:rsidP="009C231C">
      <w:pPr>
        <w:pStyle w:val="ListParagraph"/>
        <w:numPr>
          <w:ilvl w:val="1"/>
          <w:numId w:val="12"/>
        </w:numPr>
      </w:pPr>
      <w:r w:rsidRPr="009C231C">
        <w:t>taken from a funeral procession</w:t>
      </w:r>
    </w:p>
    <w:p w14:paraId="366B34E3" w14:textId="77777777" w:rsidR="009C231C" w:rsidRPr="009C231C" w:rsidRDefault="009C231C" w:rsidP="009C231C">
      <w:pPr>
        <w:pStyle w:val="ListParagraph"/>
        <w:numPr>
          <w:ilvl w:val="1"/>
          <w:numId w:val="12"/>
        </w:numPr>
      </w:pPr>
      <w:r w:rsidRPr="009C231C">
        <w:t>a theatrical enactment of an episode from the Ramayana</w:t>
      </w:r>
    </w:p>
    <w:p w14:paraId="54BDAEEA" w14:textId="77777777" w:rsidR="009C231C" w:rsidRDefault="009C231C" w:rsidP="009C231C">
      <w:pPr>
        <w:pStyle w:val="ListParagraph"/>
        <w:numPr>
          <w:ilvl w:val="1"/>
          <w:numId w:val="12"/>
        </w:numPr>
      </w:pPr>
      <w:r w:rsidRPr="009C231C">
        <w:t>an excerpt of people singing sacred verses (kidung)</w:t>
      </w:r>
    </w:p>
    <w:p w14:paraId="0B1D6055" w14:textId="21572578" w:rsidR="00986745" w:rsidRDefault="00986745" w:rsidP="00986745">
      <w:r>
        <w:br/>
      </w:r>
      <w:r>
        <w:rPr>
          <w:b/>
        </w:rPr>
        <w:t>Musical Example PL</w:t>
      </w:r>
      <w:r w:rsidR="00916FE6">
        <w:rPr>
          <w:b/>
        </w:rPr>
        <w:t xml:space="preserve"> </w:t>
      </w:r>
      <w:r w:rsidR="009C231C">
        <w:rPr>
          <w:b/>
        </w:rPr>
        <w:t>7</w:t>
      </w:r>
      <w:r w:rsidR="0018774C">
        <w:rPr>
          <w:b/>
        </w:rPr>
        <w:t>-</w:t>
      </w:r>
      <w:r w:rsidR="009C231C">
        <w:rPr>
          <w:b/>
        </w:rPr>
        <w:t>12</w:t>
      </w:r>
      <w:r w:rsidR="00286EC0">
        <w:rPr>
          <w:b/>
        </w:rPr>
        <w:t xml:space="preserve"> </w:t>
      </w:r>
      <w:r w:rsidR="00286EC0">
        <w:t xml:space="preserve">(Question </w:t>
      </w:r>
      <w:r w:rsidR="009C231C">
        <w:t>9</w:t>
      </w:r>
      <w:r w:rsidR="00916FE6">
        <w:t>-10</w:t>
      </w:r>
      <w:r w:rsidR="00286EC0">
        <w:t>)</w:t>
      </w:r>
      <w:r>
        <w:br/>
      </w:r>
    </w:p>
    <w:p w14:paraId="0E48F6C1" w14:textId="77777777" w:rsidR="009C231C" w:rsidRDefault="009C231C" w:rsidP="009C231C">
      <w:pPr>
        <w:pStyle w:val="ListParagraph"/>
        <w:numPr>
          <w:ilvl w:val="0"/>
          <w:numId w:val="12"/>
        </w:numPr>
      </w:pPr>
      <w:r>
        <w:t>What type of gamelan music is this an example of?</w:t>
      </w:r>
    </w:p>
    <w:p w14:paraId="202F1292" w14:textId="77777777" w:rsidR="009C231C" w:rsidRDefault="009C231C" w:rsidP="009C231C">
      <w:pPr>
        <w:pStyle w:val="ListParagraph"/>
        <w:numPr>
          <w:ilvl w:val="1"/>
          <w:numId w:val="15"/>
        </w:numPr>
      </w:pPr>
      <w:r>
        <w:t>Javanese Court Gamelan</w:t>
      </w:r>
    </w:p>
    <w:p w14:paraId="48E83751" w14:textId="77777777" w:rsidR="009C231C" w:rsidRDefault="009C231C" w:rsidP="009C231C">
      <w:pPr>
        <w:pStyle w:val="ListParagraph"/>
        <w:numPr>
          <w:ilvl w:val="1"/>
          <w:numId w:val="15"/>
        </w:numPr>
      </w:pPr>
      <w:r>
        <w:t>Balinese Gamelan Gong Kebyar</w:t>
      </w:r>
    </w:p>
    <w:p w14:paraId="068099CD" w14:textId="77777777" w:rsidR="009C231C" w:rsidRDefault="009C231C" w:rsidP="009C231C">
      <w:pPr>
        <w:pStyle w:val="ListParagraph"/>
        <w:numPr>
          <w:ilvl w:val="1"/>
          <w:numId w:val="15"/>
        </w:numPr>
      </w:pPr>
      <w:r>
        <w:t>Balinese Beleganjur</w:t>
      </w:r>
    </w:p>
    <w:p w14:paraId="332F0681" w14:textId="1C2E39D3" w:rsidR="00286EC0" w:rsidRDefault="009C231C" w:rsidP="009C231C">
      <w:pPr>
        <w:pStyle w:val="ListParagraph"/>
        <w:numPr>
          <w:ilvl w:val="1"/>
          <w:numId w:val="15"/>
        </w:numPr>
      </w:pPr>
      <w:r>
        <w:t>Balinese Kecak</w:t>
      </w:r>
      <w:r>
        <w:br/>
      </w:r>
    </w:p>
    <w:p w14:paraId="71DFF84B" w14:textId="7C0F2C5E" w:rsidR="0066794E" w:rsidRDefault="009C231C" w:rsidP="009C231C">
      <w:pPr>
        <w:pStyle w:val="ListParagraph"/>
        <w:numPr>
          <w:ilvl w:val="0"/>
          <w:numId w:val="12"/>
        </w:numPr>
      </w:pPr>
      <w:r>
        <w:t xml:space="preserve">This performance is a live recording from a </w:t>
      </w:r>
    </w:p>
    <w:p w14:paraId="6BCBC0DA" w14:textId="77777777" w:rsidR="009C231C" w:rsidRPr="009C231C" w:rsidRDefault="009C231C" w:rsidP="009C231C">
      <w:pPr>
        <w:pStyle w:val="ListParagraph"/>
        <w:numPr>
          <w:ilvl w:val="0"/>
          <w:numId w:val="16"/>
        </w:numPr>
      </w:pPr>
      <w:r w:rsidRPr="009C231C">
        <w:t xml:space="preserve">cremation procession </w:t>
      </w:r>
    </w:p>
    <w:p w14:paraId="02B2554C" w14:textId="77777777" w:rsidR="009C231C" w:rsidRPr="009C231C" w:rsidRDefault="009C231C" w:rsidP="009C231C">
      <w:pPr>
        <w:pStyle w:val="ListParagraph"/>
        <w:numPr>
          <w:ilvl w:val="0"/>
          <w:numId w:val="16"/>
        </w:numPr>
      </w:pPr>
      <w:r w:rsidRPr="009C231C">
        <w:t>beleganjur contest</w:t>
      </w:r>
    </w:p>
    <w:p w14:paraId="0E7EFFE2" w14:textId="77777777" w:rsidR="009C231C" w:rsidRPr="009C231C" w:rsidRDefault="009C231C" w:rsidP="009C231C">
      <w:pPr>
        <w:pStyle w:val="ListParagraph"/>
        <w:numPr>
          <w:ilvl w:val="0"/>
          <w:numId w:val="16"/>
        </w:numPr>
      </w:pPr>
      <w:r w:rsidRPr="009C231C">
        <w:t>gong kebyar competition</w:t>
      </w:r>
    </w:p>
    <w:p w14:paraId="392B2838" w14:textId="77777777" w:rsidR="009C231C" w:rsidRPr="009C231C" w:rsidRDefault="009C231C" w:rsidP="009C231C">
      <w:pPr>
        <w:pStyle w:val="ListParagraph"/>
        <w:numPr>
          <w:ilvl w:val="0"/>
          <w:numId w:val="16"/>
        </w:numPr>
      </w:pPr>
      <w:r w:rsidRPr="009C231C">
        <w:t>all of the above</w:t>
      </w:r>
    </w:p>
    <w:p w14:paraId="58CB1656" w14:textId="1AE9CD7E" w:rsidR="0001354A" w:rsidRDefault="0001354A" w:rsidP="009C231C">
      <w:pPr>
        <w:pStyle w:val="ListParagraph"/>
        <w:ind w:left="1440"/>
      </w:pPr>
    </w:p>
    <w:p w14:paraId="6E2FC99D" w14:textId="77777777" w:rsidR="00892E51" w:rsidRDefault="00892E51" w:rsidP="00892E51">
      <w:pPr>
        <w:pStyle w:val="ListParagraph"/>
        <w:ind w:left="1484"/>
      </w:pPr>
    </w:p>
    <w:p w14:paraId="080C0F26" w14:textId="77777777" w:rsidR="00466EB7" w:rsidRDefault="00466EB7" w:rsidP="00B4101C">
      <w:pPr>
        <w:outlineLvl w:val="0"/>
        <w:rPr>
          <w:b/>
        </w:rPr>
      </w:pPr>
      <w:r>
        <w:rPr>
          <w:b/>
        </w:rPr>
        <w:t>KEY</w:t>
      </w:r>
    </w:p>
    <w:p w14:paraId="79F174A2" w14:textId="68686CEF" w:rsidR="00282D6F" w:rsidRDefault="00FD3C95" w:rsidP="00466EB7">
      <w:pPr>
        <w:pStyle w:val="ListParagraph"/>
        <w:numPr>
          <w:ilvl w:val="0"/>
          <w:numId w:val="5"/>
        </w:numPr>
      </w:pPr>
      <w:r>
        <w:t>A</w:t>
      </w:r>
    </w:p>
    <w:p w14:paraId="0927FD5F" w14:textId="00ADCFB4" w:rsidR="00FD3C95" w:rsidRDefault="009C231C" w:rsidP="00466EB7">
      <w:pPr>
        <w:pStyle w:val="ListParagraph"/>
        <w:numPr>
          <w:ilvl w:val="0"/>
          <w:numId w:val="5"/>
        </w:numPr>
      </w:pPr>
      <w:r>
        <w:t>B</w:t>
      </w:r>
    </w:p>
    <w:p w14:paraId="745BCBFE" w14:textId="29588314" w:rsidR="009C231C" w:rsidRDefault="009C231C" w:rsidP="00466EB7">
      <w:pPr>
        <w:pStyle w:val="ListParagraph"/>
        <w:numPr>
          <w:ilvl w:val="0"/>
          <w:numId w:val="5"/>
        </w:numPr>
      </w:pPr>
      <w:r>
        <w:t>D</w:t>
      </w:r>
    </w:p>
    <w:p w14:paraId="2705ECC2" w14:textId="552929F6" w:rsidR="009C231C" w:rsidRDefault="009C231C" w:rsidP="00466EB7">
      <w:pPr>
        <w:pStyle w:val="ListParagraph"/>
        <w:numPr>
          <w:ilvl w:val="0"/>
          <w:numId w:val="5"/>
        </w:numPr>
      </w:pPr>
      <w:r>
        <w:t>B</w:t>
      </w:r>
    </w:p>
    <w:p w14:paraId="43A968E0" w14:textId="340CD8A0" w:rsidR="009C231C" w:rsidRDefault="009C231C" w:rsidP="00466EB7">
      <w:pPr>
        <w:pStyle w:val="ListParagraph"/>
        <w:numPr>
          <w:ilvl w:val="0"/>
          <w:numId w:val="5"/>
        </w:numPr>
      </w:pPr>
      <w:r>
        <w:t>D</w:t>
      </w:r>
    </w:p>
    <w:p w14:paraId="273B9697" w14:textId="6BDF4DAF" w:rsidR="009C231C" w:rsidRDefault="009C231C" w:rsidP="00466EB7">
      <w:pPr>
        <w:pStyle w:val="ListParagraph"/>
        <w:numPr>
          <w:ilvl w:val="0"/>
          <w:numId w:val="5"/>
        </w:numPr>
      </w:pPr>
      <w:r>
        <w:t>D</w:t>
      </w:r>
    </w:p>
    <w:p w14:paraId="49D8C11B" w14:textId="724413DD" w:rsidR="009C231C" w:rsidRDefault="009C231C" w:rsidP="00466EB7">
      <w:pPr>
        <w:pStyle w:val="ListParagraph"/>
        <w:numPr>
          <w:ilvl w:val="0"/>
          <w:numId w:val="5"/>
        </w:numPr>
      </w:pPr>
      <w:r>
        <w:t>D</w:t>
      </w:r>
    </w:p>
    <w:p w14:paraId="1B74FE14" w14:textId="772ADC78" w:rsidR="009C231C" w:rsidRDefault="009C231C" w:rsidP="00466EB7">
      <w:pPr>
        <w:pStyle w:val="ListParagraph"/>
        <w:numPr>
          <w:ilvl w:val="0"/>
          <w:numId w:val="5"/>
        </w:numPr>
      </w:pPr>
      <w:r>
        <w:t>C</w:t>
      </w:r>
    </w:p>
    <w:p w14:paraId="38BAF3E1" w14:textId="5A54B982" w:rsidR="009C231C" w:rsidRDefault="009C231C" w:rsidP="00466EB7">
      <w:pPr>
        <w:pStyle w:val="ListParagraph"/>
        <w:numPr>
          <w:ilvl w:val="0"/>
          <w:numId w:val="5"/>
        </w:numPr>
      </w:pPr>
      <w:r>
        <w:t>C</w:t>
      </w:r>
    </w:p>
    <w:p w14:paraId="346D25ED" w14:textId="1E8978BE" w:rsidR="009C231C" w:rsidRDefault="009C231C" w:rsidP="00466EB7">
      <w:pPr>
        <w:pStyle w:val="ListParagraph"/>
        <w:numPr>
          <w:ilvl w:val="0"/>
          <w:numId w:val="5"/>
        </w:numPr>
      </w:pPr>
      <w:r>
        <w:t>A</w:t>
      </w:r>
    </w:p>
    <w:p w14:paraId="5A37F107" w14:textId="77777777" w:rsidR="0018322B" w:rsidRDefault="0018322B" w:rsidP="0066794E"/>
    <w:p w14:paraId="433197A6" w14:textId="77777777" w:rsidR="00466EB7" w:rsidRPr="00466EB7" w:rsidRDefault="00466EB7" w:rsidP="00466EB7">
      <w:pPr>
        <w:rPr>
          <w:b/>
        </w:rPr>
      </w:pPr>
    </w:p>
    <w:sectPr w:rsidR="00466EB7" w:rsidRPr="00466EB7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74163"/>
    <w:multiLevelType w:val="hybridMultilevel"/>
    <w:tmpl w:val="3C747C0C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>
      <w:start w:val="1"/>
      <w:numFmt w:val="lowerLetter"/>
      <w:lvlText w:val="%2."/>
      <w:lvlJc w:val="left"/>
      <w:pPr>
        <w:ind w:left="1484" w:hanging="360"/>
      </w:pPr>
    </w:lvl>
    <w:lvl w:ilvl="2" w:tplc="0409001B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">
    <w:nsid w:val="207977D7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2">
    <w:nsid w:val="29DC09F8"/>
    <w:multiLevelType w:val="hybridMultilevel"/>
    <w:tmpl w:val="45D2F30C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>
      <w:start w:val="1"/>
      <w:numFmt w:val="lowerLetter"/>
      <w:lvlText w:val="%2."/>
      <w:lvlJc w:val="left"/>
      <w:pPr>
        <w:ind w:left="1484" w:hanging="360"/>
      </w:pPr>
    </w:lvl>
    <w:lvl w:ilvl="2" w:tplc="0409001B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3">
    <w:nsid w:val="2B7A1D64"/>
    <w:multiLevelType w:val="hybridMultilevel"/>
    <w:tmpl w:val="160AF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D569D"/>
    <w:multiLevelType w:val="hybridMultilevel"/>
    <w:tmpl w:val="2B9A0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040E92"/>
    <w:multiLevelType w:val="hybridMultilevel"/>
    <w:tmpl w:val="0E4E3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E0007"/>
    <w:multiLevelType w:val="hybridMultilevel"/>
    <w:tmpl w:val="2CF8B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A61FDE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8">
    <w:nsid w:val="39936C5C"/>
    <w:multiLevelType w:val="hybridMultilevel"/>
    <w:tmpl w:val="A7A02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7C2464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0">
    <w:nsid w:val="4D212A95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1">
    <w:nsid w:val="63521B47"/>
    <w:multiLevelType w:val="hybridMultilevel"/>
    <w:tmpl w:val="39921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E6105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3">
    <w:nsid w:val="70EF60FE"/>
    <w:multiLevelType w:val="hybridMultilevel"/>
    <w:tmpl w:val="9B465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535EB9"/>
    <w:multiLevelType w:val="hybridMultilevel"/>
    <w:tmpl w:val="76981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8612A2"/>
    <w:multiLevelType w:val="hybridMultilevel"/>
    <w:tmpl w:val="E60609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4"/>
  </w:num>
  <w:num w:numId="5">
    <w:abstractNumId w:val="13"/>
  </w:num>
  <w:num w:numId="6">
    <w:abstractNumId w:val="0"/>
  </w:num>
  <w:num w:numId="7">
    <w:abstractNumId w:val="1"/>
  </w:num>
  <w:num w:numId="8">
    <w:abstractNumId w:val="12"/>
  </w:num>
  <w:num w:numId="9">
    <w:abstractNumId w:val="7"/>
  </w:num>
  <w:num w:numId="10">
    <w:abstractNumId w:val="9"/>
  </w:num>
  <w:num w:numId="11">
    <w:abstractNumId w:val="10"/>
  </w:num>
  <w:num w:numId="12">
    <w:abstractNumId w:val="6"/>
  </w:num>
  <w:num w:numId="13">
    <w:abstractNumId w:val="11"/>
  </w:num>
  <w:num w:numId="14">
    <w:abstractNumId w:val="3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7E"/>
    <w:rsid w:val="0001354A"/>
    <w:rsid w:val="000C347E"/>
    <w:rsid w:val="000E2F38"/>
    <w:rsid w:val="000E73D3"/>
    <w:rsid w:val="0012515C"/>
    <w:rsid w:val="00141544"/>
    <w:rsid w:val="001713FF"/>
    <w:rsid w:val="0018322B"/>
    <w:rsid w:val="0018774C"/>
    <w:rsid w:val="001A5824"/>
    <w:rsid w:val="001C445F"/>
    <w:rsid w:val="001D396B"/>
    <w:rsid w:val="0023169C"/>
    <w:rsid w:val="00274FA0"/>
    <w:rsid w:val="00282D6F"/>
    <w:rsid w:val="00286EC0"/>
    <w:rsid w:val="002C365F"/>
    <w:rsid w:val="0030280E"/>
    <w:rsid w:val="00313224"/>
    <w:rsid w:val="003577C1"/>
    <w:rsid w:val="003C6F7F"/>
    <w:rsid w:val="003D585F"/>
    <w:rsid w:val="003D68BF"/>
    <w:rsid w:val="00440043"/>
    <w:rsid w:val="00466EB7"/>
    <w:rsid w:val="00474D26"/>
    <w:rsid w:val="0049260C"/>
    <w:rsid w:val="00565DAD"/>
    <w:rsid w:val="005756E0"/>
    <w:rsid w:val="00592B43"/>
    <w:rsid w:val="005A56ED"/>
    <w:rsid w:val="005E207D"/>
    <w:rsid w:val="00662BF1"/>
    <w:rsid w:val="0066794E"/>
    <w:rsid w:val="00691F14"/>
    <w:rsid w:val="006B25B2"/>
    <w:rsid w:val="006C4EC2"/>
    <w:rsid w:val="006E2D2F"/>
    <w:rsid w:val="0075281D"/>
    <w:rsid w:val="00765C16"/>
    <w:rsid w:val="00815858"/>
    <w:rsid w:val="00861472"/>
    <w:rsid w:val="00871A3C"/>
    <w:rsid w:val="008831E4"/>
    <w:rsid w:val="00892E51"/>
    <w:rsid w:val="00916FE6"/>
    <w:rsid w:val="00923116"/>
    <w:rsid w:val="00926517"/>
    <w:rsid w:val="0096771A"/>
    <w:rsid w:val="00986745"/>
    <w:rsid w:val="009A593E"/>
    <w:rsid w:val="009C231C"/>
    <w:rsid w:val="00A15A03"/>
    <w:rsid w:val="00A21F83"/>
    <w:rsid w:val="00A25209"/>
    <w:rsid w:val="00A339AB"/>
    <w:rsid w:val="00A4170F"/>
    <w:rsid w:val="00B4101C"/>
    <w:rsid w:val="00C2282E"/>
    <w:rsid w:val="00C371DC"/>
    <w:rsid w:val="00C61E1D"/>
    <w:rsid w:val="00C66B5B"/>
    <w:rsid w:val="00CE4EF3"/>
    <w:rsid w:val="00D25872"/>
    <w:rsid w:val="00D652C1"/>
    <w:rsid w:val="00D736A1"/>
    <w:rsid w:val="00D83703"/>
    <w:rsid w:val="00DE4898"/>
    <w:rsid w:val="00DF6A25"/>
    <w:rsid w:val="00E17C3C"/>
    <w:rsid w:val="00E25DE0"/>
    <w:rsid w:val="00E27AD9"/>
    <w:rsid w:val="00EC07B4"/>
    <w:rsid w:val="00EC1252"/>
    <w:rsid w:val="00EE615A"/>
    <w:rsid w:val="00FD3C95"/>
    <w:rsid w:val="00FE193B"/>
    <w:rsid w:val="00FF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2C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8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651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384</Words>
  <Characters>1967</Characters>
  <Application>Microsoft Macintosh Word</Application>
  <DocSecurity>0</DocSecurity>
  <Lines>98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CHAPTER 6 LISTENING QUIZ</vt:lpstr>
      <vt:lpstr>KEY</vt:lpstr>
    </vt:vector>
  </TitlesOfParts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15</cp:revision>
  <dcterms:created xsi:type="dcterms:W3CDTF">2018-11-10T16:09:00Z</dcterms:created>
  <dcterms:modified xsi:type="dcterms:W3CDTF">2018-11-18T21:04:00Z</dcterms:modified>
</cp:coreProperties>
</file>