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28647274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9F4298" w:rsidRDefault="009F4298">
          <w:pPr>
            <w:pStyle w:val="TOCHeading"/>
          </w:pPr>
          <w:r>
            <w:t>Contents</w:t>
          </w:r>
        </w:p>
        <w:p w:rsidR="00ED5AFF" w:rsidRDefault="009F429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2294685" w:history="1">
            <w:r w:rsidR="00ED5AFF" w:rsidRPr="00B4093A">
              <w:rPr>
                <w:rStyle w:val="Hyperlink"/>
                <w:noProof/>
              </w:rPr>
              <w:t>Setup</w:t>
            </w:r>
            <w:r w:rsidR="00ED5AFF">
              <w:rPr>
                <w:noProof/>
                <w:webHidden/>
              </w:rPr>
              <w:tab/>
            </w:r>
            <w:r w:rsidR="00ED5AFF">
              <w:rPr>
                <w:noProof/>
                <w:webHidden/>
              </w:rPr>
              <w:fldChar w:fldCharType="begin"/>
            </w:r>
            <w:r w:rsidR="00ED5AFF">
              <w:rPr>
                <w:noProof/>
                <w:webHidden/>
              </w:rPr>
              <w:instrText xml:space="preserve"> PAGEREF _Toc372294685 \h </w:instrText>
            </w:r>
            <w:r w:rsidR="00ED5AFF">
              <w:rPr>
                <w:noProof/>
                <w:webHidden/>
              </w:rPr>
            </w:r>
            <w:r w:rsidR="00ED5AFF">
              <w:rPr>
                <w:noProof/>
                <w:webHidden/>
              </w:rPr>
              <w:fldChar w:fldCharType="separate"/>
            </w:r>
            <w:r w:rsidR="00ED5AFF">
              <w:rPr>
                <w:noProof/>
                <w:webHidden/>
              </w:rPr>
              <w:t>2</w:t>
            </w:r>
            <w:r w:rsidR="00ED5AFF">
              <w:rPr>
                <w:noProof/>
                <w:webHidden/>
              </w:rPr>
              <w:fldChar w:fldCharType="end"/>
            </w:r>
          </w:hyperlink>
        </w:p>
        <w:p w:rsidR="00ED5AFF" w:rsidRDefault="00ED5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294686" w:history="1">
            <w:r w:rsidRPr="00B4093A">
              <w:rPr>
                <w:rStyle w:val="Hyperlink"/>
                <w:noProof/>
              </w:rPr>
              <w:t>Running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5AFF" w:rsidRDefault="00ED5AF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294687" w:history="1">
            <w:r w:rsidRPr="00B4093A">
              <w:rPr>
                <w:rStyle w:val="Hyperlink"/>
                <w:noProof/>
              </w:rPr>
              <w:t>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_Toc372294687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4298" w:rsidRDefault="009F4298" w:rsidP="009F4298">
          <w:r>
            <w:rPr>
              <w:b/>
              <w:bCs/>
              <w:noProof/>
            </w:rPr>
            <w:fldChar w:fldCharType="end"/>
          </w:r>
        </w:p>
      </w:sdtContent>
    </w:sdt>
    <w:bookmarkStart w:id="0" w:name="_Toc346264646" w:displacedByCustomXml="prev"/>
    <w:p w:rsidR="009F4298" w:rsidRDefault="009F4298" w:rsidP="009F4298">
      <w:pPr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r>
        <w:br w:type="page"/>
      </w:r>
      <w:bookmarkStart w:id="1" w:name="_GoBack"/>
      <w:bookmarkEnd w:id="1"/>
    </w:p>
    <w:p w:rsidR="003919F8" w:rsidRDefault="003919F8" w:rsidP="00E440E7">
      <w:pPr>
        <w:pStyle w:val="Heading2"/>
      </w:pPr>
      <w:bookmarkStart w:id="2" w:name="_Toc372294685"/>
      <w:bookmarkEnd w:id="0"/>
      <w:r>
        <w:lastRenderedPageBreak/>
        <w:t>Setup</w:t>
      </w:r>
      <w:bookmarkEnd w:id="2"/>
    </w:p>
    <w:p w:rsidR="003919F8" w:rsidRDefault="003919F8" w:rsidP="003919F8">
      <w:pPr>
        <w:pStyle w:val="ListParagraph"/>
        <w:numPr>
          <w:ilvl w:val="0"/>
          <w:numId w:val="2"/>
        </w:numPr>
      </w:pPr>
      <w:r>
        <w:t>Open the Simulink Project in by double clicking it. This will setup the paths and environment variables.</w:t>
      </w:r>
    </w:p>
    <w:p w:rsidR="003919F8" w:rsidRPr="003919F8" w:rsidRDefault="003919F8" w:rsidP="003919F8">
      <w:pPr>
        <w:pStyle w:val="ListParagraph"/>
        <w:numPr>
          <w:ilvl w:val="0"/>
          <w:numId w:val="2"/>
        </w:numPr>
        <w:rPr>
          <w:i/>
        </w:rPr>
      </w:pPr>
      <w:r>
        <w:t xml:space="preserve">Open the model </w:t>
      </w:r>
      <w:r w:rsidRPr="003919F8">
        <w:rPr>
          <w:i/>
        </w:rPr>
        <w:t xml:space="preserve">Models &gt; Step0_CompleteModel &gt; </w:t>
      </w:r>
      <w:proofErr w:type="spellStart"/>
      <w:r w:rsidRPr="003919F8">
        <w:rPr>
          <w:i/>
        </w:rPr>
        <w:t>DisplayModel.slx</w:t>
      </w:r>
      <w:proofErr w:type="spellEnd"/>
    </w:p>
    <w:p w:rsidR="005C5CB5" w:rsidRDefault="003919F8" w:rsidP="00E440E7">
      <w:pPr>
        <w:pStyle w:val="Heading2"/>
      </w:pPr>
      <w:bookmarkStart w:id="3" w:name="_Toc372294686"/>
      <w:r>
        <w:t>Running the Model</w:t>
      </w:r>
      <w:bookmarkEnd w:id="3"/>
    </w:p>
    <w:p w:rsidR="00F749FA" w:rsidRPr="00E440E7" w:rsidRDefault="00F749FA" w:rsidP="00F749FA">
      <w:pPr>
        <w:pStyle w:val="ListParagraph"/>
        <w:numPr>
          <w:ilvl w:val="0"/>
          <w:numId w:val="1"/>
        </w:numPr>
      </w:pPr>
      <w:r w:rsidRPr="00E440E7">
        <w:t>Select APU Master button</w:t>
      </w:r>
      <w:r w:rsidR="000C426F">
        <w:t xml:space="preserve"> in Start Switches Panel</w:t>
      </w:r>
    </w:p>
    <w:p w:rsidR="00F749FA" w:rsidRPr="00E440E7" w:rsidRDefault="00F749FA" w:rsidP="00F749FA">
      <w:pPr>
        <w:pStyle w:val="ListParagraph"/>
        <w:numPr>
          <w:ilvl w:val="0"/>
          <w:numId w:val="1"/>
        </w:numPr>
      </w:pPr>
      <w:r w:rsidRPr="00E440E7">
        <w:t>Select APU Start button</w:t>
      </w:r>
      <w:r w:rsidR="000C426F" w:rsidRPr="000C426F">
        <w:t xml:space="preserve"> </w:t>
      </w:r>
      <w:r w:rsidR="000C426F">
        <w:t>in Start Switches Panel</w:t>
      </w:r>
    </w:p>
    <w:p w:rsidR="00F749FA" w:rsidRPr="00E440E7" w:rsidRDefault="00F749FA" w:rsidP="00F749FA">
      <w:pPr>
        <w:pStyle w:val="ListParagraph"/>
        <w:numPr>
          <w:ilvl w:val="0"/>
          <w:numId w:val="1"/>
        </w:numPr>
      </w:pPr>
      <w:r w:rsidRPr="00E440E7">
        <w:t>Select Engine Master button</w:t>
      </w:r>
      <w:r w:rsidR="000C426F" w:rsidRPr="000C426F">
        <w:t xml:space="preserve"> </w:t>
      </w:r>
      <w:r w:rsidR="000C426F">
        <w:t>in Start Switches Panel</w:t>
      </w:r>
    </w:p>
    <w:p w:rsidR="00F749FA" w:rsidRPr="00E440E7" w:rsidRDefault="00432A56" w:rsidP="00F749FA">
      <w:pPr>
        <w:pStyle w:val="ListParagraph"/>
        <w:numPr>
          <w:ilvl w:val="0"/>
          <w:numId w:val="1"/>
        </w:numPr>
      </w:pPr>
      <w:r w:rsidRPr="00E440E7">
        <w:t>Select  Engine Start button</w:t>
      </w:r>
      <w:r w:rsidR="000C426F" w:rsidRPr="000C426F">
        <w:t xml:space="preserve"> </w:t>
      </w:r>
      <w:r w:rsidR="000C426F">
        <w:t>in Start Switches Panel</w:t>
      </w:r>
    </w:p>
    <w:p w:rsidR="006A7260" w:rsidRDefault="00432A56" w:rsidP="00F749FA">
      <w:pPr>
        <w:pStyle w:val="ListParagraph"/>
        <w:numPr>
          <w:ilvl w:val="0"/>
          <w:numId w:val="1"/>
        </w:numPr>
      </w:pPr>
      <w:r w:rsidRPr="00E440E7">
        <w:t>Select other buttons on  EFIS panel</w:t>
      </w:r>
      <w:r w:rsidR="006A7260">
        <w:t xml:space="preserve"> to see page changes (page title changes) and additional information on the Navigation Display</w:t>
      </w:r>
    </w:p>
    <w:p w:rsidR="006A7260" w:rsidRDefault="006A7260" w:rsidP="00F749FA">
      <w:pPr>
        <w:pStyle w:val="ListParagraph"/>
        <w:numPr>
          <w:ilvl w:val="0"/>
          <w:numId w:val="1"/>
        </w:numPr>
      </w:pPr>
      <w:r w:rsidRPr="00E440E7">
        <w:t xml:space="preserve">Select other buttons on  </w:t>
      </w:r>
      <w:r w:rsidR="00432A56" w:rsidRPr="00E440E7">
        <w:t xml:space="preserve">ECAM panel </w:t>
      </w:r>
      <w:r>
        <w:t xml:space="preserve">to see page changes (page title changes) on the System Display </w:t>
      </w:r>
    </w:p>
    <w:p w:rsidR="00432A56" w:rsidRPr="00E440E7" w:rsidRDefault="006A7260" w:rsidP="00F749FA">
      <w:pPr>
        <w:pStyle w:val="ListParagraph"/>
        <w:numPr>
          <w:ilvl w:val="0"/>
          <w:numId w:val="1"/>
        </w:numPr>
      </w:pPr>
      <w:r>
        <w:t>Select checkboxes in the Faults section to inject</w:t>
      </w:r>
      <w:r w:rsidR="00432A56" w:rsidRPr="00E440E7">
        <w:t xml:space="preserve"> </w:t>
      </w:r>
      <w:r>
        <w:t>faults into the system and see the warnings change on the Engine Display along with page changes on the System Display</w:t>
      </w:r>
    </w:p>
    <w:p w:rsidR="005C5CB5" w:rsidRDefault="005C5CB5"/>
    <w:p w:rsidR="00080387" w:rsidRDefault="00080387">
      <w:r>
        <w:rPr>
          <w:noProof/>
        </w:rPr>
        <w:drawing>
          <wp:inline distT="0" distB="0" distL="0" distR="0" wp14:anchorId="2709C14D" wp14:editId="3C49811D">
            <wp:extent cx="5943600" cy="3329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970" w:rsidRDefault="00672970"/>
    <w:p w:rsidR="00672970" w:rsidRDefault="00672970"/>
    <w:p w:rsidR="00B76693" w:rsidRDefault="00B7669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bookmarkStart w:id="4" w:name="_Toc346264647"/>
      <w:r>
        <w:br w:type="page"/>
      </w:r>
    </w:p>
    <w:p w:rsidR="00E440E7" w:rsidRDefault="00E440E7" w:rsidP="00E440E7">
      <w:pPr>
        <w:pStyle w:val="Heading2"/>
      </w:pPr>
      <w:bookmarkStart w:id="5" w:name="_Toc372294687"/>
      <w:r>
        <w:t>Abbreviations</w:t>
      </w:r>
      <w:bookmarkEnd w:id="4"/>
      <w:bookmarkEnd w:id="5"/>
    </w:p>
    <w:p w:rsidR="00E440E7" w:rsidRDefault="00E440E7" w:rsidP="00E440E7">
      <w:r>
        <w:t>APU: Auxiliary Power Unit</w:t>
      </w:r>
    </w:p>
    <w:p w:rsidR="00E440E7" w:rsidRDefault="00E440E7" w:rsidP="00E440E7">
      <w:r>
        <w:t>CSTR: Constraints</w:t>
      </w:r>
    </w:p>
    <w:p w:rsidR="00E440E7" w:rsidRDefault="00E440E7" w:rsidP="00E440E7">
      <w:r>
        <w:t>WPT: Waypoints</w:t>
      </w:r>
    </w:p>
    <w:p w:rsidR="00E440E7" w:rsidRDefault="00E440E7" w:rsidP="00E440E7">
      <w:r>
        <w:t xml:space="preserve">VORD: </w:t>
      </w:r>
      <w:r w:rsidRPr="00B5755C">
        <w:rPr>
          <w:rStyle w:val="Emphasis"/>
          <w:rFonts w:ascii="Arial" w:hAnsi="Arial" w:cs="Arial"/>
          <w:bCs/>
          <w:i w:val="0"/>
          <w:iCs w:val="0"/>
          <w:color w:val="000000"/>
          <w:shd w:val="clear" w:color="auto" w:fill="FFFFFF"/>
        </w:rPr>
        <w:t>VHF Omnidirectional Range navigation</w:t>
      </w:r>
      <w:r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color w:val="222222"/>
          <w:shd w:val="clear" w:color="auto" w:fill="FFFFFF"/>
        </w:rPr>
        <w:t>system</w:t>
      </w:r>
    </w:p>
    <w:p w:rsidR="00E440E7" w:rsidRDefault="00E440E7" w:rsidP="00E440E7">
      <w:r>
        <w:t>NDB: Non-directional beacon</w:t>
      </w:r>
    </w:p>
    <w:p w:rsidR="00E440E7" w:rsidRDefault="00E440E7" w:rsidP="00E440E7">
      <w:r>
        <w:t>ARPT: Airports</w:t>
      </w:r>
    </w:p>
    <w:p w:rsidR="00E440E7" w:rsidRDefault="00E440E7" w:rsidP="00E440E7">
      <w:r>
        <w:t>ENG: Engine</w:t>
      </w:r>
    </w:p>
    <w:p w:rsidR="00E440E7" w:rsidRDefault="00E440E7" w:rsidP="00E440E7">
      <w:r>
        <w:t>BLEED: Air bleed</w:t>
      </w:r>
    </w:p>
    <w:p w:rsidR="00E440E7" w:rsidRDefault="00E440E7" w:rsidP="00E440E7">
      <w:r>
        <w:t>PRESS: Pressure</w:t>
      </w:r>
    </w:p>
    <w:p w:rsidR="00E440E7" w:rsidRDefault="00E440E7" w:rsidP="00E440E7">
      <w:r>
        <w:t>HYD: Hydraulics</w:t>
      </w:r>
    </w:p>
    <w:p w:rsidR="00E440E7" w:rsidRDefault="00E440E7" w:rsidP="00E440E7">
      <w:r>
        <w:t>ILS: Instrument Landing System</w:t>
      </w:r>
    </w:p>
    <w:p w:rsidR="00E440E7" w:rsidRDefault="00E440E7" w:rsidP="00E440E7">
      <w:r>
        <w:t xml:space="preserve">NAV: Navigation </w:t>
      </w:r>
    </w:p>
    <w:p w:rsidR="00672970" w:rsidRDefault="00B5755C">
      <w:r>
        <w:t>FOB: Fuel on-board</w:t>
      </w:r>
    </w:p>
    <w:sectPr w:rsidR="00672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373056"/>
    <w:multiLevelType w:val="hybridMultilevel"/>
    <w:tmpl w:val="21587EBE"/>
    <w:lvl w:ilvl="0" w:tplc="83F85E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9F7167"/>
    <w:multiLevelType w:val="hybridMultilevel"/>
    <w:tmpl w:val="5EDEC55C"/>
    <w:lvl w:ilvl="0" w:tplc="633C55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970"/>
    <w:rsid w:val="00080387"/>
    <w:rsid w:val="000A48F4"/>
    <w:rsid w:val="000C426F"/>
    <w:rsid w:val="0010471B"/>
    <w:rsid w:val="003919F8"/>
    <w:rsid w:val="00432A56"/>
    <w:rsid w:val="005C5CB5"/>
    <w:rsid w:val="00672970"/>
    <w:rsid w:val="006A7260"/>
    <w:rsid w:val="009F4298"/>
    <w:rsid w:val="00B5755C"/>
    <w:rsid w:val="00B76693"/>
    <w:rsid w:val="00C4607A"/>
    <w:rsid w:val="00CA3184"/>
    <w:rsid w:val="00D1118F"/>
    <w:rsid w:val="00E440E7"/>
    <w:rsid w:val="00ED5AFF"/>
    <w:rsid w:val="00F7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471B"/>
    <w:rPr>
      <w:i/>
      <w:iCs/>
    </w:rPr>
  </w:style>
  <w:style w:type="character" w:customStyle="1" w:styleId="apple-converted-space">
    <w:name w:val="apple-converted-space"/>
    <w:basedOn w:val="DefaultParagraphFont"/>
    <w:rsid w:val="0010471B"/>
  </w:style>
  <w:style w:type="paragraph" w:styleId="ListParagraph">
    <w:name w:val="List Paragraph"/>
    <w:basedOn w:val="Normal"/>
    <w:uiPriority w:val="34"/>
    <w:qFormat/>
    <w:rsid w:val="00F74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2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4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298"/>
    <w:pPr>
      <w:outlineLvl w:val="9"/>
    </w:pPr>
    <w:rPr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42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0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03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38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0471B"/>
    <w:rPr>
      <w:i/>
      <w:iCs/>
    </w:rPr>
  </w:style>
  <w:style w:type="character" w:customStyle="1" w:styleId="apple-converted-space">
    <w:name w:val="apple-converted-space"/>
    <w:basedOn w:val="DefaultParagraphFont"/>
    <w:rsid w:val="0010471B"/>
  </w:style>
  <w:style w:type="paragraph" w:styleId="ListParagraph">
    <w:name w:val="List Paragraph"/>
    <w:basedOn w:val="Normal"/>
    <w:uiPriority w:val="34"/>
    <w:qFormat/>
    <w:rsid w:val="00F749FA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440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F429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F429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F4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4298"/>
    <w:pPr>
      <w:outlineLvl w:val="9"/>
    </w:pPr>
    <w:rPr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DFEF52-1910-4B25-8EF2-B33B8C421E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1357</TotalTime>
  <Pages>3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Siddharth Sharma</dc:creator>
  <cp:lastModifiedBy>Siddharth Sharma</cp:lastModifiedBy>
  <cp:revision>12</cp:revision>
  <dcterms:created xsi:type="dcterms:W3CDTF">2013-01-17T04:52:00Z</dcterms:created>
  <dcterms:modified xsi:type="dcterms:W3CDTF">2013-11-15T21:02:00Z</dcterms:modified>
</cp:coreProperties>
</file>