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  <w:bookmarkStart w:id="0" w:name="_Toc37445333"/>
      <w:bookmarkStart w:id="1" w:name="_Toc37445491"/>
      <w:r w:rsidRPr="00AC2DFF">
        <w:rPr>
          <w:rFonts w:cs="Times New Roman"/>
          <w:szCs w:val="28"/>
        </w:rPr>
        <w:t>Міністерство освіти і науки України</w:t>
      </w: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Одеський національний політехнічний університет</w:t>
      </w: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Інститут комп’ютерних систем</w:t>
      </w: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Кафедра прикладної математики та інформаційних технологій</w:t>
      </w:r>
    </w:p>
    <w:p w:rsidR="006D4C05" w:rsidRPr="00AC2DFF" w:rsidRDefault="006D4C05" w:rsidP="006D4C05">
      <w:pPr>
        <w:spacing w:line="360" w:lineRule="auto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РІШЕННЯ РОЗРІДЖЕНОЇ СЛАР МЕТОДОМ ПРОСТОЇ ІТЕРАЦІЇ І МЕТОДОМ ГАУССА</w:t>
      </w:r>
      <w:r w:rsidRPr="00AC2DFF">
        <w:rPr>
          <w:rFonts w:cs="Times New Roman"/>
          <w:szCs w:val="28"/>
        </w:rPr>
        <w:br/>
      </w: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Пояснювальна записка до курсової роботи</w:t>
      </w:r>
      <w:r w:rsidRPr="00AC2DFF">
        <w:rPr>
          <w:rFonts w:cs="Times New Roman"/>
          <w:szCs w:val="28"/>
        </w:rPr>
        <w:br/>
        <w:t>з дисципліни</w:t>
      </w:r>
      <w:r w:rsidRPr="00AC2DFF">
        <w:rPr>
          <w:rFonts w:cs="Times New Roman"/>
          <w:szCs w:val="28"/>
        </w:rPr>
        <w:br/>
        <w:t>«Обчислювальні методи»</w:t>
      </w: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jc w:val="center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rPr>
          <w:rFonts w:cs="Times New Roman"/>
          <w:szCs w:val="28"/>
        </w:rPr>
      </w:pPr>
    </w:p>
    <w:p w:rsidR="006D4C05" w:rsidRPr="00AC2DFF" w:rsidRDefault="006D4C05" w:rsidP="006D4C05">
      <w:pPr>
        <w:spacing w:line="360" w:lineRule="auto"/>
        <w:ind w:left="4820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Виконав студент гр. АВ-171</w:t>
      </w:r>
    </w:p>
    <w:p w:rsidR="006D4C05" w:rsidRPr="00AC2DFF" w:rsidRDefault="006D4C05" w:rsidP="006D4C05">
      <w:pPr>
        <w:spacing w:line="360" w:lineRule="auto"/>
        <w:ind w:left="4820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__________________</w:t>
      </w:r>
      <w:r w:rsidRPr="00003471">
        <w:rPr>
          <w:rFonts w:cs="Times New Roman"/>
          <w:szCs w:val="28"/>
        </w:rPr>
        <w:t xml:space="preserve"> Г.О.</w:t>
      </w:r>
      <w:r>
        <w:rPr>
          <w:rFonts w:cs="Times New Roman"/>
          <w:szCs w:val="28"/>
        </w:rPr>
        <w:t>Коваленко</w:t>
      </w:r>
    </w:p>
    <w:p w:rsidR="006D4C05" w:rsidRPr="00AC2DFF" w:rsidRDefault="006D4C05" w:rsidP="006D4C05">
      <w:pPr>
        <w:spacing w:line="360" w:lineRule="auto"/>
        <w:ind w:left="4820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Перевірила</w:t>
      </w:r>
    </w:p>
    <w:p w:rsidR="006D4C05" w:rsidRPr="00F73F79" w:rsidRDefault="006D4C05" w:rsidP="006D4C05">
      <w:pPr>
        <w:spacing w:line="360" w:lineRule="auto"/>
        <w:ind w:left="4820"/>
        <w:rPr>
          <w:rFonts w:cs="Times New Roman"/>
          <w:szCs w:val="28"/>
        </w:rPr>
      </w:pPr>
      <w:r w:rsidRPr="00AC2DFF">
        <w:rPr>
          <w:rFonts w:cs="Times New Roman"/>
          <w:szCs w:val="28"/>
        </w:rPr>
        <w:t>__________________доц. В.О. Гришина</w:t>
      </w:r>
    </w:p>
    <w:p w:rsidR="006D4C05" w:rsidRDefault="006D4C05" w:rsidP="00BA084B">
      <w:pPr>
        <w:pStyle w:val="TOC1"/>
        <w:spacing w:line="360" w:lineRule="auto"/>
      </w:pPr>
    </w:p>
    <w:p w:rsidR="006D4C05" w:rsidRDefault="006D4C05" w:rsidP="006D4C05">
      <w:pPr>
        <w:pStyle w:val="TOC1"/>
        <w:spacing w:line="360" w:lineRule="auto"/>
        <w:jc w:val="left"/>
      </w:pPr>
      <w:bookmarkStart w:id="2" w:name="_GoBack"/>
      <w:bookmarkEnd w:id="2"/>
    </w:p>
    <w:p w:rsidR="006A39DF" w:rsidRDefault="005F375B" w:rsidP="00BA084B">
      <w:pPr>
        <w:pStyle w:val="TOC1"/>
        <w:spacing w:line="360" w:lineRule="auto"/>
      </w:pPr>
      <w:r w:rsidRPr="005F375B">
        <w:lastRenderedPageBreak/>
        <w:t>ЗМІСТ</w:t>
      </w:r>
    </w:p>
    <w:p w:rsidR="00594C62" w:rsidRPr="00594C62" w:rsidRDefault="00594C62" w:rsidP="00594C62">
      <w:pPr>
        <w:rPr>
          <w:lang w:val="ru-RU" w:eastAsia="uk-UA"/>
        </w:rPr>
      </w:pPr>
      <w:r>
        <w:rPr>
          <w:lang w:val="ru-RU" w:eastAsia="uk-UA"/>
        </w:rPr>
        <w:t>Вступ…………………………………………………………………………………….1</w:t>
      </w:r>
    </w:p>
    <w:p w:rsidR="005F375B" w:rsidRPr="005F375B" w:rsidRDefault="006A39DF" w:rsidP="00BA084B">
      <w:pPr>
        <w:pStyle w:val="TOC1"/>
        <w:spacing w:line="360" w:lineRule="auto"/>
        <w:rPr>
          <w:rFonts w:asciiTheme="minorHAnsi" w:hAnsiTheme="minorHAnsi" w:cstheme="minorBidi"/>
          <w:noProof/>
          <w:sz w:val="22"/>
        </w:rPr>
      </w:pPr>
      <w:r w:rsidRPr="005F375B">
        <w:rPr>
          <w:sz w:val="36"/>
          <w:szCs w:val="36"/>
        </w:rPr>
        <w:fldChar w:fldCharType="begin"/>
      </w:r>
      <w:r w:rsidRPr="005F375B">
        <w:rPr>
          <w:sz w:val="36"/>
          <w:szCs w:val="36"/>
        </w:rPr>
        <w:instrText xml:space="preserve"> TOC \o "1-2" \h \z \t "Заголовок 3;2;Заголовок;1" </w:instrText>
      </w:r>
      <w:r w:rsidRPr="005F375B">
        <w:rPr>
          <w:sz w:val="36"/>
          <w:szCs w:val="36"/>
        </w:rPr>
        <w:fldChar w:fldCharType="separate"/>
      </w:r>
      <w:hyperlink w:anchor="_Toc37450935" w:history="1">
        <w:r w:rsidR="005F375B" w:rsidRPr="005F375B">
          <w:rPr>
            <w:rStyle w:val="Hyperlink"/>
            <w:noProof/>
          </w:rPr>
          <w:t>1.1 Число обумовленості квадратної матриці.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2</w:t>
        </w:r>
      </w:hyperlink>
    </w:p>
    <w:p w:rsidR="005F375B" w:rsidRPr="005F375B" w:rsidRDefault="008C2A7A" w:rsidP="00594C62">
      <w:pPr>
        <w:pStyle w:val="TOC1"/>
        <w:spacing w:line="360" w:lineRule="auto"/>
        <w:jc w:val="left"/>
        <w:rPr>
          <w:rFonts w:asciiTheme="minorHAnsi" w:hAnsiTheme="minorHAnsi" w:cstheme="minorBidi"/>
          <w:noProof/>
          <w:sz w:val="22"/>
        </w:rPr>
      </w:pPr>
      <w:hyperlink w:anchor="_Toc37450936" w:history="1">
        <w:r w:rsidR="005F375B" w:rsidRPr="005F375B">
          <w:rPr>
            <w:rStyle w:val="Hyperlink"/>
            <w:noProof/>
            <w:lang w:val="ru-RU"/>
          </w:rPr>
          <w:t>2.1 Матриці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4</w:t>
        </w:r>
      </w:hyperlink>
    </w:p>
    <w:p w:rsidR="005F375B" w:rsidRPr="005F375B" w:rsidRDefault="008C2A7A" w:rsidP="00BA084B">
      <w:pPr>
        <w:pStyle w:val="TOC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37450937" w:history="1">
        <w:r w:rsidR="005F375B" w:rsidRPr="005F375B">
          <w:rPr>
            <w:rStyle w:val="Hyperlink"/>
            <w:noProof/>
            <w:bdr w:val="none" w:sz="0" w:space="0" w:color="auto" w:frame="1"/>
          </w:rPr>
          <w:t xml:space="preserve">2.2 </w:t>
        </w:r>
        <w:r w:rsidR="005F375B" w:rsidRPr="005F375B">
          <w:rPr>
            <w:rStyle w:val="Hyperlink"/>
            <w:rFonts w:eastAsia="Times New Roman"/>
            <w:noProof/>
            <w:bdr w:val="none" w:sz="0" w:space="0" w:color="auto" w:frame="1"/>
          </w:rPr>
          <w:t>Види матриць і способи їх створення в Python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4</w:t>
        </w:r>
      </w:hyperlink>
    </w:p>
    <w:p w:rsidR="005F375B" w:rsidRPr="005F375B" w:rsidRDefault="008C2A7A" w:rsidP="00BA084B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37450938" w:history="1">
        <w:r w:rsidR="005F375B" w:rsidRPr="005F375B">
          <w:rPr>
            <w:rStyle w:val="Hyperlink"/>
            <w:rFonts w:eastAsiaTheme="majorEastAsia"/>
            <w:iCs/>
            <w:noProof/>
          </w:rPr>
          <w:t>2.2.2 Вектор-рядок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5</w:t>
        </w:r>
      </w:hyperlink>
    </w:p>
    <w:p w:rsidR="005F375B" w:rsidRPr="005F375B" w:rsidRDefault="008C2A7A" w:rsidP="00BA084B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37450939" w:history="1">
        <w:r w:rsidR="005F375B" w:rsidRPr="005F375B">
          <w:rPr>
            <w:rStyle w:val="Hyperlink"/>
            <w:noProof/>
            <w:bdr w:val="none" w:sz="0" w:space="0" w:color="auto" w:frame="1"/>
          </w:rPr>
          <w:t>2.2.3 Вектор-стовпець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5</w:t>
        </w:r>
      </w:hyperlink>
    </w:p>
    <w:p w:rsidR="005F375B" w:rsidRPr="005F375B" w:rsidRDefault="008C2A7A" w:rsidP="00BA084B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37450940" w:history="1">
        <w:r w:rsidR="005F375B" w:rsidRPr="005F375B">
          <w:rPr>
            <w:rStyle w:val="Hyperlink"/>
            <w:noProof/>
            <w:lang w:val="ru-RU"/>
          </w:rPr>
          <w:t>2.2.4 Квадратна матриця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6</w:t>
        </w:r>
      </w:hyperlink>
    </w:p>
    <w:p w:rsidR="005F375B" w:rsidRPr="005F375B" w:rsidRDefault="008C2A7A" w:rsidP="00BA084B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37450941" w:history="1">
        <w:r w:rsidR="005F375B" w:rsidRPr="005F375B">
          <w:rPr>
            <w:rStyle w:val="Hyperlink"/>
            <w:rFonts w:eastAsiaTheme="majorEastAsia"/>
            <w:noProof/>
          </w:rPr>
          <w:t xml:space="preserve">2.2.5 </w:t>
        </w:r>
        <w:r w:rsidR="005F375B" w:rsidRPr="005F375B">
          <w:rPr>
            <w:rStyle w:val="Hyperlink"/>
            <w:noProof/>
          </w:rPr>
          <w:t>Діагональна матриця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7</w:t>
        </w:r>
      </w:hyperlink>
    </w:p>
    <w:p w:rsidR="005F375B" w:rsidRPr="005F375B" w:rsidRDefault="008C2A7A" w:rsidP="00BA084B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37450942" w:history="1">
        <w:r w:rsidR="005F375B" w:rsidRPr="005F375B">
          <w:rPr>
            <w:rStyle w:val="Hyperlink"/>
            <w:noProof/>
            <w:bdr w:val="none" w:sz="0" w:space="0" w:color="auto" w:frame="1"/>
          </w:rPr>
          <w:t>2.2.6 Одинична матриця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10</w:t>
        </w:r>
      </w:hyperlink>
    </w:p>
    <w:p w:rsidR="005F375B" w:rsidRPr="005F375B" w:rsidRDefault="008C2A7A" w:rsidP="00BA084B">
      <w:pPr>
        <w:pStyle w:val="TOC2"/>
        <w:spacing w:line="360" w:lineRule="auto"/>
        <w:rPr>
          <w:rFonts w:asciiTheme="minorHAnsi" w:eastAsiaTheme="minorEastAsia" w:hAnsiTheme="minorHAnsi"/>
          <w:noProof/>
          <w:sz w:val="22"/>
          <w:lang w:eastAsia="uk-UA"/>
        </w:rPr>
      </w:pPr>
      <w:hyperlink w:anchor="_Toc37450943" w:history="1">
        <w:r w:rsidR="005F375B" w:rsidRPr="005F375B">
          <w:rPr>
            <w:rStyle w:val="Hyperlink"/>
            <w:noProof/>
            <w:bdr w:val="none" w:sz="0" w:space="0" w:color="auto" w:frame="1"/>
          </w:rPr>
          <w:t>2.2.7 Нульова матриця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12</w:t>
        </w:r>
      </w:hyperlink>
    </w:p>
    <w:p w:rsidR="005F375B" w:rsidRPr="005F375B" w:rsidRDefault="008C2A7A" w:rsidP="00BA084B">
      <w:pPr>
        <w:pStyle w:val="TOC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37450944" w:history="1">
        <w:r w:rsidR="005F375B" w:rsidRPr="005F375B">
          <w:rPr>
            <w:rStyle w:val="Hyperlink"/>
            <w:noProof/>
          </w:rPr>
          <w:t>3.1 Лінійна алгебра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13</w:t>
        </w:r>
      </w:hyperlink>
    </w:p>
    <w:p w:rsidR="005F375B" w:rsidRDefault="008C2A7A" w:rsidP="00BA084B">
      <w:pPr>
        <w:pStyle w:val="TOC1"/>
        <w:spacing w:line="360" w:lineRule="auto"/>
        <w:rPr>
          <w:noProof/>
        </w:rPr>
      </w:pPr>
      <w:hyperlink w:anchor="_Toc37450945" w:history="1">
        <w:r w:rsidR="005F375B" w:rsidRPr="005F375B">
          <w:rPr>
            <w:rStyle w:val="Hyperlink"/>
            <w:noProof/>
          </w:rPr>
          <w:t>3.2 Модуль numpy.linalg</w:t>
        </w:r>
        <w:r w:rsidR="005F375B" w:rsidRPr="005F375B">
          <w:rPr>
            <w:noProof/>
            <w:webHidden/>
          </w:rPr>
          <w:tab/>
        </w:r>
        <w:r w:rsidR="00594C62">
          <w:rPr>
            <w:noProof/>
            <w:webHidden/>
            <w:lang w:val="ru-RU"/>
          </w:rPr>
          <w:t>13</w:t>
        </w:r>
      </w:hyperlink>
    </w:p>
    <w:p w:rsidR="002F7240" w:rsidRDefault="002F7240" w:rsidP="00BA084B">
      <w:pPr>
        <w:spacing w:line="360" w:lineRule="auto"/>
        <w:rPr>
          <w:lang w:eastAsia="uk-UA"/>
        </w:rPr>
      </w:pPr>
      <w:r w:rsidRPr="00D42FFC">
        <w:rPr>
          <w:lang w:eastAsia="uk-UA"/>
        </w:rPr>
        <w:t xml:space="preserve">4. Практичне </w:t>
      </w:r>
      <w:r>
        <w:rPr>
          <w:lang w:eastAsia="uk-UA"/>
        </w:rPr>
        <w:t>дослідження</w:t>
      </w:r>
      <w:r w:rsidR="00D42FFC" w:rsidRPr="00D42FFC">
        <w:rPr>
          <w:lang w:eastAsia="uk-UA"/>
        </w:rPr>
        <w:t>....................................................................................</w:t>
      </w:r>
      <w:r w:rsidR="00594C62">
        <w:rPr>
          <w:lang w:eastAsia="uk-UA"/>
        </w:rPr>
        <w:t>........1</w:t>
      </w:r>
      <w:r w:rsidR="00594C62">
        <w:rPr>
          <w:lang w:val="ru-RU" w:eastAsia="uk-UA"/>
        </w:rPr>
        <w:t>7</w:t>
      </w:r>
      <w:r>
        <w:rPr>
          <w:lang w:eastAsia="uk-UA"/>
        </w:rPr>
        <w:t xml:space="preserve"> </w:t>
      </w:r>
    </w:p>
    <w:p w:rsidR="00D42FFC" w:rsidRDefault="00D42FFC" w:rsidP="00BA084B">
      <w:pPr>
        <w:spacing w:line="360" w:lineRule="auto"/>
        <w:rPr>
          <w:lang w:val="ru-RU" w:eastAsia="uk-UA"/>
        </w:rPr>
      </w:pPr>
      <w:r>
        <w:rPr>
          <w:lang w:val="ru-RU" w:eastAsia="uk-UA"/>
        </w:rPr>
        <w:t>Висновок.........................................................................................................................</w:t>
      </w:r>
      <w:r w:rsidR="00594C62">
        <w:rPr>
          <w:lang w:val="ru-RU" w:eastAsia="uk-UA"/>
        </w:rPr>
        <w:t>22</w:t>
      </w:r>
    </w:p>
    <w:p w:rsidR="00594C62" w:rsidRPr="00594C62" w:rsidRDefault="00594C62" w:rsidP="00BA084B">
      <w:pPr>
        <w:spacing w:line="360" w:lineRule="auto"/>
        <w:rPr>
          <w:lang w:val="ru-RU" w:eastAsia="uk-UA"/>
        </w:rPr>
      </w:pPr>
      <w:r>
        <w:rPr>
          <w:lang w:val="ru-RU" w:eastAsia="uk-UA"/>
        </w:rPr>
        <w:t>Список л</w:t>
      </w:r>
      <w:r>
        <w:rPr>
          <w:lang w:val="en-US" w:eastAsia="uk-UA"/>
        </w:rPr>
        <w:t>i</w:t>
      </w:r>
      <w:r>
        <w:rPr>
          <w:lang w:val="ru-RU" w:eastAsia="uk-UA"/>
        </w:rPr>
        <w:t>тератури…………………………………………………………………….23</w:t>
      </w:r>
    </w:p>
    <w:p w:rsidR="006A39DF" w:rsidRDefault="006A39DF" w:rsidP="00BA084B">
      <w:pPr>
        <w:spacing w:line="360" w:lineRule="auto"/>
        <w:rPr>
          <w:rFonts w:eastAsiaTheme="majorEastAsia" w:cs="Times New Roman"/>
          <w:b/>
          <w:spacing w:val="-10"/>
          <w:kern w:val="28"/>
          <w:sz w:val="36"/>
          <w:szCs w:val="36"/>
        </w:rPr>
      </w:pPr>
      <w:r w:rsidRPr="005F375B">
        <w:rPr>
          <w:rFonts w:cs="Times New Roman"/>
          <w:sz w:val="36"/>
          <w:szCs w:val="36"/>
        </w:rPr>
        <w:fldChar w:fldCharType="end"/>
      </w:r>
      <w:r>
        <w:rPr>
          <w:rFonts w:cs="Times New Roman"/>
          <w:b/>
          <w:sz w:val="36"/>
          <w:szCs w:val="36"/>
        </w:rPr>
        <w:br w:type="page"/>
      </w:r>
    </w:p>
    <w:p w:rsidR="00594C62" w:rsidRDefault="00594C62" w:rsidP="00594C62">
      <w:pPr>
        <w:jc w:val="center"/>
      </w:pPr>
      <w:bookmarkStart w:id="3" w:name="_Toc37445569"/>
      <w:bookmarkStart w:id="4" w:name="_Toc37450935"/>
      <w:r>
        <w:lastRenderedPageBreak/>
        <w:t>ВСТУП</w:t>
      </w:r>
    </w:p>
    <w:p w:rsidR="00594C62" w:rsidRDefault="00594C62" w:rsidP="00594C62">
      <w:pPr>
        <w:spacing w:line="360" w:lineRule="auto"/>
        <w:jc w:val="both"/>
        <w:rPr>
          <w:bdr w:val="none" w:sz="0" w:space="0" w:color="auto" w:frame="1"/>
          <w:shd w:val="clear" w:color="auto" w:fill="FFFFFF"/>
        </w:rPr>
      </w:pPr>
      <w:r w:rsidRPr="00CC24EE">
        <w:rPr>
          <w:bdr w:val="none" w:sz="0" w:space="0" w:color="auto" w:frame="1"/>
          <w:shd w:val="clear" w:color="auto" w:fill="FFFFFF"/>
        </w:rPr>
        <w:t xml:space="preserve">В </w:t>
      </w:r>
      <w:r w:rsidR="004C6679">
        <w:rPr>
          <w:bdr w:val="none" w:sz="0" w:space="0" w:color="auto" w:frame="1"/>
          <w:shd w:val="clear" w:color="auto" w:fill="FFFFFF"/>
        </w:rPr>
        <w:t>даному проекті основоположні явл</w:t>
      </w:r>
      <w:r w:rsidRPr="00CC24EE">
        <w:rPr>
          <w:bdr w:val="none" w:sz="0" w:space="0" w:color="auto" w:frame="1"/>
          <w:shd w:val="clear" w:color="auto" w:fill="FFFFFF"/>
        </w:rPr>
        <w:t xml:space="preserve">яєтся тема "Лінійна алгебра". Розповідається про базові поняття лінійної алгебри, які можуть бути корисні в подальшому дослідженні, матеріал супроводжується прикладами на мові </w:t>
      </w:r>
      <w:r w:rsidRPr="00CC24EE">
        <w:rPr>
          <w:i/>
        </w:rPr>
        <w:t>Python</w:t>
      </w:r>
      <w:r>
        <w:rPr>
          <w:rFonts w:ascii="Helvetica" w:hAnsi="Helvetica"/>
          <w:bdr w:val="none" w:sz="0" w:space="0" w:color="auto" w:frame="1"/>
          <w:shd w:val="clear" w:color="auto" w:fill="FFFFFF"/>
        </w:rPr>
        <w:t>.</w:t>
      </w:r>
    </w:p>
    <w:p w:rsidR="00594C62" w:rsidRDefault="00594C62" w:rsidP="00594C62">
      <w:pPr>
        <w:spacing w:line="360" w:lineRule="auto"/>
        <w:jc w:val="both"/>
      </w:pPr>
      <w:r w:rsidRPr="00CC24EE">
        <w:t>Розглядається поняття матриці. Її важливою характеристикою є число обумовленості (condition number). Число обумовленості є мірою чутливості системи лінійних рівнянь, яка визначається матрицею. Важливість обумовлюється тим, що чим більше число обумовленості, тим сильніше цей вплив і тим більше нестійкий процес знаходження рішення лінійної системи.</w:t>
      </w: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CC24EE">
        <w:t xml:space="preserve">Важливим залишається дослідження залежності числа обумовленості матриці від її порядку, а також її виду. У цій роботі буде розглядатися дослідження на основі теоретичного матеріалу і обчислень за допомогою мови </w:t>
      </w:r>
      <w:r w:rsidRPr="00CC24EE">
        <w:rPr>
          <w:i/>
        </w:rPr>
        <w:t>Python</w:t>
      </w:r>
      <w:r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Default="00594C62" w:rsidP="00594C62">
      <w:pPr>
        <w:spacing w:line="360" w:lineRule="auto"/>
        <w:jc w:val="both"/>
        <w:rPr>
          <w:rFonts w:asciiTheme="minorHAnsi" w:hAnsiTheme="minorHAnsi"/>
          <w:i/>
          <w:iCs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594C62" w:rsidRPr="00980FE5" w:rsidRDefault="00594C62" w:rsidP="00594C62">
      <w:pPr>
        <w:spacing w:line="360" w:lineRule="auto"/>
        <w:jc w:val="both"/>
        <w:rPr>
          <w:rFonts w:asciiTheme="minorHAnsi" w:hAnsiTheme="minorHAnsi"/>
        </w:rPr>
      </w:pPr>
    </w:p>
    <w:p w:rsidR="00594C62" w:rsidRDefault="00594C62" w:rsidP="00594C62"/>
    <w:p w:rsidR="00594C62" w:rsidRDefault="00594C62" w:rsidP="00594C62"/>
    <w:p w:rsidR="00594C62" w:rsidRDefault="00594C62" w:rsidP="00594C62"/>
    <w:p w:rsidR="00BB4408" w:rsidRPr="00821F9E" w:rsidRDefault="00821F9E" w:rsidP="00BA084B">
      <w:pPr>
        <w:pStyle w:val="Title"/>
        <w:spacing w:after="24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1.1 </w:t>
      </w:r>
      <w:r w:rsidR="0065574A" w:rsidRPr="0065574A">
        <w:rPr>
          <w:rFonts w:ascii="Times New Roman" w:hAnsi="Times New Roman" w:cs="Times New Roman"/>
          <w:b/>
          <w:sz w:val="36"/>
          <w:szCs w:val="36"/>
        </w:rPr>
        <w:t>Число обумовленості квадратної матриці</w:t>
      </w:r>
      <w:r w:rsidR="008007D8" w:rsidRPr="00821F9E">
        <w:rPr>
          <w:rFonts w:ascii="Times New Roman" w:hAnsi="Times New Roman" w:cs="Times New Roman"/>
          <w:b/>
          <w:sz w:val="36"/>
          <w:szCs w:val="36"/>
        </w:rPr>
        <w:t>.</w:t>
      </w:r>
      <w:bookmarkEnd w:id="0"/>
      <w:bookmarkEnd w:id="1"/>
      <w:bookmarkEnd w:id="3"/>
      <w:bookmarkEnd w:id="4"/>
    </w:p>
    <w:p w:rsidR="006C286A" w:rsidRPr="001D0614" w:rsidRDefault="001D0614" w:rsidP="00BA084B">
      <w:pPr>
        <w:spacing w:line="360" w:lineRule="auto"/>
        <w:ind w:left="360"/>
        <w:jc w:val="both"/>
        <w:rPr>
          <w:rFonts w:cs="Times New Roman"/>
          <w:noProof/>
          <w:color w:val="000000"/>
          <w:szCs w:val="28"/>
          <w:lang w:val="ru-RU"/>
        </w:rPr>
      </w:pPr>
      <w:r w:rsidRPr="001D0614">
        <w:rPr>
          <w:rFonts w:cs="Times New Roman"/>
          <w:noProof/>
          <w:color w:val="000000"/>
          <w:szCs w:val="28"/>
        </w:rPr>
        <w:t>Важливою характеристикою матриці є її число обумовленості (</w:t>
      </w:r>
      <w:r w:rsidRPr="001D0614">
        <w:rPr>
          <w:rFonts w:cs="Times New Roman"/>
          <w:noProof/>
          <w:color w:val="000000"/>
          <w:szCs w:val="28"/>
          <w:lang w:val="ru-RU"/>
        </w:rPr>
        <w:t>condition</w:t>
      </w:r>
      <w:r w:rsidRPr="001D0614">
        <w:rPr>
          <w:rFonts w:cs="Times New Roman"/>
          <w:noProof/>
          <w:color w:val="000000"/>
          <w:szCs w:val="28"/>
        </w:rPr>
        <w:t xml:space="preserve"> </w:t>
      </w:r>
      <w:r w:rsidRPr="001D0614">
        <w:rPr>
          <w:rFonts w:cs="Times New Roman"/>
          <w:noProof/>
          <w:color w:val="000000"/>
          <w:szCs w:val="28"/>
          <w:lang w:val="ru-RU"/>
        </w:rPr>
        <w:t>number</w:t>
      </w:r>
      <w:r w:rsidRPr="001D0614">
        <w:rPr>
          <w:rFonts w:cs="Times New Roman"/>
          <w:noProof/>
          <w:color w:val="000000"/>
          <w:szCs w:val="28"/>
        </w:rPr>
        <w:t xml:space="preserve">). </w:t>
      </w:r>
      <w:r w:rsidRPr="00D42FFC">
        <w:rPr>
          <w:rFonts w:cs="Times New Roman"/>
          <w:noProof/>
          <w:color w:val="000000"/>
          <w:szCs w:val="28"/>
        </w:rPr>
        <w:t xml:space="preserve">Число </w:t>
      </w:r>
      <w:r w:rsidRPr="001D0614">
        <w:rPr>
          <w:rFonts w:cs="Times New Roman"/>
          <w:noProof/>
          <w:color w:val="000000"/>
          <w:szCs w:val="28"/>
          <w:lang w:val="ru-RU"/>
        </w:rPr>
        <w:t>обумовленості є мірою чутливості системи лінійних рівнянь A x = b, яка визначається матрицею A, до погрішностей завдання вектора b правих частин рівнянь (див. Розділ 8). Чим більше число обумовленості, тим сильніше цей вплив і тим більше нестійкий процес знаходження рішення лінійної системи. Число обумовленості пов'язане з нормою матриці і обчислюється по-різному для кожної з норм:</w:t>
      </w:r>
      <w:r w:rsidR="006C286A" w:rsidRPr="001D0614">
        <w:rPr>
          <w:rStyle w:val="ft92"/>
          <w:rFonts w:cs="Times New Roman"/>
          <w:noProof/>
          <w:color w:val="000000"/>
          <w:szCs w:val="28"/>
          <w:lang w:val="ru-RU"/>
        </w:rPr>
        <w:t>cond1(A) </w:t>
      </w:r>
      <w:r w:rsidR="006C286A" w:rsidRPr="001D0614">
        <w:rPr>
          <w:rFonts w:cs="Times New Roman"/>
          <w:noProof/>
          <w:color w:val="000000"/>
          <w:szCs w:val="28"/>
          <w:lang w:val="ru-RU"/>
        </w:rPr>
        <w:t>— число обусловленности в норме L1;</w:t>
      </w:r>
    </w:p>
    <w:p w:rsidR="001D0614" w:rsidRPr="001D0614" w:rsidRDefault="006C286A" w:rsidP="00BA084B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noProof/>
          <w:color w:val="000000"/>
          <w:szCs w:val="28"/>
          <w:lang w:val="ru-RU"/>
        </w:rPr>
      </w:pPr>
      <w:r w:rsidRPr="00E00CAE">
        <w:rPr>
          <w:rStyle w:val="ft92"/>
          <w:rFonts w:cs="Times New Roman"/>
          <w:noProof/>
          <w:color w:val="000000"/>
          <w:szCs w:val="28"/>
          <w:lang w:val="ru-RU"/>
        </w:rPr>
        <w:t>cond2(A) </w:t>
      </w:r>
      <w:r w:rsidR="001D0614" w:rsidRPr="001D0614">
        <w:rPr>
          <w:rFonts w:cs="Times New Roman"/>
          <w:noProof/>
          <w:color w:val="000000"/>
          <w:szCs w:val="28"/>
          <w:lang w:val="ru-RU"/>
        </w:rPr>
        <w:t>- число обумовленості в нормі L2;</w:t>
      </w:r>
    </w:p>
    <w:p w:rsidR="001D0614" w:rsidRPr="001D0614" w:rsidRDefault="001D0614" w:rsidP="00BA084B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noProof/>
          <w:color w:val="000000"/>
          <w:szCs w:val="28"/>
          <w:lang w:val="ru-RU"/>
        </w:rPr>
      </w:pPr>
      <w:r w:rsidRPr="001D0614">
        <w:rPr>
          <w:rFonts w:cs="Times New Roman"/>
          <w:noProof/>
          <w:color w:val="000000"/>
          <w:szCs w:val="28"/>
          <w:lang w:val="ru-RU"/>
        </w:rPr>
        <w:t>conde (A) - число умовностей в евклідової нормі;</w:t>
      </w:r>
    </w:p>
    <w:p w:rsidR="001D0614" w:rsidRPr="001D0614" w:rsidRDefault="001D0614" w:rsidP="00BA084B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noProof/>
          <w:color w:val="000000"/>
          <w:szCs w:val="28"/>
          <w:lang w:val="ru-RU"/>
        </w:rPr>
      </w:pPr>
      <w:r w:rsidRPr="001D0614">
        <w:rPr>
          <w:rFonts w:cs="Times New Roman"/>
          <w:noProof/>
          <w:color w:val="000000"/>
          <w:szCs w:val="28"/>
          <w:lang w:val="ru-RU"/>
        </w:rPr>
        <w:t>condi (A) - число умовностей в норма:</w:t>
      </w:r>
    </w:p>
    <w:p w:rsidR="001D0614" w:rsidRDefault="001D0614" w:rsidP="00BA084B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noProof/>
          <w:color w:val="000000"/>
          <w:szCs w:val="28"/>
          <w:lang w:val="ru-RU"/>
        </w:rPr>
      </w:pPr>
      <w:r w:rsidRPr="001D0614">
        <w:rPr>
          <w:rFonts w:cs="Times New Roman"/>
          <w:noProof/>
          <w:color w:val="000000"/>
          <w:szCs w:val="28"/>
          <w:lang w:val="ru-RU"/>
        </w:rPr>
        <w:t>A - квадратна матриця.</w:t>
      </w:r>
    </w:p>
    <w:p w:rsidR="006C286A" w:rsidRPr="001D0614" w:rsidRDefault="001D0614" w:rsidP="00BA084B">
      <w:pPr>
        <w:spacing w:line="360" w:lineRule="auto"/>
        <w:ind w:left="360"/>
        <w:jc w:val="both"/>
        <w:rPr>
          <w:rFonts w:cs="Times New Roman"/>
          <w:noProof/>
          <w:color w:val="000000"/>
          <w:szCs w:val="28"/>
          <w:lang w:val="ru-RU"/>
        </w:rPr>
      </w:pPr>
      <w:r w:rsidRPr="001D0614">
        <w:rPr>
          <w:rFonts w:cs="Times New Roman"/>
          <w:noProof/>
          <w:color w:val="000000"/>
          <w:szCs w:val="28"/>
          <w:lang w:val="ru-RU"/>
        </w:rPr>
        <w:t xml:space="preserve">Зверніть увагу, що перша з них є </w:t>
      </w:r>
      <w:r w:rsidRPr="001D0614">
        <w:rPr>
          <w:rFonts w:cs="Times New Roman"/>
          <w:i/>
          <w:noProof/>
          <w:color w:val="000000"/>
          <w:szCs w:val="28"/>
          <w:lang w:val="ru-RU"/>
        </w:rPr>
        <w:t>добре обумовленою</w:t>
      </w:r>
      <w:r w:rsidRPr="001D0614">
        <w:rPr>
          <w:rFonts w:cs="Times New Roman"/>
          <w:noProof/>
          <w:color w:val="000000"/>
          <w:szCs w:val="28"/>
          <w:lang w:val="ru-RU"/>
        </w:rPr>
        <w:t xml:space="preserve">, а друга - </w:t>
      </w:r>
      <w:r w:rsidRPr="001D0614">
        <w:rPr>
          <w:rFonts w:cs="Times New Roman"/>
          <w:i/>
          <w:noProof/>
          <w:color w:val="000000"/>
          <w:szCs w:val="28"/>
          <w:lang w:val="ru-RU"/>
        </w:rPr>
        <w:t xml:space="preserve">погано обумовленою </w:t>
      </w:r>
      <w:r w:rsidRPr="001D0614">
        <w:rPr>
          <w:rFonts w:cs="Times New Roman"/>
          <w:noProof/>
          <w:color w:val="000000"/>
          <w:szCs w:val="28"/>
          <w:lang w:val="ru-RU"/>
        </w:rPr>
        <w:t>(з точністю до множника 2). Другий рядок лістингу дає формальне визначення числа присутніх. В інших нормах визначення точно таке ж.</w:t>
      </w:r>
    </w:p>
    <w:p w:rsidR="00362AB5" w:rsidRDefault="003056D0" w:rsidP="00BA084B">
      <w:pPr>
        <w:spacing w:line="360" w:lineRule="auto"/>
        <w:jc w:val="center"/>
        <w:rPr>
          <w:noProof/>
          <w:lang w:val="ru-RU"/>
        </w:rPr>
      </w:pPr>
      <w:r w:rsidRPr="00F4477D">
        <w:rPr>
          <w:position w:val="-82"/>
        </w:rPr>
        <w:object w:dxaOrig="1800" w:dyaOrig="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62pt" o:ole="">
            <v:imagedata r:id="rId8" o:title=""/>
          </v:shape>
          <o:OLEObject Type="Embed" ProgID="Equation.DSMT4" ShapeID="_x0000_i1032" DrawAspect="Content" ObjectID="_1648156569" r:id="rId9"/>
        </w:object>
      </w:r>
      <w:r>
        <w:rPr>
          <w:lang w:val="en-US"/>
        </w:rPr>
        <w:t xml:space="preserve">       </w:t>
      </w:r>
      <w:r w:rsidRPr="00F4477D">
        <w:rPr>
          <w:position w:val="-88"/>
        </w:rPr>
        <w:object w:dxaOrig="2240" w:dyaOrig="2640">
          <v:shape id="_x0000_i1031" type="#_x0000_t75" style="width:138.6pt;height:163.2pt" o:ole="">
            <v:imagedata r:id="rId10" o:title=""/>
          </v:shape>
          <o:OLEObject Type="Embed" ProgID="Equation.DSMT4" ShapeID="_x0000_i1031" DrawAspect="Content" ObjectID="_1648156570" r:id="rId11"/>
        </w:object>
      </w:r>
    </w:p>
    <w:p w:rsidR="003056D0" w:rsidRPr="003056D0" w:rsidRDefault="003056D0" w:rsidP="00BA084B">
      <w:pPr>
        <w:spacing w:line="360" w:lineRule="auto"/>
        <w:jc w:val="center"/>
        <w:rPr>
          <w:noProof/>
          <w:lang w:val="en-US"/>
        </w:rPr>
      </w:pPr>
    </w:p>
    <w:p w:rsidR="00362AB5" w:rsidRPr="00E00CAE" w:rsidRDefault="001D0614" w:rsidP="00594C62">
      <w:pPr>
        <w:spacing w:line="360" w:lineRule="auto"/>
        <w:jc w:val="both"/>
        <w:rPr>
          <w:rFonts w:cs="Times New Roman"/>
          <w:noProof/>
          <w:szCs w:val="28"/>
          <w:lang w:val="ru-RU"/>
        </w:rPr>
      </w:pPr>
      <w:r w:rsidRPr="001D0614">
        <w:t xml:space="preserve"> </w:t>
      </w:r>
      <w:r w:rsidRPr="001D0614">
        <w:rPr>
          <w:noProof/>
          <w:lang w:val="ru-RU"/>
        </w:rPr>
        <w:t xml:space="preserve">Перевірити чутливість рішення системи </w:t>
      </w:r>
      <w:r w:rsidRPr="001D0614">
        <w:rPr>
          <w:noProof/>
          <w:lang w:val="en-US"/>
        </w:rPr>
        <w:t>Ax</w:t>
      </w:r>
      <w:r w:rsidRPr="001D0614">
        <w:rPr>
          <w:noProof/>
          <w:lang w:val="ru-RU"/>
        </w:rPr>
        <w:t xml:space="preserve"> = </w:t>
      </w:r>
      <w:r w:rsidRPr="001D0614">
        <w:rPr>
          <w:noProof/>
          <w:lang w:val="en-US"/>
        </w:rPr>
        <w:t>b</w:t>
      </w:r>
      <w:r w:rsidRPr="001D0614">
        <w:rPr>
          <w:noProof/>
          <w:lang w:val="ru-RU"/>
        </w:rPr>
        <w:t xml:space="preserve"> до погрішностей можна і експериментально. Для цього досить вирішити завдання кілька разів з кількома близькими до </w:t>
      </w:r>
      <w:r w:rsidRPr="001D0614">
        <w:rPr>
          <w:noProof/>
          <w:lang w:val="en-US"/>
        </w:rPr>
        <w:t>b</w:t>
      </w:r>
      <w:r w:rsidRPr="001D0614">
        <w:rPr>
          <w:noProof/>
          <w:lang w:val="ru-RU"/>
        </w:rPr>
        <w:t xml:space="preserve"> </w:t>
      </w:r>
      <w:r w:rsidR="00912448" w:rsidRPr="00F4477D">
        <w:rPr>
          <w:position w:val="-28"/>
        </w:rPr>
        <w:object w:dxaOrig="1640" w:dyaOrig="700">
          <v:shape id="_x0000_i1026" type="#_x0000_t75" style="width:106.8pt;height:45pt" o:ole="">
            <v:imagedata r:id="rId12" o:title=""/>
          </v:shape>
          <o:OLEObject Type="Embed" ProgID="Equation.DSMT4" ShapeID="_x0000_i1026" DrawAspect="Content" ObjectID="_1648156571" r:id="rId13"/>
        </w:object>
      </w:r>
      <w:r w:rsidRPr="001D0614">
        <w:rPr>
          <w:noProof/>
          <w:lang w:val="ru-RU"/>
        </w:rPr>
        <w:t xml:space="preserve">правими частинами </w:t>
      </w:r>
      <w:r w:rsidR="00AA1C2B" w:rsidRPr="00E00CAE">
        <w:rPr>
          <w:rFonts w:cs="Times New Roman"/>
          <w:noProof/>
          <w:szCs w:val="28"/>
          <w:lang w:val="ru-RU"/>
        </w:rPr>
        <w:t>b</w:t>
      </w:r>
      <w:r w:rsidR="00AA1C2B" w:rsidRPr="00E00CAE">
        <w:rPr>
          <w:rFonts w:cs="Times New Roman"/>
          <w:noProof/>
          <w:szCs w:val="28"/>
          <w:vertAlign w:val="superscript"/>
          <w:lang w:val="ru-RU"/>
        </w:rPr>
        <w:t>(1)</w:t>
      </w:r>
      <w:r w:rsidR="00AA1C2B" w:rsidRPr="00E00CAE">
        <w:rPr>
          <w:rFonts w:cs="Times New Roman"/>
          <w:noProof/>
          <w:szCs w:val="28"/>
          <w:lang w:val="ru-RU"/>
        </w:rPr>
        <w:t>, b</w:t>
      </w:r>
      <w:r w:rsidR="00AA1C2B" w:rsidRPr="00E00CAE">
        <w:rPr>
          <w:rFonts w:cs="Times New Roman"/>
          <w:noProof/>
          <w:szCs w:val="28"/>
          <w:vertAlign w:val="superscript"/>
          <w:lang w:val="ru-RU"/>
        </w:rPr>
        <w:t>(2)</w:t>
      </w:r>
      <w:r w:rsidR="00AA1C2B" w:rsidRPr="00E00CAE">
        <w:rPr>
          <w:rFonts w:cs="Times New Roman"/>
          <w:noProof/>
          <w:szCs w:val="28"/>
          <w:lang w:val="ru-RU"/>
        </w:rPr>
        <w:t>, …,b</w:t>
      </w:r>
      <w:r w:rsidR="00AA1C2B" w:rsidRPr="00E00CAE">
        <w:rPr>
          <w:rFonts w:cs="Times New Roman"/>
          <w:noProof/>
          <w:szCs w:val="28"/>
          <w:vertAlign w:val="superscript"/>
          <w:lang w:val="ru-RU"/>
        </w:rPr>
        <w:t>(n)</w:t>
      </w:r>
      <w:r w:rsidR="00AA1C2B" w:rsidRPr="00E00CAE">
        <w:rPr>
          <w:rFonts w:cs="Times New Roman"/>
          <w:noProof/>
          <w:szCs w:val="28"/>
          <w:lang w:val="ru-RU"/>
        </w:rPr>
        <w:t>.</w:t>
      </w:r>
    </w:p>
    <w:p w:rsidR="00362AB5" w:rsidRPr="00912448" w:rsidRDefault="001D0614" w:rsidP="00BA084B">
      <w:pPr>
        <w:spacing w:line="360" w:lineRule="auto"/>
        <w:rPr>
          <w:rFonts w:cs="Times New Roman"/>
          <w:noProof/>
          <w:szCs w:val="28"/>
          <w:lang w:val="ru-RU"/>
        </w:rPr>
      </w:pPr>
      <w:r w:rsidRPr="001D0614">
        <w:rPr>
          <w:rFonts w:cs="Times New Roman"/>
          <w:noProof/>
          <w:szCs w:val="28"/>
          <w:lang w:val="ru-RU"/>
        </w:rPr>
        <w:lastRenderedPageBreak/>
        <w:t xml:space="preserve">Можна очікувати, що величина дасть оцінку значення </w:t>
      </w:r>
      <w:r w:rsidR="00912448" w:rsidRPr="00F4477D">
        <w:rPr>
          <w:position w:val="-12"/>
        </w:rPr>
        <w:object w:dxaOrig="260" w:dyaOrig="360">
          <v:shape id="_x0000_i1027" type="#_x0000_t75" style="width:19.8pt;height:27pt" o:ole="">
            <v:imagedata r:id="rId14" o:title=""/>
          </v:shape>
          <o:OLEObject Type="Embed" ProgID="Equation.DSMT4" ShapeID="_x0000_i1027" DrawAspect="Content" ObjectID="_1648156572" r:id="rId15"/>
        </w:object>
      </w:r>
    </w:p>
    <w:p w:rsidR="00E00CAE" w:rsidRPr="00E00CAE" w:rsidRDefault="001D0614" w:rsidP="00BA084B">
      <w:pPr>
        <w:spacing w:line="360" w:lineRule="auto"/>
        <w:rPr>
          <w:rFonts w:cs="Times New Roman"/>
          <w:noProof/>
          <w:szCs w:val="28"/>
          <w:lang w:val="ru-RU"/>
        </w:rPr>
      </w:pPr>
      <w:r w:rsidRPr="001D0614">
        <w:rPr>
          <w:rFonts w:cs="Times New Roman"/>
          <w:noProof/>
          <w:szCs w:val="28"/>
          <w:lang w:val="ru-RU"/>
        </w:rPr>
        <w:t xml:space="preserve">В усякому разі ця величина дає оцінку знизу так як </w:t>
      </w:r>
      <w:r w:rsidR="00912448" w:rsidRPr="00F4477D">
        <w:rPr>
          <w:position w:val="-12"/>
        </w:rPr>
        <w:object w:dxaOrig="1780" w:dyaOrig="499">
          <v:shape id="_x0000_i1028" type="#_x0000_t75" style="width:120.6pt;height:34.2pt" o:ole="">
            <v:imagedata r:id="rId16" o:title=""/>
          </v:shape>
          <o:OLEObject Type="Embed" ProgID="Equation.DSMT4" ShapeID="_x0000_i1028" DrawAspect="Content" ObjectID="_1648156573" r:id="rId17"/>
        </w:object>
      </w:r>
    </w:p>
    <w:p w:rsidR="00E00CAE" w:rsidRPr="00E00CAE" w:rsidRDefault="00E00CAE" w:rsidP="00BA084B">
      <w:pPr>
        <w:spacing w:line="360" w:lineRule="auto"/>
        <w:rPr>
          <w:rFonts w:cs="Times New Roman"/>
          <w:noProof/>
          <w:szCs w:val="28"/>
          <w:lang w:val="ru-RU"/>
        </w:rPr>
      </w:pPr>
      <w:r w:rsidRPr="00E00CAE">
        <w:rPr>
          <w:rFonts w:cs="Times New Roman"/>
          <w:noProof/>
          <w:szCs w:val="28"/>
          <w:lang w:val="ru-RU"/>
        </w:rPr>
        <w:br w:type="page"/>
      </w:r>
    </w:p>
    <w:p w:rsidR="00362AB5" w:rsidRPr="00821F9E" w:rsidRDefault="00821F9E" w:rsidP="00BA084B">
      <w:pPr>
        <w:pStyle w:val="Title"/>
        <w:spacing w:after="240" w:line="360" w:lineRule="auto"/>
        <w:rPr>
          <w:rFonts w:ascii="Times New Roman" w:hAnsi="Times New Roman" w:cs="Times New Roman"/>
          <w:b/>
          <w:noProof/>
          <w:sz w:val="36"/>
          <w:szCs w:val="36"/>
          <w:lang w:val="ru-RU"/>
        </w:rPr>
      </w:pPr>
      <w:bookmarkStart w:id="5" w:name="_Toc37445334"/>
      <w:bookmarkStart w:id="6" w:name="_Toc37445492"/>
      <w:bookmarkStart w:id="7" w:name="_Toc37445570"/>
      <w:bookmarkStart w:id="8" w:name="_Toc37450936"/>
      <w:r w:rsidRPr="00821F9E">
        <w:rPr>
          <w:rFonts w:ascii="Times New Roman" w:hAnsi="Times New Roman" w:cs="Times New Roman"/>
          <w:b/>
          <w:noProof/>
          <w:sz w:val="36"/>
          <w:szCs w:val="36"/>
          <w:lang w:val="ru-RU"/>
        </w:rPr>
        <w:lastRenderedPageBreak/>
        <w:t xml:space="preserve">2.1 </w:t>
      </w:r>
      <w:bookmarkEnd w:id="5"/>
      <w:bookmarkEnd w:id="6"/>
      <w:bookmarkEnd w:id="7"/>
      <w:r w:rsidR="0065574A">
        <w:rPr>
          <w:rFonts w:ascii="Times New Roman" w:hAnsi="Times New Roman" w:cs="Times New Roman"/>
          <w:b/>
          <w:noProof/>
          <w:sz w:val="36"/>
          <w:szCs w:val="36"/>
          <w:lang w:val="ru-RU"/>
        </w:rPr>
        <w:t>М</w:t>
      </w:r>
      <w:r w:rsidR="0065574A" w:rsidRPr="0065574A">
        <w:rPr>
          <w:rFonts w:ascii="Times New Roman" w:hAnsi="Times New Roman" w:cs="Times New Roman"/>
          <w:b/>
          <w:noProof/>
          <w:sz w:val="36"/>
          <w:szCs w:val="36"/>
          <w:lang w:val="ru-RU"/>
        </w:rPr>
        <w:t>атриці</w:t>
      </w:r>
      <w:bookmarkEnd w:id="8"/>
    </w:p>
    <w:p w:rsidR="001D0614" w:rsidRDefault="001D0614" w:rsidP="00BA084B">
      <w:pPr>
        <w:spacing w:line="360" w:lineRule="auto"/>
        <w:jc w:val="both"/>
        <w:rPr>
          <w:rFonts w:cs="Times New Roman"/>
          <w:bCs/>
          <w:noProof/>
          <w:szCs w:val="28"/>
          <w:bdr w:val="none" w:sz="0" w:space="0" w:color="auto" w:frame="1"/>
          <w:shd w:val="clear" w:color="auto" w:fill="FFFFFF"/>
          <w:lang w:val="ru-RU"/>
        </w:rPr>
      </w:pPr>
      <w:r w:rsidRPr="001D0614">
        <w:rPr>
          <w:rFonts w:cs="Times New Roman"/>
          <w:bCs/>
          <w:noProof/>
          <w:szCs w:val="28"/>
          <w:bdr w:val="none" w:sz="0" w:space="0" w:color="auto" w:frame="1"/>
          <w:shd w:val="clear" w:color="auto" w:fill="FFFFFF"/>
          <w:lang w:val="ru-RU"/>
        </w:rPr>
        <w:t>Матрицею називають об'єкт, що записується у вигляді прямокутної таблиці, елементами якої є числа (можуть бути як дійсні, так і комплексні). Приклад матриці наведено нижче.</w:t>
      </w:r>
    </w:p>
    <w:p w:rsidR="00E00CAE" w:rsidRDefault="003056D0" w:rsidP="00BA084B">
      <w:pPr>
        <w:spacing w:line="360" w:lineRule="auto"/>
        <w:jc w:val="center"/>
        <w:rPr>
          <w:rFonts w:cs="Times New Roman"/>
          <w:noProof/>
          <w:szCs w:val="28"/>
          <w:lang w:val="ru-RU"/>
        </w:rPr>
      </w:pPr>
      <w:r w:rsidRPr="00F4477D">
        <w:rPr>
          <w:position w:val="-30"/>
        </w:rPr>
        <w:object w:dxaOrig="1600" w:dyaOrig="720">
          <v:shape id="_x0000_i1033" type="#_x0000_t75" style="width:106.2pt;height:48pt" o:ole="">
            <v:imagedata r:id="rId18" o:title=""/>
          </v:shape>
          <o:OLEObject Type="Embed" ProgID="Equation.DSMT4" ShapeID="_x0000_i1033" DrawAspect="Content" ObjectID="_1648156574" r:id="rId19"/>
        </w:object>
      </w:r>
    </w:p>
    <w:p w:rsidR="00E00CAE" w:rsidRDefault="001D0614" w:rsidP="00BA084B">
      <w:pPr>
        <w:spacing w:line="360" w:lineRule="auto"/>
        <w:rPr>
          <w:rFonts w:cs="Times New Roman"/>
          <w:szCs w:val="28"/>
          <w:shd w:val="clear" w:color="auto" w:fill="FFFFFF"/>
        </w:rPr>
      </w:pPr>
      <w:r w:rsidRPr="001D0614">
        <w:rPr>
          <w:rFonts w:cs="Times New Roman"/>
          <w:szCs w:val="28"/>
          <w:shd w:val="clear" w:color="auto" w:fill="FFFFFF"/>
        </w:rPr>
        <w:t>У загальному вигляді матриця записується так</w:t>
      </w:r>
      <w:r w:rsidR="00E00CAE" w:rsidRPr="00E00CAE">
        <w:rPr>
          <w:rFonts w:cs="Times New Roman"/>
          <w:szCs w:val="28"/>
          <w:shd w:val="clear" w:color="auto" w:fill="FFFFFF"/>
        </w:rPr>
        <w:t>:</w:t>
      </w:r>
    </w:p>
    <w:p w:rsidR="00E00CAE" w:rsidRDefault="00105F10" w:rsidP="00BA084B">
      <w:pPr>
        <w:spacing w:line="360" w:lineRule="auto"/>
        <w:jc w:val="center"/>
        <w:rPr>
          <w:rFonts w:cs="Times New Roman"/>
          <w:noProof/>
          <w:szCs w:val="28"/>
          <w:lang w:val="ru-RU"/>
        </w:rPr>
      </w:pPr>
      <w:r w:rsidRPr="00F4477D">
        <w:rPr>
          <w:position w:val="-50"/>
        </w:rPr>
        <w:object w:dxaOrig="2060" w:dyaOrig="1120">
          <v:shape id="_x0000_i1029" type="#_x0000_t75" style="width:130.8pt;height:70.8pt" o:ole="">
            <v:imagedata r:id="rId20" o:title=""/>
          </v:shape>
          <o:OLEObject Type="Embed" ProgID="Equation.DSMT4" ShapeID="_x0000_i1029" DrawAspect="Content" ObjectID="_1648156575" r:id="rId21"/>
        </w:object>
      </w:r>
    </w:p>
    <w:p w:rsidR="001D0614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>Представлена вище матриця складається з i-рядків і j-стовпців. Кожен її елемент має відповідне позиційне позначення, яке визначається номером рядка і стовпця на перетині яких він розташований: aij- знаходиться на i-ому рядку і j-му стовпці.</w:t>
      </w:r>
    </w:p>
    <w:p w:rsidR="005F375B" w:rsidRPr="005F375B" w:rsidRDefault="001D0614" w:rsidP="00BA084B">
      <w:pPr>
        <w:spacing w:line="360" w:lineRule="auto"/>
        <w:rPr>
          <w:bdr w:val="none" w:sz="0" w:space="0" w:color="auto" w:frame="1"/>
          <w:lang w:eastAsia="uk-UA"/>
        </w:rPr>
      </w:pPr>
      <w:bookmarkStart w:id="9" w:name="_Toc37445335"/>
      <w:bookmarkStart w:id="10" w:name="_Toc37445493"/>
      <w:bookmarkStart w:id="11" w:name="_Toc37445571"/>
      <w:r w:rsidRPr="001D0614">
        <w:rPr>
          <w:bdr w:val="none" w:sz="0" w:space="0" w:color="auto" w:frame="1"/>
          <w:lang w:eastAsia="uk-UA"/>
        </w:rPr>
        <w:t>Важливим елементом матриці є головна діагональ, її складають елементи, у яких збігаються номери рядків і стовпців.</w:t>
      </w:r>
    </w:p>
    <w:p w:rsidR="00E00CAE" w:rsidRPr="00821F9E" w:rsidRDefault="00821F9E" w:rsidP="00BA084B">
      <w:pPr>
        <w:pStyle w:val="Title"/>
        <w:spacing w:after="240" w:line="360" w:lineRule="auto"/>
        <w:rPr>
          <w:rFonts w:ascii="Times New Roman" w:hAnsi="Times New Roman" w:cs="Times New Roman"/>
          <w:b/>
          <w:i/>
          <w:iCs/>
          <w:sz w:val="36"/>
          <w:szCs w:val="36"/>
          <w:bdr w:val="none" w:sz="0" w:space="0" w:color="auto" w:frame="1"/>
        </w:rPr>
      </w:pPr>
      <w:bookmarkStart w:id="12" w:name="_Toc37450937"/>
      <w:r w:rsidRPr="00821F9E">
        <w:rPr>
          <w:rFonts w:ascii="Times New Roman" w:hAnsi="Times New Roman" w:cs="Times New Roman"/>
          <w:b/>
          <w:sz w:val="36"/>
          <w:szCs w:val="36"/>
          <w:bdr w:val="none" w:sz="0" w:space="0" w:color="auto" w:frame="1"/>
        </w:rPr>
        <w:t xml:space="preserve">2.2 </w:t>
      </w:r>
      <w:bookmarkEnd w:id="9"/>
      <w:bookmarkEnd w:id="10"/>
      <w:bookmarkEnd w:id="11"/>
      <w:r w:rsidR="0065574A" w:rsidRPr="0065574A">
        <w:rPr>
          <w:rFonts w:ascii="Times New Roman" w:eastAsia="Times New Roman" w:hAnsi="Times New Roman" w:cs="Times New Roman"/>
          <w:b/>
          <w:sz w:val="36"/>
          <w:szCs w:val="36"/>
          <w:bdr w:val="none" w:sz="0" w:space="0" w:color="auto" w:frame="1"/>
        </w:rPr>
        <w:t>Види матриць і способи їх створення в Python</w:t>
      </w:r>
      <w:bookmarkEnd w:id="12"/>
    </w:p>
    <w:p w:rsidR="001D0614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 xml:space="preserve">Матриця в </w:t>
      </w:r>
      <w:r w:rsidRPr="001D0614">
        <w:rPr>
          <w:i/>
          <w:sz w:val="28"/>
          <w:szCs w:val="28"/>
          <w:bdr w:val="none" w:sz="0" w:space="0" w:color="auto" w:frame="1"/>
        </w:rPr>
        <w:t>Python</w:t>
      </w:r>
      <w:r w:rsidRPr="001D0614">
        <w:rPr>
          <w:sz w:val="28"/>
          <w:szCs w:val="28"/>
          <w:bdr w:val="none" w:sz="0" w:space="0" w:color="auto" w:frame="1"/>
        </w:rPr>
        <w:t xml:space="preserve"> - це двовимірний масив, тому завдання матриць того чи іншого виду передбачає створення відповідного масиву. Для роботи з масивами в Python використовується тип даних список. Але з точки зору уявлення матриць і проведення обчислень з ними списки - не дуже зручний інструмент, для цих цілей добре підходить бібліотека </w:t>
      </w:r>
      <w:r w:rsidRPr="001D0614">
        <w:rPr>
          <w:i/>
          <w:sz w:val="28"/>
          <w:szCs w:val="28"/>
          <w:bdr w:val="none" w:sz="0" w:space="0" w:color="auto" w:frame="1"/>
        </w:rPr>
        <w:t>Numpy</w:t>
      </w:r>
      <w:r w:rsidRPr="001D0614">
        <w:rPr>
          <w:sz w:val="28"/>
          <w:szCs w:val="28"/>
          <w:bdr w:val="none" w:sz="0" w:space="0" w:color="auto" w:frame="1"/>
        </w:rPr>
        <w:t>, її ми і будемо використовувати в подальшій роботі.</w:t>
      </w:r>
    </w:p>
    <w:p w:rsidR="001D0614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 xml:space="preserve">Нагадаємо, для того, щоб використовувати бібліотеку </w:t>
      </w:r>
      <w:r w:rsidRPr="001D0614">
        <w:rPr>
          <w:i/>
          <w:sz w:val="28"/>
          <w:szCs w:val="28"/>
          <w:bdr w:val="none" w:sz="0" w:space="0" w:color="auto" w:frame="1"/>
        </w:rPr>
        <w:t>Numpy</w:t>
      </w:r>
      <w:r w:rsidRPr="001D0614">
        <w:rPr>
          <w:sz w:val="28"/>
          <w:szCs w:val="28"/>
          <w:bdr w:val="none" w:sz="0" w:space="0" w:color="auto" w:frame="1"/>
        </w:rPr>
        <w:t xml:space="preserve"> її потрібно попередньо встановити, після цього можна імпортувати в свій проект. По установці </w:t>
      </w:r>
      <w:r w:rsidRPr="001D0614">
        <w:rPr>
          <w:i/>
          <w:sz w:val="28"/>
          <w:szCs w:val="28"/>
          <w:bdr w:val="none" w:sz="0" w:space="0" w:color="auto" w:frame="1"/>
        </w:rPr>
        <w:t>Numpy</w:t>
      </w:r>
      <w:r w:rsidRPr="001D0614">
        <w:rPr>
          <w:sz w:val="28"/>
          <w:szCs w:val="28"/>
          <w:bdr w:val="none" w:sz="0" w:space="0" w:color="auto" w:frame="1"/>
        </w:rPr>
        <w:t xml:space="preserve"> можна докладно прочитати в розділі "</w:t>
      </w:r>
      <w:r w:rsidRPr="001D0614">
        <w:rPr>
          <w:i/>
          <w:sz w:val="28"/>
          <w:szCs w:val="28"/>
          <w:bdr w:val="none" w:sz="0" w:space="0" w:color="auto" w:frame="1"/>
        </w:rPr>
        <w:t>Установка</w:t>
      </w:r>
      <w:r w:rsidRPr="001D0614">
        <w:rPr>
          <w:sz w:val="28"/>
          <w:szCs w:val="28"/>
          <w:bdr w:val="none" w:sz="0" w:space="0" w:color="auto" w:frame="1"/>
        </w:rPr>
        <w:t xml:space="preserve"> </w:t>
      </w:r>
      <w:r w:rsidRPr="001D0614">
        <w:rPr>
          <w:i/>
          <w:sz w:val="28"/>
          <w:szCs w:val="28"/>
          <w:bdr w:val="none" w:sz="0" w:space="0" w:color="auto" w:frame="1"/>
        </w:rPr>
        <w:t>бібліотеки</w:t>
      </w:r>
      <w:r w:rsidRPr="001D0614">
        <w:rPr>
          <w:sz w:val="28"/>
          <w:szCs w:val="28"/>
          <w:bdr w:val="none" w:sz="0" w:space="0" w:color="auto" w:frame="1"/>
        </w:rPr>
        <w:t xml:space="preserve"> </w:t>
      </w:r>
      <w:r w:rsidRPr="001D0614">
        <w:rPr>
          <w:i/>
          <w:sz w:val="28"/>
          <w:szCs w:val="28"/>
          <w:bdr w:val="none" w:sz="0" w:space="0" w:color="auto" w:frame="1"/>
        </w:rPr>
        <w:t>Numpy</w:t>
      </w:r>
      <w:r w:rsidRPr="001D0614">
        <w:rPr>
          <w:sz w:val="28"/>
          <w:szCs w:val="28"/>
          <w:bdr w:val="none" w:sz="0" w:space="0" w:color="auto" w:frame="1"/>
        </w:rPr>
        <w:t xml:space="preserve">" зі </w:t>
      </w:r>
      <w:r w:rsidRPr="001D0614">
        <w:rPr>
          <w:sz w:val="28"/>
          <w:szCs w:val="28"/>
          <w:bdr w:val="none" w:sz="0" w:space="0" w:color="auto" w:frame="1"/>
        </w:rPr>
        <w:lastRenderedPageBreak/>
        <w:t>вступу. Для того щоб імпортувати даний модуль, додайте в самий початок програми наступний рядок</w:t>
      </w:r>
    </w:p>
    <w:p w:rsidR="00E00CAE" w:rsidRPr="00E00CAE" w:rsidRDefault="00E00CAE" w:rsidP="00BA084B">
      <w:pPr>
        <w:pBdr>
          <w:top w:val="single" w:sz="6" w:space="4" w:color="E0E0E0"/>
          <w:left w:val="single" w:sz="6" w:space="8" w:color="E0E0E0"/>
          <w:bottom w:val="single" w:sz="6" w:space="4" w:color="E0E0E0"/>
          <w:right w:val="single" w:sz="6" w:space="4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uto"/>
        <w:textAlignment w:val="baseline"/>
        <w:rPr>
          <w:rFonts w:ascii="inherit" w:eastAsia="Times New Roman" w:hAnsi="inherit" w:cs="Courier New"/>
          <w:szCs w:val="28"/>
          <w:lang w:eastAsia="uk-UA"/>
        </w:rPr>
      </w:pPr>
      <w:r w:rsidRPr="00E00CAE">
        <w:rPr>
          <w:rFonts w:ascii="inherit" w:eastAsia="Times New Roman" w:hAnsi="inherit" w:cs="Courier New"/>
          <w:szCs w:val="28"/>
          <w:lang w:eastAsia="uk-UA"/>
        </w:rPr>
        <w:t>import numpy as np</w:t>
      </w:r>
    </w:p>
    <w:p w:rsidR="001D0614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 xml:space="preserve">Якщо після імпорту не було повідомлень про помилку, то значить все пройшло вдало і можна починати роботу. </w:t>
      </w:r>
      <w:r w:rsidRPr="001D0614">
        <w:rPr>
          <w:i/>
          <w:sz w:val="28"/>
          <w:szCs w:val="28"/>
          <w:bdr w:val="none" w:sz="0" w:space="0" w:color="auto" w:frame="1"/>
        </w:rPr>
        <w:t>Numpy</w:t>
      </w:r>
      <w:r w:rsidRPr="001D0614">
        <w:rPr>
          <w:sz w:val="28"/>
          <w:szCs w:val="28"/>
          <w:bdr w:val="none" w:sz="0" w:space="0" w:color="auto" w:frame="1"/>
        </w:rPr>
        <w:t xml:space="preserve"> містить велику кількість функцій для роботи з матрицями, які ми будемо активно використовувати. Обов'язково переконайтеся в тому, що бібліотека встановлена і імпортується в проект без помилок.</w:t>
      </w:r>
    </w:p>
    <w:p w:rsidR="00E00CAE" w:rsidRPr="00E00CAE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</w:rPr>
      </w:pPr>
      <w:r w:rsidRPr="001D0614">
        <w:rPr>
          <w:sz w:val="28"/>
          <w:szCs w:val="28"/>
          <w:bdr w:val="none" w:sz="0" w:space="0" w:color="auto" w:frame="1"/>
        </w:rPr>
        <w:t xml:space="preserve">Розглянемо, різні варіанти матриць і способи їх завдання в </w:t>
      </w:r>
      <w:r w:rsidR="00E00CAE" w:rsidRPr="00E00CAE">
        <w:rPr>
          <w:i/>
          <w:iCs/>
          <w:sz w:val="28"/>
          <w:szCs w:val="28"/>
          <w:bdr w:val="none" w:sz="0" w:space="0" w:color="auto" w:frame="1"/>
        </w:rPr>
        <w:t>Python</w:t>
      </w:r>
      <w:r w:rsidR="00E00CAE" w:rsidRPr="00E00CAE">
        <w:rPr>
          <w:sz w:val="28"/>
          <w:szCs w:val="28"/>
          <w:bdr w:val="none" w:sz="0" w:space="0" w:color="auto" w:frame="1"/>
        </w:rPr>
        <w:t>.</w:t>
      </w:r>
    </w:p>
    <w:p w:rsidR="00E00CAE" w:rsidRPr="00E246D0" w:rsidRDefault="00E246D0" w:rsidP="00BA084B">
      <w:pPr>
        <w:pStyle w:val="Subtitle"/>
        <w:spacing w:line="360" w:lineRule="auto"/>
        <w:rPr>
          <w:rFonts w:cs="Times New Roman"/>
          <w:b/>
          <w:i/>
          <w:color w:val="auto"/>
          <w:sz w:val="32"/>
          <w:szCs w:val="32"/>
          <w:bdr w:val="none" w:sz="0" w:space="0" w:color="auto" w:frame="1"/>
        </w:rPr>
      </w:pPr>
      <w:r>
        <w:rPr>
          <w:rFonts w:cs="Times New Roman"/>
          <w:b/>
          <w:i/>
          <w:color w:val="auto"/>
          <w:sz w:val="32"/>
          <w:szCs w:val="32"/>
          <w:bdr w:val="none" w:sz="0" w:space="0" w:color="auto" w:frame="1"/>
        </w:rPr>
        <w:t>2.2.1 Вектор</w:t>
      </w:r>
    </w:p>
    <w:p w:rsidR="00E00CAE" w:rsidRPr="00E00CAE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1D0614">
        <w:rPr>
          <w:sz w:val="28"/>
          <w:szCs w:val="28"/>
          <w:bdr w:val="none" w:sz="0" w:space="0" w:color="auto" w:frame="1"/>
          <w:shd w:val="clear" w:color="auto" w:fill="FFFFFF"/>
        </w:rPr>
        <w:t>Вектором називається матриця, у якої є тільки один стовпець або один рядок.</w:t>
      </w:r>
    </w:p>
    <w:p w:rsidR="00543C87" w:rsidRPr="00E246D0" w:rsidRDefault="00E246D0" w:rsidP="00BA084B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3" w:name="_Toc37445267"/>
      <w:bookmarkStart w:id="14" w:name="_Toc37445336"/>
      <w:bookmarkStart w:id="15" w:name="_Toc37445494"/>
      <w:bookmarkStart w:id="16" w:name="_Toc37445572"/>
      <w:bookmarkStart w:id="17" w:name="_Toc37450938"/>
      <w:r w:rsidRPr="00E246D0">
        <w:rPr>
          <w:rStyle w:val="Heading2Char"/>
          <w:rFonts w:eastAsiaTheme="majorEastAsia"/>
          <w:color w:val="auto"/>
          <w:sz w:val="32"/>
        </w:rPr>
        <w:t xml:space="preserve">2.2.2 </w:t>
      </w:r>
      <w:bookmarkEnd w:id="13"/>
      <w:bookmarkEnd w:id="14"/>
      <w:bookmarkEnd w:id="15"/>
      <w:bookmarkEnd w:id="16"/>
      <w:r w:rsidR="005F375B" w:rsidRPr="005F375B">
        <w:rPr>
          <w:rStyle w:val="Heading2Char"/>
          <w:rFonts w:eastAsiaTheme="majorEastAsia"/>
          <w:color w:val="auto"/>
          <w:sz w:val="32"/>
        </w:rPr>
        <w:t>Вектор-рядок</w:t>
      </w:r>
      <w:bookmarkEnd w:id="17"/>
    </w:p>
    <w:p w:rsidR="001D0614" w:rsidRDefault="001D0614" w:rsidP="00BA084B">
      <w:pPr>
        <w:spacing w:line="360" w:lineRule="auto"/>
        <w:rPr>
          <w:rFonts w:eastAsia="Times New Roman" w:cs="Times New Roman"/>
          <w:szCs w:val="28"/>
          <w:bdr w:val="none" w:sz="0" w:space="0" w:color="auto" w:frame="1"/>
          <w:lang w:eastAsia="uk-UA"/>
        </w:rPr>
      </w:pPr>
      <w:r w:rsidRPr="001D0614">
        <w:rPr>
          <w:rFonts w:eastAsia="Times New Roman" w:cs="Times New Roman"/>
          <w:szCs w:val="28"/>
          <w:bdr w:val="none" w:sz="0" w:space="0" w:color="auto" w:frame="1"/>
          <w:lang w:eastAsia="uk-UA"/>
        </w:rPr>
        <w:t>Вектор-рядок має таку математичну запис</w:t>
      </w:r>
    </w:p>
    <w:p w:rsidR="00543C87" w:rsidRPr="00543C87" w:rsidRDefault="001D0614" w:rsidP="00BA084B">
      <w:pPr>
        <w:spacing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>
        <w:rPr>
          <w:rFonts w:cs="Times New Roman"/>
          <w:szCs w:val="28"/>
          <w:bdr w:val="none" w:sz="0" w:space="0" w:color="auto" w:frame="1"/>
          <w:shd w:val="clear" w:color="auto" w:fill="FFFFFF"/>
        </w:rPr>
        <w:t>Так</w:t>
      </w:r>
      <w:r>
        <w:rPr>
          <w:rFonts w:cs="Times New Roman"/>
          <w:szCs w:val="28"/>
          <w:bdr w:val="none" w:sz="0" w:space="0" w:color="auto" w:frame="1"/>
          <w:shd w:val="clear" w:color="auto" w:fill="FFFFFF"/>
          <w:lang w:val="ru-RU"/>
        </w:rPr>
        <w:t>и</w:t>
      </w:r>
      <w:r w:rsidR="00543C87" w:rsidRPr="00543C87">
        <w:rPr>
          <w:rFonts w:cs="Times New Roman"/>
          <w:szCs w:val="28"/>
          <w:bdr w:val="none" w:sz="0" w:space="0" w:color="auto" w:frame="1"/>
          <w:shd w:val="clear" w:color="auto" w:fill="FFFFFF"/>
        </w:rPr>
        <w:t>й вектор в </w:t>
      </w:r>
      <w:r w:rsidR="00543C87" w:rsidRPr="00543C87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Python </w:t>
      </w:r>
      <w:r w:rsidR="00543C87" w:rsidRPr="00543C87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можно </w:t>
      </w: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>задати наступним чином</w:t>
      </w:r>
      <w:r w:rsidR="00543C87" w:rsidRPr="00543C87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543C87" w:rsidRPr="00543C87" w:rsidRDefault="00543C87" w:rsidP="00BA084B">
      <w:pPr>
        <w:numPr>
          <w:ilvl w:val="0"/>
          <w:numId w:val="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543C87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v_hor_np = np.array([1, 2])</w:t>
      </w:r>
    </w:p>
    <w:p w:rsidR="00543C87" w:rsidRPr="00543C87" w:rsidRDefault="00543C87" w:rsidP="00BA084B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543C87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print(v_hor_np )</w:t>
      </w:r>
    </w:p>
    <w:p w:rsidR="00543C87" w:rsidRPr="00543C87" w:rsidRDefault="00543C87" w:rsidP="00BA084B">
      <w:pPr>
        <w:numPr>
          <w:ilvl w:val="0"/>
          <w:numId w:val="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cs="Times New Roman"/>
          <w:color w:val="000000"/>
          <w:szCs w:val="28"/>
          <w:shd w:val="clear" w:color="auto" w:fill="FFFFFF"/>
        </w:rPr>
        <w:t>[1 2]</w:t>
      </w:r>
    </w:p>
    <w:p w:rsidR="001D0614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 xml:space="preserve">Якщо необхідно створити </w:t>
      </w:r>
      <w:r w:rsidRPr="001D0614">
        <w:rPr>
          <w:b/>
          <w:sz w:val="28"/>
          <w:szCs w:val="28"/>
          <w:bdr w:val="none" w:sz="0" w:space="0" w:color="auto" w:frame="1"/>
        </w:rPr>
        <w:t>нульовий</w:t>
      </w:r>
      <w:r w:rsidRPr="001D0614">
        <w:rPr>
          <w:sz w:val="28"/>
          <w:szCs w:val="28"/>
          <w:bdr w:val="none" w:sz="0" w:space="0" w:color="auto" w:frame="1"/>
        </w:rPr>
        <w:t xml:space="preserve"> або </w:t>
      </w:r>
      <w:r w:rsidRPr="001D0614">
        <w:rPr>
          <w:b/>
          <w:sz w:val="28"/>
          <w:szCs w:val="28"/>
          <w:bdr w:val="none" w:sz="0" w:space="0" w:color="auto" w:frame="1"/>
        </w:rPr>
        <w:t>одиничний</w:t>
      </w:r>
      <w:r w:rsidRPr="001D0614">
        <w:rPr>
          <w:sz w:val="28"/>
          <w:szCs w:val="28"/>
          <w:bdr w:val="none" w:sz="0" w:space="0" w:color="auto" w:frame="1"/>
        </w:rPr>
        <w:t xml:space="preserve"> </w:t>
      </w:r>
      <w:r w:rsidRPr="001D0614">
        <w:rPr>
          <w:b/>
          <w:sz w:val="28"/>
          <w:szCs w:val="28"/>
          <w:bdr w:val="none" w:sz="0" w:space="0" w:color="auto" w:frame="1"/>
        </w:rPr>
        <w:t>вектор</w:t>
      </w:r>
      <w:r w:rsidRPr="001D0614">
        <w:rPr>
          <w:sz w:val="28"/>
          <w:szCs w:val="28"/>
          <w:bdr w:val="none" w:sz="0" w:space="0" w:color="auto" w:frame="1"/>
        </w:rPr>
        <w:t xml:space="preserve">, тобто вектор, у якого всі елементи нулі або одиниці, то можна використовувати спеціальні функції з бібліотеки </w:t>
      </w:r>
      <w:r w:rsidRPr="001D0614">
        <w:rPr>
          <w:i/>
          <w:sz w:val="28"/>
          <w:szCs w:val="28"/>
          <w:bdr w:val="none" w:sz="0" w:space="0" w:color="auto" w:frame="1"/>
        </w:rPr>
        <w:t>Numpy</w:t>
      </w:r>
      <w:r w:rsidRPr="001D0614">
        <w:rPr>
          <w:sz w:val="28"/>
          <w:szCs w:val="28"/>
          <w:bdr w:val="none" w:sz="0" w:space="0" w:color="auto" w:frame="1"/>
        </w:rPr>
        <w:t>.</w:t>
      </w:r>
    </w:p>
    <w:p w:rsidR="00543C87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 xml:space="preserve">Створимо нульову вектор-рядок розміру </w:t>
      </w:r>
      <w:r w:rsidR="00543C87" w:rsidRPr="00543C87">
        <w:rPr>
          <w:i/>
          <w:iCs/>
          <w:sz w:val="28"/>
          <w:szCs w:val="28"/>
          <w:bdr w:val="none" w:sz="0" w:space="0" w:color="auto" w:frame="1"/>
        </w:rPr>
        <w:t>5</w:t>
      </w:r>
      <w:r w:rsidR="00543C87" w:rsidRPr="00543C87">
        <w:rPr>
          <w:sz w:val="28"/>
          <w:szCs w:val="28"/>
          <w:bdr w:val="none" w:sz="0" w:space="0" w:color="auto" w:frame="1"/>
        </w:rPr>
        <w:t>.</w:t>
      </w:r>
    </w:p>
    <w:p w:rsidR="00543C87" w:rsidRPr="00543C87" w:rsidRDefault="00543C87" w:rsidP="00BA084B">
      <w:pPr>
        <w:numPr>
          <w:ilvl w:val="0"/>
          <w:numId w:val="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&gt;&gt;&gt; v_hor_zeros_v1 = np.zeros((5,))</w:t>
      </w:r>
    </w:p>
    <w:p w:rsidR="00543C87" w:rsidRPr="00543C87" w:rsidRDefault="00543C87" w:rsidP="00BA084B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&gt;&gt;&gt; print(v_hor_zeros_v1 )</w:t>
      </w:r>
    </w:p>
    <w:p w:rsidR="00543C87" w:rsidRPr="00543C87" w:rsidRDefault="00543C87" w:rsidP="00BA084B">
      <w:pPr>
        <w:numPr>
          <w:ilvl w:val="0"/>
          <w:numId w:val="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[0. 0. 0. 0. 0.]</w:t>
      </w:r>
    </w:p>
    <w:p w:rsidR="00E00CAE" w:rsidRDefault="001D0614" w:rsidP="00BA084B">
      <w:pPr>
        <w:spacing w:line="360" w:lineRule="auto"/>
        <w:jc w:val="both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lastRenderedPageBreak/>
        <w:t>У разі, якщо потрібно побудувати вектор-рядок так, щоб вона сама була елементом якогось масиву, це потрібно для можливості транспонування матриці, то</w:t>
      </w:r>
      <w:r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 це завдання можна вирішити так</w:t>
      </w:r>
      <w:r w:rsidR="00543C87" w:rsidRPr="00543C87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543C87" w:rsidRPr="00543C87" w:rsidRDefault="00543C87" w:rsidP="00BA084B">
      <w:pPr>
        <w:numPr>
          <w:ilvl w:val="0"/>
          <w:numId w:val="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&gt;&gt;&gt; v_hor_zeros_v2 = np.zeros((1, 5))</w:t>
      </w:r>
    </w:p>
    <w:p w:rsidR="00543C87" w:rsidRPr="00543C87" w:rsidRDefault="00543C87" w:rsidP="00BA084B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&gt;&gt;&gt; print(v_hor_zeros_v2 )</w:t>
      </w:r>
    </w:p>
    <w:p w:rsidR="00543C87" w:rsidRPr="00C67EA5" w:rsidRDefault="00543C87" w:rsidP="00BA084B">
      <w:pPr>
        <w:numPr>
          <w:ilvl w:val="0"/>
          <w:numId w:val="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543C87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[[0. 0. 0. 0. 0.]]</w:t>
      </w:r>
    </w:p>
    <w:p w:rsidR="00543C87" w:rsidRDefault="001D0614" w:rsidP="00BA084B">
      <w:pPr>
        <w:spacing w:line="360" w:lineRule="auto"/>
        <w:rPr>
          <w:rFonts w:cs="Times New Roman"/>
          <w:szCs w:val="28"/>
          <w:shd w:val="clear" w:color="auto" w:fill="FFFFFF"/>
        </w:rPr>
      </w:pPr>
      <w:r w:rsidRPr="001D0614">
        <w:rPr>
          <w:rFonts w:cs="Times New Roman"/>
          <w:szCs w:val="28"/>
          <w:shd w:val="clear" w:color="auto" w:fill="FFFFFF"/>
        </w:rPr>
        <w:t>Побудуємо одиничну вектор-рядок в обох з представлених для нульового вектора-рядка форм</w:t>
      </w:r>
      <w:r w:rsidR="00C67EA5" w:rsidRPr="00C67EA5">
        <w:rPr>
          <w:rFonts w:cs="Times New Roman"/>
          <w:szCs w:val="28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7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v_hor_one_v1 = np.ones((5,))</w:t>
      </w:r>
    </w:p>
    <w:p w:rsidR="00C67EA5" w:rsidRPr="00C67EA5" w:rsidRDefault="00C67EA5" w:rsidP="00BA084B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print(v_hor_one_v1)</w:t>
      </w:r>
    </w:p>
    <w:p w:rsidR="00C67EA5" w:rsidRPr="00C67EA5" w:rsidRDefault="00C67EA5" w:rsidP="00BA084B">
      <w:pPr>
        <w:numPr>
          <w:ilvl w:val="0"/>
          <w:numId w:val="7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[1. 1. 1. 1. 1.]</w:t>
      </w:r>
      <w:r w:rsidR="00404304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ab/>
      </w:r>
    </w:p>
    <w:p w:rsidR="00C67EA5" w:rsidRDefault="00C67EA5" w:rsidP="00BA084B">
      <w:pPr>
        <w:spacing w:line="360" w:lineRule="auto"/>
        <w:rPr>
          <w:rFonts w:cs="Times New Roman"/>
          <w:noProof/>
          <w:szCs w:val="28"/>
          <w:lang w:val="ru-RU"/>
        </w:rPr>
      </w:pPr>
    </w:p>
    <w:p w:rsidR="00C67EA5" w:rsidRPr="00C67EA5" w:rsidRDefault="00C67EA5" w:rsidP="00BA084B">
      <w:pPr>
        <w:numPr>
          <w:ilvl w:val="0"/>
          <w:numId w:val="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v_hor_one_v2 = np.ones((1, 5))</w:t>
      </w:r>
    </w:p>
    <w:p w:rsidR="00C67EA5" w:rsidRPr="00C67EA5" w:rsidRDefault="00C67EA5" w:rsidP="00BA084B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print(v_hor_one_v2)</w:t>
      </w:r>
    </w:p>
    <w:p w:rsidR="00C67EA5" w:rsidRPr="00C67EA5" w:rsidRDefault="00C67EA5" w:rsidP="00BA084B">
      <w:pPr>
        <w:numPr>
          <w:ilvl w:val="0"/>
          <w:numId w:val="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[[1. 1. 1. 1. 1.]]</w:t>
      </w:r>
    </w:p>
    <w:p w:rsidR="00C67EA5" w:rsidRPr="00404304" w:rsidRDefault="00C67EA5" w:rsidP="00BA084B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C67EA5" w:rsidRPr="00E246D0" w:rsidRDefault="00C67EA5" w:rsidP="00BA084B">
      <w:pPr>
        <w:pStyle w:val="Heading2"/>
        <w:spacing w:line="360" w:lineRule="auto"/>
        <w:rPr>
          <w:i/>
        </w:rPr>
      </w:pPr>
      <w:bookmarkStart w:id="18" w:name="_Toc37445268"/>
      <w:bookmarkStart w:id="19" w:name="_Toc37445337"/>
      <w:bookmarkStart w:id="20" w:name="_Toc37445495"/>
      <w:bookmarkStart w:id="21" w:name="_Toc37445573"/>
      <w:bookmarkStart w:id="22" w:name="_Toc37450939"/>
      <w:r w:rsidRPr="00E246D0">
        <w:rPr>
          <w:i/>
          <w:noProof/>
          <w:sz w:val="3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AEF6045" wp14:editId="1C4CF123">
            <wp:simplePos x="0" y="0"/>
            <wp:positionH relativeFrom="column">
              <wp:posOffset>4163060</wp:posOffset>
            </wp:positionH>
            <wp:positionV relativeFrom="page">
              <wp:posOffset>762000</wp:posOffset>
            </wp:positionV>
            <wp:extent cx="704850" cy="49911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6D0" w:rsidRPr="00E246D0">
        <w:rPr>
          <w:i/>
          <w:sz w:val="32"/>
          <w:bdr w:val="none" w:sz="0" w:space="0" w:color="auto" w:frame="1"/>
        </w:rPr>
        <w:t xml:space="preserve">2.2.3 </w:t>
      </w:r>
      <w:r w:rsidRPr="00E246D0">
        <w:rPr>
          <w:i/>
          <w:sz w:val="32"/>
          <w:bdr w:val="none" w:sz="0" w:space="0" w:color="auto" w:frame="1"/>
        </w:rPr>
        <w:t>Вектор-</w:t>
      </w:r>
      <w:bookmarkEnd w:id="18"/>
      <w:bookmarkEnd w:id="19"/>
      <w:bookmarkEnd w:id="20"/>
      <w:bookmarkEnd w:id="21"/>
      <w:r w:rsidR="005F375B">
        <w:rPr>
          <w:i/>
          <w:sz w:val="32"/>
          <w:bdr w:val="none" w:sz="0" w:space="0" w:color="auto" w:frame="1"/>
        </w:rPr>
        <w:t>стовпець</w:t>
      </w:r>
      <w:bookmarkEnd w:id="22"/>
    </w:p>
    <w:p w:rsidR="00C67EA5" w:rsidRPr="00C67EA5" w:rsidRDefault="001D0614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/>
          <w:sz w:val="21"/>
          <w:szCs w:val="21"/>
        </w:rPr>
      </w:pPr>
      <w:r w:rsidRPr="001D0614">
        <w:rPr>
          <w:b/>
          <w:bCs/>
          <w:sz w:val="28"/>
          <w:szCs w:val="28"/>
          <w:bdr w:val="none" w:sz="0" w:space="0" w:color="auto" w:frame="1"/>
        </w:rPr>
        <w:t xml:space="preserve">Вектор-стовпець </w:t>
      </w:r>
      <w:r w:rsidRPr="001D0614">
        <w:rPr>
          <w:bCs/>
          <w:sz w:val="28"/>
          <w:szCs w:val="28"/>
          <w:bdr w:val="none" w:sz="0" w:space="0" w:color="auto" w:frame="1"/>
        </w:rPr>
        <w:t>має наступну математичну запис</w:t>
      </w:r>
      <w:r w:rsidR="00C67EA5" w:rsidRPr="00C67EA5">
        <w:rPr>
          <w:rFonts w:asciiTheme="minorHAnsi" w:hAnsiTheme="minorHAnsi"/>
          <w:sz w:val="21"/>
          <w:szCs w:val="21"/>
          <w:bdr w:val="none" w:sz="0" w:space="0" w:color="auto" w:frame="1"/>
        </w:rPr>
        <w:t xml:space="preserve"> </w:t>
      </w:r>
    </w:p>
    <w:p w:rsidR="00C67EA5" w:rsidRDefault="001D0614" w:rsidP="00BA084B">
      <w:pPr>
        <w:spacing w:before="240" w:line="360" w:lineRule="auto"/>
        <w:rPr>
          <w:rFonts w:cs="Times New Roman"/>
          <w:szCs w:val="28"/>
          <w:shd w:val="clear" w:color="auto" w:fill="FFFFFF"/>
        </w:rPr>
      </w:pPr>
      <w:r w:rsidRPr="001D0614">
        <w:rPr>
          <w:rFonts w:cs="Times New Roman"/>
          <w:szCs w:val="28"/>
          <w:shd w:val="clear" w:color="auto" w:fill="FFFFFF"/>
        </w:rPr>
        <w:t>У загальному вигляді вектор стовпець можна задати наступним чином</w:t>
      </w:r>
      <w:r w:rsidR="00C67EA5" w:rsidRPr="00C67EA5">
        <w:rPr>
          <w:rFonts w:cs="Times New Roman"/>
          <w:szCs w:val="28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v_vert_np = np.array([[1], [2]])</w:t>
      </w:r>
    </w:p>
    <w:p w:rsidR="00C67EA5" w:rsidRPr="00C67EA5" w:rsidRDefault="00C67EA5" w:rsidP="00BA084B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print(v_vert_np)</w:t>
      </w:r>
    </w:p>
    <w:p w:rsidR="00C67EA5" w:rsidRPr="00C67EA5" w:rsidRDefault="00C67EA5" w:rsidP="00BA084B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[[1]</w:t>
      </w:r>
    </w:p>
    <w:p w:rsidR="00C67EA5" w:rsidRPr="00C67EA5" w:rsidRDefault="00C67EA5" w:rsidP="00BA084B">
      <w:pPr>
        <w:numPr>
          <w:ilvl w:val="0"/>
          <w:numId w:val="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[2]]</w:t>
      </w:r>
    </w:p>
    <w:p w:rsidR="00C67EA5" w:rsidRDefault="001D0614" w:rsidP="00BA084B">
      <w:pPr>
        <w:spacing w:before="240"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lastRenderedPageBreak/>
        <w:t>Розглянемо способи створення нульових і одиничних векторів-стовпців</w:t>
      </w:r>
      <w:r w:rsidR="00C67EA5" w:rsidRPr="00C67EA5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. </w:t>
      </w: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Побудуємо </w:t>
      </w:r>
      <w:r w:rsidRPr="001D0614">
        <w:rPr>
          <w:rFonts w:cs="Times New Roman"/>
          <w:b/>
          <w:szCs w:val="28"/>
          <w:bdr w:val="none" w:sz="0" w:space="0" w:color="auto" w:frame="1"/>
          <w:shd w:val="clear" w:color="auto" w:fill="FFFFFF"/>
        </w:rPr>
        <w:t>нульовий</w:t>
      </w: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 </w:t>
      </w:r>
      <w:r w:rsidRPr="001D0614">
        <w:rPr>
          <w:rFonts w:cs="Times New Roman"/>
          <w:b/>
          <w:szCs w:val="28"/>
          <w:bdr w:val="none" w:sz="0" w:space="0" w:color="auto" w:frame="1"/>
          <w:shd w:val="clear" w:color="auto" w:fill="FFFFFF"/>
        </w:rPr>
        <w:t>вектор-стовпець</w:t>
      </w:r>
      <w:r w:rsidR="00C67EA5" w:rsidRPr="00C67EA5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v_vert_zeros = np.zeros((5, 1))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print(v_vert_zeros)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[[0.]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[0.]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[0.]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[0.]</w:t>
      </w:r>
    </w:p>
    <w:p w:rsidR="00C67EA5" w:rsidRPr="00C67EA5" w:rsidRDefault="00C67EA5" w:rsidP="00BA084B">
      <w:pPr>
        <w:numPr>
          <w:ilvl w:val="0"/>
          <w:numId w:val="1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[0.]]</w:t>
      </w:r>
    </w:p>
    <w:p w:rsidR="00C67EA5" w:rsidRDefault="001D0614" w:rsidP="00BA084B">
      <w:pPr>
        <w:spacing w:before="240"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1D0614">
        <w:rPr>
          <w:rFonts w:cs="Times New Roman"/>
          <w:b/>
          <w:bCs/>
          <w:szCs w:val="28"/>
          <w:bdr w:val="none" w:sz="0" w:space="0" w:color="auto" w:frame="1"/>
          <w:shd w:val="clear" w:color="auto" w:fill="FFFFFF"/>
        </w:rPr>
        <w:t xml:space="preserve">Одиничний вектор-стовпець </w:t>
      </w:r>
      <w:r w:rsidRPr="001D0614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можна створити за допомогою функції</w:t>
      </w:r>
      <w:r w:rsidRPr="001D0614">
        <w:rPr>
          <w:rFonts w:cs="Times New Roman"/>
          <w:b/>
          <w:bCs/>
          <w:szCs w:val="28"/>
          <w:bdr w:val="none" w:sz="0" w:space="0" w:color="auto" w:frame="1"/>
          <w:shd w:val="clear" w:color="auto" w:fill="FFFFFF"/>
        </w:rPr>
        <w:t xml:space="preserve"> </w:t>
      </w:r>
      <w:r w:rsidR="00C67EA5" w:rsidRPr="00C67EA5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ones()</w:t>
      </w:r>
      <w:r w:rsidR="00C67EA5" w:rsidRPr="00C67EA5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v_vert_ones = np.ones((5, 1))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print(v_vert_ones)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[[1.]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[1.]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[1.]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[1.]</w:t>
      </w:r>
    </w:p>
    <w:p w:rsidR="00C67EA5" w:rsidRPr="00C67EA5" w:rsidRDefault="00C67EA5" w:rsidP="00BA084B">
      <w:pPr>
        <w:numPr>
          <w:ilvl w:val="0"/>
          <w:numId w:val="1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[1.]]</w:t>
      </w:r>
    </w:p>
    <w:p w:rsidR="00C67EA5" w:rsidRPr="00E246D0" w:rsidRDefault="00E246D0" w:rsidP="00BA084B">
      <w:pPr>
        <w:pStyle w:val="Heading2"/>
        <w:spacing w:line="360" w:lineRule="auto"/>
        <w:rPr>
          <w:i/>
          <w:noProof/>
          <w:sz w:val="32"/>
          <w:lang w:val="ru-RU"/>
        </w:rPr>
      </w:pPr>
      <w:bookmarkStart w:id="23" w:name="_Toc37445269"/>
      <w:bookmarkStart w:id="24" w:name="_Toc37445338"/>
      <w:bookmarkStart w:id="25" w:name="_Toc37445496"/>
      <w:bookmarkStart w:id="26" w:name="_Toc37445574"/>
      <w:bookmarkStart w:id="27" w:name="_Toc37450940"/>
      <w:r w:rsidRPr="00E246D0">
        <w:rPr>
          <w:i/>
          <w:noProof/>
          <w:sz w:val="32"/>
          <w:lang w:val="ru-RU"/>
        </w:rPr>
        <w:t xml:space="preserve">2.2.4 </w:t>
      </w:r>
      <w:bookmarkEnd w:id="23"/>
      <w:bookmarkEnd w:id="24"/>
      <w:bookmarkEnd w:id="25"/>
      <w:bookmarkEnd w:id="26"/>
      <w:r w:rsidR="005F375B">
        <w:rPr>
          <w:i/>
          <w:noProof/>
          <w:sz w:val="32"/>
          <w:lang w:val="ru-RU"/>
        </w:rPr>
        <w:t>К</w:t>
      </w:r>
      <w:r w:rsidR="005F375B" w:rsidRPr="005F375B">
        <w:rPr>
          <w:i/>
          <w:noProof/>
          <w:sz w:val="32"/>
          <w:lang w:val="ru-RU"/>
        </w:rPr>
        <w:t>вадратна матриця</w:t>
      </w:r>
      <w:bookmarkEnd w:id="27"/>
    </w:p>
    <w:p w:rsidR="00C67EA5" w:rsidRDefault="001D0614" w:rsidP="00BA084B">
      <w:pPr>
        <w:spacing w:before="240" w:after="0"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Досить часто, на практиці, доводиться працювати з </w:t>
      </w:r>
      <w:r w:rsidRPr="001D0614">
        <w:rPr>
          <w:rFonts w:cs="Times New Roman"/>
          <w:b/>
          <w:szCs w:val="28"/>
          <w:bdr w:val="none" w:sz="0" w:space="0" w:color="auto" w:frame="1"/>
          <w:shd w:val="clear" w:color="auto" w:fill="FFFFFF"/>
        </w:rPr>
        <w:t>квадратними</w:t>
      </w: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 </w:t>
      </w:r>
      <w:r w:rsidRPr="001D0614">
        <w:rPr>
          <w:rFonts w:cs="Times New Roman"/>
          <w:b/>
          <w:szCs w:val="28"/>
          <w:bdr w:val="none" w:sz="0" w:space="0" w:color="auto" w:frame="1"/>
          <w:shd w:val="clear" w:color="auto" w:fill="FFFFFF"/>
        </w:rPr>
        <w:t>матрицями</w:t>
      </w:r>
      <w:r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>. Квадратної називається матриця, у якої кількість стовпців і рядків збігається. У загальному вигляді вони виглядають так.</w:t>
      </w:r>
    </w:p>
    <w:p w:rsidR="00594C62" w:rsidRDefault="002F1A91" w:rsidP="00594C62">
      <w:pPr>
        <w:spacing w:before="240" w:after="0" w:line="360" w:lineRule="auto"/>
        <w:jc w:val="center"/>
        <w:rPr>
          <w:rFonts w:cs="Times New Roman"/>
          <w:szCs w:val="28"/>
          <w:shd w:val="clear" w:color="auto" w:fill="FFFFFF"/>
        </w:rPr>
      </w:pPr>
      <w:r w:rsidRPr="00F4477D">
        <w:rPr>
          <w:position w:val="-50"/>
        </w:rPr>
        <w:object w:dxaOrig="2340" w:dyaOrig="1120">
          <v:shape id="_x0000_i1030" type="#_x0000_t75" style="width:117pt;height:55.8pt" o:ole="">
            <v:imagedata r:id="rId23" o:title=""/>
          </v:shape>
          <o:OLEObject Type="Embed" ProgID="Equation.DSMT4" ShapeID="_x0000_i1030" DrawAspect="Content" ObjectID="_1648156576" r:id="rId24"/>
        </w:object>
      </w:r>
    </w:p>
    <w:p w:rsidR="001D0614" w:rsidRPr="00594C62" w:rsidRDefault="001D0614" w:rsidP="00594C62">
      <w:pPr>
        <w:spacing w:before="240" w:after="0" w:line="360" w:lineRule="auto"/>
        <w:rPr>
          <w:rFonts w:cs="Times New Roman"/>
          <w:b/>
          <w:noProof/>
          <w:szCs w:val="28"/>
          <w:lang w:val="ru-RU"/>
        </w:rPr>
      </w:pPr>
      <w:r w:rsidRPr="001D0614">
        <w:rPr>
          <w:rFonts w:cs="Times New Roman"/>
          <w:szCs w:val="28"/>
          <w:shd w:val="clear" w:color="auto" w:fill="FFFFFF"/>
        </w:rPr>
        <w:t>Створимо наступну матрицю.</w:t>
      </w:r>
    </w:p>
    <w:p w:rsidR="00C67EA5" w:rsidRDefault="003056D0" w:rsidP="00BA084B">
      <w:pPr>
        <w:spacing w:before="240" w:after="0" w:line="360" w:lineRule="auto"/>
        <w:jc w:val="center"/>
        <w:rPr>
          <w:rFonts w:cs="Times New Roman"/>
          <w:b/>
          <w:noProof/>
          <w:szCs w:val="28"/>
          <w:lang w:val="ru-RU"/>
        </w:rPr>
      </w:pPr>
      <w:r w:rsidRPr="00F4477D">
        <w:rPr>
          <w:position w:val="-48"/>
        </w:rPr>
        <w:object w:dxaOrig="1600" w:dyaOrig="1080">
          <v:shape id="_x0000_i1034" type="#_x0000_t75" style="width:111.6pt;height:75.6pt" o:ole="">
            <v:imagedata r:id="rId25" o:title=""/>
          </v:shape>
          <o:OLEObject Type="Embed" ProgID="Equation.DSMT4" ShapeID="_x0000_i1034" DrawAspect="Content" ObjectID="_1648156577" r:id="rId26"/>
        </w:object>
      </w:r>
    </w:p>
    <w:p w:rsidR="00C67EA5" w:rsidRDefault="00C67EA5" w:rsidP="00BA084B">
      <w:pPr>
        <w:spacing w:before="240"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C67EA5">
        <w:rPr>
          <w:rFonts w:cs="Times New Roman"/>
          <w:szCs w:val="28"/>
          <w:bdr w:val="none" w:sz="0" w:space="0" w:color="auto" w:frame="1"/>
          <w:shd w:val="clear" w:color="auto" w:fill="FFFFFF"/>
        </w:rPr>
        <w:t>В </w:t>
      </w:r>
      <w:r w:rsidRPr="00C67EA5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Numpy </w:t>
      </w:r>
      <w:r w:rsidR="001D0614" w:rsidRPr="001D0614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можна створити квадратну матрицю за допомогою методу </w:t>
      </w:r>
      <w:r w:rsidRPr="00C67EA5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array()</w:t>
      </w:r>
      <w:r w:rsidRPr="00C67EA5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1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m_sqr_arr = np.array([[1, 2, 3], [4, 5, 6], [7, 8, 9]])</w:t>
      </w:r>
    </w:p>
    <w:p w:rsidR="00C67EA5" w:rsidRPr="00C67EA5" w:rsidRDefault="00C67EA5" w:rsidP="00BA084B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print(m_sqr_arr)</w:t>
      </w:r>
    </w:p>
    <w:p w:rsidR="00C67EA5" w:rsidRPr="00C67EA5" w:rsidRDefault="00C67EA5" w:rsidP="00BA084B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 2 3]</w:t>
      </w:r>
    </w:p>
    <w:p w:rsidR="00C67EA5" w:rsidRPr="00C67EA5" w:rsidRDefault="00C67EA5" w:rsidP="00BA084B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[4 5 6]</w:t>
      </w:r>
    </w:p>
    <w:p w:rsidR="00C67EA5" w:rsidRPr="00C67EA5" w:rsidRDefault="00C67EA5" w:rsidP="00BA084B">
      <w:pPr>
        <w:numPr>
          <w:ilvl w:val="0"/>
          <w:numId w:val="1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[7 8 9]]</w:t>
      </w:r>
    </w:p>
    <w:p w:rsidR="00C67EA5" w:rsidRDefault="001D0614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  <w:bdr w:val="none" w:sz="0" w:space="0" w:color="auto" w:frame="1"/>
        </w:rPr>
      </w:pPr>
      <w:r w:rsidRPr="001D0614">
        <w:rPr>
          <w:sz w:val="28"/>
          <w:szCs w:val="28"/>
          <w:bdr w:val="none" w:sz="0" w:space="0" w:color="auto" w:frame="1"/>
        </w:rPr>
        <w:t xml:space="preserve">Як ви вже напевно помітили, аргументом функції </w:t>
      </w:r>
      <w:r w:rsidRPr="001D0614">
        <w:rPr>
          <w:i/>
          <w:sz w:val="28"/>
          <w:szCs w:val="28"/>
          <w:bdr w:val="none" w:sz="0" w:space="0" w:color="auto" w:frame="1"/>
        </w:rPr>
        <w:t>np.array ()</w:t>
      </w:r>
      <w:r w:rsidRPr="001D0614">
        <w:rPr>
          <w:sz w:val="28"/>
          <w:szCs w:val="28"/>
          <w:bdr w:val="none" w:sz="0" w:space="0" w:color="auto" w:frame="1"/>
        </w:rPr>
        <w:t xml:space="preserve"> є список </w:t>
      </w:r>
      <w:r w:rsidRPr="001D0614">
        <w:rPr>
          <w:i/>
          <w:sz w:val="28"/>
          <w:szCs w:val="28"/>
          <w:bdr w:val="none" w:sz="0" w:space="0" w:color="auto" w:frame="1"/>
        </w:rPr>
        <w:t>Python</w:t>
      </w:r>
      <w:r w:rsidRPr="001D0614">
        <w:rPr>
          <w:sz w:val="28"/>
          <w:szCs w:val="28"/>
          <w:bdr w:val="none" w:sz="0" w:space="0" w:color="auto" w:frame="1"/>
        </w:rPr>
        <w:t>, його можна створити окремо і передати в функцію</w:t>
      </w:r>
      <w:r w:rsidR="00C67EA5" w:rsidRPr="00C67EA5">
        <w:rPr>
          <w:sz w:val="28"/>
          <w:szCs w:val="28"/>
          <w:bdr w:val="none" w:sz="0" w:space="0" w:color="auto" w:frame="1"/>
        </w:rPr>
        <w:t>.</w:t>
      </w:r>
    </w:p>
    <w:p w:rsidR="00C67EA5" w:rsidRPr="00C67EA5" w:rsidRDefault="00C67EA5" w:rsidP="00BA084B">
      <w:pPr>
        <w:numPr>
          <w:ilvl w:val="0"/>
          <w:numId w:val="1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m_sqr = [[1, 2, 3], [4, 5, 6], [7, 8, 9]]</w:t>
      </w:r>
    </w:p>
    <w:p w:rsidR="00C67EA5" w:rsidRPr="00C67EA5" w:rsidRDefault="00C67EA5" w:rsidP="00BA084B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m_sqr_arr = np.array(m_sqr)</w:t>
      </w:r>
    </w:p>
    <w:p w:rsidR="00C67EA5" w:rsidRPr="00C67EA5" w:rsidRDefault="00C67EA5" w:rsidP="00BA084B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print(m_sqr_arr)</w:t>
      </w:r>
    </w:p>
    <w:p w:rsidR="00C67EA5" w:rsidRPr="00C67EA5" w:rsidRDefault="00C67EA5" w:rsidP="00BA084B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 2 3]</w:t>
      </w:r>
    </w:p>
    <w:p w:rsidR="00C67EA5" w:rsidRPr="00C67EA5" w:rsidRDefault="00C67EA5" w:rsidP="00BA084B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[4 5 6]</w:t>
      </w:r>
    </w:p>
    <w:p w:rsidR="00C67EA5" w:rsidRPr="00C67EA5" w:rsidRDefault="00C67EA5" w:rsidP="00BA084B">
      <w:pPr>
        <w:numPr>
          <w:ilvl w:val="0"/>
          <w:numId w:val="1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[7 8 9]]</w:t>
      </w:r>
    </w:p>
    <w:p w:rsidR="00C67EA5" w:rsidRDefault="001D0614" w:rsidP="00BA084B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1D0614">
        <w:rPr>
          <w:sz w:val="28"/>
          <w:szCs w:val="28"/>
          <w:bdr w:val="none" w:sz="0" w:space="0" w:color="auto" w:frame="1"/>
          <w:shd w:val="clear" w:color="auto" w:fill="FFFFFF"/>
        </w:rPr>
        <w:t xml:space="preserve">Але в </w:t>
      </w:r>
      <w:r w:rsidRPr="001D0614">
        <w:rPr>
          <w:i/>
          <w:sz w:val="28"/>
          <w:szCs w:val="28"/>
          <w:bdr w:val="none" w:sz="0" w:space="0" w:color="auto" w:frame="1"/>
          <w:shd w:val="clear" w:color="auto" w:fill="FFFFFF"/>
        </w:rPr>
        <w:t>Numpy</w:t>
      </w:r>
      <w:r w:rsidRPr="001D0614">
        <w:rPr>
          <w:sz w:val="28"/>
          <w:szCs w:val="28"/>
          <w:bdr w:val="none" w:sz="0" w:space="0" w:color="auto" w:frame="1"/>
          <w:shd w:val="clear" w:color="auto" w:fill="FFFFFF"/>
        </w:rPr>
        <w:t xml:space="preserve"> є ще одні спосіб створення матриць - це побудова об'єкта типу </w:t>
      </w:r>
      <w:r w:rsidRPr="001D0614">
        <w:rPr>
          <w:i/>
          <w:sz w:val="28"/>
          <w:szCs w:val="28"/>
          <w:bdr w:val="none" w:sz="0" w:space="0" w:color="auto" w:frame="1"/>
          <w:shd w:val="clear" w:color="auto" w:fill="FFFFFF"/>
        </w:rPr>
        <w:t>matrix</w:t>
      </w:r>
      <w:r w:rsidRPr="001D0614">
        <w:rPr>
          <w:sz w:val="28"/>
          <w:szCs w:val="28"/>
          <w:bdr w:val="none" w:sz="0" w:space="0" w:color="auto" w:frame="1"/>
          <w:shd w:val="clear" w:color="auto" w:fill="FFFFFF"/>
        </w:rPr>
        <w:t xml:space="preserve"> за допомогою однойменного методу. Задати</w:t>
      </w:r>
      <w:r>
        <w:rPr>
          <w:sz w:val="28"/>
          <w:szCs w:val="28"/>
          <w:bdr w:val="none" w:sz="0" w:space="0" w:color="auto" w:frame="1"/>
          <w:shd w:val="clear" w:color="auto" w:fill="FFFFFF"/>
        </w:rPr>
        <w:t xml:space="preserve"> матрицю можна у вигляді списку</w:t>
      </w:r>
      <w:r w:rsidR="00C67EA5" w:rsidRPr="00C67EA5">
        <w:rPr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14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m_sqr_mx = np.matrix([[1, 2, 3], [4, 5, 6], [7, 8, 9]])</w:t>
      </w:r>
    </w:p>
    <w:p w:rsidR="00C67EA5" w:rsidRPr="00C67EA5" w:rsidRDefault="00C67EA5" w:rsidP="00BA084B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print(m_sqr_mx)</w:t>
      </w:r>
    </w:p>
    <w:p w:rsidR="00C67EA5" w:rsidRPr="00C67EA5" w:rsidRDefault="00C67EA5" w:rsidP="00BA084B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 2 3]</w:t>
      </w:r>
    </w:p>
    <w:p w:rsidR="00C67EA5" w:rsidRPr="00C67EA5" w:rsidRDefault="00C67EA5" w:rsidP="00BA084B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[4 5 6]</w:t>
      </w:r>
    </w:p>
    <w:p w:rsidR="00C67EA5" w:rsidRPr="00C67EA5" w:rsidRDefault="00C67EA5" w:rsidP="00BA084B">
      <w:pPr>
        <w:numPr>
          <w:ilvl w:val="0"/>
          <w:numId w:val="14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[7 8 9]]</w:t>
      </w:r>
    </w:p>
    <w:p w:rsidR="00C67EA5" w:rsidRDefault="006408BE" w:rsidP="00BA084B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6408BE">
        <w:rPr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Також доступний стиль </w:t>
      </w:r>
      <w:r w:rsidRPr="006408BE">
        <w:rPr>
          <w:i/>
          <w:sz w:val="28"/>
          <w:szCs w:val="28"/>
          <w:bdr w:val="none" w:sz="0" w:space="0" w:color="auto" w:frame="1"/>
          <w:shd w:val="clear" w:color="auto" w:fill="FFFFFF"/>
        </w:rPr>
        <w:t>Matlab</w:t>
      </w:r>
      <w:r w:rsidRPr="006408BE">
        <w:rPr>
          <w:sz w:val="28"/>
          <w:szCs w:val="28"/>
          <w:bdr w:val="none" w:sz="0" w:space="0" w:color="auto" w:frame="1"/>
          <w:shd w:val="clear" w:color="auto" w:fill="FFFFFF"/>
        </w:rPr>
        <w:t>, коли між елементами ставляться прогалини, а рядки розділяються крапкою з комою, при цьому такий опис має бути передано у вигляді рядка</w:t>
      </w:r>
      <w:r w:rsidR="00C67EA5" w:rsidRPr="00C67EA5">
        <w:rPr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15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m_sqr_mx = np.matrix('1 2 3; 4 5 6; 7 8 9')</w:t>
      </w:r>
    </w:p>
    <w:p w:rsidR="00C67EA5" w:rsidRPr="00C67EA5" w:rsidRDefault="00C67EA5" w:rsidP="00BA084B">
      <w:pPr>
        <w:numPr>
          <w:ilvl w:val="0"/>
          <w:numId w:val="1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print(m_sqr_mx)</w:t>
      </w:r>
    </w:p>
    <w:p w:rsidR="00C67EA5" w:rsidRPr="00C67EA5" w:rsidRDefault="00C67EA5" w:rsidP="00BA084B">
      <w:pPr>
        <w:numPr>
          <w:ilvl w:val="0"/>
          <w:numId w:val="1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[[1 2 3]</w:t>
      </w:r>
    </w:p>
    <w:p w:rsidR="00C67EA5" w:rsidRPr="00C67EA5" w:rsidRDefault="00C67EA5" w:rsidP="00BA084B">
      <w:pPr>
        <w:numPr>
          <w:ilvl w:val="0"/>
          <w:numId w:val="15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[4 5 6]</w:t>
      </w:r>
    </w:p>
    <w:p w:rsidR="00C67EA5" w:rsidRPr="00C67EA5" w:rsidRDefault="00C67EA5" w:rsidP="00BA084B">
      <w:pPr>
        <w:numPr>
          <w:ilvl w:val="0"/>
          <w:numId w:val="15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[7 8 9]]</w:t>
      </w:r>
    </w:p>
    <w:p w:rsidR="00C67EA5" w:rsidRPr="00C67EA5" w:rsidRDefault="00C67EA5" w:rsidP="00BA084B">
      <w:pPr>
        <w:pStyle w:val="NormalWeb"/>
        <w:shd w:val="clear" w:color="auto" w:fill="FFFFFF"/>
        <w:spacing w:before="240" w:beforeAutospacing="0" w:after="0" w:afterAutospacing="0" w:line="360" w:lineRule="auto"/>
        <w:textAlignment w:val="baseline"/>
        <w:rPr>
          <w:sz w:val="28"/>
          <w:szCs w:val="28"/>
        </w:rPr>
      </w:pPr>
    </w:p>
    <w:p w:rsidR="00C67EA5" w:rsidRPr="00E246D0" w:rsidRDefault="00E246D0" w:rsidP="00BA084B">
      <w:pPr>
        <w:pStyle w:val="Heading2"/>
        <w:spacing w:line="360" w:lineRule="auto"/>
        <w:rPr>
          <w:b w:val="0"/>
          <w:sz w:val="28"/>
          <w:szCs w:val="24"/>
        </w:rPr>
      </w:pPr>
      <w:bookmarkStart w:id="28" w:name="_Toc37445270"/>
      <w:bookmarkStart w:id="29" w:name="_Toc37445339"/>
      <w:bookmarkStart w:id="30" w:name="_Toc37445497"/>
      <w:bookmarkStart w:id="31" w:name="_Toc37445575"/>
      <w:bookmarkStart w:id="32" w:name="_Toc37450941"/>
      <w:r w:rsidRPr="00E246D0">
        <w:rPr>
          <w:rStyle w:val="Heading2Char"/>
          <w:rFonts w:eastAsiaTheme="majorEastAsia"/>
          <w:b/>
          <w:i/>
          <w:sz w:val="32"/>
        </w:rPr>
        <w:t xml:space="preserve">2.2.5 </w:t>
      </w:r>
      <w:bookmarkEnd w:id="28"/>
      <w:bookmarkEnd w:id="29"/>
      <w:bookmarkEnd w:id="30"/>
      <w:bookmarkEnd w:id="31"/>
      <w:r w:rsidR="005F375B">
        <w:rPr>
          <w:rStyle w:val="Heading2Char"/>
          <w:b/>
          <w:i/>
          <w:sz w:val="32"/>
        </w:rPr>
        <w:t>Д</w:t>
      </w:r>
      <w:r w:rsidR="005F375B" w:rsidRPr="005F375B">
        <w:rPr>
          <w:rStyle w:val="Heading2Char"/>
          <w:b/>
          <w:i/>
          <w:sz w:val="32"/>
        </w:rPr>
        <w:t>іагональна матриця</w:t>
      </w:r>
      <w:bookmarkEnd w:id="32"/>
    </w:p>
    <w:p w:rsidR="00C67EA5" w:rsidRPr="00C67EA5" w:rsidRDefault="006408BE" w:rsidP="00BA084B">
      <w:pPr>
        <w:spacing w:before="240" w:after="0" w:line="360" w:lineRule="auto"/>
        <w:jc w:val="both"/>
        <w:rPr>
          <w:rFonts w:cs="Times New Roman"/>
          <w:szCs w:val="21"/>
          <w:bdr w:val="none" w:sz="0" w:space="0" w:color="auto" w:frame="1"/>
          <w:shd w:val="clear" w:color="auto" w:fill="FFFFFF"/>
        </w:rPr>
      </w:pPr>
      <w:r w:rsidRPr="006408BE">
        <w:rPr>
          <w:rFonts w:cs="Times New Roman"/>
          <w:szCs w:val="21"/>
          <w:bdr w:val="none" w:sz="0" w:space="0" w:color="auto" w:frame="1"/>
          <w:shd w:val="clear" w:color="auto" w:fill="FFFFFF"/>
        </w:rPr>
        <w:t xml:space="preserve">Особливим видом квадратної матриці є </w:t>
      </w:r>
      <w:r w:rsidRPr="006408BE">
        <w:rPr>
          <w:rFonts w:cs="Times New Roman"/>
          <w:b/>
          <w:szCs w:val="21"/>
          <w:bdr w:val="none" w:sz="0" w:space="0" w:color="auto" w:frame="1"/>
          <w:shd w:val="clear" w:color="auto" w:fill="FFFFFF"/>
        </w:rPr>
        <w:t>діагональна</w:t>
      </w:r>
      <w:r w:rsidRPr="006408BE">
        <w:rPr>
          <w:rFonts w:cs="Times New Roman"/>
          <w:szCs w:val="21"/>
          <w:bdr w:val="none" w:sz="0" w:space="0" w:color="auto" w:frame="1"/>
          <w:shd w:val="clear" w:color="auto" w:fill="FFFFFF"/>
        </w:rPr>
        <w:t xml:space="preserve"> - це така матриця, у якої всі елементи, крім тих, що розташовані на головній діагоналі, дорівнюють нулю.</w:t>
      </w:r>
    </w:p>
    <w:p w:rsidR="00C67EA5" w:rsidRDefault="003056D0" w:rsidP="00BA084B">
      <w:pPr>
        <w:spacing w:before="240" w:after="0" w:line="360" w:lineRule="auto"/>
        <w:jc w:val="center"/>
        <w:rPr>
          <w:rFonts w:cs="Times New Roman"/>
          <w:b/>
          <w:noProof/>
          <w:szCs w:val="28"/>
          <w:lang w:val="ru-RU"/>
        </w:rPr>
      </w:pPr>
      <w:r w:rsidRPr="00F4477D">
        <w:rPr>
          <w:position w:val="-54"/>
        </w:rPr>
        <w:object w:dxaOrig="2400" w:dyaOrig="1200">
          <v:shape id="_x0000_i1035" type="#_x0000_t75" style="width:147.6pt;height:73.8pt" o:ole="">
            <v:imagedata r:id="rId27" o:title=""/>
          </v:shape>
          <o:OLEObject Type="Embed" ProgID="Equation.DSMT4" ShapeID="_x0000_i1035" DrawAspect="Content" ObjectID="_1648156578" r:id="rId28"/>
        </w:object>
      </w:r>
    </w:p>
    <w:p w:rsidR="00C67EA5" w:rsidRPr="00C67EA5" w:rsidRDefault="006408BE" w:rsidP="00BA084B">
      <w:pPr>
        <w:spacing w:before="240" w:line="360" w:lineRule="auto"/>
        <w:rPr>
          <w:rFonts w:cs="Times New Roman"/>
          <w:szCs w:val="28"/>
          <w:shd w:val="clear" w:color="auto" w:fill="FFFFFF"/>
        </w:rPr>
      </w:pPr>
      <w:r w:rsidRPr="006408BE">
        <w:rPr>
          <w:rFonts w:cs="Times New Roman"/>
          <w:szCs w:val="28"/>
          <w:shd w:val="clear" w:color="auto" w:fill="FFFFFF"/>
        </w:rPr>
        <w:t>Діагональну матрицю можна побудувати вручну, задавши тільки значення елементів на головній діагоналі</w:t>
      </w:r>
      <w:r w:rsidR="00C67EA5" w:rsidRPr="00C67EA5">
        <w:rPr>
          <w:rFonts w:cs="Times New Roman"/>
          <w:szCs w:val="28"/>
          <w:shd w:val="clear" w:color="auto" w:fill="FFFFFF"/>
        </w:rPr>
        <w:t>.</w:t>
      </w:r>
    </w:p>
    <w:p w:rsidR="00C67EA5" w:rsidRPr="00C67EA5" w:rsidRDefault="00C67EA5" w:rsidP="00BA084B">
      <w:pPr>
        <w:numPr>
          <w:ilvl w:val="0"/>
          <w:numId w:val="16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m_diag = [[1, 0, 0], [0, 5, 0], [0, 0, 9]]</w:t>
      </w:r>
    </w:p>
    <w:p w:rsidR="00C67EA5" w:rsidRPr="00C67EA5" w:rsidRDefault="00C67EA5" w:rsidP="00BA084B">
      <w:pPr>
        <w:numPr>
          <w:ilvl w:val="0"/>
          <w:numId w:val="1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m_diag_np = np.matrix(m_diag)</w:t>
      </w:r>
    </w:p>
    <w:p w:rsidR="00C67EA5" w:rsidRPr="00C67EA5" w:rsidRDefault="00C67EA5" w:rsidP="00BA084B">
      <w:pPr>
        <w:numPr>
          <w:ilvl w:val="0"/>
          <w:numId w:val="1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print(m_diag_np)</w:t>
      </w:r>
    </w:p>
    <w:p w:rsidR="00C67EA5" w:rsidRPr="00C67EA5" w:rsidRDefault="00C67EA5" w:rsidP="00BA084B">
      <w:pPr>
        <w:numPr>
          <w:ilvl w:val="0"/>
          <w:numId w:val="1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 0 0]</w:t>
      </w:r>
    </w:p>
    <w:p w:rsidR="00C67EA5" w:rsidRPr="00C67EA5" w:rsidRDefault="00C67EA5" w:rsidP="00BA084B">
      <w:pPr>
        <w:numPr>
          <w:ilvl w:val="0"/>
          <w:numId w:val="16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 5 0]</w:t>
      </w:r>
    </w:p>
    <w:p w:rsidR="00C67EA5" w:rsidRPr="00C67EA5" w:rsidRDefault="00C67EA5" w:rsidP="00BA084B">
      <w:pPr>
        <w:numPr>
          <w:ilvl w:val="0"/>
          <w:numId w:val="16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C67EA5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 0 9]]</w:t>
      </w:r>
    </w:p>
    <w:p w:rsidR="00C67EA5" w:rsidRPr="00C67EA5" w:rsidRDefault="006408BE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</w:rPr>
      </w:pPr>
      <w:r w:rsidRPr="006408BE">
        <w:rPr>
          <w:sz w:val="28"/>
          <w:szCs w:val="28"/>
          <w:bdr w:val="none" w:sz="0" w:space="0" w:color="auto" w:frame="1"/>
        </w:rPr>
        <w:t xml:space="preserve">Бібліотека </w:t>
      </w:r>
      <w:r w:rsidRPr="006408BE">
        <w:rPr>
          <w:i/>
          <w:sz w:val="28"/>
          <w:szCs w:val="28"/>
          <w:bdr w:val="none" w:sz="0" w:space="0" w:color="auto" w:frame="1"/>
        </w:rPr>
        <w:t>Numpy</w:t>
      </w:r>
      <w:r w:rsidRPr="006408BE">
        <w:rPr>
          <w:sz w:val="28"/>
          <w:szCs w:val="28"/>
          <w:bdr w:val="none" w:sz="0" w:space="0" w:color="auto" w:frame="1"/>
        </w:rPr>
        <w:t xml:space="preserve"> надає інструменти, які можуть спростити побудову такої матриці</w:t>
      </w:r>
      <w:r w:rsidR="00C67EA5" w:rsidRPr="00C67EA5">
        <w:rPr>
          <w:sz w:val="28"/>
          <w:szCs w:val="28"/>
          <w:bdr w:val="none" w:sz="0" w:space="0" w:color="auto" w:frame="1"/>
        </w:rPr>
        <w:t>.</w:t>
      </w:r>
    </w:p>
    <w:p w:rsidR="00C67EA5" w:rsidRDefault="006408BE" w:rsidP="00BA084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6408BE">
        <w:rPr>
          <w:sz w:val="28"/>
          <w:szCs w:val="28"/>
          <w:bdr w:val="none" w:sz="0" w:space="0" w:color="auto" w:frame="1"/>
        </w:rPr>
        <w:lastRenderedPageBreak/>
        <w:t xml:space="preserve">Перший варіант підійде в тому випадку, якщо у вас вже є матриця, і ви хочете зробити з неї діагональну. Створимо матрицю розміру </w:t>
      </w:r>
      <w:r w:rsidR="00C67EA5" w:rsidRPr="00C67EA5">
        <w:rPr>
          <w:i/>
          <w:iCs/>
          <w:sz w:val="28"/>
          <w:szCs w:val="28"/>
          <w:bdr w:val="none" w:sz="0" w:space="0" w:color="auto" w:frame="1"/>
        </w:rPr>
        <w:t>3 3</w:t>
      </w:r>
      <w:r w:rsidR="00C67EA5" w:rsidRPr="00C67EA5">
        <w:rPr>
          <w:sz w:val="28"/>
          <w:szCs w:val="28"/>
          <w:bdr w:val="none" w:sz="0" w:space="0" w:color="auto" w:frame="1"/>
        </w:rPr>
        <w:t>.</w:t>
      </w:r>
    </w:p>
    <w:p w:rsidR="003A43AD" w:rsidRPr="003A43AD" w:rsidRDefault="003A43AD" w:rsidP="00BA084B">
      <w:pPr>
        <w:numPr>
          <w:ilvl w:val="0"/>
          <w:numId w:val="17"/>
        </w:numPr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3A43AD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m_sqr_mx = np.matrix('1 2 3; 4 5 6; 7 8 9')</w:t>
      </w:r>
    </w:p>
    <w:p w:rsidR="00C67EA5" w:rsidRPr="003A43AD" w:rsidRDefault="006408BE" w:rsidP="00BA084B">
      <w:pPr>
        <w:spacing w:before="240" w:line="360" w:lineRule="auto"/>
        <w:rPr>
          <w:rFonts w:cs="Times New Roman"/>
          <w:szCs w:val="28"/>
          <w:shd w:val="clear" w:color="auto" w:fill="FFFFFF"/>
        </w:rPr>
      </w:pPr>
      <w:r w:rsidRPr="006408BE">
        <w:rPr>
          <w:rFonts w:cs="Times New Roman"/>
          <w:szCs w:val="28"/>
          <w:shd w:val="clear" w:color="auto" w:fill="FFFFFF"/>
        </w:rPr>
        <w:t>Винесемо її головну діагональ</w:t>
      </w:r>
      <w:r w:rsidR="003A43AD" w:rsidRPr="003A43AD">
        <w:rPr>
          <w:rFonts w:cs="Times New Roman"/>
          <w:szCs w:val="28"/>
          <w:shd w:val="clear" w:color="auto" w:fill="FFFFFF"/>
        </w:rPr>
        <w:t>.</w:t>
      </w:r>
    </w:p>
    <w:p w:rsidR="003A43AD" w:rsidRPr="003A43AD" w:rsidRDefault="003A43AD" w:rsidP="00BA084B">
      <w:pPr>
        <w:numPr>
          <w:ilvl w:val="0"/>
          <w:numId w:val="18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3A43AD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&gt;&gt;&gt; diag = np.diag(m_sqr_mx)</w:t>
      </w:r>
    </w:p>
    <w:p w:rsidR="003A43AD" w:rsidRPr="003A43AD" w:rsidRDefault="003A43AD" w:rsidP="00BA084B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3A43AD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&gt;&gt;&gt; print(diag)</w:t>
      </w:r>
    </w:p>
    <w:p w:rsidR="003A43AD" w:rsidRPr="003A43AD" w:rsidRDefault="003A43AD" w:rsidP="00BA084B">
      <w:pPr>
        <w:numPr>
          <w:ilvl w:val="0"/>
          <w:numId w:val="18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eastAsia="Times New Roman" w:cs="Times New Roman"/>
          <w:color w:val="AAAAAA"/>
          <w:szCs w:val="28"/>
          <w:lang w:eastAsia="uk-UA"/>
        </w:rPr>
      </w:pPr>
      <w:r w:rsidRPr="003A43AD">
        <w:rPr>
          <w:rFonts w:eastAsia="Times New Roman" w:cs="Times New Roman"/>
          <w:color w:val="000000"/>
          <w:szCs w:val="28"/>
          <w:bdr w:val="none" w:sz="0" w:space="0" w:color="auto" w:frame="1"/>
          <w:lang w:eastAsia="uk-UA"/>
        </w:rPr>
        <w:t>[1 5 9]</w:t>
      </w:r>
    </w:p>
    <w:p w:rsidR="003A43AD" w:rsidRPr="003A43AD" w:rsidRDefault="006408BE" w:rsidP="00BA084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sz w:val="28"/>
          <w:szCs w:val="28"/>
        </w:rPr>
      </w:pPr>
      <w:r w:rsidRPr="006408BE">
        <w:rPr>
          <w:sz w:val="28"/>
          <w:szCs w:val="28"/>
          <w:bdr w:val="none" w:sz="0" w:space="0" w:color="auto" w:frame="1"/>
        </w:rPr>
        <w:t>Побудуємо діагональну матрицю на базі отриманої діагоналі</w:t>
      </w:r>
      <w:r w:rsidR="003A43AD" w:rsidRPr="003A43AD">
        <w:rPr>
          <w:sz w:val="28"/>
          <w:szCs w:val="28"/>
          <w:bdr w:val="none" w:sz="0" w:space="0" w:color="auto" w:frame="1"/>
        </w:rPr>
        <w:t>.</w:t>
      </w:r>
    </w:p>
    <w:p w:rsidR="003A43AD" w:rsidRPr="003A43AD" w:rsidRDefault="003A43AD" w:rsidP="00BA084B">
      <w:pPr>
        <w:numPr>
          <w:ilvl w:val="0"/>
          <w:numId w:val="19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3A43AD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m_diag_np = np.diag(np.diag(m_sqr_mx))</w:t>
      </w:r>
    </w:p>
    <w:p w:rsidR="003A43AD" w:rsidRPr="003A43AD" w:rsidRDefault="003A43AD" w:rsidP="00BA084B">
      <w:pPr>
        <w:numPr>
          <w:ilvl w:val="0"/>
          <w:numId w:val="1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3A43AD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&gt;&gt;&gt; print(m_diag_np)</w:t>
      </w:r>
    </w:p>
    <w:p w:rsidR="003A43AD" w:rsidRPr="003A43AD" w:rsidRDefault="003A43AD" w:rsidP="00BA084B">
      <w:pPr>
        <w:numPr>
          <w:ilvl w:val="0"/>
          <w:numId w:val="1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3A43AD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[[1 0 0]</w:t>
      </w:r>
    </w:p>
    <w:p w:rsidR="003A43AD" w:rsidRPr="003A43AD" w:rsidRDefault="003A43AD" w:rsidP="00BA084B">
      <w:pPr>
        <w:numPr>
          <w:ilvl w:val="0"/>
          <w:numId w:val="19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3A43AD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 5 0]</w:t>
      </w:r>
    </w:p>
    <w:p w:rsidR="003A43AD" w:rsidRPr="003A43AD" w:rsidRDefault="003A43AD" w:rsidP="00BA084B">
      <w:pPr>
        <w:numPr>
          <w:ilvl w:val="0"/>
          <w:numId w:val="19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28"/>
          <w:lang w:eastAsia="uk-UA"/>
        </w:rPr>
      </w:pPr>
      <w:r w:rsidRPr="003A43AD">
        <w:rPr>
          <w:rFonts w:ascii="inherit" w:eastAsia="Times New Roman" w:hAnsi="inherit" w:cs="Courier New"/>
          <w:color w:val="000000"/>
          <w:szCs w:val="28"/>
          <w:bdr w:val="none" w:sz="0" w:space="0" w:color="auto" w:frame="1"/>
          <w:lang w:eastAsia="uk-UA"/>
        </w:rPr>
        <w:t>[0 0 9]]</w:t>
      </w:r>
    </w:p>
    <w:p w:rsidR="003A43AD" w:rsidRDefault="006408BE" w:rsidP="00BA084B">
      <w:pPr>
        <w:spacing w:before="240" w:after="0" w:line="360" w:lineRule="auto"/>
        <w:jc w:val="both"/>
        <w:rPr>
          <w:rFonts w:cs="Times New Roman"/>
          <w:szCs w:val="28"/>
          <w:shd w:val="clear" w:color="auto" w:fill="FFFFFF"/>
        </w:rPr>
      </w:pPr>
      <w:r w:rsidRPr="006408BE">
        <w:rPr>
          <w:rFonts w:cs="Times New Roman"/>
          <w:szCs w:val="28"/>
          <w:shd w:val="clear" w:color="auto" w:fill="FFFFFF"/>
        </w:rPr>
        <w:t>Другий варіант передбачає побудову одиничної матриці, їй буде присвячено наступний параграф</w:t>
      </w:r>
      <w:r w:rsidR="003A43AD" w:rsidRPr="003A43AD">
        <w:rPr>
          <w:rFonts w:cs="Times New Roman"/>
          <w:szCs w:val="28"/>
          <w:shd w:val="clear" w:color="auto" w:fill="FFFFFF"/>
        </w:rPr>
        <w:t>.</w:t>
      </w:r>
    </w:p>
    <w:p w:rsidR="003A43AD" w:rsidRPr="002F7240" w:rsidRDefault="00E246D0" w:rsidP="00BA084B">
      <w:pPr>
        <w:pStyle w:val="Heading2"/>
        <w:spacing w:line="360" w:lineRule="auto"/>
        <w:rPr>
          <w:i/>
          <w:sz w:val="32"/>
          <w:lang w:val="ru-RU"/>
        </w:rPr>
      </w:pPr>
      <w:bookmarkStart w:id="33" w:name="_Toc37445271"/>
      <w:bookmarkStart w:id="34" w:name="_Toc37445340"/>
      <w:bookmarkStart w:id="35" w:name="_Toc37445498"/>
      <w:bookmarkStart w:id="36" w:name="_Toc37445576"/>
      <w:bookmarkStart w:id="37" w:name="_Toc37450942"/>
      <w:r w:rsidRPr="00E246D0">
        <w:rPr>
          <w:i/>
          <w:sz w:val="32"/>
          <w:bdr w:val="none" w:sz="0" w:space="0" w:color="auto" w:frame="1"/>
        </w:rPr>
        <w:t xml:space="preserve">2.2.6 </w:t>
      </w:r>
      <w:bookmarkEnd w:id="33"/>
      <w:bookmarkEnd w:id="34"/>
      <w:bookmarkEnd w:id="35"/>
      <w:bookmarkEnd w:id="36"/>
      <w:r w:rsidR="005F375B" w:rsidRPr="005F375B">
        <w:rPr>
          <w:i/>
          <w:sz w:val="32"/>
          <w:bdr w:val="none" w:sz="0" w:space="0" w:color="auto" w:frame="1"/>
        </w:rPr>
        <w:t>Одинична матриця</w:t>
      </w:r>
      <w:bookmarkEnd w:id="37"/>
    </w:p>
    <w:p w:rsidR="003A43AD" w:rsidRPr="006408BE" w:rsidRDefault="006408BE" w:rsidP="00BA084B">
      <w:pPr>
        <w:spacing w:before="240"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6408BE">
        <w:rPr>
          <w:rFonts w:cs="Times New Roman"/>
          <w:b/>
          <w:bCs/>
          <w:szCs w:val="28"/>
          <w:bdr w:val="none" w:sz="0" w:space="0" w:color="auto" w:frame="1"/>
          <w:shd w:val="clear" w:color="auto" w:fill="FFFFFF"/>
        </w:rPr>
        <w:t xml:space="preserve">Одиничною матрицею </w:t>
      </w:r>
      <w:r w:rsidRPr="006408BE">
        <w:rPr>
          <w:rFonts w:cs="Times New Roman"/>
          <w:bCs/>
          <w:szCs w:val="28"/>
          <w:bdr w:val="none" w:sz="0" w:space="0" w:color="auto" w:frame="1"/>
          <w:shd w:val="clear" w:color="auto" w:fill="FFFFFF"/>
        </w:rPr>
        <w:t>називають таку квадратну матрицю, у якій елементи головної діагоналі рівні одиниці, а всі інші нулю</w:t>
      </w:r>
      <w:r w:rsidR="003A43AD"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3A43AD" w:rsidRDefault="003056D0" w:rsidP="00BA084B">
      <w:pPr>
        <w:spacing w:before="240" w:line="360" w:lineRule="auto"/>
        <w:jc w:val="center"/>
        <w:rPr>
          <w:rFonts w:cs="Times New Roman"/>
          <w:b/>
          <w:noProof/>
          <w:szCs w:val="28"/>
          <w:lang w:val="ru-RU"/>
        </w:rPr>
      </w:pPr>
      <w:r w:rsidRPr="00F4477D">
        <w:rPr>
          <w:position w:val="-54"/>
        </w:rPr>
        <w:object w:dxaOrig="1680" w:dyaOrig="1200">
          <v:shape id="_x0000_i1036" type="#_x0000_t75" style="width:84pt;height:60pt" o:ole="">
            <v:imagedata r:id="rId29" o:title=""/>
          </v:shape>
          <o:OLEObject Type="Embed" ProgID="Equation.DSMT4" ShapeID="_x0000_i1036" DrawAspect="Content" ObjectID="_1648156579" r:id="rId30"/>
        </w:object>
      </w:r>
    </w:p>
    <w:p w:rsidR="003A43AD" w:rsidRDefault="006408BE" w:rsidP="00BA084B">
      <w:pPr>
        <w:spacing w:before="240" w:line="360" w:lineRule="auto"/>
        <w:jc w:val="both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Створимо одиничну матрицю на базі списку, який передамо в якості аргументу функції </w:t>
      </w:r>
      <w:r w:rsidR="003A43AD" w:rsidRPr="003A43AD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matrix()</w:t>
      </w:r>
      <w:r w:rsidR="003A43AD" w:rsidRPr="003A43AD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821F9E" w:rsidRPr="00821F9E" w:rsidRDefault="00821F9E" w:rsidP="00BA084B">
      <w:pPr>
        <w:numPr>
          <w:ilvl w:val="0"/>
          <w:numId w:val="20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lastRenderedPageBreak/>
        <w:t>&gt;&gt;&gt; m_e = [[1, 0, 0], [0, 1, 0], [0, 0, 1]]</w:t>
      </w:r>
    </w:p>
    <w:p w:rsidR="00821F9E" w:rsidRPr="00821F9E" w:rsidRDefault="00821F9E" w:rsidP="00BA084B">
      <w:pPr>
        <w:numPr>
          <w:ilvl w:val="0"/>
          <w:numId w:val="2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m_e_np = np.matrix(m_e)</w:t>
      </w:r>
    </w:p>
    <w:p w:rsidR="00821F9E" w:rsidRPr="00821F9E" w:rsidRDefault="00821F9E" w:rsidP="00BA084B">
      <w:pPr>
        <w:numPr>
          <w:ilvl w:val="0"/>
          <w:numId w:val="2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print(m_e_np)</w:t>
      </w:r>
    </w:p>
    <w:p w:rsidR="00821F9E" w:rsidRPr="00821F9E" w:rsidRDefault="00821F9E" w:rsidP="00BA084B">
      <w:pPr>
        <w:numPr>
          <w:ilvl w:val="0"/>
          <w:numId w:val="2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[[1 0 0]</w:t>
      </w:r>
    </w:p>
    <w:p w:rsidR="00821F9E" w:rsidRPr="00821F9E" w:rsidRDefault="00821F9E" w:rsidP="00BA084B">
      <w:pPr>
        <w:numPr>
          <w:ilvl w:val="0"/>
          <w:numId w:val="20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[0 1 0]</w:t>
      </w:r>
    </w:p>
    <w:p w:rsidR="00821F9E" w:rsidRPr="00821F9E" w:rsidRDefault="00821F9E" w:rsidP="00BA084B">
      <w:pPr>
        <w:numPr>
          <w:ilvl w:val="0"/>
          <w:numId w:val="20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[0 0 1]]</w:t>
      </w:r>
    </w:p>
    <w:p w:rsidR="00821F9E" w:rsidRPr="00821F9E" w:rsidRDefault="006408BE" w:rsidP="00BA084B">
      <w:pPr>
        <w:spacing w:before="240" w:line="360" w:lineRule="auto"/>
        <w:jc w:val="both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Такий спосіб не дуже зручний, на щастя для нас, для побудови такого типу матриць в бібліотеці </w:t>
      </w:r>
      <w:r w:rsidRPr="006408BE">
        <w:rPr>
          <w:rFonts w:cs="Times New Roman"/>
          <w:i/>
          <w:szCs w:val="28"/>
          <w:bdr w:val="none" w:sz="0" w:space="0" w:color="auto" w:frame="1"/>
          <w:shd w:val="clear" w:color="auto" w:fill="FFFFFF"/>
        </w:rPr>
        <w:t>Numpy</w:t>
      </w: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 є спеціальна функція</w:t>
      </w:r>
      <w:r w:rsidR="00821F9E" w:rsidRPr="00821F9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 – </w:t>
      </w:r>
      <w:r w:rsidR="00821F9E" w:rsidRPr="00821F9E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eye()</w:t>
      </w:r>
      <w:r w:rsidR="00821F9E" w:rsidRPr="00821F9E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821F9E" w:rsidRPr="00821F9E" w:rsidRDefault="00821F9E" w:rsidP="00BA084B">
      <w:pPr>
        <w:numPr>
          <w:ilvl w:val="0"/>
          <w:numId w:val="2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m_eye = np.eye(3)</w:t>
      </w:r>
    </w:p>
    <w:p w:rsidR="00821F9E" w:rsidRPr="00821F9E" w:rsidRDefault="00821F9E" w:rsidP="00BA084B">
      <w:pPr>
        <w:numPr>
          <w:ilvl w:val="0"/>
          <w:numId w:val="2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print(m_eye)</w:t>
      </w:r>
    </w:p>
    <w:p w:rsidR="00821F9E" w:rsidRPr="00821F9E" w:rsidRDefault="00821F9E" w:rsidP="00BA084B">
      <w:pPr>
        <w:numPr>
          <w:ilvl w:val="0"/>
          <w:numId w:val="2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[[ 1. 0. 0.]</w:t>
      </w:r>
    </w:p>
    <w:p w:rsidR="00821F9E" w:rsidRPr="00821F9E" w:rsidRDefault="00821F9E" w:rsidP="00BA084B">
      <w:pPr>
        <w:numPr>
          <w:ilvl w:val="0"/>
          <w:numId w:val="2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[ 0. 1. 0.]</w:t>
      </w:r>
    </w:p>
    <w:p w:rsidR="00821F9E" w:rsidRPr="00821F9E" w:rsidRDefault="00821F9E" w:rsidP="00BA084B">
      <w:pPr>
        <w:numPr>
          <w:ilvl w:val="0"/>
          <w:numId w:val="2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[ 0. 0. 1.]]</w:t>
      </w:r>
    </w:p>
    <w:p w:rsidR="00821F9E" w:rsidRDefault="006408BE" w:rsidP="00BA084B">
      <w:pPr>
        <w:spacing w:before="240" w:line="360" w:lineRule="auto"/>
        <w:jc w:val="both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Як аргумент функції передається розмірність матриці, в нашому прикладі - це матриця </w:t>
      </w:r>
      <w:r w:rsidRPr="006408BE">
        <w:rPr>
          <w:rFonts w:cs="Times New Roman"/>
          <w:i/>
          <w:szCs w:val="28"/>
          <w:bdr w:val="none" w:sz="0" w:space="0" w:color="auto" w:frame="1"/>
          <w:shd w:val="clear" w:color="auto" w:fill="FFFFFF"/>
        </w:rPr>
        <w:t>3 3</w:t>
      </w: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. Той же результат можна отримати за допомогою функції </w:t>
      </w:r>
      <w:r w:rsidR="00821F9E" w:rsidRPr="00821F9E">
        <w:rPr>
          <w:rFonts w:cs="Times New Roman"/>
          <w:i/>
          <w:iCs/>
          <w:szCs w:val="28"/>
          <w:bdr w:val="none" w:sz="0" w:space="0" w:color="auto" w:frame="1"/>
          <w:shd w:val="clear" w:color="auto" w:fill="FFFFFF"/>
        </w:rPr>
        <w:t>identity()</w:t>
      </w:r>
      <w:r w:rsidR="00821F9E" w:rsidRPr="00821F9E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821F9E" w:rsidRPr="00821F9E" w:rsidRDefault="00821F9E" w:rsidP="00BA084B">
      <w:pPr>
        <w:numPr>
          <w:ilvl w:val="0"/>
          <w:numId w:val="2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m_idnt = np.identity(3)</w:t>
      </w:r>
    </w:p>
    <w:p w:rsidR="00821F9E" w:rsidRPr="00821F9E" w:rsidRDefault="00821F9E" w:rsidP="00BA084B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print(m_idnt)</w:t>
      </w:r>
    </w:p>
    <w:p w:rsidR="00821F9E" w:rsidRPr="00821F9E" w:rsidRDefault="00821F9E" w:rsidP="00BA084B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[[ 1. 0. 0.]</w:t>
      </w:r>
    </w:p>
    <w:p w:rsidR="00821F9E" w:rsidRPr="00821F9E" w:rsidRDefault="00821F9E" w:rsidP="00BA084B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[ 0. 1. 0.]</w:t>
      </w:r>
    </w:p>
    <w:p w:rsidR="00821F9E" w:rsidRPr="00821F9E" w:rsidRDefault="00821F9E" w:rsidP="00BA084B">
      <w:pPr>
        <w:numPr>
          <w:ilvl w:val="0"/>
          <w:numId w:val="22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[ 0. 0. 1.]]</w:t>
      </w:r>
    </w:p>
    <w:p w:rsidR="00821F9E" w:rsidRDefault="00821F9E" w:rsidP="00BA084B">
      <w:pPr>
        <w:spacing w:line="360" w:lineRule="auto"/>
        <w:rPr>
          <w:rFonts w:eastAsiaTheme="majorEastAsia" w:cs="Times New Roman"/>
          <w:b/>
          <w:i/>
          <w:sz w:val="32"/>
          <w:szCs w:val="24"/>
          <w:bdr w:val="none" w:sz="0" w:space="0" w:color="auto" w:frame="1"/>
        </w:rPr>
      </w:pPr>
      <w:r>
        <w:rPr>
          <w:rFonts w:cs="Times New Roman"/>
          <w:b/>
          <w:i/>
          <w:sz w:val="32"/>
          <w:bdr w:val="none" w:sz="0" w:space="0" w:color="auto" w:frame="1"/>
        </w:rPr>
        <w:br w:type="page"/>
      </w:r>
    </w:p>
    <w:p w:rsidR="00821F9E" w:rsidRPr="00E246D0" w:rsidRDefault="00E246D0" w:rsidP="00BA084B">
      <w:pPr>
        <w:pStyle w:val="Heading2"/>
        <w:spacing w:line="360" w:lineRule="auto"/>
        <w:rPr>
          <w:i/>
          <w:sz w:val="32"/>
        </w:rPr>
      </w:pPr>
      <w:bookmarkStart w:id="38" w:name="_Toc37445272"/>
      <w:bookmarkStart w:id="39" w:name="_Toc37445341"/>
      <w:bookmarkStart w:id="40" w:name="_Toc37445499"/>
      <w:bookmarkStart w:id="41" w:name="_Toc37445577"/>
      <w:bookmarkStart w:id="42" w:name="_Toc37450943"/>
      <w:r w:rsidRPr="00E246D0">
        <w:rPr>
          <w:i/>
          <w:sz w:val="32"/>
          <w:bdr w:val="none" w:sz="0" w:space="0" w:color="auto" w:frame="1"/>
        </w:rPr>
        <w:lastRenderedPageBreak/>
        <w:t xml:space="preserve">2.2.7 </w:t>
      </w:r>
      <w:bookmarkEnd w:id="38"/>
      <w:bookmarkEnd w:id="39"/>
      <w:bookmarkEnd w:id="40"/>
      <w:bookmarkEnd w:id="41"/>
      <w:r w:rsidR="005F375B">
        <w:rPr>
          <w:i/>
          <w:sz w:val="32"/>
          <w:bdr w:val="none" w:sz="0" w:space="0" w:color="auto" w:frame="1"/>
        </w:rPr>
        <w:t>Н</w:t>
      </w:r>
      <w:r w:rsidR="005F375B" w:rsidRPr="005F375B">
        <w:rPr>
          <w:i/>
          <w:sz w:val="32"/>
          <w:bdr w:val="none" w:sz="0" w:space="0" w:color="auto" w:frame="1"/>
        </w:rPr>
        <w:t>ульова матриця</w:t>
      </w:r>
      <w:bookmarkEnd w:id="42"/>
    </w:p>
    <w:p w:rsidR="00821F9E" w:rsidRDefault="006408BE" w:rsidP="00BA084B">
      <w:pPr>
        <w:spacing w:before="240" w:line="360" w:lineRule="auto"/>
        <w:rPr>
          <w:rFonts w:cs="Times New Roman"/>
          <w:szCs w:val="28"/>
          <w:bdr w:val="none" w:sz="0" w:space="0" w:color="auto" w:frame="1"/>
          <w:shd w:val="clear" w:color="auto" w:fill="FFFFFF"/>
        </w:rPr>
      </w:pP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У </w:t>
      </w:r>
      <w:r w:rsidRPr="006408BE">
        <w:rPr>
          <w:rFonts w:cs="Times New Roman"/>
          <w:b/>
          <w:szCs w:val="28"/>
          <w:bdr w:val="none" w:sz="0" w:space="0" w:color="auto" w:frame="1"/>
          <w:shd w:val="clear" w:color="auto" w:fill="FFFFFF"/>
        </w:rPr>
        <w:t>нульовий матриці</w:t>
      </w:r>
      <w:r w:rsidRPr="006408BE">
        <w:rPr>
          <w:rFonts w:cs="Times New Roman"/>
          <w:szCs w:val="28"/>
          <w:bdr w:val="none" w:sz="0" w:space="0" w:color="auto" w:frame="1"/>
          <w:shd w:val="clear" w:color="auto" w:fill="FFFFFF"/>
        </w:rPr>
        <w:t xml:space="preserve"> всі елементи дорівнюють нулю</w:t>
      </w:r>
      <w:r w:rsidR="00821F9E" w:rsidRPr="00821F9E">
        <w:rPr>
          <w:rFonts w:cs="Times New Roman"/>
          <w:szCs w:val="28"/>
          <w:bdr w:val="none" w:sz="0" w:space="0" w:color="auto" w:frame="1"/>
          <w:shd w:val="clear" w:color="auto" w:fill="FFFFFF"/>
        </w:rPr>
        <w:t>.</w:t>
      </w:r>
    </w:p>
    <w:p w:rsidR="00821F9E" w:rsidRDefault="003056D0" w:rsidP="00BA084B">
      <w:pPr>
        <w:spacing w:before="240" w:line="360" w:lineRule="auto"/>
        <w:jc w:val="center"/>
        <w:rPr>
          <w:rFonts w:cs="Times New Roman"/>
          <w:b/>
          <w:noProof/>
          <w:szCs w:val="28"/>
          <w:lang w:val="ru-RU"/>
        </w:rPr>
      </w:pPr>
      <w:r w:rsidRPr="00F4477D">
        <w:rPr>
          <w:position w:val="-54"/>
        </w:rPr>
        <w:object w:dxaOrig="1680" w:dyaOrig="1200">
          <v:shape id="_x0000_i1037" type="#_x0000_t75" style="width:102.6pt;height:73.2pt" o:ole="">
            <v:imagedata r:id="rId31" o:title=""/>
          </v:shape>
          <o:OLEObject Type="Embed" ProgID="Equation.DSMT4" ShapeID="_x0000_i1037" DrawAspect="Content" ObjectID="_1648156580" r:id="rId32"/>
        </w:object>
      </w:r>
    </w:p>
    <w:p w:rsidR="00821F9E" w:rsidRDefault="006408BE" w:rsidP="00BA084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6408BE">
        <w:rPr>
          <w:sz w:val="28"/>
          <w:szCs w:val="28"/>
          <w:bdr w:val="none" w:sz="0" w:space="0" w:color="auto" w:frame="1"/>
        </w:rPr>
        <w:t xml:space="preserve">Приклад того, як створити таку матрицю з використанням списків, ми приводити не будемо, він робиться за аналогією з попереднім розділом. Що стосується </w:t>
      </w:r>
      <w:r w:rsidRPr="006408BE">
        <w:rPr>
          <w:i/>
          <w:sz w:val="28"/>
          <w:szCs w:val="28"/>
          <w:bdr w:val="none" w:sz="0" w:space="0" w:color="auto" w:frame="1"/>
        </w:rPr>
        <w:t>Numpy</w:t>
      </w:r>
      <w:r w:rsidRPr="006408BE">
        <w:rPr>
          <w:sz w:val="28"/>
          <w:szCs w:val="28"/>
          <w:bdr w:val="none" w:sz="0" w:space="0" w:color="auto" w:frame="1"/>
        </w:rPr>
        <w:t xml:space="preserve">, то в складі цієї бібліотеки є функція </w:t>
      </w:r>
      <w:r w:rsidRPr="006408BE">
        <w:rPr>
          <w:i/>
          <w:sz w:val="28"/>
          <w:szCs w:val="28"/>
          <w:bdr w:val="none" w:sz="0" w:space="0" w:color="auto" w:frame="1"/>
        </w:rPr>
        <w:t>zeros</w:t>
      </w:r>
      <w:r w:rsidRPr="006408BE">
        <w:rPr>
          <w:sz w:val="28"/>
          <w:szCs w:val="28"/>
          <w:bdr w:val="none" w:sz="0" w:space="0" w:color="auto" w:frame="1"/>
        </w:rPr>
        <w:t xml:space="preserve"> (), яка створює потрібну нам матрицю</w:t>
      </w:r>
      <w:r w:rsidR="00821F9E" w:rsidRPr="00821F9E">
        <w:rPr>
          <w:sz w:val="28"/>
          <w:szCs w:val="28"/>
          <w:bdr w:val="none" w:sz="0" w:space="0" w:color="auto" w:frame="1"/>
        </w:rPr>
        <w:t>.</w:t>
      </w:r>
    </w:p>
    <w:p w:rsidR="00821F9E" w:rsidRPr="00821F9E" w:rsidRDefault="00821F9E" w:rsidP="00BA084B">
      <w:pPr>
        <w:numPr>
          <w:ilvl w:val="0"/>
          <w:numId w:val="2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m_zeros = np.zeros((3, 3))</w:t>
      </w:r>
    </w:p>
    <w:p w:rsidR="00821F9E" w:rsidRPr="00821F9E" w:rsidRDefault="00821F9E" w:rsidP="00BA084B">
      <w:pPr>
        <w:numPr>
          <w:ilvl w:val="0"/>
          <w:numId w:val="2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&gt;&gt;&gt; print(m_zeros)</w:t>
      </w:r>
    </w:p>
    <w:p w:rsidR="00821F9E" w:rsidRPr="00821F9E" w:rsidRDefault="00821F9E" w:rsidP="00BA084B">
      <w:pPr>
        <w:numPr>
          <w:ilvl w:val="0"/>
          <w:numId w:val="2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[[ 0. 0. 0.]</w:t>
      </w:r>
    </w:p>
    <w:p w:rsidR="00821F9E" w:rsidRPr="00821F9E" w:rsidRDefault="00821F9E" w:rsidP="00BA084B">
      <w:pPr>
        <w:numPr>
          <w:ilvl w:val="0"/>
          <w:numId w:val="2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[ 0. 0. 0.]</w:t>
      </w:r>
    </w:p>
    <w:p w:rsidR="00821F9E" w:rsidRPr="00821F9E" w:rsidRDefault="00821F9E" w:rsidP="00BA084B">
      <w:pPr>
        <w:numPr>
          <w:ilvl w:val="0"/>
          <w:numId w:val="2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360" w:lineRule="auto"/>
        <w:ind w:left="600"/>
        <w:textAlignment w:val="baseline"/>
        <w:rPr>
          <w:rFonts w:ascii="Courier New" w:eastAsia="Times New Roman" w:hAnsi="Courier New" w:cs="Courier New"/>
          <w:color w:val="AAAAAA"/>
          <w:szCs w:val="17"/>
          <w:lang w:eastAsia="uk-UA"/>
        </w:rPr>
      </w:pPr>
      <w:r w:rsidRPr="00821F9E">
        <w:rPr>
          <w:rFonts w:ascii="inherit" w:eastAsia="Times New Roman" w:hAnsi="inherit" w:cs="Courier New"/>
          <w:color w:val="000000"/>
          <w:szCs w:val="18"/>
          <w:bdr w:val="none" w:sz="0" w:space="0" w:color="auto" w:frame="1"/>
          <w:lang w:eastAsia="uk-UA"/>
        </w:rPr>
        <w:t>[ 0. 0. 0.]]</w:t>
      </w:r>
    </w:p>
    <w:p w:rsidR="00821F9E" w:rsidRPr="00821F9E" w:rsidRDefault="00821F9E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821F9E" w:rsidRDefault="006408BE" w:rsidP="00BA084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  <w:r w:rsidRPr="006408BE">
        <w:rPr>
          <w:sz w:val="28"/>
          <w:szCs w:val="28"/>
          <w:bdr w:val="none" w:sz="0" w:space="0" w:color="auto" w:frame="1"/>
          <w:shd w:val="clear" w:color="auto" w:fill="FFFFFF"/>
        </w:rPr>
        <w:t xml:space="preserve">Як параметр функції </w:t>
      </w:r>
      <w:r w:rsidRPr="006408BE">
        <w:rPr>
          <w:i/>
          <w:sz w:val="28"/>
          <w:szCs w:val="28"/>
          <w:bdr w:val="none" w:sz="0" w:space="0" w:color="auto" w:frame="1"/>
          <w:shd w:val="clear" w:color="auto" w:fill="FFFFFF"/>
        </w:rPr>
        <w:t>zeros</w:t>
      </w:r>
      <w:r w:rsidRPr="006408BE">
        <w:rPr>
          <w:sz w:val="28"/>
          <w:szCs w:val="28"/>
          <w:bdr w:val="none" w:sz="0" w:space="0" w:color="auto" w:frame="1"/>
          <w:shd w:val="clear" w:color="auto" w:fill="FFFFFF"/>
        </w:rPr>
        <w:t xml:space="preserve"> () передається розмірність необхідної матриці у вигляді кортежу з двох елементів, перший з яких - число рядків, другий - стовпців. Якщо функції </w:t>
      </w:r>
      <w:r w:rsidRPr="006408BE">
        <w:rPr>
          <w:i/>
          <w:sz w:val="28"/>
          <w:szCs w:val="28"/>
          <w:bdr w:val="none" w:sz="0" w:space="0" w:color="auto" w:frame="1"/>
          <w:shd w:val="clear" w:color="auto" w:fill="FFFFFF"/>
        </w:rPr>
        <w:t>zeros</w:t>
      </w:r>
      <w:r w:rsidRPr="006408BE">
        <w:rPr>
          <w:sz w:val="28"/>
          <w:szCs w:val="28"/>
          <w:bdr w:val="none" w:sz="0" w:space="0" w:color="auto" w:frame="1"/>
          <w:shd w:val="clear" w:color="auto" w:fill="FFFFFF"/>
        </w:rPr>
        <w:t xml:space="preserve"> () передати в якості аргументу число, то буде побудований нульовий вект</w:t>
      </w:r>
      <w:r w:rsidR="006E216A">
        <w:rPr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6408BE">
        <w:rPr>
          <w:sz w:val="28"/>
          <w:szCs w:val="28"/>
          <w:bdr w:val="none" w:sz="0" w:space="0" w:color="auto" w:frame="1"/>
          <w:shd w:val="clear" w:color="auto" w:fill="FFFFFF"/>
        </w:rPr>
        <w:t>ор-рядок, це ми робили в параграфі, присвяченому векторах</w:t>
      </w:r>
      <w:r w:rsidR="00821F9E" w:rsidRPr="00821F9E">
        <w:rPr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821F9E" w:rsidRDefault="00821F9E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594C62" w:rsidRDefault="00594C62" w:rsidP="00BA084B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821F9E" w:rsidRPr="00E246D0" w:rsidRDefault="00E246D0" w:rsidP="00BA084B">
      <w:pPr>
        <w:pStyle w:val="Title"/>
        <w:spacing w:after="240" w:line="360" w:lineRule="auto"/>
        <w:rPr>
          <w:rFonts w:ascii="Times New Roman" w:hAnsi="Times New Roman" w:cs="Times New Roman"/>
          <w:b/>
          <w:sz w:val="36"/>
          <w:szCs w:val="36"/>
        </w:rPr>
      </w:pPr>
      <w:bookmarkStart w:id="43" w:name="_Toc37445342"/>
      <w:bookmarkStart w:id="44" w:name="_Toc37445500"/>
      <w:bookmarkStart w:id="45" w:name="_Toc37445578"/>
      <w:bookmarkStart w:id="46" w:name="_Toc37450944"/>
      <w:r>
        <w:rPr>
          <w:rFonts w:ascii="Times New Roman" w:hAnsi="Times New Roman" w:cs="Times New Roman"/>
          <w:b/>
          <w:sz w:val="36"/>
          <w:szCs w:val="36"/>
        </w:rPr>
        <w:t>3</w:t>
      </w:r>
      <w:r w:rsidR="00821F9E" w:rsidRPr="00E246D0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1</w:t>
      </w:r>
      <w:r w:rsidR="00821F9E" w:rsidRPr="00E246D0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End w:id="43"/>
      <w:bookmarkEnd w:id="44"/>
      <w:bookmarkEnd w:id="45"/>
      <w:r w:rsidR="005F375B" w:rsidRPr="005F375B">
        <w:rPr>
          <w:rFonts w:ascii="Times New Roman" w:hAnsi="Times New Roman" w:cs="Times New Roman"/>
          <w:b/>
          <w:sz w:val="36"/>
          <w:szCs w:val="36"/>
        </w:rPr>
        <w:t>Лінійна алгебра</w:t>
      </w:r>
      <w:bookmarkEnd w:id="46"/>
    </w:p>
    <w:p w:rsidR="00594C62" w:rsidRDefault="006408BE" w:rsidP="00594C6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08BE">
        <w:rPr>
          <w:rFonts w:ascii="Times New Roman" w:hAnsi="Times New Roman"/>
          <w:sz w:val="28"/>
          <w:szCs w:val="28"/>
        </w:rPr>
        <w:lastRenderedPageBreak/>
        <w:t>Лінійна алгебра - це основа обчислювальної науки. Як матаналіз - основа математики в якомусь сенсі, то обчислювальна лінійна алгебра - це основа обчислювальної науки. Може здатися, що це щось просте. Що таке взагалі лінійна алгебра? Це наука про векторних просторах. Ми можемо складати вектори, є матриці або оператори, ми можемо множити матрицю на вектор, вирішувати л</w:t>
      </w:r>
      <w:r>
        <w:rPr>
          <w:rFonts w:ascii="Times New Roman" w:hAnsi="Times New Roman"/>
          <w:sz w:val="28"/>
          <w:szCs w:val="28"/>
        </w:rPr>
        <w:t>інійні системи. Виглядає просто</w:t>
      </w:r>
      <w:r w:rsidR="00821F9E">
        <w:rPr>
          <w:rFonts w:ascii="Times New Roman" w:hAnsi="Times New Roman"/>
          <w:sz w:val="28"/>
          <w:szCs w:val="28"/>
        </w:rPr>
        <w:t>.</w:t>
      </w:r>
    </w:p>
    <w:p w:rsidR="00821F9E" w:rsidRPr="00594C62" w:rsidRDefault="00821F9E" w:rsidP="00594C62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/>
      </w:r>
      <w:bookmarkStart w:id="47" w:name="_Toc37445579"/>
      <w:bookmarkStart w:id="48" w:name="_Toc37450945"/>
      <w:r w:rsidR="00E246D0" w:rsidRPr="005F375B">
        <w:rPr>
          <w:rFonts w:ascii="Times New Roman" w:hAnsi="Times New Roman" w:cs="Times New Roman"/>
          <w:b/>
          <w:sz w:val="36"/>
          <w:szCs w:val="36"/>
        </w:rPr>
        <w:t>3.2</w:t>
      </w:r>
      <w:r w:rsidRPr="005F375B">
        <w:rPr>
          <w:rFonts w:ascii="Times New Roman" w:hAnsi="Times New Roman" w:cs="Times New Roman"/>
          <w:b/>
          <w:sz w:val="36"/>
          <w:szCs w:val="36"/>
        </w:rPr>
        <w:t xml:space="preserve"> Модуль numpy.linalg</w:t>
      </w:r>
      <w:bookmarkEnd w:id="47"/>
      <w:bookmarkEnd w:id="48"/>
    </w:p>
    <w:p w:rsidR="006408BE" w:rsidRPr="006408BE" w:rsidRDefault="00821F9E" w:rsidP="00BA084B">
      <w:pPr>
        <w:pStyle w:val="Standard"/>
        <w:spacing w:after="200" w:line="360" w:lineRule="auto"/>
        <w:jc w:val="both"/>
        <w:rPr>
          <w:rFonts w:ascii="Times New Roman" w:hAnsi="Times New Roman"/>
          <w:sz w:val="28"/>
        </w:rPr>
      </w:pPr>
      <w:r w:rsidRPr="006408BE">
        <w:rPr>
          <w:rFonts w:ascii="Times New Roman" w:hAnsi="Times New Roman"/>
          <w:i/>
          <w:sz w:val="28"/>
        </w:rPr>
        <w:t>Numeric Python (NumPy)</w:t>
      </w:r>
      <w:r>
        <w:rPr>
          <w:rFonts w:ascii="Times New Roman" w:hAnsi="Times New Roman"/>
          <w:sz w:val="28"/>
        </w:rPr>
        <w:t xml:space="preserve"> - </w:t>
      </w:r>
      <w:r w:rsidR="006408BE" w:rsidRPr="006408BE">
        <w:rPr>
          <w:rFonts w:ascii="Times New Roman" w:hAnsi="Times New Roman"/>
          <w:sz w:val="28"/>
        </w:rPr>
        <w:t>це кілька модулів для обчислень з багатовимірними масивами, необхідних для багатьох чисельних додатків. Масив - це набір однорідних елементів, доступних за індексами. Масиви модуля Numeric можуть бути багатовимірними, тобто мати більше однієї розмірності. Кількість розмірностей і довжина масиву по кожній осі називаються формою масиву (</w:t>
      </w:r>
      <w:r w:rsidR="006408BE" w:rsidRPr="006408BE">
        <w:rPr>
          <w:rFonts w:ascii="Times New Roman" w:hAnsi="Times New Roman"/>
          <w:i/>
          <w:sz w:val="28"/>
        </w:rPr>
        <w:t>shape</w:t>
      </w:r>
      <w:r w:rsidR="006408BE" w:rsidRPr="006408BE">
        <w:rPr>
          <w:rFonts w:ascii="Times New Roman" w:hAnsi="Times New Roman"/>
          <w:sz w:val="28"/>
        </w:rPr>
        <w:t>). Розміщення масиву в пам'яті проводиться відповідно до параметрів і може бути виконано як в мові С (за останнім індексом), як в мові Fortran (за першим індексом) або безладно.</w:t>
      </w:r>
    </w:p>
    <w:p w:rsidR="006408BE" w:rsidRPr="006408BE" w:rsidRDefault="006408BE" w:rsidP="00BA084B">
      <w:pPr>
        <w:pStyle w:val="Standard"/>
        <w:spacing w:after="200" w:line="360" w:lineRule="auto"/>
        <w:jc w:val="both"/>
        <w:rPr>
          <w:rFonts w:ascii="Times New Roman" w:hAnsi="Times New Roman"/>
          <w:sz w:val="28"/>
        </w:rPr>
      </w:pPr>
      <w:r w:rsidRPr="006408BE">
        <w:rPr>
          <w:rFonts w:ascii="Times New Roman" w:hAnsi="Times New Roman"/>
          <w:sz w:val="28"/>
        </w:rPr>
        <w:t>Особливо підкреслимо відміну масиву від набору даних (списку чи кортежу). Величини, що входять в масив мають однаковий тип і їх кількість жорстко задається при ініціалізації. Елементи масиву не є об'єктами, це змінні в звичайному розумінні цього слова. Масиви дозволяють економити пам'ять і збільшувати швидкість роботи з великою кількістю однотипних даних.</w:t>
      </w:r>
    </w:p>
    <w:p w:rsidR="006408BE" w:rsidRPr="006408BE" w:rsidRDefault="006408BE" w:rsidP="00BA084B">
      <w:pPr>
        <w:pStyle w:val="Standard"/>
        <w:spacing w:after="200" w:line="360" w:lineRule="auto"/>
        <w:jc w:val="both"/>
        <w:rPr>
          <w:rFonts w:ascii="Times New Roman" w:hAnsi="Times New Roman"/>
          <w:sz w:val="28"/>
        </w:rPr>
      </w:pPr>
      <w:r w:rsidRPr="006408BE">
        <w:rPr>
          <w:rFonts w:ascii="Times New Roman" w:hAnsi="Times New Roman"/>
          <w:sz w:val="28"/>
        </w:rPr>
        <w:t xml:space="preserve">Модуль </w:t>
      </w:r>
      <w:r w:rsidRPr="006408BE">
        <w:rPr>
          <w:rFonts w:ascii="Times New Roman" w:hAnsi="Times New Roman"/>
          <w:i/>
          <w:sz w:val="28"/>
        </w:rPr>
        <w:t>numpy.linalg</w:t>
      </w:r>
      <w:r w:rsidRPr="006408BE">
        <w:rPr>
          <w:rFonts w:ascii="Times New Roman" w:hAnsi="Times New Roman"/>
          <w:sz w:val="28"/>
        </w:rPr>
        <w:t xml:space="preserve"> містить алгоритми лінійної алгебри, зокрема знаходження визначника матриці, рішень системи лінійних рівнянь, звернення матриці, знаходження власних чисел і власних векторів матриці, розкладання матриці на множники: Холецкого, сингулярне, метод найменших квадратів і т.д.</w:t>
      </w:r>
    </w:p>
    <w:p w:rsidR="00821F9E" w:rsidRDefault="006408BE" w:rsidP="00BA084B">
      <w:pPr>
        <w:pStyle w:val="Standard"/>
        <w:spacing w:after="200" w:line="360" w:lineRule="auto"/>
        <w:jc w:val="both"/>
        <w:rPr>
          <w:rFonts w:hint="eastAsia"/>
        </w:rPr>
      </w:pPr>
      <w:r w:rsidRPr="006408BE">
        <w:rPr>
          <w:rFonts w:ascii="Times New Roman" w:hAnsi="Times New Roman"/>
          <w:sz w:val="28"/>
        </w:rPr>
        <w:t>Нижче наведена таблиця</w:t>
      </w: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71"/>
      </w:tblGrid>
      <w:tr w:rsidR="00821F9E" w:rsidTr="00AF260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Команда</w:t>
            </w:r>
          </w:p>
        </w:tc>
        <w:tc>
          <w:tcPr>
            <w:tcW w:w="4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Опис</w:t>
            </w:r>
          </w:p>
        </w:tc>
      </w:tr>
      <w:tr w:rsidR="00821F9E" w:rsidTr="00AF260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dot(a, b[, out])</w:t>
            </w:r>
          </w:p>
        </w:tc>
        <w:tc>
          <w:tcPr>
            <w:tcW w:w="4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ascii="Times New Roman" w:hAnsi="Times New Roman"/>
                <w:sz w:val="28"/>
              </w:rPr>
            </w:pPr>
            <w:r w:rsidRPr="006408BE">
              <w:rPr>
                <w:rFonts w:ascii="Times New Roman" w:hAnsi="Times New Roman"/>
                <w:sz w:val="28"/>
              </w:rPr>
              <w:t>скалярний добуток масивів</w:t>
            </w:r>
          </w:p>
        </w:tc>
      </w:tr>
      <w:tr w:rsidR="00821F9E" w:rsidTr="00AF260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vdot(a, b)</w:t>
            </w:r>
          </w:p>
        </w:tc>
        <w:tc>
          <w:tcPr>
            <w:tcW w:w="4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ascii="Times New Roman" w:hAnsi="Times New Roman"/>
                <w:sz w:val="28"/>
              </w:rPr>
            </w:pPr>
            <w:r w:rsidRPr="006408BE">
              <w:rPr>
                <w:rFonts w:ascii="Times New Roman" w:hAnsi="Times New Roman"/>
                <w:sz w:val="28"/>
              </w:rPr>
              <w:t>векторний добуток векторів</w:t>
            </w:r>
          </w:p>
        </w:tc>
      </w:tr>
      <w:tr w:rsidR="00821F9E" w:rsidTr="00AF260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inner(a, b)</w:t>
            </w:r>
          </w:p>
        </w:tc>
        <w:tc>
          <w:tcPr>
            <w:tcW w:w="4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ascii="Times New Roman" w:hAnsi="Times New Roman"/>
                <w:sz w:val="28"/>
              </w:rPr>
            </w:pPr>
            <w:r w:rsidRPr="006408BE">
              <w:rPr>
                <w:rFonts w:ascii="Times New Roman" w:hAnsi="Times New Roman"/>
                <w:sz w:val="28"/>
              </w:rPr>
              <w:t>внутрішнє твір масивів</w:t>
            </w:r>
          </w:p>
        </w:tc>
      </w:tr>
    </w:tbl>
    <w:p w:rsidR="00821F9E" w:rsidRDefault="00821F9E" w:rsidP="00BA084B">
      <w:pPr>
        <w:spacing w:after="0" w:line="360" w:lineRule="auto"/>
        <w:rPr>
          <w:vanish/>
        </w:rPr>
      </w:pPr>
    </w:p>
    <w:tbl>
      <w:tblPr>
        <w:tblW w:w="9699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4869"/>
      </w:tblGrid>
      <w:tr w:rsidR="00821F9E" w:rsidTr="00AF2604"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outer(a, b)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зовнішнє твір векторів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tensordot(a, b[, axes])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тензорне скалярний твір уздовж осі (розмірність більше 1)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821F9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einsum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 xml:space="preserve">(subscripts, *operands[, out, </w:t>
            </w: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dtype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>, …])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6408B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r w:rsidRPr="006408BE">
              <w:rPr>
                <w:rFonts w:ascii="Times New Roman" w:hAnsi="Times New Roman"/>
                <w:sz w:val="28"/>
              </w:rPr>
              <w:t>підсумовування</w:t>
            </w:r>
            <w:r w:rsidRPr="006408B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6408BE">
              <w:rPr>
                <w:rFonts w:ascii="Times New Roman" w:hAnsi="Times New Roman"/>
                <w:sz w:val="28"/>
              </w:rPr>
              <w:t>Ейншнейн</w:t>
            </w:r>
            <w:r w:rsidRPr="006408BE">
              <w:rPr>
                <w:rFonts w:ascii="Times New Roman" w:hAnsi="Times New Roman"/>
                <w:sz w:val="28"/>
                <w:lang w:val="en-US"/>
              </w:rPr>
              <w:t xml:space="preserve"> Evaluates the Einstein summation convention on the operands.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821F9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linalg.matrix_power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>(M, n)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зведення квадратної матриці в ступінь n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kron(a, b)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твір Кронекера двох масивів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linalg.norm(a[, ord])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норма матриці або вектора.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linalg.cond(a[, ord])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число обумовленості матриці.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linalg.det(a)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6408B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6408BE">
              <w:rPr>
                <w:rFonts w:ascii="Times New Roman" w:hAnsi="Times New Roman"/>
                <w:sz w:val="28"/>
              </w:rPr>
              <w:t>визначник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linalg.slogdet(a)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знак і натуральний логарифм визначника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821F9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r w:rsidRPr="001D0614">
              <w:rPr>
                <w:rFonts w:ascii="Times New Roman" w:hAnsi="Times New Roman"/>
                <w:sz w:val="28"/>
                <w:lang w:val="en-US"/>
              </w:rPr>
              <w:t xml:space="preserve">trace(a[, offset, axis1, axis2, </w:t>
            </w: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dtype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>, out])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сума елементів по діагоналі.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linalg.cholesky(a)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розкладання Холецкого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linalg.qr(a[, mode])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 xml:space="preserve">розкладання </w:t>
            </w:r>
            <w:r w:rsidR="00821F9E">
              <w:rPr>
                <w:rFonts w:ascii="Times New Roman" w:hAnsi="Times New Roman"/>
                <w:sz w:val="28"/>
              </w:rPr>
              <w:t>QR</w:t>
            </w:r>
          </w:p>
        </w:tc>
      </w:tr>
      <w:tr w:rsidR="00821F9E" w:rsidTr="00AF2604"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821F9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lastRenderedPageBreak/>
              <w:t>linalg.svd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 xml:space="preserve">(a[, </w:t>
            </w: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full_matrices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 xml:space="preserve">, </w:t>
            </w: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compute_uv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>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сингулярне розкладання</w:t>
            </w:r>
          </w:p>
        </w:tc>
      </w:tr>
      <w:tr w:rsidR="00821F9E" w:rsidTr="00AF2604">
        <w:trPr>
          <w:trHeight w:val="471"/>
        </w:trPr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linalg.solve(a, b)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рішення лінійного матричного рівняння або системи скалярних рівнянь.</w:t>
            </w:r>
          </w:p>
        </w:tc>
      </w:tr>
      <w:tr w:rsidR="00821F9E" w:rsidTr="00AF2604">
        <w:trPr>
          <w:trHeight w:val="1074"/>
        </w:trPr>
        <w:tc>
          <w:tcPr>
            <w:tcW w:w="4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821F9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linalg.tensorsolve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>(a, b[, axes])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рішення тензорного рівняння a x = b для x.</w:t>
            </w:r>
          </w:p>
        </w:tc>
      </w:tr>
    </w:tbl>
    <w:p w:rsidR="00821F9E" w:rsidRDefault="00821F9E" w:rsidP="00BA084B">
      <w:pPr>
        <w:spacing w:after="0" w:line="360" w:lineRule="auto"/>
        <w:rPr>
          <w:vanish/>
        </w:rPr>
      </w:pPr>
    </w:p>
    <w:tbl>
      <w:tblPr>
        <w:tblW w:w="9684" w:type="dxa"/>
        <w:tblInd w:w="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69"/>
      </w:tblGrid>
      <w:tr w:rsidR="00821F9E" w:rsidTr="00AF2604"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Pr="001D0614" w:rsidRDefault="00821F9E" w:rsidP="00BA084B">
            <w:pPr>
              <w:pStyle w:val="Standard"/>
              <w:spacing w:after="200" w:line="360" w:lineRule="auto"/>
              <w:rPr>
                <w:rFonts w:hint="eastAsia"/>
                <w:lang w:val="en-US"/>
              </w:rPr>
            </w:pP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linalg.lstsq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 xml:space="preserve">(a, b[, </w:t>
            </w:r>
            <w:proofErr w:type="spellStart"/>
            <w:r w:rsidRPr="001D0614">
              <w:rPr>
                <w:rFonts w:ascii="Times New Roman" w:hAnsi="Times New Roman"/>
                <w:sz w:val="28"/>
                <w:lang w:val="en-US"/>
              </w:rPr>
              <w:t>rcond</w:t>
            </w:r>
            <w:proofErr w:type="spellEnd"/>
            <w:r w:rsidRPr="001D0614">
              <w:rPr>
                <w:rFonts w:ascii="Times New Roman" w:hAnsi="Times New Roman"/>
                <w:sz w:val="28"/>
                <w:lang w:val="en-US"/>
              </w:rPr>
              <w:t>])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рішення матричного рівняння методом найменших квадратів</w:t>
            </w:r>
          </w:p>
        </w:tc>
      </w:tr>
      <w:tr w:rsidR="00821F9E" w:rsidTr="00AF2604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linalg.inv(a)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зворотна матриця (для множення)</w:t>
            </w:r>
          </w:p>
        </w:tc>
      </w:tr>
      <w:tr w:rsidR="00821F9E" w:rsidTr="00AF2604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linalg.pinv(a[, rcond])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псевдо-обернена матриця (Мура-Пенроуза)</w:t>
            </w:r>
          </w:p>
        </w:tc>
      </w:tr>
      <w:tr w:rsidR="00821F9E" w:rsidTr="00AF2604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linalg.tensorinv(a[, ind])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  <w:lang w:val="en-US"/>
              </w:rPr>
              <w:t>«</w:t>
            </w:r>
            <w:proofErr w:type="spellStart"/>
            <w:r w:rsidRPr="005F375B">
              <w:rPr>
                <w:rFonts w:ascii="Times New Roman" w:hAnsi="Times New Roman"/>
                <w:sz w:val="28"/>
                <w:lang w:val="en-US"/>
              </w:rPr>
              <w:t>Зворотний</w:t>
            </w:r>
            <w:proofErr w:type="spellEnd"/>
            <w:r w:rsidRPr="005F375B">
              <w:rPr>
                <w:rFonts w:ascii="Times New Roman" w:hAnsi="Times New Roman"/>
                <w:sz w:val="28"/>
                <w:lang w:val="en-US"/>
              </w:rPr>
              <w:t xml:space="preserve">» </w:t>
            </w:r>
            <w:proofErr w:type="spellStart"/>
            <w:r w:rsidRPr="005F375B">
              <w:rPr>
                <w:rFonts w:ascii="Times New Roman" w:hAnsi="Times New Roman"/>
                <w:sz w:val="28"/>
                <w:lang w:val="en-US"/>
              </w:rPr>
              <w:t>до</w:t>
            </w:r>
            <w:proofErr w:type="spellEnd"/>
            <w:r w:rsidRPr="005F375B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5F375B">
              <w:rPr>
                <w:rFonts w:ascii="Times New Roman" w:hAnsi="Times New Roman"/>
                <w:sz w:val="28"/>
                <w:lang w:val="en-US"/>
              </w:rPr>
              <w:t>багатовимірного</w:t>
            </w:r>
            <w:proofErr w:type="spellEnd"/>
            <w:r w:rsidRPr="005F375B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5F375B">
              <w:rPr>
                <w:rFonts w:ascii="Times New Roman" w:hAnsi="Times New Roman"/>
                <w:sz w:val="28"/>
                <w:lang w:val="en-US"/>
              </w:rPr>
              <w:t>масиву</w:t>
            </w:r>
            <w:proofErr w:type="spellEnd"/>
          </w:p>
        </w:tc>
      </w:tr>
      <w:tr w:rsidR="00821F9E" w:rsidTr="00AF2604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linalg.eig(a)</w:t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власні значення і праві власні вектора квадратної</w:t>
            </w:r>
          </w:p>
        </w:tc>
      </w:tr>
      <w:tr w:rsidR="00821F9E" w:rsidTr="00AF2604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linalg.eigh(a[, UPLO])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власні значення і власні вектори ермітової або симетричною матриці</w:t>
            </w:r>
          </w:p>
        </w:tc>
      </w:tr>
      <w:tr w:rsidR="00821F9E" w:rsidTr="00AF2604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linalg.eigvals(a)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власні значення довільної матриці</w:t>
            </w:r>
          </w:p>
        </w:tc>
      </w:tr>
    </w:tbl>
    <w:p w:rsidR="00821F9E" w:rsidRDefault="00821F9E" w:rsidP="00BA084B">
      <w:pPr>
        <w:spacing w:after="0" w:line="360" w:lineRule="auto"/>
        <w:rPr>
          <w:vanish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71"/>
      </w:tblGrid>
      <w:tr w:rsidR="00821F9E" w:rsidTr="00AF260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821F9E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</w:rPr>
              <w:t>linalg.eigvalsh(a[, UPLO])</w:t>
            </w:r>
          </w:p>
        </w:tc>
        <w:tc>
          <w:tcPr>
            <w:tcW w:w="4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F9E" w:rsidRDefault="005F375B" w:rsidP="00BA084B">
            <w:pPr>
              <w:pStyle w:val="Standard"/>
              <w:spacing w:after="200" w:line="360" w:lineRule="auto"/>
              <w:rPr>
                <w:rFonts w:hint="eastAsia"/>
              </w:rPr>
            </w:pPr>
            <w:r w:rsidRPr="005F375B">
              <w:rPr>
                <w:rFonts w:ascii="Times New Roman" w:hAnsi="Times New Roman"/>
                <w:sz w:val="28"/>
              </w:rPr>
              <w:t>власні значення ермітової або дійсної симетричною матриці</w:t>
            </w:r>
          </w:p>
        </w:tc>
      </w:tr>
    </w:tbl>
    <w:p w:rsidR="00821F9E" w:rsidRPr="00F0170D" w:rsidRDefault="00F0170D" w:rsidP="00BA084B">
      <w:pPr>
        <w:pStyle w:val="Standard"/>
        <w:spacing w:after="20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Табл. 1 Ф</w:t>
      </w:r>
      <w:r>
        <w:rPr>
          <w:rFonts w:ascii="Times New Roman" w:hAnsi="Times New Roman"/>
          <w:sz w:val="28"/>
          <w:lang w:val="uk-UA"/>
        </w:rPr>
        <w:t xml:space="preserve">ункціі біблиотеки </w:t>
      </w:r>
      <w:proofErr w:type="spellStart"/>
      <w:r>
        <w:rPr>
          <w:rFonts w:ascii="Times New Roman" w:hAnsi="Times New Roman"/>
          <w:sz w:val="28"/>
          <w:lang w:val="en-US"/>
        </w:rPr>
        <w:t>numpy</w:t>
      </w:r>
      <w:proofErr w:type="spellEnd"/>
    </w:p>
    <w:p w:rsidR="003F49DE" w:rsidRDefault="003F49DE" w:rsidP="00BA084B">
      <w:pPr>
        <w:pStyle w:val="Standard"/>
        <w:spacing w:after="200" w:line="360" w:lineRule="auto"/>
        <w:rPr>
          <w:rFonts w:ascii="Times New Roman" w:hAnsi="Times New Roman"/>
          <w:sz w:val="28"/>
        </w:rPr>
      </w:pPr>
    </w:p>
    <w:p w:rsidR="00821F9E" w:rsidRDefault="006408BE" w:rsidP="00BA084B">
      <w:pPr>
        <w:pStyle w:val="Standard"/>
        <w:spacing w:after="20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</w:t>
      </w:r>
      <w:r w:rsidRPr="006408BE">
        <w:rPr>
          <w:rFonts w:ascii="Times New Roman" w:hAnsi="Times New Roman"/>
          <w:sz w:val="28"/>
        </w:rPr>
        <w:t>означення</w:t>
      </w:r>
      <w:r w:rsidR="00821F9E">
        <w:rPr>
          <w:rFonts w:ascii="Times New Roman" w:hAnsi="Times New Roman"/>
          <w:sz w:val="28"/>
        </w:rPr>
        <w:t>:</w:t>
      </w:r>
    </w:p>
    <w:p w:rsidR="00821F9E" w:rsidRPr="006408BE" w:rsidRDefault="006408B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>a, b - матриц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out - </w:t>
      </w:r>
      <w:r w:rsidR="006408BE" w:rsidRPr="006408BE">
        <w:rPr>
          <w:rFonts w:ascii="Times New Roman" w:hAnsi="Times New Roman"/>
          <w:sz w:val="28"/>
        </w:rPr>
        <w:t>місце для результату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ord – </w:t>
      </w:r>
      <w:r w:rsidR="006408BE" w:rsidRPr="006408BE">
        <w:rPr>
          <w:rFonts w:ascii="Times New Roman" w:hAnsi="Times New Roman"/>
          <w:sz w:val="28"/>
        </w:rPr>
        <w:t>визначає спосіб обчислення норми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axes – </w:t>
      </w:r>
      <w:r w:rsidR="006408BE" w:rsidRPr="006408BE">
        <w:rPr>
          <w:rFonts w:ascii="Times New Roman" w:hAnsi="Times New Roman"/>
          <w:sz w:val="28"/>
        </w:rPr>
        <w:t>масив осей для підсумовування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axis – </w:t>
      </w:r>
      <w:r w:rsidR="006408BE" w:rsidRPr="006408BE">
        <w:rPr>
          <w:rFonts w:ascii="Times New Roman" w:hAnsi="Times New Roman"/>
          <w:sz w:val="28"/>
        </w:rPr>
        <w:t>індекс осі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subscripts – </w:t>
      </w:r>
      <w:r w:rsidR="006408BE" w:rsidRPr="006408BE">
        <w:rPr>
          <w:rFonts w:ascii="Times New Roman" w:hAnsi="Times New Roman"/>
          <w:sz w:val="28"/>
        </w:rPr>
        <w:t>індекси для підсумовування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*operands – </w:t>
      </w:r>
      <w:r w:rsidR="006408BE" w:rsidRPr="006408BE">
        <w:rPr>
          <w:rFonts w:ascii="Times New Roman" w:hAnsi="Times New Roman"/>
          <w:sz w:val="28"/>
        </w:rPr>
        <w:t>список масивів</w:t>
      </w:r>
    </w:p>
    <w:p w:rsidR="00821F9E" w:rsidRDefault="006408B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>dtype – тип результату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offset – </w:t>
      </w:r>
      <w:r w:rsidR="006408BE" w:rsidRPr="006408BE">
        <w:rPr>
          <w:rFonts w:ascii="Times New Roman" w:hAnsi="Times New Roman"/>
          <w:sz w:val="28"/>
        </w:rPr>
        <w:t>становище діагоналі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mode - {‘full’, ‘r’, ‘economic’} – </w:t>
      </w:r>
      <w:r w:rsidR="006408BE" w:rsidRPr="006408BE">
        <w:rPr>
          <w:rFonts w:ascii="Times New Roman" w:hAnsi="Times New Roman"/>
          <w:sz w:val="28"/>
        </w:rPr>
        <w:t>вибір алгоритму розкладання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full_matrices – </w:t>
      </w:r>
      <w:r w:rsidR="006408BE" w:rsidRPr="006408BE">
        <w:rPr>
          <w:rFonts w:ascii="Times New Roman" w:hAnsi="Times New Roman"/>
          <w:sz w:val="28"/>
        </w:rPr>
        <w:t>складати повні матриці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compute_uv – </w:t>
      </w:r>
      <w:r w:rsidR="006408BE" w:rsidRPr="006408BE">
        <w:rPr>
          <w:rFonts w:ascii="Times New Roman" w:hAnsi="Times New Roman"/>
          <w:sz w:val="28"/>
        </w:rPr>
        <w:t>виводити все матриці</w:t>
      </w:r>
    </w:p>
    <w:p w:rsidR="006408BE" w:rsidRDefault="00821F9E" w:rsidP="00BA084B">
      <w:pPr>
        <w:pStyle w:val="Standard"/>
        <w:spacing w:after="20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rcond – </w:t>
      </w:r>
      <w:r w:rsidR="006408BE" w:rsidRPr="006408BE">
        <w:rPr>
          <w:rFonts w:ascii="Times New Roman" w:hAnsi="Times New Roman"/>
          <w:sz w:val="28"/>
        </w:rPr>
        <w:t>межа для відкидання маленьких власних значень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ind – </w:t>
      </w:r>
      <w:r w:rsidR="006408BE" w:rsidRPr="006408BE">
        <w:rPr>
          <w:rFonts w:ascii="Times New Roman" w:hAnsi="Times New Roman"/>
          <w:sz w:val="28"/>
        </w:rPr>
        <w:t>число індексів для обчислення зворотної</w:t>
      </w:r>
    </w:p>
    <w:p w:rsidR="00821F9E" w:rsidRDefault="00821F9E" w:rsidP="00BA084B">
      <w:pPr>
        <w:pStyle w:val="Standard"/>
        <w:spacing w:after="200" w:line="360" w:lineRule="auto"/>
        <w:rPr>
          <w:rFonts w:hint="eastAsia"/>
        </w:rPr>
      </w:pPr>
      <w:r>
        <w:rPr>
          <w:rFonts w:ascii="Times New Roman" w:hAnsi="Times New Roman"/>
          <w:sz w:val="28"/>
        </w:rPr>
        <w:t xml:space="preserve">UPLO - {‘L’, ‘U’} </w:t>
      </w:r>
      <w:r w:rsidR="006408BE" w:rsidRPr="006408BE">
        <w:rPr>
          <w:rFonts w:ascii="Times New Roman" w:hAnsi="Times New Roman"/>
          <w:sz w:val="28"/>
        </w:rPr>
        <w:t>вибирає частину матриці для роботи</w:t>
      </w:r>
    </w:p>
    <w:p w:rsidR="00E66C09" w:rsidRDefault="00E66C09" w:rsidP="00594C62">
      <w:pPr>
        <w:spacing w:before="240" w:line="360" w:lineRule="auto"/>
        <w:rPr>
          <w:rFonts w:cs="Times New Roman"/>
          <w:b/>
          <w:noProof/>
          <w:szCs w:val="28"/>
          <w:lang w:val="ru-RU"/>
        </w:rPr>
      </w:pPr>
    </w:p>
    <w:p w:rsidR="00594C62" w:rsidRDefault="00594C62" w:rsidP="00594C62">
      <w:pPr>
        <w:spacing w:before="240" w:line="360" w:lineRule="auto"/>
        <w:rPr>
          <w:rFonts w:cs="Times New Roman"/>
          <w:b/>
          <w:noProof/>
          <w:szCs w:val="28"/>
          <w:lang w:val="ru-RU"/>
        </w:rPr>
      </w:pPr>
    </w:p>
    <w:p w:rsidR="00594C62" w:rsidRDefault="00594C62" w:rsidP="00594C62">
      <w:pPr>
        <w:spacing w:before="240" w:line="360" w:lineRule="auto"/>
        <w:rPr>
          <w:rFonts w:cs="Times New Roman"/>
          <w:b/>
          <w:noProof/>
          <w:szCs w:val="28"/>
          <w:lang w:val="ru-RU"/>
        </w:rPr>
      </w:pPr>
    </w:p>
    <w:p w:rsidR="00594C62" w:rsidRPr="00594C62" w:rsidRDefault="00594C62" w:rsidP="00594C62">
      <w:pPr>
        <w:spacing w:before="240" w:line="360" w:lineRule="auto"/>
        <w:rPr>
          <w:rFonts w:cs="Times New Roman"/>
          <w:b/>
          <w:noProof/>
          <w:szCs w:val="28"/>
          <w:lang w:val="ru-RU"/>
        </w:rPr>
      </w:pPr>
    </w:p>
    <w:p w:rsidR="00E66C09" w:rsidRPr="001E086C" w:rsidRDefault="001E086C" w:rsidP="00594C62">
      <w:pPr>
        <w:pStyle w:val="ListParagraph"/>
        <w:numPr>
          <w:ilvl w:val="0"/>
          <w:numId w:val="18"/>
        </w:numPr>
        <w:spacing w:before="240" w:line="360" w:lineRule="auto"/>
        <w:rPr>
          <w:rFonts w:cs="Times New Roman"/>
          <w:b/>
          <w:noProof/>
          <w:szCs w:val="28"/>
        </w:rPr>
      </w:pPr>
      <w:r>
        <w:rPr>
          <w:rFonts w:cs="Times New Roman"/>
          <w:b/>
          <w:noProof/>
          <w:szCs w:val="28"/>
          <w:lang w:val="ru-RU"/>
        </w:rPr>
        <w:t>Практичне д</w:t>
      </w:r>
      <w:r w:rsidR="00E66C09" w:rsidRPr="001E086C">
        <w:rPr>
          <w:rFonts w:cs="Times New Roman"/>
          <w:b/>
          <w:noProof/>
          <w:szCs w:val="28"/>
        </w:rPr>
        <w:t>ослідження</w:t>
      </w:r>
    </w:p>
    <w:p w:rsidR="00E74462" w:rsidRPr="00E74462" w:rsidRDefault="00E74462" w:rsidP="00BA084B">
      <w:pPr>
        <w:spacing w:before="240" w:line="360" w:lineRule="auto"/>
        <w:rPr>
          <w:rFonts w:cs="Times New Roman"/>
          <w:noProof/>
          <w:szCs w:val="28"/>
          <w:lang w:val="ru-RU"/>
        </w:rPr>
      </w:pPr>
      <w:r w:rsidRPr="00E74462">
        <w:rPr>
          <w:rFonts w:cs="Times New Roman"/>
          <w:noProof/>
          <w:szCs w:val="28"/>
          <w:lang w:val="ru-RU"/>
        </w:rPr>
        <w:lastRenderedPageBreak/>
        <w:t>Для відстеження тенденції зміни значення числа обумовленості матриці були розглянуті квадратні матриця наступних типів (значення n 10/100/1000):</w:t>
      </w:r>
    </w:p>
    <w:p w:rsidR="00E74462" w:rsidRPr="00E74462" w:rsidRDefault="00E74462" w:rsidP="00BA084B">
      <w:pPr>
        <w:spacing w:before="240" w:line="360" w:lineRule="auto"/>
        <w:rPr>
          <w:rFonts w:cs="Times New Roman"/>
          <w:noProof/>
          <w:szCs w:val="28"/>
          <w:lang w:val="ru-RU"/>
        </w:rPr>
      </w:pPr>
      <w:r w:rsidRPr="00E74462">
        <w:rPr>
          <w:rFonts w:cs="Times New Roman"/>
          <w:noProof/>
          <w:szCs w:val="28"/>
          <w:lang w:val="ru-RU"/>
        </w:rPr>
        <w:t>нульова матриця</w:t>
      </w:r>
    </w:p>
    <w:p w:rsidR="00E74462" w:rsidRPr="00E74462" w:rsidRDefault="00E404CA" w:rsidP="00BA084B">
      <w:pPr>
        <w:spacing w:before="240" w:line="36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еденічна</w:t>
      </w:r>
    </w:p>
    <w:p w:rsidR="00E74462" w:rsidRPr="00E404CA" w:rsidRDefault="00E404CA" w:rsidP="00BA084B">
      <w:pPr>
        <w:spacing w:before="240" w:line="360" w:lineRule="auto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val="ru-RU"/>
        </w:rPr>
        <w:t>Матриця заповнена одиниц</w:t>
      </w:r>
      <w:r>
        <w:rPr>
          <w:rFonts w:cs="Times New Roman"/>
          <w:noProof/>
          <w:szCs w:val="28"/>
        </w:rPr>
        <w:t>ямі</w:t>
      </w:r>
    </w:p>
    <w:p w:rsidR="00E74462" w:rsidRPr="00E74462" w:rsidRDefault="00E74462" w:rsidP="00BA084B">
      <w:pPr>
        <w:spacing w:before="240" w:line="360" w:lineRule="auto"/>
        <w:rPr>
          <w:rFonts w:cs="Times New Roman"/>
          <w:noProof/>
          <w:szCs w:val="28"/>
          <w:lang w:val="ru-RU"/>
        </w:rPr>
      </w:pPr>
      <w:r w:rsidRPr="00E74462">
        <w:rPr>
          <w:rFonts w:cs="Times New Roman"/>
          <w:noProof/>
          <w:szCs w:val="28"/>
          <w:lang w:val="ru-RU"/>
        </w:rPr>
        <w:t>Матриця наповнена випадковими числами (розмір n 2x2 - 100x100)</w:t>
      </w:r>
    </w:p>
    <w:p w:rsidR="00E74462" w:rsidRDefault="00E74462" w:rsidP="000B353D">
      <w:pPr>
        <w:spacing w:before="240" w:line="360" w:lineRule="auto"/>
        <w:jc w:val="center"/>
        <w:rPr>
          <w:rFonts w:cs="Times New Roman"/>
          <w:noProof/>
          <w:szCs w:val="28"/>
          <w:lang w:val="ru-RU"/>
        </w:rPr>
      </w:pPr>
      <w:r w:rsidRPr="00E74462">
        <w:rPr>
          <w:rFonts w:cs="Times New Roman"/>
          <w:noProof/>
          <w:szCs w:val="28"/>
          <w:lang w:val="ru-RU"/>
        </w:rPr>
        <w:t>Для обчислення числа обумовленості і реалізації графіків був використаний мову python, а також можливості бібліотек numpy і matplotlib для реалізації операцій роботи з матрицями</w:t>
      </w:r>
      <w:r w:rsidR="00912448">
        <w:rPr>
          <w:rFonts w:cs="Times New Roman"/>
          <w:noProof/>
          <w:szCs w:val="28"/>
          <w:lang w:val="ru-RU"/>
        </w:rPr>
        <w:pict>
          <v:shape id="_x0000_i1025" type="#_x0000_t75" style="width:547.2pt;height:273pt">
            <v:imagedata r:id="rId33" o:title="Figure_1"/>
          </v:shape>
        </w:pict>
      </w:r>
    </w:p>
    <w:p w:rsidR="00E74462" w:rsidRPr="000B353D" w:rsidRDefault="000B353D" w:rsidP="000B353D"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 1.1 Графіки залежності числа обумовленності від </w:t>
      </w:r>
      <w:r>
        <w:rPr>
          <w:rFonts w:cs="Times New Roman"/>
          <w:szCs w:val="28"/>
          <w:lang w:val="en-US"/>
        </w:rPr>
        <w:t>n</w:t>
      </w:r>
    </w:p>
    <w:p w:rsidR="00E404CA" w:rsidRDefault="00E404CA" w:rsidP="00BA084B">
      <w:pPr>
        <w:tabs>
          <w:tab w:val="left" w:pos="6636"/>
        </w:tabs>
        <w:spacing w:line="360" w:lineRule="auto"/>
        <w:rPr>
          <w:rFonts w:cs="Times New Roman"/>
          <w:szCs w:val="28"/>
          <w:lang w:val="ru-RU"/>
        </w:rPr>
      </w:pPr>
      <w:r w:rsidRPr="00E404CA">
        <w:rPr>
          <w:rFonts w:cs="Times New Roman"/>
          <w:szCs w:val="28"/>
          <w:lang w:val="ru-RU"/>
        </w:rPr>
        <w:t>Номерами графіків було вказано максимально можливе значення в кожному осередку матриці (1-10 відповідно).</w:t>
      </w:r>
    </w:p>
    <w:p w:rsidR="00E74462" w:rsidRPr="00E404CA" w:rsidRDefault="00E74462" w:rsidP="00BA084B">
      <w:pPr>
        <w:tabs>
          <w:tab w:val="left" w:pos="6636"/>
        </w:tabs>
        <w:spacing w:line="360" w:lineRule="auto"/>
        <w:rPr>
          <w:rFonts w:cs="Times New Roman"/>
          <w:szCs w:val="28"/>
          <w:lang w:val="en-US"/>
        </w:rPr>
      </w:pPr>
      <w:r w:rsidRPr="00E74462">
        <w:rPr>
          <w:rFonts w:cs="Times New Roman"/>
          <w:szCs w:val="28"/>
          <w:lang w:val="en-US"/>
        </w:rPr>
        <w:t>ZERO</w:t>
      </w:r>
      <w:r w:rsidRPr="00E404CA">
        <w:rPr>
          <w:rFonts w:cs="Times New Roman"/>
          <w:szCs w:val="28"/>
          <w:lang w:val="en-US"/>
        </w:rPr>
        <w:t xml:space="preserve"> </w:t>
      </w:r>
      <w:r w:rsidRPr="00E74462">
        <w:rPr>
          <w:rFonts w:cs="Times New Roman"/>
          <w:szCs w:val="28"/>
          <w:lang w:val="en-US"/>
        </w:rPr>
        <w:t>Matrix</w:t>
      </w:r>
      <w:r w:rsidRPr="00E404CA">
        <w:rPr>
          <w:rFonts w:cs="Times New Roman"/>
          <w:szCs w:val="28"/>
          <w:lang w:val="en-US"/>
        </w:rPr>
        <w:t xml:space="preserve"> </w:t>
      </w:r>
      <w:proofErr w:type="gramStart"/>
      <w:r w:rsidRPr="00E74462">
        <w:rPr>
          <w:rFonts w:cs="Times New Roman"/>
          <w:szCs w:val="28"/>
          <w:lang w:val="en-US"/>
        </w:rPr>
        <w:t>size</w:t>
      </w:r>
      <w:r w:rsidRPr="00E404CA">
        <w:rPr>
          <w:rFonts w:cs="Times New Roman"/>
          <w:szCs w:val="28"/>
          <w:lang w:val="en-US"/>
        </w:rPr>
        <w:t xml:space="preserve"> :</w:t>
      </w:r>
      <w:proofErr w:type="gramEnd"/>
      <w:r w:rsidRPr="00E404CA">
        <w:rPr>
          <w:rFonts w:cs="Times New Roman"/>
          <w:szCs w:val="28"/>
          <w:lang w:val="en-US"/>
        </w:rPr>
        <w:t xml:space="preserve"> 10/10 100/100 1000/1000 :  [</w:t>
      </w:r>
      <w:proofErr w:type="spellStart"/>
      <w:r w:rsidRPr="00E74462">
        <w:rPr>
          <w:rFonts w:cs="Times New Roman"/>
          <w:szCs w:val="28"/>
          <w:lang w:val="en-US"/>
        </w:rPr>
        <w:t>inf</w:t>
      </w:r>
      <w:proofErr w:type="spellEnd"/>
      <w:r w:rsidRPr="00E404CA">
        <w:rPr>
          <w:rFonts w:cs="Times New Roman"/>
          <w:szCs w:val="28"/>
          <w:lang w:val="en-US"/>
        </w:rPr>
        <w:t xml:space="preserve">, </w:t>
      </w:r>
      <w:proofErr w:type="spellStart"/>
      <w:r w:rsidRPr="00E74462">
        <w:rPr>
          <w:rFonts w:cs="Times New Roman"/>
          <w:szCs w:val="28"/>
          <w:lang w:val="en-US"/>
        </w:rPr>
        <w:t>inf</w:t>
      </w:r>
      <w:proofErr w:type="spellEnd"/>
      <w:r w:rsidRPr="00E404CA">
        <w:rPr>
          <w:rFonts w:cs="Times New Roman"/>
          <w:szCs w:val="28"/>
          <w:lang w:val="en-US"/>
        </w:rPr>
        <w:t xml:space="preserve">, </w:t>
      </w:r>
      <w:proofErr w:type="spellStart"/>
      <w:r w:rsidRPr="00E74462">
        <w:rPr>
          <w:rFonts w:cs="Times New Roman"/>
          <w:szCs w:val="28"/>
          <w:lang w:val="en-US"/>
        </w:rPr>
        <w:t>inf</w:t>
      </w:r>
      <w:proofErr w:type="spellEnd"/>
      <w:r w:rsidRPr="00E404CA">
        <w:rPr>
          <w:rFonts w:cs="Times New Roman"/>
          <w:szCs w:val="28"/>
          <w:lang w:val="en-US"/>
        </w:rPr>
        <w:t>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cs="Times New Roman"/>
          <w:szCs w:val="28"/>
          <w:lang w:val="en-US"/>
        </w:rPr>
      </w:pPr>
      <w:r w:rsidRPr="00E74462">
        <w:rPr>
          <w:rFonts w:cs="Times New Roman"/>
          <w:szCs w:val="28"/>
          <w:lang w:val="en-US"/>
        </w:rPr>
        <w:t xml:space="preserve">Ones Matrix </w:t>
      </w:r>
      <w:proofErr w:type="gramStart"/>
      <w:r w:rsidRPr="00E74462">
        <w:rPr>
          <w:rFonts w:cs="Times New Roman"/>
          <w:szCs w:val="28"/>
          <w:lang w:val="en-US"/>
        </w:rPr>
        <w:t>size :</w:t>
      </w:r>
      <w:proofErr w:type="gramEnd"/>
      <w:r w:rsidRPr="00E74462">
        <w:rPr>
          <w:rFonts w:cs="Times New Roman"/>
          <w:szCs w:val="28"/>
          <w:lang w:val="en-US"/>
        </w:rPr>
        <w:t xml:space="preserve"> 10/10 100/100 1000/1000 :  [</w:t>
      </w:r>
      <w:proofErr w:type="spellStart"/>
      <w:r w:rsidRPr="00E74462">
        <w:rPr>
          <w:rFonts w:cs="Times New Roman"/>
          <w:szCs w:val="28"/>
          <w:lang w:val="en-US"/>
        </w:rPr>
        <w:t>inf</w:t>
      </w:r>
      <w:proofErr w:type="spellEnd"/>
      <w:r w:rsidRPr="00E74462">
        <w:rPr>
          <w:rFonts w:cs="Times New Roman"/>
          <w:szCs w:val="28"/>
          <w:lang w:val="en-US"/>
        </w:rPr>
        <w:t xml:space="preserve">, </w:t>
      </w:r>
      <w:proofErr w:type="spellStart"/>
      <w:r w:rsidRPr="00E74462">
        <w:rPr>
          <w:rFonts w:cs="Times New Roman"/>
          <w:szCs w:val="28"/>
          <w:lang w:val="en-US"/>
        </w:rPr>
        <w:t>inf</w:t>
      </w:r>
      <w:proofErr w:type="spellEnd"/>
      <w:r w:rsidRPr="00E74462">
        <w:rPr>
          <w:rFonts w:cs="Times New Roman"/>
          <w:szCs w:val="28"/>
          <w:lang w:val="en-US"/>
        </w:rPr>
        <w:t xml:space="preserve">, </w:t>
      </w:r>
      <w:proofErr w:type="spellStart"/>
      <w:r w:rsidRPr="00E74462">
        <w:rPr>
          <w:rFonts w:cs="Times New Roman"/>
          <w:szCs w:val="28"/>
          <w:lang w:val="en-US"/>
        </w:rPr>
        <w:t>inf</w:t>
      </w:r>
      <w:proofErr w:type="spellEnd"/>
      <w:r w:rsidRPr="00E74462">
        <w:rPr>
          <w:rFonts w:cs="Times New Roman"/>
          <w:szCs w:val="28"/>
          <w:lang w:val="en-US"/>
        </w:rPr>
        <w:t>]</w:t>
      </w:r>
    </w:p>
    <w:p w:rsidR="00E74462" w:rsidRDefault="00E74462" w:rsidP="00BA084B">
      <w:pPr>
        <w:tabs>
          <w:tab w:val="left" w:pos="6636"/>
        </w:tabs>
        <w:spacing w:line="360" w:lineRule="auto"/>
        <w:rPr>
          <w:rFonts w:cs="Times New Roman"/>
          <w:szCs w:val="28"/>
          <w:lang w:val="en-US"/>
        </w:rPr>
      </w:pPr>
      <w:r w:rsidRPr="00E74462">
        <w:rPr>
          <w:rFonts w:cs="Times New Roman"/>
          <w:szCs w:val="28"/>
          <w:lang w:val="en-US"/>
        </w:rPr>
        <w:lastRenderedPageBreak/>
        <w:t xml:space="preserve"> Matrix with </w:t>
      </w:r>
      <w:proofErr w:type="spellStart"/>
      <w:r w:rsidRPr="00E74462">
        <w:rPr>
          <w:rFonts w:cs="Times New Roman"/>
          <w:szCs w:val="28"/>
          <w:lang w:val="en-US"/>
        </w:rPr>
        <w:t>ones</w:t>
      </w:r>
      <w:proofErr w:type="spellEnd"/>
      <w:r w:rsidRPr="00E74462">
        <w:rPr>
          <w:rFonts w:cs="Times New Roman"/>
          <w:szCs w:val="28"/>
          <w:lang w:val="en-US"/>
        </w:rPr>
        <w:t xml:space="preserve"> diagonal </w:t>
      </w:r>
      <w:proofErr w:type="gramStart"/>
      <w:r w:rsidRPr="00E74462">
        <w:rPr>
          <w:rFonts w:cs="Times New Roman"/>
          <w:szCs w:val="28"/>
          <w:lang w:val="en-US"/>
        </w:rPr>
        <w:t>size :</w:t>
      </w:r>
      <w:proofErr w:type="gramEnd"/>
      <w:r w:rsidRPr="00E74462">
        <w:rPr>
          <w:rFonts w:cs="Times New Roman"/>
          <w:szCs w:val="28"/>
          <w:lang w:val="en-US"/>
        </w:rPr>
        <w:t xml:space="preserve"> 10/10 100/100 1000/1000 :  [1.0, 1.0, 1.0]</w:t>
      </w:r>
    </w:p>
    <w:p w:rsidR="00E74462" w:rsidRDefault="00E404CA" w:rsidP="00594C62">
      <w:pPr>
        <w:tabs>
          <w:tab w:val="left" w:pos="6636"/>
        </w:tabs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 </w:t>
      </w:r>
      <w:r w:rsidRPr="00E404CA">
        <w:rPr>
          <w:rFonts w:cs="Times New Roman"/>
          <w:szCs w:val="28"/>
          <w:lang w:val="ru-RU"/>
        </w:rPr>
        <w:t xml:space="preserve">роботи програми для відображення </w:t>
      </w:r>
      <w:r>
        <w:rPr>
          <w:rFonts w:cs="Times New Roman"/>
          <w:szCs w:val="28"/>
          <w:lang w:val="ru-RU"/>
        </w:rPr>
        <w:t>відсутності</w:t>
      </w:r>
      <w:r w:rsidRPr="00E404CA">
        <w:rPr>
          <w:rFonts w:cs="Times New Roman"/>
          <w:szCs w:val="28"/>
          <w:lang w:val="ru-RU"/>
        </w:rPr>
        <w:t xml:space="preserve"> зростання числа обумовленості в залежності від порядку n у</w:t>
      </w:r>
      <w:r>
        <w:rPr>
          <w:rFonts w:cs="Times New Roman"/>
          <w:szCs w:val="28"/>
          <w:lang w:val="ru-RU"/>
        </w:rPr>
        <w:t xml:space="preserve"> випадках нульовими і еденічнамі </w:t>
      </w:r>
      <w:r w:rsidRPr="00E404CA">
        <w:rPr>
          <w:rFonts w:cs="Times New Roman"/>
          <w:szCs w:val="28"/>
          <w:lang w:val="ru-RU"/>
        </w:rPr>
        <w:t>матрицями.</w:t>
      </w:r>
    </w:p>
    <w:p w:rsidR="00E74462" w:rsidRDefault="00E74462" w:rsidP="00BA084B">
      <w:pPr>
        <w:tabs>
          <w:tab w:val="left" w:pos="6636"/>
        </w:tabs>
        <w:spacing w:line="360" w:lineRule="auto"/>
        <w:rPr>
          <w:rFonts w:cs="Times New Roman"/>
          <w:b/>
          <w:szCs w:val="28"/>
          <w:lang w:val="ru-RU"/>
        </w:rPr>
      </w:pPr>
      <w:r w:rsidRPr="00E74462">
        <w:rPr>
          <w:rFonts w:cs="Times New Roman"/>
          <w:b/>
          <w:szCs w:val="28"/>
          <w:lang w:val="ru-RU"/>
        </w:rPr>
        <w:t>К</w:t>
      </w:r>
      <w:r w:rsidR="00E404CA">
        <w:rPr>
          <w:rFonts w:cs="Times New Roman"/>
          <w:b/>
          <w:szCs w:val="28"/>
          <w:lang w:val="ru-RU"/>
        </w:rPr>
        <w:t>од реализаціі</w:t>
      </w:r>
      <w:r w:rsidRPr="00E74462">
        <w:rPr>
          <w:rFonts w:cs="Times New Roman"/>
          <w:b/>
          <w:szCs w:val="28"/>
          <w:lang w:val="ru-RU"/>
        </w:rPr>
        <w:t xml:space="preserve"> (реализац</w:t>
      </w:r>
      <w:r w:rsidR="00E404CA">
        <w:rPr>
          <w:rFonts w:cs="Times New Roman"/>
          <w:b/>
          <w:szCs w:val="28"/>
          <w:lang w:val="ru-RU"/>
        </w:rPr>
        <w:t>і</w:t>
      </w:r>
      <w:r w:rsidRPr="00E74462">
        <w:rPr>
          <w:rFonts w:cs="Times New Roman"/>
          <w:b/>
          <w:szCs w:val="28"/>
          <w:lang w:val="ru-RU"/>
        </w:rPr>
        <w:t xml:space="preserve">я на </w:t>
      </w:r>
      <w:r w:rsidR="00E404CA">
        <w:rPr>
          <w:rFonts w:cs="Times New Roman"/>
          <w:b/>
          <w:szCs w:val="28"/>
          <w:lang w:val="ru-RU"/>
        </w:rPr>
        <w:t xml:space="preserve">мові програмування </w:t>
      </w:r>
      <w:r w:rsidRPr="00E74462">
        <w:rPr>
          <w:rFonts w:cs="Times New Roman"/>
          <w:b/>
          <w:szCs w:val="28"/>
          <w:lang w:val="en-US"/>
        </w:rPr>
        <w:t>python</w:t>
      </w:r>
      <w:r w:rsidRPr="00E74462">
        <w:rPr>
          <w:rFonts w:cs="Times New Roman"/>
          <w:b/>
          <w:szCs w:val="28"/>
          <w:lang w:val="ru-RU"/>
        </w:rPr>
        <w:t>):</w:t>
      </w:r>
    </w:p>
    <w:p w:rsidR="00E74462" w:rsidRPr="00594C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#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Для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роботи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з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матрицями</w:t>
      </w:r>
    </w:p>
    <w:p w:rsidR="00E74462" w:rsidRPr="00594C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594C62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594C62">
        <w:rPr>
          <w:rFonts w:asciiTheme="minorHAnsi" w:hAnsiTheme="minorHAnsi" w:cstheme="minorHAnsi"/>
          <w:sz w:val="24"/>
          <w:szCs w:val="24"/>
          <w:lang w:val="en-US"/>
        </w:rPr>
        <w:t>numpy</w:t>
      </w:r>
      <w:proofErr w:type="spellEnd"/>
      <w:r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as np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# </w:t>
      </w:r>
      <w:proofErr w:type="gramStart"/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число</w:t>
      </w:r>
      <w:proofErr w:type="gramEnd"/>
      <w:r w:rsidR="00E404CA" w:rsidRPr="00BA08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обумовленості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numpy.linalg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import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random import 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randint</w:t>
      </w:r>
      <w:proofErr w:type="spellEnd"/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# </w:t>
      </w:r>
      <w:proofErr w:type="gramStart"/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графічне</w:t>
      </w:r>
      <w:proofErr w:type="gramEnd"/>
      <w:r w:rsidR="00E404CA" w:rsidRPr="00BA08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відображення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</w:t>
      </w:r>
      <w:proofErr w:type="spellEnd"/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spellEnd"/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return_compr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a:int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, b:int, n:int):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BA084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E74462">
        <w:rPr>
          <w:rFonts w:asciiTheme="minorHAnsi" w:hAnsiTheme="minorHAnsi" w:cstheme="minorHAnsi"/>
          <w:sz w:val="24"/>
          <w:szCs w:val="24"/>
          <w:lang w:val="ru-RU"/>
        </w:rPr>
        <w:t xml:space="preserve">#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масив nxn заповнений випадковими числами в діапазоні</w:t>
      </w:r>
      <w:r w:rsidRPr="00E74462">
        <w:rPr>
          <w:rFonts w:asciiTheme="minorHAnsi" w:hAnsiTheme="minorHAnsi" w:cstheme="minorHAnsi"/>
          <w:sz w:val="24"/>
          <w:szCs w:val="24"/>
          <w:lang w:val="ru-RU"/>
        </w:rPr>
        <w:t xml:space="preserve"> a, b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ru-RU"/>
        </w:rPr>
        <w:t xml:space="preserve">    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[[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randint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a,b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) for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in range(n)] for j in range(n)]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>#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zeros</w:t>
      </w:r>
      <w:proofErr w:type="spellEnd"/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zeros10 =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np.zeros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(10, 10))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zeros100 =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np.zeros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(100, 100))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zeros1000 =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np.zeros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(1000, 1000))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y_zeros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= [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zeros10),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(zeros100),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(zeros1000)]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print(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"ZERO Matrix size : 10/10 100/100 1000/1000 : ",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y_zeros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>#ones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ones10 =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np.ones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(10, 10))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ones100 =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np.ones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(100, 100))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ones1000 =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np.ones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(1000, 1000))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y_ones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= [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ones10),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(ones100),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(ones1000)]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print(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"Ones Matrix size : 10/10 100/100 1000/1000 : ",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y_ones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>#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diags</w:t>
      </w:r>
      <w:proofErr w:type="spellEnd"/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y_diag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= [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np.diag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(ones10))),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(ones100))),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np.diag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(ones1000)))]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print(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" Matrix with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ones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diagonal size : 10/10 100/100 1000/1000 : ",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y_diag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>#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random_values</w:t>
      </w:r>
      <w:proofErr w:type="spellEnd"/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>x = [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for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range(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2,101)]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>y = [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return_compr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(0,5,i)) for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in range(2, 101)]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# </w:t>
      </w: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pprint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y)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spellEnd"/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randrange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):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BA084B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E74462">
        <w:rPr>
          <w:rFonts w:asciiTheme="minorHAnsi" w:hAnsiTheme="minorHAnsi" w:cstheme="minorHAnsi"/>
          <w:sz w:val="24"/>
          <w:szCs w:val="24"/>
          <w:lang w:val="ru-RU"/>
        </w:rPr>
        <w:t>#</w:t>
      </w:r>
      <w:r w:rsidR="00E404CA" w:rsidRPr="00E404CA"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 xml:space="preserve">Отримуємо число обумовленості для нашої осі </w:t>
      </w:r>
      <w:r w:rsidRPr="00E74462">
        <w:rPr>
          <w:rFonts w:asciiTheme="minorHAnsi" w:hAnsiTheme="minorHAnsi" w:cstheme="minorHAnsi"/>
          <w:sz w:val="24"/>
          <w:szCs w:val="24"/>
          <w:lang w:val="ru-RU"/>
        </w:rPr>
        <w:t>y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E74462">
        <w:rPr>
          <w:rFonts w:asciiTheme="minorHAnsi" w:hAnsiTheme="minorHAnsi" w:cstheme="minorHAnsi"/>
          <w:sz w:val="24"/>
          <w:szCs w:val="24"/>
          <w:lang w:val="ru-RU"/>
        </w:rPr>
        <w:t xml:space="preserve">    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[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cond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return_compr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(0,randrange,i)) for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in range(2, 101)]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404CA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E74462">
        <w:rPr>
          <w:rFonts w:asciiTheme="minorHAnsi" w:hAnsiTheme="minorHAnsi" w:cstheme="minorHAnsi"/>
          <w:sz w:val="24"/>
          <w:szCs w:val="24"/>
          <w:lang w:val="ru-RU"/>
        </w:rPr>
        <w:t>#</w:t>
      </w:r>
      <w:r w:rsidR="00E404CA" w:rsidRPr="00E404CA"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побудова подграфіков</w:t>
      </w:r>
    </w:p>
    <w:p w:rsidR="00E404CA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E74462">
        <w:rPr>
          <w:rFonts w:asciiTheme="minorHAnsi" w:hAnsiTheme="minorHAnsi" w:cstheme="minorHAnsi"/>
          <w:sz w:val="24"/>
          <w:szCs w:val="24"/>
          <w:lang w:val="ru-RU"/>
        </w:rPr>
        <w:t>#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2 рядки 5 стовпців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E74462">
        <w:rPr>
          <w:rFonts w:asciiTheme="minorHAnsi" w:hAnsiTheme="minorHAnsi" w:cstheme="minorHAnsi"/>
          <w:sz w:val="24"/>
          <w:szCs w:val="24"/>
          <w:lang w:val="ru-RU"/>
        </w:rPr>
        <w:t xml:space="preserve">#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3й параметр відповідає за номер комірки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  <w:r w:rsidRPr="00E74462">
        <w:rPr>
          <w:rFonts w:asciiTheme="minorHAnsi" w:hAnsiTheme="minorHAnsi" w:cstheme="minorHAnsi"/>
          <w:sz w:val="24"/>
          <w:szCs w:val="24"/>
          <w:lang w:val="ru-RU"/>
        </w:rPr>
        <w:lastRenderedPageBreak/>
        <w:t xml:space="preserve">#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графік будується по х - [0..100] у - [число обумовленості для згенерованих масивів з випадковими числами]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ru-RU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(2, 5, 1)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2))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("1")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(2, 5, 2)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3))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("2")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(2, 5, 3)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4))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("3")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(2, 5, 4)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5))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("4")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(2, 5, 5)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6))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("5")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(2, 5, 6)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7))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lastRenderedPageBreak/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("6")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(2, 5, 7)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8))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("7")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(2, 5, 8)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9))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("8")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(2, 5, 9)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10))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("9")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pylab.subplot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(2, 5, 10)</w:t>
      </w:r>
    </w:p>
    <w:p w:rsidR="00E74462" w:rsidRPr="00E744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pylab.plot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 xml:space="preserve"> (x, </w:t>
      </w:r>
      <w:proofErr w:type="spellStart"/>
      <w:r w:rsidRPr="00E74462">
        <w:rPr>
          <w:rFonts w:asciiTheme="minorHAnsi" w:hAnsiTheme="minorHAnsi" w:cstheme="minorHAnsi"/>
          <w:sz w:val="24"/>
          <w:szCs w:val="24"/>
          <w:lang w:val="en-US"/>
        </w:rPr>
        <w:t>code_</w:t>
      </w:r>
      <w:proofErr w:type="gramStart"/>
      <w:r w:rsidRPr="00E74462">
        <w:rPr>
          <w:rFonts w:asciiTheme="minorHAnsi" w:hAnsiTheme="minorHAnsi" w:cstheme="minorHAnsi"/>
          <w:sz w:val="24"/>
          <w:szCs w:val="24"/>
          <w:lang w:val="en-US"/>
        </w:rPr>
        <w:t>part</w:t>
      </w:r>
      <w:proofErr w:type="spellEnd"/>
      <w:r w:rsidRPr="00E7446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4462">
        <w:rPr>
          <w:rFonts w:asciiTheme="minorHAnsi" w:hAnsiTheme="minorHAnsi" w:cstheme="minorHAnsi"/>
          <w:sz w:val="24"/>
          <w:szCs w:val="24"/>
          <w:lang w:val="en-US"/>
        </w:rPr>
        <w:t>11))</w:t>
      </w:r>
    </w:p>
    <w:p w:rsidR="00E74462" w:rsidRPr="00594C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594C62">
        <w:rPr>
          <w:rFonts w:asciiTheme="minorHAnsi" w:hAnsiTheme="minorHAnsi" w:cstheme="minorHAnsi"/>
          <w:sz w:val="24"/>
          <w:szCs w:val="24"/>
          <w:lang w:val="en-US"/>
        </w:rPr>
        <w:t>pylab.title</w:t>
      </w:r>
      <w:proofErr w:type="spellEnd"/>
      <w:r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("10")</w:t>
      </w:r>
    </w:p>
    <w:p w:rsidR="00E74462" w:rsidRPr="00594C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#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Покажемо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вікно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з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намальованим</w:t>
      </w:r>
      <w:r w:rsidR="00E404CA" w:rsidRPr="00594C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404CA" w:rsidRPr="00E404CA">
        <w:rPr>
          <w:rFonts w:asciiTheme="minorHAnsi" w:hAnsiTheme="minorHAnsi" w:cstheme="minorHAnsi"/>
          <w:sz w:val="24"/>
          <w:szCs w:val="24"/>
          <w:lang w:val="ru-RU"/>
        </w:rPr>
        <w:t>графіком</w:t>
      </w:r>
    </w:p>
    <w:p w:rsidR="00E74462" w:rsidRPr="00594C62" w:rsidRDefault="00E744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594C62">
        <w:rPr>
          <w:rFonts w:asciiTheme="minorHAnsi" w:hAnsiTheme="minorHAnsi" w:cstheme="minorHAnsi"/>
          <w:sz w:val="24"/>
          <w:szCs w:val="24"/>
          <w:lang w:val="en-US"/>
        </w:rPr>
        <w:t>pylab.show</w:t>
      </w:r>
      <w:proofErr w:type="spellEnd"/>
      <w:r w:rsidRPr="00594C62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594C62" w:rsidRDefault="00594C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594C62" w:rsidRDefault="00594C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594C62" w:rsidRDefault="00594C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594C62" w:rsidRDefault="00594C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594C62" w:rsidRDefault="00594C62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C70B9" w:rsidRDefault="009C70B9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9C70B9" w:rsidRPr="00594C62" w:rsidRDefault="009C70B9" w:rsidP="00BA084B">
      <w:pPr>
        <w:tabs>
          <w:tab w:val="left" w:pos="6636"/>
        </w:tabs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404CA" w:rsidRPr="000B353D" w:rsidRDefault="00594C62" w:rsidP="00BA084B">
      <w:pPr>
        <w:tabs>
          <w:tab w:val="left" w:pos="6636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lastRenderedPageBreak/>
        <w:t>ВИСНОВОК</w:t>
      </w:r>
    </w:p>
    <w:p w:rsidR="0019090E" w:rsidRPr="000B353D" w:rsidRDefault="0019090E" w:rsidP="00594C62">
      <w:pPr>
        <w:tabs>
          <w:tab w:val="left" w:pos="6636"/>
        </w:tabs>
        <w:spacing w:line="360" w:lineRule="auto"/>
        <w:jc w:val="both"/>
        <w:rPr>
          <w:rFonts w:cs="Times New Roman"/>
          <w:szCs w:val="32"/>
        </w:rPr>
      </w:pPr>
      <w:r w:rsidRPr="004C6679">
        <w:rPr>
          <w:rFonts w:cs="Times New Roman"/>
          <w:szCs w:val="32"/>
        </w:rPr>
        <w:t xml:space="preserve">У даній роботі було проведено дослідження щодо відстеження залежності числа обумовленості матриці від її порядку </w:t>
      </w:r>
      <w:r w:rsidRPr="004C6679">
        <w:rPr>
          <w:rFonts w:cs="Times New Roman"/>
          <w:szCs w:val="32"/>
          <w:lang w:val="en-US"/>
        </w:rPr>
        <w:t>n</w:t>
      </w:r>
      <w:r w:rsidRPr="004C6679">
        <w:rPr>
          <w:rFonts w:cs="Times New Roman"/>
          <w:szCs w:val="32"/>
        </w:rPr>
        <w:t xml:space="preserve">. Нам також довелося познайомитися з рядом технологій для роботи з матрицями і відображення їх в графічному форматі для зручного сприйняття. </w:t>
      </w:r>
      <w:r w:rsidRPr="000B353D">
        <w:rPr>
          <w:rFonts w:cs="Times New Roman"/>
          <w:szCs w:val="32"/>
        </w:rPr>
        <w:t xml:space="preserve">Це бібліотеки мови </w:t>
      </w:r>
      <w:r w:rsidRPr="004C6679">
        <w:rPr>
          <w:rFonts w:cs="Times New Roman"/>
          <w:szCs w:val="32"/>
          <w:lang w:val="en-US"/>
        </w:rPr>
        <w:t>python</w:t>
      </w:r>
      <w:r w:rsidRPr="000B353D">
        <w:rPr>
          <w:rFonts w:cs="Times New Roman"/>
          <w:szCs w:val="32"/>
        </w:rPr>
        <w:t xml:space="preserve"> такі як</w:t>
      </w:r>
    </w:p>
    <w:p w:rsidR="0019090E" w:rsidRPr="000B353D" w:rsidRDefault="0019090E" w:rsidP="00594C62">
      <w:pPr>
        <w:tabs>
          <w:tab w:val="left" w:pos="6636"/>
        </w:tabs>
        <w:spacing w:line="360" w:lineRule="auto"/>
        <w:jc w:val="both"/>
        <w:rPr>
          <w:rFonts w:cs="Times New Roman"/>
          <w:szCs w:val="32"/>
        </w:rPr>
      </w:pPr>
      <w:proofErr w:type="spellStart"/>
      <w:proofErr w:type="gramStart"/>
      <w:r w:rsidRPr="004C6679">
        <w:rPr>
          <w:rFonts w:cs="Times New Roman"/>
          <w:szCs w:val="32"/>
          <w:lang w:val="en-US"/>
        </w:rPr>
        <w:t>matplotlib</w:t>
      </w:r>
      <w:proofErr w:type="spellEnd"/>
      <w:proofErr w:type="gramEnd"/>
      <w:r w:rsidRPr="000B353D">
        <w:rPr>
          <w:rFonts w:cs="Times New Roman"/>
          <w:szCs w:val="32"/>
        </w:rPr>
        <w:t xml:space="preserve"> (зокрема підпакету </w:t>
      </w:r>
      <w:proofErr w:type="spellStart"/>
      <w:r w:rsidRPr="004C6679">
        <w:rPr>
          <w:rFonts w:cs="Times New Roman"/>
          <w:szCs w:val="32"/>
          <w:lang w:val="en-US"/>
        </w:rPr>
        <w:t>pylab</w:t>
      </w:r>
      <w:proofErr w:type="spellEnd"/>
      <w:r w:rsidRPr="000B353D">
        <w:rPr>
          <w:rFonts w:cs="Times New Roman"/>
          <w:szCs w:val="32"/>
        </w:rPr>
        <w:t>) - для комплексного відображення реузльтата на графіках</w:t>
      </w:r>
    </w:p>
    <w:p w:rsidR="00E404CA" w:rsidRPr="004C6679" w:rsidRDefault="0019090E" w:rsidP="00594C62">
      <w:pPr>
        <w:tabs>
          <w:tab w:val="left" w:pos="6636"/>
        </w:tabs>
        <w:spacing w:line="360" w:lineRule="auto"/>
        <w:jc w:val="both"/>
        <w:rPr>
          <w:rFonts w:cs="Times New Roman"/>
          <w:szCs w:val="32"/>
          <w:lang w:val="ru-RU"/>
        </w:rPr>
      </w:pPr>
      <w:r w:rsidRPr="004C6679">
        <w:rPr>
          <w:rFonts w:cs="Times New Roman"/>
          <w:szCs w:val="32"/>
          <w:lang w:val="ru-RU"/>
        </w:rPr>
        <w:t>numpy - для роботи з матрицями, зокрема такі операції як побудова нульовий або одиничних матриці. За підсумками перших із них було з'ясовано що для нульових і одиничних матриць число обумовленості не залежить від порядку n Що ж стосовно квадратних матриць заповнених випадковими числами був проведений аналіз для діапазонів випадкових чисел від 1-10 на графіках 1-10 відповідно. І можна помітити на більшій частині графіків що при n = +/- 50 число обумовленості доходило до максимального значення і далі спадало, звичайно присутній похибка через заповнення матриць випадковими велечіни, але для більш точного результату треба брати більші діапазон і будувати більшу кількість графіків</w:t>
      </w:r>
      <w:r w:rsidR="00D42FFC" w:rsidRPr="004C6679">
        <w:rPr>
          <w:rFonts w:cs="Times New Roman"/>
          <w:szCs w:val="32"/>
          <w:lang w:val="ru-RU"/>
        </w:rPr>
        <w:t>.</w:t>
      </w:r>
    </w:p>
    <w:p w:rsidR="0019090E" w:rsidRDefault="0019090E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19090E" w:rsidRDefault="0019090E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19090E" w:rsidRDefault="0019090E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19090E" w:rsidRDefault="0019090E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594C62" w:rsidRDefault="00594C62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4C6679" w:rsidRDefault="004C6679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4C6679" w:rsidRDefault="004C6679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4C6679" w:rsidRDefault="004C6679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4C6679" w:rsidRDefault="004C6679" w:rsidP="00BA084B">
      <w:pPr>
        <w:tabs>
          <w:tab w:val="left" w:pos="6636"/>
        </w:tabs>
        <w:spacing w:line="360" w:lineRule="auto"/>
        <w:rPr>
          <w:rFonts w:cs="Times New Roman"/>
          <w:sz w:val="32"/>
          <w:szCs w:val="32"/>
          <w:lang w:val="ru-RU"/>
        </w:rPr>
      </w:pPr>
    </w:p>
    <w:p w:rsidR="00594C62" w:rsidRDefault="00594C62" w:rsidP="00594C62">
      <w:pPr>
        <w:spacing w:before="240" w:line="360" w:lineRule="auto"/>
        <w:jc w:val="center"/>
      </w:pPr>
      <w:r>
        <w:lastRenderedPageBreak/>
        <w:t>СПИСОК Л</w:t>
      </w:r>
      <w:r>
        <w:rPr>
          <w:lang w:val="en-US"/>
        </w:rPr>
        <w:t>I</w:t>
      </w:r>
      <w:r>
        <w:t>ТЕРАТУРИ</w:t>
      </w:r>
    </w:p>
    <w:p w:rsidR="00594C62" w:rsidRDefault="008C2A7A" w:rsidP="00594C62">
      <w:pPr>
        <w:pStyle w:val="ListParagraph"/>
        <w:numPr>
          <w:ilvl w:val="0"/>
          <w:numId w:val="24"/>
        </w:numPr>
        <w:spacing w:after="200" w:line="360" w:lineRule="auto"/>
      </w:pPr>
      <w:hyperlink r:id="rId34" w:history="1">
        <w:r w:rsidR="00594C62">
          <w:rPr>
            <w:rStyle w:val="Hyperlink"/>
          </w:rPr>
          <w:t>https://studfile.net/preview/6372475/page:53/</w:t>
        </w:r>
      </w:hyperlink>
    </w:p>
    <w:p w:rsidR="00594C62" w:rsidRDefault="008C2A7A" w:rsidP="00594C62">
      <w:pPr>
        <w:pStyle w:val="ListParagraph"/>
        <w:numPr>
          <w:ilvl w:val="0"/>
          <w:numId w:val="24"/>
        </w:numPr>
        <w:spacing w:after="200" w:line="360" w:lineRule="auto"/>
      </w:pPr>
      <w:hyperlink r:id="rId35" w:history="1">
        <w:r w:rsidR="00594C62" w:rsidRPr="00DA12E0">
          <w:rPr>
            <w:rStyle w:val="Hyperlink"/>
          </w:rPr>
          <w:t>https://devpractice.ru/python-linalg-lesson1-create-matrix/</w:t>
        </w:r>
      </w:hyperlink>
    </w:p>
    <w:p w:rsidR="00594C62" w:rsidRDefault="008C2A7A" w:rsidP="00594C62">
      <w:pPr>
        <w:pStyle w:val="ListParagraph"/>
        <w:numPr>
          <w:ilvl w:val="0"/>
          <w:numId w:val="24"/>
        </w:numPr>
        <w:spacing w:after="200" w:line="360" w:lineRule="auto"/>
      </w:pPr>
      <w:hyperlink r:id="rId36" w:history="1">
        <w:r w:rsidR="00594C62" w:rsidRPr="00DA12E0">
          <w:rPr>
            <w:rStyle w:val="Hyperlink"/>
          </w:rPr>
          <w:t>https://physics.susu.ru/vorontsov/language/numpy.html</w:t>
        </w:r>
      </w:hyperlink>
    </w:p>
    <w:p w:rsidR="00594C62" w:rsidRDefault="008C2A7A" w:rsidP="00594C62">
      <w:pPr>
        <w:pStyle w:val="ListParagraph"/>
        <w:numPr>
          <w:ilvl w:val="0"/>
          <w:numId w:val="24"/>
        </w:numPr>
        <w:spacing w:after="200" w:line="360" w:lineRule="auto"/>
      </w:pPr>
      <w:hyperlink r:id="rId37" w:history="1">
        <w:r w:rsidR="00594C62" w:rsidRPr="00DA12E0">
          <w:rPr>
            <w:rStyle w:val="Hyperlink"/>
          </w:rPr>
          <w:t>https://pyprog.pro/linear_algebra_functions/linalg_functions.html</w:t>
        </w:r>
      </w:hyperlink>
    </w:p>
    <w:p w:rsidR="00594C62" w:rsidRDefault="008C2A7A" w:rsidP="00594C62">
      <w:pPr>
        <w:pStyle w:val="ListParagraph"/>
        <w:numPr>
          <w:ilvl w:val="0"/>
          <w:numId w:val="24"/>
        </w:numPr>
        <w:spacing w:after="200" w:line="360" w:lineRule="auto"/>
      </w:pPr>
      <w:hyperlink r:id="rId38" w:history="1">
        <w:r w:rsidR="00594C62" w:rsidRPr="00DA12E0">
          <w:rPr>
            <w:rStyle w:val="Hyperlink"/>
          </w:rPr>
          <w:t>http://scask.ru/i_book_clm.php?id=42</w:t>
        </w:r>
      </w:hyperlink>
    </w:p>
    <w:p w:rsidR="00594C62" w:rsidRPr="00980FE5" w:rsidRDefault="00594C62" w:rsidP="00594C62">
      <w:pPr>
        <w:spacing w:line="360" w:lineRule="auto"/>
      </w:pPr>
    </w:p>
    <w:p w:rsidR="0019090E" w:rsidRPr="00594C62" w:rsidRDefault="0019090E" w:rsidP="00594C62">
      <w:pPr>
        <w:tabs>
          <w:tab w:val="left" w:pos="6636"/>
        </w:tabs>
        <w:spacing w:line="360" w:lineRule="auto"/>
        <w:jc w:val="center"/>
        <w:rPr>
          <w:rFonts w:cs="Times New Roman"/>
          <w:b/>
          <w:sz w:val="32"/>
          <w:szCs w:val="32"/>
        </w:rPr>
      </w:pPr>
    </w:p>
    <w:sectPr w:rsidR="0019090E" w:rsidRPr="00594C62" w:rsidSect="006A39DF">
      <w:headerReference w:type="default" r:id="rId39"/>
      <w:pgSz w:w="11906" w:h="16838"/>
      <w:pgMar w:top="851" w:right="567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A7A" w:rsidRDefault="008C2A7A" w:rsidP="006A39DF">
      <w:pPr>
        <w:spacing w:after="0" w:line="240" w:lineRule="auto"/>
      </w:pPr>
      <w:r>
        <w:separator/>
      </w:r>
    </w:p>
  </w:endnote>
  <w:endnote w:type="continuationSeparator" w:id="0">
    <w:p w:rsidR="008C2A7A" w:rsidRDefault="008C2A7A" w:rsidP="006A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A7A" w:rsidRDefault="008C2A7A" w:rsidP="006A39DF">
      <w:pPr>
        <w:spacing w:after="0" w:line="240" w:lineRule="auto"/>
      </w:pPr>
      <w:r>
        <w:separator/>
      </w:r>
    </w:p>
  </w:footnote>
  <w:footnote w:type="continuationSeparator" w:id="0">
    <w:p w:rsidR="008C2A7A" w:rsidRDefault="008C2A7A" w:rsidP="006A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666638"/>
      <w:docPartObj>
        <w:docPartGallery w:val="Page Numbers (Top of Page)"/>
        <w:docPartUnique/>
      </w:docPartObj>
    </w:sdtPr>
    <w:sdtEndPr/>
    <w:sdtContent>
      <w:p w:rsidR="00594C62" w:rsidRDefault="00594C6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C05" w:rsidRPr="006D4C05">
          <w:rPr>
            <w:noProof/>
            <w:lang w:val="ru-RU"/>
          </w:rPr>
          <w:t>19</w:t>
        </w:r>
        <w:r>
          <w:fldChar w:fldCharType="end"/>
        </w:r>
      </w:p>
    </w:sdtContent>
  </w:sdt>
  <w:p w:rsidR="00594C62" w:rsidRDefault="00594C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F2E"/>
    <w:multiLevelType w:val="multilevel"/>
    <w:tmpl w:val="878C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82C07"/>
    <w:multiLevelType w:val="multilevel"/>
    <w:tmpl w:val="A27E5C0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2078BB"/>
    <w:multiLevelType w:val="multilevel"/>
    <w:tmpl w:val="C8F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26319B"/>
    <w:multiLevelType w:val="multilevel"/>
    <w:tmpl w:val="65AA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C45C97"/>
    <w:multiLevelType w:val="multilevel"/>
    <w:tmpl w:val="B482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DD0E5A"/>
    <w:multiLevelType w:val="multilevel"/>
    <w:tmpl w:val="686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F17441"/>
    <w:multiLevelType w:val="multilevel"/>
    <w:tmpl w:val="7FF0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B45702"/>
    <w:multiLevelType w:val="multilevel"/>
    <w:tmpl w:val="4646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524AE3"/>
    <w:multiLevelType w:val="multilevel"/>
    <w:tmpl w:val="33F0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E12568"/>
    <w:multiLevelType w:val="multilevel"/>
    <w:tmpl w:val="8A2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B37672"/>
    <w:multiLevelType w:val="multilevel"/>
    <w:tmpl w:val="9272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D4EB4"/>
    <w:multiLevelType w:val="multilevel"/>
    <w:tmpl w:val="1980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AE307F"/>
    <w:multiLevelType w:val="multilevel"/>
    <w:tmpl w:val="5D7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C2573D"/>
    <w:multiLevelType w:val="hybridMultilevel"/>
    <w:tmpl w:val="764A8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0710D3"/>
    <w:multiLevelType w:val="hybridMultilevel"/>
    <w:tmpl w:val="CB4CB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D813B3"/>
    <w:multiLevelType w:val="multilevel"/>
    <w:tmpl w:val="CB1C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FD397D"/>
    <w:multiLevelType w:val="multilevel"/>
    <w:tmpl w:val="4552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135142"/>
    <w:multiLevelType w:val="multilevel"/>
    <w:tmpl w:val="4F2E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C94A6C"/>
    <w:multiLevelType w:val="multilevel"/>
    <w:tmpl w:val="B3F2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B22BA8"/>
    <w:multiLevelType w:val="hybridMultilevel"/>
    <w:tmpl w:val="170A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644852"/>
    <w:multiLevelType w:val="multilevel"/>
    <w:tmpl w:val="6C02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F67B3B"/>
    <w:multiLevelType w:val="multilevel"/>
    <w:tmpl w:val="9DCA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CD638E"/>
    <w:multiLevelType w:val="multilevel"/>
    <w:tmpl w:val="0FF6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AF72B3"/>
    <w:multiLevelType w:val="multilevel"/>
    <w:tmpl w:val="409C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23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15"/>
  </w:num>
  <w:num w:numId="13">
    <w:abstractNumId w:val="4"/>
  </w:num>
  <w:num w:numId="14">
    <w:abstractNumId w:val="0"/>
  </w:num>
  <w:num w:numId="15">
    <w:abstractNumId w:val="18"/>
  </w:num>
  <w:num w:numId="16">
    <w:abstractNumId w:val="11"/>
  </w:num>
  <w:num w:numId="17">
    <w:abstractNumId w:val="2"/>
  </w:num>
  <w:num w:numId="18">
    <w:abstractNumId w:val="22"/>
  </w:num>
  <w:num w:numId="19">
    <w:abstractNumId w:val="20"/>
  </w:num>
  <w:num w:numId="20">
    <w:abstractNumId w:val="16"/>
  </w:num>
  <w:num w:numId="21">
    <w:abstractNumId w:val="5"/>
  </w:num>
  <w:num w:numId="22">
    <w:abstractNumId w:val="17"/>
  </w:num>
  <w:num w:numId="23">
    <w:abstractNumId w:val="2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3E"/>
    <w:rsid w:val="000B353D"/>
    <w:rsid w:val="00105F10"/>
    <w:rsid w:val="0019090E"/>
    <w:rsid w:val="001D0614"/>
    <w:rsid w:val="001E086C"/>
    <w:rsid w:val="001E213A"/>
    <w:rsid w:val="001F5A3E"/>
    <w:rsid w:val="002C6DE2"/>
    <w:rsid w:val="002E33A1"/>
    <w:rsid w:val="002F1A91"/>
    <w:rsid w:val="002F7240"/>
    <w:rsid w:val="003056D0"/>
    <w:rsid w:val="00362AB5"/>
    <w:rsid w:val="003A43AD"/>
    <w:rsid w:val="003B1BC7"/>
    <w:rsid w:val="003F49DE"/>
    <w:rsid w:val="00404304"/>
    <w:rsid w:val="004C6679"/>
    <w:rsid w:val="00543C87"/>
    <w:rsid w:val="00594C62"/>
    <w:rsid w:val="005F375B"/>
    <w:rsid w:val="006408BE"/>
    <w:rsid w:val="0065574A"/>
    <w:rsid w:val="006A39DF"/>
    <w:rsid w:val="006C286A"/>
    <w:rsid w:val="006D4C05"/>
    <w:rsid w:val="006E216A"/>
    <w:rsid w:val="007B69F6"/>
    <w:rsid w:val="008007D8"/>
    <w:rsid w:val="00821F9E"/>
    <w:rsid w:val="008372FA"/>
    <w:rsid w:val="008C2A7A"/>
    <w:rsid w:val="008E7983"/>
    <w:rsid w:val="00912448"/>
    <w:rsid w:val="009C70B9"/>
    <w:rsid w:val="009D14E3"/>
    <w:rsid w:val="00A351ED"/>
    <w:rsid w:val="00AA1C2B"/>
    <w:rsid w:val="00B12CC7"/>
    <w:rsid w:val="00BA084B"/>
    <w:rsid w:val="00BB4408"/>
    <w:rsid w:val="00C67EA5"/>
    <w:rsid w:val="00D42FFC"/>
    <w:rsid w:val="00E00CAE"/>
    <w:rsid w:val="00E246D0"/>
    <w:rsid w:val="00E404CA"/>
    <w:rsid w:val="00E66C09"/>
    <w:rsid w:val="00E74462"/>
    <w:rsid w:val="00ED5878"/>
    <w:rsid w:val="00F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0AA6C-FE73-42EF-8913-43C48412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1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0CA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007D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unhideWhenUsed/>
    <w:rsid w:val="00800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7D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007D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B4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t36">
    <w:name w:val="ft36"/>
    <w:basedOn w:val="DefaultParagraphFont"/>
    <w:rsid w:val="006C286A"/>
  </w:style>
  <w:style w:type="character" w:customStyle="1" w:styleId="ft65">
    <w:name w:val="ft65"/>
    <w:basedOn w:val="DefaultParagraphFont"/>
    <w:rsid w:val="006C286A"/>
  </w:style>
  <w:style w:type="character" w:customStyle="1" w:styleId="ft92">
    <w:name w:val="ft92"/>
    <w:basedOn w:val="DefaultParagraphFont"/>
    <w:rsid w:val="006C286A"/>
  </w:style>
  <w:style w:type="paragraph" w:styleId="ListParagraph">
    <w:name w:val="List Paragraph"/>
    <w:basedOn w:val="Normal"/>
    <w:uiPriority w:val="34"/>
    <w:qFormat/>
    <w:rsid w:val="006C286A"/>
    <w:pPr>
      <w:ind w:left="720"/>
      <w:contextualSpacing/>
    </w:pPr>
  </w:style>
  <w:style w:type="character" w:customStyle="1" w:styleId="ft233">
    <w:name w:val="ft233"/>
    <w:basedOn w:val="DefaultParagraphFont"/>
    <w:rsid w:val="00362AB5"/>
  </w:style>
  <w:style w:type="paragraph" w:styleId="NormalWeb">
    <w:name w:val="Normal (Web)"/>
    <w:basedOn w:val="Normal"/>
    <w:uiPriority w:val="99"/>
    <w:unhideWhenUsed/>
    <w:rsid w:val="00E00C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00CAE"/>
    <w:rPr>
      <w:i/>
      <w:iCs/>
    </w:rPr>
  </w:style>
  <w:style w:type="character" w:customStyle="1" w:styleId="mi">
    <w:name w:val="mi"/>
    <w:basedOn w:val="DefaultParagraphFont"/>
    <w:rsid w:val="00E00CAE"/>
  </w:style>
  <w:style w:type="character" w:customStyle="1" w:styleId="Heading2Char">
    <w:name w:val="Heading 2 Char"/>
    <w:basedOn w:val="DefaultParagraphFont"/>
    <w:link w:val="Heading2"/>
    <w:uiPriority w:val="9"/>
    <w:rsid w:val="00E00CA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CA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andard">
    <w:name w:val="Standard"/>
    <w:rsid w:val="00821F9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ru-RU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1F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4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46D0"/>
    <w:pPr>
      <w:outlineLvl w:val="9"/>
    </w:pPr>
    <w:rPr>
      <w:lang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6A39DF"/>
    <w:pPr>
      <w:tabs>
        <w:tab w:val="right" w:leader="dot" w:pos="9911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39D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A39DF"/>
    <w:pPr>
      <w:tabs>
        <w:tab w:val="right" w:leader="dot" w:pos="9911"/>
      </w:tabs>
      <w:spacing w:after="100"/>
      <w:jc w:val="center"/>
    </w:pPr>
    <w:rPr>
      <w:rFonts w:eastAsiaTheme="minorEastAsia" w:cs="Times New Roman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6A39DF"/>
    <w:pPr>
      <w:tabs>
        <w:tab w:val="center" w:pos="4819"/>
        <w:tab w:val="right" w:pos="9639"/>
      </w:tabs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A39DF"/>
    <w:pPr>
      <w:spacing w:after="100"/>
      <w:ind w:left="660"/>
    </w:pPr>
  </w:style>
  <w:style w:type="character" w:customStyle="1" w:styleId="HeaderChar">
    <w:name w:val="Header Char"/>
    <w:basedOn w:val="DefaultParagraphFont"/>
    <w:link w:val="Header"/>
    <w:uiPriority w:val="99"/>
    <w:rsid w:val="006A39DF"/>
  </w:style>
  <w:style w:type="paragraph" w:styleId="Footer">
    <w:name w:val="footer"/>
    <w:basedOn w:val="Normal"/>
    <w:link w:val="FooterChar"/>
    <w:uiPriority w:val="99"/>
    <w:unhideWhenUsed/>
    <w:rsid w:val="006A39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oleObject" Target="embeddings/oleObject7.bin"/><Relationship Id="rId34" Type="http://schemas.openxmlformats.org/officeDocument/2006/relationships/hyperlink" Target="https://studfile.net/preview/6372475/page:53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yperlink" Target="https://pyprog.pro/linear_algebra_functions/linalg_function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yperlink" Target="https://physics.susu.ru/vorontsov/language/numpy.html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hyperlink" Target="https://devpractice.ru/python-linalg-lesson1-create-matrix/" TargetMode="Externa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hyperlink" Target="http://scask.ru/i_book_clm.php?id=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641D-3525-4852-830F-38FE6BFB9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2950</Words>
  <Characters>16819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Krymski</dc:creator>
  <cp:keywords/>
  <dc:description/>
  <cp:lastModifiedBy>Георгий рашков</cp:lastModifiedBy>
  <cp:revision>11</cp:revision>
  <cp:lastPrinted>2020-04-11T21:04:00Z</cp:lastPrinted>
  <dcterms:created xsi:type="dcterms:W3CDTF">2020-04-11T07:45:00Z</dcterms:created>
  <dcterms:modified xsi:type="dcterms:W3CDTF">2020-04-11T21:29:00Z</dcterms:modified>
</cp:coreProperties>
</file>