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20"/>
          <w:szCs w:val="20"/>
        </w:rPr>
        <w:id w:val="-49349545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644FB129" w14:textId="5338EFA3" w:rsidR="000B7536" w:rsidRPr="00363DDE" w:rsidRDefault="000B7536" w:rsidP="004108D2">
          <w:pPr>
            <w:spacing w:line="240" w:lineRule="auto"/>
            <w:rPr>
              <w:rFonts w:ascii="Arial" w:hAnsi="Arial" w:cs="Arial"/>
              <w:b/>
              <w:bCs/>
              <w:sz w:val="20"/>
              <w:szCs w:val="20"/>
            </w:rPr>
          </w:pPr>
          <w:r w:rsidRPr="00363DDE">
            <w:rPr>
              <w:rFonts w:ascii="Arial" w:hAnsi="Arial" w:cs="Arial"/>
              <w:b/>
              <w:bCs/>
              <w:noProof/>
              <w:sz w:val="20"/>
              <w:szCs w:val="20"/>
            </w:rPr>
            <w:drawing>
              <wp:inline distT="0" distB="0" distL="0" distR="0" wp14:anchorId="2DC1625A" wp14:editId="6EE6D482">
                <wp:extent cx="2210937" cy="781464"/>
                <wp:effectExtent l="0" t="0" r="0" b="0"/>
                <wp:docPr id="8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2090" cy="806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63DDE">
            <w:rPr>
              <w:rFonts w:ascii="Arial" w:hAnsi="Arial" w:cs="Arial"/>
              <w:b/>
              <w:bCs/>
              <w:sz w:val="20"/>
              <w:szCs w:val="20"/>
            </w:rPr>
            <w:tab/>
            <w:t xml:space="preserve">                    </w:t>
          </w:r>
          <w:r w:rsidRPr="00363DDE">
            <w:rPr>
              <w:rFonts w:ascii="Arial" w:hAnsi="Arial" w:cs="Arial"/>
              <w:b/>
              <w:bCs/>
              <w:noProof/>
              <w:sz w:val="20"/>
              <w:szCs w:val="20"/>
            </w:rPr>
            <w:drawing>
              <wp:inline distT="0" distB="0" distL="0" distR="0" wp14:anchorId="287379D0" wp14:editId="7114DA54">
                <wp:extent cx="2434687" cy="878717"/>
                <wp:effectExtent l="0" t="0" r="0" b="0"/>
                <wp:docPr id="9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0059" cy="895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4C6EB9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6F40A092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1D5CFA6D" w14:textId="77777777" w:rsidR="000B7536" w:rsidRPr="00363DDE" w:rsidRDefault="000B7536" w:rsidP="004108D2">
          <w:pPr>
            <w:spacing w:line="240" w:lineRule="auto"/>
            <w:ind w:firstLine="708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363DDE">
            <w:rPr>
              <w:rFonts w:ascii="Arial" w:hAnsi="Arial" w:cs="Arial"/>
              <w:b/>
              <w:bCs/>
              <w:sz w:val="36"/>
              <w:szCs w:val="36"/>
            </w:rPr>
            <w:t>UNIVERSITAT POLITÈCNICA DE VALÈNCIA</w:t>
          </w:r>
        </w:p>
        <w:p w14:paraId="12FFE4F8" w14:textId="77777777" w:rsidR="000B7536" w:rsidRPr="00902908" w:rsidRDefault="000B7536" w:rsidP="004108D2">
          <w:pPr>
            <w:spacing w:line="240" w:lineRule="auto"/>
            <w:ind w:firstLine="708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902908">
            <w:rPr>
              <w:rFonts w:ascii="Arial" w:hAnsi="Arial" w:cs="Arial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08CA71" wp14:editId="144B29B2">
                    <wp:simplePos x="0" y="0"/>
                    <wp:positionH relativeFrom="page">
                      <wp:posOffset>1019175</wp:posOffset>
                    </wp:positionH>
                    <wp:positionV relativeFrom="paragraph">
                      <wp:posOffset>774700</wp:posOffset>
                    </wp:positionV>
                    <wp:extent cx="5572125" cy="0"/>
                    <wp:effectExtent l="9525" t="6985" r="9525" b="12065"/>
                    <wp:wrapNone/>
                    <wp:docPr id="7" name="Conector rec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7212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855D264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25pt,61pt" to="519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" strokeweight="1pt">
                    <w10:wrap anchorx="page"/>
                  </v:line>
                </w:pict>
              </mc:Fallback>
            </mc:AlternateContent>
          </w:r>
          <w:r w:rsidRPr="00902908">
            <w:rPr>
              <w:rFonts w:ascii="Arial" w:hAnsi="Arial" w:cs="Arial"/>
              <w:b/>
              <w:bCs/>
              <w:sz w:val="32"/>
              <w:szCs w:val="32"/>
            </w:rPr>
            <w:t>Escuela Técnica Superior de Ingeniería del Diseño</w:t>
          </w:r>
        </w:p>
        <w:p w14:paraId="7DFFA880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53F02F5C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4055B5D0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332CBACA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5606A322" w14:textId="67D190F1" w:rsidR="000B7536" w:rsidRPr="00363DDE" w:rsidRDefault="000B7536" w:rsidP="004108D2">
          <w:pPr>
            <w:spacing w:line="240" w:lineRule="auto"/>
            <w:ind w:firstLine="708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Sistema UART</w:t>
          </w:r>
        </w:p>
        <w:p w14:paraId="57AD41B1" w14:textId="77777777" w:rsidR="000B7536" w:rsidRPr="00363DDE" w:rsidRDefault="000B7536" w:rsidP="004108D2">
          <w:pPr>
            <w:spacing w:line="240" w:lineRule="auto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2CBE042F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10B35399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4A9AC3DD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2E58C05D" w14:textId="77777777" w:rsidR="000B7536" w:rsidRPr="00363DDE" w:rsidRDefault="000B7536" w:rsidP="004108D2">
          <w:pPr>
            <w:spacing w:line="240" w:lineRule="auto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172A508A" w14:textId="179A2F7F" w:rsidR="000B7536" w:rsidRPr="000B7536" w:rsidRDefault="000B7536" w:rsidP="000B7536">
          <w:pPr>
            <w:spacing w:line="240" w:lineRule="auto"/>
            <w:ind w:firstLine="708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Manual de programador</w:t>
          </w:r>
        </w:p>
        <w:p w14:paraId="4D608F48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0C658C22" w14:textId="4EDBA2A8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i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iCs/>
              <w:sz w:val="24"/>
              <w:szCs w:val="24"/>
            </w:rPr>
            <w:t>TAREA 6</w:t>
          </w:r>
          <w:r w:rsidRPr="00363DDE">
            <w:rPr>
              <w:rFonts w:ascii="Arial" w:hAnsi="Arial" w:cs="Arial"/>
              <w:b/>
              <w:bCs/>
              <w:iCs/>
              <w:sz w:val="24"/>
              <w:szCs w:val="24"/>
            </w:rPr>
            <w:t xml:space="preserve"> DE</w:t>
          </w:r>
          <w:r>
            <w:rPr>
              <w:rFonts w:ascii="Arial" w:hAnsi="Arial" w:cs="Arial"/>
              <w:b/>
              <w:bCs/>
              <w:iCs/>
              <w:sz w:val="24"/>
              <w:szCs w:val="24"/>
            </w:rPr>
            <w:t xml:space="preserve"> LA ASIGNATURA</w:t>
          </w:r>
        </w:p>
        <w:p w14:paraId="3F7163F1" w14:textId="0C32E57A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iCs/>
              <w:sz w:val="24"/>
              <w:szCs w:val="24"/>
            </w:rPr>
          </w:pPr>
          <w:r>
            <w:rPr>
              <w:rFonts w:ascii="Arial" w:hAnsi="Arial" w:cs="Arial"/>
              <w:iCs/>
              <w:sz w:val="24"/>
              <w:szCs w:val="24"/>
            </w:rPr>
            <w:t>Dispositivos lógicos programables</w:t>
          </w:r>
        </w:p>
        <w:p w14:paraId="7C13F92D" w14:textId="77777777" w:rsidR="000B7536" w:rsidRPr="00363DDE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b/>
              <w:bCs/>
              <w:iCs/>
              <w:sz w:val="24"/>
              <w:szCs w:val="24"/>
            </w:rPr>
          </w:pPr>
          <w:r w:rsidRPr="00363DDE">
            <w:rPr>
              <w:rFonts w:ascii="Arial" w:hAnsi="Arial" w:cs="Arial"/>
              <w:b/>
              <w:bCs/>
              <w:iCs/>
              <w:sz w:val="24"/>
              <w:szCs w:val="24"/>
            </w:rPr>
            <w:t>REALIZADO POR</w:t>
          </w:r>
        </w:p>
        <w:p w14:paraId="254B3161" w14:textId="111CDB21" w:rsidR="000B7536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iCs/>
              <w:sz w:val="24"/>
              <w:szCs w:val="24"/>
            </w:rPr>
          </w:pPr>
          <w:r w:rsidRPr="004A3546">
            <w:rPr>
              <w:rFonts w:ascii="Arial" w:hAnsi="Arial" w:cs="Arial"/>
              <w:iCs/>
              <w:sz w:val="24"/>
              <w:szCs w:val="24"/>
            </w:rPr>
            <w:t>Sergio Bou Grau</w:t>
          </w:r>
        </w:p>
        <w:p w14:paraId="1B0F391D" w14:textId="320EC2E3" w:rsidR="000B7536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iCs/>
              <w:sz w:val="24"/>
              <w:szCs w:val="24"/>
            </w:rPr>
          </w:pPr>
        </w:p>
        <w:p w14:paraId="7B573E86" w14:textId="5D06A67F" w:rsidR="000B7536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iCs/>
              <w:sz w:val="24"/>
              <w:szCs w:val="24"/>
            </w:rPr>
          </w:pPr>
        </w:p>
        <w:p w14:paraId="632E2DE0" w14:textId="77777777" w:rsidR="000B7536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iCs/>
              <w:sz w:val="24"/>
              <w:szCs w:val="24"/>
            </w:rPr>
          </w:pPr>
        </w:p>
        <w:p w14:paraId="1AE0DACE" w14:textId="77777777" w:rsidR="000B7536" w:rsidRPr="004A3546" w:rsidRDefault="000B7536" w:rsidP="004108D2">
          <w:pPr>
            <w:spacing w:line="240" w:lineRule="auto"/>
            <w:ind w:firstLine="708"/>
            <w:jc w:val="both"/>
            <w:rPr>
              <w:rFonts w:ascii="Arial" w:hAnsi="Arial" w:cs="Arial"/>
              <w:iCs/>
              <w:sz w:val="24"/>
              <w:szCs w:val="24"/>
            </w:rPr>
          </w:pPr>
        </w:p>
        <w:sdt>
          <w:sdtPr>
            <w:id w:val="18393450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4800DCAD" w14:textId="3BE76317" w:rsidR="000B7536" w:rsidRDefault="000B7536">
              <w:pPr>
                <w:pStyle w:val="TtuloTDC"/>
              </w:pPr>
              <w:r>
                <w:t>Contenido</w:t>
              </w:r>
            </w:p>
            <w:p w14:paraId="752840CB" w14:textId="35A68FA3" w:rsidR="00C85B5A" w:rsidRDefault="000B7536">
              <w:pPr>
                <w:pStyle w:val="TDC1"/>
                <w:tabs>
                  <w:tab w:val="right" w:leader="dot" w:pos="9756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2608433" w:history="1">
                <w:r w:rsidR="00C85B5A" w:rsidRPr="001F1F61">
                  <w:rPr>
                    <w:rStyle w:val="Hipervnculo"/>
                    <w:noProof/>
                  </w:rPr>
                  <w:t>Proyecto: documentación UART</w:t>
                </w:r>
                <w:r w:rsidR="00C85B5A">
                  <w:rPr>
                    <w:noProof/>
                    <w:webHidden/>
                  </w:rPr>
                  <w:tab/>
                </w:r>
                <w:r w:rsidR="00C85B5A">
                  <w:rPr>
                    <w:noProof/>
                    <w:webHidden/>
                  </w:rPr>
                  <w:fldChar w:fldCharType="begin"/>
                </w:r>
                <w:r w:rsidR="00C85B5A">
                  <w:rPr>
                    <w:noProof/>
                    <w:webHidden/>
                  </w:rPr>
                  <w:instrText xml:space="preserve"> PAGEREF _Toc72608433 \h </w:instrText>
                </w:r>
                <w:r w:rsidR="00C85B5A">
                  <w:rPr>
                    <w:noProof/>
                    <w:webHidden/>
                  </w:rPr>
                </w:r>
                <w:r w:rsidR="00C85B5A">
                  <w:rPr>
                    <w:noProof/>
                    <w:webHidden/>
                  </w:rPr>
                  <w:fldChar w:fldCharType="separate"/>
                </w:r>
                <w:r w:rsidR="00C85B5A">
                  <w:rPr>
                    <w:noProof/>
                    <w:webHidden/>
                  </w:rPr>
                  <w:t>1</w:t>
                </w:r>
                <w:r w:rsidR="00C85B5A">
                  <w:rPr>
                    <w:noProof/>
                    <w:webHidden/>
                  </w:rPr>
                  <w:fldChar w:fldCharType="end"/>
                </w:r>
              </w:hyperlink>
            </w:p>
            <w:p w14:paraId="244AB099" w14:textId="45C66A5E" w:rsidR="00C85B5A" w:rsidRDefault="00C85B5A">
              <w:pPr>
                <w:pStyle w:val="TDC2"/>
                <w:tabs>
                  <w:tab w:val="left" w:pos="660"/>
                  <w:tab w:val="right" w:leader="dot" w:pos="97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72608434" w:history="1">
                <w:r w:rsidRPr="001F1F61">
                  <w:rPr>
                    <w:rStyle w:val="Hipervnculo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1F1F61">
                  <w:rPr>
                    <w:rStyle w:val="Hipervnculo"/>
                    <w:noProof/>
                    <w:lang w:val="en-US"/>
                  </w:rPr>
                  <w:t>Timing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_Toc72608434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659301" w14:textId="50A01024" w:rsidR="00C85B5A" w:rsidRDefault="00C85B5A">
              <w:pPr>
                <w:pStyle w:val="TDC2"/>
                <w:tabs>
                  <w:tab w:val="left" w:pos="660"/>
                  <w:tab w:val="right" w:leader="dot" w:pos="97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72608435" w:history="1">
                <w:r w:rsidRPr="001F1F61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1F1F61">
                  <w:rPr>
                    <w:rStyle w:val="Hipervnculo"/>
                    <w:noProof/>
                    <w:lang w:val="en-US"/>
                  </w:rPr>
                  <w:t>Transmit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_Toc72608435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C57AC2" w14:textId="0DB253DE" w:rsidR="00C85B5A" w:rsidRDefault="00C85B5A">
              <w:pPr>
                <w:pStyle w:val="TDC2"/>
                <w:tabs>
                  <w:tab w:val="left" w:pos="660"/>
                  <w:tab w:val="right" w:leader="dot" w:pos="97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72608436" w:history="1">
                <w:r w:rsidRPr="001F1F61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1F1F61">
                  <w:rPr>
                    <w:rStyle w:val="Hipervnculo"/>
                    <w:noProof/>
                    <w:lang w:val="en-US"/>
                  </w:rPr>
                  <w:t>Receive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_Toc72608436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0345CF" w14:textId="247FAD8C" w:rsidR="00C85B5A" w:rsidRDefault="00C85B5A">
              <w:pPr>
                <w:pStyle w:val="TDC2"/>
                <w:tabs>
                  <w:tab w:val="left" w:pos="660"/>
                  <w:tab w:val="right" w:leader="dot" w:pos="97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72608437" w:history="1">
                <w:r w:rsidRPr="001F1F61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1F1F61">
                  <w:rPr>
                    <w:rStyle w:val="Hipervnculo"/>
                    <w:noProof/>
                    <w:lang w:val="en-US"/>
                  </w:rPr>
                  <w:t>UART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_Toc72608437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9EE2B" w14:textId="768044A0" w:rsidR="00C85B5A" w:rsidRDefault="00C85B5A">
              <w:pPr>
                <w:pStyle w:val="TDC2"/>
                <w:tabs>
                  <w:tab w:val="left" w:pos="660"/>
                  <w:tab w:val="right" w:leader="dot" w:pos="97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72608438" w:history="1">
                <w:r w:rsidRPr="001F1F61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1F1F61">
                  <w:rPr>
                    <w:rStyle w:val="Hipervnculo"/>
                    <w:noProof/>
                    <w:lang w:val="en-US"/>
                  </w:rPr>
                  <w:t>Uart_comps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_Toc72608438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49F52E" w14:textId="6E52A489" w:rsidR="000B7536" w:rsidRPr="000B7536" w:rsidRDefault="000B75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77C722" w14:textId="5332B908" w:rsidR="00C367BA" w:rsidRDefault="00C367BA" w:rsidP="00C367BA">
      <w:pPr>
        <w:pStyle w:val="Ttulo1"/>
      </w:pPr>
      <w:bookmarkStart w:id="0" w:name="_Toc72608433"/>
      <w:r w:rsidRPr="00C367BA">
        <w:lastRenderedPageBreak/>
        <w:t>Proyecto: documentación U</w:t>
      </w:r>
      <w:r>
        <w:t>ART</w:t>
      </w:r>
      <w:bookmarkEnd w:id="0"/>
    </w:p>
    <w:p w14:paraId="2E75F6B2" w14:textId="519CCF41" w:rsidR="00C367BA" w:rsidRPr="00C367BA" w:rsidRDefault="00C367BA" w:rsidP="00C367BA">
      <w:pPr>
        <w:jc w:val="both"/>
      </w:pPr>
      <w:r>
        <w:tab/>
        <w:t>El siguiente proyecto tiene como finalidad el estudio y descripción de un proyecto informático escrito en lenguaje VHDL para comprender su funcionamiento y la utilidad de cada bloque que lo componen. El proyecto consta de cinco ficheros que se enumeran y describen a continuación.</w:t>
      </w:r>
    </w:p>
    <w:p w14:paraId="73309178" w14:textId="07C7D073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bookmarkStart w:id="1" w:name="_Toc72608434"/>
      <w:r w:rsidRPr="00C367BA">
        <w:rPr>
          <w:lang w:val="en-US"/>
        </w:rPr>
        <w:t>Timing</w:t>
      </w:r>
      <w:bookmarkEnd w:id="1"/>
      <w:r w:rsidRPr="00C367BA">
        <w:rPr>
          <w:lang w:val="en-US"/>
        </w:rPr>
        <w:t xml:space="preserve"> </w:t>
      </w:r>
    </w:p>
    <w:p w14:paraId="070EC766" w14:textId="7ACEE533" w:rsidR="00367123" w:rsidRDefault="00D97F51" w:rsidP="00C367BA">
      <w:r>
        <w:tab/>
      </w:r>
      <w:r w:rsidR="00C367BA" w:rsidRPr="00C367BA">
        <w:t>Este fichero se encarga d</w:t>
      </w:r>
      <w:r w:rsidR="00C367BA">
        <w:t>e gestionar la elección de la velocidad de transmisión y la generación de los relojes</w:t>
      </w:r>
      <w:r w:rsidR="00367123">
        <w:t xml:space="preserve"> de la velocidad, de la transmisión y de la recepción.</w:t>
      </w:r>
    </w:p>
    <w:p w14:paraId="5E16B98B" w14:textId="55F97BB7" w:rsidR="00367123" w:rsidRDefault="00367123" w:rsidP="00C367BA">
      <w:r>
        <w:t>En primer lugar, en este fichero tenemos incluidas la</w:t>
      </w:r>
      <w:r w:rsidR="000B7536">
        <w:t>s</w:t>
      </w:r>
      <w:r>
        <w:t xml:space="preserve"> siguientes librerías:</w:t>
      </w:r>
    </w:p>
    <w:p w14:paraId="531D9C2A" w14:textId="0237FB9A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library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ieee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31FCE64D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use </w:t>
      </w:r>
      <w:proofErr w:type="gramStart"/>
      <w:r w:rsidRPr="000B7536">
        <w:rPr>
          <w:b/>
          <w:bCs/>
          <w:color w:val="4472C4" w:themeColor="accent1"/>
          <w:lang w:val="en-US"/>
        </w:rPr>
        <w:t>ieee.std_logic_1164.all;</w:t>
      </w:r>
      <w:proofErr w:type="gramEnd"/>
    </w:p>
    <w:p w14:paraId="4E1BF927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use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ieee.numeric_std.all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17948B78" w14:textId="0041DF9E" w:rsidR="00C367BA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use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ieee.std_logic_unsigned.all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7A2C5928" w14:textId="3FDB1505" w:rsidR="00367123" w:rsidRDefault="00367123" w:rsidP="00367123">
      <w:pPr>
        <w:spacing w:after="0"/>
        <w:rPr>
          <w:lang w:val="en-US"/>
        </w:rPr>
      </w:pPr>
    </w:p>
    <w:p w14:paraId="52C23F3A" w14:textId="3723D1EB" w:rsidR="00367123" w:rsidRDefault="00367123" w:rsidP="00367123">
      <w:pPr>
        <w:spacing w:after="0"/>
      </w:pPr>
      <w:r w:rsidRPr="00367123">
        <w:t xml:space="preserve">El </w:t>
      </w:r>
      <w:proofErr w:type="spellStart"/>
      <w:r w:rsidRPr="00367123">
        <w:t>entity</w:t>
      </w:r>
      <w:proofErr w:type="spellEnd"/>
      <w:r w:rsidRPr="00367123">
        <w:t xml:space="preserve"> est</w:t>
      </w:r>
      <w:r>
        <w:t>á</w:t>
      </w:r>
      <w:r w:rsidRPr="00367123">
        <w:t xml:space="preserve"> compu</w:t>
      </w:r>
      <w:r>
        <w:t>e</w:t>
      </w:r>
      <w:r w:rsidRPr="00367123">
        <w:t>sto p</w:t>
      </w:r>
      <w:r>
        <w:t>or las siguientes entradas y salidas:</w:t>
      </w:r>
    </w:p>
    <w:p w14:paraId="743905ED" w14:textId="041D876A" w:rsidR="00367123" w:rsidRDefault="00367123" w:rsidP="00367123">
      <w:pPr>
        <w:spacing w:after="0"/>
      </w:pPr>
    </w:p>
    <w:p w14:paraId="6C4C647D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>Entity timing is</w:t>
      </w:r>
    </w:p>
    <w:p w14:paraId="7CE03F9B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  <w:t>generic (</w:t>
      </w:r>
      <w:proofErr w:type="gramStart"/>
      <w:r w:rsidRPr="000B7536">
        <w:rPr>
          <w:b/>
          <w:bCs/>
          <w:color w:val="4472C4" w:themeColor="accent1"/>
          <w:lang w:val="en-US"/>
        </w:rPr>
        <w:t>F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natural := 50000;</w:t>
      </w:r>
      <w:r w:rsidRPr="000B7536">
        <w:rPr>
          <w:b/>
          <w:bCs/>
          <w:color w:val="4472C4" w:themeColor="accent1"/>
          <w:lang w:val="en-US"/>
        </w:rPr>
        <w:tab/>
      </w:r>
    </w:p>
    <w:p w14:paraId="271318C7" w14:textId="1CF122AE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min_</w:t>
      </w:r>
      <w:proofErr w:type="gramStart"/>
      <w:r w:rsidRPr="000B7536">
        <w:rPr>
          <w:b/>
          <w:bCs/>
          <w:color w:val="4472C4" w:themeColor="accent1"/>
          <w:lang w:val="en-US"/>
        </w:rPr>
        <w:t>baud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natural :=  1200); </w:t>
      </w:r>
    </w:p>
    <w:p w14:paraId="22AA57B2" w14:textId="2BE1FBAE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  <w:t>port (</w:t>
      </w:r>
    </w:p>
    <w:p w14:paraId="7BF3137D" w14:textId="58790150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gramStart"/>
      <w:r w:rsidRPr="000B7536">
        <w:rPr>
          <w:b/>
          <w:bCs/>
          <w:color w:val="4472C4" w:themeColor="accent1"/>
          <w:lang w:val="en-US"/>
        </w:rPr>
        <w:t>CLK :</w:t>
      </w:r>
      <w:proofErr w:type="gramEnd"/>
      <w:r w:rsidRPr="000B7536">
        <w:rPr>
          <w:b/>
          <w:bCs/>
          <w:color w:val="4472C4" w:themeColor="accent1"/>
          <w:lang w:val="en-US"/>
        </w:rPr>
        <w:tab/>
        <w:t xml:space="preserve">in </w:t>
      </w:r>
      <w:proofErr w:type="spellStart"/>
      <w:r w:rsidRPr="000B7536">
        <w:rPr>
          <w:b/>
          <w:bCs/>
          <w:color w:val="4472C4" w:themeColor="accent1"/>
          <w:lang w:val="en-US"/>
        </w:rPr>
        <w:t>std_logic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</w:p>
    <w:p w14:paraId="373F9BB8" w14:textId="3152D896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  <w:t xml:space="preserve"> </w:t>
      </w:r>
      <w:proofErr w:type="gramStart"/>
      <w:r w:rsidRPr="000B7536">
        <w:rPr>
          <w:b/>
          <w:bCs/>
          <w:color w:val="4472C4" w:themeColor="accent1"/>
          <w:lang w:val="en-US"/>
        </w:rPr>
        <w:t>RST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  <w:t xml:space="preserve">in </w:t>
      </w:r>
      <w:proofErr w:type="spellStart"/>
      <w:r w:rsidRPr="000B7536">
        <w:rPr>
          <w:b/>
          <w:bCs/>
          <w:color w:val="4472C4" w:themeColor="accent1"/>
          <w:lang w:val="en-US"/>
        </w:rPr>
        <w:t>std_logic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</w:p>
    <w:p w14:paraId="1E45BEAF" w14:textId="414C662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gramStart"/>
      <w:r w:rsidRPr="000B7536">
        <w:rPr>
          <w:b/>
          <w:bCs/>
          <w:color w:val="4472C4" w:themeColor="accent1"/>
          <w:lang w:val="en-US"/>
        </w:rPr>
        <w:t>baud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  <w:t xml:space="preserve">in </w:t>
      </w:r>
      <w:proofErr w:type="spellStart"/>
      <w:r w:rsidRPr="000B7536">
        <w:rPr>
          <w:b/>
          <w:bCs/>
          <w:color w:val="4472C4" w:themeColor="accent1"/>
          <w:lang w:val="en-US"/>
        </w:rPr>
        <w:t>std_logic_vector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(2 </w:t>
      </w:r>
      <w:proofErr w:type="spellStart"/>
      <w:r w:rsidRPr="000B7536">
        <w:rPr>
          <w:b/>
          <w:bCs/>
          <w:color w:val="4472C4" w:themeColor="accent1"/>
          <w:lang w:val="en-US"/>
        </w:rPr>
        <w:t>downto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0);</w:t>
      </w:r>
    </w:p>
    <w:p w14:paraId="74B0F512" w14:textId="7F7C482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ClrDiv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in </w:t>
      </w:r>
      <w:proofErr w:type="spellStart"/>
      <w:r w:rsidRPr="000B7536">
        <w:rPr>
          <w:b/>
          <w:bCs/>
          <w:color w:val="4472C4" w:themeColor="accent1"/>
          <w:lang w:val="en-US"/>
        </w:rPr>
        <w:t>std_logic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</w:p>
    <w:p w14:paraId="43B6A7E7" w14:textId="0DA66674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  <w:t>Top</w:t>
      </w:r>
      <w:proofErr w:type="gramStart"/>
      <w:r w:rsidRPr="000B7536">
        <w:rPr>
          <w:b/>
          <w:bCs/>
          <w:color w:val="4472C4" w:themeColor="accent1"/>
          <w:lang w:val="en-US"/>
        </w:rPr>
        <w:t>16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buffer </w:t>
      </w:r>
      <w:proofErr w:type="spellStart"/>
      <w:r w:rsidRPr="000B7536">
        <w:rPr>
          <w:b/>
          <w:bCs/>
          <w:color w:val="4472C4" w:themeColor="accent1"/>
          <w:lang w:val="en-US"/>
        </w:rPr>
        <w:t>std_logic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</w:p>
    <w:p w14:paraId="51542634" w14:textId="2C118CA8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TopTx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ab/>
        <w:t xml:space="preserve">out </w:t>
      </w:r>
      <w:proofErr w:type="spellStart"/>
      <w:r w:rsidRPr="000B7536">
        <w:rPr>
          <w:b/>
          <w:bCs/>
          <w:color w:val="4472C4" w:themeColor="accent1"/>
          <w:lang w:val="en-US"/>
        </w:rPr>
        <w:t>std_logic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</w:p>
    <w:p w14:paraId="244A7834" w14:textId="43B52976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</w:t>
      </w:r>
      <w:r w:rsidRPr="000B7536">
        <w:rPr>
          <w:b/>
          <w:bCs/>
          <w:color w:val="4472C4" w:themeColor="accent1"/>
          <w:lang w:val="en-US"/>
        </w:rPr>
        <w:tab/>
        <w:t xml:space="preserve">             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TopRx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out </w:t>
      </w:r>
      <w:proofErr w:type="spellStart"/>
      <w:r w:rsidRPr="000B7536">
        <w:rPr>
          <w:b/>
          <w:bCs/>
          <w:color w:val="4472C4" w:themeColor="accent1"/>
          <w:lang w:val="en-US"/>
        </w:rPr>
        <w:t>std_logic</w:t>
      </w:r>
      <w:proofErr w:type="spellEnd"/>
    </w:p>
    <w:p w14:paraId="57F2182A" w14:textId="548F9745" w:rsidR="00367123" w:rsidRPr="000B7536" w:rsidRDefault="00367123" w:rsidP="00367123">
      <w:pPr>
        <w:spacing w:after="0"/>
        <w:rPr>
          <w:b/>
          <w:bCs/>
          <w:color w:val="4472C4" w:themeColor="accent1"/>
        </w:rPr>
      </w:pPr>
      <w:r w:rsidRPr="000B7536">
        <w:rPr>
          <w:b/>
          <w:bCs/>
          <w:color w:val="4472C4" w:themeColor="accent1"/>
          <w:lang w:val="en-US"/>
        </w:rPr>
        <w:tab/>
        <w:t xml:space="preserve">       </w:t>
      </w:r>
      <w:r w:rsidRPr="000B7536">
        <w:rPr>
          <w:b/>
          <w:bCs/>
          <w:color w:val="4472C4" w:themeColor="accent1"/>
        </w:rPr>
        <w:t>);</w:t>
      </w:r>
    </w:p>
    <w:p w14:paraId="7BE0A3AD" w14:textId="7D95E2B7" w:rsidR="00367123" w:rsidRPr="000B7536" w:rsidRDefault="00367123" w:rsidP="00367123">
      <w:pPr>
        <w:spacing w:after="0"/>
        <w:rPr>
          <w:b/>
          <w:bCs/>
          <w:color w:val="4472C4" w:themeColor="accent1"/>
        </w:rPr>
      </w:pPr>
      <w:proofErr w:type="spellStart"/>
      <w:r w:rsidRPr="000B7536">
        <w:rPr>
          <w:b/>
          <w:bCs/>
          <w:color w:val="4472C4" w:themeColor="accent1"/>
        </w:rPr>
        <w:t>end</w:t>
      </w:r>
      <w:proofErr w:type="spellEnd"/>
      <w:r w:rsidRPr="000B7536">
        <w:rPr>
          <w:b/>
          <w:bCs/>
          <w:color w:val="4472C4" w:themeColor="accent1"/>
        </w:rPr>
        <w:t xml:space="preserve"> timing;</w:t>
      </w:r>
    </w:p>
    <w:p w14:paraId="40E09E16" w14:textId="18046BFC" w:rsidR="00367123" w:rsidRDefault="00367123" w:rsidP="00367123">
      <w:pPr>
        <w:spacing w:after="0"/>
      </w:pPr>
    </w:p>
    <w:p w14:paraId="7CAF6D66" w14:textId="7AB77B4D" w:rsidR="00367123" w:rsidRDefault="00367123" w:rsidP="00367123">
      <w:pPr>
        <w:spacing w:after="0"/>
      </w:pPr>
      <w:r>
        <w:t xml:space="preserve">En la </w:t>
      </w:r>
      <w:proofErr w:type="spellStart"/>
      <w:r>
        <w:t>Architecture</w:t>
      </w:r>
      <w:proofErr w:type="spellEnd"/>
      <w:r>
        <w:t xml:space="preserve"> tenemos las siguientes señales:</w:t>
      </w:r>
    </w:p>
    <w:p w14:paraId="6C02411D" w14:textId="2D88F763" w:rsidR="00367123" w:rsidRDefault="00367123" w:rsidP="00367123">
      <w:pPr>
        <w:spacing w:after="0"/>
      </w:pPr>
    </w:p>
    <w:p w14:paraId="38E09755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</w:rPr>
        <w:tab/>
      </w:r>
      <w:r w:rsidRPr="000B7536">
        <w:rPr>
          <w:b/>
          <w:bCs/>
          <w:color w:val="4472C4" w:themeColor="accent1"/>
          <w:lang w:val="en-US"/>
        </w:rPr>
        <w:t xml:space="preserve">signal </w:t>
      </w:r>
      <w:proofErr w:type="spellStart"/>
      <w:r w:rsidRPr="000B7536">
        <w:rPr>
          <w:b/>
          <w:bCs/>
          <w:color w:val="4472C4" w:themeColor="accent1"/>
          <w:lang w:val="en-US"/>
        </w:rPr>
        <w:t>baud_</w:t>
      </w:r>
      <w:proofErr w:type="gramStart"/>
      <w:r w:rsidRPr="000B7536">
        <w:rPr>
          <w:b/>
          <w:bCs/>
          <w:color w:val="4472C4" w:themeColor="accent1"/>
          <w:lang w:val="en-US"/>
        </w:rPr>
        <w:t>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natural;</w:t>
      </w:r>
    </w:p>
    <w:p w14:paraId="1B1A7BC3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  <w:t xml:space="preserve">constant </w:t>
      </w:r>
      <w:proofErr w:type="spellStart"/>
      <w:r w:rsidRPr="000B7536">
        <w:rPr>
          <w:b/>
          <w:bCs/>
          <w:color w:val="4472C4" w:themeColor="accent1"/>
          <w:lang w:val="en-US"/>
        </w:rPr>
        <w:t>max_</w:t>
      </w:r>
      <w:proofErr w:type="gramStart"/>
      <w:r w:rsidRPr="000B7536">
        <w:rPr>
          <w:b/>
          <w:bCs/>
          <w:color w:val="4472C4" w:themeColor="accent1"/>
          <w:lang w:val="en-US"/>
        </w:rPr>
        <w:t>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natural := ((F*1000)/(16*</w:t>
      </w:r>
      <w:proofErr w:type="spellStart"/>
      <w:r w:rsidRPr="000B7536">
        <w:rPr>
          <w:b/>
          <w:bCs/>
          <w:color w:val="4472C4" w:themeColor="accent1"/>
          <w:lang w:val="en-US"/>
        </w:rPr>
        <w:t>min_baud</w:t>
      </w:r>
      <w:proofErr w:type="spellEnd"/>
      <w:r w:rsidRPr="000B7536">
        <w:rPr>
          <w:b/>
          <w:bCs/>
          <w:color w:val="4472C4" w:themeColor="accent1"/>
          <w:lang w:val="en-US"/>
        </w:rPr>
        <w:t>));</w:t>
      </w:r>
    </w:p>
    <w:p w14:paraId="620AA02F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</w:p>
    <w:p w14:paraId="4CB01BB1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  <w:t>subtype div16_type is natural range 0 to max_div-</w:t>
      </w:r>
      <w:proofErr w:type="gramStart"/>
      <w:r w:rsidRPr="000B7536">
        <w:rPr>
          <w:b/>
          <w:bCs/>
          <w:color w:val="4472C4" w:themeColor="accent1"/>
          <w:lang w:val="en-US"/>
        </w:rPr>
        <w:t>1;</w:t>
      </w:r>
      <w:proofErr w:type="gramEnd"/>
    </w:p>
    <w:p w14:paraId="1B232F5E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  <w:t>signal Div16</w:t>
      </w:r>
      <w:r w:rsidRPr="000B7536">
        <w:rPr>
          <w:b/>
          <w:bCs/>
          <w:color w:val="4472C4" w:themeColor="accent1"/>
          <w:lang w:val="en-US"/>
        </w:rPr>
        <w:tab/>
        <w:t>: div16_</w:t>
      </w:r>
      <w:proofErr w:type="gramStart"/>
      <w:r w:rsidRPr="000B7536">
        <w:rPr>
          <w:b/>
          <w:bCs/>
          <w:color w:val="4472C4" w:themeColor="accent1"/>
          <w:lang w:val="en-US"/>
        </w:rPr>
        <w:t>type;</w:t>
      </w:r>
      <w:proofErr w:type="gramEnd"/>
    </w:p>
    <w:p w14:paraId="2FDCE95D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</w:p>
    <w:p w14:paraId="48F161D0" w14:textId="77777777" w:rsidR="00367123" w:rsidRPr="000B7536" w:rsidRDefault="00367123" w:rsidP="00367123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  <w:t xml:space="preserve">signal </w:t>
      </w:r>
      <w:proofErr w:type="spellStart"/>
      <w:r w:rsidRPr="000B7536">
        <w:rPr>
          <w:b/>
          <w:bCs/>
          <w:color w:val="4472C4" w:themeColor="accent1"/>
          <w:lang w:val="en-US"/>
        </w:rPr>
        <w:t>ClkDiv</w:t>
      </w:r>
      <w:proofErr w:type="spellEnd"/>
      <w:r w:rsidRPr="000B7536">
        <w:rPr>
          <w:b/>
          <w:bCs/>
          <w:color w:val="4472C4" w:themeColor="accent1"/>
          <w:lang w:val="en-US"/>
        </w:rPr>
        <w:tab/>
        <w:t xml:space="preserve">: </w:t>
      </w:r>
      <w:proofErr w:type="gramStart"/>
      <w:r w:rsidRPr="000B7536">
        <w:rPr>
          <w:b/>
          <w:bCs/>
          <w:color w:val="4472C4" w:themeColor="accent1"/>
          <w:lang w:val="en-US"/>
        </w:rPr>
        <w:t>integer;</w:t>
      </w:r>
      <w:proofErr w:type="gramEnd"/>
    </w:p>
    <w:p w14:paraId="7A87628F" w14:textId="6F4237E9" w:rsidR="00367123" w:rsidRPr="000B7536" w:rsidRDefault="00367123" w:rsidP="00367123">
      <w:pPr>
        <w:spacing w:after="0"/>
        <w:rPr>
          <w:b/>
          <w:bCs/>
          <w:color w:val="4472C4" w:themeColor="accent1"/>
        </w:rPr>
      </w:pPr>
      <w:r w:rsidRPr="000B7536">
        <w:rPr>
          <w:b/>
          <w:bCs/>
          <w:color w:val="4472C4" w:themeColor="accent1"/>
          <w:lang w:val="en-US"/>
        </w:rPr>
        <w:tab/>
      </w:r>
      <w:proofErr w:type="spellStart"/>
      <w:r w:rsidRPr="000B7536">
        <w:rPr>
          <w:b/>
          <w:bCs/>
          <w:color w:val="4472C4" w:themeColor="accent1"/>
        </w:rPr>
        <w:t>signal</w:t>
      </w:r>
      <w:proofErr w:type="spellEnd"/>
      <w:r w:rsidRPr="000B7536">
        <w:rPr>
          <w:b/>
          <w:bCs/>
          <w:color w:val="4472C4" w:themeColor="accent1"/>
        </w:rPr>
        <w:t xml:space="preserve"> </w:t>
      </w:r>
      <w:proofErr w:type="spellStart"/>
      <w:r w:rsidRPr="000B7536">
        <w:rPr>
          <w:b/>
          <w:bCs/>
          <w:color w:val="4472C4" w:themeColor="accent1"/>
        </w:rPr>
        <w:t>RxDiv</w:t>
      </w:r>
      <w:proofErr w:type="spellEnd"/>
      <w:r w:rsidRPr="000B7536">
        <w:rPr>
          <w:b/>
          <w:bCs/>
          <w:color w:val="4472C4" w:themeColor="accent1"/>
        </w:rPr>
        <w:tab/>
        <w:t xml:space="preserve">: </w:t>
      </w:r>
      <w:proofErr w:type="spellStart"/>
      <w:r w:rsidRPr="000B7536">
        <w:rPr>
          <w:b/>
          <w:bCs/>
          <w:color w:val="4472C4" w:themeColor="accent1"/>
        </w:rPr>
        <w:t>integer</w:t>
      </w:r>
      <w:proofErr w:type="spellEnd"/>
      <w:r w:rsidRPr="000B7536">
        <w:rPr>
          <w:b/>
          <w:bCs/>
          <w:color w:val="4472C4" w:themeColor="accent1"/>
        </w:rPr>
        <w:t>;</w:t>
      </w:r>
    </w:p>
    <w:p w14:paraId="5771FEA4" w14:textId="5A67CD32" w:rsidR="00367123" w:rsidRDefault="00367123" w:rsidP="00367123">
      <w:pPr>
        <w:spacing w:after="0"/>
      </w:pPr>
    </w:p>
    <w:p w14:paraId="5B37D233" w14:textId="5FEAF767" w:rsidR="00367123" w:rsidRDefault="00367123" w:rsidP="00367123">
      <w:pPr>
        <w:spacing w:after="0"/>
      </w:pPr>
      <w:r>
        <w:t xml:space="preserve">A </w:t>
      </w:r>
      <w:proofErr w:type="gramStart"/>
      <w:r>
        <w:t>continuación</w:t>
      </w:r>
      <w:proofErr w:type="gramEnd"/>
      <w:r>
        <w:t xml:space="preserve"> tenemos un </w:t>
      </w:r>
      <w:proofErr w:type="spellStart"/>
      <w:r>
        <w:t>process</w:t>
      </w:r>
      <w:proofErr w:type="spellEnd"/>
      <w:r>
        <w:t xml:space="preserve"> que mediante la entrada BAUD compuesta por tres bits nos permite seleccionar entre ocho distintas frecuencias para comunicarnos mediante el protocolo UART, este </w:t>
      </w:r>
      <w:proofErr w:type="spellStart"/>
      <w:r>
        <w:t>process</w:t>
      </w:r>
      <w:proofErr w:type="spellEnd"/>
      <w:r>
        <w:t xml:space="preserve"> </w:t>
      </w:r>
      <w:r w:rsidR="00D97F51">
        <w:t>es el siguiente:</w:t>
      </w:r>
    </w:p>
    <w:p w14:paraId="5422180A" w14:textId="3B010782" w:rsidR="00D97F51" w:rsidRDefault="00D97F51" w:rsidP="00367123">
      <w:pPr>
        <w:spacing w:after="0"/>
      </w:pPr>
    </w:p>
    <w:p w14:paraId="3189D1D5" w14:textId="77777777" w:rsidR="00D97F51" w:rsidRDefault="00D97F51" w:rsidP="00367123">
      <w:pPr>
        <w:spacing w:after="0"/>
      </w:pPr>
    </w:p>
    <w:p w14:paraId="2696DF20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 xml:space="preserve">process (CLK) </w:t>
      </w:r>
    </w:p>
    <w:p w14:paraId="04FA9F8D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begin</w:t>
      </w:r>
    </w:p>
    <w:p w14:paraId="1DC79E4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if </w:t>
      </w:r>
      <w:proofErr w:type="spellStart"/>
      <w:r w:rsidRPr="000B7536">
        <w:rPr>
          <w:b/>
          <w:bCs/>
          <w:color w:val="4472C4" w:themeColor="accent1"/>
          <w:lang w:val="en-US"/>
        </w:rPr>
        <w:t>rising_</w:t>
      </w:r>
      <w:proofErr w:type="gramStart"/>
      <w:r w:rsidRPr="000B7536">
        <w:rPr>
          <w:b/>
          <w:bCs/>
          <w:color w:val="4472C4" w:themeColor="accent1"/>
          <w:lang w:val="en-US"/>
        </w:rPr>
        <w:t>edge</w:t>
      </w:r>
      <w:proofErr w:type="spellEnd"/>
      <w:r w:rsidRPr="000B7536">
        <w:rPr>
          <w:b/>
          <w:bCs/>
          <w:color w:val="4472C4" w:themeColor="accent1"/>
          <w:lang w:val="en-US"/>
        </w:rPr>
        <w:t>(</w:t>
      </w:r>
      <w:proofErr w:type="gramEnd"/>
      <w:r w:rsidRPr="000B7536">
        <w:rPr>
          <w:b/>
          <w:bCs/>
          <w:color w:val="4472C4" w:themeColor="accent1"/>
          <w:lang w:val="en-US"/>
        </w:rPr>
        <w:t>CLK) then</w:t>
      </w:r>
    </w:p>
    <w:p w14:paraId="0E107452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case Baud is</w:t>
      </w:r>
    </w:p>
    <w:p w14:paraId="284B35CC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lastRenderedPageBreak/>
        <w:t xml:space="preserve">                  when "000"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16*115200));</w:t>
      </w:r>
    </w:p>
    <w:p w14:paraId="685B9BF0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"001"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16*57600));</w:t>
      </w:r>
    </w:p>
    <w:p w14:paraId="1D7A354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"010"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16*38400));</w:t>
      </w:r>
    </w:p>
    <w:p w14:paraId="745BD97C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"011"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16*19200));</w:t>
      </w:r>
    </w:p>
    <w:p w14:paraId="02B35653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"100"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16*9600));</w:t>
      </w:r>
    </w:p>
    <w:p w14:paraId="35034D66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"101"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16*4800));</w:t>
      </w:r>
    </w:p>
    <w:p w14:paraId="5ABD1214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"110"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16*2400));</w:t>
      </w:r>
    </w:p>
    <w:p w14:paraId="226B79C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"111"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>16*1200));</w:t>
      </w:r>
    </w:p>
    <w:p w14:paraId="102CCD4C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when others =&gt;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((F*1000)</w:t>
      </w:r>
      <w:proofErr w:type="gramStart"/>
      <w:r w:rsidRPr="000B7536">
        <w:rPr>
          <w:b/>
          <w:bCs/>
          <w:color w:val="4472C4" w:themeColor="accent1"/>
          <w:lang w:val="en-US"/>
        </w:rPr>
        <w:t>/(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16*1200)); -- </w:t>
      </w:r>
      <w:proofErr w:type="spellStart"/>
      <w:r w:rsidRPr="000B7536">
        <w:rPr>
          <w:b/>
          <w:bCs/>
          <w:color w:val="4472C4" w:themeColor="accent1"/>
          <w:lang w:val="en-US"/>
        </w:rPr>
        <w:t>n.u</w:t>
      </w:r>
      <w:proofErr w:type="spellEnd"/>
      <w:r w:rsidRPr="000B7536">
        <w:rPr>
          <w:b/>
          <w:bCs/>
          <w:color w:val="4472C4" w:themeColor="accent1"/>
          <w:lang w:val="en-US"/>
        </w:rPr>
        <w:t>.</w:t>
      </w:r>
    </w:p>
    <w:p w14:paraId="21CCA0F2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case;</w:t>
      </w:r>
      <w:proofErr w:type="gramEnd"/>
    </w:p>
    <w:p w14:paraId="42473091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5C7ED849" w14:textId="49F8A4C7" w:rsidR="00367123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end </w:t>
      </w:r>
      <w:proofErr w:type="gramStart"/>
      <w:r w:rsidRPr="000B7536">
        <w:rPr>
          <w:b/>
          <w:bCs/>
          <w:color w:val="4472C4" w:themeColor="accent1"/>
          <w:lang w:val="en-US"/>
        </w:rPr>
        <w:t>process;</w:t>
      </w:r>
      <w:proofErr w:type="gramEnd"/>
    </w:p>
    <w:p w14:paraId="62D654A9" w14:textId="537AC696" w:rsidR="00D97F51" w:rsidRDefault="00D97F51" w:rsidP="00D97F51">
      <w:pPr>
        <w:spacing w:after="0"/>
        <w:rPr>
          <w:b/>
          <w:bCs/>
          <w:i/>
          <w:iCs/>
          <w:lang w:val="en-US"/>
        </w:rPr>
      </w:pPr>
    </w:p>
    <w:p w14:paraId="2821579D" w14:textId="5D56F8F9" w:rsidR="00D97F51" w:rsidRDefault="00D97F51" w:rsidP="00D97F51">
      <w:pPr>
        <w:spacing w:after="0"/>
      </w:pPr>
      <w:r w:rsidRPr="00D97F51">
        <w:t xml:space="preserve">A </w:t>
      </w:r>
      <w:proofErr w:type="gramStart"/>
      <w:r w:rsidRPr="00D97F51">
        <w:t>continuación</w:t>
      </w:r>
      <w:proofErr w:type="gramEnd"/>
      <w:r w:rsidRPr="00D97F51">
        <w:t xml:space="preserve"> te</w:t>
      </w:r>
      <w:r>
        <w:t>n</w:t>
      </w:r>
      <w:r w:rsidRPr="00D97F51">
        <w:t>e</w:t>
      </w:r>
      <w:r>
        <w:t>m</w:t>
      </w:r>
      <w:r w:rsidRPr="00D97F51">
        <w:t xml:space="preserve">os el </w:t>
      </w:r>
      <w:proofErr w:type="spellStart"/>
      <w:r w:rsidRPr="00D97F51">
        <w:t>p</w:t>
      </w:r>
      <w:r>
        <w:t>rocess</w:t>
      </w:r>
      <w:proofErr w:type="spellEnd"/>
      <w:r>
        <w:t xml:space="preserve"> que realiza la cuenta para generar la señal del reloj a partir de la opción elegida en el </w:t>
      </w:r>
      <w:proofErr w:type="spellStart"/>
      <w:r>
        <w:t>process</w:t>
      </w:r>
      <w:proofErr w:type="spellEnd"/>
      <w:r>
        <w:t xml:space="preserve"> anterior:</w:t>
      </w:r>
    </w:p>
    <w:p w14:paraId="6C9A4152" w14:textId="74C8DC6C" w:rsidR="00D97F51" w:rsidRDefault="00D97F51" w:rsidP="00D97F51">
      <w:pPr>
        <w:spacing w:after="0"/>
      </w:pPr>
    </w:p>
    <w:p w14:paraId="4FB488FE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>process (RST, CLK)</w:t>
      </w:r>
    </w:p>
    <w:p w14:paraId="5BF85568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begin</w:t>
      </w:r>
    </w:p>
    <w:p w14:paraId="60F16E84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if RST='0' then</w:t>
      </w:r>
    </w:p>
    <w:p w14:paraId="2929A1D6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Top16 &lt;= '0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</w:r>
    </w:p>
    <w:p w14:paraId="3D324717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Div16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</w:p>
    <w:p w14:paraId="4CDE079C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elsif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rising_</w:t>
      </w:r>
      <w:proofErr w:type="gramStart"/>
      <w:r w:rsidRPr="000B7536">
        <w:rPr>
          <w:b/>
          <w:bCs/>
          <w:color w:val="4472C4" w:themeColor="accent1"/>
          <w:lang w:val="en-US"/>
        </w:rPr>
        <w:t>edge</w:t>
      </w:r>
      <w:proofErr w:type="spellEnd"/>
      <w:r w:rsidRPr="000B7536">
        <w:rPr>
          <w:b/>
          <w:bCs/>
          <w:color w:val="4472C4" w:themeColor="accent1"/>
          <w:lang w:val="en-US"/>
        </w:rPr>
        <w:t>(</w:t>
      </w:r>
      <w:proofErr w:type="gramEnd"/>
      <w:r w:rsidRPr="000B7536">
        <w:rPr>
          <w:b/>
          <w:bCs/>
          <w:color w:val="4472C4" w:themeColor="accent1"/>
          <w:lang w:val="en-US"/>
        </w:rPr>
        <w:t>CLK) then</w:t>
      </w:r>
    </w:p>
    <w:p w14:paraId="7CD6C5B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Top16 &lt;= '0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  <w:r w:rsidRPr="000B7536">
        <w:rPr>
          <w:b/>
          <w:bCs/>
          <w:color w:val="4472C4" w:themeColor="accent1"/>
          <w:lang w:val="en-US"/>
        </w:rPr>
        <w:tab/>
      </w:r>
    </w:p>
    <w:p w14:paraId="566CA3D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if Div16 = </w:t>
      </w:r>
      <w:proofErr w:type="spellStart"/>
      <w:r w:rsidRPr="000B7536">
        <w:rPr>
          <w:b/>
          <w:bCs/>
          <w:color w:val="4472C4" w:themeColor="accent1"/>
          <w:lang w:val="en-US"/>
        </w:rPr>
        <w:t>baud_value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then</w:t>
      </w:r>
    </w:p>
    <w:p w14:paraId="20D7957A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r w:rsidRPr="000B7536">
        <w:rPr>
          <w:b/>
          <w:bCs/>
          <w:color w:val="4472C4" w:themeColor="accent1"/>
          <w:lang w:val="en-US"/>
        </w:rPr>
        <w:tab/>
        <w:t xml:space="preserve">  Div16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 </w:t>
      </w:r>
    </w:p>
    <w:p w14:paraId="098E3FA4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Top16 &lt;= '1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</w:p>
    <w:p w14:paraId="312C33A5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else</w:t>
      </w:r>
    </w:p>
    <w:p w14:paraId="07C61C35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Div16 &lt;= Div16 + </w:t>
      </w:r>
      <w:proofErr w:type="gramStart"/>
      <w:r w:rsidRPr="000B7536">
        <w:rPr>
          <w:b/>
          <w:bCs/>
          <w:color w:val="4472C4" w:themeColor="accent1"/>
          <w:lang w:val="en-US"/>
        </w:rPr>
        <w:t>1;</w:t>
      </w:r>
      <w:proofErr w:type="gramEnd"/>
    </w:p>
    <w:p w14:paraId="5634D9D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449717D4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58BD2254" w14:textId="7379F55B" w:rsidR="00D97F51" w:rsidRPr="000B7536" w:rsidRDefault="00D97F51" w:rsidP="00D97F51">
      <w:pPr>
        <w:spacing w:after="0"/>
        <w:rPr>
          <w:b/>
          <w:bCs/>
          <w:color w:val="4472C4" w:themeColor="accent1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proofErr w:type="spellStart"/>
      <w:r w:rsidRPr="000B7536">
        <w:rPr>
          <w:b/>
          <w:bCs/>
          <w:color w:val="4472C4" w:themeColor="accent1"/>
        </w:rPr>
        <w:t>end</w:t>
      </w:r>
      <w:proofErr w:type="spellEnd"/>
      <w:r w:rsidRPr="000B7536">
        <w:rPr>
          <w:b/>
          <w:bCs/>
          <w:color w:val="4472C4" w:themeColor="accent1"/>
        </w:rPr>
        <w:t xml:space="preserve"> </w:t>
      </w:r>
      <w:proofErr w:type="spellStart"/>
      <w:r w:rsidRPr="000B7536">
        <w:rPr>
          <w:b/>
          <w:bCs/>
          <w:color w:val="4472C4" w:themeColor="accent1"/>
        </w:rPr>
        <w:t>process</w:t>
      </w:r>
      <w:proofErr w:type="spellEnd"/>
      <w:r w:rsidRPr="000B7536">
        <w:rPr>
          <w:b/>
          <w:bCs/>
          <w:color w:val="4472C4" w:themeColor="accent1"/>
        </w:rPr>
        <w:t>;</w:t>
      </w:r>
    </w:p>
    <w:p w14:paraId="6971B59F" w14:textId="28C69FFE" w:rsidR="00D97F51" w:rsidRPr="000B7536" w:rsidRDefault="00D97F51" w:rsidP="00D97F51">
      <w:pPr>
        <w:spacing w:after="0"/>
      </w:pPr>
    </w:p>
    <w:p w14:paraId="5CB28691" w14:textId="77777777" w:rsidR="00D97F51" w:rsidRDefault="00D97F51" w:rsidP="00D97F51">
      <w:pPr>
        <w:spacing w:after="0"/>
      </w:pPr>
      <w:r w:rsidRPr="00D97F51">
        <w:t xml:space="preserve">Otro </w:t>
      </w:r>
      <w:proofErr w:type="spellStart"/>
      <w:r>
        <w:t>process</w:t>
      </w:r>
      <w:proofErr w:type="spellEnd"/>
      <w:r w:rsidRPr="00D97F51">
        <w:t xml:space="preserve"> que te</w:t>
      </w:r>
      <w:r>
        <w:t>n</w:t>
      </w:r>
      <w:r w:rsidRPr="00D97F51">
        <w:t>e</w:t>
      </w:r>
      <w:r>
        <w:t>m</w:t>
      </w:r>
      <w:r w:rsidRPr="00D97F51">
        <w:t>os e</w:t>
      </w:r>
      <w:r>
        <w:t>n este fichero es el que realiza la cuenta para el reloj que establece la escritura, que es el siguiente:</w:t>
      </w:r>
    </w:p>
    <w:p w14:paraId="2B032E1F" w14:textId="77777777" w:rsidR="00D97F51" w:rsidRDefault="00D97F51" w:rsidP="00D97F51">
      <w:pPr>
        <w:spacing w:after="0"/>
      </w:pPr>
    </w:p>
    <w:p w14:paraId="7EE1ACF2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</w:rPr>
        <w:t xml:space="preserve">  </w:t>
      </w:r>
      <w:r w:rsidRPr="000B7536">
        <w:rPr>
          <w:b/>
          <w:bCs/>
          <w:color w:val="4472C4" w:themeColor="accent1"/>
        </w:rPr>
        <w:t xml:space="preserve">    </w:t>
      </w:r>
      <w:r w:rsidRPr="000B7536">
        <w:rPr>
          <w:b/>
          <w:bCs/>
          <w:color w:val="4472C4" w:themeColor="accent1"/>
          <w:lang w:val="en-US"/>
        </w:rPr>
        <w:t>process (RST, CLK)</w:t>
      </w:r>
    </w:p>
    <w:p w14:paraId="32B4BA6C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begin</w:t>
      </w:r>
    </w:p>
    <w:p w14:paraId="5A609A79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if RST='0' then</w:t>
      </w:r>
    </w:p>
    <w:p w14:paraId="4712FA9C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TopTx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  <w:r w:rsidRPr="000B7536">
        <w:rPr>
          <w:b/>
          <w:bCs/>
          <w:color w:val="4472C4" w:themeColor="accent1"/>
          <w:lang w:val="en-US"/>
        </w:rPr>
        <w:tab/>
      </w:r>
    </w:p>
    <w:p w14:paraId="3E2506A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ClkDiv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</w:r>
    </w:p>
    <w:p w14:paraId="2D7D995A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elsif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rising_</w:t>
      </w:r>
      <w:proofErr w:type="gramStart"/>
      <w:r w:rsidRPr="000B7536">
        <w:rPr>
          <w:b/>
          <w:bCs/>
          <w:color w:val="4472C4" w:themeColor="accent1"/>
          <w:lang w:val="en-US"/>
        </w:rPr>
        <w:t>edge</w:t>
      </w:r>
      <w:proofErr w:type="spellEnd"/>
      <w:r w:rsidRPr="000B7536">
        <w:rPr>
          <w:b/>
          <w:bCs/>
          <w:color w:val="4472C4" w:themeColor="accent1"/>
          <w:lang w:val="en-US"/>
        </w:rPr>
        <w:t>(</w:t>
      </w:r>
      <w:proofErr w:type="gramEnd"/>
      <w:r w:rsidRPr="000B7536">
        <w:rPr>
          <w:b/>
          <w:bCs/>
          <w:color w:val="4472C4" w:themeColor="accent1"/>
          <w:lang w:val="en-US"/>
        </w:rPr>
        <w:t>CLK) then</w:t>
      </w:r>
    </w:p>
    <w:p w14:paraId="4670D342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TopTx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 </w:t>
      </w:r>
    </w:p>
    <w:p w14:paraId="71656257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if Top16='1' then  </w:t>
      </w:r>
    </w:p>
    <w:p w14:paraId="597A9BDD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ClkDiv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0B7536">
        <w:rPr>
          <w:b/>
          <w:bCs/>
          <w:color w:val="4472C4" w:themeColor="accent1"/>
          <w:lang w:val="en-US"/>
        </w:rPr>
        <w:t>ClkDiv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+ </w:t>
      </w:r>
      <w:proofErr w:type="gramStart"/>
      <w:r w:rsidRPr="000B7536">
        <w:rPr>
          <w:b/>
          <w:bCs/>
          <w:color w:val="4472C4" w:themeColor="accent1"/>
          <w:lang w:val="en-US"/>
        </w:rPr>
        <w:t>1;</w:t>
      </w:r>
      <w:proofErr w:type="gramEnd"/>
    </w:p>
    <w:p w14:paraId="4FBA5BA7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if </w:t>
      </w:r>
      <w:proofErr w:type="spellStart"/>
      <w:r w:rsidRPr="000B7536">
        <w:rPr>
          <w:b/>
          <w:bCs/>
          <w:color w:val="4472C4" w:themeColor="accent1"/>
          <w:lang w:val="en-US"/>
        </w:rPr>
        <w:t>ClkDiv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= 15 then </w:t>
      </w:r>
    </w:p>
    <w:p w14:paraId="3B5B04DD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TopTx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'1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</w:p>
    <w:p w14:paraId="2DD65B0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ClkDiv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</w:p>
    <w:p w14:paraId="136F76C9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362CC2EE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6E3EE9FE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66F49788" w14:textId="66F1F809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end </w:t>
      </w:r>
      <w:proofErr w:type="gramStart"/>
      <w:r w:rsidRPr="000B7536">
        <w:rPr>
          <w:b/>
          <w:bCs/>
          <w:color w:val="4472C4" w:themeColor="accent1"/>
          <w:lang w:val="en-US"/>
        </w:rPr>
        <w:t>process;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</w:p>
    <w:p w14:paraId="6BC55419" w14:textId="0C383354" w:rsidR="00D97F51" w:rsidRPr="000B7536" w:rsidRDefault="00D97F51" w:rsidP="00D97F51">
      <w:pPr>
        <w:spacing w:after="0"/>
        <w:rPr>
          <w:lang w:val="en-US"/>
        </w:rPr>
      </w:pPr>
    </w:p>
    <w:p w14:paraId="6315D4E3" w14:textId="6B6D2584" w:rsidR="00D97F51" w:rsidRDefault="00D97F51" w:rsidP="00D97F51">
      <w:pPr>
        <w:spacing w:after="0"/>
      </w:pPr>
      <w:r>
        <w:t xml:space="preserve">A </w:t>
      </w:r>
      <w:proofErr w:type="gramStart"/>
      <w:r>
        <w:t>continuación</w:t>
      </w:r>
      <w:proofErr w:type="gramEnd"/>
      <w:r>
        <w:t xml:space="preserve"> y por último tenemos el </w:t>
      </w:r>
      <w:proofErr w:type="spellStart"/>
      <w:r>
        <w:t>process</w:t>
      </w:r>
      <w:proofErr w:type="spellEnd"/>
      <w:r>
        <w:t xml:space="preserve"> que realiza la cuenta del reloj de lectura:</w:t>
      </w:r>
    </w:p>
    <w:p w14:paraId="55452333" w14:textId="58644B3F" w:rsidR="00D97F51" w:rsidRDefault="00D97F51" w:rsidP="00D97F51">
      <w:pPr>
        <w:spacing w:after="0"/>
      </w:pPr>
    </w:p>
    <w:p w14:paraId="177AF6D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</w:rPr>
        <w:t xml:space="preserve">      </w:t>
      </w:r>
      <w:r w:rsidRPr="000B7536">
        <w:rPr>
          <w:b/>
          <w:bCs/>
          <w:color w:val="4472C4" w:themeColor="accent1"/>
          <w:lang w:val="en-US"/>
        </w:rPr>
        <w:t>process (RST, CLK)</w:t>
      </w:r>
    </w:p>
    <w:p w14:paraId="635D82A1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begin</w:t>
      </w:r>
    </w:p>
    <w:p w14:paraId="15694E7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if RST='0' then</w:t>
      </w:r>
    </w:p>
    <w:p w14:paraId="03F47F0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TopRx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</w:p>
    <w:p w14:paraId="55BB02A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RxDiv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</w:p>
    <w:p w14:paraId="02623803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elsif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rising_</w:t>
      </w:r>
      <w:proofErr w:type="gramStart"/>
      <w:r w:rsidRPr="000B7536">
        <w:rPr>
          <w:b/>
          <w:bCs/>
          <w:color w:val="4472C4" w:themeColor="accent1"/>
          <w:lang w:val="en-US"/>
        </w:rPr>
        <w:t>edge</w:t>
      </w:r>
      <w:proofErr w:type="spellEnd"/>
      <w:r w:rsidRPr="000B7536">
        <w:rPr>
          <w:b/>
          <w:bCs/>
          <w:color w:val="4472C4" w:themeColor="accent1"/>
          <w:lang w:val="en-US"/>
        </w:rPr>
        <w:t>(</w:t>
      </w:r>
      <w:proofErr w:type="gramEnd"/>
      <w:r w:rsidRPr="000B7536">
        <w:rPr>
          <w:b/>
          <w:bCs/>
          <w:color w:val="4472C4" w:themeColor="accent1"/>
          <w:lang w:val="en-US"/>
        </w:rPr>
        <w:t>CLK) then</w:t>
      </w:r>
    </w:p>
    <w:p w14:paraId="0D0B6F0F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TopRx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</w:p>
    <w:p w14:paraId="0AB04D20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if </w:t>
      </w:r>
      <w:proofErr w:type="spellStart"/>
      <w:r w:rsidRPr="000B7536">
        <w:rPr>
          <w:b/>
          <w:bCs/>
          <w:color w:val="4472C4" w:themeColor="accent1"/>
          <w:lang w:val="en-US"/>
        </w:rPr>
        <w:t>ClrDiv</w:t>
      </w:r>
      <w:proofErr w:type="spellEnd"/>
      <w:r w:rsidRPr="000B7536">
        <w:rPr>
          <w:b/>
          <w:bCs/>
          <w:color w:val="4472C4" w:themeColor="accent1"/>
          <w:lang w:val="en-US"/>
        </w:rPr>
        <w:t>='1' then</w:t>
      </w:r>
    </w:p>
    <w:p w14:paraId="288B7159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RxDiv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</w:p>
    <w:p w14:paraId="08883EC7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elsif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Top16='1' then</w:t>
      </w:r>
    </w:p>
    <w:p w14:paraId="6DDD03E6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if </w:t>
      </w:r>
      <w:proofErr w:type="spellStart"/>
      <w:r w:rsidRPr="000B7536">
        <w:rPr>
          <w:b/>
          <w:bCs/>
          <w:color w:val="4472C4" w:themeColor="accent1"/>
          <w:lang w:val="en-US"/>
        </w:rPr>
        <w:t>RxDiv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= 7 then</w:t>
      </w:r>
    </w:p>
    <w:p w14:paraId="52EB83D1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RxDiv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0B7536">
        <w:rPr>
          <w:b/>
          <w:bCs/>
          <w:color w:val="4472C4" w:themeColor="accent1"/>
          <w:lang w:val="en-US"/>
        </w:rPr>
        <w:t>0;</w:t>
      </w:r>
      <w:proofErr w:type="gramEnd"/>
    </w:p>
    <w:p w14:paraId="302CCD1B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TopRx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'1</w:t>
      </w:r>
      <w:proofErr w:type="gramStart"/>
      <w:r w:rsidRPr="000B7536">
        <w:rPr>
          <w:b/>
          <w:bCs/>
          <w:color w:val="4472C4" w:themeColor="accent1"/>
          <w:lang w:val="en-US"/>
        </w:rPr>
        <w:t>';</w:t>
      </w:r>
      <w:proofErr w:type="gramEnd"/>
    </w:p>
    <w:p w14:paraId="41C55907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else</w:t>
      </w:r>
    </w:p>
    <w:p w14:paraId="4AF541AD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  </w:t>
      </w:r>
      <w:proofErr w:type="spellStart"/>
      <w:r w:rsidRPr="000B7536">
        <w:rPr>
          <w:b/>
          <w:bCs/>
          <w:color w:val="4472C4" w:themeColor="accent1"/>
          <w:lang w:val="en-US"/>
        </w:rPr>
        <w:t>RxDiv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0B7536">
        <w:rPr>
          <w:b/>
          <w:bCs/>
          <w:color w:val="4472C4" w:themeColor="accent1"/>
          <w:lang w:val="en-US"/>
        </w:rPr>
        <w:t>RxDiv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+ </w:t>
      </w:r>
      <w:proofErr w:type="gramStart"/>
      <w:r w:rsidRPr="000B7536">
        <w:rPr>
          <w:b/>
          <w:bCs/>
          <w:color w:val="4472C4" w:themeColor="accent1"/>
          <w:lang w:val="en-US"/>
        </w:rPr>
        <w:t>1;</w:t>
      </w:r>
      <w:proofErr w:type="gramEnd"/>
    </w:p>
    <w:p w14:paraId="3DE56569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247045A3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022C458D" w14:textId="77777777" w:rsidR="00D97F51" w:rsidRPr="000B7536" w:rsidRDefault="00D97F51" w:rsidP="00D97F51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end </w:t>
      </w:r>
      <w:proofErr w:type="gramStart"/>
      <w:r w:rsidRPr="000B7536">
        <w:rPr>
          <w:b/>
          <w:bCs/>
          <w:color w:val="4472C4" w:themeColor="accent1"/>
          <w:lang w:val="en-US"/>
        </w:rPr>
        <w:t>if;</w:t>
      </w:r>
      <w:proofErr w:type="gramEnd"/>
    </w:p>
    <w:p w14:paraId="1AA7830F" w14:textId="7774E2B3" w:rsidR="00D97F51" w:rsidRPr="000B7536" w:rsidRDefault="00D97F51" w:rsidP="00D97F51">
      <w:pPr>
        <w:spacing w:after="0"/>
        <w:rPr>
          <w:b/>
          <w:bCs/>
          <w:color w:val="4472C4" w:themeColor="accent1"/>
        </w:rPr>
      </w:pPr>
      <w:r w:rsidRPr="000B7536">
        <w:rPr>
          <w:b/>
          <w:bCs/>
          <w:color w:val="4472C4" w:themeColor="accent1"/>
          <w:lang w:val="en-US"/>
        </w:rPr>
        <w:t xml:space="preserve">      </w:t>
      </w:r>
      <w:proofErr w:type="spellStart"/>
      <w:r w:rsidRPr="000B7536">
        <w:rPr>
          <w:b/>
          <w:bCs/>
          <w:color w:val="4472C4" w:themeColor="accent1"/>
        </w:rPr>
        <w:t>end</w:t>
      </w:r>
      <w:proofErr w:type="spellEnd"/>
      <w:r w:rsidRPr="000B7536">
        <w:rPr>
          <w:b/>
          <w:bCs/>
          <w:color w:val="4472C4" w:themeColor="accent1"/>
        </w:rPr>
        <w:t xml:space="preserve"> </w:t>
      </w:r>
      <w:proofErr w:type="spellStart"/>
      <w:r w:rsidRPr="000B7536">
        <w:rPr>
          <w:b/>
          <w:bCs/>
          <w:color w:val="4472C4" w:themeColor="accent1"/>
        </w:rPr>
        <w:t>process</w:t>
      </w:r>
      <w:proofErr w:type="spellEnd"/>
      <w:r w:rsidRPr="000B7536">
        <w:rPr>
          <w:b/>
          <w:bCs/>
          <w:color w:val="4472C4" w:themeColor="accent1"/>
        </w:rPr>
        <w:t>;</w:t>
      </w:r>
    </w:p>
    <w:p w14:paraId="33E13B07" w14:textId="77777777" w:rsidR="00D97F51" w:rsidRPr="00D97F51" w:rsidRDefault="00D97F51" w:rsidP="00D97F51">
      <w:pPr>
        <w:spacing w:after="0"/>
      </w:pPr>
    </w:p>
    <w:p w14:paraId="6348D60C" w14:textId="5A29DAE0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bookmarkStart w:id="2" w:name="_Toc72608435"/>
      <w:r w:rsidRPr="00C367BA">
        <w:rPr>
          <w:lang w:val="en-US"/>
        </w:rPr>
        <w:t>Transmit</w:t>
      </w:r>
      <w:bookmarkEnd w:id="2"/>
      <w:r w:rsidRPr="00C367BA">
        <w:rPr>
          <w:lang w:val="en-US"/>
        </w:rPr>
        <w:t xml:space="preserve"> </w:t>
      </w:r>
    </w:p>
    <w:p w14:paraId="12BE98DF" w14:textId="0B06BD41" w:rsidR="00D97F51" w:rsidRDefault="00D97F51" w:rsidP="00D97F51">
      <w:r w:rsidRPr="00D97F51">
        <w:t xml:space="preserve">En el fichero </w:t>
      </w:r>
      <w:r w:rsidR="00C337EC">
        <w:t>“</w:t>
      </w:r>
      <w:proofErr w:type="spellStart"/>
      <w:r w:rsidRPr="00D97F51">
        <w:t>transmit</w:t>
      </w:r>
      <w:proofErr w:type="spellEnd"/>
      <w:r w:rsidR="00C337EC">
        <w:t>”</w:t>
      </w:r>
      <w:r w:rsidRPr="00D97F51">
        <w:t xml:space="preserve"> p</w:t>
      </w:r>
      <w:r>
        <w:t xml:space="preserve">odemos observar que se gestiona una maquina de estados </w:t>
      </w:r>
      <w:r w:rsidR="00D37730">
        <w:t>para la transmisión de los datos.</w:t>
      </w:r>
    </w:p>
    <w:p w14:paraId="11B196B9" w14:textId="11BD8088" w:rsidR="00D37730" w:rsidRDefault="00D37730" w:rsidP="00D97F51">
      <w:r>
        <w:t>En primer lugar</w:t>
      </w:r>
      <w:r w:rsidR="00C337EC">
        <w:t>,</w:t>
      </w:r>
      <w:r>
        <w:t xml:space="preserve"> tenemos las siguientes librerías:</w:t>
      </w:r>
    </w:p>
    <w:p w14:paraId="1D539AF8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library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ieee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2B6CE616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use </w:t>
      </w:r>
      <w:proofErr w:type="gramStart"/>
      <w:r w:rsidRPr="000B7536">
        <w:rPr>
          <w:b/>
          <w:bCs/>
          <w:color w:val="4472C4" w:themeColor="accent1"/>
          <w:lang w:val="en-US"/>
        </w:rPr>
        <w:t>ieee.std_logic_1164.all;</w:t>
      </w:r>
      <w:proofErr w:type="gramEnd"/>
    </w:p>
    <w:p w14:paraId="076CB430" w14:textId="075B808D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use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ieee.numeric_std.all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5C5F482F" w14:textId="4E611E4C" w:rsidR="00D37730" w:rsidRDefault="00D37730" w:rsidP="00D37730">
      <w:pPr>
        <w:spacing w:after="0"/>
        <w:rPr>
          <w:lang w:val="en-US"/>
        </w:rPr>
      </w:pPr>
    </w:p>
    <w:p w14:paraId="7ED420AC" w14:textId="11D4A525" w:rsidR="00D37730" w:rsidRDefault="00D37730" w:rsidP="00D37730">
      <w:pPr>
        <w:spacing w:after="0"/>
      </w:pPr>
      <w:r w:rsidRPr="00D37730">
        <w:t xml:space="preserve">Y en el </w:t>
      </w:r>
      <w:proofErr w:type="spellStart"/>
      <w:r w:rsidRPr="00D37730">
        <w:t>entity</w:t>
      </w:r>
      <w:proofErr w:type="spellEnd"/>
      <w:r w:rsidRPr="00D37730">
        <w:t xml:space="preserve"> l</w:t>
      </w:r>
      <w:r>
        <w:t>as siguientes entradas y salidas:</w:t>
      </w:r>
    </w:p>
    <w:p w14:paraId="31FBF271" w14:textId="77777777" w:rsidR="00D37730" w:rsidRDefault="00D37730" w:rsidP="00D37730">
      <w:pPr>
        <w:spacing w:after="0"/>
      </w:pPr>
    </w:p>
    <w:p w14:paraId="6C7F01C5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>entity transmit is</w:t>
      </w:r>
    </w:p>
    <w:p w14:paraId="5F73CD0A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generic (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NDBits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natural := 8);</w:t>
      </w:r>
    </w:p>
    <w:p w14:paraId="788DD6D1" w14:textId="3D3515A4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           port (CLK </w:t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0B7536">
        <w:rPr>
          <w:b/>
          <w:bCs/>
          <w:color w:val="4472C4" w:themeColor="accent1"/>
          <w:lang w:val="en-US"/>
        </w:rPr>
        <w:t>std_</w:t>
      </w:r>
      <w:proofErr w:type="gramStart"/>
      <w:r w:rsidRPr="000B7536">
        <w:rPr>
          <w:b/>
          <w:bCs/>
          <w:color w:val="4472C4" w:themeColor="accent1"/>
          <w:lang w:val="en-US"/>
        </w:rPr>
        <w:t>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7476F620" w14:textId="17C22844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  <w:t xml:space="preserve">RST </w:t>
      </w:r>
      <w:r w:rsidRPr="000B7536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0B7536">
        <w:rPr>
          <w:b/>
          <w:bCs/>
          <w:color w:val="4472C4" w:themeColor="accent1"/>
          <w:lang w:val="en-US"/>
        </w:rPr>
        <w:t>std_</w:t>
      </w:r>
      <w:proofErr w:type="gramStart"/>
      <w:r w:rsidRPr="000B7536">
        <w:rPr>
          <w:b/>
          <w:bCs/>
          <w:color w:val="4472C4" w:themeColor="accent1"/>
          <w:lang w:val="en-US"/>
        </w:rPr>
        <w:t>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12CD208A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spellStart"/>
      <w:r w:rsidRPr="000B7536">
        <w:rPr>
          <w:b/>
          <w:bCs/>
          <w:color w:val="4472C4" w:themeColor="accent1"/>
          <w:lang w:val="en-US"/>
        </w:rPr>
        <w:t>TopTx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0B7536">
        <w:rPr>
          <w:b/>
          <w:bCs/>
          <w:color w:val="4472C4" w:themeColor="accent1"/>
          <w:lang w:val="en-US"/>
        </w:rPr>
        <w:t>std_</w:t>
      </w:r>
      <w:proofErr w:type="gramStart"/>
      <w:r w:rsidRPr="000B7536">
        <w:rPr>
          <w:b/>
          <w:bCs/>
          <w:color w:val="4472C4" w:themeColor="accent1"/>
          <w:lang w:val="en-US"/>
        </w:rPr>
        <w:t>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62660BCC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spellStart"/>
      <w:r w:rsidRPr="000B7536">
        <w:rPr>
          <w:b/>
          <w:bCs/>
          <w:color w:val="4472C4" w:themeColor="accent1"/>
          <w:lang w:val="en-US"/>
        </w:rPr>
        <w:t>StartTx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0B7536">
        <w:rPr>
          <w:b/>
          <w:bCs/>
          <w:color w:val="4472C4" w:themeColor="accent1"/>
          <w:lang w:val="en-US"/>
        </w:rPr>
        <w:t>std_</w:t>
      </w:r>
      <w:proofErr w:type="gramStart"/>
      <w:r w:rsidRPr="000B7536">
        <w:rPr>
          <w:b/>
          <w:bCs/>
          <w:color w:val="4472C4" w:themeColor="accent1"/>
          <w:lang w:val="en-US"/>
        </w:rPr>
        <w:t>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7FDF7DC0" w14:textId="357655B1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gramStart"/>
      <w:r w:rsidRPr="000B7536">
        <w:rPr>
          <w:b/>
          <w:bCs/>
          <w:color w:val="4472C4" w:themeColor="accent1"/>
          <w:lang w:val="en-US"/>
        </w:rPr>
        <w:t xml:space="preserve">Din  </w:t>
      </w:r>
      <w:r w:rsidRPr="000B7536">
        <w:rPr>
          <w:b/>
          <w:bCs/>
          <w:color w:val="4472C4" w:themeColor="accent1"/>
          <w:lang w:val="en-US"/>
        </w:rPr>
        <w:tab/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0B7536">
        <w:rPr>
          <w:b/>
          <w:bCs/>
          <w:color w:val="4472C4" w:themeColor="accent1"/>
          <w:lang w:val="en-US"/>
        </w:rPr>
        <w:t>std_logic_vector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(NDBits-1 </w:t>
      </w:r>
      <w:proofErr w:type="spellStart"/>
      <w:r w:rsidRPr="000B7536">
        <w:rPr>
          <w:b/>
          <w:bCs/>
          <w:color w:val="4472C4" w:themeColor="accent1"/>
          <w:lang w:val="en-US"/>
        </w:rPr>
        <w:t>downto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0);</w:t>
      </w:r>
    </w:p>
    <w:p w14:paraId="3BE83D7D" w14:textId="779BF79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  <w:t xml:space="preserve">Tx </w:t>
      </w:r>
      <w:r w:rsidRPr="000B7536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0B7536">
        <w:rPr>
          <w:b/>
          <w:bCs/>
          <w:color w:val="4472C4" w:themeColor="accent1"/>
          <w:lang w:val="en-US"/>
        </w:rPr>
        <w:t>std_</w:t>
      </w:r>
      <w:proofErr w:type="gramStart"/>
      <w:r w:rsidRPr="000B7536">
        <w:rPr>
          <w:b/>
          <w:bCs/>
          <w:color w:val="4472C4" w:themeColor="accent1"/>
          <w:lang w:val="en-US"/>
        </w:rPr>
        <w:t>logic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  <w:proofErr w:type="gramEnd"/>
    </w:p>
    <w:p w14:paraId="578BBF4C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r w:rsidRPr="000B7536">
        <w:rPr>
          <w:b/>
          <w:bCs/>
          <w:color w:val="4472C4" w:themeColor="accent1"/>
          <w:lang w:val="en-US"/>
        </w:rPr>
        <w:tab/>
      </w:r>
      <w:proofErr w:type="spellStart"/>
      <w:r w:rsidRPr="000B7536">
        <w:rPr>
          <w:b/>
          <w:bCs/>
          <w:color w:val="4472C4" w:themeColor="accent1"/>
          <w:lang w:val="en-US"/>
        </w:rPr>
        <w:t>TxBusy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r w:rsidRPr="000B7536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0B7536">
        <w:rPr>
          <w:b/>
          <w:bCs/>
          <w:color w:val="4472C4" w:themeColor="accent1"/>
          <w:lang w:val="en-US"/>
        </w:rPr>
        <w:t>std_</w:t>
      </w:r>
      <w:proofErr w:type="gramStart"/>
      <w:r w:rsidRPr="000B7536">
        <w:rPr>
          <w:b/>
          <w:bCs/>
          <w:color w:val="4472C4" w:themeColor="accent1"/>
          <w:lang w:val="en-US"/>
        </w:rPr>
        <w:t>logic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)</w:t>
      </w:r>
      <w:proofErr w:type="gramEnd"/>
      <w:r w:rsidRPr="000B7536">
        <w:rPr>
          <w:b/>
          <w:bCs/>
          <w:color w:val="4472C4" w:themeColor="accent1"/>
          <w:lang w:val="en-US"/>
        </w:rPr>
        <w:t>;</w:t>
      </w:r>
    </w:p>
    <w:p w14:paraId="410A140B" w14:textId="2736AD1D" w:rsidR="00D37730" w:rsidRPr="000B7536" w:rsidRDefault="00D37730" w:rsidP="00D37730">
      <w:pPr>
        <w:spacing w:after="0"/>
        <w:rPr>
          <w:b/>
          <w:bCs/>
          <w:color w:val="4472C4" w:themeColor="accent1"/>
        </w:rPr>
      </w:pPr>
      <w:proofErr w:type="spellStart"/>
      <w:r w:rsidRPr="000B7536">
        <w:rPr>
          <w:b/>
          <w:bCs/>
          <w:color w:val="4472C4" w:themeColor="accent1"/>
        </w:rPr>
        <w:t>end</w:t>
      </w:r>
      <w:proofErr w:type="spellEnd"/>
      <w:r w:rsidRPr="000B7536">
        <w:rPr>
          <w:b/>
          <w:bCs/>
          <w:color w:val="4472C4" w:themeColor="accent1"/>
        </w:rPr>
        <w:t>;</w:t>
      </w:r>
    </w:p>
    <w:p w14:paraId="2AA49A67" w14:textId="388BFAF0" w:rsidR="00D97F51" w:rsidRDefault="00D97F51" w:rsidP="00D97F51"/>
    <w:p w14:paraId="6D26922A" w14:textId="76443A2F" w:rsidR="00D37730" w:rsidRDefault="00D37730" w:rsidP="00D97F51">
      <w:r>
        <w:t xml:space="preserve">En la </w:t>
      </w:r>
      <w:proofErr w:type="spellStart"/>
      <w:r>
        <w:t>architecture</w:t>
      </w:r>
      <w:proofErr w:type="spellEnd"/>
      <w:r>
        <w:t xml:space="preserve"> inicialmente tenemos las siguientes señales:</w:t>
      </w:r>
    </w:p>
    <w:p w14:paraId="6CC2F418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</w:rPr>
        <w:t xml:space="preserve">   </w:t>
      </w:r>
      <w:r w:rsidRPr="000B7536">
        <w:rPr>
          <w:b/>
          <w:bCs/>
          <w:color w:val="4472C4" w:themeColor="accent1"/>
          <w:lang w:val="en-US"/>
        </w:rPr>
        <w:t xml:space="preserve">type </w:t>
      </w:r>
      <w:proofErr w:type="spellStart"/>
      <w:r w:rsidRPr="000B7536">
        <w:rPr>
          <w:b/>
          <w:bCs/>
          <w:color w:val="4472C4" w:themeColor="accent1"/>
          <w:lang w:val="en-US"/>
        </w:rPr>
        <w:t>State_Type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is (Idle, </w:t>
      </w:r>
      <w:proofErr w:type="spellStart"/>
      <w:r w:rsidRPr="000B7536">
        <w:rPr>
          <w:b/>
          <w:bCs/>
          <w:color w:val="4472C4" w:themeColor="accent1"/>
          <w:lang w:val="en-US"/>
        </w:rPr>
        <w:t>Load_Tx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0B7536">
        <w:rPr>
          <w:b/>
          <w:bCs/>
          <w:color w:val="4472C4" w:themeColor="accent1"/>
          <w:lang w:val="en-US"/>
        </w:rPr>
        <w:t>Shift_Tx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0B7536">
        <w:rPr>
          <w:b/>
          <w:bCs/>
          <w:color w:val="4472C4" w:themeColor="accent1"/>
          <w:lang w:val="en-US"/>
        </w:rPr>
        <w:t>Stop_Tx</w:t>
      </w:r>
      <w:proofErr w:type="spellEnd"/>
      <w:proofErr w:type="gramStart"/>
      <w:r w:rsidRPr="000B7536">
        <w:rPr>
          <w:b/>
          <w:bCs/>
          <w:color w:val="4472C4" w:themeColor="accent1"/>
          <w:lang w:val="en-US"/>
        </w:rPr>
        <w:t>);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 </w:t>
      </w:r>
    </w:p>
    <w:p w14:paraId="0E1B3D99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signal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TxFsm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State_Type</w:t>
      </w:r>
      <w:proofErr w:type="spellEnd"/>
      <w:r w:rsidRPr="000B7536">
        <w:rPr>
          <w:b/>
          <w:bCs/>
          <w:color w:val="4472C4" w:themeColor="accent1"/>
          <w:lang w:val="en-US"/>
        </w:rPr>
        <w:t>;</w:t>
      </w:r>
    </w:p>
    <w:p w14:paraId="4616DA3E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ab/>
      </w:r>
    </w:p>
    <w:p w14:paraId="75BF572F" w14:textId="1889A762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lastRenderedPageBreak/>
        <w:t xml:space="preserve">   signal </w:t>
      </w:r>
      <w:proofErr w:type="spellStart"/>
      <w:r w:rsidRPr="000B7536">
        <w:rPr>
          <w:b/>
          <w:bCs/>
          <w:color w:val="4472C4" w:themeColor="accent1"/>
          <w:lang w:val="en-US"/>
        </w:rPr>
        <w:t>Tx_</w:t>
      </w:r>
      <w:proofErr w:type="gramStart"/>
      <w:r w:rsidRPr="000B7536">
        <w:rPr>
          <w:b/>
          <w:bCs/>
          <w:color w:val="4472C4" w:themeColor="accent1"/>
          <w:lang w:val="en-US"/>
        </w:rPr>
        <w:t>Reg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std_logic_vector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0B7536">
        <w:rPr>
          <w:b/>
          <w:bCs/>
          <w:color w:val="4472C4" w:themeColor="accent1"/>
          <w:lang w:val="en-US"/>
        </w:rPr>
        <w:t>NDBits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downto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0); </w:t>
      </w:r>
    </w:p>
    <w:p w14:paraId="48809E09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signal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RegDin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0B7536">
        <w:rPr>
          <w:b/>
          <w:bCs/>
          <w:color w:val="4472C4" w:themeColor="accent1"/>
          <w:lang w:val="en-US"/>
        </w:rPr>
        <w:t>std_logic_vector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(NDBits-1 </w:t>
      </w:r>
      <w:proofErr w:type="spellStart"/>
      <w:r w:rsidRPr="000B7536">
        <w:rPr>
          <w:b/>
          <w:bCs/>
          <w:color w:val="4472C4" w:themeColor="accent1"/>
          <w:lang w:val="en-US"/>
        </w:rPr>
        <w:t>downto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0);</w:t>
      </w:r>
    </w:p>
    <w:p w14:paraId="093B91C5" w14:textId="77777777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</w:t>
      </w:r>
    </w:p>
    <w:p w14:paraId="32791483" w14:textId="2453C18A" w:rsidR="00D37730" w:rsidRPr="000B7536" w:rsidRDefault="00D37730" w:rsidP="00D37730">
      <w:pPr>
        <w:spacing w:after="0"/>
        <w:rPr>
          <w:b/>
          <w:bCs/>
          <w:color w:val="4472C4" w:themeColor="accent1"/>
          <w:lang w:val="en-US"/>
        </w:rPr>
      </w:pPr>
      <w:r w:rsidRPr="000B7536">
        <w:rPr>
          <w:b/>
          <w:bCs/>
          <w:color w:val="4472C4" w:themeColor="accent1"/>
          <w:lang w:val="en-US"/>
        </w:rPr>
        <w:t xml:space="preserve">   signal </w:t>
      </w:r>
      <w:proofErr w:type="spellStart"/>
      <w:proofErr w:type="gramStart"/>
      <w:r w:rsidRPr="000B7536">
        <w:rPr>
          <w:b/>
          <w:bCs/>
          <w:color w:val="4472C4" w:themeColor="accent1"/>
          <w:lang w:val="en-US"/>
        </w:rPr>
        <w:t>TxBitCnt</w:t>
      </w:r>
      <w:proofErr w:type="spellEnd"/>
      <w:r w:rsidRPr="000B7536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0B7536">
        <w:rPr>
          <w:b/>
          <w:bCs/>
          <w:color w:val="4472C4" w:themeColor="accent1"/>
          <w:lang w:val="en-US"/>
        </w:rPr>
        <w:t xml:space="preserve"> natural range 0 to 15;</w:t>
      </w:r>
    </w:p>
    <w:p w14:paraId="3C34A319" w14:textId="4A61D95D" w:rsidR="00D37730" w:rsidRDefault="00D37730" w:rsidP="00D37730">
      <w:pPr>
        <w:spacing w:after="0"/>
        <w:rPr>
          <w:lang w:val="en-US"/>
        </w:rPr>
      </w:pPr>
    </w:p>
    <w:p w14:paraId="020A6FB5" w14:textId="30595825" w:rsidR="0043664D" w:rsidRDefault="00D37730" w:rsidP="002C603B">
      <w:pPr>
        <w:spacing w:after="0"/>
        <w:jc w:val="both"/>
      </w:pPr>
      <w:r w:rsidRPr="00D37730">
        <w:t xml:space="preserve">A </w:t>
      </w:r>
      <w:proofErr w:type="gramStart"/>
      <w:r w:rsidRPr="00D37730">
        <w:t>continuaci</w:t>
      </w:r>
      <w:r>
        <w:t>ó</w:t>
      </w:r>
      <w:r w:rsidRPr="00D37730">
        <w:t>n</w:t>
      </w:r>
      <w:proofErr w:type="gramEnd"/>
      <w:r w:rsidRPr="00D37730">
        <w:t xml:space="preserve"> en un ú</w:t>
      </w:r>
      <w:r>
        <w:t xml:space="preserve">nico </w:t>
      </w:r>
      <w:proofErr w:type="spellStart"/>
      <w:r>
        <w:t>process</w:t>
      </w:r>
      <w:proofErr w:type="spellEnd"/>
      <w:r>
        <w:t xml:space="preserve"> tenemos la m</w:t>
      </w:r>
      <w:r w:rsidR="000B7536">
        <w:t>á</w:t>
      </w:r>
      <w:r>
        <w:t>quina de estados que gestiona la transmisión de datos,</w:t>
      </w:r>
      <w:r w:rsidR="000B7536">
        <w:t xml:space="preserve"> en este </w:t>
      </w:r>
      <w:proofErr w:type="spellStart"/>
      <w:r w:rsidR="000B7536">
        <w:t>process</w:t>
      </w:r>
      <w:proofErr w:type="spellEnd"/>
      <w:r w:rsidR="000B7536">
        <w:t xml:space="preserve"> en primer lugar mediante una condición observamos que si </w:t>
      </w:r>
      <w:r w:rsidR="00814A2F">
        <w:t>la entrada “RST” es igual a cero el vector “</w:t>
      </w:r>
      <w:proofErr w:type="spellStart"/>
      <w:r w:rsidR="00814A2F">
        <w:t>Tx</w:t>
      </w:r>
      <w:r w:rsidR="002C603B">
        <w:t>_</w:t>
      </w:r>
      <w:r w:rsidR="00814A2F">
        <w:t>Reg</w:t>
      </w:r>
      <w:proofErr w:type="spellEnd"/>
      <w:r w:rsidR="00814A2F">
        <w:t>” se completa con unos, el vector “</w:t>
      </w:r>
      <w:proofErr w:type="spellStart"/>
      <w:r w:rsidR="00814A2F">
        <w:t>RegDin</w:t>
      </w:r>
      <w:proofErr w:type="spellEnd"/>
      <w:r w:rsidR="00814A2F">
        <w:t>” se completa con ceros, a la señal “</w:t>
      </w:r>
      <w:proofErr w:type="spellStart"/>
      <w:r w:rsidR="00814A2F">
        <w:t>TxBitCnt</w:t>
      </w:r>
      <w:proofErr w:type="spellEnd"/>
      <w:r w:rsidR="00814A2F">
        <w:t>” y a la salida “</w:t>
      </w:r>
      <w:proofErr w:type="spellStart"/>
      <w:r w:rsidR="00814A2F">
        <w:t>TxBusy</w:t>
      </w:r>
      <w:proofErr w:type="spellEnd"/>
      <w:r w:rsidR="00814A2F">
        <w:t xml:space="preserve">” se les asigna el valor de cero, y se establece en la señal </w:t>
      </w:r>
      <w:r w:rsidR="002C603B">
        <w:t>“</w:t>
      </w:r>
      <w:proofErr w:type="spellStart"/>
      <w:r w:rsidR="00814A2F">
        <w:t>TxFSM</w:t>
      </w:r>
      <w:proofErr w:type="spellEnd"/>
      <w:r w:rsidR="002C603B">
        <w:t>”</w:t>
      </w:r>
      <w:r w:rsidR="00814A2F">
        <w:t xml:space="preserve"> el estado “idle”. Sí no está la entrada “RST” a nivel bajo y la señal del reloj está a nivel bajo se cumple la condición para </w:t>
      </w:r>
      <w:r w:rsidR="002C603B">
        <w:t>leer la señal “</w:t>
      </w:r>
      <w:proofErr w:type="spellStart"/>
      <w:r w:rsidR="002C603B">
        <w:t>TxFSM</w:t>
      </w:r>
      <w:proofErr w:type="spellEnd"/>
      <w:r w:rsidR="002C603B">
        <w:t xml:space="preserve">” que puede tener cuatro estados: </w:t>
      </w:r>
      <w:r w:rsidR="002C603B" w:rsidRPr="002C603B">
        <w:rPr>
          <w:i/>
          <w:iCs/>
        </w:rPr>
        <w:t xml:space="preserve">Idle, </w:t>
      </w:r>
      <w:proofErr w:type="spellStart"/>
      <w:r w:rsidR="002C603B" w:rsidRPr="002C603B">
        <w:rPr>
          <w:i/>
          <w:iCs/>
        </w:rPr>
        <w:t>Load_Tx</w:t>
      </w:r>
      <w:proofErr w:type="spellEnd"/>
      <w:r w:rsidR="002C603B" w:rsidRPr="002C603B">
        <w:rPr>
          <w:i/>
          <w:iCs/>
        </w:rPr>
        <w:t xml:space="preserve">, </w:t>
      </w:r>
      <w:proofErr w:type="spellStart"/>
      <w:r w:rsidR="002C603B" w:rsidRPr="002C603B">
        <w:rPr>
          <w:i/>
          <w:iCs/>
        </w:rPr>
        <w:t>Shift_Tx</w:t>
      </w:r>
      <w:proofErr w:type="spellEnd"/>
      <w:r w:rsidR="002C603B" w:rsidRPr="002C603B">
        <w:rPr>
          <w:i/>
          <w:iCs/>
        </w:rPr>
        <w:t xml:space="preserve"> y</w:t>
      </w:r>
      <w:r w:rsidR="002C603B" w:rsidRPr="002C603B">
        <w:rPr>
          <w:i/>
          <w:iCs/>
        </w:rPr>
        <w:t xml:space="preserve"> </w:t>
      </w:r>
      <w:proofErr w:type="spellStart"/>
      <w:r w:rsidR="002C603B" w:rsidRPr="002C603B">
        <w:rPr>
          <w:i/>
          <w:iCs/>
        </w:rPr>
        <w:t>Stop_Tx</w:t>
      </w:r>
      <w:proofErr w:type="spellEnd"/>
      <w:r w:rsidR="002C603B">
        <w:rPr>
          <w:i/>
          <w:iCs/>
        </w:rPr>
        <w:t>.</w:t>
      </w:r>
    </w:p>
    <w:p w14:paraId="6E9758A2" w14:textId="77777777" w:rsidR="0043664D" w:rsidRPr="0043664D" w:rsidRDefault="0043664D" w:rsidP="002C603B">
      <w:pPr>
        <w:spacing w:after="0"/>
        <w:jc w:val="both"/>
      </w:pPr>
    </w:p>
    <w:p w14:paraId="03733B0C" w14:textId="5678553B" w:rsidR="0043664D" w:rsidRPr="0043664D" w:rsidRDefault="0043664D" w:rsidP="002C603B">
      <w:pPr>
        <w:spacing w:after="0"/>
        <w:jc w:val="both"/>
        <w:rPr>
          <w:b/>
          <w:bCs/>
        </w:rPr>
      </w:pPr>
      <w:r>
        <w:rPr>
          <w:b/>
          <w:bCs/>
        </w:rPr>
        <w:t xml:space="preserve">Estado </w:t>
      </w:r>
      <w:r w:rsidRPr="0043664D">
        <w:rPr>
          <w:b/>
          <w:bCs/>
        </w:rPr>
        <w:t>Idle</w:t>
      </w:r>
      <w:r>
        <w:rPr>
          <w:b/>
          <w:bCs/>
        </w:rPr>
        <w:t>:</w:t>
      </w:r>
    </w:p>
    <w:p w14:paraId="26DC921D" w14:textId="2C7F7286" w:rsidR="00D37730" w:rsidRPr="002C603B" w:rsidRDefault="002C603B" w:rsidP="002C603B">
      <w:pPr>
        <w:spacing w:after="0"/>
        <w:jc w:val="both"/>
      </w:pPr>
      <w:r>
        <w:rPr>
          <w:i/>
          <w:iCs/>
        </w:rPr>
        <w:t xml:space="preserve"> </w:t>
      </w:r>
      <w:r w:rsidR="0043664D">
        <w:rPr>
          <w:i/>
          <w:iCs/>
        </w:rPr>
        <w:tab/>
      </w:r>
      <w:r>
        <w:t>En el estado “idle” si la entrada “</w:t>
      </w:r>
      <w:proofErr w:type="spellStart"/>
      <w:r>
        <w:t>StartTx</w:t>
      </w:r>
      <w:proofErr w:type="spellEnd"/>
      <w:r>
        <w:t>” está a nivel alto se le asigna al vector “</w:t>
      </w:r>
      <w:proofErr w:type="spellStart"/>
      <w:r>
        <w:t>RegDin</w:t>
      </w:r>
      <w:proofErr w:type="spellEnd"/>
      <w:r>
        <w:t xml:space="preserve">” el valor del </w:t>
      </w:r>
      <w:r w:rsidR="0043664D">
        <w:tab/>
      </w:r>
      <w:r>
        <w:t xml:space="preserve">vector de entrada “Din”, a la salida </w:t>
      </w:r>
      <w:proofErr w:type="spellStart"/>
      <w:r>
        <w:t>TxBusy</w:t>
      </w:r>
      <w:proofErr w:type="spellEnd"/>
      <w:r>
        <w:t xml:space="preserve"> se le asigna nivel alto y a la señal “</w:t>
      </w:r>
      <w:proofErr w:type="spellStart"/>
      <w:r>
        <w:t>TxFSM</w:t>
      </w:r>
      <w:proofErr w:type="spellEnd"/>
      <w:r>
        <w:t xml:space="preserve">” se le asigna el </w:t>
      </w:r>
      <w:r w:rsidR="0043664D">
        <w:tab/>
      </w:r>
      <w:r>
        <w:t>estado “</w:t>
      </w:r>
      <w:proofErr w:type="spellStart"/>
      <w:r>
        <w:t>LoadTx</w:t>
      </w:r>
      <w:proofErr w:type="spellEnd"/>
      <w:r>
        <w:t xml:space="preserve">”. Sí la señal </w:t>
      </w:r>
      <w:r w:rsidR="0043664D">
        <w:t>“</w:t>
      </w:r>
      <w:proofErr w:type="spellStart"/>
      <w:r w:rsidR="0043664D">
        <w:t>StartTx</w:t>
      </w:r>
      <w:proofErr w:type="spellEnd"/>
      <w:r w:rsidR="0043664D">
        <w:t xml:space="preserve">” no estuviese a nivel alto no se cumpliría la condición y se le </w:t>
      </w:r>
      <w:r w:rsidR="0043664D">
        <w:tab/>
        <w:t>asignaría nivel bajo a la salida “</w:t>
      </w:r>
      <w:proofErr w:type="spellStart"/>
      <w:r w:rsidR="0043664D">
        <w:t>TxBusy</w:t>
      </w:r>
      <w:proofErr w:type="spellEnd"/>
      <w:r w:rsidR="0043664D">
        <w:t>”.</w:t>
      </w:r>
    </w:p>
    <w:p w14:paraId="40E33871" w14:textId="7FC2D64C" w:rsidR="00D37730" w:rsidRPr="0043664D" w:rsidRDefault="0043664D" w:rsidP="00D37730">
      <w:pPr>
        <w:spacing w:after="0"/>
        <w:rPr>
          <w:b/>
          <w:bCs/>
        </w:rPr>
      </w:pPr>
      <w:r w:rsidRPr="0043664D">
        <w:rPr>
          <w:b/>
          <w:bCs/>
        </w:rPr>
        <w:t xml:space="preserve">Estado </w:t>
      </w:r>
      <w:proofErr w:type="spellStart"/>
      <w:r w:rsidRPr="0043664D">
        <w:rPr>
          <w:b/>
          <w:bCs/>
        </w:rPr>
        <w:t>LoadTx</w:t>
      </w:r>
      <w:proofErr w:type="spellEnd"/>
      <w:r w:rsidRPr="0043664D">
        <w:rPr>
          <w:b/>
          <w:bCs/>
        </w:rPr>
        <w:t>:</w:t>
      </w:r>
    </w:p>
    <w:p w14:paraId="5CD9CC34" w14:textId="7A762A7E" w:rsidR="00D37730" w:rsidRDefault="0043664D" w:rsidP="002D2D29">
      <w:pPr>
        <w:spacing w:after="0"/>
        <w:jc w:val="both"/>
      </w:pPr>
      <w:r>
        <w:tab/>
        <w:t>En este estado si la entrada “</w:t>
      </w:r>
      <w:proofErr w:type="spellStart"/>
      <w:r>
        <w:t>TopTx</w:t>
      </w:r>
      <w:proofErr w:type="spellEnd"/>
      <w:r>
        <w:t>” está a nivel alto se le asigna a la señal “</w:t>
      </w:r>
      <w:proofErr w:type="spellStart"/>
      <w:r>
        <w:t>TxBitCnt</w:t>
      </w:r>
      <w:proofErr w:type="spellEnd"/>
      <w:r>
        <w:t xml:space="preserve">” el valor de </w:t>
      </w:r>
      <w:r w:rsidR="002D2D29">
        <w:tab/>
      </w:r>
      <w:r>
        <w:t>“</w:t>
      </w:r>
      <w:proofErr w:type="spellStart"/>
      <w:r>
        <w:t>NDBits</w:t>
      </w:r>
      <w:proofErr w:type="spellEnd"/>
      <w:r>
        <w:t>” incrementado en uno, al vector señal “</w:t>
      </w:r>
      <w:proofErr w:type="spellStart"/>
      <w:r>
        <w:t>Tx_reg</w:t>
      </w:r>
      <w:proofErr w:type="spellEnd"/>
      <w:r>
        <w:t>”</w:t>
      </w:r>
      <w:r w:rsidR="002D2D29">
        <w:t xml:space="preserve"> se le asignan los valores de “</w:t>
      </w:r>
      <w:proofErr w:type="spellStart"/>
      <w:r w:rsidR="002D2D29">
        <w:t>RegDin</w:t>
      </w:r>
      <w:proofErr w:type="spellEnd"/>
      <w:r w:rsidR="002D2D29">
        <w:t xml:space="preserve">” con un </w:t>
      </w:r>
      <w:r w:rsidR="002D2D29">
        <w:tab/>
        <w:t>cero concatenado y por último se le asigna a la señal “</w:t>
      </w:r>
      <w:proofErr w:type="spellStart"/>
      <w:r w:rsidR="002D2D29">
        <w:t>TxFSM</w:t>
      </w:r>
      <w:proofErr w:type="spellEnd"/>
      <w:r w:rsidR="002D2D29">
        <w:t>” el estado de “</w:t>
      </w:r>
      <w:proofErr w:type="spellStart"/>
      <w:r w:rsidR="002D2D29">
        <w:t>Shift_Tx</w:t>
      </w:r>
      <w:proofErr w:type="spellEnd"/>
      <w:r w:rsidR="002D2D29">
        <w:t>”.</w:t>
      </w:r>
    </w:p>
    <w:p w14:paraId="362DFB24" w14:textId="6421061F" w:rsidR="002D2D29" w:rsidRPr="002D2D29" w:rsidRDefault="002D2D29" w:rsidP="00D37730">
      <w:pPr>
        <w:spacing w:after="0"/>
        <w:rPr>
          <w:b/>
          <w:bCs/>
        </w:rPr>
      </w:pPr>
      <w:r w:rsidRPr="002D2D29">
        <w:rPr>
          <w:b/>
          <w:bCs/>
        </w:rPr>
        <w:t xml:space="preserve">Estado </w:t>
      </w:r>
      <w:proofErr w:type="spellStart"/>
      <w:r w:rsidRPr="002D2D29">
        <w:rPr>
          <w:b/>
          <w:bCs/>
        </w:rPr>
        <w:t>ShiftTx</w:t>
      </w:r>
      <w:proofErr w:type="spellEnd"/>
      <w:r w:rsidRPr="002D2D29">
        <w:rPr>
          <w:b/>
          <w:bCs/>
        </w:rPr>
        <w:t>:</w:t>
      </w:r>
    </w:p>
    <w:p w14:paraId="61F4D1F7" w14:textId="73DB557D" w:rsidR="002D2D29" w:rsidRDefault="002D2D29" w:rsidP="00B5585C">
      <w:pPr>
        <w:spacing w:after="0"/>
        <w:jc w:val="both"/>
      </w:pPr>
      <w:r>
        <w:tab/>
        <w:t>En el estado “</w:t>
      </w:r>
      <w:proofErr w:type="spellStart"/>
      <w:r>
        <w:t>ShiftTx</w:t>
      </w:r>
      <w:proofErr w:type="spellEnd"/>
      <w:r>
        <w:t xml:space="preserve">” si cumple la </w:t>
      </w:r>
      <w:proofErr w:type="spellStart"/>
      <w:r>
        <w:t>condició</w:t>
      </w:r>
      <w:proofErr w:type="spellEnd"/>
      <w:r>
        <w:t xml:space="preserve"> de que la entrada “</w:t>
      </w:r>
      <w:proofErr w:type="spellStart"/>
      <w:r>
        <w:t>TopTx</w:t>
      </w:r>
      <w:proofErr w:type="spellEnd"/>
      <w:r>
        <w:t xml:space="preserve">” está a nivel alto se </w:t>
      </w:r>
      <w:r w:rsidR="00B5585C">
        <w:tab/>
      </w:r>
      <w:r>
        <w:t xml:space="preserve">decrementa en uno la señal </w:t>
      </w:r>
      <w:r w:rsidR="00B5585C">
        <w:t>“</w:t>
      </w:r>
      <w:proofErr w:type="spellStart"/>
      <w:r>
        <w:t>TxBitCnt</w:t>
      </w:r>
      <w:proofErr w:type="spellEnd"/>
      <w:r w:rsidR="00B5585C">
        <w:t>”</w:t>
      </w:r>
      <w:r>
        <w:t xml:space="preserve">, a </w:t>
      </w:r>
      <w:proofErr w:type="gramStart"/>
      <w:r>
        <w:t>continuación</w:t>
      </w:r>
      <w:proofErr w:type="gramEnd"/>
      <w:r>
        <w:t xml:space="preserve"> </w:t>
      </w:r>
      <w:r w:rsidR="00B5585C">
        <w:t>a la señal vector “</w:t>
      </w:r>
      <w:proofErr w:type="spellStart"/>
      <w:r w:rsidR="00B5585C">
        <w:t>Tx_reg</w:t>
      </w:r>
      <w:proofErr w:type="spellEnd"/>
      <w:r w:rsidR="00B5585C">
        <w:t xml:space="preserve">” se le asigna el valor </w:t>
      </w:r>
      <w:r w:rsidR="00B5585C">
        <w:tab/>
        <w:t xml:space="preserve">de uno concatenado con el mismo vector desde la posición máxima hasta la posición uno. En la </w:t>
      </w:r>
      <w:r w:rsidR="00B5585C">
        <w:tab/>
        <w:t>siguiente línea dentro de esta condición se comprueba si el valor de la señal “</w:t>
      </w:r>
      <w:proofErr w:type="spellStart"/>
      <w:r w:rsidR="00B5585C">
        <w:t>TxBitCnt</w:t>
      </w:r>
      <w:proofErr w:type="spellEnd"/>
      <w:r w:rsidR="00B5585C">
        <w:t xml:space="preserve"> es igual a uno, </w:t>
      </w:r>
      <w:r w:rsidR="00B5585C">
        <w:tab/>
        <w:t>y si se cumple se le asignará el estado de “</w:t>
      </w:r>
      <w:proofErr w:type="spellStart"/>
      <w:r w:rsidR="00B5585C">
        <w:t>Stop_Tx</w:t>
      </w:r>
      <w:proofErr w:type="spellEnd"/>
      <w:r w:rsidR="00B5585C">
        <w:t>” a la señal “</w:t>
      </w:r>
      <w:proofErr w:type="spellStart"/>
      <w:r w:rsidR="00B5585C">
        <w:t>TxFSM</w:t>
      </w:r>
      <w:proofErr w:type="spellEnd"/>
      <w:r w:rsidR="00B5585C">
        <w:t>”.</w:t>
      </w:r>
    </w:p>
    <w:p w14:paraId="2796FF6C" w14:textId="4EFA73B3" w:rsidR="00B5585C" w:rsidRPr="00B5585C" w:rsidRDefault="00B5585C" w:rsidP="00D37730">
      <w:pPr>
        <w:spacing w:after="0"/>
        <w:rPr>
          <w:b/>
          <w:bCs/>
        </w:rPr>
      </w:pPr>
      <w:r w:rsidRPr="00B5585C">
        <w:rPr>
          <w:b/>
          <w:bCs/>
        </w:rPr>
        <w:t xml:space="preserve">Estado </w:t>
      </w:r>
      <w:proofErr w:type="spellStart"/>
      <w:r w:rsidRPr="00B5585C">
        <w:rPr>
          <w:b/>
          <w:bCs/>
        </w:rPr>
        <w:t>Stop_TX</w:t>
      </w:r>
      <w:proofErr w:type="spellEnd"/>
      <w:r w:rsidRPr="00B5585C">
        <w:rPr>
          <w:b/>
          <w:bCs/>
        </w:rPr>
        <w:t>:</w:t>
      </w:r>
    </w:p>
    <w:p w14:paraId="79358AA4" w14:textId="040F0B6C" w:rsidR="00B5585C" w:rsidRDefault="00B5585C" w:rsidP="00D37730">
      <w:pPr>
        <w:spacing w:after="0"/>
      </w:pPr>
      <w:r>
        <w:tab/>
        <w:t>En este estado si la entrada “</w:t>
      </w:r>
      <w:proofErr w:type="spellStart"/>
      <w:r>
        <w:t>TopTx</w:t>
      </w:r>
      <w:proofErr w:type="spellEnd"/>
      <w:r>
        <w:t>” tiene un nivel alto se le asignará a la señal “</w:t>
      </w:r>
      <w:proofErr w:type="spellStart"/>
      <w:r>
        <w:t>TxFSM</w:t>
      </w:r>
      <w:proofErr w:type="spellEnd"/>
      <w:r>
        <w:t>” el estado</w:t>
      </w:r>
      <w:r>
        <w:tab/>
        <w:t>“idle”.</w:t>
      </w:r>
    </w:p>
    <w:p w14:paraId="5035D0B3" w14:textId="77777777" w:rsidR="00B5585C" w:rsidRDefault="00B5585C" w:rsidP="00D37730">
      <w:pPr>
        <w:spacing w:after="0"/>
      </w:pPr>
    </w:p>
    <w:p w14:paraId="3A49A41B" w14:textId="0696A474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proofErr w:type="spellStart"/>
      <w:r w:rsidRPr="00C337EC">
        <w:rPr>
          <w:b/>
          <w:bCs/>
          <w:color w:val="4472C4" w:themeColor="accent1"/>
          <w:lang w:val="en-US"/>
        </w:rPr>
        <w:t>Tx_FSM</w:t>
      </w:r>
      <w:proofErr w:type="spellEnd"/>
      <w:r w:rsidRPr="00C337EC">
        <w:rPr>
          <w:b/>
          <w:bCs/>
          <w:color w:val="4472C4" w:themeColor="accent1"/>
          <w:lang w:val="en-US"/>
        </w:rPr>
        <w:t>: process (RST, CLK)</w:t>
      </w:r>
    </w:p>
    <w:p w14:paraId="362980B1" w14:textId="17B176F0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>begin</w:t>
      </w:r>
    </w:p>
    <w:p w14:paraId="4665BB80" w14:textId="77777777" w:rsidR="00C337EC" w:rsidRDefault="00C337EC" w:rsidP="00B5585C">
      <w:pPr>
        <w:spacing w:after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ab/>
      </w:r>
      <w:r w:rsidR="00B5585C" w:rsidRPr="00C337EC">
        <w:rPr>
          <w:b/>
          <w:bCs/>
          <w:color w:val="4472C4" w:themeColor="accent1"/>
          <w:lang w:val="en-US"/>
        </w:rPr>
        <w:t>if RST='0'then</w:t>
      </w:r>
    </w:p>
    <w:p w14:paraId="79E97FEE" w14:textId="1CAD9859" w:rsidR="00B5585C" w:rsidRPr="00C337EC" w:rsidRDefault="00C337EC" w:rsidP="00B5585C">
      <w:pPr>
        <w:spacing w:after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proofErr w:type="spellStart"/>
      <w:r w:rsidR="00B5585C" w:rsidRPr="00C337EC">
        <w:rPr>
          <w:b/>
          <w:bCs/>
          <w:color w:val="4472C4" w:themeColor="accent1"/>
          <w:lang w:val="en-US"/>
        </w:rPr>
        <w:t>Tx_Reg</w:t>
      </w:r>
      <w:proofErr w:type="spellEnd"/>
      <w:r w:rsidR="00B5585C" w:rsidRPr="00C337EC">
        <w:rPr>
          <w:b/>
          <w:bCs/>
          <w:color w:val="4472C4" w:themeColor="accent1"/>
          <w:lang w:val="en-US"/>
        </w:rPr>
        <w:t xml:space="preserve"> &lt;= (others =&gt; '1'</w:t>
      </w:r>
      <w:proofErr w:type="gramStart"/>
      <w:r w:rsidR="00B5585C" w:rsidRPr="00C337EC">
        <w:rPr>
          <w:b/>
          <w:bCs/>
          <w:color w:val="4472C4" w:themeColor="accent1"/>
          <w:lang w:val="en-US"/>
        </w:rPr>
        <w:t>);</w:t>
      </w:r>
      <w:proofErr w:type="gramEnd"/>
      <w:r w:rsidR="00B5585C" w:rsidRPr="00C337EC">
        <w:rPr>
          <w:b/>
          <w:bCs/>
          <w:color w:val="4472C4" w:themeColor="accent1"/>
          <w:lang w:val="en-US"/>
        </w:rPr>
        <w:t xml:space="preserve"> </w:t>
      </w:r>
    </w:p>
    <w:p w14:paraId="0DDDBEFB" w14:textId="6A8C050E" w:rsidR="00B5585C" w:rsidRPr="00C337EC" w:rsidRDefault="00C337EC" w:rsidP="00B5585C">
      <w:pPr>
        <w:spacing w:after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 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proofErr w:type="spellStart"/>
      <w:r w:rsidR="00B5585C" w:rsidRPr="00C337EC">
        <w:rPr>
          <w:b/>
          <w:bCs/>
          <w:color w:val="4472C4" w:themeColor="accent1"/>
          <w:lang w:val="en-US"/>
        </w:rPr>
        <w:t>RegDin</w:t>
      </w:r>
      <w:proofErr w:type="spellEnd"/>
      <w:r w:rsidR="00B5585C" w:rsidRPr="00C337EC">
        <w:rPr>
          <w:b/>
          <w:bCs/>
          <w:color w:val="4472C4" w:themeColor="accent1"/>
          <w:lang w:val="en-US"/>
        </w:rPr>
        <w:t xml:space="preserve"> &lt;= (others=&gt;'0'</w:t>
      </w:r>
      <w:proofErr w:type="gramStart"/>
      <w:r w:rsidR="00B5585C" w:rsidRPr="00C337EC">
        <w:rPr>
          <w:b/>
          <w:bCs/>
          <w:color w:val="4472C4" w:themeColor="accent1"/>
          <w:lang w:val="en-US"/>
        </w:rPr>
        <w:t>);</w:t>
      </w:r>
      <w:proofErr w:type="gramEnd"/>
      <w:r w:rsidR="00B5585C" w:rsidRPr="00C337EC">
        <w:rPr>
          <w:b/>
          <w:bCs/>
          <w:color w:val="4472C4" w:themeColor="accent1"/>
          <w:lang w:val="en-US"/>
        </w:rPr>
        <w:t xml:space="preserve"> </w:t>
      </w:r>
    </w:p>
    <w:p w14:paraId="0EF45DDB" w14:textId="7BAEDD44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TxBitCnt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C337EC">
        <w:rPr>
          <w:b/>
          <w:bCs/>
          <w:color w:val="4472C4" w:themeColor="accent1"/>
          <w:lang w:val="en-US"/>
        </w:rPr>
        <w:t>0;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</w:p>
    <w:p w14:paraId="4FC156A7" w14:textId="2830FAA0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TxBusy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C337EC">
        <w:rPr>
          <w:b/>
          <w:bCs/>
          <w:color w:val="4472C4" w:themeColor="accent1"/>
          <w:lang w:val="en-US"/>
        </w:rPr>
        <w:t>';</w:t>
      </w:r>
      <w:proofErr w:type="gramEnd"/>
      <w:r w:rsidRPr="00C337EC">
        <w:rPr>
          <w:b/>
          <w:bCs/>
          <w:color w:val="4472C4" w:themeColor="accent1"/>
          <w:lang w:val="en-US"/>
        </w:rPr>
        <w:t xml:space="preserve"> </w:t>
      </w:r>
    </w:p>
    <w:p w14:paraId="47261212" w14:textId="3B965C35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C337EC">
        <w:rPr>
          <w:b/>
          <w:bCs/>
          <w:color w:val="4472C4" w:themeColor="accent1"/>
          <w:lang w:val="en-US"/>
        </w:rPr>
        <w:t>idle;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</w:p>
    <w:p w14:paraId="1A90085E" w14:textId="125C2770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elsif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C337EC">
        <w:rPr>
          <w:b/>
          <w:bCs/>
          <w:color w:val="4472C4" w:themeColor="accent1"/>
          <w:lang w:val="en-US"/>
        </w:rPr>
        <w:t>rising_</w:t>
      </w:r>
      <w:proofErr w:type="gramStart"/>
      <w:r w:rsidRPr="00C337EC">
        <w:rPr>
          <w:b/>
          <w:bCs/>
          <w:color w:val="4472C4" w:themeColor="accent1"/>
          <w:lang w:val="en-US"/>
        </w:rPr>
        <w:t>edge</w:t>
      </w:r>
      <w:proofErr w:type="spellEnd"/>
      <w:r w:rsidRPr="00C337EC">
        <w:rPr>
          <w:b/>
          <w:bCs/>
          <w:color w:val="4472C4" w:themeColor="accent1"/>
          <w:lang w:val="en-US"/>
        </w:rPr>
        <w:t>(</w:t>
      </w:r>
      <w:proofErr w:type="gramEnd"/>
      <w:r w:rsidRPr="00C337EC">
        <w:rPr>
          <w:b/>
          <w:bCs/>
          <w:color w:val="4472C4" w:themeColor="accent1"/>
          <w:lang w:val="en-US"/>
        </w:rPr>
        <w:t>CLK) then</w:t>
      </w:r>
    </w:p>
    <w:p w14:paraId="229DD119" w14:textId="7461A06B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TxBusy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'1</w:t>
      </w:r>
      <w:proofErr w:type="gramStart"/>
      <w:r w:rsidRPr="00C337EC">
        <w:rPr>
          <w:b/>
          <w:bCs/>
          <w:color w:val="4472C4" w:themeColor="accent1"/>
          <w:lang w:val="en-US"/>
        </w:rPr>
        <w:t>';</w:t>
      </w:r>
      <w:proofErr w:type="gramEnd"/>
      <w:r w:rsidRPr="00C337EC">
        <w:rPr>
          <w:b/>
          <w:bCs/>
          <w:color w:val="4472C4" w:themeColor="accent1"/>
          <w:lang w:val="en-US"/>
        </w:rPr>
        <w:t xml:space="preserve"> </w:t>
      </w:r>
    </w:p>
    <w:p w14:paraId="1B6B627C" w14:textId="60541391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case </w:t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is</w:t>
      </w:r>
    </w:p>
    <w:p w14:paraId="01ADDD95" w14:textId="147F94B2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>when Idle =&gt;</w:t>
      </w:r>
    </w:p>
    <w:p w14:paraId="061A48E4" w14:textId="7D781D2B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C337EC">
        <w:rPr>
          <w:b/>
          <w:bCs/>
          <w:color w:val="4472C4" w:themeColor="accent1"/>
          <w:lang w:val="en-US"/>
        </w:rPr>
        <w:t>StartTx</w:t>
      </w:r>
      <w:proofErr w:type="spellEnd"/>
      <w:r w:rsidRPr="00C337EC">
        <w:rPr>
          <w:b/>
          <w:bCs/>
          <w:color w:val="4472C4" w:themeColor="accent1"/>
          <w:lang w:val="en-US"/>
        </w:rPr>
        <w:t>='1' then</w:t>
      </w:r>
      <w:r w:rsidRPr="00C337EC">
        <w:rPr>
          <w:b/>
          <w:bCs/>
          <w:color w:val="4472C4" w:themeColor="accent1"/>
          <w:lang w:val="en-US"/>
        </w:rPr>
        <w:tab/>
      </w:r>
    </w:p>
    <w:p w14:paraId="396B094E" w14:textId="463D7439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 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RegDin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C337EC">
        <w:rPr>
          <w:b/>
          <w:bCs/>
          <w:color w:val="4472C4" w:themeColor="accent1"/>
          <w:lang w:val="en-US"/>
        </w:rPr>
        <w:t>Din;</w:t>
      </w:r>
      <w:proofErr w:type="gramEnd"/>
      <w:r w:rsidRPr="00C337EC">
        <w:rPr>
          <w:b/>
          <w:bCs/>
          <w:color w:val="4472C4" w:themeColor="accent1"/>
          <w:lang w:val="en-US"/>
        </w:rPr>
        <w:t xml:space="preserve"> </w:t>
      </w:r>
    </w:p>
    <w:p w14:paraId="5A50C1D4" w14:textId="3EA09655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TxBusy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'1</w:t>
      </w:r>
      <w:proofErr w:type="gramStart"/>
      <w:r w:rsidRPr="00C337EC">
        <w:rPr>
          <w:b/>
          <w:bCs/>
          <w:color w:val="4472C4" w:themeColor="accent1"/>
          <w:lang w:val="en-US"/>
        </w:rPr>
        <w:t>';</w:t>
      </w:r>
      <w:proofErr w:type="gramEnd"/>
      <w:r w:rsidRPr="00C337EC">
        <w:rPr>
          <w:b/>
          <w:bCs/>
          <w:color w:val="4472C4" w:themeColor="accent1"/>
          <w:lang w:val="en-US"/>
        </w:rPr>
        <w:t xml:space="preserve"> </w:t>
      </w:r>
    </w:p>
    <w:p w14:paraId="6728BE07" w14:textId="31B41CBD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C337EC">
        <w:rPr>
          <w:b/>
          <w:bCs/>
          <w:color w:val="4472C4" w:themeColor="accent1"/>
          <w:lang w:val="en-US"/>
        </w:rPr>
        <w:t>Load_</w:t>
      </w:r>
      <w:proofErr w:type="gramStart"/>
      <w:r w:rsidRPr="00C337EC">
        <w:rPr>
          <w:b/>
          <w:bCs/>
          <w:color w:val="4472C4" w:themeColor="accent1"/>
          <w:lang w:val="en-US"/>
        </w:rPr>
        <w:t>Tx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210EEE7B" w14:textId="7FED1B4E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>else</w:t>
      </w:r>
    </w:p>
    <w:p w14:paraId="54DFB9A7" w14:textId="65BF3AAD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TxBusy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C337EC">
        <w:rPr>
          <w:b/>
          <w:bCs/>
          <w:color w:val="4472C4" w:themeColor="accent1"/>
          <w:lang w:val="en-US"/>
        </w:rPr>
        <w:t>';</w:t>
      </w:r>
      <w:proofErr w:type="gramEnd"/>
      <w:r w:rsidRPr="00C337EC">
        <w:rPr>
          <w:b/>
          <w:bCs/>
          <w:color w:val="4472C4" w:themeColor="accent1"/>
          <w:lang w:val="en-US"/>
        </w:rPr>
        <w:t xml:space="preserve"> </w:t>
      </w:r>
    </w:p>
    <w:p w14:paraId="25E214C2" w14:textId="743AEBA4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if;</w:t>
      </w:r>
      <w:proofErr w:type="gramEnd"/>
    </w:p>
    <w:p w14:paraId="6D432F30" w14:textId="136EE8E5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C337EC">
        <w:rPr>
          <w:b/>
          <w:bCs/>
          <w:color w:val="4472C4" w:themeColor="accent1"/>
          <w:lang w:val="en-US"/>
        </w:rPr>
        <w:t>Load_Tx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=&gt;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4576470A" w14:textId="20E9457A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lastRenderedPageBreak/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C337EC">
        <w:rPr>
          <w:b/>
          <w:bCs/>
          <w:color w:val="4472C4" w:themeColor="accent1"/>
          <w:lang w:val="en-US"/>
        </w:rPr>
        <w:t>TopTx</w:t>
      </w:r>
      <w:proofErr w:type="spellEnd"/>
      <w:r w:rsidRPr="00C337EC">
        <w:rPr>
          <w:b/>
          <w:bCs/>
          <w:color w:val="4472C4" w:themeColor="accent1"/>
          <w:lang w:val="en-US"/>
        </w:rPr>
        <w:t>='1' then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6590152F" w14:textId="301B1A36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TxBitCnt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(</w:t>
      </w:r>
      <w:proofErr w:type="spellStart"/>
      <w:r w:rsidRPr="00C337EC">
        <w:rPr>
          <w:b/>
          <w:bCs/>
          <w:color w:val="4472C4" w:themeColor="accent1"/>
          <w:lang w:val="en-US"/>
        </w:rPr>
        <w:t>NDBits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+ 1</w:t>
      </w:r>
      <w:proofErr w:type="gramStart"/>
      <w:r w:rsidRPr="00C337EC">
        <w:rPr>
          <w:b/>
          <w:bCs/>
          <w:color w:val="4472C4" w:themeColor="accent1"/>
          <w:lang w:val="en-US"/>
        </w:rPr>
        <w:t>);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</w:p>
    <w:p w14:paraId="6389A202" w14:textId="1AC948A2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Tx_reg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C337EC">
        <w:rPr>
          <w:b/>
          <w:bCs/>
          <w:color w:val="4472C4" w:themeColor="accent1"/>
          <w:lang w:val="en-US"/>
        </w:rPr>
        <w:t>RegDin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&amp; '0</w:t>
      </w:r>
      <w:proofErr w:type="gramStart"/>
      <w:r w:rsidRPr="00C337EC">
        <w:rPr>
          <w:b/>
          <w:bCs/>
          <w:color w:val="4472C4" w:themeColor="accent1"/>
          <w:lang w:val="en-US"/>
        </w:rPr>
        <w:t>';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3219232F" w14:textId="36F43F7A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C337EC">
        <w:rPr>
          <w:b/>
          <w:bCs/>
          <w:color w:val="4472C4" w:themeColor="accent1"/>
          <w:lang w:val="en-US"/>
        </w:rPr>
        <w:t>Shift_</w:t>
      </w:r>
      <w:proofErr w:type="gramStart"/>
      <w:r w:rsidRPr="00C337EC">
        <w:rPr>
          <w:b/>
          <w:bCs/>
          <w:color w:val="4472C4" w:themeColor="accent1"/>
          <w:lang w:val="en-US"/>
        </w:rPr>
        <w:t>Tx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1E5B63D1" w14:textId="77777777" w:rsid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if;</w:t>
      </w:r>
      <w:proofErr w:type="gramEnd"/>
    </w:p>
    <w:p w14:paraId="65232535" w14:textId="22415AAE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C337EC">
        <w:rPr>
          <w:b/>
          <w:bCs/>
          <w:color w:val="4472C4" w:themeColor="accent1"/>
          <w:lang w:val="en-US"/>
        </w:rPr>
        <w:t>Shift_Tx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=&gt;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1057441D" w14:textId="1F214044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C337EC">
        <w:rPr>
          <w:b/>
          <w:bCs/>
          <w:color w:val="4472C4" w:themeColor="accent1"/>
          <w:lang w:val="en-US"/>
        </w:rPr>
        <w:t>TopTx</w:t>
      </w:r>
      <w:proofErr w:type="spellEnd"/>
      <w:r w:rsidRPr="00C337EC">
        <w:rPr>
          <w:b/>
          <w:bCs/>
          <w:color w:val="4472C4" w:themeColor="accent1"/>
          <w:lang w:val="en-US"/>
        </w:rPr>
        <w:t>='1' then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7706B604" w14:textId="06674ED5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TxBitCnt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C337EC">
        <w:rPr>
          <w:b/>
          <w:bCs/>
          <w:color w:val="4472C4" w:themeColor="accent1"/>
          <w:lang w:val="en-US"/>
        </w:rPr>
        <w:t>TxBitCnt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- 1;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Tx_reg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'1' &amp; </w:t>
      </w:r>
      <w:proofErr w:type="spellStart"/>
      <w:r w:rsidRPr="00C337EC">
        <w:rPr>
          <w:b/>
          <w:bCs/>
          <w:color w:val="4472C4" w:themeColor="accent1"/>
          <w:lang w:val="en-US"/>
        </w:rPr>
        <w:t>Tx_reg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C337EC">
        <w:rPr>
          <w:b/>
          <w:bCs/>
          <w:color w:val="4472C4" w:themeColor="accent1"/>
          <w:lang w:val="en-US"/>
        </w:rPr>
        <w:t>Tx_reg'high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C337EC">
        <w:rPr>
          <w:b/>
          <w:bCs/>
          <w:color w:val="4472C4" w:themeColor="accent1"/>
          <w:lang w:val="en-US"/>
        </w:rPr>
        <w:t>downto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1</w:t>
      </w:r>
      <w:proofErr w:type="gramStart"/>
      <w:r w:rsidRPr="00C337EC">
        <w:rPr>
          <w:b/>
          <w:bCs/>
          <w:color w:val="4472C4" w:themeColor="accent1"/>
          <w:lang w:val="en-US"/>
        </w:rPr>
        <w:t>);</w:t>
      </w:r>
      <w:proofErr w:type="gramEnd"/>
    </w:p>
    <w:p w14:paraId="5781ADC4" w14:textId="516AD56E" w:rsidR="00B5585C" w:rsidRPr="00C337EC" w:rsidRDefault="00C337EC" w:rsidP="00B5585C">
      <w:pPr>
        <w:spacing w:after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="00B5585C" w:rsidRPr="00C337EC">
        <w:rPr>
          <w:b/>
          <w:bCs/>
          <w:color w:val="4472C4" w:themeColor="accent1"/>
          <w:lang w:val="en-US"/>
        </w:rPr>
        <w:tab/>
        <w:t xml:space="preserve">               </w:t>
      </w:r>
      <w:r w:rsidR="00B5585C" w:rsidRPr="00C337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="00B5585C" w:rsidRPr="00C337EC">
        <w:rPr>
          <w:b/>
          <w:bCs/>
          <w:color w:val="4472C4" w:themeColor="accent1"/>
          <w:lang w:val="en-US"/>
        </w:rPr>
        <w:t>TxBitCnt</w:t>
      </w:r>
      <w:proofErr w:type="spellEnd"/>
      <w:r w:rsidR="00B5585C" w:rsidRPr="00C337EC">
        <w:rPr>
          <w:b/>
          <w:bCs/>
          <w:color w:val="4472C4" w:themeColor="accent1"/>
          <w:lang w:val="en-US"/>
        </w:rPr>
        <w:t>=1 then</w:t>
      </w:r>
    </w:p>
    <w:p w14:paraId="24F40ADA" w14:textId="170DEAD4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C337EC">
        <w:rPr>
          <w:b/>
          <w:bCs/>
          <w:color w:val="4472C4" w:themeColor="accent1"/>
          <w:lang w:val="en-US"/>
        </w:rPr>
        <w:t>Stop_</w:t>
      </w:r>
      <w:proofErr w:type="gramStart"/>
      <w:r w:rsidRPr="00C337EC">
        <w:rPr>
          <w:b/>
          <w:bCs/>
          <w:color w:val="4472C4" w:themeColor="accent1"/>
          <w:lang w:val="en-US"/>
        </w:rPr>
        <w:t>Tx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41510E15" w14:textId="0BF69013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if;</w:t>
      </w:r>
      <w:proofErr w:type="gramEnd"/>
    </w:p>
    <w:p w14:paraId="5D962101" w14:textId="77777777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if;</w:t>
      </w:r>
      <w:proofErr w:type="gramEnd"/>
    </w:p>
    <w:p w14:paraId="637D1A59" w14:textId="0D01E034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C337EC">
        <w:rPr>
          <w:b/>
          <w:bCs/>
          <w:color w:val="4472C4" w:themeColor="accent1"/>
          <w:lang w:val="en-US"/>
        </w:rPr>
        <w:t>Stop_Tx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=&gt;</w:t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5168B341" w14:textId="1C02E051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C337EC">
        <w:rPr>
          <w:b/>
          <w:bCs/>
          <w:color w:val="4472C4" w:themeColor="accent1"/>
          <w:lang w:val="en-US"/>
        </w:rPr>
        <w:t>TopTx</w:t>
      </w:r>
      <w:proofErr w:type="spellEnd"/>
      <w:r w:rsidRPr="00C337EC">
        <w:rPr>
          <w:b/>
          <w:bCs/>
          <w:color w:val="4472C4" w:themeColor="accent1"/>
          <w:lang w:val="en-US"/>
        </w:rPr>
        <w:t>='1' then</w:t>
      </w:r>
      <w:r w:rsidRPr="00C337EC">
        <w:rPr>
          <w:b/>
          <w:bCs/>
          <w:color w:val="4472C4" w:themeColor="accent1"/>
          <w:lang w:val="en-US"/>
        </w:rPr>
        <w:tab/>
      </w:r>
    </w:p>
    <w:p w14:paraId="38B1A62C" w14:textId="35644A75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C337EC">
        <w:rPr>
          <w:b/>
          <w:bCs/>
          <w:color w:val="4472C4" w:themeColor="accent1"/>
          <w:lang w:val="en-US"/>
        </w:rPr>
        <w:t>Idle;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</w:p>
    <w:p w14:paraId="4397A598" w14:textId="77777777" w:rsid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if;</w:t>
      </w:r>
      <w:proofErr w:type="gramEnd"/>
    </w:p>
    <w:p w14:paraId="76697CEF" w14:textId="77777777" w:rsid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>when others =&gt;</w:t>
      </w:r>
    </w:p>
    <w:p w14:paraId="12C038C1" w14:textId="47EAC38D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TxFSM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C337EC">
        <w:rPr>
          <w:b/>
          <w:bCs/>
          <w:color w:val="4472C4" w:themeColor="accent1"/>
          <w:lang w:val="en-US"/>
        </w:rPr>
        <w:t>Idle;</w:t>
      </w:r>
      <w:proofErr w:type="gramEnd"/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</w:r>
    </w:p>
    <w:p w14:paraId="734DFE68" w14:textId="145CD343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case;</w:t>
      </w:r>
      <w:proofErr w:type="gramEnd"/>
    </w:p>
    <w:p w14:paraId="1225C1C3" w14:textId="48217F6A" w:rsidR="00B5585C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if;</w:t>
      </w:r>
      <w:proofErr w:type="gramEnd"/>
    </w:p>
    <w:p w14:paraId="5578F95E" w14:textId="4821E9B0" w:rsidR="00D37730" w:rsidRPr="00C337EC" w:rsidRDefault="00B5585C" w:rsidP="00B5585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end </w:t>
      </w:r>
      <w:proofErr w:type="gramStart"/>
      <w:r w:rsidRPr="00C337EC">
        <w:rPr>
          <w:b/>
          <w:bCs/>
          <w:color w:val="4472C4" w:themeColor="accent1"/>
          <w:lang w:val="en-US"/>
        </w:rPr>
        <w:t>process;</w:t>
      </w:r>
      <w:proofErr w:type="gramEnd"/>
    </w:p>
    <w:p w14:paraId="431DEFC2" w14:textId="49A00D10" w:rsidR="00B5585C" w:rsidRPr="00B5585C" w:rsidRDefault="00B5585C" w:rsidP="00D37730">
      <w:pPr>
        <w:spacing w:after="0"/>
        <w:rPr>
          <w:lang w:val="en-US"/>
        </w:rPr>
      </w:pPr>
    </w:p>
    <w:p w14:paraId="1C21EB64" w14:textId="77777777" w:rsidR="00B5585C" w:rsidRPr="00B5585C" w:rsidRDefault="00B5585C" w:rsidP="00D37730">
      <w:pPr>
        <w:spacing w:after="0"/>
        <w:rPr>
          <w:lang w:val="en-US"/>
        </w:rPr>
      </w:pPr>
    </w:p>
    <w:p w14:paraId="7C4886F6" w14:textId="58CE4257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bookmarkStart w:id="3" w:name="_Toc72608436"/>
      <w:r w:rsidRPr="00C367BA">
        <w:rPr>
          <w:lang w:val="en-US"/>
        </w:rPr>
        <w:t>Receive</w:t>
      </w:r>
      <w:bookmarkEnd w:id="3"/>
      <w:r w:rsidRPr="00C367BA">
        <w:rPr>
          <w:lang w:val="en-US"/>
        </w:rPr>
        <w:t xml:space="preserve"> </w:t>
      </w:r>
    </w:p>
    <w:p w14:paraId="7BD3F02C" w14:textId="33F8D956" w:rsidR="00B5585C" w:rsidRDefault="00C337EC" w:rsidP="00B5585C">
      <w:r w:rsidRPr="00C337EC">
        <w:t>El fichero “</w:t>
      </w:r>
      <w:proofErr w:type="spellStart"/>
      <w:r w:rsidRPr="00C337EC">
        <w:t>receibe</w:t>
      </w:r>
      <w:proofErr w:type="spellEnd"/>
      <w:r w:rsidRPr="00C337EC">
        <w:t>” tiene l</w:t>
      </w:r>
      <w:r>
        <w:t>a utilidad de gestionar los datos recibidos de igual forma que el fichero “</w:t>
      </w:r>
      <w:proofErr w:type="spellStart"/>
      <w:r>
        <w:t>transmit</w:t>
      </w:r>
      <w:proofErr w:type="spellEnd"/>
      <w:r>
        <w:t>”, mediante una máquina de estados finitos.</w:t>
      </w:r>
    </w:p>
    <w:p w14:paraId="3875940D" w14:textId="5E6D38C0" w:rsidR="00C337EC" w:rsidRDefault="00C337EC" w:rsidP="00B5585C">
      <w:r>
        <w:t>Las librerías que se incluyen ene este fichero son las siguientes:</w:t>
      </w:r>
    </w:p>
    <w:p w14:paraId="21BD3D9A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library </w:t>
      </w:r>
      <w:proofErr w:type="spellStart"/>
      <w:proofErr w:type="gramStart"/>
      <w:r w:rsidRPr="00C337EC">
        <w:rPr>
          <w:b/>
          <w:bCs/>
          <w:color w:val="4472C4" w:themeColor="accent1"/>
          <w:lang w:val="en-US"/>
        </w:rPr>
        <w:t>ieee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73F1113D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use </w:t>
      </w:r>
      <w:proofErr w:type="gramStart"/>
      <w:r w:rsidRPr="00C337EC">
        <w:rPr>
          <w:b/>
          <w:bCs/>
          <w:color w:val="4472C4" w:themeColor="accent1"/>
          <w:lang w:val="en-US"/>
        </w:rPr>
        <w:t>ieee.std_logic_1164.all;</w:t>
      </w:r>
      <w:proofErr w:type="gramEnd"/>
    </w:p>
    <w:p w14:paraId="1F270C92" w14:textId="1A3E24B5" w:rsid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use </w:t>
      </w:r>
      <w:proofErr w:type="spellStart"/>
      <w:proofErr w:type="gramStart"/>
      <w:r w:rsidRPr="00C337EC">
        <w:rPr>
          <w:b/>
          <w:bCs/>
          <w:color w:val="4472C4" w:themeColor="accent1"/>
          <w:lang w:val="en-US"/>
        </w:rPr>
        <w:t>ieee.numeric_std.all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5D12F3F7" w14:textId="3B263E1F" w:rsid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</w:p>
    <w:p w14:paraId="4529FA9C" w14:textId="40D64482" w:rsidR="00C337EC" w:rsidRDefault="00C337EC" w:rsidP="00C337EC">
      <w:pPr>
        <w:spacing w:after="0"/>
      </w:pPr>
      <w:r w:rsidRPr="00C337EC">
        <w:t xml:space="preserve">En el </w:t>
      </w:r>
      <w:proofErr w:type="spellStart"/>
      <w:r w:rsidRPr="00C337EC">
        <w:t>entity</w:t>
      </w:r>
      <w:proofErr w:type="spellEnd"/>
      <w:r w:rsidRPr="00C337EC">
        <w:t xml:space="preserve"> te</w:t>
      </w:r>
      <w:r>
        <w:t>n</w:t>
      </w:r>
      <w:r w:rsidRPr="00C337EC">
        <w:t>e</w:t>
      </w:r>
      <w:r>
        <w:t>m</w:t>
      </w:r>
      <w:r w:rsidRPr="00C337EC">
        <w:t>os l</w:t>
      </w:r>
      <w:r>
        <w:t>as siguientes entradas y salidas:</w:t>
      </w:r>
    </w:p>
    <w:p w14:paraId="5FA153D6" w14:textId="77777777" w:rsidR="00C337EC" w:rsidRPr="00C337EC" w:rsidRDefault="00C337EC" w:rsidP="00C337EC">
      <w:pPr>
        <w:spacing w:after="0"/>
      </w:pPr>
    </w:p>
    <w:p w14:paraId="6D03F4F7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>entity receive is</w:t>
      </w:r>
    </w:p>
    <w:p w14:paraId="4BD998F2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   generic (</w:t>
      </w:r>
      <w:proofErr w:type="spellStart"/>
      <w:proofErr w:type="gramStart"/>
      <w:r w:rsidRPr="00C337EC">
        <w:rPr>
          <w:b/>
          <w:bCs/>
          <w:color w:val="4472C4" w:themeColor="accent1"/>
          <w:lang w:val="en-US"/>
        </w:rPr>
        <w:t>NDBits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C337EC">
        <w:rPr>
          <w:b/>
          <w:bCs/>
          <w:color w:val="4472C4" w:themeColor="accent1"/>
          <w:lang w:val="en-US"/>
        </w:rPr>
        <w:t xml:space="preserve"> natural := 8);</w:t>
      </w:r>
    </w:p>
    <w:p w14:paraId="75CD676F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 xml:space="preserve">   port (</w:t>
      </w:r>
    </w:p>
    <w:p w14:paraId="64060043" w14:textId="57731BC2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  <w:t>CLK</w:t>
      </w:r>
      <w:r w:rsidRPr="00C337EC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5544FCC1" w14:textId="708130B0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  <w:t xml:space="preserve">RST </w:t>
      </w:r>
      <w:r w:rsidRPr="00C337EC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52A15FF7" w14:textId="60B3E5BB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  <w:t xml:space="preserve">Rx </w:t>
      </w:r>
      <w:r w:rsidRPr="00C337EC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13EB5722" w14:textId="3A2CB8A2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Dout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r w:rsidRPr="00C337EC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C337EC">
        <w:rPr>
          <w:b/>
          <w:bCs/>
          <w:color w:val="4472C4" w:themeColor="accent1"/>
          <w:lang w:val="en-US"/>
        </w:rPr>
        <w:t>std_logic_vector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(NDBits-1 </w:t>
      </w:r>
      <w:proofErr w:type="spellStart"/>
      <w:r w:rsidRPr="00C337EC">
        <w:rPr>
          <w:b/>
          <w:bCs/>
          <w:color w:val="4472C4" w:themeColor="accent1"/>
          <w:lang w:val="en-US"/>
        </w:rPr>
        <w:t>downto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0</w:t>
      </w:r>
      <w:proofErr w:type="gramStart"/>
      <w:r w:rsidRPr="00C337EC">
        <w:rPr>
          <w:b/>
          <w:bCs/>
          <w:color w:val="4472C4" w:themeColor="accent1"/>
          <w:lang w:val="en-US"/>
        </w:rPr>
        <w:t>);</w:t>
      </w:r>
      <w:proofErr w:type="gramEnd"/>
    </w:p>
    <w:p w14:paraId="467A6302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RxErr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r w:rsidRPr="00C337EC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60350B48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RxRdy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r w:rsidRPr="00C337EC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6DFEB4E7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  <w:t xml:space="preserve">Top16 </w:t>
      </w:r>
      <w:r w:rsidRPr="00C337EC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5F6EE366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ClrDiv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r w:rsidRPr="00C337EC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C337EC">
        <w:rPr>
          <w:b/>
          <w:bCs/>
          <w:color w:val="4472C4" w:themeColor="accent1"/>
          <w:lang w:val="en-US"/>
        </w:rPr>
        <w:t>std_</w:t>
      </w:r>
      <w:proofErr w:type="gramStart"/>
      <w:r w:rsidRPr="00C337EC">
        <w:rPr>
          <w:b/>
          <w:bCs/>
          <w:color w:val="4472C4" w:themeColor="accent1"/>
          <w:lang w:val="en-US"/>
        </w:rPr>
        <w:t>logic</w:t>
      </w:r>
      <w:proofErr w:type="spellEnd"/>
      <w:r w:rsidRPr="00C337EC">
        <w:rPr>
          <w:b/>
          <w:bCs/>
          <w:color w:val="4472C4" w:themeColor="accent1"/>
          <w:lang w:val="en-US"/>
        </w:rPr>
        <w:t>;</w:t>
      </w:r>
      <w:proofErr w:type="gramEnd"/>
    </w:p>
    <w:p w14:paraId="3C16A608" w14:textId="77777777" w:rsidR="00C337EC" w:rsidRP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r w:rsidRPr="00C337EC">
        <w:rPr>
          <w:b/>
          <w:bCs/>
          <w:color w:val="4472C4" w:themeColor="accent1"/>
          <w:lang w:val="en-US"/>
        </w:rPr>
        <w:tab/>
      </w:r>
      <w:proofErr w:type="spellStart"/>
      <w:r w:rsidRPr="00C337EC">
        <w:rPr>
          <w:b/>
          <w:bCs/>
          <w:color w:val="4472C4" w:themeColor="accent1"/>
          <w:lang w:val="en-US"/>
        </w:rPr>
        <w:t>TopRx</w:t>
      </w:r>
      <w:proofErr w:type="spellEnd"/>
      <w:r w:rsidRPr="00C337EC">
        <w:rPr>
          <w:b/>
          <w:bCs/>
          <w:color w:val="4472C4" w:themeColor="accent1"/>
          <w:lang w:val="en-US"/>
        </w:rPr>
        <w:t xml:space="preserve"> </w:t>
      </w:r>
      <w:r w:rsidRPr="00C337EC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C337EC">
        <w:rPr>
          <w:b/>
          <w:bCs/>
          <w:color w:val="4472C4" w:themeColor="accent1"/>
          <w:lang w:val="en-US"/>
        </w:rPr>
        <w:t>std_logic</w:t>
      </w:r>
      <w:proofErr w:type="spellEnd"/>
      <w:proofErr w:type="gramStart"/>
      <w:r w:rsidRPr="00C337EC">
        <w:rPr>
          <w:b/>
          <w:bCs/>
          <w:color w:val="4472C4" w:themeColor="accent1"/>
          <w:lang w:val="en-US"/>
        </w:rPr>
        <w:t>);</w:t>
      </w:r>
      <w:proofErr w:type="gramEnd"/>
    </w:p>
    <w:p w14:paraId="7FFD0722" w14:textId="770EF37C" w:rsid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  <w:proofErr w:type="gramStart"/>
      <w:r w:rsidRPr="00C337EC">
        <w:rPr>
          <w:b/>
          <w:bCs/>
          <w:color w:val="4472C4" w:themeColor="accent1"/>
          <w:lang w:val="en-US"/>
        </w:rPr>
        <w:t>end;</w:t>
      </w:r>
      <w:proofErr w:type="gramEnd"/>
    </w:p>
    <w:p w14:paraId="139FC819" w14:textId="73CC17DC" w:rsidR="00C337EC" w:rsidRDefault="00C337EC" w:rsidP="00C337EC">
      <w:pPr>
        <w:spacing w:after="0"/>
        <w:rPr>
          <w:b/>
          <w:bCs/>
          <w:color w:val="4472C4" w:themeColor="accent1"/>
          <w:lang w:val="en-US"/>
        </w:rPr>
      </w:pPr>
    </w:p>
    <w:p w14:paraId="77BC3646" w14:textId="01F45B84" w:rsidR="00C337EC" w:rsidRDefault="00C337EC" w:rsidP="00C337EC">
      <w:pPr>
        <w:spacing w:after="0"/>
      </w:pPr>
      <w:r w:rsidRPr="00C337EC">
        <w:t xml:space="preserve">En la </w:t>
      </w:r>
      <w:proofErr w:type="spellStart"/>
      <w:r w:rsidRPr="00C337EC">
        <w:t>architecture</w:t>
      </w:r>
      <w:proofErr w:type="spellEnd"/>
      <w:r w:rsidRPr="00C337EC">
        <w:t xml:space="preserve"> te</w:t>
      </w:r>
      <w:r>
        <w:t>n</w:t>
      </w:r>
      <w:r w:rsidRPr="00C337EC">
        <w:t>e</w:t>
      </w:r>
      <w:r>
        <w:t>m</w:t>
      </w:r>
      <w:r w:rsidRPr="00C337EC">
        <w:t>os l</w:t>
      </w:r>
      <w:r>
        <w:t>as siguientes señales:</w:t>
      </w:r>
    </w:p>
    <w:p w14:paraId="1FDE41B9" w14:textId="21BDA42E" w:rsidR="006E03EB" w:rsidRPr="006E03EB" w:rsidRDefault="006E03EB" w:rsidP="006E03EB">
      <w:pPr>
        <w:spacing w:after="0"/>
        <w:rPr>
          <w:b/>
          <w:bCs/>
          <w:color w:val="4472C4" w:themeColor="accent1"/>
          <w:lang w:val="en-US"/>
        </w:rPr>
      </w:pPr>
      <w:r w:rsidRPr="006E03EB">
        <w:rPr>
          <w:b/>
          <w:bCs/>
          <w:color w:val="4472C4" w:themeColor="accent1"/>
          <w:lang w:val="en-US"/>
        </w:rPr>
        <w:lastRenderedPageBreak/>
        <w:t xml:space="preserve">signal </w:t>
      </w:r>
      <w:proofErr w:type="spellStart"/>
      <w:r w:rsidRPr="006E03EB">
        <w:rPr>
          <w:b/>
          <w:bCs/>
          <w:color w:val="4472C4" w:themeColor="accent1"/>
          <w:lang w:val="en-US"/>
        </w:rPr>
        <w:t>Rx_</w:t>
      </w:r>
      <w:proofErr w:type="gramStart"/>
      <w:r w:rsidRPr="006E03EB">
        <w:rPr>
          <w:b/>
          <w:bCs/>
          <w:color w:val="4472C4" w:themeColor="accent1"/>
          <w:lang w:val="en-US"/>
        </w:rPr>
        <w:t>Reg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6E03EB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6E03EB">
        <w:rPr>
          <w:b/>
          <w:bCs/>
          <w:color w:val="4472C4" w:themeColor="accent1"/>
          <w:lang w:val="en-US"/>
        </w:rPr>
        <w:t>std_logic_vector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(NDBits-1 </w:t>
      </w:r>
      <w:proofErr w:type="spellStart"/>
      <w:r w:rsidRPr="006E03EB">
        <w:rPr>
          <w:b/>
          <w:bCs/>
          <w:color w:val="4472C4" w:themeColor="accent1"/>
          <w:lang w:val="en-US"/>
        </w:rPr>
        <w:t>downto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0);</w:t>
      </w:r>
    </w:p>
    <w:p w14:paraId="215F874C" w14:textId="7D1660A5" w:rsidR="006E03EB" w:rsidRPr="006E03EB" w:rsidRDefault="006E03EB" w:rsidP="006E03EB">
      <w:pPr>
        <w:spacing w:after="0"/>
        <w:rPr>
          <w:b/>
          <w:bCs/>
          <w:color w:val="4472C4" w:themeColor="accent1"/>
          <w:lang w:val="en-US"/>
        </w:rPr>
      </w:pPr>
      <w:r w:rsidRPr="006E03EB">
        <w:rPr>
          <w:b/>
          <w:bCs/>
          <w:color w:val="4472C4" w:themeColor="accent1"/>
          <w:lang w:val="en-US"/>
        </w:rPr>
        <w:t xml:space="preserve">type </w:t>
      </w:r>
      <w:proofErr w:type="spellStart"/>
      <w:r w:rsidRPr="006E03EB">
        <w:rPr>
          <w:b/>
          <w:bCs/>
          <w:color w:val="4472C4" w:themeColor="accent1"/>
          <w:lang w:val="en-US"/>
        </w:rPr>
        <w:t>State_Type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is (Idle, </w:t>
      </w:r>
      <w:proofErr w:type="spellStart"/>
      <w:proofErr w:type="gramStart"/>
      <w:r w:rsidRPr="006E03EB">
        <w:rPr>
          <w:b/>
          <w:bCs/>
          <w:color w:val="4472C4" w:themeColor="accent1"/>
          <w:lang w:val="en-US"/>
        </w:rPr>
        <w:t>Start</w:t>
      </w:r>
      <w:proofErr w:type="gramEnd"/>
      <w:r w:rsidRPr="006E03EB">
        <w:rPr>
          <w:b/>
          <w:bCs/>
          <w:color w:val="4472C4" w:themeColor="accent1"/>
          <w:lang w:val="en-US"/>
        </w:rPr>
        <w:t>_Rx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6E03EB">
        <w:rPr>
          <w:b/>
          <w:bCs/>
          <w:color w:val="4472C4" w:themeColor="accent1"/>
          <w:lang w:val="en-US"/>
        </w:rPr>
        <w:t>Edge_Rx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6E03EB">
        <w:rPr>
          <w:b/>
          <w:bCs/>
          <w:color w:val="4472C4" w:themeColor="accent1"/>
          <w:lang w:val="en-US"/>
        </w:rPr>
        <w:t>Shift_Rx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6E03EB">
        <w:rPr>
          <w:b/>
          <w:bCs/>
          <w:color w:val="4472C4" w:themeColor="accent1"/>
          <w:lang w:val="en-US"/>
        </w:rPr>
        <w:t>Stop_Rx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6E03EB">
        <w:rPr>
          <w:b/>
          <w:bCs/>
          <w:color w:val="4472C4" w:themeColor="accent1"/>
          <w:lang w:val="en-US"/>
        </w:rPr>
        <w:t>Rx_Ovf</w:t>
      </w:r>
      <w:proofErr w:type="spellEnd"/>
      <w:r w:rsidRPr="006E03EB">
        <w:rPr>
          <w:b/>
          <w:bCs/>
          <w:color w:val="4472C4" w:themeColor="accent1"/>
          <w:lang w:val="en-US"/>
        </w:rPr>
        <w:t>);</w:t>
      </w:r>
    </w:p>
    <w:p w14:paraId="188C5480" w14:textId="26D70174" w:rsidR="006E03EB" w:rsidRPr="006E03EB" w:rsidRDefault="006E03EB" w:rsidP="006E03EB">
      <w:pPr>
        <w:spacing w:after="0"/>
        <w:rPr>
          <w:b/>
          <w:bCs/>
          <w:color w:val="4472C4" w:themeColor="accent1"/>
          <w:lang w:val="en-US"/>
        </w:rPr>
      </w:pPr>
      <w:r w:rsidRPr="006E03EB">
        <w:rPr>
          <w:b/>
          <w:bCs/>
          <w:color w:val="4472C4" w:themeColor="accent1"/>
          <w:lang w:val="en-US"/>
        </w:rPr>
        <w:t xml:space="preserve">signal </w:t>
      </w:r>
      <w:proofErr w:type="spellStart"/>
      <w:proofErr w:type="gramStart"/>
      <w:r w:rsidRPr="006E03EB">
        <w:rPr>
          <w:b/>
          <w:bCs/>
          <w:color w:val="4472C4" w:themeColor="accent1"/>
          <w:lang w:val="en-US"/>
        </w:rPr>
        <w:t>RxFsm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6E03EB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6E03EB">
        <w:rPr>
          <w:b/>
          <w:bCs/>
          <w:color w:val="4472C4" w:themeColor="accent1"/>
          <w:lang w:val="en-US"/>
        </w:rPr>
        <w:t>State_Type</w:t>
      </w:r>
      <w:proofErr w:type="spellEnd"/>
      <w:r w:rsidRPr="006E03EB">
        <w:rPr>
          <w:b/>
          <w:bCs/>
          <w:color w:val="4472C4" w:themeColor="accent1"/>
          <w:lang w:val="en-US"/>
        </w:rPr>
        <w:t>;</w:t>
      </w:r>
    </w:p>
    <w:p w14:paraId="7DFEEEC8" w14:textId="77777777" w:rsidR="006E03EB" w:rsidRPr="006E03EB" w:rsidRDefault="006E03EB" w:rsidP="006E03EB">
      <w:pPr>
        <w:spacing w:after="0"/>
        <w:rPr>
          <w:b/>
          <w:bCs/>
          <w:color w:val="4472C4" w:themeColor="accent1"/>
          <w:lang w:val="en-US"/>
        </w:rPr>
      </w:pPr>
      <w:r w:rsidRPr="006E03EB">
        <w:rPr>
          <w:b/>
          <w:bCs/>
          <w:color w:val="4472C4" w:themeColor="accent1"/>
          <w:lang w:val="en-US"/>
        </w:rPr>
        <w:t xml:space="preserve">signal </w:t>
      </w:r>
      <w:proofErr w:type="spellStart"/>
      <w:proofErr w:type="gramStart"/>
      <w:r w:rsidRPr="006E03EB">
        <w:rPr>
          <w:b/>
          <w:bCs/>
          <w:color w:val="4472C4" w:themeColor="accent1"/>
          <w:lang w:val="en-US"/>
        </w:rPr>
        <w:t>RxBitCnt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6E03EB">
        <w:rPr>
          <w:b/>
          <w:bCs/>
          <w:color w:val="4472C4" w:themeColor="accent1"/>
          <w:lang w:val="en-US"/>
        </w:rPr>
        <w:t xml:space="preserve"> integer;</w:t>
      </w:r>
    </w:p>
    <w:p w14:paraId="43C359E0" w14:textId="381B5995" w:rsidR="00C337EC" w:rsidRPr="006E03EB" w:rsidRDefault="006E03EB" w:rsidP="006E03EB">
      <w:pPr>
        <w:spacing w:after="0"/>
        <w:rPr>
          <w:b/>
          <w:bCs/>
          <w:color w:val="4472C4" w:themeColor="accent1"/>
          <w:lang w:val="en-US"/>
        </w:rPr>
      </w:pPr>
      <w:r w:rsidRPr="006E03EB">
        <w:rPr>
          <w:b/>
          <w:bCs/>
          <w:color w:val="4472C4" w:themeColor="accent1"/>
          <w:lang w:val="en-US"/>
        </w:rPr>
        <w:t xml:space="preserve">signal </w:t>
      </w:r>
      <w:proofErr w:type="spellStart"/>
      <w:r w:rsidRPr="006E03EB">
        <w:rPr>
          <w:b/>
          <w:bCs/>
          <w:color w:val="4472C4" w:themeColor="accent1"/>
          <w:lang w:val="en-US"/>
        </w:rPr>
        <w:t>Sig_</w:t>
      </w:r>
      <w:proofErr w:type="gramStart"/>
      <w:r w:rsidRPr="006E03EB">
        <w:rPr>
          <w:b/>
          <w:bCs/>
          <w:color w:val="4472C4" w:themeColor="accent1"/>
          <w:lang w:val="en-US"/>
        </w:rPr>
        <w:t>RxRdy</w:t>
      </w:r>
      <w:proofErr w:type="spellEnd"/>
      <w:r w:rsidRPr="006E03EB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6E03EB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6E03EB">
        <w:rPr>
          <w:b/>
          <w:bCs/>
          <w:color w:val="4472C4" w:themeColor="accent1"/>
          <w:lang w:val="en-US"/>
        </w:rPr>
        <w:t>std_logic</w:t>
      </w:r>
      <w:proofErr w:type="spellEnd"/>
      <w:r w:rsidRPr="006E03EB">
        <w:rPr>
          <w:b/>
          <w:bCs/>
          <w:color w:val="4472C4" w:themeColor="accent1"/>
          <w:lang w:val="en-US"/>
        </w:rPr>
        <w:t>;</w:t>
      </w:r>
    </w:p>
    <w:p w14:paraId="0C487B54" w14:textId="53B002F5" w:rsidR="006E03EB" w:rsidRDefault="006E03EB" w:rsidP="006E03EB">
      <w:pPr>
        <w:spacing w:after="0"/>
        <w:rPr>
          <w:lang w:val="en-US"/>
        </w:rPr>
      </w:pPr>
    </w:p>
    <w:p w14:paraId="226E48BF" w14:textId="75082EA5" w:rsidR="006E03EB" w:rsidRPr="006E03EB" w:rsidRDefault="006E03EB" w:rsidP="00144ABD">
      <w:pPr>
        <w:spacing w:after="0"/>
        <w:jc w:val="both"/>
      </w:pPr>
      <w:r w:rsidRPr="006E03EB">
        <w:t xml:space="preserve">A </w:t>
      </w:r>
      <w:proofErr w:type="gramStart"/>
      <w:r w:rsidRPr="006E03EB">
        <w:t>continuación</w:t>
      </w:r>
      <w:proofErr w:type="gramEnd"/>
      <w:r w:rsidRPr="006E03EB">
        <w:t xml:space="preserve"> te</w:t>
      </w:r>
      <w:r>
        <w:t>n</w:t>
      </w:r>
      <w:r w:rsidRPr="006E03EB">
        <w:t>e</w:t>
      </w:r>
      <w:r>
        <w:t>m</w:t>
      </w:r>
      <w:r w:rsidRPr="006E03EB">
        <w:t xml:space="preserve">os la comprobación de la señal “RST”, si se </w:t>
      </w:r>
      <w:r>
        <w:t>cumple la condición de que está a nivel bajo</w:t>
      </w:r>
      <w:r w:rsidRPr="006E03EB">
        <w:t xml:space="preserve"> </w:t>
      </w:r>
      <w:r>
        <w:t>a la señal vector “</w:t>
      </w:r>
      <w:proofErr w:type="spellStart"/>
      <w:r>
        <w:t>Rx_Reg</w:t>
      </w:r>
      <w:proofErr w:type="spellEnd"/>
      <w:r>
        <w:t>” se le asigna el valor de cero, a la salida vector “</w:t>
      </w:r>
      <w:proofErr w:type="spellStart"/>
      <w:r>
        <w:t>Dout</w:t>
      </w:r>
      <w:proofErr w:type="spellEnd"/>
      <w:r>
        <w:t>” se le asigna el valor de coro, a la señal “</w:t>
      </w:r>
      <w:proofErr w:type="spellStart"/>
      <w:r>
        <w:t>RxBitCnt</w:t>
      </w:r>
      <w:proofErr w:type="spellEnd"/>
      <w:r>
        <w:t>” se le da el valor de cero, a la señal “</w:t>
      </w:r>
      <w:proofErr w:type="spellStart"/>
      <w:r>
        <w:t>Rx_FSM</w:t>
      </w:r>
      <w:proofErr w:type="spellEnd"/>
      <w:r>
        <w:t>” se le asigna el estado “Idle”, a la salida “</w:t>
      </w:r>
      <w:proofErr w:type="spellStart"/>
      <w:r>
        <w:t>Sig_RxRdy</w:t>
      </w:r>
      <w:proofErr w:type="spellEnd"/>
      <w:r>
        <w:t>”</w:t>
      </w:r>
      <w:r w:rsidR="00144ABD">
        <w:t xml:space="preserve"> se le asigna nivel bajo, a la salida “</w:t>
      </w:r>
      <w:proofErr w:type="spellStart"/>
      <w:r w:rsidR="00144ABD">
        <w:t>ClrDiv</w:t>
      </w:r>
      <w:proofErr w:type="spellEnd"/>
      <w:r w:rsidR="00144ABD">
        <w:t>” se le asigna nivel bajo y a la salida “</w:t>
      </w:r>
      <w:proofErr w:type="spellStart"/>
      <w:r w:rsidR="00144ABD">
        <w:t>RxErr</w:t>
      </w:r>
      <w:proofErr w:type="spellEnd"/>
      <w:r w:rsidR="00144ABD">
        <w:t>” se le asigna nivel bajo.</w:t>
      </w:r>
      <w:r>
        <w:t xml:space="preserve"> </w:t>
      </w:r>
      <w:r w:rsidR="00144ABD">
        <w:t xml:space="preserve">Si la entrada “RST” no esta a nivel bajo y la señal de reloj está en flanco de bajada, se le </w:t>
      </w:r>
      <w:proofErr w:type="spellStart"/>
      <w:r w:rsidR="00144ABD">
        <w:t>asigana</w:t>
      </w:r>
      <w:proofErr w:type="spellEnd"/>
      <w:r w:rsidR="00144ABD">
        <w:t xml:space="preserve"> nivel bajo a la salida “</w:t>
      </w:r>
      <w:proofErr w:type="spellStart"/>
      <w:r w:rsidR="00144ABD">
        <w:t>ClrDiv</w:t>
      </w:r>
      <w:proofErr w:type="spellEnd"/>
      <w:r w:rsidR="00144ABD">
        <w:t xml:space="preserve">” y se </w:t>
      </w:r>
      <w:proofErr w:type="spellStart"/>
      <w:r w:rsidR="00144ABD">
        <w:t>evalua</w:t>
      </w:r>
      <w:proofErr w:type="spellEnd"/>
      <w:r w:rsidR="00144ABD">
        <w:t xml:space="preserve"> mediante un condicional si la señal “</w:t>
      </w:r>
      <w:proofErr w:type="spellStart"/>
      <w:r w:rsidR="00144ABD">
        <w:t>Sig_RxRdy</w:t>
      </w:r>
      <w:proofErr w:type="spellEnd"/>
      <w:r w:rsidR="00144ABD">
        <w:t>” está en uno, si se cumple esto último a la salida “</w:t>
      </w:r>
      <w:proofErr w:type="spellStart"/>
      <w:r w:rsidR="00144ABD">
        <w:t>RxErr</w:t>
      </w:r>
      <w:proofErr w:type="spellEnd"/>
      <w:r w:rsidR="00144ABD">
        <w:t>” se le da nivel bajo y a la señal “</w:t>
      </w:r>
      <w:proofErr w:type="spellStart"/>
      <w:r w:rsidR="00144ABD">
        <w:t>Sig_RxRdy</w:t>
      </w:r>
      <w:proofErr w:type="spellEnd"/>
      <w:r w:rsidR="00144ABD">
        <w:t xml:space="preserve">” se le asigna nivel bajo también. A continuación, en </w:t>
      </w:r>
      <w:proofErr w:type="spellStart"/>
      <w:r w:rsidR="00144ABD">
        <w:t>el</w:t>
      </w:r>
      <w:proofErr w:type="spellEnd"/>
      <w:r w:rsidR="00144ABD">
        <w:t xml:space="preserve"> case, se comprueba la señal “</w:t>
      </w:r>
      <w:proofErr w:type="spellStart"/>
      <w:r w:rsidR="00144ABD">
        <w:t>RxFSM</w:t>
      </w:r>
      <w:proofErr w:type="spellEnd"/>
      <w:r w:rsidR="00144ABD">
        <w:t xml:space="preserve">” que puede tener los siguientes estados: </w:t>
      </w:r>
      <w:r w:rsidR="00144ABD" w:rsidRPr="00144ABD">
        <w:t xml:space="preserve">Idle, </w:t>
      </w:r>
      <w:proofErr w:type="spellStart"/>
      <w:r w:rsidR="00144ABD" w:rsidRPr="00144ABD">
        <w:t>Start_Rx</w:t>
      </w:r>
      <w:proofErr w:type="spellEnd"/>
      <w:r w:rsidR="00144ABD" w:rsidRPr="00144ABD">
        <w:t xml:space="preserve">, </w:t>
      </w:r>
      <w:proofErr w:type="spellStart"/>
      <w:r w:rsidR="00144ABD" w:rsidRPr="00144ABD">
        <w:t>Edge_Rx</w:t>
      </w:r>
      <w:proofErr w:type="spellEnd"/>
      <w:r w:rsidR="00144ABD" w:rsidRPr="00144ABD">
        <w:t xml:space="preserve">, </w:t>
      </w:r>
      <w:proofErr w:type="spellStart"/>
      <w:r w:rsidR="00144ABD" w:rsidRPr="00144ABD">
        <w:t>Shift_Rx</w:t>
      </w:r>
      <w:proofErr w:type="spellEnd"/>
      <w:r w:rsidR="00144ABD" w:rsidRPr="00144ABD">
        <w:t xml:space="preserve">, </w:t>
      </w:r>
      <w:proofErr w:type="spellStart"/>
      <w:r w:rsidR="00144ABD" w:rsidRPr="00144ABD">
        <w:t>Stop_Rx</w:t>
      </w:r>
      <w:proofErr w:type="spellEnd"/>
      <w:r w:rsidR="00144ABD" w:rsidRPr="00144ABD">
        <w:t xml:space="preserve">, </w:t>
      </w:r>
      <w:proofErr w:type="spellStart"/>
      <w:r w:rsidR="00144ABD" w:rsidRPr="00144ABD">
        <w:t>Rx_Ovf</w:t>
      </w:r>
      <w:proofErr w:type="spellEnd"/>
      <w:r w:rsidR="00144ABD">
        <w:t xml:space="preserve">. </w:t>
      </w:r>
    </w:p>
    <w:p w14:paraId="69E7A294" w14:textId="55F27324" w:rsidR="006E03EB" w:rsidRDefault="006E03EB" w:rsidP="006E03EB">
      <w:pPr>
        <w:spacing w:after="0"/>
      </w:pPr>
      <w:r>
        <w:t xml:space="preserve"> </w:t>
      </w:r>
    </w:p>
    <w:p w14:paraId="51380804" w14:textId="7978C47A" w:rsidR="00144ABD" w:rsidRPr="002773B1" w:rsidRDefault="002773B1" w:rsidP="006E03EB">
      <w:pPr>
        <w:spacing w:after="0"/>
        <w:rPr>
          <w:b/>
          <w:bCs/>
        </w:rPr>
      </w:pPr>
      <w:r w:rsidRPr="002773B1">
        <w:rPr>
          <w:b/>
          <w:bCs/>
        </w:rPr>
        <w:t>Estado Idle:</w:t>
      </w:r>
    </w:p>
    <w:p w14:paraId="291676C1" w14:textId="1EF0B449" w:rsidR="002773B1" w:rsidRDefault="002773B1" w:rsidP="002773B1">
      <w:pPr>
        <w:spacing w:after="0"/>
        <w:jc w:val="both"/>
      </w:pPr>
      <w:r>
        <w:tab/>
        <w:t>En este estado primeramente se le asigna el valor de cero a la señal “</w:t>
      </w:r>
      <w:proofErr w:type="spellStart"/>
      <w:r>
        <w:t>RxBitCnt</w:t>
      </w:r>
      <w:proofErr w:type="spellEnd"/>
      <w:r>
        <w:t xml:space="preserve">” y a continuación se </w:t>
      </w:r>
      <w:r>
        <w:tab/>
      </w:r>
      <w:proofErr w:type="spellStart"/>
      <w:r>
        <w:t>compueba</w:t>
      </w:r>
      <w:proofErr w:type="spellEnd"/>
      <w:r>
        <w:t xml:space="preserve"> el valor de la entrada “Top16” mediante un condicional, si tiene un nivel alto mediante </w:t>
      </w:r>
      <w:r>
        <w:tab/>
        <w:t>otro condicional se comprueba el nivel de la entrada “</w:t>
      </w:r>
      <w:proofErr w:type="spellStart"/>
      <w:r>
        <w:t>Rx</w:t>
      </w:r>
      <w:proofErr w:type="spellEnd"/>
      <w:r>
        <w:t xml:space="preserve">” y si esta última está a nivel bajo se le </w:t>
      </w:r>
      <w:r>
        <w:tab/>
        <w:t>asigna el estado “</w:t>
      </w:r>
      <w:proofErr w:type="spellStart"/>
      <w:r>
        <w:t>Start_RX</w:t>
      </w:r>
      <w:proofErr w:type="spellEnd"/>
      <w:r>
        <w:t>” a la señal “</w:t>
      </w:r>
      <w:proofErr w:type="spellStart"/>
      <w:r>
        <w:t>RxFSM</w:t>
      </w:r>
      <w:proofErr w:type="spellEnd"/>
      <w:r>
        <w:t>” y un nivel alto a la salida “</w:t>
      </w:r>
      <w:proofErr w:type="spellStart"/>
      <w:r>
        <w:t>ClrDiv</w:t>
      </w:r>
      <w:proofErr w:type="spellEnd"/>
      <w:r>
        <w:t>”.</w:t>
      </w:r>
    </w:p>
    <w:p w14:paraId="449089CC" w14:textId="3B251AB6" w:rsidR="002773B1" w:rsidRDefault="002773B1" w:rsidP="006E03EB">
      <w:pPr>
        <w:spacing w:after="0"/>
        <w:rPr>
          <w:b/>
          <w:bCs/>
        </w:rPr>
      </w:pPr>
      <w:r w:rsidRPr="002773B1">
        <w:rPr>
          <w:b/>
          <w:bCs/>
        </w:rPr>
        <w:t xml:space="preserve">Estado </w:t>
      </w:r>
      <w:proofErr w:type="spellStart"/>
      <w:r w:rsidRPr="002773B1">
        <w:rPr>
          <w:b/>
          <w:bCs/>
        </w:rPr>
        <w:t>Start_Rx</w:t>
      </w:r>
      <w:proofErr w:type="spellEnd"/>
      <w:r w:rsidRPr="002773B1">
        <w:rPr>
          <w:b/>
          <w:bCs/>
        </w:rPr>
        <w:t>:</w:t>
      </w:r>
    </w:p>
    <w:p w14:paraId="0EF95E5A" w14:textId="7C18C631" w:rsidR="00CF3863" w:rsidRDefault="00CF3863" w:rsidP="00CF3863">
      <w:pPr>
        <w:spacing w:after="0"/>
        <w:jc w:val="both"/>
      </w:pPr>
      <w:r>
        <w:tab/>
      </w:r>
      <w:r w:rsidR="002773B1" w:rsidRPr="002773B1">
        <w:t>En el estado “</w:t>
      </w:r>
      <w:proofErr w:type="spellStart"/>
      <w:r w:rsidR="002773B1">
        <w:t>Start_Rx</w:t>
      </w:r>
      <w:proofErr w:type="spellEnd"/>
      <w:r w:rsidR="002773B1" w:rsidRPr="002773B1">
        <w:t>”</w:t>
      </w:r>
      <w:r w:rsidR="002773B1">
        <w:t xml:space="preserve"> mediante un condicional se comprueba el nivel de la entrada “</w:t>
      </w:r>
      <w:proofErr w:type="spellStart"/>
      <w:r w:rsidR="002773B1">
        <w:t>TopRx</w:t>
      </w:r>
      <w:proofErr w:type="spellEnd"/>
      <w:r w:rsidR="002773B1">
        <w:t xml:space="preserve">”, y si </w:t>
      </w:r>
      <w:r>
        <w:tab/>
      </w:r>
      <w:r w:rsidR="002773B1">
        <w:t>está a nivel alto se comprueba mediante otro condicional el estado de la entrada “</w:t>
      </w:r>
      <w:proofErr w:type="spellStart"/>
      <w:r w:rsidR="002773B1">
        <w:t>Rx</w:t>
      </w:r>
      <w:proofErr w:type="spellEnd"/>
      <w:r w:rsidR="002773B1">
        <w:t xml:space="preserve">”, si esta última </w:t>
      </w:r>
      <w:r>
        <w:tab/>
      </w:r>
      <w:r w:rsidR="002773B1">
        <w:t xml:space="preserve">también está </w:t>
      </w:r>
      <w:r>
        <w:t>a nivel alto se le asigna el estado “</w:t>
      </w:r>
      <w:proofErr w:type="spellStart"/>
      <w:r>
        <w:t>Rx_OVF</w:t>
      </w:r>
      <w:proofErr w:type="spellEnd"/>
      <w:r>
        <w:t>” a la señal “</w:t>
      </w:r>
      <w:proofErr w:type="spellStart"/>
      <w:r>
        <w:t>Rx_FSM</w:t>
      </w:r>
      <w:proofErr w:type="spellEnd"/>
      <w:r>
        <w:t xml:space="preserve">” y se comunica que ha </w:t>
      </w:r>
      <w:r>
        <w:tab/>
        <w:t>habido un error de lectura en el bit de “</w:t>
      </w:r>
      <w:proofErr w:type="spellStart"/>
      <w:r>
        <w:t>start</w:t>
      </w:r>
      <w:proofErr w:type="spellEnd"/>
      <w:r>
        <w:t>”. Sí “</w:t>
      </w:r>
      <w:proofErr w:type="spellStart"/>
      <w:r>
        <w:t>Rx</w:t>
      </w:r>
      <w:proofErr w:type="spellEnd"/>
      <w:r>
        <w:t xml:space="preserve">” no está a nivel alto se le asigna el estado </w:t>
      </w:r>
      <w:r>
        <w:tab/>
        <w:t>“</w:t>
      </w:r>
      <w:proofErr w:type="spellStart"/>
      <w:r>
        <w:t>Edge_Rx</w:t>
      </w:r>
      <w:proofErr w:type="spellEnd"/>
      <w:r>
        <w:t>” a la señal “</w:t>
      </w:r>
      <w:proofErr w:type="spellStart"/>
      <w:r>
        <w:t>RxFSM</w:t>
      </w:r>
      <w:proofErr w:type="spellEnd"/>
      <w:r>
        <w:t>”.</w:t>
      </w:r>
    </w:p>
    <w:p w14:paraId="197E8B37" w14:textId="5E16E002" w:rsidR="002773B1" w:rsidRPr="00CF3863" w:rsidRDefault="00CF3863" w:rsidP="006E03EB">
      <w:pPr>
        <w:spacing w:after="0"/>
        <w:rPr>
          <w:b/>
          <w:bCs/>
        </w:rPr>
      </w:pPr>
      <w:r w:rsidRPr="00CF3863">
        <w:rPr>
          <w:b/>
          <w:bCs/>
        </w:rPr>
        <w:t xml:space="preserve">Estado </w:t>
      </w:r>
      <w:proofErr w:type="spellStart"/>
      <w:r w:rsidRPr="00CF3863">
        <w:rPr>
          <w:b/>
          <w:bCs/>
        </w:rPr>
        <w:t>Edge_Rx</w:t>
      </w:r>
      <w:proofErr w:type="spellEnd"/>
      <w:r w:rsidRPr="00CF3863">
        <w:rPr>
          <w:b/>
          <w:bCs/>
        </w:rPr>
        <w:t>:</w:t>
      </w:r>
    </w:p>
    <w:p w14:paraId="38D1A795" w14:textId="5062DF2E" w:rsidR="00CF3863" w:rsidRDefault="00516D84" w:rsidP="00516D84">
      <w:pPr>
        <w:spacing w:after="0"/>
        <w:jc w:val="both"/>
      </w:pPr>
      <w:r>
        <w:tab/>
      </w:r>
      <w:r w:rsidR="00CF3863">
        <w:t>En este estado mediante un condicional se comprueba inicialmente el valor de la entrada “</w:t>
      </w:r>
      <w:proofErr w:type="spellStart"/>
      <w:r w:rsidR="00CF3863">
        <w:t>TopRx</w:t>
      </w:r>
      <w:proofErr w:type="spellEnd"/>
      <w:r w:rsidR="00CF3863">
        <w:t xml:space="preserve">”, si </w:t>
      </w:r>
      <w:r>
        <w:tab/>
      </w:r>
      <w:r w:rsidR="00CF3863">
        <w:t>est</w:t>
      </w:r>
      <w:r>
        <w:t>á</w:t>
      </w:r>
      <w:r w:rsidR="00CF3863">
        <w:t xml:space="preserve"> a nivel alto se le asigna el estado “</w:t>
      </w:r>
      <w:proofErr w:type="spellStart"/>
      <w:r w:rsidR="00CF3863">
        <w:t>Shift_Rx</w:t>
      </w:r>
      <w:proofErr w:type="spellEnd"/>
      <w:r w:rsidR="00CF3863">
        <w:t>” a la señal “</w:t>
      </w:r>
      <w:proofErr w:type="spellStart"/>
      <w:r w:rsidR="00CF3863">
        <w:t>RxFSM</w:t>
      </w:r>
      <w:proofErr w:type="spellEnd"/>
      <w:r w:rsidR="00CF3863">
        <w:t xml:space="preserve">” y mediante otro condicional se </w:t>
      </w:r>
      <w:r>
        <w:tab/>
      </w:r>
      <w:r w:rsidR="00CF3863">
        <w:t>comprueba el valor de la señal “</w:t>
      </w:r>
      <w:proofErr w:type="spellStart"/>
      <w:r w:rsidR="00CF3863">
        <w:t>RxBitCnt</w:t>
      </w:r>
      <w:proofErr w:type="spellEnd"/>
      <w:r w:rsidR="00CF3863">
        <w:t>”, que si es igual a la variable “</w:t>
      </w:r>
      <w:proofErr w:type="spellStart"/>
      <w:r w:rsidR="00CF3863">
        <w:t>NDBits</w:t>
      </w:r>
      <w:proofErr w:type="spellEnd"/>
      <w:r w:rsidR="00CF3863">
        <w:t>”</w:t>
      </w:r>
      <w:r>
        <w:t xml:space="preserve"> se le asigna el estado </w:t>
      </w:r>
      <w:r>
        <w:tab/>
        <w:t>“</w:t>
      </w:r>
      <w:proofErr w:type="spellStart"/>
      <w:r>
        <w:t>Stop_Rx</w:t>
      </w:r>
      <w:proofErr w:type="spellEnd"/>
      <w:r>
        <w:t>” a la señal “</w:t>
      </w:r>
      <w:proofErr w:type="spellStart"/>
      <w:r>
        <w:t>RxFSM</w:t>
      </w:r>
      <w:proofErr w:type="spellEnd"/>
      <w:r>
        <w:t xml:space="preserve">” y si fuesen diferentes se le </w:t>
      </w:r>
      <w:proofErr w:type="spellStart"/>
      <w:r>
        <w:t>asignría</w:t>
      </w:r>
      <w:proofErr w:type="spellEnd"/>
      <w:r>
        <w:t xml:space="preserve"> el estado “</w:t>
      </w:r>
      <w:proofErr w:type="spellStart"/>
      <w:r>
        <w:t>Shift_Rx</w:t>
      </w:r>
      <w:proofErr w:type="spellEnd"/>
      <w:r>
        <w:t>”.</w:t>
      </w:r>
    </w:p>
    <w:p w14:paraId="436429D8" w14:textId="169D28DA" w:rsidR="00516D84" w:rsidRPr="00516D84" w:rsidRDefault="00516D84" w:rsidP="004A63EC">
      <w:pPr>
        <w:spacing w:after="0"/>
        <w:jc w:val="both"/>
        <w:rPr>
          <w:b/>
          <w:bCs/>
        </w:rPr>
      </w:pPr>
      <w:r w:rsidRPr="00516D84">
        <w:rPr>
          <w:b/>
          <w:bCs/>
        </w:rPr>
        <w:t xml:space="preserve">Estado </w:t>
      </w:r>
      <w:proofErr w:type="spellStart"/>
      <w:r w:rsidRPr="00516D84">
        <w:rPr>
          <w:b/>
          <w:bCs/>
        </w:rPr>
        <w:t>Shift_Rx</w:t>
      </w:r>
      <w:proofErr w:type="spellEnd"/>
      <w:r w:rsidRPr="00516D84">
        <w:rPr>
          <w:b/>
          <w:bCs/>
        </w:rPr>
        <w:t>:</w:t>
      </w:r>
    </w:p>
    <w:p w14:paraId="3600CD14" w14:textId="15452A27" w:rsidR="002773B1" w:rsidRDefault="00516D84" w:rsidP="004A63EC">
      <w:pPr>
        <w:spacing w:after="0"/>
        <w:jc w:val="both"/>
      </w:pPr>
      <w:r>
        <w:tab/>
      </w:r>
      <w:r w:rsidRPr="00516D84">
        <w:t xml:space="preserve">Inicialmente en este estado se comprueba </w:t>
      </w:r>
      <w:r>
        <w:t>la entrada “</w:t>
      </w:r>
      <w:proofErr w:type="spellStart"/>
      <w:r>
        <w:t>TopRx</w:t>
      </w:r>
      <w:proofErr w:type="spellEnd"/>
      <w:r>
        <w:t xml:space="preserve">”, si </w:t>
      </w:r>
      <w:proofErr w:type="spellStart"/>
      <w:r>
        <w:t>esta</w:t>
      </w:r>
      <w:proofErr w:type="spellEnd"/>
      <w:r>
        <w:t xml:space="preserve"> a nivel alto se le </w:t>
      </w:r>
      <w:proofErr w:type="spellStart"/>
      <w:r>
        <w:t>asigana</w:t>
      </w:r>
      <w:proofErr w:type="spellEnd"/>
      <w:r>
        <w:t xml:space="preserve"> a la </w:t>
      </w:r>
      <w:r>
        <w:tab/>
        <w:t>señal “</w:t>
      </w:r>
      <w:proofErr w:type="spellStart"/>
      <w:r>
        <w:t>RxBitCnt</w:t>
      </w:r>
      <w:proofErr w:type="spellEnd"/>
      <w:r>
        <w:t xml:space="preserve">” su valor incrementado en uno, a </w:t>
      </w:r>
      <w:proofErr w:type="gramStart"/>
      <w:r>
        <w:t>continuación</w:t>
      </w:r>
      <w:proofErr w:type="gramEnd"/>
      <w:r>
        <w:t xml:space="preserve"> a la señal vector “</w:t>
      </w:r>
      <w:proofErr w:type="spellStart"/>
      <w:r>
        <w:t>Rx_Reg</w:t>
      </w:r>
      <w:proofErr w:type="spellEnd"/>
      <w:r>
        <w:t xml:space="preserve">” se le </w:t>
      </w:r>
      <w:r>
        <w:tab/>
        <w:t>asignan el valor de “</w:t>
      </w:r>
      <w:proofErr w:type="spellStart"/>
      <w:r>
        <w:t>Rx</w:t>
      </w:r>
      <w:proofErr w:type="spellEnd"/>
      <w:r>
        <w:t xml:space="preserve">” concatenado con sus propios valores desde la posición máxima hasta la </w:t>
      </w:r>
      <w:r>
        <w:tab/>
        <w:t>posición uno, por último en este estado se le asigna el estado “</w:t>
      </w:r>
      <w:proofErr w:type="spellStart"/>
      <w:r>
        <w:t>Edge_Rx</w:t>
      </w:r>
      <w:proofErr w:type="spellEnd"/>
      <w:r>
        <w:t>” a la señal “</w:t>
      </w:r>
      <w:proofErr w:type="spellStart"/>
      <w:r>
        <w:t>RxFSM</w:t>
      </w:r>
      <w:proofErr w:type="spellEnd"/>
      <w:r>
        <w:t>”.</w:t>
      </w:r>
    </w:p>
    <w:p w14:paraId="099197EE" w14:textId="2471A433" w:rsidR="00516D84" w:rsidRPr="00516D84" w:rsidRDefault="00516D84" w:rsidP="004A63EC">
      <w:pPr>
        <w:spacing w:after="0"/>
        <w:jc w:val="both"/>
        <w:rPr>
          <w:b/>
          <w:bCs/>
        </w:rPr>
      </w:pPr>
      <w:r w:rsidRPr="00516D84">
        <w:rPr>
          <w:b/>
          <w:bCs/>
        </w:rPr>
        <w:t xml:space="preserve">Estado </w:t>
      </w:r>
      <w:proofErr w:type="spellStart"/>
      <w:r w:rsidRPr="00516D84">
        <w:rPr>
          <w:b/>
          <w:bCs/>
        </w:rPr>
        <w:t>Stop_Rx</w:t>
      </w:r>
      <w:proofErr w:type="spellEnd"/>
      <w:r w:rsidRPr="00516D84">
        <w:rPr>
          <w:b/>
          <w:bCs/>
        </w:rPr>
        <w:t>:</w:t>
      </w:r>
    </w:p>
    <w:p w14:paraId="1D8F70C8" w14:textId="0631AB5F" w:rsidR="004A63EC" w:rsidRDefault="004A63EC" w:rsidP="004A63EC">
      <w:pPr>
        <w:spacing w:after="0"/>
        <w:jc w:val="both"/>
      </w:pPr>
      <w:r>
        <w:tab/>
      </w:r>
      <w:r w:rsidR="00516D84">
        <w:t xml:space="preserve">En este estado se comprueba nuevamente el valor de la </w:t>
      </w:r>
      <w:proofErr w:type="gramStart"/>
      <w:r w:rsidR="00516D84">
        <w:t>entrada  “</w:t>
      </w:r>
      <w:proofErr w:type="spellStart"/>
      <w:proofErr w:type="gramEnd"/>
      <w:r w:rsidR="00516D84">
        <w:t>TopRx</w:t>
      </w:r>
      <w:proofErr w:type="spellEnd"/>
      <w:r w:rsidR="00516D84">
        <w:t xml:space="preserve">” y si </w:t>
      </w:r>
      <w:proofErr w:type="spellStart"/>
      <w:r w:rsidR="00516D84">
        <w:t>esta</w:t>
      </w:r>
      <w:proofErr w:type="spellEnd"/>
      <w:r w:rsidR="00516D84">
        <w:t xml:space="preserve"> a nivel alto se le </w:t>
      </w:r>
      <w:r>
        <w:tab/>
      </w:r>
      <w:r w:rsidR="00516D84">
        <w:t>asigna al vector de salida “</w:t>
      </w:r>
      <w:proofErr w:type="spellStart"/>
      <w:r w:rsidR="00516D84">
        <w:t>Dout</w:t>
      </w:r>
      <w:proofErr w:type="spellEnd"/>
      <w:r w:rsidR="00516D84">
        <w:t xml:space="preserve">” </w:t>
      </w:r>
      <w:r w:rsidR="00F07247">
        <w:t>los valores contenidos en la señal vector “</w:t>
      </w:r>
      <w:proofErr w:type="spellStart"/>
      <w:r w:rsidR="00F07247">
        <w:t>Rx_reg</w:t>
      </w:r>
      <w:proofErr w:type="spellEnd"/>
      <w:r w:rsidR="00F07247">
        <w:t xml:space="preserve">”, a continuación </w:t>
      </w:r>
      <w:r>
        <w:tab/>
        <w:t xml:space="preserve">se le </w:t>
      </w:r>
      <w:proofErr w:type="spellStart"/>
      <w:r>
        <w:t>asígna</w:t>
      </w:r>
      <w:proofErr w:type="spellEnd"/>
      <w:r>
        <w:t xml:space="preserve"> el valor de uno a la señal “</w:t>
      </w:r>
      <w:proofErr w:type="spellStart"/>
      <w:r>
        <w:t>Sig_RxRdy</w:t>
      </w:r>
      <w:proofErr w:type="spellEnd"/>
      <w:r>
        <w:t>” y el estado “Idle a la señal “</w:t>
      </w:r>
      <w:proofErr w:type="spellStart"/>
      <w:r>
        <w:t>RxFSM</w:t>
      </w:r>
      <w:proofErr w:type="spellEnd"/>
      <w:r>
        <w:t xml:space="preserve">”, por último en </w:t>
      </w:r>
      <w:r>
        <w:tab/>
        <w:t>este estado se muestra por consola el valor recibido en decimal.</w:t>
      </w:r>
    </w:p>
    <w:p w14:paraId="36B504A8" w14:textId="727E9F0E" w:rsidR="00516D84" w:rsidRDefault="004A63EC" w:rsidP="006E03EB">
      <w:pPr>
        <w:spacing w:after="0"/>
        <w:rPr>
          <w:b/>
          <w:bCs/>
        </w:rPr>
      </w:pPr>
      <w:r w:rsidRPr="004A63EC">
        <w:rPr>
          <w:b/>
          <w:bCs/>
        </w:rPr>
        <w:t xml:space="preserve">Estado </w:t>
      </w:r>
      <w:proofErr w:type="spellStart"/>
      <w:r w:rsidRPr="004A63EC">
        <w:rPr>
          <w:b/>
          <w:bCs/>
        </w:rPr>
        <w:t>Rx_OVF</w:t>
      </w:r>
      <w:proofErr w:type="spellEnd"/>
      <w:r w:rsidRPr="004A63EC">
        <w:rPr>
          <w:b/>
          <w:bCs/>
        </w:rPr>
        <w:t>:</w:t>
      </w:r>
      <w:r w:rsidR="00F07247" w:rsidRPr="004A63EC">
        <w:rPr>
          <w:b/>
          <w:bCs/>
        </w:rPr>
        <w:t xml:space="preserve"> </w:t>
      </w:r>
    </w:p>
    <w:p w14:paraId="7EA8D3E5" w14:textId="04E5E4B3" w:rsidR="004A63EC" w:rsidRPr="004A63EC" w:rsidRDefault="004A63EC" w:rsidP="004A63EC">
      <w:pPr>
        <w:spacing w:after="0"/>
        <w:jc w:val="both"/>
      </w:pPr>
      <w:r>
        <w:tab/>
        <w:t>En este estado primeramente se le asigna un nivel alto a la salida “</w:t>
      </w:r>
      <w:proofErr w:type="spellStart"/>
      <w:r>
        <w:t>RxErr</w:t>
      </w:r>
      <w:proofErr w:type="spellEnd"/>
      <w:r>
        <w:t xml:space="preserve">” y a continuación mediante </w:t>
      </w:r>
      <w:r>
        <w:tab/>
        <w:t>un condicional se comprueba el estado de la entrada “</w:t>
      </w:r>
      <w:proofErr w:type="spellStart"/>
      <w:r>
        <w:t>Rx</w:t>
      </w:r>
      <w:proofErr w:type="spellEnd"/>
      <w:r>
        <w:t xml:space="preserve">”, si está a nivel alto se le asigna el estado </w:t>
      </w:r>
      <w:r>
        <w:tab/>
        <w:t>“Idle” a la señal “</w:t>
      </w:r>
      <w:proofErr w:type="spellStart"/>
      <w:r>
        <w:t>RxFSM</w:t>
      </w:r>
      <w:proofErr w:type="spellEnd"/>
      <w:r>
        <w:t>”.</w:t>
      </w:r>
    </w:p>
    <w:p w14:paraId="581D483E" w14:textId="77777777" w:rsidR="004A63EC" w:rsidRDefault="004A63EC" w:rsidP="004A63EC">
      <w:pPr>
        <w:spacing w:after="0"/>
        <w:rPr>
          <w:b/>
          <w:bCs/>
        </w:rPr>
      </w:pPr>
    </w:p>
    <w:p w14:paraId="072E67CC" w14:textId="7F75752D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proofErr w:type="spellStart"/>
      <w:r w:rsidRPr="004A63EC">
        <w:rPr>
          <w:b/>
          <w:bCs/>
          <w:color w:val="4472C4" w:themeColor="accent1"/>
          <w:lang w:val="en-US"/>
        </w:rPr>
        <w:t>Rx_FSM</w:t>
      </w:r>
      <w:proofErr w:type="spellEnd"/>
      <w:r w:rsidRPr="004A63EC">
        <w:rPr>
          <w:b/>
          <w:bCs/>
          <w:color w:val="4472C4" w:themeColor="accent1"/>
          <w:lang w:val="en-US"/>
        </w:rPr>
        <w:t>: process (RST, CLK)</w:t>
      </w:r>
    </w:p>
    <w:p w14:paraId="1A509F48" w14:textId="766946F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>begin</w:t>
      </w:r>
    </w:p>
    <w:p w14:paraId="21FB3A0A" w14:textId="491A928F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>if RST='0' then</w:t>
      </w:r>
    </w:p>
    <w:p w14:paraId="3DEE63E8" w14:textId="01E3B0F3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Rx_Reg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(others =&gt; '0'</w:t>
      </w:r>
      <w:proofErr w:type="gramStart"/>
      <w:r w:rsidRPr="004A63EC">
        <w:rPr>
          <w:b/>
          <w:bCs/>
          <w:color w:val="4472C4" w:themeColor="accent1"/>
          <w:lang w:val="en-US"/>
        </w:rPr>
        <w:t>);</w:t>
      </w:r>
      <w:proofErr w:type="gramEnd"/>
    </w:p>
    <w:p w14:paraId="7D7B7FB0" w14:textId="17080776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lastRenderedPageBreak/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Dout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(others =&gt; '0'</w:t>
      </w:r>
      <w:proofErr w:type="gramStart"/>
      <w:r w:rsidRPr="004A63EC">
        <w:rPr>
          <w:b/>
          <w:bCs/>
          <w:color w:val="4472C4" w:themeColor="accent1"/>
          <w:lang w:val="en-US"/>
        </w:rPr>
        <w:t>);</w:t>
      </w:r>
      <w:proofErr w:type="gramEnd"/>
    </w:p>
    <w:p w14:paraId="05DE7CED" w14:textId="2A1301A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RxBitCnt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4A63EC">
        <w:rPr>
          <w:b/>
          <w:bCs/>
          <w:color w:val="4472C4" w:themeColor="accent1"/>
          <w:lang w:val="en-US"/>
        </w:rPr>
        <w:t>0;</w:t>
      </w:r>
      <w:proofErr w:type="gramEnd"/>
    </w:p>
    <w:p w14:paraId="436B387C" w14:textId="36332E99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4A63EC">
        <w:rPr>
          <w:b/>
          <w:bCs/>
          <w:color w:val="4472C4" w:themeColor="accent1"/>
          <w:lang w:val="en-US"/>
        </w:rPr>
        <w:t>Idle;</w:t>
      </w:r>
      <w:proofErr w:type="gramEnd"/>
    </w:p>
    <w:p w14:paraId="0362C338" w14:textId="648F6FA2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Sig_RxRdy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7EE7EA78" w14:textId="6DBA81B3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ClrDiv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7314C9F0" w14:textId="30647B1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RxErr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6B0733D9" w14:textId="7B8F91BC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elsif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4A63EC">
        <w:rPr>
          <w:b/>
          <w:bCs/>
          <w:color w:val="4472C4" w:themeColor="accent1"/>
          <w:lang w:val="en-US"/>
        </w:rPr>
        <w:t>rising_</w:t>
      </w:r>
      <w:proofErr w:type="gramStart"/>
      <w:r w:rsidRPr="004A63EC">
        <w:rPr>
          <w:b/>
          <w:bCs/>
          <w:color w:val="4472C4" w:themeColor="accent1"/>
          <w:lang w:val="en-US"/>
        </w:rPr>
        <w:t>edge</w:t>
      </w:r>
      <w:proofErr w:type="spellEnd"/>
      <w:r w:rsidRPr="004A63EC">
        <w:rPr>
          <w:b/>
          <w:bCs/>
          <w:color w:val="4472C4" w:themeColor="accent1"/>
          <w:lang w:val="en-US"/>
        </w:rPr>
        <w:t>(</w:t>
      </w:r>
      <w:proofErr w:type="gramEnd"/>
      <w:r w:rsidRPr="004A63EC">
        <w:rPr>
          <w:b/>
          <w:bCs/>
          <w:color w:val="4472C4" w:themeColor="accent1"/>
          <w:lang w:val="en-US"/>
        </w:rPr>
        <w:t>CLK) then</w:t>
      </w:r>
    </w:p>
    <w:p w14:paraId="0E5CEA2C" w14:textId="4DD6CFE8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ClrDiv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  <w:r w:rsidRPr="004A63EC">
        <w:rPr>
          <w:b/>
          <w:bCs/>
          <w:color w:val="4472C4" w:themeColor="accent1"/>
          <w:lang w:val="en-US"/>
        </w:rPr>
        <w:t xml:space="preserve"> </w:t>
      </w:r>
    </w:p>
    <w:p w14:paraId="1D904179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4A63EC">
        <w:rPr>
          <w:b/>
          <w:bCs/>
          <w:color w:val="4472C4" w:themeColor="accent1"/>
          <w:lang w:val="en-US"/>
        </w:rPr>
        <w:t>Sig_RxRdy</w:t>
      </w:r>
      <w:proofErr w:type="spellEnd"/>
      <w:r w:rsidRPr="004A63EC">
        <w:rPr>
          <w:b/>
          <w:bCs/>
          <w:color w:val="4472C4" w:themeColor="accent1"/>
          <w:lang w:val="en-US"/>
        </w:rPr>
        <w:t>='1' then</w:t>
      </w:r>
    </w:p>
    <w:p w14:paraId="422C8E3B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RxErr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42594E04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Sig_RxRdy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'0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27876AFF" w14:textId="41E9CB09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</w:p>
    <w:p w14:paraId="1120824B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case </w:t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is</w:t>
      </w:r>
    </w:p>
    <w:p w14:paraId="27333FEE" w14:textId="411F012B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when Idle =&gt;</w:t>
      </w:r>
    </w:p>
    <w:p w14:paraId="74284847" w14:textId="5D7CB3D9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RxBitCnt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4A63EC">
        <w:rPr>
          <w:b/>
          <w:bCs/>
          <w:color w:val="4472C4" w:themeColor="accent1"/>
          <w:lang w:val="en-US"/>
        </w:rPr>
        <w:t>0;</w:t>
      </w:r>
      <w:proofErr w:type="gramEnd"/>
    </w:p>
    <w:p w14:paraId="4869BC2F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if Top16='1' then</w:t>
      </w:r>
    </w:p>
    <w:p w14:paraId="1B654299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if Rx='0' then</w:t>
      </w:r>
    </w:p>
    <w:p w14:paraId="16B8B429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Start_</w:t>
      </w:r>
      <w:proofErr w:type="gramStart"/>
      <w:r w:rsidRPr="004A63EC">
        <w:rPr>
          <w:b/>
          <w:bCs/>
          <w:color w:val="4472C4" w:themeColor="accent1"/>
          <w:lang w:val="en-US"/>
        </w:rPr>
        <w:t>Rx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46E454CC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ClrDiv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&lt;='1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  <w:r w:rsidRPr="004A63EC">
        <w:rPr>
          <w:b/>
          <w:bCs/>
          <w:color w:val="4472C4" w:themeColor="accent1"/>
          <w:lang w:val="en-US"/>
        </w:rPr>
        <w:t xml:space="preserve"> </w:t>
      </w:r>
    </w:p>
    <w:p w14:paraId="4095F006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  <w:r w:rsidRPr="004A63EC">
        <w:rPr>
          <w:b/>
          <w:bCs/>
          <w:color w:val="4472C4" w:themeColor="accent1"/>
          <w:lang w:val="en-US"/>
        </w:rPr>
        <w:t xml:space="preserve"> </w:t>
      </w:r>
    </w:p>
    <w:p w14:paraId="5325EED2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</w:p>
    <w:p w14:paraId="7147C38E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</w:p>
    <w:p w14:paraId="6926138C" w14:textId="140C74E2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4A63EC">
        <w:rPr>
          <w:b/>
          <w:bCs/>
          <w:color w:val="4472C4" w:themeColor="accent1"/>
          <w:lang w:val="en-US"/>
        </w:rPr>
        <w:t>Start_Rx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=&gt; </w:t>
      </w:r>
    </w:p>
    <w:p w14:paraId="74C8D087" w14:textId="3CECCEE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4A63EC">
        <w:rPr>
          <w:b/>
          <w:bCs/>
          <w:color w:val="4472C4" w:themeColor="accent1"/>
          <w:lang w:val="en-US"/>
        </w:rPr>
        <w:t>TopRx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 '1' then</w:t>
      </w:r>
    </w:p>
    <w:p w14:paraId="377F733F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if Rx='1' then</w:t>
      </w:r>
    </w:p>
    <w:p w14:paraId="04071106" w14:textId="2F751566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Rx_</w:t>
      </w:r>
      <w:proofErr w:type="gramStart"/>
      <w:r w:rsidRPr="004A63EC">
        <w:rPr>
          <w:b/>
          <w:bCs/>
          <w:color w:val="4472C4" w:themeColor="accent1"/>
          <w:lang w:val="en-US"/>
        </w:rPr>
        <w:t>OVF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1E24D678" w14:textId="39C2B7E8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report "Start bit error." severity </w:t>
      </w:r>
      <w:proofErr w:type="gramStart"/>
      <w:r w:rsidRPr="004A63EC">
        <w:rPr>
          <w:b/>
          <w:bCs/>
          <w:color w:val="4472C4" w:themeColor="accent1"/>
          <w:lang w:val="en-US"/>
        </w:rPr>
        <w:t>note;</w:t>
      </w:r>
      <w:proofErr w:type="gramEnd"/>
    </w:p>
    <w:p w14:paraId="0644716B" w14:textId="7E160E8D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else</w:t>
      </w:r>
    </w:p>
    <w:p w14:paraId="0ABFD5B7" w14:textId="2F393E2B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Edge_</w:t>
      </w:r>
      <w:proofErr w:type="gramStart"/>
      <w:r w:rsidRPr="004A63EC">
        <w:rPr>
          <w:b/>
          <w:bCs/>
          <w:color w:val="4472C4" w:themeColor="accent1"/>
          <w:lang w:val="en-US"/>
        </w:rPr>
        <w:t>Rx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7C7677A9" w14:textId="4212D6B5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</w:p>
    <w:p w14:paraId="7AC4D2B2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</w:p>
    <w:p w14:paraId="38A1DE55" w14:textId="7777777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4A63EC">
        <w:rPr>
          <w:b/>
          <w:bCs/>
          <w:color w:val="4472C4" w:themeColor="accent1"/>
          <w:lang w:val="en-US"/>
        </w:rPr>
        <w:t>Edge_Rx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=&gt;</w:t>
      </w:r>
    </w:p>
    <w:p w14:paraId="22BAABBF" w14:textId="34DB46C2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4A63EC">
        <w:rPr>
          <w:b/>
          <w:bCs/>
          <w:color w:val="4472C4" w:themeColor="accent1"/>
          <w:lang w:val="en-US"/>
        </w:rPr>
        <w:t>TopRx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 '1' then</w:t>
      </w:r>
    </w:p>
    <w:p w14:paraId="6E5B7BD3" w14:textId="5B365F2F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Shift_</w:t>
      </w:r>
      <w:proofErr w:type="gramStart"/>
      <w:r w:rsidRPr="004A63EC">
        <w:rPr>
          <w:b/>
          <w:bCs/>
          <w:color w:val="4472C4" w:themeColor="accent1"/>
          <w:lang w:val="en-US"/>
        </w:rPr>
        <w:t>Rx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46AA4BC2" w14:textId="4FEE7EB1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4A63EC">
        <w:rPr>
          <w:b/>
          <w:bCs/>
          <w:color w:val="4472C4" w:themeColor="accent1"/>
          <w:lang w:val="en-US"/>
        </w:rPr>
        <w:t>RxBitCnt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 </w:t>
      </w:r>
      <w:proofErr w:type="spellStart"/>
      <w:r w:rsidRPr="004A63EC">
        <w:rPr>
          <w:b/>
          <w:bCs/>
          <w:color w:val="4472C4" w:themeColor="accent1"/>
          <w:lang w:val="en-US"/>
        </w:rPr>
        <w:t>NDbits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then</w:t>
      </w:r>
    </w:p>
    <w:p w14:paraId="0E291FEE" w14:textId="0B7F265E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Stop_</w:t>
      </w:r>
      <w:proofErr w:type="gramStart"/>
      <w:r w:rsidRPr="004A63EC">
        <w:rPr>
          <w:b/>
          <w:bCs/>
          <w:color w:val="4472C4" w:themeColor="accent1"/>
          <w:lang w:val="en-US"/>
        </w:rPr>
        <w:t>Rx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5ABAA7C1" w14:textId="27EFA45D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else</w:t>
      </w:r>
    </w:p>
    <w:p w14:paraId="45C27D17" w14:textId="2F8150D0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Shift_</w:t>
      </w:r>
      <w:proofErr w:type="gramStart"/>
      <w:r w:rsidRPr="004A63EC">
        <w:rPr>
          <w:b/>
          <w:bCs/>
          <w:color w:val="4472C4" w:themeColor="accent1"/>
          <w:lang w:val="en-US"/>
        </w:rPr>
        <w:t>Rx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5145BD5C" w14:textId="0F060AEA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</w:p>
    <w:p w14:paraId="3A9ED137" w14:textId="4BBF7D0D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</w:p>
    <w:p w14:paraId="79CCFBD3" w14:textId="0C2D424E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4A63EC">
        <w:rPr>
          <w:b/>
          <w:bCs/>
          <w:color w:val="4472C4" w:themeColor="accent1"/>
          <w:lang w:val="en-US"/>
        </w:rPr>
        <w:t>Shift_Rx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=&gt;</w:t>
      </w:r>
    </w:p>
    <w:p w14:paraId="47E5CD7B" w14:textId="3F555100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4A63EC">
        <w:rPr>
          <w:b/>
          <w:bCs/>
          <w:color w:val="4472C4" w:themeColor="accent1"/>
          <w:lang w:val="en-US"/>
        </w:rPr>
        <w:t>TopRx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 '1' then</w:t>
      </w:r>
    </w:p>
    <w:p w14:paraId="5608BD07" w14:textId="47113C59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RxBitCnt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RxBitCnt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+ </w:t>
      </w:r>
      <w:proofErr w:type="gramStart"/>
      <w:r w:rsidRPr="004A63EC">
        <w:rPr>
          <w:b/>
          <w:bCs/>
          <w:color w:val="4472C4" w:themeColor="accent1"/>
          <w:lang w:val="en-US"/>
        </w:rPr>
        <w:t>1;</w:t>
      </w:r>
      <w:proofErr w:type="gramEnd"/>
    </w:p>
    <w:p w14:paraId="28488B1D" w14:textId="7B4509E1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Rx_Reg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Rx &amp; </w:t>
      </w:r>
      <w:proofErr w:type="spellStart"/>
      <w:r w:rsidRPr="004A63EC">
        <w:rPr>
          <w:b/>
          <w:bCs/>
          <w:color w:val="4472C4" w:themeColor="accent1"/>
          <w:lang w:val="en-US"/>
        </w:rPr>
        <w:t>Rx_Reg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4A63EC">
        <w:rPr>
          <w:b/>
          <w:bCs/>
          <w:color w:val="4472C4" w:themeColor="accent1"/>
          <w:lang w:val="en-US"/>
        </w:rPr>
        <w:t>Rx_Reg'high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4A63EC">
        <w:rPr>
          <w:b/>
          <w:bCs/>
          <w:color w:val="4472C4" w:themeColor="accent1"/>
          <w:lang w:val="en-US"/>
        </w:rPr>
        <w:t>downto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1</w:t>
      </w:r>
      <w:proofErr w:type="gramStart"/>
      <w:r w:rsidRPr="004A63EC">
        <w:rPr>
          <w:b/>
          <w:bCs/>
          <w:color w:val="4472C4" w:themeColor="accent1"/>
          <w:lang w:val="en-US"/>
        </w:rPr>
        <w:t>);</w:t>
      </w:r>
      <w:proofErr w:type="gramEnd"/>
    </w:p>
    <w:p w14:paraId="020D9BA6" w14:textId="2298FDFE" w:rsidR="004A63EC" w:rsidRPr="004A63EC" w:rsidRDefault="004A63EC" w:rsidP="004A63EC">
      <w:pPr>
        <w:spacing w:after="0"/>
        <w:rPr>
          <w:b/>
          <w:bCs/>
          <w:color w:val="4472C4" w:themeColor="accent1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</w:rPr>
        <w:t>RxFSM</w:t>
      </w:r>
      <w:proofErr w:type="spellEnd"/>
      <w:r w:rsidRPr="004A63EC">
        <w:rPr>
          <w:b/>
          <w:bCs/>
          <w:color w:val="4472C4" w:themeColor="accent1"/>
        </w:rPr>
        <w:t xml:space="preserve"> &lt;= </w:t>
      </w:r>
      <w:proofErr w:type="spellStart"/>
      <w:r w:rsidRPr="004A63EC">
        <w:rPr>
          <w:b/>
          <w:bCs/>
          <w:color w:val="4472C4" w:themeColor="accent1"/>
        </w:rPr>
        <w:t>Edge_Rx</w:t>
      </w:r>
      <w:proofErr w:type="spellEnd"/>
      <w:r w:rsidRPr="004A63EC">
        <w:rPr>
          <w:b/>
          <w:bCs/>
          <w:color w:val="4472C4" w:themeColor="accent1"/>
        </w:rPr>
        <w:t>;</w:t>
      </w:r>
    </w:p>
    <w:p w14:paraId="5964BCF5" w14:textId="675CBD6F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</w:rPr>
        <w:tab/>
      </w:r>
      <w:r w:rsidRPr="004A63EC">
        <w:rPr>
          <w:b/>
          <w:bCs/>
          <w:color w:val="4472C4" w:themeColor="accent1"/>
        </w:rPr>
        <w:tab/>
      </w:r>
      <w:r w:rsidRPr="004A63EC">
        <w:rPr>
          <w:b/>
          <w:bCs/>
          <w:color w:val="4472C4" w:themeColor="accent1"/>
        </w:rPr>
        <w:tab/>
      </w:r>
      <w:r w:rsidRPr="004A63EC">
        <w:rPr>
          <w:b/>
          <w:bCs/>
          <w:color w:val="4472C4" w:themeColor="accent1"/>
        </w:rPr>
        <w:tab/>
      </w:r>
      <w:r w:rsidRPr="004A63EC">
        <w:rPr>
          <w:b/>
          <w:bCs/>
          <w:color w:val="4472C4" w:themeColor="accent1"/>
          <w:lang w:val="en-US"/>
        </w:rPr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</w:p>
    <w:p w14:paraId="08B1EEAE" w14:textId="6BDC4109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4A63EC">
        <w:rPr>
          <w:b/>
          <w:bCs/>
          <w:color w:val="4472C4" w:themeColor="accent1"/>
          <w:lang w:val="en-US"/>
        </w:rPr>
        <w:t>Stop_Rx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=&gt; </w:t>
      </w:r>
    </w:p>
    <w:p w14:paraId="2D1E3D5D" w14:textId="7BB7DDD1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if </w:t>
      </w:r>
      <w:proofErr w:type="spellStart"/>
      <w:r w:rsidRPr="004A63EC">
        <w:rPr>
          <w:b/>
          <w:bCs/>
          <w:color w:val="4472C4" w:themeColor="accent1"/>
          <w:lang w:val="en-US"/>
        </w:rPr>
        <w:t>TopRx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 '1' then</w:t>
      </w:r>
    </w:p>
    <w:p w14:paraId="7C24DC71" w14:textId="57C59C53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Dout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spellStart"/>
      <w:r w:rsidRPr="004A63EC">
        <w:rPr>
          <w:b/>
          <w:bCs/>
          <w:color w:val="4472C4" w:themeColor="accent1"/>
          <w:lang w:val="en-US"/>
        </w:rPr>
        <w:t>Rx_</w:t>
      </w:r>
      <w:proofErr w:type="gramStart"/>
      <w:r w:rsidRPr="004A63EC">
        <w:rPr>
          <w:b/>
          <w:bCs/>
          <w:color w:val="4472C4" w:themeColor="accent1"/>
          <w:lang w:val="en-US"/>
        </w:rPr>
        <w:t>reg</w:t>
      </w:r>
      <w:proofErr w:type="spellEnd"/>
      <w:r w:rsidRPr="004A63EC">
        <w:rPr>
          <w:b/>
          <w:bCs/>
          <w:color w:val="4472C4" w:themeColor="accent1"/>
          <w:lang w:val="en-US"/>
        </w:rPr>
        <w:t>;</w:t>
      </w:r>
      <w:proofErr w:type="gramEnd"/>
    </w:p>
    <w:p w14:paraId="2D29DC14" w14:textId="530B10AA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Sig_RxRdy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&lt;='1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39ECBD03" w14:textId="6A8B34E7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4A63EC">
        <w:rPr>
          <w:b/>
          <w:bCs/>
          <w:color w:val="4472C4" w:themeColor="accent1"/>
          <w:lang w:val="en-US"/>
        </w:rPr>
        <w:t>Idle;</w:t>
      </w:r>
      <w:proofErr w:type="gramEnd"/>
    </w:p>
    <w:p w14:paraId="2EB091E2" w14:textId="79797860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lastRenderedPageBreak/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report "Character received in decimal </w:t>
      </w:r>
      <w:proofErr w:type="gramStart"/>
      <w:r w:rsidRPr="004A63EC">
        <w:rPr>
          <w:b/>
          <w:bCs/>
          <w:color w:val="4472C4" w:themeColor="accent1"/>
          <w:lang w:val="en-US"/>
        </w:rPr>
        <w:t>is :</w:t>
      </w:r>
      <w:proofErr w:type="gramEnd"/>
      <w:r w:rsidRPr="004A63EC">
        <w:rPr>
          <w:b/>
          <w:bCs/>
          <w:color w:val="4472C4" w:themeColor="accent1"/>
          <w:lang w:val="en-US"/>
        </w:rPr>
        <w:t xml:space="preserve"> "</w:t>
      </w:r>
    </w:p>
    <w:p w14:paraId="46D9573B" w14:textId="440C01BF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&amp; </w:t>
      </w:r>
      <w:proofErr w:type="spellStart"/>
      <w:r w:rsidRPr="004A63EC">
        <w:rPr>
          <w:b/>
          <w:bCs/>
          <w:color w:val="4472C4" w:themeColor="accent1"/>
          <w:lang w:val="en-US"/>
        </w:rPr>
        <w:t>integer'image</w:t>
      </w:r>
      <w:proofErr w:type="spellEnd"/>
      <w:r w:rsidRPr="004A63EC">
        <w:rPr>
          <w:b/>
          <w:bCs/>
          <w:color w:val="4472C4" w:themeColor="accent1"/>
          <w:lang w:val="en-US"/>
        </w:rPr>
        <w:t>(</w:t>
      </w:r>
      <w:proofErr w:type="spellStart"/>
      <w:r w:rsidRPr="004A63EC">
        <w:rPr>
          <w:b/>
          <w:bCs/>
          <w:color w:val="4472C4" w:themeColor="accent1"/>
          <w:lang w:val="en-US"/>
        </w:rPr>
        <w:t>to_integer</w:t>
      </w:r>
      <w:proofErr w:type="spellEnd"/>
      <w:r w:rsidRPr="004A63EC">
        <w:rPr>
          <w:b/>
          <w:bCs/>
          <w:color w:val="4472C4" w:themeColor="accent1"/>
          <w:lang w:val="en-US"/>
        </w:rPr>
        <w:t>(</w:t>
      </w:r>
      <w:proofErr w:type="gramStart"/>
      <w:r w:rsidRPr="004A63EC">
        <w:rPr>
          <w:b/>
          <w:bCs/>
          <w:color w:val="4472C4" w:themeColor="accent1"/>
          <w:lang w:val="en-US"/>
        </w:rPr>
        <w:t>unsigned(</w:t>
      </w:r>
      <w:proofErr w:type="spellStart"/>
      <w:proofErr w:type="gramEnd"/>
      <w:r w:rsidRPr="004A63EC">
        <w:rPr>
          <w:b/>
          <w:bCs/>
          <w:color w:val="4472C4" w:themeColor="accent1"/>
          <w:lang w:val="en-US"/>
        </w:rPr>
        <w:t>Rx_Reg</w:t>
      </w:r>
      <w:proofErr w:type="spellEnd"/>
      <w:r w:rsidRPr="004A63EC">
        <w:rPr>
          <w:b/>
          <w:bCs/>
          <w:color w:val="4472C4" w:themeColor="accent1"/>
          <w:lang w:val="en-US"/>
        </w:rPr>
        <w:t>)))</w:t>
      </w:r>
    </w:p>
    <w:p w14:paraId="1AF43AE4" w14:textId="1BABD46E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severity </w:t>
      </w:r>
      <w:proofErr w:type="gramStart"/>
      <w:r w:rsidRPr="004A63EC">
        <w:rPr>
          <w:b/>
          <w:bCs/>
          <w:color w:val="4472C4" w:themeColor="accent1"/>
          <w:lang w:val="en-US"/>
        </w:rPr>
        <w:t>note;</w:t>
      </w:r>
      <w:proofErr w:type="gramEnd"/>
    </w:p>
    <w:p w14:paraId="325E2734" w14:textId="0D94A50A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</w:p>
    <w:p w14:paraId="6112B9EC" w14:textId="1A8C35DF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when </w:t>
      </w:r>
      <w:proofErr w:type="spellStart"/>
      <w:r w:rsidRPr="004A63EC">
        <w:rPr>
          <w:b/>
          <w:bCs/>
          <w:color w:val="4472C4" w:themeColor="accent1"/>
          <w:lang w:val="en-US"/>
        </w:rPr>
        <w:t>Rx_OVF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=&gt;</w:t>
      </w:r>
    </w:p>
    <w:p w14:paraId="2673903E" w14:textId="0FFB5932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RxErr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'1</w:t>
      </w:r>
      <w:proofErr w:type="gramStart"/>
      <w:r w:rsidRPr="004A63EC">
        <w:rPr>
          <w:b/>
          <w:bCs/>
          <w:color w:val="4472C4" w:themeColor="accent1"/>
          <w:lang w:val="en-US"/>
        </w:rPr>
        <w:t>';</w:t>
      </w:r>
      <w:proofErr w:type="gramEnd"/>
    </w:p>
    <w:p w14:paraId="3A715784" w14:textId="38999AF2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>if Rx='1' then</w:t>
      </w:r>
    </w:p>
    <w:p w14:paraId="29373740" w14:textId="77DA1033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proofErr w:type="spellStart"/>
      <w:r w:rsidRPr="004A63EC">
        <w:rPr>
          <w:b/>
          <w:bCs/>
          <w:color w:val="4472C4" w:themeColor="accent1"/>
          <w:lang w:val="en-US"/>
        </w:rPr>
        <w:t>RxFSM</w:t>
      </w:r>
      <w:proofErr w:type="spellEnd"/>
      <w:r w:rsidRPr="004A63EC">
        <w:rPr>
          <w:b/>
          <w:bCs/>
          <w:color w:val="4472C4" w:themeColor="accent1"/>
          <w:lang w:val="en-US"/>
        </w:rPr>
        <w:t xml:space="preserve"> &lt;= </w:t>
      </w:r>
      <w:proofErr w:type="gramStart"/>
      <w:r w:rsidRPr="004A63EC">
        <w:rPr>
          <w:b/>
          <w:bCs/>
          <w:color w:val="4472C4" w:themeColor="accent1"/>
          <w:lang w:val="en-US"/>
        </w:rPr>
        <w:t>Idle;</w:t>
      </w:r>
      <w:proofErr w:type="gramEnd"/>
    </w:p>
    <w:p w14:paraId="6C2F8B59" w14:textId="0951E3C2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if;</w:t>
      </w:r>
      <w:proofErr w:type="gramEnd"/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</w:r>
    </w:p>
    <w:p w14:paraId="7701D48F" w14:textId="6A5F1DE4" w:rsidR="004A63EC" w:rsidRPr="004A63EC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4A63EC">
        <w:rPr>
          <w:b/>
          <w:bCs/>
          <w:color w:val="4472C4" w:themeColor="accent1"/>
          <w:lang w:val="en-US"/>
        </w:rPr>
        <w:tab/>
        <w:t xml:space="preserve">end </w:t>
      </w:r>
      <w:proofErr w:type="gramStart"/>
      <w:r w:rsidRPr="004A63EC">
        <w:rPr>
          <w:b/>
          <w:bCs/>
          <w:color w:val="4472C4" w:themeColor="accent1"/>
          <w:lang w:val="en-US"/>
        </w:rPr>
        <w:t>case;</w:t>
      </w:r>
      <w:proofErr w:type="gramEnd"/>
    </w:p>
    <w:p w14:paraId="1C445C46" w14:textId="5E0AAE8F" w:rsidR="004A63EC" w:rsidRPr="00933AAE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4A63EC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 xml:space="preserve">end </w:t>
      </w:r>
      <w:proofErr w:type="gramStart"/>
      <w:r w:rsidRPr="00933AAE">
        <w:rPr>
          <w:b/>
          <w:bCs/>
          <w:color w:val="4472C4" w:themeColor="accent1"/>
          <w:lang w:val="en-US"/>
        </w:rPr>
        <w:t>if;</w:t>
      </w:r>
      <w:proofErr w:type="gramEnd"/>
    </w:p>
    <w:p w14:paraId="66495378" w14:textId="259B3397" w:rsidR="004A63EC" w:rsidRPr="00933AAE" w:rsidRDefault="004A63EC" w:rsidP="004A63EC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   end </w:t>
      </w:r>
      <w:proofErr w:type="gramStart"/>
      <w:r w:rsidRPr="00933AAE">
        <w:rPr>
          <w:b/>
          <w:bCs/>
          <w:color w:val="4472C4" w:themeColor="accent1"/>
          <w:lang w:val="en-US"/>
        </w:rPr>
        <w:t>process;</w:t>
      </w:r>
      <w:proofErr w:type="gramEnd"/>
    </w:p>
    <w:p w14:paraId="6AACE305" w14:textId="77777777" w:rsidR="004A63EC" w:rsidRPr="00933AAE" w:rsidRDefault="004A63EC" w:rsidP="004A63EC">
      <w:pPr>
        <w:spacing w:after="0"/>
        <w:rPr>
          <w:b/>
          <w:bCs/>
          <w:lang w:val="en-US"/>
        </w:rPr>
      </w:pPr>
    </w:p>
    <w:p w14:paraId="056E8E32" w14:textId="5AD79204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bookmarkStart w:id="4" w:name="_Toc72608437"/>
      <w:r w:rsidRPr="00C367BA">
        <w:rPr>
          <w:lang w:val="en-US"/>
        </w:rPr>
        <w:t>UART</w:t>
      </w:r>
      <w:bookmarkEnd w:id="4"/>
      <w:r w:rsidRPr="00C367BA">
        <w:rPr>
          <w:lang w:val="en-US"/>
        </w:rPr>
        <w:t xml:space="preserve"> </w:t>
      </w:r>
    </w:p>
    <w:p w14:paraId="1B099D24" w14:textId="3E672369" w:rsidR="00933AAE" w:rsidRDefault="00933AAE" w:rsidP="00933AAE">
      <w:r w:rsidRPr="00933AAE">
        <w:t>El fichero “</w:t>
      </w:r>
      <w:proofErr w:type="spellStart"/>
      <w:r w:rsidRPr="00933AAE">
        <w:t>uart</w:t>
      </w:r>
      <w:proofErr w:type="spellEnd"/>
      <w:r w:rsidRPr="00933AAE">
        <w:t xml:space="preserve">” es </w:t>
      </w:r>
      <w:r>
        <w:t>el fichero principal donde se crean las instanciaciones de los componentes.</w:t>
      </w:r>
    </w:p>
    <w:p w14:paraId="15C640A0" w14:textId="399BA697" w:rsidR="00933AAE" w:rsidRDefault="00933AAE" w:rsidP="00933AAE">
      <w:r>
        <w:t>En primer lugar, en este fichero tenemos las siguientes librerías:</w:t>
      </w:r>
    </w:p>
    <w:p w14:paraId="3F52208D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library </w:t>
      </w:r>
      <w:proofErr w:type="spellStart"/>
      <w:proofErr w:type="gramStart"/>
      <w:r w:rsidRPr="00933AAE">
        <w:rPr>
          <w:b/>
          <w:bCs/>
          <w:color w:val="4472C4" w:themeColor="accent1"/>
          <w:lang w:val="en-US"/>
        </w:rPr>
        <w:t>ieee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4CB7A4BA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use </w:t>
      </w:r>
      <w:proofErr w:type="gramStart"/>
      <w:r w:rsidRPr="00933AAE">
        <w:rPr>
          <w:b/>
          <w:bCs/>
          <w:color w:val="4472C4" w:themeColor="accent1"/>
          <w:lang w:val="en-US"/>
        </w:rPr>
        <w:t>ieee.std_logic_1164.all;</w:t>
      </w:r>
      <w:proofErr w:type="gramEnd"/>
    </w:p>
    <w:p w14:paraId="3C3755CD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use </w:t>
      </w:r>
      <w:proofErr w:type="spellStart"/>
      <w:proofErr w:type="gramStart"/>
      <w:r w:rsidRPr="00933AAE">
        <w:rPr>
          <w:b/>
          <w:bCs/>
          <w:color w:val="4472C4" w:themeColor="accent1"/>
          <w:lang w:val="en-US"/>
        </w:rPr>
        <w:t>ieee.numeric_std.all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31E37855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library </w:t>
      </w:r>
      <w:proofErr w:type="gramStart"/>
      <w:r w:rsidRPr="00933AAE">
        <w:rPr>
          <w:b/>
          <w:bCs/>
          <w:color w:val="4472C4" w:themeColor="accent1"/>
          <w:lang w:val="en-US"/>
        </w:rPr>
        <w:t>work;</w:t>
      </w:r>
      <w:proofErr w:type="gramEnd"/>
    </w:p>
    <w:p w14:paraId="6101A062" w14:textId="2352D210" w:rsid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use </w:t>
      </w:r>
      <w:proofErr w:type="spellStart"/>
      <w:proofErr w:type="gramStart"/>
      <w:r w:rsidRPr="00933AAE">
        <w:rPr>
          <w:b/>
          <w:bCs/>
          <w:color w:val="4472C4" w:themeColor="accent1"/>
          <w:lang w:val="en-US"/>
        </w:rPr>
        <w:t>work.uart_comps.all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3B51762C" w14:textId="3F2F3EF7" w:rsid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</w:p>
    <w:p w14:paraId="128F606D" w14:textId="3A88CC3F" w:rsidR="00933AAE" w:rsidRDefault="00933AAE" w:rsidP="00933AAE">
      <w:pPr>
        <w:spacing w:after="0"/>
      </w:pPr>
      <w:r w:rsidRPr="00933AAE">
        <w:t xml:space="preserve">A </w:t>
      </w:r>
      <w:proofErr w:type="gramStart"/>
      <w:r w:rsidRPr="00933AAE">
        <w:t>continuación</w:t>
      </w:r>
      <w:proofErr w:type="gramEnd"/>
      <w:r w:rsidRPr="00933AAE">
        <w:t xml:space="preserve"> en el </w:t>
      </w:r>
      <w:proofErr w:type="spellStart"/>
      <w:r w:rsidRPr="00933AAE">
        <w:t>e</w:t>
      </w:r>
      <w:r>
        <w:t>ntity</w:t>
      </w:r>
      <w:proofErr w:type="spellEnd"/>
      <w:r>
        <w:t xml:space="preserve"> tenemos la asignación de los valores para las variables genéricas y las entradas y salidas:</w:t>
      </w:r>
    </w:p>
    <w:p w14:paraId="2D106C0C" w14:textId="6A0DD60F" w:rsidR="00933AAE" w:rsidRDefault="00933AAE" w:rsidP="00933AAE">
      <w:pPr>
        <w:spacing w:after="0"/>
      </w:pPr>
    </w:p>
    <w:p w14:paraId="7011E7C1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 xml:space="preserve">entity </w:t>
      </w:r>
      <w:proofErr w:type="spellStart"/>
      <w:r w:rsidRPr="00933AAE">
        <w:rPr>
          <w:b/>
          <w:bCs/>
          <w:color w:val="4472C4" w:themeColor="accent1"/>
          <w:lang w:val="en-US"/>
        </w:rPr>
        <w:t>uart</w:t>
      </w:r>
      <w:proofErr w:type="spellEnd"/>
      <w:r w:rsidRPr="00933AAE">
        <w:rPr>
          <w:b/>
          <w:bCs/>
          <w:color w:val="4472C4" w:themeColor="accent1"/>
          <w:lang w:val="en-US"/>
        </w:rPr>
        <w:t xml:space="preserve"> is</w:t>
      </w:r>
    </w:p>
    <w:p w14:paraId="79F4D969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>generic (</w:t>
      </w:r>
      <w:proofErr w:type="gramStart"/>
      <w:r w:rsidRPr="00933AAE">
        <w:rPr>
          <w:b/>
          <w:bCs/>
          <w:color w:val="4472C4" w:themeColor="accent1"/>
          <w:lang w:val="en-US"/>
        </w:rPr>
        <w:t>F :</w:t>
      </w:r>
      <w:proofErr w:type="gramEnd"/>
      <w:r w:rsidRPr="00933AAE">
        <w:rPr>
          <w:b/>
          <w:bCs/>
          <w:color w:val="4472C4" w:themeColor="accent1"/>
          <w:lang w:val="en-US"/>
        </w:rPr>
        <w:t xml:space="preserve"> natural := 50000;</w:t>
      </w:r>
      <w:r w:rsidRPr="00933AAE">
        <w:rPr>
          <w:b/>
          <w:bCs/>
          <w:color w:val="4472C4" w:themeColor="accent1"/>
          <w:lang w:val="en-US"/>
        </w:rPr>
        <w:tab/>
      </w:r>
    </w:p>
    <w:p w14:paraId="41458C8D" w14:textId="2A31010D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min_</w:t>
      </w:r>
      <w:proofErr w:type="gramStart"/>
      <w:r w:rsidRPr="00933AAE">
        <w:rPr>
          <w:b/>
          <w:bCs/>
          <w:color w:val="4472C4" w:themeColor="accent1"/>
          <w:lang w:val="en-US"/>
        </w:rPr>
        <w:t>baud</w:t>
      </w:r>
      <w:proofErr w:type="spellEnd"/>
      <w:r w:rsidRPr="00933AAE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933AAE">
        <w:rPr>
          <w:b/>
          <w:bCs/>
          <w:color w:val="4472C4" w:themeColor="accent1"/>
          <w:lang w:val="en-US"/>
        </w:rPr>
        <w:t xml:space="preserve"> natural := 1200;</w:t>
      </w:r>
    </w:p>
    <w:p w14:paraId="0E91C7A0" w14:textId="5EF117ED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num_data_</w:t>
      </w:r>
      <w:proofErr w:type="gramStart"/>
      <w:r w:rsidRPr="00933AAE">
        <w:rPr>
          <w:b/>
          <w:bCs/>
          <w:color w:val="4472C4" w:themeColor="accent1"/>
          <w:lang w:val="en-US"/>
        </w:rPr>
        <w:t>bits</w:t>
      </w:r>
      <w:proofErr w:type="spellEnd"/>
      <w:r w:rsidRPr="00933AAE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933AAE">
        <w:rPr>
          <w:b/>
          <w:bCs/>
          <w:color w:val="4472C4" w:themeColor="accent1"/>
          <w:lang w:val="en-US"/>
        </w:rPr>
        <w:t xml:space="preserve"> natural := 8 );</w:t>
      </w:r>
    </w:p>
    <w:p w14:paraId="622FB9FC" w14:textId="77777777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</w:p>
    <w:p w14:paraId="09A3F741" w14:textId="557AEA82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 xml:space="preserve">port </w:t>
      </w:r>
      <w:r w:rsidRPr="00933AAE">
        <w:rPr>
          <w:b/>
          <w:bCs/>
          <w:color w:val="4472C4" w:themeColor="accent1"/>
          <w:lang w:val="en-US"/>
        </w:rPr>
        <w:tab/>
        <w:t>(Rx</w:t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72513FF1" w14:textId="4B38F753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>Tx</w:t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320EFDC2" w14:textId="6F7EA1CC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>Din</w:t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933AAE">
        <w:rPr>
          <w:b/>
          <w:bCs/>
          <w:color w:val="4472C4" w:themeColor="accent1"/>
          <w:lang w:val="en-US"/>
        </w:rPr>
        <w:t>std_logic_</w:t>
      </w:r>
      <w:proofErr w:type="gramStart"/>
      <w:r w:rsidRPr="00933AAE">
        <w:rPr>
          <w:b/>
          <w:bCs/>
          <w:color w:val="4472C4" w:themeColor="accent1"/>
          <w:lang w:val="en-US"/>
        </w:rPr>
        <w:t>vector</w:t>
      </w:r>
      <w:proofErr w:type="spellEnd"/>
      <w:r w:rsidRPr="00933AAE">
        <w:rPr>
          <w:b/>
          <w:bCs/>
          <w:color w:val="4472C4" w:themeColor="accent1"/>
          <w:lang w:val="en-US"/>
        </w:rPr>
        <w:t>(</w:t>
      </w:r>
      <w:proofErr w:type="gramEnd"/>
      <w:r w:rsidRPr="00933AAE">
        <w:rPr>
          <w:b/>
          <w:bCs/>
          <w:color w:val="4472C4" w:themeColor="accent1"/>
          <w:lang w:val="en-US"/>
        </w:rPr>
        <w:t xml:space="preserve">num_data_bits-1 </w:t>
      </w:r>
      <w:proofErr w:type="spellStart"/>
      <w:r w:rsidRPr="00933AAE">
        <w:rPr>
          <w:b/>
          <w:bCs/>
          <w:color w:val="4472C4" w:themeColor="accent1"/>
          <w:lang w:val="en-US"/>
        </w:rPr>
        <w:t>downto</w:t>
      </w:r>
      <w:proofErr w:type="spellEnd"/>
      <w:r w:rsidRPr="00933AAE">
        <w:rPr>
          <w:b/>
          <w:bCs/>
          <w:color w:val="4472C4" w:themeColor="accent1"/>
          <w:lang w:val="en-US"/>
        </w:rPr>
        <w:t xml:space="preserve"> 0);</w:t>
      </w:r>
    </w:p>
    <w:p w14:paraId="0429C309" w14:textId="1BE5AF18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StartTx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512BF5A7" w14:textId="70FF537C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TxBusy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 xml:space="preserve">: out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1E7BE927" w14:textId="24C7DE05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Dout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933AAE">
        <w:rPr>
          <w:b/>
          <w:bCs/>
          <w:color w:val="4472C4" w:themeColor="accent1"/>
          <w:lang w:val="en-US"/>
        </w:rPr>
        <w:t>std_logic_</w:t>
      </w:r>
      <w:proofErr w:type="gramStart"/>
      <w:r w:rsidRPr="00933AAE">
        <w:rPr>
          <w:b/>
          <w:bCs/>
          <w:color w:val="4472C4" w:themeColor="accent1"/>
          <w:lang w:val="en-US"/>
        </w:rPr>
        <w:t>vector</w:t>
      </w:r>
      <w:proofErr w:type="spellEnd"/>
      <w:r w:rsidRPr="00933AAE">
        <w:rPr>
          <w:b/>
          <w:bCs/>
          <w:color w:val="4472C4" w:themeColor="accent1"/>
          <w:lang w:val="en-US"/>
        </w:rPr>
        <w:t>(</w:t>
      </w:r>
      <w:proofErr w:type="gramEnd"/>
      <w:r w:rsidRPr="00933AAE">
        <w:rPr>
          <w:b/>
          <w:bCs/>
          <w:color w:val="4472C4" w:themeColor="accent1"/>
          <w:lang w:val="en-US"/>
        </w:rPr>
        <w:t xml:space="preserve">num_data_bits-1 </w:t>
      </w:r>
      <w:proofErr w:type="spellStart"/>
      <w:r w:rsidRPr="00933AAE">
        <w:rPr>
          <w:b/>
          <w:bCs/>
          <w:color w:val="4472C4" w:themeColor="accent1"/>
          <w:lang w:val="en-US"/>
        </w:rPr>
        <w:t>downto</w:t>
      </w:r>
      <w:proofErr w:type="spellEnd"/>
      <w:r w:rsidRPr="00933AAE">
        <w:rPr>
          <w:b/>
          <w:bCs/>
          <w:color w:val="4472C4" w:themeColor="accent1"/>
          <w:lang w:val="en-US"/>
        </w:rPr>
        <w:t xml:space="preserve"> 0);</w:t>
      </w:r>
    </w:p>
    <w:p w14:paraId="12AC3CB6" w14:textId="229D2489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RxRdy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74A1C6CA" w14:textId="018F5086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RxErr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7D5427D1" w14:textId="7210D35B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baud </w:t>
      </w: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933AAE">
        <w:rPr>
          <w:b/>
          <w:bCs/>
          <w:color w:val="4472C4" w:themeColor="accent1"/>
          <w:lang w:val="en-US"/>
        </w:rPr>
        <w:t>std_logic_</w:t>
      </w:r>
      <w:proofErr w:type="gramStart"/>
      <w:r w:rsidRPr="00933AAE">
        <w:rPr>
          <w:b/>
          <w:bCs/>
          <w:color w:val="4472C4" w:themeColor="accent1"/>
          <w:lang w:val="en-US"/>
        </w:rPr>
        <w:t>vector</w:t>
      </w:r>
      <w:proofErr w:type="spellEnd"/>
      <w:r w:rsidRPr="00933AAE">
        <w:rPr>
          <w:b/>
          <w:bCs/>
          <w:color w:val="4472C4" w:themeColor="accent1"/>
          <w:lang w:val="en-US"/>
        </w:rPr>
        <w:t>(</w:t>
      </w:r>
      <w:proofErr w:type="gramEnd"/>
      <w:r w:rsidRPr="00933AAE">
        <w:rPr>
          <w:b/>
          <w:bCs/>
          <w:color w:val="4472C4" w:themeColor="accent1"/>
          <w:lang w:val="en-US"/>
        </w:rPr>
        <w:t xml:space="preserve">2 </w:t>
      </w:r>
      <w:proofErr w:type="spellStart"/>
      <w:r w:rsidRPr="00933AAE">
        <w:rPr>
          <w:b/>
          <w:bCs/>
          <w:color w:val="4472C4" w:themeColor="accent1"/>
          <w:lang w:val="en-US"/>
        </w:rPr>
        <w:t>downto</w:t>
      </w:r>
      <w:proofErr w:type="spellEnd"/>
      <w:r w:rsidRPr="00933AAE">
        <w:rPr>
          <w:b/>
          <w:bCs/>
          <w:color w:val="4472C4" w:themeColor="accent1"/>
          <w:lang w:val="en-US"/>
        </w:rPr>
        <w:t xml:space="preserve"> 0);</w:t>
      </w:r>
    </w:p>
    <w:p w14:paraId="2088879F" w14:textId="0A89507C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clk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933AAE">
        <w:rPr>
          <w:b/>
          <w:bCs/>
          <w:color w:val="4472C4" w:themeColor="accent1"/>
          <w:lang w:val="en-US"/>
        </w:rPr>
        <w:t>std_</w:t>
      </w:r>
      <w:proofErr w:type="gramStart"/>
      <w:r w:rsidRPr="00933AAE">
        <w:rPr>
          <w:b/>
          <w:bCs/>
          <w:color w:val="4472C4" w:themeColor="accent1"/>
          <w:lang w:val="en-US"/>
        </w:rPr>
        <w:t>logic</w:t>
      </w:r>
      <w:proofErr w:type="spellEnd"/>
      <w:r w:rsidRPr="00933AAE">
        <w:rPr>
          <w:b/>
          <w:bCs/>
          <w:color w:val="4472C4" w:themeColor="accent1"/>
          <w:lang w:val="en-US"/>
        </w:rPr>
        <w:t>;</w:t>
      </w:r>
      <w:proofErr w:type="gramEnd"/>
    </w:p>
    <w:p w14:paraId="30C79AA1" w14:textId="50E15ED1" w:rsidR="00933AAE" w:rsidRP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</w:r>
      <w:proofErr w:type="spellStart"/>
      <w:r w:rsidRPr="00933AAE">
        <w:rPr>
          <w:b/>
          <w:bCs/>
          <w:color w:val="4472C4" w:themeColor="accent1"/>
          <w:lang w:val="en-US"/>
        </w:rPr>
        <w:t>rst</w:t>
      </w:r>
      <w:proofErr w:type="spellEnd"/>
      <w:r w:rsidRPr="00933AAE">
        <w:rPr>
          <w:b/>
          <w:bCs/>
          <w:color w:val="4472C4" w:themeColor="accent1"/>
          <w:lang w:val="en-US"/>
        </w:rPr>
        <w:tab/>
      </w:r>
      <w:r w:rsidRPr="00933AAE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933AAE">
        <w:rPr>
          <w:b/>
          <w:bCs/>
          <w:color w:val="4472C4" w:themeColor="accent1"/>
          <w:lang w:val="en-US"/>
        </w:rPr>
        <w:t>std_logic</w:t>
      </w:r>
      <w:proofErr w:type="spellEnd"/>
      <w:proofErr w:type="gramStart"/>
      <w:r w:rsidRPr="00933AAE">
        <w:rPr>
          <w:b/>
          <w:bCs/>
          <w:color w:val="4472C4" w:themeColor="accent1"/>
          <w:lang w:val="en-US"/>
        </w:rPr>
        <w:t>);</w:t>
      </w:r>
      <w:proofErr w:type="gramEnd"/>
    </w:p>
    <w:p w14:paraId="2FD9E527" w14:textId="7483F158" w:rsidR="00933AAE" w:rsidRPr="00933AAE" w:rsidRDefault="00933AAE" w:rsidP="00933AAE">
      <w:pPr>
        <w:spacing w:after="0"/>
        <w:rPr>
          <w:b/>
          <w:bCs/>
          <w:color w:val="4472C4" w:themeColor="accent1"/>
        </w:rPr>
      </w:pPr>
      <w:proofErr w:type="spellStart"/>
      <w:r w:rsidRPr="00933AAE">
        <w:rPr>
          <w:b/>
          <w:bCs/>
          <w:color w:val="4472C4" w:themeColor="accent1"/>
        </w:rPr>
        <w:t>end</w:t>
      </w:r>
      <w:proofErr w:type="spellEnd"/>
      <w:r w:rsidRPr="00933AAE">
        <w:rPr>
          <w:b/>
          <w:bCs/>
          <w:color w:val="4472C4" w:themeColor="accent1"/>
        </w:rPr>
        <w:t>;</w:t>
      </w:r>
    </w:p>
    <w:p w14:paraId="4D510165" w14:textId="79DB079C" w:rsidR="00933AAE" w:rsidRPr="00933AAE" w:rsidRDefault="00933AAE" w:rsidP="00933AAE">
      <w:pPr>
        <w:spacing w:after="0"/>
        <w:rPr>
          <w:color w:val="4472C4" w:themeColor="accent1"/>
        </w:rPr>
      </w:pPr>
    </w:p>
    <w:p w14:paraId="62BFDFBC" w14:textId="7AD2378C" w:rsidR="00933AAE" w:rsidRPr="00933AAE" w:rsidRDefault="00933AAE" w:rsidP="00933AAE">
      <w:pPr>
        <w:spacing w:after="0"/>
      </w:pPr>
      <w:r w:rsidRPr="00933AAE">
        <w:t xml:space="preserve">En la </w:t>
      </w:r>
      <w:proofErr w:type="spellStart"/>
      <w:r w:rsidRPr="00933AAE">
        <w:t>architecture</w:t>
      </w:r>
      <w:proofErr w:type="spellEnd"/>
      <w:r w:rsidRPr="00933AAE">
        <w:t xml:space="preserve"> tenemos las siguientes señales:</w:t>
      </w:r>
    </w:p>
    <w:p w14:paraId="6DA9E6EC" w14:textId="77777777" w:rsidR="00933AAE" w:rsidRDefault="00933AAE" w:rsidP="00933AAE">
      <w:pPr>
        <w:spacing w:after="0"/>
        <w:rPr>
          <w:color w:val="4472C4" w:themeColor="accent1"/>
        </w:rPr>
      </w:pPr>
    </w:p>
    <w:p w14:paraId="55F5FE46" w14:textId="77777777" w:rsidR="00933AAE" w:rsidRPr="000B194C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</w:rPr>
        <w:tab/>
      </w:r>
      <w:r w:rsidRPr="000B194C">
        <w:rPr>
          <w:b/>
          <w:bCs/>
          <w:color w:val="4472C4" w:themeColor="accent1"/>
          <w:lang w:val="en-US"/>
        </w:rPr>
        <w:t>signal top16</w:t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 xml:space="preserve">: </w:t>
      </w:r>
      <w:proofErr w:type="spellStart"/>
      <w:r w:rsidRPr="000B194C">
        <w:rPr>
          <w:b/>
          <w:bCs/>
          <w:color w:val="4472C4" w:themeColor="accent1"/>
          <w:lang w:val="en-US"/>
        </w:rPr>
        <w:t>std_</w:t>
      </w:r>
      <w:proofErr w:type="gramStart"/>
      <w:r w:rsidRPr="000B194C">
        <w:rPr>
          <w:b/>
          <w:bCs/>
          <w:color w:val="4472C4" w:themeColor="accent1"/>
          <w:lang w:val="en-US"/>
        </w:rPr>
        <w:t>logic</w:t>
      </w:r>
      <w:proofErr w:type="spellEnd"/>
      <w:r w:rsidRPr="000B194C">
        <w:rPr>
          <w:b/>
          <w:bCs/>
          <w:color w:val="4472C4" w:themeColor="accent1"/>
          <w:lang w:val="en-US"/>
        </w:rPr>
        <w:t>;</w:t>
      </w:r>
      <w:proofErr w:type="gramEnd"/>
    </w:p>
    <w:p w14:paraId="59289F11" w14:textId="77777777" w:rsidR="00933AAE" w:rsidRPr="000B194C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  <w:t xml:space="preserve">signal </w:t>
      </w:r>
      <w:proofErr w:type="spellStart"/>
      <w:r w:rsidRPr="000B194C">
        <w:rPr>
          <w:b/>
          <w:bCs/>
          <w:color w:val="4472C4" w:themeColor="accent1"/>
          <w:lang w:val="en-US"/>
        </w:rPr>
        <w:t>toprx</w:t>
      </w:r>
      <w:proofErr w:type="spellEnd"/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 xml:space="preserve">: </w:t>
      </w:r>
      <w:proofErr w:type="spellStart"/>
      <w:r w:rsidRPr="000B194C">
        <w:rPr>
          <w:b/>
          <w:bCs/>
          <w:color w:val="4472C4" w:themeColor="accent1"/>
          <w:lang w:val="en-US"/>
        </w:rPr>
        <w:t>std_</w:t>
      </w:r>
      <w:proofErr w:type="gramStart"/>
      <w:r w:rsidRPr="000B194C">
        <w:rPr>
          <w:b/>
          <w:bCs/>
          <w:color w:val="4472C4" w:themeColor="accent1"/>
          <w:lang w:val="en-US"/>
        </w:rPr>
        <w:t>logic</w:t>
      </w:r>
      <w:proofErr w:type="spellEnd"/>
      <w:r w:rsidRPr="000B194C">
        <w:rPr>
          <w:b/>
          <w:bCs/>
          <w:color w:val="4472C4" w:themeColor="accent1"/>
          <w:lang w:val="en-US"/>
        </w:rPr>
        <w:t>;</w:t>
      </w:r>
      <w:proofErr w:type="gramEnd"/>
    </w:p>
    <w:p w14:paraId="066B2EA3" w14:textId="77777777" w:rsidR="00933AAE" w:rsidRPr="000B194C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  <w:t xml:space="preserve">signal </w:t>
      </w:r>
      <w:proofErr w:type="spellStart"/>
      <w:r w:rsidRPr="000B194C">
        <w:rPr>
          <w:b/>
          <w:bCs/>
          <w:color w:val="4472C4" w:themeColor="accent1"/>
          <w:lang w:val="en-US"/>
        </w:rPr>
        <w:t>toptx</w:t>
      </w:r>
      <w:proofErr w:type="spellEnd"/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 xml:space="preserve">: </w:t>
      </w:r>
      <w:proofErr w:type="spellStart"/>
      <w:r w:rsidRPr="000B194C">
        <w:rPr>
          <w:b/>
          <w:bCs/>
          <w:color w:val="4472C4" w:themeColor="accent1"/>
          <w:lang w:val="en-US"/>
        </w:rPr>
        <w:t>std_</w:t>
      </w:r>
      <w:proofErr w:type="gramStart"/>
      <w:r w:rsidRPr="000B194C">
        <w:rPr>
          <w:b/>
          <w:bCs/>
          <w:color w:val="4472C4" w:themeColor="accent1"/>
          <w:lang w:val="en-US"/>
        </w:rPr>
        <w:t>logic</w:t>
      </w:r>
      <w:proofErr w:type="spellEnd"/>
      <w:r w:rsidRPr="000B194C">
        <w:rPr>
          <w:b/>
          <w:bCs/>
          <w:color w:val="4472C4" w:themeColor="accent1"/>
          <w:lang w:val="en-US"/>
        </w:rPr>
        <w:t>;</w:t>
      </w:r>
      <w:proofErr w:type="gramEnd"/>
    </w:p>
    <w:p w14:paraId="7190AD3C" w14:textId="26D3EDEE" w:rsidR="00933AAE" w:rsidRDefault="00933AAE" w:rsidP="00933AAE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  <w:t xml:space="preserve">signal </w:t>
      </w:r>
      <w:proofErr w:type="spellStart"/>
      <w:r w:rsidRPr="000B194C">
        <w:rPr>
          <w:b/>
          <w:bCs/>
          <w:color w:val="4472C4" w:themeColor="accent1"/>
          <w:lang w:val="en-US"/>
        </w:rPr>
        <w:t>Sig_ClrDiv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: </w:t>
      </w:r>
      <w:proofErr w:type="spellStart"/>
      <w:r w:rsidRPr="000B194C">
        <w:rPr>
          <w:b/>
          <w:bCs/>
          <w:color w:val="4472C4" w:themeColor="accent1"/>
          <w:lang w:val="en-US"/>
        </w:rPr>
        <w:t>std_</w:t>
      </w:r>
      <w:proofErr w:type="gramStart"/>
      <w:r w:rsidRPr="000B194C">
        <w:rPr>
          <w:b/>
          <w:bCs/>
          <w:color w:val="4472C4" w:themeColor="accent1"/>
          <w:lang w:val="en-US"/>
        </w:rPr>
        <w:t>logic</w:t>
      </w:r>
      <w:proofErr w:type="spellEnd"/>
      <w:r w:rsidRPr="000B194C">
        <w:rPr>
          <w:b/>
          <w:bCs/>
          <w:color w:val="4472C4" w:themeColor="accent1"/>
          <w:lang w:val="en-US"/>
        </w:rPr>
        <w:t>;</w:t>
      </w:r>
      <w:proofErr w:type="gramEnd"/>
    </w:p>
    <w:p w14:paraId="2B5B8699" w14:textId="6C8E05D8" w:rsidR="000B194C" w:rsidRDefault="000B194C" w:rsidP="00933AAE">
      <w:pPr>
        <w:spacing w:after="0"/>
      </w:pPr>
      <w:r w:rsidRPr="000B194C">
        <w:lastRenderedPageBreak/>
        <w:t>Y las instanciaciones de l</w:t>
      </w:r>
      <w:r>
        <w:t>os componentes siguientes:</w:t>
      </w:r>
    </w:p>
    <w:p w14:paraId="1F832DE0" w14:textId="7F6BB781" w:rsidR="000B194C" w:rsidRDefault="000B194C" w:rsidP="00933AAE">
      <w:pPr>
        <w:spacing w:after="0"/>
        <w:rPr>
          <w:b/>
          <w:bCs/>
        </w:rPr>
      </w:pPr>
      <w:proofErr w:type="spellStart"/>
      <w:r>
        <w:rPr>
          <w:b/>
          <w:bCs/>
        </w:rPr>
        <w:t>Receibe</w:t>
      </w:r>
      <w:proofErr w:type="spellEnd"/>
      <w:r>
        <w:rPr>
          <w:b/>
          <w:bCs/>
        </w:rPr>
        <w:t>:</w:t>
      </w:r>
    </w:p>
    <w:p w14:paraId="36BC44D1" w14:textId="77777777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reception_unit</w:t>
      </w:r>
      <w:proofErr w:type="spellEnd"/>
      <w:r w:rsidRPr="000B194C">
        <w:rPr>
          <w:b/>
          <w:bCs/>
          <w:color w:val="4472C4" w:themeColor="accent1"/>
          <w:lang w:val="en-US"/>
        </w:rPr>
        <w:t>: receive</w:t>
      </w:r>
    </w:p>
    <w:p w14:paraId="6FA8D772" w14:textId="145F5C6E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>generic map (</w:t>
      </w:r>
      <w:proofErr w:type="spellStart"/>
      <w:r w:rsidRPr="000B194C">
        <w:rPr>
          <w:b/>
          <w:bCs/>
          <w:color w:val="4472C4" w:themeColor="accent1"/>
          <w:lang w:val="en-US"/>
        </w:rPr>
        <w:t>NDBits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num_data_bits</w:t>
      </w:r>
      <w:proofErr w:type="spellEnd"/>
      <w:r w:rsidRPr="000B194C">
        <w:rPr>
          <w:b/>
          <w:bCs/>
          <w:color w:val="4472C4" w:themeColor="accent1"/>
          <w:lang w:val="en-US"/>
        </w:rPr>
        <w:t>)</w:t>
      </w:r>
    </w:p>
    <w:p w14:paraId="3B5E223B" w14:textId="2969A8ED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>port map (</w:t>
      </w:r>
      <w:r w:rsidRPr="000B194C">
        <w:rPr>
          <w:b/>
          <w:bCs/>
          <w:color w:val="4472C4" w:themeColor="accent1"/>
          <w:lang w:val="en-US"/>
        </w:rPr>
        <w:tab/>
        <w:t xml:space="preserve">CLK </w:t>
      </w:r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clk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255407FA" w14:textId="55825214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 xml:space="preserve">RST </w:t>
      </w:r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rst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23C2D3CB" w14:textId="0393BC22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>Rx</w:t>
      </w:r>
      <w:r w:rsidRPr="000B194C">
        <w:rPr>
          <w:b/>
          <w:bCs/>
          <w:color w:val="4472C4" w:themeColor="accent1"/>
          <w:lang w:val="en-US"/>
        </w:rPr>
        <w:tab/>
        <w:t>=&gt; Rx,</w:t>
      </w:r>
    </w:p>
    <w:p w14:paraId="0443E1A6" w14:textId="55A52949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Dout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Dout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3B345B0C" w14:textId="3C2DB38E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RxErr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RxErr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6295A89C" w14:textId="404E26DA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RxRdy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RxRdy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22724CEE" w14:textId="113551FD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ClrDiv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Sig_ClrDiv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15FDFB4A" w14:textId="459713C0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>Top16</w:t>
      </w:r>
      <w:r w:rsidRPr="000B194C">
        <w:rPr>
          <w:b/>
          <w:bCs/>
          <w:color w:val="4472C4" w:themeColor="accent1"/>
          <w:lang w:val="en-US"/>
        </w:rPr>
        <w:tab/>
        <w:t>=&gt; top16,</w:t>
      </w:r>
    </w:p>
    <w:p w14:paraId="626BD3CF" w14:textId="4FDD9978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TopRx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toprx</w:t>
      </w:r>
      <w:proofErr w:type="spellEnd"/>
      <w:proofErr w:type="gramStart"/>
      <w:r w:rsidRPr="000B194C">
        <w:rPr>
          <w:b/>
          <w:bCs/>
          <w:color w:val="4472C4" w:themeColor="accent1"/>
          <w:lang w:val="en-US"/>
        </w:rPr>
        <w:t>);</w:t>
      </w:r>
      <w:proofErr w:type="gramEnd"/>
    </w:p>
    <w:p w14:paraId="777FA3A3" w14:textId="73199B92" w:rsidR="00933AAE" w:rsidRPr="000B194C" w:rsidRDefault="000B194C" w:rsidP="00933AAE">
      <w:pPr>
        <w:spacing w:after="0"/>
        <w:rPr>
          <w:b/>
          <w:bCs/>
          <w:lang w:val="en-US"/>
        </w:rPr>
      </w:pPr>
      <w:r w:rsidRPr="000B194C">
        <w:rPr>
          <w:b/>
          <w:bCs/>
          <w:lang w:val="en-US"/>
        </w:rPr>
        <w:t>Transmit:</w:t>
      </w:r>
    </w:p>
    <w:p w14:paraId="660E878B" w14:textId="38722D18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transmission_unit</w:t>
      </w:r>
      <w:proofErr w:type="spellEnd"/>
      <w:r w:rsidRPr="000B194C">
        <w:rPr>
          <w:b/>
          <w:bCs/>
          <w:color w:val="4472C4" w:themeColor="accent1"/>
          <w:lang w:val="en-US"/>
        </w:rPr>
        <w:t>: transmit</w:t>
      </w:r>
    </w:p>
    <w:p w14:paraId="5672CBD7" w14:textId="0F38D1B5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>generic map (</w:t>
      </w:r>
      <w:proofErr w:type="spellStart"/>
      <w:r w:rsidRPr="000B194C">
        <w:rPr>
          <w:b/>
          <w:bCs/>
          <w:color w:val="4472C4" w:themeColor="accent1"/>
          <w:lang w:val="en-US"/>
        </w:rPr>
        <w:t>NDBits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num_data_bits</w:t>
      </w:r>
      <w:proofErr w:type="spellEnd"/>
      <w:r w:rsidRPr="000B194C">
        <w:rPr>
          <w:b/>
          <w:bCs/>
          <w:color w:val="4472C4" w:themeColor="accent1"/>
          <w:lang w:val="en-US"/>
        </w:rPr>
        <w:t>)</w:t>
      </w:r>
    </w:p>
    <w:p w14:paraId="0D02E9F9" w14:textId="1F4074E7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 xml:space="preserve">port map </w:t>
      </w:r>
      <w:proofErr w:type="gramStart"/>
      <w:r w:rsidRPr="000B194C">
        <w:rPr>
          <w:b/>
          <w:bCs/>
          <w:color w:val="4472C4" w:themeColor="accent1"/>
          <w:lang w:val="en-US"/>
        </w:rPr>
        <w:t>(</w:t>
      </w:r>
      <w:r w:rsidRPr="000B194C">
        <w:rPr>
          <w:b/>
          <w:bCs/>
          <w:color w:val="4472C4" w:themeColor="accent1"/>
          <w:lang w:val="en-US"/>
        </w:rPr>
        <w:t xml:space="preserve">  </w:t>
      </w:r>
      <w:proofErr w:type="gramEnd"/>
      <w:r w:rsidRPr="000B194C">
        <w:rPr>
          <w:b/>
          <w:bCs/>
          <w:color w:val="4472C4" w:themeColor="accent1"/>
          <w:lang w:val="en-US"/>
        </w:rPr>
        <w:t xml:space="preserve">   </w:t>
      </w:r>
      <w:r w:rsidRPr="000B194C">
        <w:rPr>
          <w:b/>
          <w:bCs/>
          <w:color w:val="4472C4" w:themeColor="accent1"/>
          <w:lang w:val="en-US"/>
        </w:rPr>
        <w:t>CLK</w:t>
      </w:r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clk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43D6BA64" w14:textId="315D4D8B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 xml:space="preserve">          </w:t>
      </w:r>
      <w:r w:rsidRPr="000B194C">
        <w:rPr>
          <w:b/>
          <w:bCs/>
          <w:color w:val="4472C4" w:themeColor="accent1"/>
          <w:lang w:val="en-US"/>
        </w:rPr>
        <w:t>RST</w:t>
      </w:r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rst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1FB96C5E" w14:textId="157C3FA2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 xml:space="preserve">          </w:t>
      </w:r>
      <w:r w:rsidRPr="000B194C">
        <w:rPr>
          <w:b/>
          <w:bCs/>
          <w:color w:val="4472C4" w:themeColor="accent1"/>
          <w:lang w:val="en-US"/>
        </w:rPr>
        <w:t>Tx</w:t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>=&gt; Tx,</w:t>
      </w:r>
    </w:p>
    <w:p w14:paraId="277F040D" w14:textId="761854D3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 xml:space="preserve">          </w:t>
      </w:r>
      <w:r w:rsidRPr="000B194C">
        <w:rPr>
          <w:b/>
          <w:bCs/>
          <w:color w:val="4472C4" w:themeColor="accent1"/>
          <w:lang w:val="en-US"/>
        </w:rPr>
        <w:t>Din</w:t>
      </w:r>
      <w:r w:rsidRPr="000B194C">
        <w:rPr>
          <w:b/>
          <w:bCs/>
          <w:color w:val="4472C4" w:themeColor="accent1"/>
          <w:lang w:val="en-US"/>
        </w:rPr>
        <w:tab/>
        <w:t>=&gt; Din,</w:t>
      </w:r>
    </w:p>
    <w:p w14:paraId="4ECB3F83" w14:textId="1947E7B4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 xml:space="preserve">          </w:t>
      </w:r>
      <w:proofErr w:type="spellStart"/>
      <w:r w:rsidRPr="000B194C">
        <w:rPr>
          <w:b/>
          <w:bCs/>
          <w:color w:val="4472C4" w:themeColor="accent1"/>
          <w:lang w:val="en-US"/>
        </w:rPr>
        <w:t>TxBusy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TxBusy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665067CB" w14:textId="19795AE2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 xml:space="preserve">          </w:t>
      </w:r>
      <w:proofErr w:type="spellStart"/>
      <w:r w:rsidRPr="000B194C">
        <w:rPr>
          <w:b/>
          <w:bCs/>
          <w:color w:val="4472C4" w:themeColor="accent1"/>
          <w:lang w:val="en-US"/>
        </w:rPr>
        <w:t>TopTx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toptx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1133BC6E" w14:textId="4D786E5E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 xml:space="preserve">          </w:t>
      </w:r>
      <w:proofErr w:type="spellStart"/>
      <w:r w:rsidRPr="000B194C">
        <w:rPr>
          <w:b/>
          <w:bCs/>
          <w:color w:val="4472C4" w:themeColor="accent1"/>
          <w:lang w:val="en-US"/>
        </w:rPr>
        <w:t>StartTx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StartTx</w:t>
      </w:r>
      <w:proofErr w:type="spellEnd"/>
      <w:proofErr w:type="gramStart"/>
      <w:r w:rsidRPr="000B194C">
        <w:rPr>
          <w:b/>
          <w:bCs/>
          <w:color w:val="4472C4" w:themeColor="accent1"/>
          <w:lang w:val="en-US"/>
        </w:rPr>
        <w:t>);</w:t>
      </w:r>
      <w:proofErr w:type="gramEnd"/>
    </w:p>
    <w:p w14:paraId="40E5ABD1" w14:textId="5C43291F" w:rsidR="000B194C" w:rsidRPr="000B194C" w:rsidRDefault="000B194C" w:rsidP="00933AAE">
      <w:pPr>
        <w:spacing w:after="0"/>
        <w:rPr>
          <w:color w:val="4472C4" w:themeColor="accent1"/>
          <w:lang w:val="en-US"/>
        </w:rPr>
      </w:pPr>
    </w:p>
    <w:p w14:paraId="178D8479" w14:textId="04922E15" w:rsidR="000B194C" w:rsidRPr="000B194C" w:rsidRDefault="000B194C" w:rsidP="00933AAE">
      <w:pPr>
        <w:spacing w:after="0"/>
        <w:rPr>
          <w:b/>
          <w:bCs/>
          <w:lang w:val="en-US"/>
        </w:rPr>
      </w:pPr>
      <w:r w:rsidRPr="000B194C">
        <w:rPr>
          <w:b/>
          <w:bCs/>
          <w:lang w:val="en-US"/>
        </w:rPr>
        <w:t>Timing:</w:t>
      </w:r>
    </w:p>
    <w:p w14:paraId="5311156E" w14:textId="7D56AA70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timings_unit</w:t>
      </w:r>
      <w:proofErr w:type="spellEnd"/>
      <w:r w:rsidRPr="000B194C">
        <w:rPr>
          <w:b/>
          <w:bCs/>
          <w:color w:val="4472C4" w:themeColor="accent1"/>
          <w:lang w:val="en-US"/>
        </w:rPr>
        <w:t>: timing</w:t>
      </w:r>
    </w:p>
    <w:p w14:paraId="516FECC2" w14:textId="00D58713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>generic map</w:t>
      </w:r>
      <w:r w:rsidRPr="000B194C">
        <w:rPr>
          <w:b/>
          <w:bCs/>
          <w:color w:val="4472C4" w:themeColor="accent1"/>
          <w:lang w:val="en-US"/>
        </w:rPr>
        <w:tab/>
        <w:t xml:space="preserve">(F =&gt; </w:t>
      </w:r>
      <w:proofErr w:type="spellStart"/>
      <w:proofErr w:type="gramStart"/>
      <w:r w:rsidRPr="000B194C">
        <w:rPr>
          <w:b/>
          <w:bCs/>
          <w:color w:val="4472C4" w:themeColor="accent1"/>
          <w:lang w:val="en-US"/>
        </w:rPr>
        <w:t>F,min</w:t>
      </w:r>
      <w:proofErr w:type="gramEnd"/>
      <w:r w:rsidRPr="000B194C">
        <w:rPr>
          <w:b/>
          <w:bCs/>
          <w:color w:val="4472C4" w:themeColor="accent1"/>
          <w:lang w:val="en-US"/>
        </w:rPr>
        <w:t>_baud</w:t>
      </w:r>
      <w:proofErr w:type="spellEnd"/>
      <w:r w:rsidRPr="000B194C">
        <w:rPr>
          <w:b/>
          <w:bCs/>
          <w:color w:val="4472C4" w:themeColor="accent1"/>
          <w:lang w:val="en-US"/>
        </w:rPr>
        <w:t xml:space="preserve"> =&gt; </w:t>
      </w:r>
      <w:proofErr w:type="spellStart"/>
      <w:r w:rsidRPr="000B194C">
        <w:rPr>
          <w:b/>
          <w:bCs/>
          <w:color w:val="4472C4" w:themeColor="accent1"/>
          <w:lang w:val="en-US"/>
        </w:rPr>
        <w:t>min_baud</w:t>
      </w:r>
      <w:proofErr w:type="spellEnd"/>
      <w:r w:rsidRPr="000B194C">
        <w:rPr>
          <w:b/>
          <w:bCs/>
          <w:color w:val="4472C4" w:themeColor="accent1"/>
          <w:lang w:val="en-US"/>
        </w:rPr>
        <w:t>)</w:t>
      </w:r>
    </w:p>
    <w:p w14:paraId="4DDAB979" w14:textId="1AAB8519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>port map (</w:t>
      </w:r>
      <w:r w:rsidRPr="000B194C">
        <w:rPr>
          <w:b/>
          <w:bCs/>
          <w:color w:val="4472C4" w:themeColor="accent1"/>
          <w:lang w:val="en-US"/>
        </w:rPr>
        <w:tab/>
        <w:t>CLK</w:t>
      </w:r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clk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5B0A3F7B" w14:textId="411DD578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 xml:space="preserve">      </w:t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>RST</w:t>
      </w:r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rst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33323A6F" w14:textId="30932337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>baud</w:t>
      </w:r>
      <w:r w:rsidRPr="000B194C">
        <w:rPr>
          <w:b/>
          <w:bCs/>
          <w:color w:val="4472C4" w:themeColor="accent1"/>
          <w:lang w:val="en-US"/>
        </w:rPr>
        <w:tab/>
        <w:t>=&gt; baud,</w:t>
      </w:r>
    </w:p>
    <w:p w14:paraId="28F88B9E" w14:textId="17BAC335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ClrDiv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Sig_ClrDiv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6210F753" w14:textId="72DF9401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  <w:t>Top16</w:t>
      </w:r>
      <w:r w:rsidRPr="000B194C">
        <w:rPr>
          <w:b/>
          <w:bCs/>
          <w:color w:val="4472C4" w:themeColor="accent1"/>
          <w:lang w:val="en-US"/>
        </w:rPr>
        <w:tab/>
        <w:t>=&gt; top16,</w:t>
      </w:r>
    </w:p>
    <w:p w14:paraId="3FED1D91" w14:textId="063DDCB5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TopTx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toptx</w:t>
      </w:r>
      <w:proofErr w:type="spellEnd"/>
      <w:r w:rsidRPr="000B194C">
        <w:rPr>
          <w:b/>
          <w:bCs/>
          <w:color w:val="4472C4" w:themeColor="accent1"/>
          <w:lang w:val="en-US"/>
        </w:rPr>
        <w:t>,</w:t>
      </w:r>
    </w:p>
    <w:p w14:paraId="6DB4ED54" w14:textId="0E48C66D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r w:rsidRPr="000B194C">
        <w:rPr>
          <w:b/>
          <w:bCs/>
          <w:color w:val="4472C4" w:themeColor="accent1"/>
          <w:lang w:val="en-US"/>
        </w:rPr>
        <w:tab/>
      </w:r>
      <w:proofErr w:type="spellStart"/>
      <w:r w:rsidRPr="000B194C">
        <w:rPr>
          <w:b/>
          <w:bCs/>
          <w:color w:val="4472C4" w:themeColor="accent1"/>
          <w:lang w:val="en-US"/>
        </w:rPr>
        <w:t>TopRx</w:t>
      </w:r>
      <w:proofErr w:type="spellEnd"/>
      <w:r w:rsidRPr="000B194C">
        <w:rPr>
          <w:b/>
          <w:bCs/>
          <w:color w:val="4472C4" w:themeColor="accent1"/>
          <w:lang w:val="en-US"/>
        </w:rPr>
        <w:tab/>
        <w:t xml:space="preserve">=&gt; </w:t>
      </w:r>
      <w:proofErr w:type="spellStart"/>
      <w:r w:rsidRPr="000B194C">
        <w:rPr>
          <w:b/>
          <w:bCs/>
          <w:color w:val="4472C4" w:themeColor="accent1"/>
          <w:lang w:val="en-US"/>
        </w:rPr>
        <w:t>toprx</w:t>
      </w:r>
      <w:proofErr w:type="spellEnd"/>
      <w:proofErr w:type="gramStart"/>
      <w:r w:rsidRPr="000B194C">
        <w:rPr>
          <w:b/>
          <w:bCs/>
          <w:color w:val="4472C4" w:themeColor="accent1"/>
          <w:lang w:val="en-US"/>
        </w:rPr>
        <w:t>);</w:t>
      </w:r>
      <w:proofErr w:type="gramEnd"/>
    </w:p>
    <w:p w14:paraId="76C74537" w14:textId="4BDC57FB" w:rsidR="000B194C" w:rsidRPr="000B194C" w:rsidRDefault="000B194C" w:rsidP="00933AAE">
      <w:pPr>
        <w:spacing w:after="0"/>
        <w:rPr>
          <w:color w:val="4472C4" w:themeColor="accent1"/>
          <w:lang w:val="en-US"/>
        </w:rPr>
      </w:pPr>
    </w:p>
    <w:p w14:paraId="5F281A6A" w14:textId="77777777" w:rsidR="000B194C" w:rsidRPr="000B194C" w:rsidRDefault="000B194C" w:rsidP="00933AAE">
      <w:pPr>
        <w:spacing w:after="0"/>
        <w:rPr>
          <w:color w:val="4472C4" w:themeColor="accent1"/>
          <w:lang w:val="en-US"/>
        </w:rPr>
      </w:pPr>
    </w:p>
    <w:p w14:paraId="7D51CD55" w14:textId="20175D5C" w:rsidR="00C367BA" w:rsidRP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bookmarkStart w:id="5" w:name="_Toc72608438"/>
      <w:proofErr w:type="spellStart"/>
      <w:r w:rsidRPr="00C367BA">
        <w:rPr>
          <w:lang w:val="en-US"/>
        </w:rPr>
        <w:t>Uart_comps</w:t>
      </w:r>
      <w:bookmarkEnd w:id="5"/>
      <w:proofErr w:type="spellEnd"/>
      <w:r w:rsidRPr="00C367BA">
        <w:rPr>
          <w:lang w:val="en-US"/>
        </w:rPr>
        <w:t xml:space="preserve"> </w:t>
      </w:r>
    </w:p>
    <w:p w14:paraId="463F266C" w14:textId="58E514E0" w:rsidR="00C367BA" w:rsidRPr="000B194C" w:rsidRDefault="000B194C" w:rsidP="00C367BA">
      <w:pPr>
        <w:pStyle w:val="Default"/>
        <w:rPr>
          <w:sz w:val="23"/>
          <w:szCs w:val="23"/>
        </w:rPr>
      </w:pPr>
      <w:r w:rsidRPr="000B194C">
        <w:rPr>
          <w:sz w:val="23"/>
          <w:szCs w:val="23"/>
        </w:rPr>
        <w:t xml:space="preserve">Este fichero es la </w:t>
      </w:r>
      <w:r>
        <w:rPr>
          <w:sz w:val="23"/>
          <w:szCs w:val="23"/>
        </w:rPr>
        <w:t>biblioteca donde se declaran las entradas y salidas de los distintos componentes que incorpora el sistema.</w:t>
      </w:r>
    </w:p>
    <w:p w14:paraId="7317FC14" w14:textId="56DF4A78" w:rsidR="001C5D7E" w:rsidRDefault="000B194C">
      <w:r>
        <w:t>Inicialmente incorpora las siguientes librerías:</w:t>
      </w:r>
    </w:p>
    <w:p w14:paraId="4C54B593" w14:textId="77777777" w:rsidR="000B194C" w:rsidRP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 xml:space="preserve">library </w:t>
      </w:r>
      <w:proofErr w:type="spellStart"/>
      <w:proofErr w:type="gramStart"/>
      <w:r w:rsidRPr="000B194C">
        <w:rPr>
          <w:b/>
          <w:bCs/>
          <w:color w:val="4472C4" w:themeColor="accent1"/>
          <w:lang w:val="en-US"/>
        </w:rPr>
        <w:t>ieee</w:t>
      </w:r>
      <w:proofErr w:type="spellEnd"/>
      <w:r w:rsidRPr="000B194C">
        <w:rPr>
          <w:b/>
          <w:bCs/>
          <w:color w:val="4472C4" w:themeColor="accent1"/>
          <w:lang w:val="en-US"/>
        </w:rPr>
        <w:t>;</w:t>
      </w:r>
      <w:proofErr w:type="gramEnd"/>
    </w:p>
    <w:p w14:paraId="4F38BD94" w14:textId="025F66DF" w:rsidR="000B194C" w:rsidRDefault="000B194C" w:rsidP="000B194C">
      <w:pPr>
        <w:spacing w:after="0"/>
        <w:rPr>
          <w:b/>
          <w:bCs/>
          <w:color w:val="4472C4" w:themeColor="accent1"/>
          <w:lang w:val="en-US"/>
        </w:rPr>
      </w:pPr>
      <w:r w:rsidRPr="000B194C">
        <w:rPr>
          <w:b/>
          <w:bCs/>
          <w:color w:val="4472C4" w:themeColor="accent1"/>
          <w:lang w:val="en-US"/>
        </w:rPr>
        <w:t xml:space="preserve">use </w:t>
      </w:r>
      <w:proofErr w:type="gramStart"/>
      <w:r w:rsidRPr="000B194C">
        <w:rPr>
          <w:b/>
          <w:bCs/>
          <w:color w:val="4472C4" w:themeColor="accent1"/>
          <w:lang w:val="en-US"/>
        </w:rPr>
        <w:t>ieee.std_logic_1164.all;</w:t>
      </w:r>
      <w:proofErr w:type="gramEnd"/>
    </w:p>
    <w:p w14:paraId="20FA2F69" w14:textId="675EC6AA" w:rsidR="000B194C" w:rsidRDefault="000B194C" w:rsidP="000B194C">
      <w:pPr>
        <w:spacing w:after="0"/>
        <w:rPr>
          <w:lang w:val="en-US"/>
        </w:rPr>
      </w:pPr>
    </w:p>
    <w:p w14:paraId="39F85A2D" w14:textId="2FE113A2" w:rsidR="000B194C" w:rsidRDefault="00574E72" w:rsidP="000B194C">
      <w:pPr>
        <w:spacing w:after="0"/>
      </w:pPr>
      <w:r w:rsidRPr="00574E72">
        <w:t>Los component</w:t>
      </w:r>
      <w:r>
        <w:t>e</w:t>
      </w:r>
      <w:r w:rsidRPr="00574E72">
        <w:t>s que contiene está b</w:t>
      </w:r>
      <w:r>
        <w:t>iblioteca son:</w:t>
      </w:r>
    </w:p>
    <w:p w14:paraId="781A9C0A" w14:textId="097BDE69" w:rsidR="00574E72" w:rsidRDefault="00574E72" w:rsidP="000B194C">
      <w:pPr>
        <w:spacing w:after="0"/>
      </w:pPr>
    </w:p>
    <w:p w14:paraId="7010116C" w14:textId="6DCCB691" w:rsidR="00574E72" w:rsidRPr="00574E72" w:rsidRDefault="00574E72" w:rsidP="000B194C">
      <w:pPr>
        <w:spacing w:after="0"/>
        <w:rPr>
          <w:b/>
          <w:bCs/>
        </w:rPr>
      </w:pPr>
      <w:r>
        <w:rPr>
          <w:b/>
          <w:bCs/>
        </w:rPr>
        <w:t>Timing:</w:t>
      </w:r>
    </w:p>
    <w:p w14:paraId="119492FD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>component timing is</w:t>
      </w:r>
    </w:p>
    <w:p w14:paraId="0BD7B421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  <w:t>generic (</w:t>
      </w:r>
      <w:proofErr w:type="gramStart"/>
      <w:r w:rsidRPr="00574E72">
        <w:rPr>
          <w:b/>
          <w:bCs/>
          <w:color w:val="4472C4" w:themeColor="accent1"/>
          <w:lang w:val="en-US"/>
        </w:rPr>
        <w:t>F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natural := 50000;</w:t>
      </w:r>
      <w:r w:rsidRPr="00574E72">
        <w:rPr>
          <w:b/>
          <w:bCs/>
          <w:color w:val="4472C4" w:themeColor="accent1"/>
          <w:lang w:val="en-US"/>
        </w:rPr>
        <w:tab/>
      </w:r>
    </w:p>
    <w:p w14:paraId="6D25FCA6" w14:textId="55B6E9F0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min_</w:t>
      </w:r>
      <w:proofErr w:type="gramStart"/>
      <w:r w:rsidRPr="00574E72">
        <w:rPr>
          <w:b/>
          <w:bCs/>
          <w:color w:val="4472C4" w:themeColor="accent1"/>
          <w:lang w:val="en-US"/>
        </w:rPr>
        <w:t>baud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natural :=  1200); </w:t>
      </w:r>
    </w:p>
    <w:p w14:paraId="655A6204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  <w:t>port (</w:t>
      </w:r>
    </w:p>
    <w:p w14:paraId="576F1B14" w14:textId="678EA66E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lastRenderedPageBreak/>
        <w:t xml:space="preserve">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574E72">
        <w:rPr>
          <w:b/>
          <w:bCs/>
          <w:color w:val="4472C4" w:themeColor="accent1"/>
          <w:lang w:val="en-US"/>
        </w:rPr>
        <w:t>CLK :</w:t>
      </w:r>
      <w:proofErr w:type="gramEnd"/>
      <w:r w:rsidRPr="00574E72">
        <w:rPr>
          <w:b/>
          <w:bCs/>
          <w:color w:val="4472C4" w:themeColor="accent1"/>
          <w:lang w:val="en-US"/>
        </w:rPr>
        <w:tab/>
        <w:t xml:space="preserve">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</w:p>
    <w:p w14:paraId="5C6EB01F" w14:textId="4BBA41B8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574E72">
        <w:rPr>
          <w:b/>
          <w:bCs/>
          <w:color w:val="4472C4" w:themeColor="accent1"/>
          <w:lang w:val="en-US"/>
        </w:rPr>
        <w:t>RST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  <w:t xml:space="preserve">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</w:p>
    <w:p w14:paraId="1D6777A5" w14:textId="6E6EB7E0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574E72">
        <w:rPr>
          <w:b/>
          <w:bCs/>
          <w:color w:val="4472C4" w:themeColor="accent1"/>
          <w:lang w:val="en-US"/>
        </w:rPr>
        <w:t>baud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  <w:t xml:space="preserve">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std_logic_vector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(2 </w:t>
      </w:r>
      <w:proofErr w:type="spellStart"/>
      <w:r w:rsidRPr="00574E72">
        <w:rPr>
          <w:b/>
          <w:bCs/>
          <w:color w:val="4472C4" w:themeColor="accent1"/>
          <w:lang w:val="en-US"/>
        </w:rPr>
        <w:t>downto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0);</w:t>
      </w:r>
    </w:p>
    <w:p w14:paraId="2565BB60" w14:textId="5BBCA834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 </w:t>
      </w:r>
      <w:proofErr w:type="spellStart"/>
      <w:proofErr w:type="gramStart"/>
      <w:r w:rsidRPr="00574E72">
        <w:rPr>
          <w:b/>
          <w:bCs/>
          <w:color w:val="4472C4" w:themeColor="accent1"/>
          <w:lang w:val="en-US"/>
        </w:rPr>
        <w:t>ClrDiv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</w:p>
    <w:p w14:paraId="4AD221D3" w14:textId="2B86D852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 Top</w:t>
      </w:r>
      <w:proofErr w:type="gramStart"/>
      <w:r w:rsidRPr="00574E72">
        <w:rPr>
          <w:b/>
          <w:bCs/>
          <w:color w:val="4472C4" w:themeColor="accent1"/>
          <w:lang w:val="en-US"/>
        </w:rPr>
        <w:t>16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  <w:t xml:space="preserve">buffer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</w:p>
    <w:p w14:paraId="7A686E38" w14:textId="0CEDADE9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 </w:t>
      </w:r>
      <w:proofErr w:type="spellStart"/>
      <w:proofErr w:type="gramStart"/>
      <w:r w:rsidRPr="00574E72">
        <w:rPr>
          <w:b/>
          <w:bCs/>
          <w:color w:val="4472C4" w:themeColor="accent1"/>
          <w:lang w:val="en-US"/>
        </w:rPr>
        <w:t>TopTx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574E72">
        <w:rPr>
          <w:b/>
          <w:bCs/>
          <w:color w:val="4472C4" w:themeColor="accent1"/>
          <w:lang w:val="en-US"/>
        </w:rPr>
        <w:tab/>
        <w:t xml:space="preserve">out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</w:p>
    <w:p w14:paraId="135960FE" w14:textId="400DA796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   </w:t>
      </w:r>
      <w:r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proofErr w:type="spellStart"/>
      <w:proofErr w:type="gramStart"/>
      <w:r w:rsidRPr="00574E72">
        <w:rPr>
          <w:b/>
          <w:bCs/>
          <w:color w:val="4472C4" w:themeColor="accent1"/>
          <w:lang w:val="en-US"/>
        </w:rPr>
        <w:t>TopRx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  <w:t xml:space="preserve">out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);</w:t>
      </w:r>
    </w:p>
    <w:p w14:paraId="6ACF5B36" w14:textId="66E30E77" w:rsidR="00574E72" w:rsidRDefault="00574E72" w:rsidP="00574E72">
      <w:pPr>
        <w:spacing w:after="0"/>
        <w:rPr>
          <w:b/>
          <w:bCs/>
          <w:color w:val="4472C4" w:themeColor="accent1"/>
        </w:rPr>
      </w:pPr>
      <w:proofErr w:type="spellStart"/>
      <w:r w:rsidRPr="00574E72">
        <w:rPr>
          <w:b/>
          <w:bCs/>
          <w:color w:val="4472C4" w:themeColor="accent1"/>
        </w:rPr>
        <w:t>end</w:t>
      </w:r>
      <w:proofErr w:type="spellEnd"/>
      <w:r w:rsidRPr="00574E72">
        <w:rPr>
          <w:b/>
          <w:bCs/>
          <w:color w:val="4472C4" w:themeColor="accent1"/>
        </w:rPr>
        <w:t xml:space="preserve"> </w:t>
      </w:r>
      <w:proofErr w:type="spellStart"/>
      <w:r w:rsidRPr="00574E72">
        <w:rPr>
          <w:b/>
          <w:bCs/>
          <w:color w:val="4472C4" w:themeColor="accent1"/>
        </w:rPr>
        <w:t>component</w:t>
      </w:r>
      <w:proofErr w:type="spellEnd"/>
      <w:r w:rsidRPr="00574E72">
        <w:rPr>
          <w:b/>
          <w:bCs/>
          <w:color w:val="4472C4" w:themeColor="accent1"/>
        </w:rPr>
        <w:t>;</w:t>
      </w:r>
    </w:p>
    <w:p w14:paraId="2FAED76E" w14:textId="618B5586" w:rsidR="00574E72" w:rsidRDefault="00574E72" w:rsidP="00574E72">
      <w:pPr>
        <w:spacing w:after="0"/>
        <w:rPr>
          <w:b/>
          <w:bCs/>
          <w:color w:val="4472C4" w:themeColor="accent1"/>
        </w:rPr>
      </w:pPr>
    </w:p>
    <w:p w14:paraId="395CE938" w14:textId="6184C10D" w:rsidR="00574E72" w:rsidRDefault="00574E72" w:rsidP="00574E72">
      <w:pPr>
        <w:spacing w:after="0"/>
      </w:pPr>
      <w:r>
        <w:t xml:space="preserve">Este componente es el usado para seleccionar las velocidades de transmisión y para configurar las señales de los distintos relojes. </w:t>
      </w:r>
    </w:p>
    <w:p w14:paraId="3CEEEA9C" w14:textId="34AB492D" w:rsidR="00574E72" w:rsidRDefault="00574E72" w:rsidP="00574E72">
      <w:pPr>
        <w:spacing w:after="0"/>
      </w:pPr>
    </w:p>
    <w:p w14:paraId="2A230968" w14:textId="79B14CCE" w:rsidR="00574E72" w:rsidRDefault="00574E72" w:rsidP="00574E72">
      <w:pPr>
        <w:spacing w:after="0"/>
      </w:pPr>
      <w:proofErr w:type="spellStart"/>
      <w:r>
        <w:rPr>
          <w:b/>
          <w:bCs/>
        </w:rPr>
        <w:t>Transmit</w:t>
      </w:r>
      <w:proofErr w:type="spellEnd"/>
      <w:r>
        <w:rPr>
          <w:b/>
          <w:bCs/>
        </w:rPr>
        <w:t>:</w:t>
      </w:r>
    </w:p>
    <w:p w14:paraId="21DC7FD6" w14:textId="2320F81B" w:rsidR="00574E72" w:rsidRDefault="00574E72" w:rsidP="00574E72">
      <w:pPr>
        <w:spacing w:after="0"/>
      </w:pPr>
    </w:p>
    <w:p w14:paraId="2AF7B1FC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proofErr w:type="gramStart"/>
      <w:r w:rsidRPr="00574E72">
        <w:rPr>
          <w:b/>
          <w:bCs/>
          <w:color w:val="4472C4" w:themeColor="accent1"/>
          <w:lang w:val="en-US"/>
        </w:rPr>
        <w:t>component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transmit is</w:t>
      </w:r>
    </w:p>
    <w:p w14:paraId="7B73D5A1" w14:textId="43488E0F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</w:t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>generic (</w:t>
      </w:r>
      <w:proofErr w:type="spellStart"/>
      <w:proofErr w:type="gramStart"/>
      <w:r w:rsidRPr="00574E72">
        <w:rPr>
          <w:b/>
          <w:bCs/>
          <w:color w:val="4472C4" w:themeColor="accent1"/>
          <w:lang w:val="en-US"/>
        </w:rPr>
        <w:t>NDBits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natural := 8);</w:t>
      </w:r>
    </w:p>
    <w:p w14:paraId="25D76D76" w14:textId="5D65AB3C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</w:t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port </w:t>
      </w:r>
      <w:proofErr w:type="gramStart"/>
      <w:r w:rsidRPr="00574E72">
        <w:rPr>
          <w:b/>
          <w:bCs/>
          <w:color w:val="4472C4" w:themeColor="accent1"/>
          <w:lang w:val="en-US"/>
        </w:rPr>
        <w:t>(</w:t>
      </w:r>
      <w:r>
        <w:rPr>
          <w:b/>
          <w:bCs/>
          <w:color w:val="4472C4" w:themeColor="accent1"/>
          <w:lang w:val="en-US"/>
        </w:rPr>
        <w:t xml:space="preserve">  </w:t>
      </w:r>
      <w:proofErr w:type="gramEnd"/>
      <w:r>
        <w:rPr>
          <w:b/>
          <w:bCs/>
          <w:color w:val="4472C4" w:themeColor="accent1"/>
          <w:lang w:val="en-US"/>
        </w:rPr>
        <w:t xml:space="preserve">  </w:t>
      </w:r>
      <w:r w:rsidRPr="00574E72">
        <w:rPr>
          <w:b/>
          <w:bCs/>
          <w:color w:val="4472C4" w:themeColor="accent1"/>
          <w:lang w:val="en-US"/>
        </w:rPr>
        <w:t xml:space="preserve">CLK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</w:p>
    <w:p w14:paraId="548F17F7" w14:textId="0A4A3E8D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RST </w:t>
      </w: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10973F3E" w14:textId="7003D094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TopTx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1561DF34" w14:textId="79168546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StartTx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66BC91C6" w14:textId="1618244A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</w:r>
      <w:proofErr w:type="gramStart"/>
      <w:r w:rsidRPr="00574E72">
        <w:rPr>
          <w:b/>
          <w:bCs/>
          <w:color w:val="4472C4" w:themeColor="accent1"/>
          <w:lang w:val="en-US"/>
        </w:rPr>
        <w:t xml:space="preserve">Din  </w:t>
      </w:r>
      <w:r w:rsidRPr="00574E72">
        <w:rPr>
          <w:b/>
          <w:bCs/>
          <w:color w:val="4472C4" w:themeColor="accent1"/>
          <w:lang w:val="en-US"/>
        </w:rPr>
        <w:tab/>
      </w:r>
      <w:proofErr w:type="gramEnd"/>
      <w:r w:rsidRPr="00574E72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std_logic_vector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(NDBits-1 </w:t>
      </w:r>
      <w:proofErr w:type="spellStart"/>
      <w:r w:rsidRPr="00574E72">
        <w:rPr>
          <w:b/>
          <w:bCs/>
          <w:color w:val="4472C4" w:themeColor="accent1"/>
          <w:lang w:val="en-US"/>
        </w:rPr>
        <w:t>downto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0);</w:t>
      </w:r>
    </w:p>
    <w:p w14:paraId="6B31487F" w14:textId="3734F0CB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Tx </w:t>
      </w: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77AFCED7" w14:textId="2067052D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TxBusy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out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)</w:t>
      </w:r>
      <w:proofErr w:type="gramEnd"/>
      <w:r w:rsidRPr="00574E72">
        <w:rPr>
          <w:b/>
          <w:bCs/>
          <w:color w:val="4472C4" w:themeColor="accent1"/>
          <w:lang w:val="en-US"/>
        </w:rPr>
        <w:t>;</w:t>
      </w:r>
    </w:p>
    <w:p w14:paraId="42DAE299" w14:textId="2B3E43CD" w:rsidR="00574E72" w:rsidRDefault="00574E72" w:rsidP="00574E72">
      <w:pPr>
        <w:spacing w:after="0"/>
        <w:rPr>
          <w:b/>
          <w:bCs/>
          <w:color w:val="4472C4" w:themeColor="accent1"/>
        </w:rPr>
      </w:pPr>
      <w:proofErr w:type="spellStart"/>
      <w:r w:rsidRPr="00574E72">
        <w:rPr>
          <w:b/>
          <w:bCs/>
          <w:color w:val="4472C4" w:themeColor="accent1"/>
        </w:rPr>
        <w:t>end</w:t>
      </w:r>
      <w:proofErr w:type="spellEnd"/>
      <w:r w:rsidRPr="00574E72">
        <w:rPr>
          <w:b/>
          <w:bCs/>
          <w:color w:val="4472C4" w:themeColor="accent1"/>
        </w:rPr>
        <w:t xml:space="preserve"> </w:t>
      </w:r>
      <w:proofErr w:type="spellStart"/>
      <w:r w:rsidRPr="00574E72">
        <w:rPr>
          <w:b/>
          <w:bCs/>
          <w:color w:val="4472C4" w:themeColor="accent1"/>
        </w:rPr>
        <w:t>component</w:t>
      </w:r>
      <w:proofErr w:type="spellEnd"/>
      <w:r w:rsidRPr="00574E72">
        <w:rPr>
          <w:b/>
          <w:bCs/>
          <w:color w:val="4472C4" w:themeColor="accent1"/>
        </w:rPr>
        <w:t>;</w:t>
      </w:r>
    </w:p>
    <w:p w14:paraId="0EBBC8A5" w14:textId="5D16B1C1" w:rsidR="00574E72" w:rsidRDefault="00574E72" w:rsidP="00574E72">
      <w:pPr>
        <w:spacing w:after="0"/>
      </w:pPr>
    </w:p>
    <w:p w14:paraId="4AAE2C21" w14:textId="65D79AAA" w:rsidR="00574E72" w:rsidRDefault="00574E72" w:rsidP="00574E72">
      <w:pPr>
        <w:spacing w:after="0"/>
      </w:pPr>
      <w:r>
        <w:t>El componente “</w:t>
      </w:r>
      <w:proofErr w:type="spellStart"/>
      <w:r>
        <w:t>transmit</w:t>
      </w:r>
      <w:proofErr w:type="spellEnd"/>
      <w:r>
        <w:t>” es usado para manejar la transmisión de datos.</w:t>
      </w:r>
    </w:p>
    <w:p w14:paraId="1B556299" w14:textId="35B43E35" w:rsidR="00574E72" w:rsidRDefault="00574E72" w:rsidP="00574E72">
      <w:pPr>
        <w:spacing w:after="0"/>
      </w:pPr>
    </w:p>
    <w:p w14:paraId="5EC33AB0" w14:textId="02959787" w:rsidR="00574E72" w:rsidRDefault="00574E72" w:rsidP="00574E72">
      <w:pPr>
        <w:spacing w:after="0"/>
        <w:rPr>
          <w:b/>
          <w:bCs/>
        </w:rPr>
      </w:pPr>
      <w:proofErr w:type="spellStart"/>
      <w:r>
        <w:rPr>
          <w:b/>
          <w:bCs/>
        </w:rPr>
        <w:t>Receibe</w:t>
      </w:r>
      <w:proofErr w:type="spellEnd"/>
      <w:r>
        <w:rPr>
          <w:b/>
          <w:bCs/>
        </w:rPr>
        <w:t>:</w:t>
      </w:r>
    </w:p>
    <w:p w14:paraId="3FE2D06A" w14:textId="7B623917" w:rsidR="00574E72" w:rsidRDefault="00574E72" w:rsidP="00574E72">
      <w:pPr>
        <w:spacing w:after="0"/>
      </w:pPr>
    </w:p>
    <w:p w14:paraId="51EC04CB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proofErr w:type="gramStart"/>
      <w:r w:rsidRPr="00574E72">
        <w:rPr>
          <w:b/>
          <w:bCs/>
          <w:color w:val="4472C4" w:themeColor="accent1"/>
          <w:lang w:val="en-US"/>
        </w:rPr>
        <w:t>component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receive is</w:t>
      </w:r>
    </w:p>
    <w:p w14:paraId="6680D083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generic (</w:t>
      </w:r>
      <w:proofErr w:type="spellStart"/>
      <w:proofErr w:type="gramStart"/>
      <w:r w:rsidRPr="00574E72">
        <w:rPr>
          <w:b/>
          <w:bCs/>
          <w:color w:val="4472C4" w:themeColor="accent1"/>
          <w:lang w:val="en-US"/>
        </w:rPr>
        <w:t>NDBits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:</w:t>
      </w:r>
      <w:proofErr w:type="gramEnd"/>
      <w:r w:rsidRPr="00574E72">
        <w:rPr>
          <w:b/>
          <w:bCs/>
          <w:color w:val="4472C4" w:themeColor="accent1"/>
          <w:lang w:val="en-US"/>
        </w:rPr>
        <w:t xml:space="preserve"> natural := 8);</w:t>
      </w:r>
    </w:p>
    <w:p w14:paraId="76CC1996" w14:textId="7777777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   port (CLK</w:t>
      </w:r>
      <w:r w:rsidRPr="00574E72">
        <w:rPr>
          <w:b/>
          <w:bCs/>
          <w:color w:val="4472C4" w:themeColor="accent1"/>
          <w:lang w:val="en-US"/>
        </w:rPr>
        <w:tab/>
        <w:t xml:space="preserve"> </w:t>
      </w:r>
      <w:r w:rsidRPr="00574E72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0EFE9432" w14:textId="7936B15B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  <w:t xml:space="preserve">RST </w:t>
      </w: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5787E9A6" w14:textId="017D6425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  <w:t xml:space="preserve">Rx </w:t>
      </w: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141B7AF2" w14:textId="0129691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Dout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574E72">
        <w:rPr>
          <w:b/>
          <w:bCs/>
          <w:color w:val="4472C4" w:themeColor="accent1"/>
          <w:lang w:val="en-US"/>
        </w:rPr>
        <w:t>std_logic_vector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(NDBits-1 </w:t>
      </w:r>
      <w:proofErr w:type="spellStart"/>
      <w:r w:rsidRPr="00574E72">
        <w:rPr>
          <w:b/>
          <w:bCs/>
          <w:color w:val="4472C4" w:themeColor="accent1"/>
          <w:lang w:val="en-US"/>
        </w:rPr>
        <w:t>downto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0</w:t>
      </w:r>
      <w:proofErr w:type="gramStart"/>
      <w:r w:rsidRPr="00574E72">
        <w:rPr>
          <w:b/>
          <w:bCs/>
          <w:color w:val="4472C4" w:themeColor="accent1"/>
          <w:lang w:val="en-US"/>
        </w:rPr>
        <w:t>);</w:t>
      </w:r>
      <w:proofErr w:type="gramEnd"/>
    </w:p>
    <w:p w14:paraId="7D485021" w14:textId="449F5D37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RxErr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out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5A37075C" w14:textId="30C7D20F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RxRdy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ab/>
        <w:t xml:space="preserve">: out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0C223A8D" w14:textId="7CD2636F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  <w:t xml:space="preserve">Top16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182CFCCE" w14:textId="2E3D9F4C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ClrDiv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out </w:t>
      </w:r>
      <w:proofErr w:type="spellStart"/>
      <w:r w:rsidRPr="00574E72">
        <w:rPr>
          <w:b/>
          <w:bCs/>
          <w:color w:val="4472C4" w:themeColor="accent1"/>
          <w:lang w:val="en-US"/>
        </w:rPr>
        <w:t>std_</w:t>
      </w:r>
      <w:proofErr w:type="gramStart"/>
      <w:r w:rsidRPr="00574E72">
        <w:rPr>
          <w:b/>
          <w:bCs/>
          <w:color w:val="4472C4" w:themeColor="accent1"/>
          <w:lang w:val="en-US"/>
        </w:rPr>
        <w:t>logic</w:t>
      </w:r>
      <w:proofErr w:type="spellEnd"/>
      <w:r w:rsidRPr="00574E72">
        <w:rPr>
          <w:b/>
          <w:bCs/>
          <w:color w:val="4472C4" w:themeColor="accent1"/>
          <w:lang w:val="en-US"/>
        </w:rPr>
        <w:t>;</w:t>
      </w:r>
      <w:proofErr w:type="gramEnd"/>
    </w:p>
    <w:p w14:paraId="10EB2C8D" w14:textId="0D14F7C3" w:rsidR="00574E72" w:rsidRP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ab/>
      </w:r>
      <w:proofErr w:type="spellStart"/>
      <w:r w:rsidRPr="00574E72">
        <w:rPr>
          <w:b/>
          <w:bCs/>
          <w:color w:val="4472C4" w:themeColor="accent1"/>
          <w:lang w:val="en-US"/>
        </w:rPr>
        <w:t>TopRx</w:t>
      </w:r>
      <w:proofErr w:type="spellEnd"/>
      <w:r w:rsidRPr="00574E72">
        <w:rPr>
          <w:b/>
          <w:bCs/>
          <w:color w:val="4472C4" w:themeColor="accent1"/>
          <w:lang w:val="en-US"/>
        </w:rPr>
        <w:t xml:space="preserve"> </w:t>
      </w:r>
      <w:r w:rsidRPr="00574E72">
        <w:rPr>
          <w:b/>
          <w:bCs/>
          <w:color w:val="4472C4" w:themeColor="accent1"/>
          <w:lang w:val="en-US"/>
        </w:rPr>
        <w:tab/>
      </w:r>
      <w:r>
        <w:rPr>
          <w:b/>
          <w:bCs/>
          <w:color w:val="4472C4" w:themeColor="accent1"/>
          <w:lang w:val="en-US"/>
        </w:rPr>
        <w:tab/>
      </w:r>
      <w:r w:rsidRPr="00574E72">
        <w:rPr>
          <w:b/>
          <w:bCs/>
          <w:color w:val="4472C4" w:themeColor="accent1"/>
          <w:lang w:val="en-US"/>
        </w:rPr>
        <w:t xml:space="preserve">: in </w:t>
      </w:r>
      <w:proofErr w:type="spellStart"/>
      <w:r w:rsidRPr="00574E72">
        <w:rPr>
          <w:b/>
          <w:bCs/>
          <w:color w:val="4472C4" w:themeColor="accent1"/>
          <w:lang w:val="en-US"/>
        </w:rPr>
        <w:t>std_logic</w:t>
      </w:r>
      <w:proofErr w:type="spellEnd"/>
      <w:proofErr w:type="gramStart"/>
      <w:r w:rsidRPr="00574E72">
        <w:rPr>
          <w:b/>
          <w:bCs/>
          <w:color w:val="4472C4" w:themeColor="accent1"/>
          <w:lang w:val="en-US"/>
        </w:rPr>
        <w:t>);</w:t>
      </w:r>
      <w:proofErr w:type="gramEnd"/>
    </w:p>
    <w:p w14:paraId="02351C3F" w14:textId="78719C73" w:rsid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  <w:r w:rsidRPr="00574E72">
        <w:rPr>
          <w:b/>
          <w:bCs/>
          <w:color w:val="4472C4" w:themeColor="accent1"/>
          <w:lang w:val="en-US"/>
        </w:rPr>
        <w:t xml:space="preserve">end </w:t>
      </w:r>
      <w:proofErr w:type="gramStart"/>
      <w:r w:rsidRPr="00574E72">
        <w:rPr>
          <w:b/>
          <w:bCs/>
          <w:color w:val="4472C4" w:themeColor="accent1"/>
          <w:lang w:val="en-US"/>
        </w:rPr>
        <w:t>component;</w:t>
      </w:r>
      <w:proofErr w:type="gramEnd"/>
    </w:p>
    <w:p w14:paraId="398BD2DA" w14:textId="4424BE66" w:rsidR="00574E72" w:rsidRDefault="00574E72" w:rsidP="00574E72">
      <w:pPr>
        <w:spacing w:after="0"/>
        <w:rPr>
          <w:b/>
          <w:bCs/>
          <w:color w:val="4472C4" w:themeColor="accent1"/>
          <w:lang w:val="en-US"/>
        </w:rPr>
      </w:pPr>
    </w:p>
    <w:p w14:paraId="50A93AA7" w14:textId="3D548867" w:rsidR="00574E72" w:rsidRPr="00574E72" w:rsidRDefault="00574E72" w:rsidP="00574E72">
      <w:pPr>
        <w:spacing w:after="0"/>
      </w:pPr>
      <w:r w:rsidRPr="00574E72">
        <w:t xml:space="preserve">Este </w:t>
      </w:r>
      <w:proofErr w:type="spellStart"/>
      <w:r w:rsidRPr="00574E72">
        <w:t>ultimo</w:t>
      </w:r>
      <w:proofErr w:type="spellEnd"/>
      <w:r w:rsidRPr="00574E72">
        <w:t xml:space="preserve"> componente es usado p</w:t>
      </w:r>
      <w:r>
        <w:t>ara gestionar la recepción de datos.</w:t>
      </w:r>
    </w:p>
    <w:sectPr w:rsidR="00574E72" w:rsidRPr="00574E72" w:rsidSect="000B7536">
      <w:footerReference w:type="default" r:id="rId10"/>
      <w:pgSz w:w="11906" w:h="17338"/>
      <w:pgMar w:top="1208" w:right="1002" w:bottom="657" w:left="1138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1596" w14:textId="77777777" w:rsidR="001C4D8B" w:rsidRDefault="001C4D8B" w:rsidP="002D2D29">
      <w:pPr>
        <w:spacing w:after="0" w:line="240" w:lineRule="auto"/>
      </w:pPr>
      <w:r>
        <w:separator/>
      </w:r>
    </w:p>
  </w:endnote>
  <w:endnote w:type="continuationSeparator" w:id="0">
    <w:p w14:paraId="04661427" w14:textId="77777777" w:rsidR="001C4D8B" w:rsidRDefault="001C4D8B" w:rsidP="002D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300921"/>
      <w:docPartObj>
        <w:docPartGallery w:val="Page Numbers (Bottom of Page)"/>
        <w:docPartUnique/>
      </w:docPartObj>
    </w:sdtPr>
    <w:sdtContent>
      <w:p w14:paraId="421DA5D7" w14:textId="0FE649D8" w:rsidR="002D2D29" w:rsidRDefault="002D2D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05E06A" w14:textId="77777777" w:rsidR="002D2D29" w:rsidRDefault="002D2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0377" w14:textId="77777777" w:rsidR="001C4D8B" w:rsidRDefault="001C4D8B" w:rsidP="002D2D29">
      <w:pPr>
        <w:spacing w:after="0" w:line="240" w:lineRule="auto"/>
      </w:pPr>
      <w:r>
        <w:separator/>
      </w:r>
    </w:p>
  </w:footnote>
  <w:footnote w:type="continuationSeparator" w:id="0">
    <w:p w14:paraId="0051923B" w14:textId="77777777" w:rsidR="001C4D8B" w:rsidRDefault="001C4D8B" w:rsidP="002D2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BD5"/>
    <w:multiLevelType w:val="hybridMultilevel"/>
    <w:tmpl w:val="E0664E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CA41CC"/>
    <w:multiLevelType w:val="hybridMultilevel"/>
    <w:tmpl w:val="A3C067C0"/>
    <w:lvl w:ilvl="0" w:tplc="9C584298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83EE8"/>
    <w:multiLevelType w:val="hybridMultilevel"/>
    <w:tmpl w:val="F4B8CA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2"/>
    <w:rsid w:val="000B194C"/>
    <w:rsid w:val="000B7536"/>
    <w:rsid w:val="00144ABD"/>
    <w:rsid w:val="001C4D8B"/>
    <w:rsid w:val="001C5D7E"/>
    <w:rsid w:val="002773B1"/>
    <w:rsid w:val="002C603B"/>
    <w:rsid w:val="002D2D29"/>
    <w:rsid w:val="002D6292"/>
    <w:rsid w:val="00367123"/>
    <w:rsid w:val="0043664D"/>
    <w:rsid w:val="004A63EC"/>
    <w:rsid w:val="00516D84"/>
    <w:rsid w:val="00574E72"/>
    <w:rsid w:val="00671AB2"/>
    <w:rsid w:val="006E03EB"/>
    <w:rsid w:val="00814A2F"/>
    <w:rsid w:val="00933AAE"/>
    <w:rsid w:val="00AF7413"/>
    <w:rsid w:val="00B5585C"/>
    <w:rsid w:val="00C337EC"/>
    <w:rsid w:val="00C367BA"/>
    <w:rsid w:val="00C85B5A"/>
    <w:rsid w:val="00CF3863"/>
    <w:rsid w:val="00D37730"/>
    <w:rsid w:val="00D97F51"/>
    <w:rsid w:val="00F0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1A3F"/>
  <w15:chartTrackingRefBased/>
  <w15:docId w15:val="{192472BD-B583-4FAF-98CE-4B1AD1E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67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36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6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B753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75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5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75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D29"/>
  </w:style>
  <w:style w:type="paragraph" w:styleId="Piedepgina">
    <w:name w:val="footer"/>
    <w:basedOn w:val="Normal"/>
    <w:link w:val="PiedepginaCar"/>
    <w:uiPriority w:val="99"/>
    <w:unhideWhenUsed/>
    <w:rsid w:val="002D2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68646-FCE6-4B77-A140-1373CB78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2726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8</cp:revision>
  <cp:lastPrinted>2021-05-22T18:40:00Z</cp:lastPrinted>
  <dcterms:created xsi:type="dcterms:W3CDTF">2021-05-21T04:31:00Z</dcterms:created>
  <dcterms:modified xsi:type="dcterms:W3CDTF">2021-05-22T21:29:00Z</dcterms:modified>
</cp:coreProperties>
</file>