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001DA" w14:textId="367BC289" w:rsidR="00DB718C" w:rsidRPr="00556DC3" w:rsidRDefault="00DB718C">
      <w:pPr>
        <w:rPr>
          <w:rFonts w:ascii="Times New Roman" w:hAnsi="Times New Roman" w:cs="Times New Roman"/>
          <w:b/>
          <w:sz w:val="40"/>
          <w:szCs w:val="40"/>
        </w:rPr>
      </w:pPr>
      <w:r w:rsidRPr="00556DC3">
        <w:rPr>
          <w:rFonts w:ascii="Times New Roman" w:hAnsi="Times New Roman" w:cs="Times New Roman"/>
          <w:b/>
          <w:sz w:val="40"/>
          <w:szCs w:val="40"/>
        </w:rPr>
        <w:t>Introduction:</w:t>
      </w:r>
    </w:p>
    <w:p w14:paraId="1D25D75F" w14:textId="6D4FD6C4" w:rsidR="007E5B01" w:rsidRDefault="00A07EFF">
      <w:r>
        <w:rPr>
          <w:noProof/>
        </w:rPr>
        <w:drawing>
          <wp:inline distT="0" distB="0" distL="0" distR="0" wp14:anchorId="4A3D3CCE" wp14:editId="69B05F7A">
            <wp:extent cx="5943600" cy="3361055"/>
            <wp:effectExtent l="0" t="0" r="0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116B" w14:textId="307C0539" w:rsidR="00DB718C" w:rsidRDefault="00DB718C"/>
    <w:p w14:paraId="20E11CE6" w14:textId="377700A1" w:rsidR="00DB718C" w:rsidRDefault="00DB718C">
      <w:pPr>
        <w:rPr>
          <w:b/>
        </w:rPr>
      </w:pPr>
      <w:r w:rsidRPr="00DB718C">
        <w:rPr>
          <w:rFonts w:ascii="Times New Roman" w:hAnsi="Times New Roman" w:cs="Times New Roman"/>
          <w:b/>
          <w:sz w:val="32"/>
          <w:szCs w:val="32"/>
        </w:rPr>
        <w:t>Prerequisites</w:t>
      </w:r>
      <w:r>
        <w:rPr>
          <w:b/>
        </w:rPr>
        <w:t>:</w:t>
      </w:r>
    </w:p>
    <w:p w14:paraId="6B5FE040" w14:textId="4203A8E8" w:rsidR="00DB718C" w:rsidRPr="003B2FD8" w:rsidRDefault="00DB718C" w:rsidP="00DB7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3B2FD8">
        <w:rPr>
          <w:rFonts w:ascii="Times New Roman" w:hAnsi="Times New Roman" w:cs="Times New Roman"/>
          <w:b/>
          <w:sz w:val="36"/>
          <w:szCs w:val="36"/>
        </w:rPr>
        <w:t>class.forname(</w:t>
      </w:r>
      <w:r w:rsidR="00924AF6" w:rsidRPr="003B2FD8">
        <w:rPr>
          <w:rFonts w:ascii="Times New Roman" w:hAnsi="Times New Roman" w:cs="Times New Roman"/>
          <w:b/>
          <w:sz w:val="36"/>
          <w:szCs w:val="36"/>
        </w:rPr>
        <w:t>“ &lt;input&gt;”</w:t>
      </w:r>
      <w:r w:rsidRPr="003B2FD8">
        <w:rPr>
          <w:rFonts w:ascii="Times New Roman" w:hAnsi="Times New Roman" w:cs="Times New Roman"/>
          <w:b/>
          <w:sz w:val="36"/>
          <w:szCs w:val="36"/>
        </w:rPr>
        <w:t xml:space="preserve">): </w:t>
      </w:r>
    </w:p>
    <w:p w14:paraId="2173A719" w14:textId="2A2081A2" w:rsidR="00D77DA1" w:rsidRPr="003B2FD8" w:rsidRDefault="003B2FD8" w:rsidP="003B2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prototype: public static Class forName(String class_name) throws ClassNotFoundException </w:t>
      </w:r>
    </w:p>
    <w:p w14:paraId="25F51E67" w14:textId="25D704FF" w:rsidR="00BA6E25" w:rsidRDefault="00BA6E25" w:rsidP="00924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4AF6">
        <w:rPr>
          <w:rFonts w:ascii="Times New Roman" w:hAnsi="Times New Roman" w:cs="Times New Roman"/>
          <w:sz w:val="28"/>
          <w:szCs w:val="28"/>
        </w:rPr>
        <w:t>It will load class byte cod</w:t>
      </w:r>
      <w:r w:rsidR="00FE3238" w:rsidRPr="00924AF6">
        <w:rPr>
          <w:rFonts w:ascii="Times New Roman" w:hAnsi="Times New Roman" w:cs="Times New Roman"/>
          <w:sz w:val="28"/>
          <w:szCs w:val="28"/>
        </w:rPr>
        <w:t>e to the memory without creating object for the respective class.</w:t>
      </w:r>
    </w:p>
    <w:p w14:paraId="44E7695A" w14:textId="6C0DC703" w:rsidR="00924AF6" w:rsidRPr="00924AF6" w:rsidRDefault="00924AF6" w:rsidP="00924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924AF6">
        <w:rPr>
          <w:rFonts w:ascii="Times New Roman" w:hAnsi="Times New Roman" w:cs="Times New Roman"/>
          <w:sz w:val="28"/>
          <w:szCs w:val="28"/>
          <w:highlight w:val="green"/>
        </w:rPr>
        <w:t>Class c =  Class.forName("com.require.forNameClass");</w:t>
      </w:r>
    </w:p>
    <w:p w14:paraId="6798A2A4" w14:textId="1ED5262F" w:rsidR="00924AF6" w:rsidRDefault="00924AF6" w:rsidP="00924A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4AF6">
        <w:rPr>
          <w:rFonts w:ascii="Times New Roman" w:hAnsi="Times New Roman" w:cs="Times New Roman"/>
          <w:sz w:val="28"/>
          <w:szCs w:val="28"/>
        </w:rPr>
        <w:t>JVM will check for path in current directory, java libraries and location provided by classPath variable, if not found JVM will throw classCastException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25ACB1" w14:textId="678AFC07" w:rsidR="003B2FD8" w:rsidRDefault="005632ED" w:rsidP="003B2F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here JVM loads forNameClass byte code to the memory and then JVM every takes every details of that class and that information is stores as java.lang.Class object in heap memory.</w:t>
      </w:r>
      <w:r w:rsidR="006B0DDF">
        <w:rPr>
          <w:rFonts w:ascii="Times New Roman" w:hAnsi="Times New Roman" w:cs="Times New Roman"/>
          <w:sz w:val="28"/>
          <w:szCs w:val="28"/>
        </w:rPr>
        <w:t>then reference variable is stored in Class variable 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F389D5" w14:textId="496A6491" w:rsidR="003B2FD8" w:rsidRDefault="003B2FD8" w:rsidP="003B2FD8">
      <w:pPr>
        <w:rPr>
          <w:rFonts w:ascii="Times New Roman" w:hAnsi="Times New Roman" w:cs="Times New Roman"/>
          <w:sz w:val="28"/>
          <w:szCs w:val="28"/>
        </w:rPr>
      </w:pPr>
    </w:p>
    <w:p w14:paraId="11A0E91E" w14:textId="3BD8FD22" w:rsidR="003B2FD8" w:rsidRDefault="003B2FD8" w:rsidP="003B2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3B2FD8">
        <w:rPr>
          <w:rFonts w:ascii="Times New Roman" w:hAnsi="Times New Roman" w:cs="Times New Roman"/>
          <w:b/>
          <w:sz w:val="36"/>
          <w:szCs w:val="36"/>
        </w:rPr>
        <w:t>newInstance():</w:t>
      </w:r>
    </w:p>
    <w:p w14:paraId="0E73D799" w14:textId="32CFA582" w:rsidR="003B2FD8" w:rsidRDefault="003B2FD8" w:rsidP="003B2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prototyoe: public Object newInstance() throws InstantiationException, IllegalAccessException</w:t>
      </w:r>
    </w:p>
    <w:p w14:paraId="630D4B89" w14:textId="1AE8DFEF" w:rsidR="003B2FD8" w:rsidRDefault="003B2FD8" w:rsidP="003B2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able to create an object for the loaded class.</w:t>
      </w:r>
    </w:p>
    <w:p w14:paraId="72E3868C" w14:textId="2A107E6D" w:rsidR="00FB3742" w:rsidRPr="00FB3742" w:rsidRDefault="00FB3742" w:rsidP="003B2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FB3742">
        <w:rPr>
          <w:rFonts w:ascii="Times New Roman" w:hAnsi="Times New Roman" w:cs="Times New Roman"/>
          <w:sz w:val="28"/>
          <w:szCs w:val="28"/>
          <w:highlight w:val="green"/>
        </w:rPr>
        <w:t>Object obj = c.newInstance();</w:t>
      </w:r>
    </w:p>
    <w:p w14:paraId="717DE2D8" w14:textId="555431CF" w:rsidR="006761DA" w:rsidRDefault="006761DA" w:rsidP="003B2F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JVM will check for </w:t>
      </w:r>
      <w:r w:rsidR="00821B3B">
        <w:rPr>
          <w:rFonts w:ascii="Times New Roman" w:hAnsi="Times New Roman" w:cs="Times New Roman"/>
          <w:sz w:val="28"/>
          <w:szCs w:val="28"/>
        </w:rPr>
        <w:t>loaded class and in that it checks for Zero argument public constructor and creates object using it.</w:t>
      </w:r>
    </w:p>
    <w:p w14:paraId="1A07C657" w14:textId="77777777" w:rsidR="00055049" w:rsidRPr="00055049" w:rsidRDefault="00055049" w:rsidP="00055049">
      <w:pPr>
        <w:rPr>
          <w:rFonts w:ascii="Times New Roman" w:hAnsi="Times New Roman" w:cs="Times New Roman"/>
          <w:sz w:val="28"/>
          <w:szCs w:val="28"/>
        </w:rPr>
      </w:pPr>
    </w:p>
    <w:p w14:paraId="792A31BE" w14:textId="55BE0CE4" w:rsidR="00E4647D" w:rsidRDefault="00B41A2B" w:rsidP="00E4647D">
      <w:pPr>
        <w:pStyle w:val="ListParagraph"/>
        <w:rPr>
          <w:rFonts w:ascii="Times New Roman" w:hAnsi="Times New Roman" w:cs="Times New Roman"/>
          <w:sz w:val="28"/>
          <w:szCs w:val="32"/>
        </w:rPr>
      </w:pPr>
      <w:r w:rsidRPr="00B41A2B">
        <w:rPr>
          <w:rFonts w:ascii="Times New Roman" w:hAnsi="Times New Roman" w:cs="Times New Roman"/>
          <w:b/>
          <w:sz w:val="32"/>
          <w:szCs w:val="32"/>
        </w:rPr>
        <w:lastRenderedPageBreak/>
        <w:t>Dynamic Input approaches:</w:t>
      </w:r>
      <w:r w:rsidR="00E4647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4647D" w:rsidRPr="00E4647D">
        <w:rPr>
          <w:rFonts w:ascii="Times New Roman" w:hAnsi="Times New Roman" w:cs="Times New Roman"/>
          <w:sz w:val="28"/>
          <w:szCs w:val="32"/>
        </w:rPr>
        <w:t>If we provide data to application at run time</w:t>
      </w:r>
    </w:p>
    <w:p w14:paraId="68ECECFD" w14:textId="32A43331" w:rsidR="005538BF" w:rsidRDefault="00E4647D" w:rsidP="005538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Buffered Reader: </w:t>
      </w:r>
    </w:p>
    <w:p w14:paraId="604CA049" w14:textId="77777777" w:rsidR="005538BF" w:rsidRPr="005538BF" w:rsidRDefault="005538BF" w:rsidP="00055049">
      <w:pPr>
        <w:rPr>
          <w:rFonts w:ascii="Times New Roman" w:hAnsi="Times New Roman" w:cs="Times New Roman"/>
          <w:sz w:val="28"/>
          <w:szCs w:val="32"/>
        </w:rPr>
      </w:pPr>
    </w:p>
    <w:p w14:paraId="68E45E63" w14:textId="2C0116CC" w:rsidR="005538BF" w:rsidRPr="00055049" w:rsidRDefault="005538BF" w:rsidP="00055049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40D44BFA" wp14:editId="2B652526">
            <wp:extent cx="6454239" cy="3686088"/>
            <wp:effectExtent l="0" t="0" r="381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ffe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669" cy="36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C915" w14:textId="77777777" w:rsidR="00E4647D" w:rsidRPr="00B41A2B" w:rsidRDefault="00E4647D" w:rsidP="0005504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298FC235" w14:textId="55B237FA" w:rsidR="00B41A2B" w:rsidRPr="00055049" w:rsidRDefault="00055049" w:rsidP="00055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System class has a static variable “in” which holds InputStream object. </w:t>
      </w:r>
      <w:r w:rsidR="00B00A6E">
        <w:rPr>
          <w:rFonts w:ascii="Times New Roman" w:hAnsi="Times New Roman" w:cs="Times New Roman"/>
          <w:sz w:val="28"/>
          <w:szCs w:val="28"/>
        </w:rPr>
        <w:t xml:space="preserve">This inputStream object is connected to command Promt which </w:t>
      </w:r>
      <w:r w:rsidR="0002455D">
        <w:rPr>
          <w:rFonts w:ascii="Times New Roman" w:hAnsi="Times New Roman" w:cs="Times New Roman"/>
          <w:sz w:val="28"/>
          <w:szCs w:val="28"/>
        </w:rPr>
        <w:t xml:space="preserve">takes the input as </w:t>
      </w:r>
      <w:r w:rsidR="00B00A6E">
        <w:rPr>
          <w:rFonts w:ascii="Times New Roman" w:hAnsi="Times New Roman" w:cs="Times New Roman"/>
          <w:sz w:val="28"/>
          <w:szCs w:val="28"/>
        </w:rPr>
        <w:t>bytes.</w:t>
      </w:r>
      <w:r>
        <w:rPr>
          <w:rFonts w:ascii="Times New Roman" w:hAnsi="Times New Roman" w:cs="Times New Roman"/>
          <w:sz w:val="28"/>
          <w:szCs w:val="28"/>
        </w:rPr>
        <w:t>To convert bytes to chars we use InputStremReader. To improve the performance we use BufferedReader which gives output as Strings.</w:t>
      </w:r>
    </w:p>
    <w:p w14:paraId="6E8D3A48" w14:textId="0FEAF9EB" w:rsidR="00B41A2B" w:rsidRDefault="00BB565C" w:rsidP="00BB5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BufferedReader method has two methods to read the data.</w:t>
      </w:r>
    </w:p>
    <w:p w14:paraId="448268B0" w14:textId="22A3E9CA" w:rsidR="00BB565C" w:rsidRDefault="00BB565C" w:rsidP="00BB56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read() : It will read single character in the form of its ASCII value </w:t>
      </w:r>
    </w:p>
    <w:p w14:paraId="70BDD690" w14:textId="0FAC13CC" w:rsidR="00BB565C" w:rsidRDefault="00BB565C" w:rsidP="00BB565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int read()</w:t>
      </w:r>
    </w:p>
    <w:p w14:paraId="7A24E53C" w14:textId="7C0CE4EB" w:rsidR="00BB565C" w:rsidRDefault="00BB565C" w:rsidP="00BB56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readLine() : It will read a line of text in the form of String.</w:t>
      </w:r>
    </w:p>
    <w:p w14:paraId="15B7183D" w14:textId="4E59D9BD" w:rsidR="00BB565C" w:rsidRPr="00BB565C" w:rsidRDefault="00BB565C" w:rsidP="00BB565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String readLine();</w:t>
      </w:r>
    </w:p>
    <w:p w14:paraId="5CEDA166" w14:textId="346D3E92" w:rsidR="00924AF6" w:rsidRDefault="00924AF6" w:rsidP="00924AF6">
      <w:pPr>
        <w:rPr>
          <w:rFonts w:ascii="Times New Roman" w:hAnsi="Times New Roman" w:cs="Times New Roman"/>
        </w:rPr>
      </w:pPr>
    </w:p>
    <w:p w14:paraId="59A9D67B" w14:textId="7C37F144" w:rsidR="00952757" w:rsidRPr="00660CEA" w:rsidRDefault="00660CEA" w:rsidP="00660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Scanner:</w:t>
      </w:r>
    </w:p>
    <w:p w14:paraId="10AFAFE3" w14:textId="092FBCB6" w:rsidR="00952757" w:rsidRDefault="001E5351" w:rsidP="009527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Java,util.scanner it is able to read the primitive data directly.</w:t>
      </w:r>
    </w:p>
    <w:p w14:paraId="0767411A" w14:textId="160EE76C" w:rsidR="00660CEA" w:rsidRDefault="00660CEA" w:rsidP="00660C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read primitive data as dynamic input.</w:t>
      </w:r>
    </w:p>
    <w:p w14:paraId="54D0D92C" w14:textId="475F4463" w:rsidR="00660CEA" w:rsidRDefault="00660CEA" w:rsidP="00660CE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 xxx nextXxx();</w:t>
      </w:r>
    </w:p>
    <w:p w14:paraId="2CCF7317" w14:textId="163449EE" w:rsidR="00660CEA" w:rsidRDefault="00660CEA" w:rsidP="00660C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read String as a dynamic input.</w:t>
      </w:r>
    </w:p>
    <w:p w14:paraId="6F04EC13" w14:textId="78A0842C" w:rsidR="00660CEA" w:rsidRDefault="00660CEA" w:rsidP="00660CE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 String next() // read single line delimited by space</w:t>
      </w:r>
    </w:p>
    <w:p w14:paraId="5415BA51" w14:textId="66A0CC49" w:rsidR="00660CEA" w:rsidRDefault="00660CEA" w:rsidP="00660CE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 String nextLine(); // read a line of text.</w:t>
      </w:r>
    </w:p>
    <w:p w14:paraId="41C9E935" w14:textId="69E21D4D" w:rsidR="00B64A2A" w:rsidRDefault="00B64A2A" w:rsidP="00B64A2A">
      <w:pPr>
        <w:rPr>
          <w:rFonts w:ascii="Times New Roman" w:hAnsi="Times New Roman" w:cs="Times New Roman"/>
          <w:sz w:val="28"/>
        </w:rPr>
      </w:pPr>
    </w:p>
    <w:p w14:paraId="228AF967" w14:textId="67E441CD" w:rsidR="00B64A2A" w:rsidRDefault="006A1494" w:rsidP="006A14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6A1494">
        <w:rPr>
          <w:rFonts w:ascii="Times New Roman" w:hAnsi="Times New Roman" w:cs="Times New Roman"/>
          <w:b/>
          <w:sz w:val="28"/>
        </w:rPr>
        <w:t xml:space="preserve">Console: </w:t>
      </w:r>
    </w:p>
    <w:p w14:paraId="3ABD50F5" w14:textId="3BCC3C1B" w:rsidR="002A4586" w:rsidRDefault="00AF6986" w:rsidP="002A45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overcome the limitations of BufferedReader such as data security and code optimization we go for console.</w:t>
      </w:r>
    </w:p>
    <w:p w14:paraId="252AA0A4" w14:textId="070F2D2F" w:rsidR="0099436C" w:rsidRDefault="0099436C" w:rsidP="002A45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Console con = System.console();</w:t>
      </w:r>
    </w:p>
    <w:p w14:paraId="68238C55" w14:textId="25992868" w:rsidR="00AF6986" w:rsidRDefault="00444F90" w:rsidP="00444F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display the message and to read the dynamic input in the form of string.</w:t>
      </w:r>
    </w:p>
    <w:p w14:paraId="72BC1A65" w14:textId="63F2081B" w:rsidR="00444F90" w:rsidRDefault="00444F90" w:rsidP="00444F9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 String readLine(String message)</w:t>
      </w:r>
    </w:p>
    <w:p w14:paraId="572DDA16" w14:textId="2174985F" w:rsidR="00444F90" w:rsidRDefault="00444F90" w:rsidP="00444F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To display a message and to read password data in the form char[].</w:t>
      </w:r>
    </w:p>
    <w:p w14:paraId="11062C43" w14:textId="328E48A5" w:rsidR="00444F90" w:rsidRDefault="00444F90" w:rsidP="00444F9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 char[] readPassword(String message)</w:t>
      </w:r>
    </w:p>
    <w:p w14:paraId="1785B869" w14:textId="2F5333B6" w:rsidR="00573310" w:rsidRDefault="00573310" w:rsidP="00573310">
      <w:pPr>
        <w:rPr>
          <w:rFonts w:ascii="Times New Roman" w:hAnsi="Times New Roman" w:cs="Times New Roman"/>
          <w:sz w:val="28"/>
        </w:rPr>
      </w:pPr>
    </w:p>
    <w:p w14:paraId="25F38C95" w14:textId="48CC7120" w:rsidR="00573310" w:rsidRDefault="005E5863" w:rsidP="0057331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File Input Stream and Output Stream:</w:t>
      </w:r>
    </w:p>
    <w:p w14:paraId="661CB024" w14:textId="7823C84E" w:rsidR="005E5863" w:rsidRDefault="005E5863" w:rsidP="005E58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FileInputStream: </w:t>
      </w:r>
    </w:p>
    <w:p w14:paraId="0FC862A8" w14:textId="2DBD4102" w:rsidR="005E5863" w:rsidRDefault="005E5863" w:rsidP="005E58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2D56BD7" wp14:editId="17861E0A">
            <wp:extent cx="6645910" cy="3721735"/>
            <wp:effectExtent l="0" t="0" r="2540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AC30" w14:textId="39599AAC" w:rsidR="00ED2287" w:rsidRDefault="00ED2287" w:rsidP="005E5863">
      <w:pPr>
        <w:rPr>
          <w:rFonts w:ascii="Times New Roman" w:hAnsi="Times New Roman" w:cs="Times New Roman"/>
          <w:b/>
          <w:sz w:val="28"/>
        </w:rPr>
      </w:pPr>
    </w:p>
    <w:p w14:paraId="3D8F8B21" w14:textId="46D9583D" w:rsidR="008F67FE" w:rsidRDefault="008F67FE" w:rsidP="005E5863">
      <w:pPr>
        <w:rPr>
          <w:rFonts w:ascii="Times New Roman" w:hAnsi="Times New Roman" w:cs="Times New Roman"/>
          <w:b/>
          <w:sz w:val="28"/>
        </w:rPr>
      </w:pPr>
    </w:p>
    <w:p w14:paraId="1B1B018A" w14:textId="7616DBC1" w:rsidR="008F67FE" w:rsidRDefault="008F67FE" w:rsidP="005E5863">
      <w:pPr>
        <w:rPr>
          <w:rFonts w:ascii="Times New Roman" w:hAnsi="Times New Roman" w:cs="Times New Roman"/>
          <w:b/>
          <w:sz w:val="28"/>
        </w:rPr>
      </w:pPr>
    </w:p>
    <w:p w14:paraId="65F96609" w14:textId="2BCC48E7" w:rsidR="008F67FE" w:rsidRDefault="008F67FE" w:rsidP="005E5863">
      <w:pPr>
        <w:rPr>
          <w:rFonts w:ascii="Times New Roman" w:hAnsi="Times New Roman" w:cs="Times New Roman"/>
          <w:b/>
          <w:sz w:val="28"/>
        </w:rPr>
      </w:pPr>
    </w:p>
    <w:p w14:paraId="57159365" w14:textId="71C45C7C" w:rsidR="008F67FE" w:rsidRDefault="008F67FE" w:rsidP="005E5863">
      <w:pPr>
        <w:rPr>
          <w:rFonts w:ascii="Times New Roman" w:hAnsi="Times New Roman" w:cs="Times New Roman"/>
          <w:b/>
          <w:sz w:val="28"/>
        </w:rPr>
      </w:pPr>
    </w:p>
    <w:p w14:paraId="151CF63D" w14:textId="131F38F0" w:rsidR="008F67FE" w:rsidRDefault="008F67FE" w:rsidP="005E5863">
      <w:pPr>
        <w:rPr>
          <w:rFonts w:ascii="Times New Roman" w:hAnsi="Times New Roman" w:cs="Times New Roman"/>
          <w:b/>
          <w:sz w:val="28"/>
        </w:rPr>
      </w:pPr>
    </w:p>
    <w:p w14:paraId="2FD7FA33" w14:textId="0BA6340C" w:rsidR="008F67FE" w:rsidRDefault="008F67FE" w:rsidP="005E5863">
      <w:pPr>
        <w:rPr>
          <w:rFonts w:ascii="Times New Roman" w:hAnsi="Times New Roman" w:cs="Times New Roman"/>
          <w:b/>
          <w:sz w:val="28"/>
        </w:rPr>
      </w:pPr>
    </w:p>
    <w:p w14:paraId="022768B6" w14:textId="77777777" w:rsidR="008F67FE" w:rsidRDefault="008F67FE" w:rsidP="005E5863">
      <w:pPr>
        <w:rPr>
          <w:rFonts w:ascii="Times New Roman" w:hAnsi="Times New Roman" w:cs="Times New Roman"/>
          <w:b/>
          <w:sz w:val="28"/>
        </w:rPr>
      </w:pPr>
    </w:p>
    <w:p w14:paraId="507918D5" w14:textId="3CE8B202" w:rsidR="00ED2287" w:rsidRDefault="00ED2287" w:rsidP="00ED22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FileOutputStream :</w:t>
      </w:r>
    </w:p>
    <w:p w14:paraId="4601D0CB" w14:textId="77777777" w:rsidR="008F67FE" w:rsidRPr="008F67FE" w:rsidRDefault="008F67FE" w:rsidP="008F67FE">
      <w:pPr>
        <w:rPr>
          <w:rFonts w:ascii="Times New Roman" w:hAnsi="Times New Roman" w:cs="Times New Roman"/>
          <w:b/>
          <w:sz w:val="28"/>
        </w:rPr>
      </w:pPr>
    </w:p>
    <w:p w14:paraId="71F10785" w14:textId="3FA3BA47" w:rsidR="00ED2287" w:rsidRDefault="008F67FE" w:rsidP="00ED22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5DCF457" wp14:editId="7218B80C">
            <wp:extent cx="6645910" cy="3769360"/>
            <wp:effectExtent l="0" t="0" r="2540" b="2540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1C26" w14:textId="0EFA95EE" w:rsidR="00743FCC" w:rsidRDefault="00743FCC" w:rsidP="00ED2287">
      <w:pPr>
        <w:rPr>
          <w:rFonts w:ascii="Times New Roman" w:hAnsi="Times New Roman" w:cs="Times New Roman"/>
          <w:b/>
          <w:sz w:val="28"/>
        </w:rPr>
      </w:pPr>
    </w:p>
    <w:p w14:paraId="3E5680CF" w14:textId="77777777" w:rsidR="00743FCC" w:rsidRPr="00ED2287" w:rsidRDefault="00743FCC" w:rsidP="00ED2287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14:paraId="694D7832" w14:textId="77777777" w:rsidR="005E5863" w:rsidRPr="005E5863" w:rsidRDefault="005E5863" w:rsidP="005E5863">
      <w:pPr>
        <w:rPr>
          <w:rFonts w:ascii="Times New Roman" w:hAnsi="Times New Roman" w:cs="Times New Roman"/>
          <w:b/>
          <w:sz w:val="28"/>
        </w:rPr>
      </w:pPr>
    </w:p>
    <w:sectPr w:rsidR="005E5863" w:rsidRPr="005E5863" w:rsidSect="0005504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0650"/>
    <w:multiLevelType w:val="hybridMultilevel"/>
    <w:tmpl w:val="3040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51B2C"/>
    <w:multiLevelType w:val="hybridMultilevel"/>
    <w:tmpl w:val="912CD16E"/>
    <w:lvl w:ilvl="0" w:tplc="38A0A6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B60FCE"/>
    <w:multiLevelType w:val="hybridMultilevel"/>
    <w:tmpl w:val="2DD6B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CA6D54"/>
    <w:multiLevelType w:val="hybridMultilevel"/>
    <w:tmpl w:val="07AA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6754F"/>
    <w:multiLevelType w:val="hybridMultilevel"/>
    <w:tmpl w:val="7144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66031"/>
    <w:multiLevelType w:val="hybridMultilevel"/>
    <w:tmpl w:val="39B6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4742F"/>
    <w:multiLevelType w:val="hybridMultilevel"/>
    <w:tmpl w:val="F8CC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70489"/>
    <w:multiLevelType w:val="hybridMultilevel"/>
    <w:tmpl w:val="5C5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A3C8E"/>
    <w:multiLevelType w:val="hybridMultilevel"/>
    <w:tmpl w:val="C06A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B7"/>
    <w:rsid w:val="00007BCA"/>
    <w:rsid w:val="0002455D"/>
    <w:rsid w:val="00055049"/>
    <w:rsid w:val="001E5351"/>
    <w:rsid w:val="002A4586"/>
    <w:rsid w:val="003B2FD8"/>
    <w:rsid w:val="004149FE"/>
    <w:rsid w:val="00444F90"/>
    <w:rsid w:val="005538BF"/>
    <w:rsid w:val="00556DC3"/>
    <w:rsid w:val="005632ED"/>
    <w:rsid w:val="00573310"/>
    <w:rsid w:val="005E5863"/>
    <w:rsid w:val="00660CEA"/>
    <w:rsid w:val="006761DA"/>
    <w:rsid w:val="006A1494"/>
    <w:rsid w:val="006B0DDF"/>
    <w:rsid w:val="00743FCC"/>
    <w:rsid w:val="007C2BA6"/>
    <w:rsid w:val="007E5B01"/>
    <w:rsid w:val="00821B3B"/>
    <w:rsid w:val="008F67FE"/>
    <w:rsid w:val="00924AF6"/>
    <w:rsid w:val="00952757"/>
    <w:rsid w:val="0099436C"/>
    <w:rsid w:val="00A07EFF"/>
    <w:rsid w:val="00AF6986"/>
    <w:rsid w:val="00B00A6E"/>
    <w:rsid w:val="00B41A2B"/>
    <w:rsid w:val="00B64A2A"/>
    <w:rsid w:val="00BA6E25"/>
    <w:rsid w:val="00BB565C"/>
    <w:rsid w:val="00C333B7"/>
    <w:rsid w:val="00D677F6"/>
    <w:rsid w:val="00D77DA1"/>
    <w:rsid w:val="00DB718C"/>
    <w:rsid w:val="00E4647D"/>
    <w:rsid w:val="00ED2287"/>
    <w:rsid w:val="00FB3742"/>
    <w:rsid w:val="00F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DD76"/>
  <w15:chartTrackingRefBased/>
  <w15:docId w15:val="{6E54739D-982F-4C17-9470-4B79964B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2E7DF-1B37-48CD-9AB6-99B3374B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Uppala,Sai Kumar</dc:creator>
  <cp:keywords/>
  <dc:description/>
  <cp:lastModifiedBy>Uppala,Sai Kumar</cp:lastModifiedBy>
  <cp:revision>34</cp:revision>
  <dcterms:created xsi:type="dcterms:W3CDTF">2018-11-08T17:50:00Z</dcterms:created>
  <dcterms:modified xsi:type="dcterms:W3CDTF">2018-11-09T00:59:00Z</dcterms:modified>
</cp:coreProperties>
</file>