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3A91" w14:textId="2669AC52" w:rsidR="002A1F13" w:rsidRPr="002B6358" w:rsidRDefault="002B6358" w:rsidP="002B6358">
      <w:pPr>
        <w:rPr>
          <w:b/>
          <w:bCs/>
          <w:sz w:val="36"/>
          <w:szCs w:val="36"/>
        </w:rPr>
      </w:pPr>
      <w:r w:rsidRPr="002B6358">
        <w:rPr>
          <w:sz w:val="36"/>
          <w:szCs w:val="36"/>
        </w:rPr>
        <w:t xml:space="preserve">                      </w:t>
      </w:r>
      <w:r>
        <w:rPr>
          <w:b/>
          <w:bCs/>
          <w:sz w:val="36"/>
          <w:szCs w:val="36"/>
        </w:rPr>
        <w:t>C</w:t>
      </w:r>
      <w:r w:rsidRPr="002B6358">
        <w:rPr>
          <w:b/>
          <w:bCs/>
          <w:sz w:val="36"/>
          <w:szCs w:val="36"/>
        </w:rPr>
        <w:t>onfiguring Nginx as Load Balancer</w:t>
      </w:r>
    </w:p>
    <w:p w14:paraId="158EB0B7" w14:textId="77777777" w:rsidR="002B6358" w:rsidRDefault="002B6358" w:rsidP="002B6358">
      <w:pPr>
        <w:rPr>
          <w:b/>
          <w:bCs/>
        </w:rPr>
      </w:pPr>
    </w:p>
    <w:p w14:paraId="022EBD7E" w14:textId="76E84E72" w:rsidR="002B6358" w:rsidRPr="002B6358" w:rsidRDefault="002B6358" w:rsidP="002B6358">
      <w:pPr>
        <w:rPr>
          <w:b/>
          <w:bCs/>
          <w:sz w:val="28"/>
          <w:szCs w:val="28"/>
        </w:rPr>
      </w:pPr>
      <w:r w:rsidRPr="002B6358">
        <w:rPr>
          <w:b/>
          <w:bCs/>
          <w:sz w:val="28"/>
          <w:szCs w:val="28"/>
        </w:rPr>
        <w:t xml:space="preserve">Install </w:t>
      </w:r>
      <w:r>
        <w:rPr>
          <w:b/>
          <w:bCs/>
          <w:sz w:val="28"/>
          <w:szCs w:val="28"/>
        </w:rPr>
        <w:t>Nginx</w:t>
      </w:r>
      <w:r w:rsidRPr="002B6358">
        <w:rPr>
          <w:b/>
          <w:bCs/>
          <w:sz w:val="28"/>
          <w:szCs w:val="28"/>
        </w:rPr>
        <w:t xml:space="preserve"> </w:t>
      </w:r>
    </w:p>
    <w:p w14:paraId="1F91CF2E" w14:textId="161478B3" w:rsidR="002B6358" w:rsidRDefault="002B6358" w:rsidP="002B6358">
      <w:r>
        <w:t>apt install nginx -y</w:t>
      </w:r>
    </w:p>
    <w:p w14:paraId="7D423186" w14:textId="30A163D0" w:rsidR="002B6358" w:rsidRPr="002B6358" w:rsidRDefault="002B6358" w:rsidP="002B6358">
      <w:pPr>
        <w:rPr>
          <w:b/>
          <w:bCs/>
        </w:rPr>
      </w:pPr>
      <w:r w:rsidRPr="002B6358">
        <w:rPr>
          <w:b/>
          <w:bCs/>
        </w:rPr>
        <w:t>Need to some configurations-</w:t>
      </w:r>
    </w:p>
    <w:p w14:paraId="5126CB3E" w14:textId="407C9F30" w:rsidR="002B6358" w:rsidRDefault="002B6358" w:rsidP="002B6358">
      <w:r>
        <w:t xml:space="preserve">cd </w:t>
      </w:r>
      <w:r w:rsidRPr="002B6358">
        <w:t>/etc/nginx/conf.d/</w:t>
      </w:r>
    </w:p>
    <w:p w14:paraId="22EDD433" w14:textId="026F1B03" w:rsidR="002B6358" w:rsidRDefault="002B6358" w:rsidP="002B6358">
      <w:r>
        <w:t>vi redirect.conf (Can name file anything but need to end it with .conf)</w:t>
      </w:r>
    </w:p>
    <w:p w14:paraId="1961629C" w14:textId="77777777" w:rsidR="002B6358" w:rsidRDefault="002B6358" w:rsidP="002B6358">
      <w:r>
        <w:t xml:space="preserve">    upstream backend {</w:t>
      </w:r>
    </w:p>
    <w:p w14:paraId="45BBB988" w14:textId="1054CD47" w:rsidR="002B6358" w:rsidRDefault="002B6358" w:rsidP="002B6358">
      <w:r>
        <w:t xml:space="preserve">           server 20.118.157.215:443;     # This is the backend server</w:t>
      </w:r>
    </w:p>
    <w:p w14:paraId="4681B46D" w14:textId="77777777" w:rsidR="002B6358" w:rsidRDefault="002B6358" w:rsidP="002B6358">
      <w:r>
        <w:t xml:space="preserve">         }</w:t>
      </w:r>
    </w:p>
    <w:p w14:paraId="45B6502F" w14:textId="77777777" w:rsidR="002B6358" w:rsidRDefault="002B6358" w:rsidP="002B6358">
      <w:r>
        <w:t xml:space="preserve">    server {</w:t>
      </w:r>
    </w:p>
    <w:p w14:paraId="68967C46" w14:textId="77777777" w:rsidR="002B6358" w:rsidRDefault="002B6358" w:rsidP="002B6358">
      <w:r>
        <w:t xml:space="preserve">        listen 8080;</w:t>
      </w:r>
    </w:p>
    <w:p w14:paraId="702A86EF" w14:textId="013ADEC2" w:rsidR="002B6358" w:rsidRDefault="002B6358" w:rsidP="002B6358">
      <w:r>
        <w:t xml:space="preserve">        server_name sagar1.kubewaf.com;   # Server name which is being redirected through this nginx</w:t>
      </w:r>
    </w:p>
    <w:p w14:paraId="2A87622E" w14:textId="5F1D831E" w:rsidR="002B6358" w:rsidRDefault="002B6358" w:rsidP="002B6358">
      <w:r>
        <w:t xml:space="preserve">        server_name sagar.kubewaf.com;   # Server name which is being redirected  through this </w:t>
      </w:r>
      <w:r w:rsidR="00BE52EA">
        <w:t>Nginx</w:t>
      </w:r>
    </w:p>
    <w:p w14:paraId="26CE5328" w14:textId="77777777" w:rsidR="002B6358" w:rsidRDefault="002B6358" w:rsidP="002B6358">
      <w:r>
        <w:t xml:space="preserve">      location / {</w:t>
      </w:r>
    </w:p>
    <w:p w14:paraId="739D6473" w14:textId="752BEF8C" w:rsidR="002B6358" w:rsidRDefault="002B6358" w:rsidP="002B6358">
      <w:r>
        <w:t xml:space="preserve">proxy_pass </w:t>
      </w:r>
      <w:hyperlink r:id="rId4" w:history="1">
        <w:r w:rsidRPr="00D04A11">
          <w:rPr>
            <w:rStyle w:val="Hyperlink"/>
          </w:rPr>
          <w:t>https://backend/</w:t>
        </w:r>
      </w:hyperlink>
      <w:r>
        <w:t>; # This is a very important directive. It forwards the request to backend</w:t>
      </w:r>
      <w:r w:rsidR="00B95EDB">
        <w:t>.</w:t>
      </w:r>
    </w:p>
    <w:p w14:paraId="78238FC0" w14:textId="77777777" w:rsidR="002B6358" w:rsidRPr="002B6358" w:rsidRDefault="002B6358" w:rsidP="002B6358">
      <w:pPr>
        <w:rPr>
          <w:highlight w:val="cyan"/>
        </w:rPr>
      </w:pPr>
      <w:r>
        <w:t xml:space="preserve">       </w:t>
      </w:r>
      <w:r w:rsidRPr="002B6358">
        <w:rPr>
          <w:highlight w:val="cyan"/>
        </w:rPr>
        <w:t>proxy_set_header X-Real-IP  $remote_addr;</w:t>
      </w:r>
    </w:p>
    <w:p w14:paraId="074EC23F" w14:textId="77777777" w:rsidR="002B6358" w:rsidRPr="002B6358" w:rsidRDefault="002B6358" w:rsidP="002B6358">
      <w:pPr>
        <w:rPr>
          <w:highlight w:val="cyan"/>
        </w:rPr>
      </w:pPr>
      <w:r w:rsidRPr="002B6358">
        <w:rPr>
          <w:highlight w:val="cyan"/>
        </w:rPr>
        <w:t xml:space="preserve">       proxy_set_header X-Forwarded-For $proxy_add_x_forwarded_for;</w:t>
      </w:r>
    </w:p>
    <w:p w14:paraId="737EAA59" w14:textId="77777777" w:rsidR="002B6358" w:rsidRPr="002B6358" w:rsidRDefault="002B6358" w:rsidP="002B6358">
      <w:pPr>
        <w:rPr>
          <w:highlight w:val="cyan"/>
        </w:rPr>
      </w:pPr>
      <w:r w:rsidRPr="002B6358">
        <w:rPr>
          <w:highlight w:val="cyan"/>
        </w:rPr>
        <w:t xml:space="preserve">       proxy_set_header X-Forwarded-Proto https;</w:t>
      </w:r>
    </w:p>
    <w:p w14:paraId="5D5A12C3" w14:textId="77777777" w:rsidR="002B6358" w:rsidRPr="002B6358" w:rsidRDefault="002B6358" w:rsidP="002B6358">
      <w:pPr>
        <w:rPr>
          <w:highlight w:val="cyan"/>
        </w:rPr>
      </w:pPr>
      <w:r w:rsidRPr="002B6358">
        <w:rPr>
          <w:highlight w:val="cyan"/>
        </w:rPr>
        <w:t xml:space="preserve">       proxy_set_header X-Forwarded-Port 443;</w:t>
      </w:r>
    </w:p>
    <w:p w14:paraId="638EBB8C" w14:textId="77777777" w:rsidR="002B6358" w:rsidRDefault="002B6358" w:rsidP="002B6358">
      <w:r w:rsidRPr="002B6358">
        <w:rPr>
          <w:highlight w:val="cyan"/>
        </w:rPr>
        <w:t xml:space="preserve">       proxy_set_header Host $host;</w:t>
      </w:r>
    </w:p>
    <w:p w14:paraId="75BDDB99" w14:textId="77777777" w:rsidR="002B6358" w:rsidRDefault="002B6358" w:rsidP="002B6358">
      <w:r>
        <w:t>}</w:t>
      </w:r>
    </w:p>
    <w:p w14:paraId="786DA533" w14:textId="4C994E9D" w:rsidR="002B6358" w:rsidRDefault="002B6358" w:rsidP="002B6358">
      <w:r>
        <w:t>}</w:t>
      </w:r>
    </w:p>
    <w:p w14:paraId="60EEE3A0" w14:textId="77777777" w:rsidR="002B6358" w:rsidRDefault="002B6358" w:rsidP="002B6358"/>
    <w:p w14:paraId="48EB6AC9" w14:textId="07623BCE" w:rsidR="002B6358" w:rsidRDefault="002B6358" w:rsidP="002B6358">
      <w:r>
        <w:t>The highlighted part is necessary when we need to forward the request to Prophaze WAF.</w:t>
      </w:r>
    </w:p>
    <w:p w14:paraId="7E233F05" w14:textId="13F46C67" w:rsidR="000E6DE8" w:rsidRDefault="000E6DE8" w:rsidP="002B6358">
      <w:r>
        <w:t xml:space="preserve">Source for the </w:t>
      </w:r>
      <w:r w:rsidR="00307F43">
        <w:t>above-highlighted</w:t>
      </w:r>
      <w:r>
        <w:t xml:space="preserve"> part</w:t>
      </w:r>
    </w:p>
    <w:p w14:paraId="1029204A" w14:textId="0CF97375" w:rsidR="000E6DE8" w:rsidRPr="002B6358" w:rsidRDefault="000E6DE8" w:rsidP="002B6358">
      <w:r w:rsidRPr="000E6DE8">
        <w:t>https://komelin.com/blog/https-varnish</w:t>
      </w:r>
    </w:p>
    <w:sectPr w:rsidR="000E6DE8" w:rsidRPr="002B6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65"/>
    <w:rsid w:val="000E6DE8"/>
    <w:rsid w:val="002A1F13"/>
    <w:rsid w:val="002B6358"/>
    <w:rsid w:val="00307F43"/>
    <w:rsid w:val="003A2E6C"/>
    <w:rsid w:val="003B2EE0"/>
    <w:rsid w:val="004611FC"/>
    <w:rsid w:val="0082185F"/>
    <w:rsid w:val="00936B65"/>
    <w:rsid w:val="00983AFA"/>
    <w:rsid w:val="00B95EDB"/>
    <w:rsid w:val="00B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672A"/>
  <w15:docId w15:val="{EA54A236-2370-421E-A2E1-78E1D443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6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cke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borkute</dc:creator>
  <cp:keywords/>
  <dc:description/>
  <cp:lastModifiedBy>sagar borkute</cp:lastModifiedBy>
  <cp:revision>2</cp:revision>
  <dcterms:created xsi:type="dcterms:W3CDTF">2023-06-21T07:05:00Z</dcterms:created>
  <dcterms:modified xsi:type="dcterms:W3CDTF">2023-07-03T06:28:00Z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730fa90b-275e-4621-a46a-ba2077c16b53</vt:lpwstr>
  </property>
</Properties>
</file>