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0F5" w:rsidRDefault="00430BA7">
      <w:pPr>
        <w:rPr>
          <w:rFonts w:ascii="Century Gothic" w:hAnsi="Century Gothic"/>
          <w:b/>
          <w:sz w:val="20"/>
        </w:rPr>
      </w:pPr>
      <w:r w:rsidRPr="003240AB">
        <w:rPr>
          <w:rFonts w:ascii="Century Gothic" w:hAnsi="Century Gothic"/>
          <w:b/>
          <w:sz w:val="20"/>
        </w:rPr>
        <w:t xml:space="preserve">features of ES6 like arrow functions, callbacks, promises, </w:t>
      </w:r>
      <w:proofErr w:type="spellStart"/>
      <w:r w:rsidRPr="003240AB">
        <w:rPr>
          <w:rFonts w:ascii="Century Gothic" w:hAnsi="Century Gothic"/>
          <w:b/>
          <w:sz w:val="20"/>
        </w:rPr>
        <w:t>async</w:t>
      </w:r>
      <w:proofErr w:type="spellEnd"/>
      <w:r w:rsidRPr="003240AB">
        <w:rPr>
          <w:rFonts w:ascii="Century Gothic" w:hAnsi="Century Gothic"/>
          <w:b/>
          <w:sz w:val="20"/>
        </w:rPr>
        <w:t>/await</w:t>
      </w:r>
    </w:p>
    <w:p w:rsidR="00430BA7" w:rsidRPr="009170CF" w:rsidRDefault="00430BA7">
      <w:pPr>
        <w:rPr>
          <w:rFonts w:ascii="Century Gothic" w:hAnsi="Century Gothic"/>
          <w:sz w:val="20"/>
        </w:rPr>
      </w:pPr>
      <w:proofErr w:type="gramStart"/>
      <w:r w:rsidRPr="009170CF">
        <w:rPr>
          <w:rFonts w:ascii="Century Gothic" w:hAnsi="Century Gothic"/>
          <w:sz w:val="20"/>
        </w:rPr>
        <w:t>ECMA :</w:t>
      </w:r>
      <w:proofErr w:type="gramEnd"/>
      <w:r w:rsidRPr="009170CF">
        <w:t xml:space="preserve"> </w:t>
      </w:r>
      <w:r w:rsidRPr="009170CF">
        <w:rPr>
          <w:rFonts w:ascii="Century Gothic" w:hAnsi="Century Gothic"/>
          <w:sz w:val="20"/>
        </w:rPr>
        <w:t>European Computer Manufacturers Association abbreviated as ECMA</w:t>
      </w:r>
    </w:p>
    <w:p w:rsidR="00430BA7" w:rsidRPr="009170CF" w:rsidRDefault="00430BA7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Features of ES6:</w:t>
      </w:r>
      <w:bookmarkStart w:id="0" w:name="_GoBack"/>
      <w:bookmarkEnd w:id="0"/>
    </w:p>
    <w:p w:rsidR="00430BA7" w:rsidRPr="009170CF" w:rsidRDefault="00430BA7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1.Arrow functions:</w:t>
      </w:r>
    </w:p>
    <w:p w:rsidR="00430BA7" w:rsidRPr="009170CF" w:rsidRDefault="00430BA7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 xml:space="preserve">ES6 Arrow functions enable us to write functions with simpler and shorter syntax and make our code more readable and </w:t>
      </w:r>
      <w:proofErr w:type="spellStart"/>
      <w:r w:rsidRPr="009170CF">
        <w:rPr>
          <w:rFonts w:ascii="Century Gothic" w:hAnsi="Century Gothic"/>
          <w:sz w:val="20"/>
        </w:rPr>
        <w:t>organised</w:t>
      </w:r>
      <w:proofErr w:type="spellEnd"/>
      <w:r w:rsidRPr="009170CF">
        <w:rPr>
          <w:rFonts w:ascii="Century Gothic" w:hAnsi="Century Gothic"/>
          <w:sz w:val="20"/>
        </w:rPr>
        <w:t>. The arrow functions are introduced in the ES6 version. Arrow functions provides us with a more precise approach to writing JavaScript Functions.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Simple function example ---without arrow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 xml:space="preserve">function </w:t>
      </w:r>
      <w:proofErr w:type="spellStart"/>
      <w:proofErr w:type="gramStart"/>
      <w:r w:rsidRPr="009170CF">
        <w:rPr>
          <w:rFonts w:ascii="Century Gothic" w:hAnsi="Century Gothic"/>
          <w:sz w:val="20"/>
        </w:rPr>
        <w:t>myFunction</w:t>
      </w:r>
      <w:proofErr w:type="spellEnd"/>
      <w:r w:rsidRPr="009170CF">
        <w:rPr>
          <w:rFonts w:ascii="Century Gothic" w:hAnsi="Century Gothic"/>
          <w:sz w:val="20"/>
        </w:rPr>
        <w:t>(</w:t>
      </w:r>
      <w:proofErr w:type="gramEnd"/>
      <w:r w:rsidRPr="009170CF">
        <w:rPr>
          <w:rFonts w:ascii="Century Gothic" w:hAnsi="Century Gothic"/>
          <w:sz w:val="20"/>
        </w:rPr>
        <w:t>g1, g2) {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ab/>
        <w:t>return g1 / g2;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}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proofErr w:type="spellStart"/>
      <w:r w:rsidRPr="009170CF">
        <w:rPr>
          <w:rFonts w:ascii="Century Gothic" w:hAnsi="Century Gothic"/>
          <w:sz w:val="20"/>
        </w:rPr>
        <w:t>const</w:t>
      </w:r>
      <w:proofErr w:type="spellEnd"/>
      <w:r w:rsidRPr="009170CF">
        <w:rPr>
          <w:rFonts w:ascii="Century Gothic" w:hAnsi="Century Gothic"/>
          <w:sz w:val="20"/>
        </w:rPr>
        <w:t xml:space="preserve"> value = </w:t>
      </w:r>
      <w:proofErr w:type="spellStart"/>
      <w:proofErr w:type="gramStart"/>
      <w:r w:rsidRPr="009170CF">
        <w:rPr>
          <w:rFonts w:ascii="Century Gothic" w:hAnsi="Century Gothic"/>
          <w:sz w:val="20"/>
        </w:rPr>
        <w:t>myFunction</w:t>
      </w:r>
      <w:proofErr w:type="spellEnd"/>
      <w:r w:rsidRPr="009170CF">
        <w:rPr>
          <w:rFonts w:ascii="Century Gothic" w:hAnsi="Century Gothic"/>
          <w:sz w:val="20"/>
        </w:rPr>
        <w:t>(</w:t>
      </w:r>
      <w:proofErr w:type="gramEnd"/>
      <w:r w:rsidRPr="009170CF">
        <w:rPr>
          <w:rFonts w:ascii="Century Gothic" w:hAnsi="Century Gothic"/>
          <w:sz w:val="20"/>
        </w:rPr>
        <w:t>8, 2); // Calling the function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console.log(value);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---------------------------------------------------------------------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 xml:space="preserve">function </w:t>
      </w:r>
      <w:proofErr w:type="spellStart"/>
      <w:proofErr w:type="gramStart"/>
      <w:r w:rsidRPr="009170CF">
        <w:rPr>
          <w:rFonts w:ascii="Century Gothic" w:hAnsi="Century Gothic"/>
          <w:sz w:val="20"/>
        </w:rPr>
        <w:t>calcAddition</w:t>
      </w:r>
      <w:proofErr w:type="spellEnd"/>
      <w:r w:rsidRPr="009170CF">
        <w:rPr>
          <w:rFonts w:ascii="Century Gothic" w:hAnsi="Century Gothic"/>
          <w:sz w:val="20"/>
        </w:rPr>
        <w:t>(</w:t>
      </w:r>
      <w:proofErr w:type="gramEnd"/>
      <w:r w:rsidRPr="009170CF">
        <w:rPr>
          <w:rFonts w:ascii="Century Gothic" w:hAnsi="Century Gothic"/>
          <w:sz w:val="20"/>
        </w:rPr>
        <w:t xml:space="preserve">number1, number2) { 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ab/>
        <w:t xml:space="preserve">return number1 + number2; 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}</w:t>
      </w:r>
    </w:p>
    <w:p w:rsidR="00282EFD" w:rsidRPr="009170CF" w:rsidRDefault="00282EFD" w:rsidP="00282EFD">
      <w:pPr>
        <w:pBdr>
          <w:bottom w:val="single" w:sz="6" w:space="1" w:color="auto"/>
        </w:pBd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console.log(</w:t>
      </w:r>
      <w:proofErr w:type="spellStart"/>
      <w:proofErr w:type="gramStart"/>
      <w:r w:rsidRPr="009170CF">
        <w:rPr>
          <w:rFonts w:ascii="Century Gothic" w:hAnsi="Century Gothic"/>
          <w:sz w:val="20"/>
        </w:rPr>
        <w:t>calcAddition</w:t>
      </w:r>
      <w:proofErr w:type="spellEnd"/>
      <w:r w:rsidRPr="009170CF">
        <w:rPr>
          <w:rFonts w:ascii="Century Gothic" w:hAnsi="Century Gothic"/>
          <w:sz w:val="20"/>
        </w:rPr>
        <w:t>(</w:t>
      </w:r>
      <w:proofErr w:type="gramEnd"/>
      <w:r w:rsidRPr="009170CF">
        <w:rPr>
          <w:rFonts w:ascii="Century Gothic" w:hAnsi="Century Gothic"/>
          <w:sz w:val="20"/>
        </w:rPr>
        <w:t>6,9));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with arrow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Syntax: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For Single Argument: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 xml:space="preserve">let </w:t>
      </w:r>
      <w:proofErr w:type="spellStart"/>
      <w:r w:rsidRPr="009170CF">
        <w:rPr>
          <w:rFonts w:ascii="Century Gothic" w:hAnsi="Century Gothic"/>
          <w:sz w:val="20"/>
        </w:rPr>
        <w:t>function_name</w:t>
      </w:r>
      <w:proofErr w:type="spellEnd"/>
      <w:r w:rsidRPr="009170CF">
        <w:rPr>
          <w:rFonts w:ascii="Century Gothic" w:hAnsi="Century Gothic"/>
          <w:sz w:val="20"/>
        </w:rPr>
        <w:t xml:space="preserve"> = argument1 =&gt; expression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example program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 xml:space="preserve">function </w:t>
      </w:r>
      <w:proofErr w:type="gramStart"/>
      <w:r w:rsidRPr="009170CF">
        <w:rPr>
          <w:rFonts w:ascii="Century Gothic" w:hAnsi="Century Gothic"/>
          <w:sz w:val="20"/>
        </w:rPr>
        <w:t>multiply(</w:t>
      </w:r>
      <w:proofErr w:type="gramEnd"/>
      <w:r w:rsidRPr="009170CF">
        <w:rPr>
          <w:rFonts w:ascii="Century Gothic" w:hAnsi="Century Gothic"/>
          <w:sz w:val="20"/>
        </w:rPr>
        <w:t>a, b) {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ab/>
        <w:t>return a * b;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}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proofErr w:type="gramStart"/>
      <w:r w:rsidRPr="009170CF">
        <w:rPr>
          <w:rFonts w:ascii="Century Gothic" w:hAnsi="Century Gothic"/>
          <w:sz w:val="20"/>
        </w:rPr>
        <w:t>console.log(</w:t>
      </w:r>
      <w:proofErr w:type="gramEnd"/>
      <w:r w:rsidRPr="009170CF">
        <w:rPr>
          <w:rFonts w:ascii="Century Gothic" w:hAnsi="Century Gothic"/>
          <w:sz w:val="20"/>
        </w:rPr>
        <w:t>multiply(3, 5));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----------------------------------------------------------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// Arrow function for multiplying two numbers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value = (a, b) =&gt; a * b;</w:t>
      </w:r>
    </w:p>
    <w:p w:rsidR="00282EFD" w:rsidRPr="009170CF" w:rsidRDefault="00282EFD" w:rsidP="00282EFD">
      <w:pPr>
        <w:pBdr>
          <w:bottom w:val="single" w:sz="6" w:space="1" w:color="auto"/>
        </w:pBdr>
        <w:jc w:val="both"/>
        <w:rPr>
          <w:rFonts w:ascii="Century Gothic" w:hAnsi="Century Gothic"/>
          <w:sz w:val="20"/>
        </w:rPr>
      </w:pPr>
      <w:proofErr w:type="gramStart"/>
      <w:r w:rsidRPr="009170CF">
        <w:rPr>
          <w:rFonts w:ascii="Century Gothic" w:hAnsi="Century Gothic"/>
          <w:sz w:val="20"/>
        </w:rPr>
        <w:t>console.log(</w:t>
      </w:r>
      <w:proofErr w:type="gramEnd"/>
      <w:r w:rsidRPr="009170CF">
        <w:rPr>
          <w:rFonts w:ascii="Century Gothic" w:hAnsi="Century Gothic"/>
          <w:sz w:val="20"/>
        </w:rPr>
        <w:t>value(3, 5));</w:t>
      </w:r>
    </w:p>
    <w:p w:rsidR="00282EFD" w:rsidRPr="009170CF" w:rsidRDefault="00282EFD" w:rsidP="00282EFD">
      <w:pPr>
        <w:pBdr>
          <w:bottom w:val="single" w:sz="6" w:space="1" w:color="auto"/>
        </w:pBdr>
        <w:jc w:val="both"/>
        <w:rPr>
          <w:rFonts w:ascii="Century Gothic" w:hAnsi="Century Gothic"/>
          <w:sz w:val="20"/>
        </w:rPr>
      </w:pP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number = (a, b) =&gt; {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 xml:space="preserve">    c = 5;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 xml:space="preserve">    return (a + b) * c;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lastRenderedPageBreak/>
        <w:t>};</w:t>
      </w:r>
    </w:p>
    <w:p w:rsidR="00282EFD" w:rsidRPr="009170CF" w:rsidRDefault="00282EFD" w:rsidP="00282EFD">
      <w:pPr>
        <w:jc w:val="both"/>
        <w:rPr>
          <w:rFonts w:ascii="Century Gothic" w:hAnsi="Century Gothic"/>
          <w:sz w:val="20"/>
        </w:rPr>
      </w:pPr>
      <w:proofErr w:type="gramStart"/>
      <w:r w:rsidRPr="009170CF">
        <w:rPr>
          <w:rFonts w:ascii="Century Gothic" w:hAnsi="Century Gothic"/>
          <w:sz w:val="20"/>
        </w:rPr>
        <w:t>console.log(</w:t>
      </w:r>
      <w:proofErr w:type="gramEnd"/>
      <w:r w:rsidRPr="009170CF">
        <w:rPr>
          <w:rFonts w:ascii="Century Gothic" w:hAnsi="Century Gothic"/>
          <w:sz w:val="20"/>
        </w:rPr>
        <w:t>number(2, 3));</w:t>
      </w:r>
    </w:p>
    <w:p w:rsidR="00430BA7" w:rsidRPr="009170CF" w:rsidRDefault="00430BA7" w:rsidP="00282EFD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2.callbacks:</w:t>
      </w:r>
    </w:p>
    <w:p w:rsidR="00282EFD" w:rsidRPr="009170CF" w:rsidRDefault="00834877" w:rsidP="00282EFD">
      <w:pPr>
        <w:jc w:val="both"/>
        <w:rPr>
          <w:rFonts w:ascii="Verdana" w:hAnsi="Verdana"/>
          <w:i/>
          <w:iCs/>
          <w:color w:val="000000"/>
          <w:sz w:val="36"/>
          <w:szCs w:val="36"/>
          <w:shd w:val="clear" w:color="auto" w:fill="D9EEE1"/>
        </w:rPr>
      </w:pPr>
      <w:r w:rsidRPr="009170CF">
        <w:rPr>
          <w:rFonts w:ascii="Verdana" w:hAnsi="Verdana"/>
          <w:i/>
          <w:iCs/>
          <w:color w:val="000000"/>
          <w:sz w:val="36"/>
          <w:szCs w:val="36"/>
          <w:shd w:val="clear" w:color="auto" w:fill="D9EEE1"/>
        </w:rPr>
        <w:t>I will call back later!</w:t>
      </w:r>
    </w:p>
    <w:p w:rsidR="00834877" w:rsidRPr="009170CF" w:rsidRDefault="00834877" w:rsidP="00834877">
      <w:pPr>
        <w:pStyle w:val="NormalWeb"/>
        <w:spacing w:before="240" w:beforeAutospacing="0" w:after="240" w:afterAutospacing="0"/>
        <w:jc w:val="center"/>
        <w:rPr>
          <w:rFonts w:ascii="Verdana" w:hAnsi="Verdana"/>
          <w:color w:val="000000"/>
          <w:sz w:val="23"/>
          <w:szCs w:val="23"/>
        </w:rPr>
      </w:pPr>
      <w:r w:rsidRPr="009170CF">
        <w:rPr>
          <w:rFonts w:ascii="Verdana" w:hAnsi="Verdana"/>
          <w:color w:val="000000"/>
          <w:sz w:val="23"/>
          <w:szCs w:val="23"/>
        </w:rPr>
        <w:t>A callback is a function passed as an argument to another function</w:t>
      </w:r>
    </w:p>
    <w:p w:rsidR="00834877" w:rsidRPr="009170CF" w:rsidRDefault="00834877" w:rsidP="00834877">
      <w:pPr>
        <w:pStyle w:val="NormalWeb"/>
        <w:spacing w:before="240" w:beforeAutospacing="0" w:after="240" w:afterAutospacing="0"/>
        <w:jc w:val="center"/>
        <w:rPr>
          <w:rFonts w:ascii="Verdana" w:hAnsi="Verdana"/>
          <w:color w:val="000000"/>
          <w:sz w:val="23"/>
          <w:szCs w:val="23"/>
        </w:rPr>
      </w:pPr>
      <w:r w:rsidRPr="009170CF">
        <w:rPr>
          <w:rFonts w:ascii="Verdana" w:hAnsi="Verdana"/>
          <w:color w:val="000000"/>
          <w:sz w:val="23"/>
          <w:szCs w:val="23"/>
        </w:rPr>
        <w:t>This technique allows a function to call another function</w:t>
      </w:r>
    </w:p>
    <w:p w:rsidR="00834877" w:rsidRPr="009170CF" w:rsidRDefault="00834877" w:rsidP="00834877">
      <w:pPr>
        <w:pStyle w:val="NormalWeb"/>
        <w:spacing w:before="240" w:beforeAutospacing="0" w:after="240" w:afterAutospacing="0"/>
        <w:jc w:val="center"/>
        <w:rPr>
          <w:rFonts w:ascii="Verdana" w:hAnsi="Verdana"/>
          <w:color w:val="000000"/>
          <w:sz w:val="23"/>
          <w:szCs w:val="23"/>
        </w:rPr>
      </w:pPr>
      <w:r w:rsidRPr="009170CF">
        <w:rPr>
          <w:rFonts w:ascii="Verdana" w:hAnsi="Verdana"/>
          <w:color w:val="000000"/>
          <w:sz w:val="23"/>
          <w:szCs w:val="23"/>
        </w:rPr>
        <w:t>A callback function can run after another function has finished</w:t>
      </w:r>
    </w:p>
    <w:p w:rsidR="00147310" w:rsidRPr="009170CF" w:rsidRDefault="00147310" w:rsidP="00147310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 xml:space="preserve">function </w:t>
      </w:r>
      <w:proofErr w:type="spellStart"/>
      <w:r w:rsidRPr="009170CF">
        <w:rPr>
          <w:rFonts w:ascii="Century Gothic" w:hAnsi="Century Gothic"/>
          <w:sz w:val="20"/>
        </w:rPr>
        <w:t>mainFunction</w:t>
      </w:r>
      <w:proofErr w:type="spellEnd"/>
      <w:r w:rsidRPr="009170CF">
        <w:rPr>
          <w:rFonts w:ascii="Century Gothic" w:hAnsi="Century Gothic"/>
          <w:sz w:val="20"/>
        </w:rPr>
        <w:t>(callback) {</w:t>
      </w:r>
    </w:p>
    <w:p w:rsidR="00147310" w:rsidRPr="009170CF" w:rsidRDefault="00147310" w:rsidP="00147310">
      <w:pPr>
        <w:jc w:val="both"/>
        <w:rPr>
          <w:rFonts w:ascii="Century Gothic" w:hAnsi="Century Gothic"/>
          <w:sz w:val="20"/>
        </w:rPr>
      </w:pPr>
      <w:proofErr w:type="gramStart"/>
      <w:r w:rsidRPr="009170CF">
        <w:rPr>
          <w:rFonts w:ascii="Century Gothic" w:hAnsi="Century Gothic"/>
          <w:sz w:val="20"/>
        </w:rPr>
        <w:t>console.log(</w:t>
      </w:r>
      <w:proofErr w:type="gramEnd"/>
      <w:r w:rsidRPr="009170CF">
        <w:rPr>
          <w:rFonts w:ascii="Century Gothic" w:hAnsi="Century Gothic"/>
          <w:sz w:val="20"/>
        </w:rPr>
        <w:t>"Performing operation...");</w:t>
      </w:r>
    </w:p>
    <w:p w:rsidR="00147310" w:rsidRPr="009170CF" w:rsidRDefault="00147310" w:rsidP="00147310">
      <w:pPr>
        <w:jc w:val="both"/>
        <w:rPr>
          <w:rFonts w:ascii="Century Gothic" w:hAnsi="Century Gothic"/>
          <w:sz w:val="20"/>
        </w:rPr>
      </w:pPr>
      <w:proofErr w:type="spellStart"/>
      <w:r w:rsidRPr="009170CF">
        <w:rPr>
          <w:rFonts w:ascii="Century Gothic" w:hAnsi="Century Gothic"/>
          <w:sz w:val="20"/>
        </w:rPr>
        <w:t>setTimeout</w:t>
      </w:r>
      <w:proofErr w:type="spellEnd"/>
      <w:r w:rsidRPr="009170CF">
        <w:rPr>
          <w:rFonts w:ascii="Century Gothic" w:hAnsi="Century Gothic"/>
          <w:sz w:val="20"/>
        </w:rPr>
        <w:t>(</w:t>
      </w:r>
      <w:proofErr w:type="gramStart"/>
      <w:r w:rsidRPr="009170CF">
        <w:rPr>
          <w:rFonts w:ascii="Century Gothic" w:hAnsi="Century Gothic"/>
          <w:sz w:val="20"/>
        </w:rPr>
        <w:t>function(</w:t>
      </w:r>
      <w:proofErr w:type="gramEnd"/>
      <w:r w:rsidRPr="009170CF">
        <w:rPr>
          <w:rFonts w:ascii="Century Gothic" w:hAnsi="Century Gothic"/>
          <w:sz w:val="20"/>
        </w:rPr>
        <w:t>) {</w:t>
      </w:r>
    </w:p>
    <w:p w:rsidR="00147310" w:rsidRPr="009170CF" w:rsidRDefault="00147310" w:rsidP="00147310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ab/>
      </w:r>
      <w:proofErr w:type="gramStart"/>
      <w:r w:rsidRPr="009170CF">
        <w:rPr>
          <w:rFonts w:ascii="Century Gothic" w:hAnsi="Century Gothic"/>
          <w:sz w:val="20"/>
        </w:rPr>
        <w:t>callback(</w:t>
      </w:r>
      <w:proofErr w:type="gramEnd"/>
      <w:r w:rsidRPr="009170CF">
        <w:rPr>
          <w:rFonts w:ascii="Century Gothic" w:hAnsi="Century Gothic"/>
          <w:sz w:val="20"/>
        </w:rPr>
        <w:t>"Operation complete");</w:t>
      </w:r>
    </w:p>
    <w:p w:rsidR="00147310" w:rsidRPr="009170CF" w:rsidRDefault="00147310" w:rsidP="00147310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}, 1000);</w:t>
      </w:r>
    </w:p>
    <w:p w:rsidR="00147310" w:rsidRPr="009170CF" w:rsidRDefault="00147310" w:rsidP="00147310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}</w:t>
      </w:r>
    </w:p>
    <w:p w:rsidR="00147310" w:rsidRPr="009170CF" w:rsidRDefault="00147310" w:rsidP="00147310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 xml:space="preserve">function </w:t>
      </w:r>
      <w:proofErr w:type="spellStart"/>
      <w:r w:rsidRPr="009170CF">
        <w:rPr>
          <w:rFonts w:ascii="Century Gothic" w:hAnsi="Century Gothic"/>
          <w:sz w:val="20"/>
        </w:rPr>
        <w:t>callbackFunction</w:t>
      </w:r>
      <w:proofErr w:type="spellEnd"/>
      <w:r w:rsidRPr="009170CF">
        <w:rPr>
          <w:rFonts w:ascii="Century Gothic" w:hAnsi="Century Gothic"/>
          <w:sz w:val="20"/>
        </w:rPr>
        <w:t>(result) {</w:t>
      </w:r>
    </w:p>
    <w:p w:rsidR="00147310" w:rsidRPr="009170CF" w:rsidRDefault="00147310" w:rsidP="00147310">
      <w:pPr>
        <w:jc w:val="both"/>
        <w:rPr>
          <w:rFonts w:ascii="Century Gothic" w:hAnsi="Century Gothic"/>
          <w:sz w:val="20"/>
        </w:rPr>
      </w:pPr>
      <w:proofErr w:type="gramStart"/>
      <w:r w:rsidRPr="009170CF">
        <w:rPr>
          <w:rFonts w:ascii="Century Gothic" w:hAnsi="Century Gothic"/>
          <w:sz w:val="20"/>
        </w:rPr>
        <w:t>console.log(</w:t>
      </w:r>
      <w:proofErr w:type="gramEnd"/>
      <w:r w:rsidRPr="009170CF">
        <w:rPr>
          <w:rFonts w:ascii="Century Gothic" w:hAnsi="Century Gothic"/>
          <w:sz w:val="20"/>
        </w:rPr>
        <w:t>"Result: " + result);</w:t>
      </w:r>
    </w:p>
    <w:p w:rsidR="00147310" w:rsidRPr="009170CF" w:rsidRDefault="00147310" w:rsidP="00147310">
      <w:pPr>
        <w:jc w:val="both"/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}</w:t>
      </w:r>
    </w:p>
    <w:p w:rsidR="00147310" w:rsidRPr="009170CF" w:rsidRDefault="00147310" w:rsidP="00147310">
      <w:pPr>
        <w:jc w:val="both"/>
        <w:rPr>
          <w:rFonts w:ascii="Century Gothic" w:hAnsi="Century Gothic"/>
          <w:sz w:val="20"/>
        </w:rPr>
      </w:pPr>
      <w:proofErr w:type="spellStart"/>
      <w:r w:rsidRPr="009170CF">
        <w:rPr>
          <w:rFonts w:ascii="Century Gothic" w:hAnsi="Century Gothic"/>
          <w:sz w:val="20"/>
        </w:rPr>
        <w:t>mainFunction</w:t>
      </w:r>
      <w:proofErr w:type="spellEnd"/>
      <w:r w:rsidRPr="009170CF">
        <w:rPr>
          <w:rFonts w:ascii="Century Gothic" w:hAnsi="Century Gothic"/>
          <w:sz w:val="20"/>
        </w:rPr>
        <w:t>(</w:t>
      </w:r>
      <w:proofErr w:type="spellStart"/>
      <w:r w:rsidRPr="009170CF">
        <w:rPr>
          <w:rFonts w:ascii="Century Gothic" w:hAnsi="Century Gothic"/>
          <w:sz w:val="20"/>
        </w:rPr>
        <w:t>callbackFunction</w:t>
      </w:r>
      <w:proofErr w:type="spellEnd"/>
      <w:r w:rsidRPr="009170CF">
        <w:rPr>
          <w:rFonts w:ascii="Century Gothic" w:hAnsi="Century Gothic"/>
          <w:sz w:val="20"/>
        </w:rPr>
        <w:t>);</w:t>
      </w:r>
    </w:p>
    <w:p w:rsidR="00147310" w:rsidRPr="009170CF" w:rsidRDefault="00147310" w:rsidP="00147310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Output</w:t>
      </w:r>
    </w:p>
    <w:p w:rsidR="00147310" w:rsidRPr="009170CF" w:rsidRDefault="00147310" w:rsidP="00147310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Performing operation...</w:t>
      </w:r>
    </w:p>
    <w:p w:rsidR="00147310" w:rsidRPr="009170CF" w:rsidRDefault="00147310" w:rsidP="00147310">
      <w:pPr>
        <w:pBdr>
          <w:bottom w:val="single" w:sz="6" w:space="1" w:color="auto"/>
        </w:pBd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Result: Operation complete</w:t>
      </w:r>
    </w:p>
    <w:p w:rsidR="00147310" w:rsidRPr="009170CF" w:rsidRDefault="00147310" w:rsidP="00147310">
      <w:pPr>
        <w:rPr>
          <w:rFonts w:ascii="Century Gothic" w:hAnsi="Century Gothic"/>
          <w:sz w:val="20"/>
        </w:rPr>
      </w:pPr>
      <w:proofErr w:type="spellStart"/>
      <w:r w:rsidRPr="009170CF">
        <w:rPr>
          <w:rFonts w:ascii="Century Gothic" w:hAnsi="Century Gothic"/>
          <w:sz w:val="20"/>
        </w:rPr>
        <w:t>var</w:t>
      </w:r>
      <w:proofErr w:type="spellEnd"/>
      <w:r w:rsidRPr="009170CF">
        <w:rPr>
          <w:rFonts w:ascii="Century Gothic" w:hAnsi="Century Gothic"/>
          <w:sz w:val="20"/>
        </w:rPr>
        <w:t xml:space="preserve"> numbers = [1, 2, 3, 4, 5];</w:t>
      </w:r>
    </w:p>
    <w:p w:rsidR="00147310" w:rsidRPr="009170CF" w:rsidRDefault="00147310" w:rsidP="00147310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 xml:space="preserve">function </w:t>
      </w:r>
      <w:proofErr w:type="spellStart"/>
      <w:r w:rsidRPr="009170CF">
        <w:rPr>
          <w:rFonts w:ascii="Century Gothic" w:hAnsi="Century Gothic"/>
          <w:sz w:val="20"/>
        </w:rPr>
        <w:t>mainFunction</w:t>
      </w:r>
      <w:proofErr w:type="spellEnd"/>
      <w:r w:rsidRPr="009170CF">
        <w:rPr>
          <w:rFonts w:ascii="Century Gothic" w:hAnsi="Century Gothic"/>
          <w:sz w:val="20"/>
        </w:rPr>
        <w:t>(callback) {</w:t>
      </w:r>
    </w:p>
    <w:p w:rsidR="00147310" w:rsidRPr="009170CF" w:rsidRDefault="00147310" w:rsidP="00147310">
      <w:pPr>
        <w:rPr>
          <w:rFonts w:ascii="Century Gothic" w:hAnsi="Century Gothic"/>
          <w:sz w:val="20"/>
        </w:rPr>
      </w:pPr>
      <w:proofErr w:type="gramStart"/>
      <w:r w:rsidRPr="009170CF">
        <w:rPr>
          <w:rFonts w:ascii="Century Gothic" w:hAnsi="Century Gothic"/>
          <w:sz w:val="20"/>
        </w:rPr>
        <w:t>console.log(</w:t>
      </w:r>
      <w:proofErr w:type="gramEnd"/>
      <w:r w:rsidRPr="009170CF">
        <w:rPr>
          <w:rFonts w:ascii="Century Gothic" w:hAnsi="Century Gothic"/>
          <w:sz w:val="20"/>
        </w:rPr>
        <w:t>"Performing operation...");</w:t>
      </w:r>
    </w:p>
    <w:p w:rsidR="00147310" w:rsidRPr="009170CF" w:rsidRDefault="00147310" w:rsidP="00147310">
      <w:pPr>
        <w:rPr>
          <w:rFonts w:ascii="Century Gothic" w:hAnsi="Century Gothic"/>
          <w:sz w:val="20"/>
        </w:rPr>
      </w:pPr>
      <w:proofErr w:type="spellStart"/>
      <w:proofErr w:type="gramStart"/>
      <w:r w:rsidRPr="009170CF">
        <w:rPr>
          <w:rFonts w:ascii="Century Gothic" w:hAnsi="Century Gothic"/>
          <w:sz w:val="20"/>
        </w:rPr>
        <w:t>numbers.forEach</w:t>
      </w:r>
      <w:proofErr w:type="spellEnd"/>
      <w:proofErr w:type="gramEnd"/>
      <w:r w:rsidRPr="009170CF">
        <w:rPr>
          <w:rFonts w:ascii="Century Gothic" w:hAnsi="Century Gothic"/>
          <w:sz w:val="20"/>
        </w:rPr>
        <w:t>(callback);</w:t>
      </w:r>
    </w:p>
    <w:p w:rsidR="00147310" w:rsidRPr="009170CF" w:rsidRDefault="00147310" w:rsidP="00147310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}</w:t>
      </w:r>
    </w:p>
    <w:p w:rsidR="00147310" w:rsidRPr="009170CF" w:rsidRDefault="00147310" w:rsidP="00147310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 xml:space="preserve">function </w:t>
      </w:r>
      <w:proofErr w:type="spellStart"/>
      <w:r w:rsidRPr="009170CF">
        <w:rPr>
          <w:rFonts w:ascii="Century Gothic" w:hAnsi="Century Gothic"/>
          <w:sz w:val="20"/>
        </w:rPr>
        <w:t>callbackFunction</w:t>
      </w:r>
      <w:proofErr w:type="spellEnd"/>
      <w:r w:rsidRPr="009170CF">
        <w:rPr>
          <w:rFonts w:ascii="Century Gothic" w:hAnsi="Century Gothic"/>
          <w:sz w:val="20"/>
        </w:rPr>
        <w:t>(number) {</w:t>
      </w:r>
    </w:p>
    <w:p w:rsidR="00147310" w:rsidRPr="009170CF" w:rsidRDefault="00147310" w:rsidP="00147310">
      <w:pPr>
        <w:rPr>
          <w:rFonts w:ascii="Century Gothic" w:hAnsi="Century Gothic"/>
          <w:sz w:val="20"/>
        </w:rPr>
      </w:pPr>
      <w:proofErr w:type="gramStart"/>
      <w:r w:rsidRPr="009170CF">
        <w:rPr>
          <w:rFonts w:ascii="Century Gothic" w:hAnsi="Century Gothic"/>
          <w:sz w:val="20"/>
        </w:rPr>
        <w:t>console.log(</w:t>
      </w:r>
      <w:proofErr w:type="gramEnd"/>
      <w:r w:rsidRPr="009170CF">
        <w:rPr>
          <w:rFonts w:ascii="Century Gothic" w:hAnsi="Century Gothic"/>
          <w:sz w:val="20"/>
        </w:rPr>
        <w:t>"Result: " + number);</w:t>
      </w:r>
    </w:p>
    <w:p w:rsidR="00147310" w:rsidRPr="009170CF" w:rsidRDefault="00147310" w:rsidP="00147310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}</w:t>
      </w:r>
    </w:p>
    <w:p w:rsidR="00147310" w:rsidRPr="009170CF" w:rsidRDefault="00147310" w:rsidP="00147310">
      <w:pPr>
        <w:rPr>
          <w:rFonts w:ascii="Century Gothic" w:hAnsi="Century Gothic"/>
          <w:sz w:val="20"/>
        </w:rPr>
      </w:pPr>
      <w:proofErr w:type="spellStart"/>
      <w:r w:rsidRPr="009170CF">
        <w:rPr>
          <w:rFonts w:ascii="Century Gothic" w:hAnsi="Century Gothic"/>
          <w:sz w:val="20"/>
        </w:rPr>
        <w:t>mainFunction</w:t>
      </w:r>
      <w:proofErr w:type="spellEnd"/>
      <w:r w:rsidRPr="009170CF">
        <w:rPr>
          <w:rFonts w:ascii="Century Gothic" w:hAnsi="Century Gothic"/>
          <w:sz w:val="20"/>
        </w:rPr>
        <w:t>(</w:t>
      </w:r>
      <w:proofErr w:type="spellStart"/>
      <w:r w:rsidRPr="009170CF">
        <w:rPr>
          <w:rFonts w:ascii="Century Gothic" w:hAnsi="Century Gothic"/>
          <w:sz w:val="20"/>
        </w:rPr>
        <w:t>callbackFunction</w:t>
      </w:r>
      <w:proofErr w:type="spellEnd"/>
      <w:r w:rsidRPr="009170CF">
        <w:rPr>
          <w:rFonts w:ascii="Century Gothic" w:hAnsi="Century Gothic"/>
          <w:sz w:val="20"/>
        </w:rPr>
        <w:t>);</w:t>
      </w:r>
    </w:p>
    <w:p w:rsidR="00021AD3" w:rsidRPr="009170CF" w:rsidRDefault="00021AD3" w:rsidP="00021AD3">
      <w:pPr>
        <w:rPr>
          <w:rFonts w:ascii="Century Gothic" w:hAnsi="Century Gothic"/>
          <w:sz w:val="20"/>
        </w:rPr>
      </w:pPr>
      <w:proofErr w:type="gramStart"/>
      <w:r w:rsidRPr="009170CF">
        <w:rPr>
          <w:rFonts w:ascii="Century Gothic" w:hAnsi="Century Gothic"/>
          <w:sz w:val="20"/>
        </w:rPr>
        <w:t>Output :</w:t>
      </w:r>
      <w:proofErr w:type="gramEnd"/>
    </w:p>
    <w:p w:rsidR="00021AD3" w:rsidRPr="009170CF" w:rsidRDefault="00021AD3" w:rsidP="00021AD3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Performing operation...</w:t>
      </w:r>
    </w:p>
    <w:p w:rsidR="00021AD3" w:rsidRPr="009170CF" w:rsidRDefault="00021AD3" w:rsidP="00021AD3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Result: 1</w:t>
      </w:r>
    </w:p>
    <w:p w:rsidR="00021AD3" w:rsidRPr="009170CF" w:rsidRDefault="00021AD3" w:rsidP="00021AD3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Result: 2</w:t>
      </w:r>
    </w:p>
    <w:p w:rsidR="00021AD3" w:rsidRPr="009170CF" w:rsidRDefault="00021AD3" w:rsidP="00021AD3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lastRenderedPageBreak/>
        <w:t>Result: 3</w:t>
      </w:r>
    </w:p>
    <w:p w:rsidR="00021AD3" w:rsidRPr="009170CF" w:rsidRDefault="00021AD3" w:rsidP="00021AD3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Result: 4</w:t>
      </w:r>
    </w:p>
    <w:p w:rsidR="00147310" w:rsidRPr="009170CF" w:rsidRDefault="00021AD3" w:rsidP="00021AD3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Result: 5</w:t>
      </w:r>
    </w:p>
    <w:p w:rsidR="00147310" w:rsidRPr="009170CF" w:rsidRDefault="00147310">
      <w:pPr>
        <w:rPr>
          <w:rFonts w:ascii="Century Gothic" w:hAnsi="Century Gothic"/>
          <w:sz w:val="20"/>
        </w:rPr>
      </w:pPr>
    </w:p>
    <w:p w:rsidR="00430BA7" w:rsidRPr="009170CF" w:rsidRDefault="00430BA7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3.promises:</w:t>
      </w:r>
    </w:p>
    <w:p w:rsidR="00021AD3" w:rsidRPr="009170CF" w:rsidRDefault="00021AD3" w:rsidP="00021AD3">
      <w:pPr>
        <w:pStyle w:val="w3-xlarge"/>
        <w:spacing w:before="240" w:beforeAutospacing="0" w:after="240" w:afterAutospacing="0"/>
        <w:jc w:val="center"/>
        <w:rPr>
          <w:rFonts w:ascii="Verdana" w:hAnsi="Verdana"/>
          <w:color w:val="000000"/>
        </w:rPr>
      </w:pPr>
      <w:r w:rsidRPr="009170CF">
        <w:rPr>
          <w:rFonts w:ascii="Century Gothic" w:hAnsi="Century Gothic"/>
          <w:sz w:val="20"/>
        </w:rPr>
        <w:t>“</w:t>
      </w:r>
      <w:r w:rsidRPr="009170CF">
        <w:rPr>
          <w:rFonts w:ascii="Verdana" w:hAnsi="Verdana"/>
          <w:i/>
          <w:iCs/>
          <w:color w:val="000000"/>
        </w:rPr>
        <w:t>I Promise a Result!"</w:t>
      </w:r>
    </w:p>
    <w:p w:rsidR="00426FD5" w:rsidRPr="009170CF" w:rsidRDefault="00426FD5" w:rsidP="00426FD5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A Callback is a great way when dealing with basic cases like minimal asynchronous operations. But when you are developing a web application that has a lot of code, then working with Callback will be messy. This excessive Callback nesting is often referred to as Callback hell.</w:t>
      </w:r>
    </w:p>
    <w:p w:rsidR="00021AD3" w:rsidRPr="009170CF" w:rsidRDefault="00426FD5" w:rsidP="00426FD5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To deal with such cases, we have to use Promises instead of Callbacks.</w:t>
      </w:r>
    </w:p>
    <w:p w:rsidR="00426FD5" w:rsidRPr="009170CF" w:rsidRDefault="00426FD5" w:rsidP="00426FD5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Creating a Promise</w:t>
      </w:r>
    </w:p>
    <w:p w:rsidR="00426FD5" w:rsidRPr="009170CF" w:rsidRDefault="00426FD5" w:rsidP="00426FD5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 xml:space="preserve">In JavaScript, we can create a Promise by using the </w:t>
      </w:r>
      <w:proofErr w:type="gramStart"/>
      <w:r w:rsidRPr="009170CF">
        <w:rPr>
          <w:rFonts w:ascii="Century Gothic" w:hAnsi="Century Gothic"/>
          <w:sz w:val="20"/>
        </w:rPr>
        <w:t>Promise(</w:t>
      </w:r>
      <w:proofErr w:type="gramEnd"/>
      <w:r w:rsidRPr="009170CF">
        <w:rPr>
          <w:rFonts w:ascii="Century Gothic" w:hAnsi="Century Gothic"/>
          <w:sz w:val="20"/>
        </w:rPr>
        <w:t>) constructor.</w:t>
      </w:r>
    </w:p>
    <w:p w:rsidR="00426FD5" w:rsidRPr="009170CF" w:rsidRDefault="00426FD5" w:rsidP="00426FD5">
      <w:pPr>
        <w:rPr>
          <w:rFonts w:ascii="Century Gothic" w:hAnsi="Century Gothic"/>
          <w:sz w:val="20"/>
        </w:rPr>
      </w:pPr>
    </w:p>
    <w:p w:rsidR="00426FD5" w:rsidRPr="009170CF" w:rsidRDefault="00426FD5" w:rsidP="00426FD5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Syntax</w:t>
      </w:r>
    </w:p>
    <w:p w:rsidR="00426FD5" w:rsidRPr="009170CF" w:rsidRDefault="00426FD5" w:rsidP="00426FD5">
      <w:pPr>
        <w:rPr>
          <w:rFonts w:ascii="Century Gothic" w:hAnsi="Century Gothic"/>
          <w:sz w:val="20"/>
        </w:rPr>
      </w:pPr>
    </w:p>
    <w:p w:rsidR="00426FD5" w:rsidRPr="009170CF" w:rsidRDefault="00426FD5" w:rsidP="00426FD5">
      <w:pPr>
        <w:rPr>
          <w:rFonts w:ascii="Century Gothic" w:hAnsi="Century Gothic"/>
          <w:sz w:val="20"/>
        </w:rPr>
      </w:pPr>
      <w:proofErr w:type="spellStart"/>
      <w:r w:rsidRPr="009170CF">
        <w:rPr>
          <w:rFonts w:ascii="Century Gothic" w:hAnsi="Century Gothic"/>
          <w:sz w:val="20"/>
        </w:rPr>
        <w:t>const</w:t>
      </w:r>
      <w:proofErr w:type="spellEnd"/>
      <w:r w:rsidRPr="009170CF">
        <w:rPr>
          <w:rFonts w:ascii="Century Gothic" w:hAnsi="Century Gothic"/>
          <w:sz w:val="20"/>
        </w:rPr>
        <w:t xml:space="preserve"> Promise = new Promise((</w:t>
      </w:r>
      <w:proofErr w:type="spellStart"/>
      <w:proofErr w:type="gramStart"/>
      <w:r w:rsidRPr="009170CF">
        <w:rPr>
          <w:rFonts w:ascii="Century Gothic" w:hAnsi="Century Gothic"/>
          <w:sz w:val="20"/>
        </w:rPr>
        <w:t>resolve,reject</w:t>
      </w:r>
      <w:proofErr w:type="spellEnd"/>
      <w:proofErr w:type="gramEnd"/>
      <w:r w:rsidRPr="009170CF">
        <w:rPr>
          <w:rFonts w:ascii="Century Gothic" w:hAnsi="Century Gothic"/>
          <w:sz w:val="20"/>
        </w:rPr>
        <w:t xml:space="preserve">) =&gt; {....});  </w:t>
      </w:r>
    </w:p>
    <w:p w:rsidR="00426FD5" w:rsidRPr="009170CF" w:rsidRDefault="00426FD5" w:rsidP="00426FD5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Example</w:t>
      </w:r>
    </w:p>
    <w:p w:rsidR="00426FD5" w:rsidRPr="009170CF" w:rsidRDefault="00426FD5" w:rsidP="00426FD5">
      <w:pPr>
        <w:rPr>
          <w:rFonts w:ascii="Century Gothic" w:hAnsi="Century Gothic"/>
          <w:sz w:val="20"/>
        </w:rPr>
      </w:pPr>
    </w:p>
    <w:p w:rsidR="00426FD5" w:rsidRPr="009170CF" w:rsidRDefault="00426FD5" w:rsidP="00426FD5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 xml:space="preserve">let Promise = new </w:t>
      </w:r>
      <w:proofErr w:type="gramStart"/>
      <w:r w:rsidRPr="009170CF">
        <w:rPr>
          <w:rFonts w:ascii="Century Gothic" w:hAnsi="Century Gothic"/>
          <w:sz w:val="20"/>
        </w:rPr>
        <w:t>Promise(</w:t>
      </w:r>
      <w:proofErr w:type="gramEnd"/>
      <w:r w:rsidRPr="009170CF">
        <w:rPr>
          <w:rFonts w:ascii="Century Gothic" w:hAnsi="Century Gothic"/>
          <w:sz w:val="20"/>
        </w:rPr>
        <w:t xml:space="preserve">(resolve, reject)=&gt;{  </w:t>
      </w:r>
    </w:p>
    <w:p w:rsidR="00426FD5" w:rsidRPr="009170CF" w:rsidRDefault="00426FD5" w:rsidP="00426FD5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 xml:space="preserve">    let a = 3;  </w:t>
      </w:r>
    </w:p>
    <w:p w:rsidR="00426FD5" w:rsidRPr="009170CF" w:rsidRDefault="00426FD5" w:rsidP="00426FD5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 xml:space="preserve">    if(a==</w:t>
      </w:r>
      <w:proofErr w:type="gramStart"/>
      <w:r w:rsidRPr="009170CF">
        <w:rPr>
          <w:rFonts w:ascii="Century Gothic" w:hAnsi="Century Gothic"/>
          <w:sz w:val="20"/>
        </w:rPr>
        <w:t>3){</w:t>
      </w:r>
      <w:proofErr w:type="gramEnd"/>
      <w:r w:rsidRPr="009170CF">
        <w:rPr>
          <w:rFonts w:ascii="Century Gothic" w:hAnsi="Century Gothic"/>
          <w:sz w:val="20"/>
        </w:rPr>
        <w:t xml:space="preserve">  </w:t>
      </w:r>
    </w:p>
    <w:p w:rsidR="00426FD5" w:rsidRPr="009170CF" w:rsidRDefault="00426FD5" w:rsidP="00426FD5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 xml:space="preserve">        resolve('Success');  </w:t>
      </w:r>
    </w:p>
    <w:p w:rsidR="00426FD5" w:rsidRPr="009170CF" w:rsidRDefault="00426FD5" w:rsidP="00426FD5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 xml:space="preserve">    }  </w:t>
      </w:r>
    </w:p>
    <w:p w:rsidR="00426FD5" w:rsidRPr="009170CF" w:rsidRDefault="00426FD5" w:rsidP="00426FD5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 xml:space="preserve">    </w:t>
      </w:r>
      <w:proofErr w:type="gramStart"/>
      <w:r w:rsidRPr="009170CF">
        <w:rPr>
          <w:rFonts w:ascii="Century Gothic" w:hAnsi="Century Gothic"/>
          <w:sz w:val="20"/>
        </w:rPr>
        <w:t>else{</w:t>
      </w:r>
      <w:proofErr w:type="gramEnd"/>
      <w:r w:rsidRPr="009170CF">
        <w:rPr>
          <w:rFonts w:ascii="Century Gothic" w:hAnsi="Century Gothic"/>
          <w:sz w:val="20"/>
        </w:rPr>
        <w:t xml:space="preserve">  </w:t>
      </w:r>
    </w:p>
    <w:p w:rsidR="00426FD5" w:rsidRPr="009170CF" w:rsidRDefault="00426FD5" w:rsidP="00426FD5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 xml:space="preserve">        reject('Failed');  </w:t>
      </w:r>
    </w:p>
    <w:p w:rsidR="00426FD5" w:rsidRPr="009170CF" w:rsidRDefault="00426FD5" w:rsidP="00426FD5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 xml:space="preserve">    }  </w:t>
      </w:r>
    </w:p>
    <w:p w:rsidR="00426FD5" w:rsidRPr="009170CF" w:rsidRDefault="00426FD5" w:rsidP="00426FD5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 xml:space="preserve">})  </w:t>
      </w:r>
    </w:p>
    <w:p w:rsidR="00426FD5" w:rsidRPr="009170CF" w:rsidRDefault="00426FD5" w:rsidP="00426FD5">
      <w:pPr>
        <w:rPr>
          <w:rFonts w:ascii="Century Gothic" w:hAnsi="Century Gothic"/>
          <w:sz w:val="20"/>
        </w:rPr>
      </w:pPr>
      <w:proofErr w:type="spellStart"/>
      <w:r w:rsidRPr="009170CF">
        <w:rPr>
          <w:rFonts w:ascii="Century Gothic" w:hAnsi="Century Gothic"/>
          <w:sz w:val="20"/>
        </w:rPr>
        <w:t>Promise.then</w:t>
      </w:r>
      <w:proofErr w:type="spellEnd"/>
      <w:r w:rsidRPr="009170CF">
        <w:rPr>
          <w:rFonts w:ascii="Century Gothic" w:hAnsi="Century Gothic"/>
          <w:sz w:val="20"/>
        </w:rPr>
        <w:t>((message)=</w:t>
      </w:r>
      <w:proofErr w:type="gramStart"/>
      <w:r w:rsidRPr="009170CF">
        <w:rPr>
          <w:rFonts w:ascii="Century Gothic" w:hAnsi="Century Gothic"/>
          <w:sz w:val="20"/>
        </w:rPr>
        <w:t>&gt;{</w:t>
      </w:r>
      <w:proofErr w:type="gramEnd"/>
      <w:r w:rsidRPr="009170CF">
        <w:rPr>
          <w:rFonts w:ascii="Century Gothic" w:hAnsi="Century Gothic"/>
          <w:sz w:val="20"/>
        </w:rPr>
        <w:t xml:space="preserve">  </w:t>
      </w:r>
    </w:p>
    <w:p w:rsidR="00426FD5" w:rsidRPr="009170CF" w:rsidRDefault="00426FD5" w:rsidP="00426FD5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 xml:space="preserve">    </w:t>
      </w:r>
      <w:proofErr w:type="gramStart"/>
      <w:r w:rsidRPr="009170CF">
        <w:rPr>
          <w:rFonts w:ascii="Century Gothic" w:hAnsi="Century Gothic"/>
          <w:sz w:val="20"/>
        </w:rPr>
        <w:t>console.log(</w:t>
      </w:r>
      <w:proofErr w:type="gramEnd"/>
      <w:r w:rsidRPr="009170CF">
        <w:rPr>
          <w:rFonts w:ascii="Century Gothic" w:hAnsi="Century Gothic"/>
          <w:sz w:val="20"/>
        </w:rPr>
        <w:t>"It is then block. The message is</w:t>
      </w:r>
      <w:proofErr w:type="gramStart"/>
      <w:r w:rsidRPr="009170CF">
        <w:rPr>
          <w:rFonts w:ascii="Century Gothic" w:hAnsi="Century Gothic"/>
          <w:sz w:val="20"/>
        </w:rPr>
        <w:t>: ?</w:t>
      </w:r>
      <w:proofErr w:type="gramEnd"/>
      <w:r w:rsidRPr="009170CF">
        <w:rPr>
          <w:rFonts w:ascii="Century Gothic" w:hAnsi="Century Gothic"/>
          <w:sz w:val="20"/>
        </w:rPr>
        <w:t xml:space="preserve">+ message)  </w:t>
      </w:r>
    </w:p>
    <w:p w:rsidR="00426FD5" w:rsidRPr="009170CF" w:rsidRDefault="00426FD5" w:rsidP="00426FD5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}</w:t>
      </w:r>
      <w:proofErr w:type="gramStart"/>
      <w:r w:rsidRPr="009170CF">
        <w:rPr>
          <w:rFonts w:ascii="Century Gothic" w:hAnsi="Century Gothic"/>
          <w:sz w:val="20"/>
        </w:rPr>
        <w:t>).catch</w:t>
      </w:r>
      <w:proofErr w:type="gramEnd"/>
      <w:r w:rsidRPr="009170CF">
        <w:rPr>
          <w:rFonts w:ascii="Century Gothic" w:hAnsi="Century Gothic"/>
          <w:sz w:val="20"/>
        </w:rPr>
        <w:t xml:space="preserve">((message)=&gt;{  </w:t>
      </w:r>
    </w:p>
    <w:p w:rsidR="00426FD5" w:rsidRPr="009170CF" w:rsidRDefault="00426FD5" w:rsidP="00426FD5">
      <w:pPr>
        <w:rPr>
          <w:rFonts w:ascii="Century Gothic" w:hAnsi="Century Gothic"/>
          <w:sz w:val="20"/>
        </w:rPr>
      </w:pPr>
      <w:proofErr w:type="gramStart"/>
      <w:r w:rsidRPr="009170CF">
        <w:rPr>
          <w:rFonts w:ascii="Century Gothic" w:hAnsi="Century Gothic"/>
          <w:sz w:val="20"/>
        </w:rPr>
        <w:t>console.log(</w:t>
      </w:r>
      <w:proofErr w:type="gramEnd"/>
      <w:r w:rsidRPr="009170CF">
        <w:rPr>
          <w:rFonts w:ascii="Century Gothic" w:hAnsi="Century Gothic"/>
          <w:sz w:val="20"/>
        </w:rPr>
        <w:t>"It is Catch block. The message is</w:t>
      </w:r>
      <w:proofErr w:type="gramStart"/>
      <w:r w:rsidRPr="009170CF">
        <w:rPr>
          <w:rFonts w:ascii="Century Gothic" w:hAnsi="Century Gothic"/>
          <w:sz w:val="20"/>
        </w:rPr>
        <w:t>: ?</w:t>
      </w:r>
      <w:proofErr w:type="gramEnd"/>
      <w:r w:rsidRPr="009170CF">
        <w:rPr>
          <w:rFonts w:ascii="Century Gothic" w:hAnsi="Century Gothic"/>
          <w:sz w:val="20"/>
        </w:rPr>
        <w:t xml:space="preserve">+ message)  </w:t>
      </w:r>
    </w:p>
    <w:p w:rsidR="00426FD5" w:rsidRPr="009170CF" w:rsidRDefault="00426FD5" w:rsidP="00426FD5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 xml:space="preserve">})  </w:t>
      </w:r>
    </w:p>
    <w:p w:rsidR="00426FD5" w:rsidRPr="009170CF" w:rsidRDefault="00426FD5" w:rsidP="00426FD5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Output</w:t>
      </w:r>
    </w:p>
    <w:p w:rsidR="00426FD5" w:rsidRPr="009170CF" w:rsidRDefault="00426FD5" w:rsidP="00426FD5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>It is then block. The message is: Success</w:t>
      </w:r>
    </w:p>
    <w:p w:rsidR="00426FD5" w:rsidRPr="009170CF" w:rsidRDefault="00426FD5" w:rsidP="00426FD5">
      <w:pPr>
        <w:rPr>
          <w:rFonts w:ascii="Century Gothic" w:hAnsi="Century Gothic"/>
          <w:sz w:val="20"/>
        </w:rPr>
      </w:pPr>
    </w:p>
    <w:p w:rsidR="00430BA7" w:rsidRPr="009170CF" w:rsidRDefault="00430BA7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lastRenderedPageBreak/>
        <w:t>4.asysnc/await:</w:t>
      </w:r>
    </w:p>
    <w:p w:rsidR="00426FD5" w:rsidRPr="009170CF" w:rsidRDefault="00426FD5">
      <w:pPr>
        <w:rPr>
          <w:rFonts w:ascii="Century Gothic" w:hAnsi="Century Gothic"/>
          <w:sz w:val="20"/>
        </w:rPr>
      </w:pPr>
      <w:r w:rsidRPr="009170CF">
        <w:rPr>
          <w:rFonts w:ascii="Century Gothic" w:hAnsi="Century Gothic"/>
          <w:sz w:val="20"/>
        </w:rPr>
        <w:t xml:space="preserve">The </w:t>
      </w:r>
      <w:proofErr w:type="spellStart"/>
      <w:r w:rsidRPr="009170CF">
        <w:rPr>
          <w:rFonts w:ascii="Century Gothic" w:hAnsi="Century Gothic"/>
          <w:sz w:val="20"/>
        </w:rPr>
        <w:t>Async</w:t>
      </w:r>
      <w:proofErr w:type="spellEnd"/>
      <w:r w:rsidRPr="009170CF">
        <w:rPr>
          <w:rFonts w:ascii="Century Gothic" w:hAnsi="Century Gothic"/>
          <w:sz w:val="20"/>
        </w:rPr>
        <w:t xml:space="preserve">/Await functionality is one of them. </w:t>
      </w:r>
      <w:proofErr w:type="spellStart"/>
      <w:r w:rsidRPr="009170CF">
        <w:rPr>
          <w:rFonts w:ascii="Century Gothic" w:hAnsi="Century Gothic"/>
          <w:sz w:val="20"/>
        </w:rPr>
        <w:t>Async</w:t>
      </w:r>
      <w:proofErr w:type="spellEnd"/>
      <w:r w:rsidRPr="009170CF">
        <w:rPr>
          <w:rFonts w:ascii="Century Gothic" w:hAnsi="Century Gothic"/>
          <w:sz w:val="20"/>
        </w:rPr>
        <w:t>/Await is an extension of promises that we get as language support.</w:t>
      </w:r>
    </w:p>
    <w:p w:rsidR="00426FD5" w:rsidRPr="009170CF" w:rsidRDefault="00426FD5">
      <w:pPr>
        <w:rPr>
          <w:rFonts w:ascii="Century Gothic" w:hAnsi="Century Gothic"/>
          <w:sz w:val="20"/>
        </w:rPr>
      </w:pPr>
      <w:r w:rsidRPr="009170CF"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r w:rsidRPr="009170CF">
        <w:rPr>
          <w:rFonts w:ascii="Segoe UI" w:hAnsi="Segoe UI" w:cs="Segoe UI"/>
          <w:color w:val="333333"/>
          <w:shd w:val="clear" w:color="auto" w:fill="FFFFFF"/>
        </w:rPr>
        <w:t>async</w:t>
      </w:r>
      <w:proofErr w:type="spellEnd"/>
      <w:r w:rsidRPr="009170CF">
        <w:rPr>
          <w:rFonts w:ascii="Segoe UI" w:hAnsi="Segoe UI" w:cs="Segoe UI"/>
          <w:color w:val="333333"/>
          <w:shd w:val="clear" w:color="auto" w:fill="FFFFFF"/>
        </w:rPr>
        <w:t xml:space="preserve"> and await keywords allow asynchronous, </w:t>
      </w:r>
      <w:r w:rsidRPr="009170CF">
        <w:rPr>
          <w:rStyle w:val="Strong"/>
          <w:rFonts w:ascii="Segoe UI" w:hAnsi="Segoe UI" w:cs="Segoe UI"/>
          <w:b w:val="0"/>
          <w:color w:val="333333"/>
          <w:shd w:val="clear" w:color="auto" w:fill="FFFFFF"/>
        </w:rPr>
        <w:t>promise-based</w:t>
      </w:r>
      <w:r w:rsidRPr="009170CF">
        <w:rPr>
          <w:rFonts w:ascii="Segoe UI" w:hAnsi="Segoe UI" w:cs="Segoe UI"/>
          <w:color w:val="333333"/>
          <w:shd w:val="clear" w:color="auto" w:fill="FFFFFF"/>
        </w:rPr>
        <w:t> behavior to be written more easily and avoid configured promise chains. </w:t>
      </w:r>
    </w:p>
    <w:p w:rsidR="00426FD5" w:rsidRPr="009170CF" w:rsidRDefault="00426FD5" w:rsidP="00426FD5">
      <w:r w:rsidRPr="009170CF">
        <w:t xml:space="preserve">&lt;script&gt; </w:t>
      </w:r>
    </w:p>
    <w:p w:rsidR="00426FD5" w:rsidRPr="009170CF" w:rsidRDefault="00426FD5" w:rsidP="00426FD5">
      <w:r w:rsidRPr="009170CF">
        <w:tab/>
        <w:t xml:space="preserve">let </w:t>
      </w:r>
      <w:proofErr w:type="spellStart"/>
      <w:r w:rsidRPr="009170CF">
        <w:t>dataDisplay</w:t>
      </w:r>
      <w:proofErr w:type="spellEnd"/>
      <w:r w:rsidRPr="009170CF">
        <w:t xml:space="preserve"> = </w:t>
      </w:r>
      <w:proofErr w:type="spellStart"/>
      <w:r w:rsidRPr="009170CF">
        <w:t>async</w:t>
      </w:r>
      <w:proofErr w:type="spellEnd"/>
      <w:r w:rsidRPr="009170CF">
        <w:t xml:space="preserve"> () =&gt; { </w:t>
      </w:r>
    </w:p>
    <w:p w:rsidR="00426FD5" w:rsidRPr="009170CF" w:rsidRDefault="00426FD5" w:rsidP="00426FD5">
      <w:r w:rsidRPr="009170CF">
        <w:tab/>
        <w:t>let data = await "</w:t>
      </w:r>
      <w:r w:rsidR="004063F8" w:rsidRPr="009170CF">
        <w:t>world</w:t>
      </w:r>
      <w:r w:rsidRPr="009170CF">
        <w:t xml:space="preserve">"; </w:t>
      </w:r>
    </w:p>
    <w:p w:rsidR="00426FD5" w:rsidRPr="009170CF" w:rsidRDefault="00426FD5" w:rsidP="00426FD5">
      <w:r w:rsidRPr="009170CF">
        <w:tab/>
        <w:t>console.log(data)</w:t>
      </w:r>
      <w:proofErr w:type="gramStart"/>
      <w:r w:rsidRPr="009170CF">
        <w:t>; }</w:t>
      </w:r>
      <w:proofErr w:type="gramEnd"/>
      <w:r w:rsidRPr="009170CF">
        <w:t xml:space="preserve">; </w:t>
      </w:r>
    </w:p>
    <w:p w:rsidR="00426FD5" w:rsidRPr="009170CF" w:rsidRDefault="00426FD5" w:rsidP="00426FD5">
      <w:r w:rsidRPr="009170CF">
        <w:tab/>
      </w:r>
      <w:proofErr w:type="gramStart"/>
      <w:r w:rsidRPr="009170CF">
        <w:t>console.log(</w:t>
      </w:r>
      <w:proofErr w:type="gramEnd"/>
      <w:r w:rsidRPr="009170CF">
        <w:t xml:space="preserve">1); </w:t>
      </w:r>
    </w:p>
    <w:p w:rsidR="00426FD5" w:rsidRPr="009170CF" w:rsidRDefault="00426FD5" w:rsidP="00426FD5">
      <w:r w:rsidRPr="009170CF">
        <w:tab/>
      </w:r>
      <w:proofErr w:type="spellStart"/>
      <w:proofErr w:type="gramStart"/>
      <w:r w:rsidRPr="009170CF">
        <w:t>dataDisplay</w:t>
      </w:r>
      <w:proofErr w:type="spellEnd"/>
      <w:r w:rsidRPr="009170CF">
        <w:t>(</w:t>
      </w:r>
      <w:proofErr w:type="gramEnd"/>
      <w:r w:rsidRPr="009170CF">
        <w:t xml:space="preserve">); </w:t>
      </w:r>
    </w:p>
    <w:p w:rsidR="00426FD5" w:rsidRPr="009170CF" w:rsidRDefault="00426FD5" w:rsidP="00426FD5">
      <w:r w:rsidRPr="009170CF">
        <w:tab/>
        <w:t xml:space="preserve">console.log("Hello"); </w:t>
      </w:r>
    </w:p>
    <w:p w:rsidR="00430BA7" w:rsidRPr="009170CF" w:rsidRDefault="00426FD5" w:rsidP="00426FD5">
      <w:r w:rsidRPr="009170CF">
        <w:t>&lt;/script&gt;</w:t>
      </w:r>
    </w:p>
    <w:p w:rsidR="004063F8" w:rsidRPr="009170CF" w:rsidRDefault="004063F8" w:rsidP="00426FD5">
      <w:r w:rsidRPr="009170CF">
        <w:t>o/p:</w:t>
      </w:r>
    </w:p>
    <w:p w:rsidR="004063F8" w:rsidRPr="009170CF" w:rsidRDefault="004063F8" w:rsidP="004063F8">
      <w:pPr>
        <w:ind w:left="720"/>
      </w:pPr>
      <w:r w:rsidRPr="009170CF">
        <w:t>1</w:t>
      </w:r>
    </w:p>
    <w:p w:rsidR="004063F8" w:rsidRPr="009170CF" w:rsidRDefault="004063F8" w:rsidP="004063F8">
      <w:pPr>
        <w:ind w:left="720"/>
      </w:pPr>
      <w:r w:rsidRPr="009170CF">
        <w:t>Hello</w:t>
      </w:r>
    </w:p>
    <w:p w:rsidR="004063F8" w:rsidRPr="009170CF" w:rsidRDefault="004063F8" w:rsidP="004063F8">
      <w:pPr>
        <w:ind w:left="720"/>
      </w:pPr>
      <w:r w:rsidRPr="009170CF">
        <w:t>World</w:t>
      </w:r>
    </w:p>
    <w:p w:rsidR="004063F8" w:rsidRDefault="004063F8" w:rsidP="004063F8">
      <w:pPr>
        <w:ind w:left="720"/>
      </w:pPr>
    </w:p>
    <w:sectPr w:rsidR="004063F8" w:rsidSect="00282EFD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C5"/>
    <w:rsid w:val="00021AD3"/>
    <w:rsid w:val="00147310"/>
    <w:rsid w:val="001620F5"/>
    <w:rsid w:val="00282EFD"/>
    <w:rsid w:val="004063F8"/>
    <w:rsid w:val="00426FD5"/>
    <w:rsid w:val="00430BA7"/>
    <w:rsid w:val="00834877"/>
    <w:rsid w:val="009170CF"/>
    <w:rsid w:val="00D9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C62E"/>
  <w15:chartTrackingRefBased/>
  <w15:docId w15:val="{C24F02B2-4F2A-46A8-B007-69066C20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82E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4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3-xlarge">
    <w:name w:val="w3-xlarge"/>
    <w:basedOn w:val="Normal"/>
    <w:rsid w:val="00021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6F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3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79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03156986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39508615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0902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2024-03-31T11:35:00Z</dcterms:created>
  <dcterms:modified xsi:type="dcterms:W3CDTF">2024-03-31T13:07:00Z</dcterms:modified>
</cp:coreProperties>
</file>