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7CCF" w14:textId="77777777" w:rsidR="005719A5" w:rsidRPr="005719A5" w:rsidRDefault="005719A5" w:rsidP="005719A5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212121"/>
          <w:sz w:val="32"/>
          <w:szCs w:val="32"/>
          <w:lang w:eastAsia="en-IN"/>
        </w:rPr>
      </w:pPr>
      <w:r w:rsidRPr="005719A5">
        <w:rPr>
          <w:rFonts w:ascii="Arial" w:eastAsia="Times New Roman" w:hAnsi="Arial" w:cs="Arial"/>
          <w:b/>
          <w:bCs/>
          <w:color w:val="212121"/>
          <w:sz w:val="32"/>
          <w:szCs w:val="32"/>
          <w:lang w:eastAsia="en-IN"/>
        </w:rPr>
        <w:t>Agenda</w:t>
      </w:r>
    </w:p>
    <w:p w14:paraId="058CC401" w14:textId="77777777" w:rsidR="005719A5" w:rsidRPr="005719A5" w:rsidRDefault="005719A5" w:rsidP="00571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CCA 175 – Introduction</w:t>
      </w:r>
    </w:p>
    <w:p w14:paraId="044813B0" w14:textId="77777777" w:rsidR="005719A5" w:rsidRPr="005719A5" w:rsidRDefault="005719A5" w:rsidP="00571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Learning Objectives</w:t>
      </w:r>
    </w:p>
    <w:p w14:paraId="5C27F8B0" w14:textId="77777777" w:rsidR="005719A5" w:rsidRPr="005719A5" w:rsidRDefault="005719A5" w:rsidP="00571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Spark Introduction</w:t>
      </w:r>
    </w:p>
    <w:p w14:paraId="047C6928" w14:textId="77777777" w:rsidR="005719A5" w:rsidRPr="005719A5" w:rsidRDefault="005719A5" w:rsidP="00571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Preparation plan</w:t>
      </w:r>
    </w:p>
    <w:p w14:paraId="33DAE89E" w14:textId="77777777" w:rsidR="005719A5" w:rsidRPr="005719A5" w:rsidRDefault="005719A5" w:rsidP="00571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Resources</w:t>
      </w:r>
    </w:p>
    <w:p w14:paraId="701ABB01" w14:textId="77777777" w:rsidR="005719A5" w:rsidRPr="005719A5" w:rsidRDefault="005719A5" w:rsidP="005719A5">
      <w:pPr>
        <w:shd w:val="clear" w:color="auto" w:fill="FFFFFF"/>
        <w:spacing w:before="450" w:after="150" w:line="240" w:lineRule="auto"/>
        <w:outlineLvl w:val="1"/>
        <w:rPr>
          <w:rFonts w:ascii="Arial" w:eastAsia="Times New Roman" w:hAnsi="Arial" w:cs="Arial"/>
          <w:b/>
          <w:bCs/>
          <w:color w:val="212121"/>
          <w:sz w:val="32"/>
          <w:szCs w:val="32"/>
          <w:lang w:eastAsia="en-IN"/>
        </w:rPr>
      </w:pPr>
      <w:r w:rsidRPr="005719A5">
        <w:rPr>
          <w:rFonts w:ascii="Arial" w:eastAsia="Times New Roman" w:hAnsi="Arial" w:cs="Arial"/>
          <w:b/>
          <w:bCs/>
          <w:color w:val="212121"/>
          <w:sz w:val="32"/>
          <w:szCs w:val="32"/>
          <w:lang w:eastAsia="en-IN"/>
        </w:rPr>
        <w:t>CCA 175 Introduction</w:t>
      </w:r>
    </w:p>
    <w:p w14:paraId="4C850BC0" w14:textId="77777777" w:rsidR="005719A5" w:rsidRPr="005719A5" w:rsidRDefault="005719A5" w:rsidP="005719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Certification is conducted by Cloudera</w:t>
      </w:r>
    </w:p>
    <w:p w14:paraId="27209E4B" w14:textId="77777777" w:rsidR="005719A5" w:rsidRPr="005719A5" w:rsidRDefault="005719A5" w:rsidP="005719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It requires skills with respect to Sqoop, Spark, SQL/Hive</w:t>
      </w:r>
    </w:p>
    <w:p w14:paraId="2965590C" w14:textId="77777777" w:rsidR="005719A5" w:rsidRPr="005719A5" w:rsidRDefault="005719A5" w:rsidP="005719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Scenario-based</w:t>
      </w:r>
    </w:p>
    <w:p w14:paraId="3015E4DF" w14:textId="77777777" w:rsidR="005719A5" w:rsidRPr="005719A5" w:rsidRDefault="005719A5" w:rsidP="005719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Sqoop is command-oriented and one need to have good</w:t>
      </w: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br/>
        <w:t>understanding about sqoop commands</w:t>
      </w:r>
    </w:p>
    <w:p w14:paraId="52FA0BBD" w14:textId="77777777" w:rsidR="005719A5" w:rsidRPr="005719A5" w:rsidRDefault="005719A5" w:rsidP="005719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For Spark, Programming skills are required – Either Python or Scala</w:t>
      </w:r>
    </w:p>
    <w:p w14:paraId="5DA12B7F" w14:textId="77777777" w:rsidR="005719A5" w:rsidRPr="005719A5" w:rsidRDefault="005719A5" w:rsidP="005719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SQL skill is required</w:t>
      </w:r>
    </w:p>
    <w:p w14:paraId="0B0E9F2D" w14:textId="77777777" w:rsidR="005719A5" w:rsidRPr="005719A5" w:rsidRDefault="005719A5" w:rsidP="005719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It is not mandatory to provide the solution with one approach over</w:t>
      </w: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br/>
        <w:t>other.</w:t>
      </w:r>
    </w:p>
    <w:p w14:paraId="4AFD3460" w14:textId="77777777" w:rsidR="005719A5" w:rsidRPr="005719A5" w:rsidRDefault="005719A5" w:rsidP="005719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Cloudera does not see your code, they only evaluate results</w:t>
      </w:r>
    </w:p>
    <w:p w14:paraId="6ECF1519" w14:textId="77777777" w:rsidR="005719A5" w:rsidRPr="005719A5" w:rsidRDefault="005719A5" w:rsidP="005719A5">
      <w:pPr>
        <w:shd w:val="clear" w:color="auto" w:fill="FFFFFF"/>
        <w:spacing w:before="450" w:after="150" w:line="240" w:lineRule="auto"/>
        <w:outlineLvl w:val="1"/>
        <w:rPr>
          <w:rFonts w:ascii="Arial" w:eastAsia="Times New Roman" w:hAnsi="Arial" w:cs="Arial"/>
          <w:b/>
          <w:bCs/>
          <w:color w:val="212121"/>
          <w:sz w:val="32"/>
          <w:szCs w:val="32"/>
          <w:lang w:eastAsia="en-IN"/>
        </w:rPr>
      </w:pPr>
      <w:r w:rsidRPr="005719A5">
        <w:rPr>
          <w:rFonts w:ascii="Arial" w:eastAsia="Times New Roman" w:hAnsi="Arial" w:cs="Arial"/>
          <w:b/>
          <w:bCs/>
          <w:color w:val="212121"/>
          <w:sz w:val="32"/>
          <w:szCs w:val="32"/>
          <w:lang w:eastAsia="en-IN"/>
        </w:rPr>
        <w:t>Learning Objectives</w:t>
      </w:r>
    </w:p>
    <w:p w14:paraId="19695233" w14:textId="77777777" w:rsidR="005719A5" w:rsidRPr="005719A5" w:rsidRDefault="005719A5" w:rsidP="005719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URL – </w:t>
      </w:r>
      <w:hyperlink r:id="rId5" w:history="1">
        <w:r w:rsidRPr="005719A5">
          <w:rPr>
            <w:rFonts w:ascii="Arial" w:eastAsia="Times New Roman" w:hAnsi="Arial" w:cs="Arial"/>
            <w:color w:val="2196F3"/>
            <w:sz w:val="23"/>
            <w:szCs w:val="23"/>
            <w:u w:val="single"/>
            <w:lang w:eastAsia="en-IN"/>
          </w:rPr>
          <w:t>https://www.cloudera.com/more/training/certification/cca-spark.html </w:t>
        </w:r>
        <w:r w:rsidRPr="005719A5">
          <w:rPr>
            <w:rFonts w:ascii="Arial" w:eastAsia="Times New Roman" w:hAnsi="Arial" w:cs="Arial"/>
            <w:color w:val="909090"/>
            <w:sz w:val="17"/>
            <w:szCs w:val="17"/>
            <w:bdr w:val="none" w:sz="0" w:space="0" w:color="auto" w:frame="1"/>
            <w:shd w:val="clear" w:color="auto" w:fill="E9E9E9"/>
            <w:lang w:eastAsia="en-IN"/>
          </w:rPr>
          <w:t>46</w:t>
        </w:r>
      </w:hyperlink>
    </w:p>
    <w:p w14:paraId="78833A94" w14:textId="77777777" w:rsidR="005719A5" w:rsidRPr="005719A5" w:rsidRDefault="005719A5" w:rsidP="005719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Data Ingest</w:t>
      </w:r>
    </w:p>
    <w:p w14:paraId="5D6B279D" w14:textId="77777777" w:rsidR="005719A5" w:rsidRPr="005719A5" w:rsidRDefault="005719A5" w:rsidP="005719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Transform, Stage and Store</w:t>
      </w:r>
    </w:p>
    <w:p w14:paraId="72DBA8F2" w14:textId="77777777" w:rsidR="005719A5" w:rsidRPr="005719A5" w:rsidRDefault="005719A5" w:rsidP="005719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Data Analysis</w:t>
      </w:r>
    </w:p>
    <w:p w14:paraId="6FED2FDE" w14:textId="77777777" w:rsidR="005719A5" w:rsidRPr="005719A5" w:rsidRDefault="005719A5" w:rsidP="005719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Configuration</w:t>
      </w:r>
    </w:p>
    <w:p w14:paraId="79523D79" w14:textId="77777777" w:rsidR="005719A5" w:rsidRPr="005719A5" w:rsidRDefault="005719A5" w:rsidP="005719A5">
      <w:pPr>
        <w:shd w:val="clear" w:color="auto" w:fill="FFFFFF"/>
        <w:spacing w:before="450" w:after="150" w:line="240" w:lineRule="auto"/>
        <w:outlineLvl w:val="1"/>
        <w:rPr>
          <w:rFonts w:ascii="Arial" w:eastAsia="Times New Roman" w:hAnsi="Arial" w:cs="Arial"/>
          <w:b/>
          <w:bCs/>
          <w:color w:val="212121"/>
          <w:sz w:val="32"/>
          <w:szCs w:val="32"/>
          <w:lang w:eastAsia="en-IN"/>
        </w:rPr>
      </w:pPr>
      <w:r w:rsidRPr="005719A5">
        <w:rPr>
          <w:rFonts w:ascii="Arial" w:eastAsia="Times New Roman" w:hAnsi="Arial" w:cs="Arial"/>
          <w:b/>
          <w:bCs/>
          <w:color w:val="212121"/>
          <w:sz w:val="32"/>
          <w:szCs w:val="32"/>
          <w:lang w:eastAsia="en-IN"/>
        </w:rPr>
        <w:t>Spark Introduction</w:t>
      </w:r>
    </w:p>
    <w:p w14:paraId="630D4577" w14:textId="77777777" w:rsidR="005719A5" w:rsidRPr="005719A5" w:rsidRDefault="005719A5" w:rsidP="005719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Spark is nothing but distributed processing engine</w:t>
      </w:r>
    </w:p>
    <w:p w14:paraId="0F2EBF79" w14:textId="77777777" w:rsidR="005719A5" w:rsidRPr="005719A5" w:rsidRDefault="005719A5" w:rsidP="005719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It provides a bunch of APIs to facilitate distributed computing</w:t>
      </w:r>
    </w:p>
    <w:p w14:paraId="0F744540" w14:textId="77777777" w:rsidR="005719A5" w:rsidRPr="005719A5" w:rsidRDefault="005719A5" w:rsidP="005719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We need to use a programming language such as Scala or Python to</w:t>
      </w: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br/>
        <w:t>crack CCA 175 certification</w:t>
      </w:r>
    </w:p>
    <w:p w14:paraId="7A9155E1" w14:textId="77777777" w:rsidR="005719A5" w:rsidRPr="005719A5" w:rsidRDefault="005719A5" w:rsidP="005719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Spark also has high-level modules (eg: Spark SQL and Data</w:t>
      </w: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br/>
        <w:t>Frames, MLLib etc)</w:t>
      </w:r>
    </w:p>
    <w:p w14:paraId="34988A55" w14:textId="77777777" w:rsidR="005719A5" w:rsidRPr="005719A5" w:rsidRDefault="005719A5" w:rsidP="005719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For the certification, one should be able to understand Spark core</w:t>
      </w: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br/>
        <w:t>API as well as Spark SQL and Data Frames with some basic</w:t>
      </w: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br/>
        <w:t>understanding of Spark Streaming</w:t>
      </w:r>
    </w:p>
    <w:p w14:paraId="5AFFA071" w14:textId="77777777" w:rsidR="005719A5" w:rsidRPr="005719A5" w:rsidRDefault="005719A5" w:rsidP="005719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Majority of the questions from CCA 175 can be answered using</w:t>
      </w: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br/>
        <w:t>Spark and programming languages such as Scala or Python</w:t>
      </w:r>
    </w:p>
    <w:p w14:paraId="1BBAE66B" w14:textId="77777777" w:rsidR="005719A5" w:rsidRPr="005719A5" w:rsidRDefault="005719A5" w:rsidP="005719A5">
      <w:pPr>
        <w:shd w:val="clear" w:color="auto" w:fill="FFFFFF"/>
        <w:spacing w:before="450" w:after="150" w:line="240" w:lineRule="auto"/>
        <w:outlineLvl w:val="1"/>
        <w:rPr>
          <w:rFonts w:ascii="Arial" w:eastAsia="Times New Roman" w:hAnsi="Arial" w:cs="Arial"/>
          <w:b/>
          <w:bCs/>
          <w:color w:val="212121"/>
          <w:sz w:val="32"/>
          <w:szCs w:val="32"/>
          <w:lang w:eastAsia="en-IN"/>
        </w:rPr>
      </w:pPr>
      <w:r w:rsidRPr="005719A5">
        <w:rPr>
          <w:rFonts w:ascii="Arial" w:eastAsia="Times New Roman" w:hAnsi="Arial" w:cs="Arial"/>
          <w:b/>
          <w:bCs/>
          <w:color w:val="212121"/>
          <w:sz w:val="32"/>
          <w:szCs w:val="32"/>
          <w:lang w:eastAsia="en-IN"/>
        </w:rPr>
        <w:t>Preparation Plan</w:t>
      </w:r>
    </w:p>
    <w:p w14:paraId="6C2668C4" w14:textId="77777777" w:rsidR="005719A5" w:rsidRPr="005719A5" w:rsidRDefault="005719A5" w:rsidP="005719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Understand basic HDFS commands</w:t>
      </w:r>
    </w:p>
    <w:p w14:paraId="188E1580" w14:textId="77777777" w:rsidR="005719A5" w:rsidRPr="005719A5" w:rsidRDefault="005719A5" w:rsidP="005719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lastRenderedPageBreak/>
        <w:t>Learn how to move data between relational databases and HDFS</w:t>
      </w: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br/>
        <w:t>using Sqoop</w:t>
      </w:r>
    </w:p>
    <w:p w14:paraId="1DDB915D" w14:textId="77777777" w:rsidR="005719A5" w:rsidRPr="005719A5" w:rsidRDefault="005719A5" w:rsidP="005719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Choose a programming language (Python or Scala)</w:t>
      </w:r>
    </w:p>
    <w:p w14:paraId="0B6469AA" w14:textId="77777777" w:rsidR="005719A5" w:rsidRPr="005719A5" w:rsidRDefault="005719A5" w:rsidP="005719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Be comfortable with functions, lambda functions</w:t>
      </w:r>
    </w:p>
    <w:p w14:paraId="2636602C" w14:textId="77777777" w:rsidR="005719A5" w:rsidRPr="005719A5" w:rsidRDefault="005719A5" w:rsidP="005719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Collections</w:t>
      </w:r>
    </w:p>
    <w:p w14:paraId="0F14416B" w14:textId="77777777" w:rsidR="005719A5" w:rsidRPr="005719A5" w:rsidRDefault="005719A5" w:rsidP="005719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Data Frames (Pandas in Python)</w:t>
      </w:r>
    </w:p>
    <w:p w14:paraId="171E59A6" w14:textId="77777777" w:rsidR="005719A5" w:rsidRPr="005719A5" w:rsidRDefault="005719A5" w:rsidP="005719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Refresh SQL skills (preferably using Hive)</w:t>
      </w:r>
    </w:p>
    <w:p w14:paraId="0261FC7E" w14:textId="77777777" w:rsidR="005719A5" w:rsidRPr="005719A5" w:rsidRDefault="005719A5" w:rsidP="005719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Develop Spark based applications using Core APIs</w:t>
      </w:r>
    </w:p>
    <w:p w14:paraId="04201052" w14:textId="77777777" w:rsidR="005719A5" w:rsidRPr="005719A5" w:rsidRDefault="005719A5" w:rsidP="005719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Actions</w:t>
      </w:r>
    </w:p>
    <w:p w14:paraId="5D1EC326" w14:textId="77777777" w:rsidR="005719A5" w:rsidRPr="005719A5" w:rsidRDefault="005719A5" w:rsidP="005719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Transformations</w:t>
      </w:r>
    </w:p>
    <w:p w14:paraId="003183D5" w14:textId="77777777" w:rsidR="005719A5" w:rsidRPr="005719A5" w:rsidRDefault="005719A5" w:rsidP="005719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Integrate Spark SQL and Data Frames to Spark based applications</w:t>
      </w:r>
    </w:p>
    <w:p w14:paraId="069B3050" w14:textId="77777777" w:rsidR="005719A5" w:rsidRPr="005719A5" w:rsidRDefault="005719A5" w:rsidP="005719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Make sure you understand Spark Streaming in tandem with Flume</w:t>
      </w: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br/>
        <w:t>and Kafka</w:t>
      </w:r>
    </w:p>
    <w:p w14:paraId="0A992DCE" w14:textId="77777777" w:rsidR="005719A5" w:rsidRPr="005719A5" w:rsidRDefault="005719A5" w:rsidP="005719A5">
      <w:pPr>
        <w:shd w:val="clear" w:color="auto" w:fill="FFFFFF"/>
        <w:spacing w:before="450" w:after="150" w:line="240" w:lineRule="auto"/>
        <w:outlineLvl w:val="1"/>
        <w:rPr>
          <w:rFonts w:ascii="Arial" w:eastAsia="Times New Roman" w:hAnsi="Arial" w:cs="Arial"/>
          <w:b/>
          <w:bCs/>
          <w:color w:val="212121"/>
          <w:sz w:val="32"/>
          <w:szCs w:val="32"/>
          <w:lang w:eastAsia="en-IN"/>
        </w:rPr>
      </w:pPr>
      <w:r w:rsidRPr="005719A5">
        <w:rPr>
          <w:rFonts w:ascii="Arial" w:eastAsia="Times New Roman" w:hAnsi="Arial" w:cs="Arial"/>
          <w:b/>
          <w:bCs/>
          <w:color w:val="212121"/>
          <w:sz w:val="32"/>
          <w:szCs w:val="32"/>
          <w:lang w:eastAsia="en-IN"/>
        </w:rPr>
        <w:t>Resources</w:t>
      </w:r>
    </w:p>
    <w:p w14:paraId="317EF74A" w14:textId="77777777" w:rsidR="005719A5" w:rsidRPr="005719A5" w:rsidRDefault="005719A5" w:rsidP="005719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Cloudera Quickstart VM</w:t>
      </w:r>
    </w:p>
    <w:p w14:paraId="6EE18F0F" w14:textId="77777777" w:rsidR="005719A5" w:rsidRPr="005719A5" w:rsidRDefault="005719A5" w:rsidP="005719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Free</w:t>
      </w:r>
    </w:p>
    <w:p w14:paraId="5E3A2B58" w14:textId="77777777" w:rsidR="005719A5" w:rsidRPr="005719A5" w:rsidRDefault="005719A5" w:rsidP="005719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Requires high-end laptop (16 GB RAM, Quad-Core)</w:t>
      </w:r>
    </w:p>
    <w:p w14:paraId="789DBEFC" w14:textId="77777777" w:rsidR="005719A5" w:rsidRPr="005719A5" w:rsidRDefault="005719A5" w:rsidP="005719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Might run into issues with respect to limited resources</w:t>
      </w:r>
    </w:p>
    <w:p w14:paraId="56B4B897" w14:textId="77777777" w:rsidR="005719A5" w:rsidRPr="005719A5" w:rsidRDefault="005719A5" w:rsidP="005719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Big Data labs from itversity – </w:t>
      </w:r>
      <w:hyperlink r:id="rId6" w:history="1">
        <w:r w:rsidRPr="005719A5">
          <w:rPr>
            <w:rFonts w:ascii="Arial" w:eastAsia="Times New Roman" w:hAnsi="Arial" w:cs="Arial"/>
            <w:color w:val="2196F3"/>
            <w:sz w:val="23"/>
            <w:szCs w:val="23"/>
            <w:u w:val="single"/>
            <w:lang w:eastAsia="en-IN"/>
          </w:rPr>
          <w:t>https://labs.itversity.com </w:t>
        </w:r>
        <w:r w:rsidRPr="005719A5">
          <w:rPr>
            <w:rFonts w:ascii="Arial" w:eastAsia="Times New Roman" w:hAnsi="Arial" w:cs="Arial"/>
            <w:color w:val="909090"/>
            <w:sz w:val="17"/>
            <w:szCs w:val="17"/>
            <w:bdr w:val="none" w:sz="0" w:space="0" w:color="auto" w:frame="1"/>
            <w:shd w:val="clear" w:color="auto" w:fill="E9E9E9"/>
            <w:lang w:eastAsia="en-IN"/>
          </w:rPr>
          <w:t>22</w:t>
        </w:r>
      </w:hyperlink>
    </w:p>
    <w:p w14:paraId="6DB864D9" w14:textId="77777777" w:rsidR="005719A5" w:rsidRPr="005719A5" w:rsidRDefault="005719A5" w:rsidP="005719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Support using </w:t>
      </w:r>
      <w:hyperlink r:id="rId7" w:history="1">
        <w:r w:rsidRPr="005719A5">
          <w:rPr>
            <w:rFonts w:ascii="Arial" w:eastAsia="Times New Roman" w:hAnsi="Arial" w:cs="Arial"/>
            <w:color w:val="2196F3"/>
            <w:sz w:val="23"/>
            <w:szCs w:val="23"/>
            <w:u w:val="single"/>
            <w:lang w:eastAsia="en-IN"/>
          </w:rPr>
          <w:t>http://discuss.itversity.com </w:t>
        </w:r>
        <w:r w:rsidRPr="005719A5">
          <w:rPr>
            <w:rFonts w:ascii="Arial" w:eastAsia="Times New Roman" w:hAnsi="Arial" w:cs="Arial"/>
            <w:color w:val="909090"/>
            <w:sz w:val="17"/>
            <w:szCs w:val="17"/>
            <w:bdr w:val="none" w:sz="0" w:space="0" w:color="auto" w:frame="1"/>
            <w:shd w:val="clear" w:color="auto" w:fill="E9E9E9"/>
            <w:lang w:eastAsia="en-IN"/>
          </w:rPr>
          <w:t>5</w:t>
        </w:r>
      </w:hyperlink>
    </w:p>
    <w:p w14:paraId="5601BE95" w14:textId="77777777" w:rsidR="005719A5" w:rsidRPr="005719A5" w:rsidRDefault="005719A5" w:rsidP="005719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Multi-node cluster</w:t>
      </w:r>
    </w:p>
    <w:p w14:paraId="1BF94DBF" w14:textId="77777777" w:rsidR="005719A5" w:rsidRPr="005719A5" w:rsidRDefault="005719A5" w:rsidP="005719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Ability to access from anywhere</w:t>
      </w:r>
    </w:p>
    <w:p w14:paraId="46285647" w14:textId="77777777" w:rsidR="005719A5" w:rsidRPr="005719A5" w:rsidRDefault="005719A5" w:rsidP="005719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Pre-built datasets</w:t>
      </w:r>
    </w:p>
    <w:p w14:paraId="1482BCFC" w14:textId="77777777" w:rsidR="005719A5" w:rsidRPr="005719A5" w:rsidRDefault="005719A5" w:rsidP="005719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5719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Simulates the certification environment</w:t>
      </w:r>
    </w:p>
    <w:p w14:paraId="33BE1CE4" w14:textId="77777777" w:rsidR="00773044" w:rsidRDefault="00773044"/>
    <w:sectPr w:rsidR="00773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65CEC"/>
    <w:multiLevelType w:val="multilevel"/>
    <w:tmpl w:val="07B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B719A"/>
    <w:multiLevelType w:val="multilevel"/>
    <w:tmpl w:val="D17C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3250C"/>
    <w:multiLevelType w:val="multilevel"/>
    <w:tmpl w:val="0E68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745BD"/>
    <w:multiLevelType w:val="multilevel"/>
    <w:tmpl w:val="5942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65179"/>
    <w:multiLevelType w:val="multilevel"/>
    <w:tmpl w:val="9458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C29C1"/>
    <w:multiLevelType w:val="multilevel"/>
    <w:tmpl w:val="F3C6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FB"/>
    <w:rsid w:val="005719A5"/>
    <w:rsid w:val="006655FB"/>
    <w:rsid w:val="0077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9F71"/>
  <w15:chartTrackingRefBased/>
  <w15:docId w15:val="{DB1867EA-FB09-48A0-8A89-7102740C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19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9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719A5"/>
    <w:rPr>
      <w:color w:val="0000FF"/>
      <w:u w:val="single"/>
    </w:rPr>
  </w:style>
  <w:style w:type="character" w:customStyle="1" w:styleId="badge">
    <w:name w:val="badge"/>
    <w:basedOn w:val="DefaultParagraphFont"/>
    <w:rsid w:val="00571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3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scuss.itvers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s.itversity.com/" TargetMode="External"/><Relationship Id="rId5" Type="http://schemas.openxmlformats.org/officeDocument/2006/relationships/hyperlink" Target="https://www.cloudera.com/more/training/certification/cca-spark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Bhanwala</dc:creator>
  <cp:keywords/>
  <dc:description/>
  <cp:lastModifiedBy>Saurabh Bhanwala</cp:lastModifiedBy>
  <cp:revision>2</cp:revision>
  <dcterms:created xsi:type="dcterms:W3CDTF">2020-06-26T09:08:00Z</dcterms:created>
  <dcterms:modified xsi:type="dcterms:W3CDTF">2020-06-26T09:11:00Z</dcterms:modified>
</cp:coreProperties>
</file>