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DD04" w14:textId="5AD185C7" w:rsidR="00CF6D1A" w:rsidRDefault="00BB56B4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 xml:space="preserve"> Setup Hadoop and </w:t>
      </w:r>
      <w:proofErr w:type="gramStart"/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Spark</w:t>
      </w:r>
      <w:r w:rsidR="00EC4CDD">
        <w:rPr>
          <w:rFonts w:ascii="Segoe UI" w:hAnsi="Segoe UI" w:cs="Segoe UI"/>
          <w:b/>
          <w:bCs/>
          <w:color w:val="29303B"/>
          <w:sz w:val="23"/>
          <w:szCs w:val="23"/>
        </w:rPr>
        <w:t xml:space="preserve">  </w:t>
      </w: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Environment</w:t>
      </w:r>
      <w:proofErr w:type="gramEnd"/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 xml:space="preserve"> for Practice</w:t>
      </w:r>
    </w:p>
    <w:p w14:paraId="33061376" w14:textId="77777777" w:rsidR="00EC4CDD" w:rsidRDefault="00EC4CDD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</w:p>
    <w:p w14:paraId="7D36BBBF" w14:textId="37CD8659" w:rsidR="00EC4CDD" w:rsidRDefault="00EC4CDD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</w:p>
    <w:p w14:paraId="62A7D6D4" w14:textId="5BE95C54" w:rsidR="00EC4CDD" w:rsidRDefault="00EC4CDD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</w:p>
    <w:p w14:paraId="2287F023" w14:textId="54143E96" w:rsidR="00EC4CDD" w:rsidRDefault="00EC4CDD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</w:p>
    <w:p w14:paraId="27B1F276" w14:textId="77777777" w:rsidR="00EC4CDD" w:rsidRDefault="00EC4CDD"/>
    <w:sectPr w:rsidR="00EC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B4"/>
    <w:rsid w:val="00BB56B4"/>
    <w:rsid w:val="00CF6D1A"/>
    <w:rsid w:val="00E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7C23"/>
  <w15:chartTrackingRefBased/>
  <w15:docId w15:val="{017CB1B5-77AF-4148-BBB2-C39B7EA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2</cp:revision>
  <dcterms:created xsi:type="dcterms:W3CDTF">2020-09-06T13:54:00Z</dcterms:created>
  <dcterms:modified xsi:type="dcterms:W3CDTF">2020-09-06T13:54:00Z</dcterms:modified>
</cp:coreProperties>
</file>