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3A84B" w14:textId="5AD90709" w:rsidR="00614644" w:rsidRPr="006D5713" w:rsidRDefault="009F3A84" w:rsidP="00136B3F">
      <w:pPr>
        <w:rPr>
          <w:rFonts w:ascii="Times New Roman" w:eastAsia="나눔고딕"/>
          <w:b/>
          <w:bCs/>
          <w:sz w:val="28"/>
          <w:szCs w:val="28"/>
        </w:rPr>
      </w:pPr>
      <w:r w:rsidRPr="006D5713">
        <w:rPr>
          <w:rFonts w:ascii="Times New Roman" w:eastAsia="나눔고딕"/>
          <w:b/>
          <w:bCs/>
          <w:sz w:val="28"/>
          <w:szCs w:val="28"/>
        </w:rPr>
        <w:t>PUSH &amp; PULL</w:t>
      </w:r>
    </w:p>
    <w:p w14:paraId="76DA6DA7" w14:textId="7935BA86" w:rsidR="00A875AC" w:rsidRPr="006D5713" w:rsidRDefault="006E1F49" w:rsidP="00A875AC">
      <w:pPr>
        <w:outlineLvl w:val="0"/>
        <w:rPr>
          <w:rFonts w:ascii="Times New Roman" w:eastAsia="나눔고딕"/>
          <w:b/>
          <w:bCs/>
        </w:rPr>
      </w:pPr>
      <w:r>
        <w:rPr>
          <w:rFonts w:ascii="Times New Roman" w:eastAsia="나눔고딕"/>
          <w:b/>
          <w:bCs/>
        </w:rPr>
        <w:t xml:space="preserve">&lt; </w:t>
      </w:r>
      <w:r w:rsidR="00124804">
        <w:rPr>
          <w:rFonts w:ascii="Times New Roman" w:eastAsia="나눔고딕"/>
          <w:b/>
          <w:bCs/>
        </w:rPr>
        <w:t>Experiment result &amp; analysis</w:t>
      </w:r>
      <w:r>
        <w:rPr>
          <w:rFonts w:ascii="Times New Roman" w:eastAsia="나눔고딕"/>
          <w:b/>
          <w:bCs/>
        </w:rPr>
        <w:t xml:space="preserve"> &gt;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06"/>
      </w:tblGrid>
      <w:tr w:rsidR="00A875AC" w:rsidRPr="006D5713" w14:paraId="0493B6E1" w14:textId="77777777" w:rsidTr="00B947C7">
        <w:tc>
          <w:tcPr>
            <w:tcW w:w="8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AD9083" w14:textId="20EF8811" w:rsidR="00A875AC" w:rsidRPr="00124804" w:rsidRDefault="00124804" w:rsidP="00B947C7">
            <w:pPr>
              <w:rPr>
                <w:rFonts w:ascii="Times New Roman" w:eastAsia="나눔고딕"/>
              </w:rPr>
            </w:pPr>
            <w:r w:rsidRPr="00124804">
              <w:rPr>
                <w:rFonts w:ascii="Times New Roman" w:eastAsia="나눔고딕" w:hint="eastAsia"/>
              </w:rPr>
              <w:t xml:space="preserve">1. </w:t>
            </w:r>
            <w:r>
              <w:rPr>
                <w:rFonts w:ascii="Times New Roman" w:eastAsia="나눔고딕" w:hint="eastAsia"/>
              </w:rPr>
              <w:t>R</w:t>
            </w:r>
            <w:r>
              <w:rPr>
                <w:rFonts w:ascii="Times New Roman" w:eastAsia="나눔고딕"/>
              </w:rPr>
              <w:t>eport on simulation result for each model.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992"/>
              <w:gridCol w:w="1996"/>
              <w:gridCol w:w="1996"/>
              <w:gridCol w:w="1996"/>
            </w:tblGrid>
            <w:tr w:rsidR="00A875AC" w:rsidRPr="006D5713" w14:paraId="012A1190" w14:textId="77777777" w:rsidTr="00CA4137">
              <w:tc>
                <w:tcPr>
                  <w:tcW w:w="1992" w:type="dxa"/>
                  <w:shd w:val="clear" w:color="auto" w:fill="auto"/>
                </w:tcPr>
                <w:p w14:paraId="018DBA59" w14:textId="77777777" w:rsidR="00A875AC" w:rsidRPr="006D5713" w:rsidRDefault="00A875AC" w:rsidP="00B947C7">
                  <w:pPr>
                    <w:jc w:val="center"/>
                    <w:rPr>
                      <w:rFonts w:ascii="Times New Roman" w:eastAsia="나눔고딕"/>
                    </w:rPr>
                  </w:pPr>
                </w:p>
              </w:tc>
              <w:tc>
                <w:tcPr>
                  <w:tcW w:w="1996" w:type="dxa"/>
                  <w:shd w:val="clear" w:color="auto" w:fill="auto"/>
                </w:tcPr>
                <w:p w14:paraId="3532AA1F" w14:textId="2CBD5528" w:rsidR="00A875AC" w:rsidRPr="006D5713" w:rsidRDefault="00124804" w:rsidP="00B947C7">
                  <w:pPr>
                    <w:jc w:val="center"/>
                    <w:rPr>
                      <w:rFonts w:ascii="Times New Roman" w:eastAsia="나눔고딕"/>
                    </w:rPr>
                  </w:pPr>
                  <w:r>
                    <w:rPr>
                      <w:rFonts w:ascii="Times New Roman" w:eastAsia="나눔고딕"/>
                    </w:rPr>
                    <w:t>O</w:t>
                  </w:r>
                  <w:r>
                    <w:rPr>
                      <w:rFonts w:ascii="Times New Roman" w:eastAsia="나눔고딕" w:hint="eastAsia"/>
                    </w:rPr>
                    <w:t xml:space="preserve">rder </w:t>
                  </w:r>
                  <w:r>
                    <w:rPr>
                      <w:rFonts w:ascii="Times New Roman" w:eastAsia="나눔고딕"/>
                    </w:rPr>
                    <w:t>waiting time</w:t>
                  </w:r>
                </w:p>
              </w:tc>
              <w:tc>
                <w:tcPr>
                  <w:tcW w:w="1996" w:type="dxa"/>
                  <w:shd w:val="clear" w:color="auto" w:fill="auto"/>
                </w:tcPr>
                <w:p w14:paraId="73B52D2B" w14:textId="51330885" w:rsidR="00A875AC" w:rsidRPr="006D5713" w:rsidRDefault="00ED213F" w:rsidP="00124804">
                  <w:pPr>
                    <w:jc w:val="center"/>
                    <w:rPr>
                      <w:rFonts w:ascii="Times New Roman" w:eastAsia="나눔고딕"/>
                    </w:rPr>
                  </w:pPr>
                  <w:r>
                    <w:rPr>
                      <w:rFonts w:ascii="Times New Roman" w:eastAsia="나눔고딕"/>
                    </w:rPr>
                    <w:t>product</w:t>
                  </w:r>
                  <w:r w:rsidR="00A875AC" w:rsidRPr="006D5713">
                    <w:rPr>
                      <w:rFonts w:ascii="Times New Roman" w:eastAsia="나눔고딕"/>
                    </w:rPr>
                    <w:t xml:space="preserve"> CT</w:t>
                  </w:r>
                </w:p>
              </w:tc>
              <w:tc>
                <w:tcPr>
                  <w:tcW w:w="1996" w:type="dxa"/>
                  <w:shd w:val="clear" w:color="auto" w:fill="auto"/>
                </w:tcPr>
                <w:p w14:paraId="0892C206" w14:textId="4BE02C1A" w:rsidR="00A875AC" w:rsidRPr="006D5713" w:rsidRDefault="00ED213F" w:rsidP="00B947C7">
                  <w:pPr>
                    <w:jc w:val="center"/>
                    <w:rPr>
                      <w:rFonts w:ascii="Times New Roman" w:eastAsia="나눔고딕"/>
                    </w:rPr>
                  </w:pPr>
                  <w:r>
                    <w:rPr>
                      <w:rFonts w:ascii="Times New Roman" w:eastAsia="나눔고딕"/>
                    </w:rPr>
                    <w:t xml:space="preserve">product </w:t>
                  </w:r>
                  <w:r w:rsidR="00A875AC" w:rsidRPr="006D5713">
                    <w:rPr>
                      <w:rFonts w:ascii="Times New Roman" w:eastAsia="나눔고딕"/>
                    </w:rPr>
                    <w:t>WIP</w:t>
                  </w:r>
                </w:p>
              </w:tc>
            </w:tr>
            <w:tr w:rsidR="00CA4137" w:rsidRPr="006D5713" w14:paraId="58D57F6D" w14:textId="77777777" w:rsidTr="00CA4137">
              <w:tc>
                <w:tcPr>
                  <w:tcW w:w="1992" w:type="dxa"/>
                  <w:shd w:val="clear" w:color="auto" w:fill="auto"/>
                </w:tcPr>
                <w:p w14:paraId="45F06953" w14:textId="77777777" w:rsidR="00CA4137" w:rsidRPr="006D5713" w:rsidRDefault="00CA4137" w:rsidP="00CA4137">
                  <w:pPr>
                    <w:jc w:val="center"/>
                    <w:rPr>
                      <w:rFonts w:ascii="Times New Roman" w:eastAsia="나눔고딕"/>
                    </w:rPr>
                  </w:pPr>
                  <w:r w:rsidRPr="006D5713">
                    <w:rPr>
                      <w:rFonts w:ascii="Times New Roman" w:eastAsia="나눔고딕"/>
                    </w:rPr>
                    <w:t>PUSH</w:t>
                  </w:r>
                </w:p>
              </w:tc>
              <w:tc>
                <w:tcPr>
                  <w:tcW w:w="1996" w:type="dxa"/>
                  <w:shd w:val="clear" w:color="auto" w:fill="auto"/>
                </w:tcPr>
                <w:p w14:paraId="33056ED8" w14:textId="508B37F3" w:rsidR="00CA4137" w:rsidRPr="006D5713" w:rsidRDefault="00CA4137" w:rsidP="00CA4137">
                  <w:pPr>
                    <w:jc w:val="center"/>
                    <w:rPr>
                      <w:rFonts w:ascii="Times New Roman" w:eastAsia="나눔고딕"/>
                    </w:rPr>
                  </w:pPr>
                  <w:r>
                    <w:rPr>
                      <w:rFonts w:ascii="Times New Roman" w:eastAsia="나눔고딕" w:hint="eastAsia"/>
                    </w:rPr>
                    <w:t>2</w:t>
                  </w:r>
                  <w:r>
                    <w:rPr>
                      <w:rFonts w:ascii="Times New Roman" w:eastAsia="나눔고딕"/>
                    </w:rPr>
                    <w:t>.1796</w:t>
                  </w:r>
                </w:p>
              </w:tc>
              <w:tc>
                <w:tcPr>
                  <w:tcW w:w="1996" w:type="dxa"/>
                  <w:shd w:val="clear" w:color="auto" w:fill="auto"/>
                </w:tcPr>
                <w:p w14:paraId="727A23AA" w14:textId="07EE499C" w:rsidR="00CA4137" w:rsidRPr="006D5713" w:rsidRDefault="00CA4137" w:rsidP="00CA4137">
                  <w:pPr>
                    <w:jc w:val="center"/>
                    <w:rPr>
                      <w:rFonts w:ascii="Times New Roman" w:eastAsia="나눔고딕"/>
                    </w:rPr>
                  </w:pPr>
                  <w:r>
                    <w:rPr>
                      <w:rFonts w:ascii="Times New Roman" w:eastAsia="나눔고딕" w:hint="eastAsia"/>
                    </w:rPr>
                    <w:t>8</w:t>
                  </w:r>
                  <w:r>
                    <w:rPr>
                      <w:rFonts w:ascii="Times New Roman" w:eastAsia="나눔고딕"/>
                    </w:rPr>
                    <w:t>4.6592</w:t>
                  </w:r>
                </w:p>
              </w:tc>
              <w:tc>
                <w:tcPr>
                  <w:tcW w:w="1996" w:type="dxa"/>
                  <w:shd w:val="clear" w:color="auto" w:fill="auto"/>
                </w:tcPr>
                <w:p w14:paraId="52B730BC" w14:textId="5B8AA177" w:rsidR="00CA4137" w:rsidRPr="006D5713" w:rsidRDefault="00CA4137" w:rsidP="00CA4137">
                  <w:pPr>
                    <w:jc w:val="center"/>
                    <w:rPr>
                      <w:rFonts w:ascii="Times New Roman" w:eastAsia="나눔고딕"/>
                    </w:rPr>
                  </w:pPr>
                  <w:r>
                    <w:rPr>
                      <w:rFonts w:ascii="Times New Roman" w:eastAsia="나눔고딕" w:hint="eastAsia"/>
                    </w:rPr>
                    <w:t>1</w:t>
                  </w:r>
                  <w:r>
                    <w:rPr>
                      <w:rFonts w:ascii="Times New Roman" w:eastAsia="나눔고딕"/>
                    </w:rPr>
                    <w:t>7.3957</w:t>
                  </w:r>
                </w:p>
              </w:tc>
            </w:tr>
            <w:tr w:rsidR="00CA4137" w:rsidRPr="006D5713" w14:paraId="1E0E6FE2" w14:textId="77777777" w:rsidTr="00CA4137">
              <w:tc>
                <w:tcPr>
                  <w:tcW w:w="1992" w:type="dxa"/>
                  <w:shd w:val="clear" w:color="auto" w:fill="auto"/>
                </w:tcPr>
                <w:p w14:paraId="11865E5A" w14:textId="77777777" w:rsidR="00CA4137" w:rsidRPr="006D5713" w:rsidRDefault="00CA4137" w:rsidP="00CA4137">
                  <w:pPr>
                    <w:jc w:val="center"/>
                    <w:rPr>
                      <w:rFonts w:ascii="Times New Roman" w:eastAsia="나눔고딕"/>
                    </w:rPr>
                  </w:pPr>
                  <w:r w:rsidRPr="006D5713">
                    <w:rPr>
                      <w:rFonts w:ascii="Times New Roman" w:eastAsia="나눔고딕"/>
                    </w:rPr>
                    <w:t>PULL</w:t>
                  </w:r>
                </w:p>
              </w:tc>
              <w:tc>
                <w:tcPr>
                  <w:tcW w:w="1996" w:type="dxa"/>
                  <w:shd w:val="clear" w:color="auto" w:fill="auto"/>
                </w:tcPr>
                <w:p w14:paraId="6ADE6FCB" w14:textId="70612A1E" w:rsidR="00CA4137" w:rsidRPr="006D5713" w:rsidRDefault="00CA4137" w:rsidP="00CA4137">
                  <w:pPr>
                    <w:jc w:val="center"/>
                    <w:rPr>
                      <w:rFonts w:ascii="Times New Roman" w:eastAsia="나눔고딕"/>
                    </w:rPr>
                  </w:pPr>
                  <w:r>
                    <w:rPr>
                      <w:rFonts w:ascii="Times New Roman" w:eastAsia="나눔고딕" w:hint="eastAsia"/>
                    </w:rPr>
                    <w:t>4</w:t>
                  </w:r>
                  <w:r>
                    <w:rPr>
                      <w:rFonts w:ascii="Times New Roman" w:eastAsia="나눔고딕"/>
                    </w:rPr>
                    <w:t>6.6447</w:t>
                  </w:r>
                </w:p>
              </w:tc>
              <w:tc>
                <w:tcPr>
                  <w:tcW w:w="1996" w:type="dxa"/>
                  <w:shd w:val="clear" w:color="auto" w:fill="auto"/>
                </w:tcPr>
                <w:p w14:paraId="7273BB6D" w14:textId="5A99C392" w:rsidR="00CA4137" w:rsidRPr="006D5713" w:rsidRDefault="00CA4137" w:rsidP="00CA4137">
                  <w:pPr>
                    <w:jc w:val="center"/>
                    <w:rPr>
                      <w:rFonts w:ascii="Times New Roman" w:eastAsia="나눔고딕"/>
                    </w:rPr>
                  </w:pPr>
                  <w:r>
                    <w:rPr>
                      <w:rFonts w:ascii="Times New Roman" w:eastAsia="나눔고딕" w:hint="eastAsia"/>
                    </w:rPr>
                    <w:t>2</w:t>
                  </w:r>
                  <w:r>
                    <w:rPr>
                      <w:rFonts w:ascii="Times New Roman" w:eastAsia="나눔고딕"/>
                    </w:rPr>
                    <w:t>14.72</w:t>
                  </w:r>
                </w:p>
              </w:tc>
              <w:tc>
                <w:tcPr>
                  <w:tcW w:w="1996" w:type="dxa"/>
                  <w:shd w:val="clear" w:color="auto" w:fill="auto"/>
                </w:tcPr>
                <w:p w14:paraId="5CEA2807" w14:textId="57F0AFD9" w:rsidR="00CA4137" w:rsidRPr="006D5713" w:rsidRDefault="00CA4137" w:rsidP="00CA4137">
                  <w:pPr>
                    <w:jc w:val="center"/>
                    <w:rPr>
                      <w:rFonts w:ascii="Times New Roman" w:eastAsia="나눔고딕"/>
                    </w:rPr>
                  </w:pPr>
                  <w:r>
                    <w:rPr>
                      <w:rFonts w:ascii="Times New Roman" w:eastAsia="나눔고딕" w:hint="eastAsia"/>
                    </w:rPr>
                    <w:t>3</w:t>
                  </w:r>
                  <w:r>
                    <w:rPr>
                      <w:rFonts w:ascii="Times New Roman" w:eastAsia="나눔고딕"/>
                    </w:rPr>
                    <w:t>.9912</w:t>
                  </w:r>
                </w:p>
              </w:tc>
            </w:tr>
          </w:tbl>
          <w:p w14:paraId="2AE6F4B0" w14:textId="77777777" w:rsidR="00A875AC" w:rsidRDefault="00A875AC" w:rsidP="00B947C7">
            <w:pPr>
              <w:rPr>
                <w:rFonts w:ascii="Times New Roman" w:eastAsia="나눔고딕"/>
              </w:rPr>
            </w:pPr>
          </w:p>
          <w:p w14:paraId="3C7DDF81" w14:textId="0D5DE2B5" w:rsidR="00EA43B6" w:rsidRDefault="00EA43B6" w:rsidP="00B947C7">
            <w:pPr>
              <w:rPr>
                <w:rFonts w:ascii="Times New Roman" w:eastAsia="나눔고딕"/>
              </w:rPr>
            </w:pPr>
            <w:r>
              <w:rPr>
                <w:rFonts w:ascii="Times New Roman" w:eastAsia="나눔고딕" w:hint="eastAsia"/>
              </w:rPr>
              <w:t>P</w:t>
            </w:r>
            <w:r>
              <w:rPr>
                <w:rFonts w:ascii="Times New Roman" w:eastAsia="나눔고딕"/>
              </w:rPr>
              <w:t>USH</w:t>
            </w:r>
          </w:p>
          <w:p w14:paraId="1396640A" w14:textId="0CD796B9" w:rsidR="00A875AC" w:rsidRDefault="00B61779" w:rsidP="00B947C7">
            <w:pPr>
              <w:rPr>
                <w:rFonts w:ascii="Times New Roman" w:eastAsia="나눔고딕"/>
              </w:rPr>
            </w:pPr>
            <w:r w:rsidRPr="00B61779">
              <w:rPr>
                <w:rFonts w:ascii="Times New Roman" w:eastAsia="나눔고딕"/>
                <w:noProof/>
              </w:rPr>
              <w:drawing>
                <wp:inline distT="0" distB="0" distL="0" distR="0" wp14:anchorId="45BDE690" wp14:editId="7D4BF347">
                  <wp:extent cx="5035550" cy="537662"/>
                  <wp:effectExtent l="0" t="0" r="0" b="0"/>
                  <wp:docPr id="508493338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8493338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0904" cy="5393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266BC3" w14:textId="166CD333" w:rsidR="00EA43B6" w:rsidRDefault="00CA4137" w:rsidP="00B947C7">
            <w:pPr>
              <w:rPr>
                <w:rFonts w:ascii="Times New Roman" w:eastAsia="나눔고딕"/>
              </w:rPr>
            </w:pPr>
            <w:r w:rsidRPr="00CA4137">
              <w:rPr>
                <w:rFonts w:ascii="Times New Roman" w:eastAsia="나눔고딕"/>
                <w:noProof/>
              </w:rPr>
              <w:drawing>
                <wp:inline distT="0" distB="0" distL="0" distR="0" wp14:anchorId="67EEFC61" wp14:editId="77E6E2A6">
                  <wp:extent cx="5035550" cy="511016"/>
                  <wp:effectExtent l="0" t="0" r="0" b="3810"/>
                  <wp:docPr id="839502013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9502013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66037" cy="514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14AADD" w14:textId="5CFA5B65" w:rsidR="00EA43B6" w:rsidRDefault="00CA4137" w:rsidP="00B947C7">
            <w:pPr>
              <w:rPr>
                <w:rFonts w:ascii="Times New Roman" w:eastAsia="나눔고딕"/>
              </w:rPr>
            </w:pPr>
            <w:r w:rsidRPr="00CA4137">
              <w:rPr>
                <w:rFonts w:ascii="Times New Roman" w:eastAsia="나눔고딕"/>
                <w:noProof/>
              </w:rPr>
              <w:drawing>
                <wp:inline distT="0" distB="0" distL="0" distR="0" wp14:anchorId="0B9113ED" wp14:editId="7F25C20D">
                  <wp:extent cx="5029200" cy="533436"/>
                  <wp:effectExtent l="0" t="0" r="0" b="0"/>
                  <wp:docPr id="347196413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7196413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4009" cy="5339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4D4FB3" w14:textId="77777777" w:rsidR="00EA43B6" w:rsidRDefault="00EA43B6" w:rsidP="00B947C7">
            <w:pPr>
              <w:rPr>
                <w:rFonts w:ascii="Times New Roman" w:eastAsia="나눔고딕"/>
              </w:rPr>
            </w:pPr>
          </w:p>
          <w:p w14:paraId="467E89CD" w14:textId="4ED52B80" w:rsidR="00EA43B6" w:rsidRDefault="00EA43B6" w:rsidP="00B947C7">
            <w:pPr>
              <w:rPr>
                <w:rFonts w:ascii="Times New Roman" w:eastAsia="나눔고딕"/>
              </w:rPr>
            </w:pPr>
            <w:r>
              <w:rPr>
                <w:rFonts w:ascii="Times New Roman" w:eastAsia="나눔고딕" w:hint="eastAsia"/>
              </w:rPr>
              <w:t>P</w:t>
            </w:r>
            <w:r>
              <w:rPr>
                <w:rFonts w:ascii="Times New Roman" w:eastAsia="나눔고딕"/>
              </w:rPr>
              <w:t>ULL</w:t>
            </w:r>
          </w:p>
          <w:p w14:paraId="1D5E7F19" w14:textId="228EE90D" w:rsidR="00CA4137" w:rsidRDefault="00CA4137" w:rsidP="00B947C7">
            <w:pPr>
              <w:rPr>
                <w:rFonts w:ascii="Times New Roman" w:eastAsia="나눔고딕"/>
              </w:rPr>
            </w:pPr>
            <w:r w:rsidRPr="00CA4137">
              <w:rPr>
                <w:rFonts w:ascii="Times New Roman" w:eastAsia="나눔고딕"/>
                <w:noProof/>
              </w:rPr>
              <w:drawing>
                <wp:inline distT="0" distB="0" distL="0" distR="0" wp14:anchorId="7406E0FB" wp14:editId="779286B0">
                  <wp:extent cx="5048250" cy="659526"/>
                  <wp:effectExtent l="0" t="0" r="0" b="7620"/>
                  <wp:docPr id="1473209586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3209586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5656" cy="6604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ACE302" w14:textId="4C8205AE" w:rsidR="00EA43B6" w:rsidRDefault="00CA4137" w:rsidP="00B947C7">
            <w:pPr>
              <w:rPr>
                <w:rFonts w:ascii="Times New Roman" w:eastAsia="나눔고딕"/>
              </w:rPr>
            </w:pPr>
            <w:r w:rsidRPr="00CA4137">
              <w:rPr>
                <w:rFonts w:ascii="Times New Roman" w:eastAsia="나눔고딕"/>
                <w:noProof/>
              </w:rPr>
              <w:drawing>
                <wp:inline distT="0" distB="0" distL="0" distR="0" wp14:anchorId="3320B0DD" wp14:editId="570AE00E">
                  <wp:extent cx="5048250" cy="629250"/>
                  <wp:effectExtent l="0" t="0" r="0" b="0"/>
                  <wp:docPr id="1412499625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2499625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8123" cy="6329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7590ED" w14:textId="2970631B" w:rsidR="00EA43B6" w:rsidRDefault="00CA4137" w:rsidP="00B947C7">
            <w:pPr>
              <w:rPr>
                <w:rFonts w:ascii="Times New Roman" w:eastAsia="나눔고딕"/>
              </w:rPr>
            </w:pPr>
            <w:r w:rsidRPr="00CA4137">
              <w:rPr>
                <w:rFonts w:ascii="Times New Roman" w:eastAsia="나눔고딕"/>
                <w:noProof/>
              </w:rPr>
              <w:drawing>
                <wp:inline distT="0" distB="0" distL="0" distR="0" wp14:anchorId="5796C784" wp14:editId="2BA00BA3">
                  <wp:extent cx="5060950" cy="659995"/>
                  <wp:effectExtent l="0" t="0" r="6350" b="6985"/>
                  <wp:docPr id="804707699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4707699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1428" cy="6613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735E5D" w14:textId="77777777" w:rsidR="0012124C" w:rsidRPr="0012124C" w:rsidRDefault="0012124C" w:rsidP="0012124C">
            <w:pPr>
              <w:rPr>
                <w:rFonts w:ascii="Times New Roman" w:eastAsia="나눔고딕"/>
              </w:rPr>
            </w:pPr>
          </w:p>
          <w:p w14:paraId="170B37CA" w14:textId="6BDA2BE2" w:rsidR="00CA4137" w:rsidRDefault="0012124C" w:rsidP="00B947C7">
            <w:pPr>
              <w:rPr>
                <w:rFonts w:ascii="Times New Roman" w:eastAsia="나눔고딕"/>
              </w:rPr>
            </w:pPr>
            <w:r w:rsidRPr="0012124C">
              <w:rPr>
                <w:rFonts w:ascii="Times New Roman" w:eastAsia="나눔고딕" w:hint="eastAsia"/>
              </w:rPr>
              <w:t xml:space="preserve">Pull </w:t>
            </w:r>
            <w:r w:rsidRPr="0012124C">
              <w:rPr>
                <w:rFonts w:ascii="Times New Roman" w:eastAsia="나눔고딕" w:hint="eastAsia"/>
              </w:rPr>
              <w:t>케이스에서는</w:t>
            </w:r>
            <w:r w:rsidRPr="0012124C">
              <w:rPr>
                <w:rFonts w:ascii="Times New Roman" w:eastAsia="나눔고딕" w:hint="eastAsia"/>
              </w:rPr>
              <w:t xml:space="preserve"> </w:t>
            </w:r>
            <w:r w:rsidR="00BC4857">
              <w:rPr>
                <w:rFonts w:ascii="Times New Roman" w:eastAsia="나눔고딕"/>
              </w:rPr>
              <w:t>O</w:t>
            </w:r>
            <w:r w:rsidR="00BC4857">
              <w:rPr>
                <w:rFonts w:ascii="Times New Roman" w:eastAsia="나눔고딕" w:hint="eastAsia"/>
              </w:rPr>
              <w:t xml:space="preserve">rder </w:t>
            </w:r>
            <w:r w:rsidR="00BC4857">
              <w:rPr>
                <w:rFonts w:ascii="Times New Roman" w:eastAsia="나눔고딕"/>
              </w:rPr>
              <w:t>waiting time</w:t>
            </w:r>
            <w:r w:rsidR="00BC4857" w:rsidRPr="0012124C">
              <w:rPr>
                <w:rFonts w:ascii="Times New Roman" w:eastAsia="나눔고딕" w:hint="eastAsia"/>
              </w:rPr>
              <w:t xml:space="preserve"> </w:t>
            </w:r>
            <w:r w:rsidRPr="0012124C">
              <w:rPr>
                <w:rFonts w:ascii="Times New Roman" w:eastAsia="나눔고딕" w:hint="eastAsia"/>
              </w:rPr>
              <w:t>과</w:t>
            </w:r>
            <w:r w:rsidRPr="0012124C">
              <w:rPr>
                <w:rFonts w:ascii="Times New Roman" w:eastAsia="나눔고딕" w:hint="eastAsia"/>
              </w:rPr>
              <w:t xml:space="preserve"> </w:t>
            </w:r>
            <w:r w:rsidR="00BC4857">
              <w:rPr>
                <w:rFonts w:ascii="Times New Roman" w:eastAsia="나눔고딕"/>
              </w:rPr>
              <w:t>product</w:t>
            </w:r>
            <w:r w:rsidR="00BC4857" w:rsidRPr="006D5713">
              <w:rPr>
                <w:rFonts w:ascii="Times New Roman" w:eastAsia="나눔고딕"/>
              </w:rPr>
              <w:t xml:space="preserve"> CT</w:t>
            </w:r>
            <w:r w:rsidR="00BC4857">
              <w:rPr>
                <w:rFonts w:ascii="Times New Roman" w:eastAsia="나눔고딕" w:hint="eastAsia"/>
              </w:rPr>
              <w:t>가</w:t>
            </w:r>
            <w:r w:rsidRPr="0012124C">
              <w:rPr>
                <w:rFonts w:ascii="Times New Roman" w:eastAsia="나눔고딕" w:hint="eastAsia"/>
              </w:rPr>
              <w:t xml:space="preserve"> </w:t>
            </w:r>
            <w:r w:rsidRPr="0012124C">
              <w:rPr>
                <w:rFonts w:ascii="Times New Roman" w:eastAsia="나눔고딕" w:hint="eastAsia"/>
              </w:rPr>
              <w:t>상당히</w:t>
            </w:r>
            <w:r w:rsidRPr="0012124C">
              <w:rPr>
                <w:rFonts w:ascii="Times New Roman" w:eastAsia="나눔고딕" w:hint="eastAsia"/>
              </w:rPr>
              <w:t xml:space="preserve"> </w:t>
            </w:r>
            <w:r w:rsidRPr="0012124C">
              <w:rPr>
                <w:rFonts w:ascii="Times New Roman" w:eastAsia="나눔고딕" w:hint="eastAsia"/>
              </w:rPr>
              <w:t>늘어났지만</w:t>
            </w:r>
            <w:r w:rsidRPr="0012124C">
              <w:rPr>
                <w:rFonts w:ascii="Times New Roman" w:eastAsia="나눔고딕" w:hint="eastAsia"/>
              </w:rPr>
              <w:t xml:space="preserve">, </w:t>
            </w:r>
            <w:r w:rsidRPr="0012124C">
              <w:rPr>
                <w:rFonts w:ascii="Times New Roman" w:eastAsia="나눔고딕" w:hint="eastAsia"/>
              </w:rPr>
              <w:t>작업</w:t>
            </w:r>
            <w:r w:rsidRPr="0012124C">
              <w:rPr>
                <w:rFonts w:ascii="Times New Roman" w:eastAsia="나눔고딕" w:hint="eastAsia"/>
              </w:rPr>
              <w:t xml:space="preserve"> </w:t>
            </w:r>
            <w:r w:rsidRPr="0012124C">
              <w:rPr>
                <w:rFonts w:ascii="Times New Roman" w:eastAsia="나눔고딕" w:hint="eastAsia"/>
              </w:rPr>
              <w:t>중인</w:t>
            </w:r>
            <w:r w:rsidRPr="0012124C">
              <w:rPr>
                <w:rFonts w:ascii="Times New Roman" w:eastAsia="나눔고딕" w:hint="eastAsia"/>
              </w:rPr>
              <w:t xml:space="preserve"> </w:t>
            </w:r>
            <w:r w:rsidRPr="0012124C">
              <w:rPr>
                <w:rFonts w:ascii="Times New Roman" w:eastAsia="나눔고딕" w:hint="eastAsia"/>
              </w:rPr>
              <w:t>제품</w:t>
            </w:r>
            <w:r w:rsidRPr="0012124C">
              <w:rPr>
                <w:rFonts w:ascii="Times New Roman" w:eastAsia="나눔고딕" w:hint="eastAsia"/>
              </w:rPr>
              <w:t xml:space="preserve"> </w:t>
            </w:r>
            <w:r w:rsidRPr="0012124C">
              <w:rPr>
                <w:rFonts w:ascii="Times New Roman" w:eastAsia="나눔고딕" w:hint="eastAsia"/>
              </w:rPr>
              <w:t>수</w:t>
            </w:r>
            <w:r w:rsidR="00BC4857">
              <w:rPr>
                <w:rFonts w:ascii="Times New Roman" w:eastAsia="나눔고딕" w:hint="eastAsia"/>
              </w:rPr>
              <w:t>인</w:t>
            </w:r>
            <w:r w:rsidR="00BC4857">
              <w:rPr>
                <w:rFonts w:ascii="Times New Roman" w:eastAsia="나눔고딕" w:hint="eastAsia"/>
              </w:rPr>
              <w:t xml:space="preserve"> </w:t>
            </w:r>
            <w:r w:rsidR="00BC4857">
              <w:rPr>
                <w:rFonts w:ascii="Times New Roman" w:eastAsia="나눔고딕"/>
              </w:rPr>
              <w:t xml:space="preserve">product </w:t>
            </w:r>
            <w:r w:rsidR="00BC4857" w:rsidRPr="006D5713">
              <w:rPr>
                <w:rFonts w:ascii="Times New Roman" w:eastAsia="나눔고딕"/>
              </w:rPr>
              <w:t>WIP</w:t>
            </w:r>
            <w:r w:rsidR="00BC4857" w:rsidRPr="0012124C">
              <w:rPr>
                <w:rFonts w:ascii="Times New Roman" w:eastAsia="나눔고딕" w:hint="eastAsia"/>
              </w:rPr>
              <w:t xml:space="preserve"> </w:t>
            </w:r>
            <w:r w:rsidRPr="0012124C">
              <w:rPr>
                <w:rFonts w:ascii="Times New Roman" w:eastAsia="나눔고딕" w:hint="eastAsia"/>
              </w:rPr>
              <w:t>는</w:t>
            </w:r>
            <w:r w:rsidRPr="0012124C">
              <w:rPr>
                <w:rFonts w:ascii="Times New Roman" w:eastAsia="나눔고딕" w:hint="eastAsia"/>
              </w:rPr>
              <w:t xml:space="preserve"> </w:t>
            </w:r>
            <w:r w:rsidRPr="0012124C">
              <w:rPr>
                <w:rFonts w:ascii="Times New Roman" w:eastAsia="나눔고딕" w:hint="eastAsia"/>
              </w:rPr>
              <w:t>작게</w:t>
            </w:r>
            <w:r w:rsidRPr="0012124C">
              <w:rPr>
                <w:rFonts w:ascii="Times New Roman" w:eastAsia="나눔고딕" w:hint="eastAsia"/>
              </w:rPr>
              <w:t xml:space="preserve"> </w:t>
            </w:r>
            <w:r w:rsidRPr="0012124C">
              <w:rPr>
                <w:rFonts w:ascii="Times New Roman" w:eastAsia="나눔고딕" w:hint="eastAsia"/>
              </w:rPr>
              <w:t>나타났다</w:t>
            </w:r>
            <w:r w:rsidRPr="0012124C">
              <w:rPr>
                <w:rFonts w:ascii="Times New Roman" w:eastAsia="나눔고딕" w:hint="eastAsia"/>
              </w:rPr>
              <w:t xml:space="preserve">. </w:t>
            </w:r>
            <w:r w:rsidRPr="0012124C">
              <w:rPr>
                <w:rFonts w:ascii="Times New Roman" w:eastAsia="나눔고딕" w:hint="eastAsia"/>
              </w:rPr>
              <w:t>이는</w:t>
            </w:r>
            <w:r w:rsidRPr="0012124C">
              <w:rPr>
                <w:rFonts w:ascii="Times New Roman" w:eastAsia="나눔고딕" w:hint="eastAsia"/>
              </w:rPr>
              <w:t xml:space="preserve"> Pull </w:t>
            </w:r>
            <w:r w:rsidRPr="0012124C">
              <w:rPr>
                <w:rFonts w:ascii="Times New Roman" w:eastAsia="나눔고딕" w:hint="eastAsia"/>
              </w:rPr>
              <w:t>케이스에서는</w:t>
            </w:r>
            <w:r w:rsidRPr="0012124C">
              <w:rPr>
                <w:rFonts w:ascii="Times New Roman" w:eastAsia="나눔고딕" w:hint="eastAsia"/>
              </w:rPr>
              <w:t xml:space="preserve"> WIP</w:t>
            </w:r>
            <w:r w:rsidRPr="0012124C">
              <w:rPr>
                <w:rFonts w:ascii="Times New Roman" w:eastAsia="나눔고딕" w:hint="eastAsia"/>
              </w:rPr>
              <w:t>을</w:t>
            </w:r>
            <w:r w:rsidRPr="0012124C">
              <w:rPr>
                <w:rFonts w:ascii="Times New Roman" w:eastAsia="나눔고딕" w:hint="eastAsia"/>
              </w:rPr>
              <w:t xml:space="preserve"> </w:t>
            </w:r>
            <w:r w:rsidRPr="0012124C">
              <w:rPr>
                <w:rFonts w:ascii="Times New Roman" w:eastAsia="나눔고딕" w:hint="eastAsia"/>
              </w:rPr>
              <w:t>제한하기</w:t>
            </w:r>
            <w:r w:rsidRPr="0012124C">
              <w:rPr>
                <w:rFonts w:ascii="Times New Roman" w:eastAsia="나눔고딕" w:hint="eastAsia"/>
              </w:rPr>
              <w:t xml:space="preserve"> </w:t>
            </w:r>
            <w:r w:rsidRPr="0012124C">
              <w:rPr>
                <w:rFonts w:ascii="Times New Roman" w:eastAsia="나눔고딕" w:hint="eastAsia"/>
              </w:rPr>
              <w:t>위해</w:t>
            </w:r>
            <w:r w:rsidRPr="0012124C">
              <w:rPr>
                <w:rFonts w:ascii="Times New Roman" w:eastAsia="나눔고딕" w:hint="eastAsia"/>
              </w:rPr>
              <w:t xml:space="preserve"> Hold</w:t>
            </w:r>
            <w:r w:rsidRPr="0012124C">
              <w:rPr>
                <w:rFonts w:ascii="Times New Roman" w:eastAsia="나눔고딕" w:hint="eastAsia"/>
              </w:rPr>
              <w:t>를</w:t>
            </w:r>
            <w:r w:rsidRPr="0012124C">
              <w:rPr>
                <w:rFonts w:ascii="Times New Roman" w:eastAsia="나눔고딕" w:hint="eastAsia"/>
              </w:rPr>
              <w:t xml:space="preserve"> </w:t>
            </w:r>
            <w:r w:rsidRPr="0012124C">
              <w:rPr>
                <w:rFonts w:ascii="Times New Roman" w:eastAsia="나눔고딕" w:hint="eastAsia"/>
              </w:rPr>
              <w:t>사용했기</w:t>
            </w:r>
            <w:r w:rsidRPr="0012124C">
              <w:rPr>
                <w:rFonts w:ascii="Times New Roman" w:eastAsia="나눔고딕" w:hint="eastAsia"/>
              </w:rPr>
              <w:t xml:space="preserve"> </w:t>
            </w:r>
            <w:r w:rsidRPr="0012124C">
              <w:rPr>
                <w:rFonts w:ascii="Times New Roman" w:eastAsia="나눔고딕" w:hint="eastAsia"/>
              </w:rPr>
              <w:t>때문</w:t>
            </w:r>
            <w:r>
              <w:rPr>
                <w:rFonts w:ascii="Times New Roman" w:eastAsia="나눔고딕" w:hint="eastAsia"/>
              </w:rPr>
              <w:t>이</w:t>
            </w:r>
            <w:r w:rsidRPr="0012124C">
              <w:rPr>
                <w:rFonts w:ascii="Times New Roman" w:eastAsia="나눔고딕" w:hint="eastAsia"/>
              </w:rPr>
              <w:t>다</w:t>
            </w:r>
            <w:r w:rsidRPr="0012124C">
              <w:rPr>
                <w:rFonts w:ascii="Times New Roman" w:eastAsia="나눔고딕" w:hint="eastAsia"/>
              </w:rPr>
              <w:t xml:space="preserve">. WIP </w:t>
            </w:r>
            <w:r w:rsidRPr="0012124C">
              <w:rPr>
                <w:rFonts w:ascii="Times New Roman" w:eastAsia="나눔고딕" w:hint="eastAsia"/>
              </w:rPr>
              <w:t>상한선이</w:t>
            </w:r>
            <w:r w:rsidRPr="0012124C">
              <w:rPr>
                <w:rFonts w:ascii="Times New Roman" w:eastAsia="나눔고딕" w:hint="eastAsia"/>
              </w:rPr>
              <w:t xml:space="preserve"> </w:t>
            </w:r>
            <w:r w:rsidRPr="0012124C">
              <w:rPr>
                <w:rFonts w:ascii="Times New Roman" w:eastAsia="나눔고딕" w:hint="eastAsia"/>
              </w:rPr>
              <w:t>설정되면</w:t>
            </w:r>
            <w:r w:rsidRPr="0012124C">
              <w:rPr>
                <w:rFonts w:ascii="Times New Roman" w:eastAsia="나눔고딕" w:hint="eastAsia"/>
              </w:rPr>
              <w:t xml:space="preserve">, </w:t>
            </w:r>
            <w:r w:rsidRPr="0012124C">
              <w:rPr>
                <w:rFonts w:ascii="Times New Roman" w:eastAsia="나눔고딕" w:hint="eastAsia"/>
              </w:rPr>
              <w:t>라인이</w:t>
            </w:r>
            <w:r w:rsidRPr="0012124C">
              <w:rPr>
                <w:rFonts w:ascii="Times New Roman" w:eastAsia="나눔고딕" w:hint="eastAsia"/>
              </w:rPr>
              <w:t xml:space="preserve"> </w:t>
            </w:r>
            <w:r w:rsidRPr="0012124C">
              <w:rPr>
                <w:rFonts w:ascii="Times New Roman" w:eastAsia="나눔고딕" w:hint="eastAsia"/>
              </w:rPr>
              <w:t>혼란스러워져도</w:t>
            </w:r>
            <w:r w:rsidRPr="0012124C">
              <w:rPr>
                <w:rFonts w:ascii="Times New Roman" w:eastAsia="나눔고딕" w:hint="eastAsia"/>
              </w:rPr>
              <w:t xml:space="preserve"> WIP</w:t>
            </w:r>
            <w:r w:rsidRPr="0012124C">
              <w:rPr>
                <w:rFonts w:ascii="Times New Roman" w:eastAsia="나눔고딕" w:hint="eastAsia"/>
              </w:rPr>
              <w:t>은</w:t>
            </w:r>
            <w:r w:rsidRPr="0012124C">
              <w:rPr>
                <w:rFonts w:ascii="Times New Roman" w:eastAsia="나눔고딕" w:hint="eastAsia"/>
              </w:rPr>
              <w:t xml:space="preserve"> </w:t>
            </w:r>
            <w:r w:rsidRPr="0012124C">
              <w:rPr>
                <w:rFonts w:ascii="Times New Roman" w:eastAsia="나눔고딕" w:hint="eastAsia"/>
              </w:rPr>
              <w:t>상한선을</w:t>
            </w:r>
            <w:r w:rsidRPr="0012124C">
              <w:rPr>
                <w:rFonts w:ascii="Times New Roman" w:eastAsia="나눔고딕" w:hint="eastAsia"/>
              </w:rPr>
              <w:t xml:space="preserve"> </w:t>
            </w:r>
            <w:r w:rsidRPr="0012124C">
              <w:rPr>
                <w:rFonts w:ascii="Times New Roman" w:eastAsia="나눔고딕" w:hint="eastAsia"/>
              </w:rPr>
              <w:t>초과하지</w:t>
            </w:r>
            <w:r w:rsidRPr="0012124C">
              <w:rPr>
                <w:rFonts w:ascii="Times New Roman" w:eastAsia="나눔고딕" w:hint="eastAsia"/>
              </w:rPr>
              <w:t xml:space="preserve"> </w:t>
            </w:r>
            <w:r w:rsidRPr="0012124C">
              <w:rPr>
                <w:rFonts w:ascii="Times New Roman" w:eastAsia="나눔고딕" w:hint="eastAsia"/>
              </w:rPr>
              <w:t>않</w:t>
            </w:r>
            <w:r>
              <w:rPr>
                <w:rFonts w:ascii="Times New Roman" w:eastAsia="나눔고딕" w:hint="eastAsia"/>
              </w:rPr>
              <w:t>는다</w:t>
            </w:r>
            <w:r>
              <w:rPr>
                <w:rFonts w:ascii="Times New Roman" w:eastAsia="나눔고딕" w:hint="eastAsia"/>
              </w:rPr>
              <w:t>.</w:t>
            </w:r>
            <w:r w:rsidRPr="0012124C">
              <w:rPr>
                <w:rFonts w:ascii="Times New Roman" w:eastAsia="나눔고딕" w:hint="eastAsia"/>
              </w:rPr>
              <w:t xml:space="preserve"> </w:t>
            </w:r>
            <w:r w:rsidRPr="0012124C">
              <w:rPr>
                <w:rFonts w:ascii="Times New Roman" w:eastAsia="나눔고딕" w:hint="eastAsia"/>
              </w:rPr>
              <w:t>그러나</w:t>
            </w:r>
            <w:r w:rsidRPr="0012124C">
              <w:rPr>
                <w:rFonts w:ascii="Times New Roman" w:eastAsia="나눔고딕" w:hint="eastAsia"/>
              </w:rPr>
              <w:t xml:space="preserve"> Push </w:t>
            </w:r>
            <w:r w:rsidRPr="0012124C">
              <w:rPr>
                <w:rFonts w:ascii="Times New Roman" w:eastAsia="나눔고딕" w:hint="eastAsia"/>
              </w:rPr>
              <w:t>케이스에서는</w:t>
            </w:r>
            <w:r w:rsidRPr="0012124C">
              <w:rPr>
                <w:rFonts w:ascii="Times New Roman" w:eastAsia="나눔고딕" w:hint="eastAsia"/>
              </w:rPr>
              <w:t xml:space="preserve"> </w:t>
            </w:r>
            <w:r w:rsidRPr="0012124C">
              <w:rPr>
                <w:rFonts w:ascii="Times New Roman" w:eastAsia="나눔고딕" w:hint="eastAsia"/>
              </w:rPr>
              <w:t>기계</w:t>
            </w:r>
            <w:r w:rsidRPr="0012124C">
              <w:rPr>
                <w:rFonts w:ascii="Times New Roman" w:eastAsia="나눔고딕" w:hint="eastAsia"/>
              </w:rPr>
              <w:t xml:space="preserve"> </w:t>
            </w:r>
            <w:r w:rsidRPr="0012124C">
              <w:rPr>
                <w:rFonts w:ascii="Times New Roman" w:eastAsia="나눔고딕" w:hint="eastAsia"/>
              </w:rPr>
              <w:t>고장</w:t>
            </w:r>
            <w:r w:rsidRPr="0012124C">
              <w:rPr>
                <w:rFonts w:ascii="Times New Roman" w:eastAsia="나눔고딕" w:hint="eastAsia"/>
              </w:rPr>
              <w:t xml:space="preserve">, </w:t>
            </w:r>
            <w:r w:rsidRPr="0012124C">
              <w:rPr>
                <w:rFonts w:ascii="Times New Roman" w:eastAsia="나눔고딕" w:hint="eastAsia"/>
              </w:rPr>
              <w:t>품질</w:t>
            </w:r>
            <w:r w:rsidRPr="0012124C">
              <w:rPr>
                <w:rFonts w:ascii="Times New Roman" w:eastAsia="나눔고딕" w:hint="eastAsia"/>
              </w:rPr>
              <w:t xml:space="preserve"> </w:t>
            </w:r>
            <w:r w:rsidRPr="0012124C">
              <w:rPr>
                <w:rFonts w:ascii="Times New Roman" w:eastAsia="나눔고딕" w:hint="eastAsia"/>
              </w:rPr>
              <w:t>문제로</w:t>
            </w:r>
            <w:r w:rsidRPr="0012124C">
              <w:rPr>
                <w:rFonts w:ascii="Times New Roman" w:eastAsia="나눔고딕" w:hint="eastAsia"/>
              </w:rPr>
              <w:t xml:space="preserve"> </w:t>
            </w:r>
            <w:r w:rsidRPr="0012124C">
              <w:rPr>
                <w:rFonts w:ascii="Times New Roman" w:eastAsia="나눔고딕" w:hint="eastAsia"/>
              </w:rPr>
              <w:t>인한</w:t>
            </w:r>
            <w:r w:rsidRPr="0012124C">
              <w:rPr>
                <w:rFonts w:ascii="Times New Roman" w:eastAsia="나눔고딕" w:hint="eastAsia"/>
              </w:rPr>
              <w:t xml:space="preserve"> </w:t>
            </w:r>
            <w:r w:rsidRPr="0012124C">
              <w:rPr>
                <w:rFonts w:ascii="Times New Roman" w:eastAsia="나눔고딕" w:hint="eastAsia"/>
              </w:rPr>
              <w:t>중단</w:t>
            </w:r>
            <w:r w:rsidRPr="0012124C">
              <w:rPr>
                <w:rFonts w:ascii="Times New Roman" w:eastAsia="나눔고딕" w:hint="eastAsia"/>
              </w:rPr>
              <w:t xml:space="preserve"> </w:t>
            </w:r>
            <w:r w:rsidRPr="0012124C">
              <w:rPr>
                <w:rFonts w:ascii="Times New Roman" w:eastAsia="나눔고딕" w:hint="eastAsia"/>
              </w:rPr>
              <w:t>등</w:t>
            </w:r>
            <w:r>
              <w:rPr>
                <w:rFonts w:ascii="Times New Roman" w:eastAsia="나눔고딕" w:hint="eastAsia"/>
              </w:rPr>
              <w:t>으로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인해</w:t>
            </w:r>
            <w:r>
              <w:rPr>
                <w:rFonts w:ascii="Times New Roman" w:eastAsia="나눔고딕" w:hint="eastAsia"/>
              </w:rPr>
              <w:t xml:space="preserve"> </w:t>
            </w:r>
            <w:r w:rsidRPr="0012124C">
              <w:rPr>
                <w:rFonts w:ascii="Times New Roman" w:eastAsia="나눔고딕" w:hint="eastAsia"/>
              </w:rPr>
              <w:t>라인이</w:t>
            </w:r>
            <w:r w:rsidRPr="0012124C">
              <w:rPr>
                <w:rFonts w:ascii="Times New Roman" w:eastAsia="나눔고딕" w:hint="eastAsia"/>
              </w:rPr>
              <w:t xml:space="preserve"> </w:t>
            </w:r>
            <w:r w:rsidRPr="0012124C">
              <w:rPr>
                <w:rFonts w:ascii="Times New Roman" w:eastAsia="나눔고딕" w:hint="eastAsia"/>
              </w:rPr>
              <w:t>혼란스러워질</w:t>
            </w:r>
            <w:r w:rsidRPr="0012124C">
              <w:rPr>
                <w:rFonts w:ascii="Times New Roman" w:eastAsia="나눔고딕" w:hint="eastAsia"/>
              </w:rPr>
              <w:t xml:space="preserve"> </w:t>
            </w:r>
            <w:r w:rsidRPr="0012124C">
              <w:rPr>
                <w:rFonts w:ascii="Times New Roman" w:eastAsia="나눔고딕" w:hint="eastAsia"/>
              </w:rPr>
              <w:t>경우</w:t>
            </w:r>
            <w:r w:rsidRPr="0012124C">
              <w:rPr>
                <w:rFonts w:ascii="Times New Roman" w:eastAsia="나눔고딕" w:hint="eastAsia"/>
              </w:rPr>
              <w:t xml:space="preserve"> </w:t>
            </w:r>
            <w:r w:rsidRPr="0012124C">
              <w:rPr>
                <w:rFonts w:ascii="Times New Roman" w:eastAsia="나눔고딕" w:hint="eastAsia"/>
              </w:rPr>
              <w:t>계획에</w:t>
            </w:r>
            <w:r w:rsidRPr="0012124C">
              <w:rPr>
                <w:rFonts w:ascii="Times New Roman" w:eastAsia="나눔고딕" w:hint="eastAsia"/>
              </w:rPr>
              <w:t xml:space="preserve"> </w:t>
            </w:r>
            <w:r w:rsidRPr="0012124C">
              <w:rPr>
                <w:rFonts w:ascii="Times New Roman" w:eastAsia="나눔고딕" w:hint="eastAsia"/>
              </w:rPr>
              <w:t>따라</w:t>
            </w:r>
            <w:r w:rsidRPr="0012124C">
              <w:rPr>
                <w:rFonts w:ascii="Times New Roman" w:eastAsia="나눔고딕" w:hint="eastAsia"/>
              </w:rPr>
              <w:t xml:space="preserve"> </w:t>
            </w:r>
            <w:r w:rsidRPr="0012124C">
              <w:rPr>
                <w:rFonts w:ascii="Times New Roman" w:eastAsia="나눔고딕" w:hint="eastAsia"/>
              </w:rPr>
              <w:t>진행되어야</w:t>
            </w:r>
            <w:r w:rsidRPr="0012124C">
              <w:rPr>
                <w:rFonts w:ascii="Times New Roman" w:eastAsia="나눔고딕" w:hint="eastAsia"/>
              </w:rPr>
              <w:t xml:space="preserve"> </w:t>
            </w:r>
            <w:r w:rsidRPr="0012124C">
              <w:rPr>
                <w:rFonts w:ascii="Times New Roman" w:eastAsia="나눔고딕" w:hint="eastAsia"/>
              </w:rPr>
              <w:t>하므로</w:t>
            </w:r>
            <w:r w:rsidRPr="0012124C">
              <w:rPr>
                <w:rFonts w:ascii="Times New Roman" w:eastAsia="나눔고딕" w:hint="eastAsia"/>
              </w:rPr>
              <w:t xml:space="preserve"> </w:t>
            </w:r>
            <w:r w:rsidRPr="0012124C">
              <w:rPr>
                <w:rFonts w:ascii="Times New Roman" w:eastAsia="나눔고딕" w:hint="eastAsia"/>
              </w:rPr>
              <w:t>중단된</w:t>
            </w:r>
            <w:r w:rsidRPr="0012124C">
              <w:rPr>
                <w:rFonts w:ascii="Times New Roman" w:eastAsia="나눔고딕" w:hint="eastAsia"/>
              </w:rPr>
              <w:t xml:space="preserve"> </w:t>
            </w:r>
            <w:r w:rsidRPr="0012124C">
              <w:rPr>
                <w:rFonts w:ascii="Times New Roman" w:eastAsia="나눔고딕" w:hint="eastAsia"/>
              </w:rPr>
              <w:t>기계</w:t>
            </w:r>
            <w:r w:rsidRPr="0012124C">
              <w:rPr>
                <w:rFonts w:ascii="Times New Roman" w:eastAsia="나눔고딕" w:hint="eastAsia"/>
              </w:rPr>
              <w:t xml:space="preserve"> </w:t>
            </w:r>
            <w:r w:rsidRPr="0012124C">
              <w:rPr>
                <w:rFonts w:ascii="Times New Roman" w:eastAsia="나눔고딕" w:hint="eastAsia"/>
              </w:rPr>
              <w:t>앞의</w:t>
            </w:r>
            <w:r w:rsidRPr="0012124C">
              <w:rPr>
                <w:rFonts w:ascii="Times New Roman" w:eastAsia="나눔고딕" w:hint="eastAsia"/>
              </w:rPr>
              <w:t xml:space="preserve"> WIP</w:t>
            </w:r>
            <w:r w:rsidRPr="0012124C">
              <w:rPr>
                <w:rFonts w:ascii="Times New Roman" w:eastAsia="나눔고딕" w:hint="eastAsia"/>
              </w:rPr>
              <w:t>은</w:t>
            </w:r>
            <w:r w:rsidRPr="0012124C">
              <w:rPr>
                <w:rFonts w:ascii="Times New Roman" w:eastAsia="나눔고딕" w:hint="eastAsia"/>
              </w:rPr>
              <w:t xml:space="preserve"> </w:t>
            </w:r>
            <w:r w:rsidRPr="0012124C">
              <w:rPr>
                <w:rFonts w:ascii="Times New Roman" w:eastAsia="나눔고딕" w:hint="eastAsia"/>
              </w:rPr>
              <w:t>크게</w:t>
            </w:r>
            <w:r w:rsidRPr="0012124C">
              <w:rPr>
                <w:rFonts w:ascii="Times New Roman" w:eastAsia="나눔고딕" w:hint="eastAsia"/>
              </w:rPr>
              <w:t xml:space="preserve"> </w:t>
            </w:r>
            <w:r w:rsidRPr="0012124C">
              <w:rPr>
                <w:rFonts w:ascii="Times New Roman" w:eastAsia="나눔고딕" w:hint="eastAsia"/>
              </w:rPr>
              <w:t>증가할</w:t>
            </w:r>
            <w:r w:rsidRPr="0012124C">
              <w:rPr>
                <w:rFonts w:ascii="Times New Roman" w:eastAsia="나눔고딕" w:hint="eastAsia"/>
              </w:rPr>
              <w:t xml:space="preserve"> </w:t>
            </w:r>
            <w:r w:rsidRPr="0012124C">
              <w:rPr>
                <w:rFonts w:ascii="Times New Roman" w:eastAsia="나눔고딕" w:hint="eastAsia"/>
              </w:rPr>
              <w:t>것</w:t>
            </w:r>
            <w:r>
              <w:rPr>
                <w:rFonts w:ascii="Times New Roman" w:eastAsia="나눔고딕" w:hint="eastAsia"/>
              </w:rPr>
              <w:t>이다</w:t>
            </w:r>
            <w:r>
              <w:rPr>
                <w:rFonts w:ascii="Times New Roman" w:eastAsia="나눔고딕" w:hint="eastAsia"/>
              </w:rPr>
              <w:t>.</w:t>
            </w:r>
          </w:p>
          <w:p w14:paraId="05D1748F" w14:textId="77777777" w:rsidR="00BC4857" w:rsidRDefault="00BC4857" w:rsidP="00B947C7">
            <w:pPr>
              <w:rPr>
                <w:rFonts w:ascii="Times New Roman" w:eastAsia="나눔고딕"/>
              </w:rPr>
            </w:pPr>
          </w:p>
          <w:p w14:paraId="0B888B29" w14:textId="539920FF" w:rsidR="00A875AC" w:rsidRPr="00124804" w:rsidRDefault="00ED213F" w:rsidP="00B947C7">
            <w:pPr>
              <w:rPr>
                <w:rFonts w:ascii="Times New Roman" w:eastAsia="나눔고딕"/>
              </w:rPr>
            </w:pPr>
            <w:r>
              <w:rPr>
                <w:rFonts w:ascii="Times New Roman" w:eastAsia="나눔고딕"/>
              </w:rPr>
              <w:lastRenderedPageBreak/>
              <w:t>2</w:t>
            </w:r>
            <w:r w:rsidR="00A875AC" w:rsidRPr="00124804">
              <w:rPr>
                <w:rFonts w:ascii="Times New Roman" w:eastAsia="나눔고딕" w:hint="eastAsia"/>
              </w:rPr>
              <w:t xml:space="preserve">. </w:t>
            </w:r>
            <w:r w:rsidR="00124804">
              <w:rPr>
                <w:rFonts w:ascii="Times New Roman" w:eastAsia="나눔고딕"/>
              </w:rPr>
              <w:t xml:space="preserve">A total of 4 Hold modules are used to implement the Pull system. Explain </w:t>
            </w:r>
            <w:r w:rsidR="00124804" w:rsidRPr="00124804">
              <w:rPr>
                <w:rFonts w:ascii="Times New Roman" w:eastAsia="나눔고딕"/>
                <w:b/>
                <w:u w:val="single"/>
              </w:rPr>
              <w:t>in detail</w:t>
            </w:r>
            <w:r w:rsidR="00124804">
              <w:rPr>
                <w:rFonts w:ascii="Times New Roman" w:eastAsia="나눔고딕"/>
              </w:rPr>
              <w:t xml:space="preserve"> what the operating mechanic is. </w:t>
            </w:r>
          </w:p>
          <w:p w14:paraId="104F47DD" w14:textId="77777777" w:rsidR="00A875AC" w:rsidRDefault="00A875AC" w:rsidP="00B947C7">
            <w:pPr>
              <w:rPr>
                <w:rFonts w:ascii="Times New Roman" w:eastAsia="나눔고딕"/>
              </w:rPr>
            </w:pPr>
          </w:p>
          <w:p w14:paraId="540F4F8B" w14:textId="7BFE9D0C" w:rsidR="00E12173" w:rsidRDefault="00E12173" w:rsidP="00B947C7">
            <w:pPr>
              <w:rPr>
                <w:rFonts w:ascii="Times New Roman" w:eastAsia="나눔고딕"/>
              </w:rPr>
            </w:pPr>
            <w:r>
              <w:rPr>
                <w:rFonts w:ascii="Times New Roman" w:eastAsia="나눔고딕"/>
              </w:rPr>
              <w:t>Pull system</w:t>
            </w:r>
            <w:r>
              <w:rPr>
                <w:rFonts w:ascii="Times New Roman" w:eastAsia="나눔고딕" w:hint="eastAsia"/>
              </w:rPr>
              <w:t>에서</w:t>
            </w:r>
            <w:r>
              <w:rPr>
                <w:rFonts w:ascii="Times New Roman" w:eastAsia="나눔고딕" w:hint="eastAsia"/>
              </w:rPr>
              <w:t>,</w:t>
            </w:r>
            <w:r>
              <w:rPr>
                <w:rFonts w:ascii="Times New Roman" w:eastAsia="나눔고딕"/>
              </w:rPr>
              <w:t xml:space="preserve"> 4</w:t>
            </w:r>
            <w:r>
              <w:rPr>
                <w:rFonts w:ascii="Times New Roman" w:eastAsia="나눔고딕" w:hint="eastAsia"/>
              </w:rPr>
              <w:t>개의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/>
              </w:rPr>
              <w:t xml:space="preserve">hold </w:t>
            </w:r>
            <w:r>
              <w:rPr>
                <w:rFonts w:ascii="Times New Roman" w:eastAsia="나눔고딕" w:hint="eastAsia"/>
              </w:rPr>
              <w:t>모듈을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사용했다</w:t>
            </w:r>
            <w:r>
              <w:rPr>
                <w:rFonts w:ascii="Times New Roman" w:eastAsia="나눔고딕" w:hint="eastAsia"/>
              </w:rPr>
              <w:t>.</w:t>
            </w:r>
            <w:r>
              <w:rPr>
                <w:rFonts w:ascii="Times New Roman" w:eastAsia="나눔고딕"/>
              </w:rPr>
              <w:t xml:space="preserve"> </w:t>
            </w:r>
            <w:r w:rsidR="0087429E" w:rsidRPr="00E12173">
              <w:rPr>
                <w:rFonts w:ascii="Times New Roman" w:eastAsia="나눔고딕" w:hint="eastAsia"/>
              </w:rPr>
              <w:t>Pull system</w:t>
            </w:r>
            <w:r w:rsidR="0087429E">
              <w:rPr>
                <w:rFonts w:ascii="Times New Roman" w:eastAsia="나눔고딕" w:hint="eastAsia"/>
              </w:rPr>
              <w:t>은</w:t>
            </w:r>
            <w:r w:rsidR="0087429E" w:rsidRPr="00E12173">
              <w:rPr>
                <w:rFonts w:ascii="Times New Roman" w:eastAsia="나눔고딕" w:hint="eastAsia"/>
              </w:rPr>
              <w:t xml:space="preserve"> </w:t>
            </w:r>
            <w:r w:rsidR="0087429E" w:rsidRPr="00E12173">
              <w:rPr>
                <w:rFonts w:ascii="Times New Roman" w:eastAsia="나눔고딕" w:hint="eastAsia"/>
              </w:rPr>
              <w:t>신호가</w:t>
            </w:r>
            <w:r w:rsidR="0087429E" w:rsidRPr="00E12173">
              <w:rPr>
                <w:rFonts w:ascii="Times New Roman" w:eastAsia="나눔고딕" w:hint="eastAsia"/>
              </w:rPr>
              <w:t xml:space="preserve"> </w:t>
            </w:r>
            <w:r w:rsidR="0087429E" w:rsidRPr="00E12173">
              <w:rPr>
                <w:rFonts w:ascii="Times New Roman" w:eastAsia="나눔고딕" w:hint="eastAsia"/>
              </w:rPr>
              <w:t>있을</w:t>
            </w:r>
            <w:r w:rsidR="0087429E" w:rsidRPr="00E12173">
              <w:rPr>
                <w:rFonts w:ascii="Times New Roman" w:eastAsia="나눔고딕" w:hint="eastAsia"/>
              </w:rPr>
              <w:t xml:space="preserve"> </w:t>
            </w:r>
            <w:r w:rsidR="0087429E" w:rsidRPr="00E12173">
              <w:rPr>
                <w:rFonts w:ascii="Times New Roman" w:eastAsia="나눔고딕" w:hint="eastAsia"/>
              </w:rPr>
              <w:t>경우에만</w:t>
            </w:r>
            <w:r w:rsidR="0087429E" w:rsidRPr="00E12173">
              <w:rPr>
                <w:rFonts w:ascii="Times New Roman" w:eastAsia="나눔고딕" w:hint="eastAsia"/>
              </w:rPr>
              <w:t xml:space="preserve"> buffer</w:t>
            </w:r>
            <w:r w:rsidR="0087429E" w:rsidRPr="00E12173">
              <w:rPr>
                <w:rFonts w:ascii="Times New Roman" w:eastAsia="나눔고딕" w:hint="eastAsia"/>
              </w:rPr>
              <w:t>에</w:t>
            </w:r>
            <w:r w:rsidR="0087429E" w:rsidRPr="00E12173">
              <w:rPr>
                <w:rFonts w:ascii="Times New Roman" w:eastAsia="나눔고딕" w:hint="eastAsia"/>
              </w:rPr>
              <w:t xml:space="preserve"> </w:t>
            </w:r>
            <w:r w:rsidR="0087429E" w:rsidRPr="00E12173">
              <w:rPr>
                <w:rFonts w:ascii="Times New Roman" w:eastAsia="나눔고딕" w:hint="eastAsia"/>
              </w:rPr>
              <w:t>있는</w:t>
            </w:r>
            <w:r w:rsidR="0087429E" w:rsidRPr="00E12173">
              <w:rPr>
                <w:rFonts w:ascii="Times New Roman" w:eastAsia="나눔고딕" w:hint="eastAsia"/>
              </w:rPr>
              <w:t xml:space="preserve"> entity</w:t>
            </w:r>
            <w:r w:rsidR="0087429E" w:rsidRPr="00E12173">
              <w:rPr>
                <w:rFonts w:ascii="Times New Roman" w:eastAsia="나눔고딕" w:hint="eastAsia"/>
              </w:rPr>
              <w:t>를</w:t>
            </w:r>
            <w:r w:rsidR="0087429E" w:rsidRPr="00E12173">
              <w:rPr>
                <w:rFonts w:ascii="Times New Roman" w:eastAsia="나눔고딕" w:hint="eastAsia"/>
              </w:rPr>
              <w:t xml:space="preserve"> </w:t>
            </w:r>
            <w:r w:rsidR="0087429E" w:rsidRPr="00E12173">
              <w:rPr>
                <w:rFonts w:ascii="Times New Roman" w:eastAsia="나눔고딕" w:hint="eastAsia"/>
              </w:rPr>
              <w:t>이동시키기</w:t>
            </w:r>
            <w:r w:rsidR="0087429E" w:rsidRPr="00E12173">
              <w:rPr>
                <w:rFonts w:ascii="Times New Roman" w:eastAsia="나눔고딕" w:hint="eastAsia"/>
              </w:rPr>
              <w:t xml:space="preserve"> </w:t>
            </w:r>
            <w:r w:rsidR="0087429E" w:rsidRPr="00E12173">
              <w:rPr>
                <w:rFonts w:ascii="Times New Roman" w:eastAsia="나눔고딕" w:hint="eastAsia"/>
              </w:rPr>
              <w:t>때문에</w:t>
            </w:r>
            <w:r w:rsidR="00CF217C">
              <w:rPr>
                <w:rFonts w:ascii="Times New Roman" w:eastAsia="나눔고딕" w:hint="eastAsia"/>
              </w:rPr>
              <w:t xml:space="preserve"> </w:t>
            </w:r>
            <w:r w:rsidR="00CF217C">
              <w:rPr>
                <w:rFonts w:ascii="Times New Roman" w:eastAsia="나눔고딕"/>
              </w:rPr>
              <w:t>buffer</w:t>
            </w:r>
            <w:r w:rsidR="00CF217C">
              <w:rPr>
                <w:rFonts w:ascii="Times New Roman" w:eastAsia="나눔고딕" w:hint="eastAsia"/>
              </w:rPr>
              <w:t>가</w:t>
            </w:r>
            <w:r w:rsidR="00CF217C">
              <w:rPr>
                <w:rFonts w:ascii="Times New Roman" w:eastAsia="나눔고딕" w:hint="eastAsia"/>
              </w:rPr>
              <w:t xml:space="preserve"> </w:t>
            </w:r>
            <w:r w:rsidR="00CF217C">
              <w:rPr>
                <w:rFonts w:ascii="Times New Roman" w:eastAsia="나눔고딕" w:hint="eastAsia"/>
              </w:rPr>
              <w:t>필요하다</w:t>
            </w:r>
            <w:r w:rsidR="00CF217C">
              <w:rPr>
                <w:rFonts w:ascii="Times New Roman" w:eastAsia="나눔고딕" w:hint="eastAsia"/>
              </w:rPr>
              <w:t>.</w:t>
            </w:r>
            <w:r w:rsidR="00CF217C">
              <w:rPr>
                <w:rFonts w:ascii="Times New Roman" w:eastAsia="나눔고딕"/>
              </w:rPr>
              <w:t xml:space="preserve"> hold </w:t>
            </w:r>
            <w:r w:rsidR="00CF217C">
              <w:rPr>
                <w:rFonts w:ascii="Times New Roman" w:eastAsia="나눔고딕" w:hint="eastAsia"/>
              </w:rPr>
              <w:t>모듈이</w:t>
            </w:r>
            <w:r w:rsidR="00CF217C"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각</w:t>
            </w:r>
            <w:r>
              <w:rPr>
                <w:rFonts w:ascii="Times New Roman" w:eastAsia="나눔고딕" w:hint="eastAsia"/>
              </w:rPr>
              <w:t xml:space="preserve"> </w:t>
            </w:r>
            <w:r w:rsidRPr="00E12173">
              <w:rPr>
                <w:rFonts w:ascii="Times New Roman" w:eastAsia="나눔고딕" w:hint="eastAsia"/>
              </w:rPr>
              <w:t>station</w:t>
            </w:r>
            <w:r w:rsidRPr="00E12173">
              <w:rPr>
                <w:rFonts w:ascii="Times New Roman" w:eastAsia="나눔고딕" w:hint="eastAsia"/>
              </w:rPr>
              <w:t>에서</w:t>
            </w:r>
            <w:r w:rsidR="00CF217C">
              <w:rPr>
                <w:rFonts w:ascii="Times New Roman" w:eastAsia="나눔고딕" w:hint="eastAsia"/>
              </w:rPr>
              <w:t xml:space="preserve"> </w:t>
            </w:r>
            <w:r w:rsidR="00CF217C">
              <w:rPr>
                <w:rFonts w:ascii="Times New Roman" w:eastAsia="나눔고딕" w:hint="eastAsia"/>
              </w:rPr>
              <w:t>바로</w:t>
            </w:r>
            <w:r w:rsidR="00CF217C">
              <w:rPr>
                <w:rFonts w:ascii="Times New Roman" w:eastAsia="나눔고딕" w:hint="eastAsia"/>
              </w:rPr>
              <w:t xml:space="preserve"> </w:t>
            </w:r>
            <w:r w:rsidR="00CF217C">
              <w:rPr>
                <w:rFonts w:ascii="Times New Roman" w:eastAsia="나눔고딕" w:hint="eastAsia"/>
              </w:rPr>
              <w:t>그</w:t>
            </w:r>
            <w:r w:rsidRPr="00E12173">
              <w:rPr>
                <w:rFonts w:ascii="Times New Roman" w:eastAsia="나눔고딕" w:hint="eastAsia"/>
              </w:rPr>
              <w:t xml:space="preserve"> buffer</w:t>
            </w:r>
            <w:r w:rsidRPr="00E12173">
              <w:rPr>
                <w:rFonts w:ascii="Times New Roman" w:eastAsia="나눔고딕" w:hint="eastAsia"/>
              </w:rPr>
              <w:t>의</w:t>
            </w:r>
            <w:r w:rsidRPr="00E12173">
              <w:rPr>
                <w:rFonts w:ascii="Times New Roman" w:eastAsia="나눔고딕" w:hint="eastAsia"/>
              </w:rPr>
              <w:t xml:space="preserve"> </w:t>
            </w:r>
            <w:r w:rsidRPr="00E12173">
              <w:rPr>
                <w:rFonts w:ascii="Times New Roman" w:eastAsia="나눔고딕" w:hint="eastAsia"/>
              </w:rPr>
              <w:t>역할</w:t>
            </w:r>
            <w:r>
              <w:rPr>
                <w:rFonts w:ascii="Times New Roman" w:eastAsia="나눔고딕" w:hint="eastAsia"/>
              </w:rPr>
              <w:t>을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수행</w:t>
            </w:r>
            <w:r w:rsidR="000E59EE">
              <w:rPr>
                <w:rFonts w:ascii="Times New Roman" w:eastAsia="나눔고딕" w:hint="eastAsia"/>
              </w:rPr>
              <w:t>하는</w:t>
            </w:r>
            <w:r w:rsidR="000E59EE">
              <w:rPr>
                <w:rFonts w:ascii="Times New Roman" w:eastAsia="나눔고딕" w:hint="eastAsia"/>
              </w:rPr>
              <w:t xml:space="preserve"> </w:t>
            </w:r>
            <w:r w:rsidR="000E59EE">
              <w:rPr>
                <w:rFonts w:ascii="Times New Roman" w:eastAsia="나눔고딕" w:hint="eastAsia"/>
              </w:rPr>
              <w:t>것이다</w:t>
            </w:r>
            <w:r w:rsidR="000E59EE">
              <w:rPr>
                <w:rFonts w:ascii="Times New Roman" w:eastAsia="나눔고딕" w:hint="eastAsia"/>
              </w:rPr>
              <w:t>.</w:t>
            </w:r>
          </w:p>
          <w:p w14:paraId="361FDF4B" w14:textId="416587D1" w:rsidR="00E12173" w:rsidRDefault="000E59EE" w:rsidP="00B947C7">
            <w:pPr>
              <w:rPr>
                <w:rFonts w:ascii="Times New Roman" w:eastAsia="나눔고딕"/>
              </w:rPr>
            </w:pPr>
            <w:r w:rsidRPr="000E59EE">
              <w:rPr>
                <w:rFonts w:ascii="Times New Roman" w:eastAsia="나눔고딕"/>
                <w:noProof/>
              </w:rPr>
              <w:drawing>
                <wp:inline distT="0" distB="0" distL="0" distR="0" wp14:anchorId="6F182767" wp14:editId="68C4BF26">
                  <wp:extent cx="5080000" cy="900230"/>
                  <wp:effectExtent l="0" t="0" r="6350" b="0"/>
                  <wp:docPr id="787308814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7308814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06309" cy="9048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833BDC" w14:textId="77777777" w:rsidR="000E59EE" w:rsidRDefault="000E59EE" w:rsidP="00B947C7">
            <w:pPr>
              <w:rPr>
                <w:rFonts w:ascii="Times New Roman" w:eastAsia="나눔고딕"/>
              </w:rPr>
            </w:pPr>
            <w:r>
              <w:rPr>
                <w:rFonts w:ascii="Times New Roman" w:eastAsia="나눔고딕" w:hint="eastAsia"/>
              </w:rPr>
              <w:t>설정한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/>
              </w:rPr>
              <w:t>condition</w:t>
            </w:r>
            <w:r>
              <w:rPr>
                <w:rFonts w:ascii="Times New Roman" w:eastAsia="나눔고딕" w:hint="eastAsia"/>
              </w:rPr>
              <w:t>을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살펴보면</w:t>
            </w:r>
            <w:r>
              <w:rPr>
                <w:rFonts w:ascii="Times New Roman" w:eastAsia="나눔고딕" w:hint="eastAsia"/>
              </w:rPr>
              <w:t>,</w:t>
            </w:r>
            <w:r>
              <w:rPr>
                <w:rFonts w:ascii="Times New Roman" w:eastAsia="나눔고딕"/>
              </w:rPr>
              <w:t xml:space="preserve"> </w:t>
            </w:r>
            <w:r>
              <w:rPr>
                <w:rFonts w:ascii="Times New Roman" w:eastAsia="나눔고딕" w:hint="eastAsia"/>
              </w:rPr>
              <w:t>이후의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상태를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확인한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후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/>
              </w:rPr>
              <w:t>entity</w:t>
            </w:r>
            <w:r>
              <w:rPr>
                <w:rFonts w:ascii="Times New Roman" w:eastAsia="나눔고딕" w:hint="eastAsia"/>
              </w:rPr>
              <w:t>를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넘긴다</w:t>
            </w:r>
            <w:r>
              <w:rPr>
                <w:rFonts w:ascii="Times New Roman" w:eastAsia="나눔고딕" w:hint="eastAsia"/>
              </w:rPr>
              <w:t>.</w:t>
            </w:r>
          </w:p>
          <w:p w14:paraId="5969D0E0" w14:textId="77777777" w:rsidR="00C34F78" w:rsidRDefault="000E59EE" w:rsidP="00B947C7">
            <w:pPr>
              <w:rPr>
                <w:rFonts w:ascii="Times New Roman" w:eastAsia="나눔고딕"/>
              </w:rPr>
            </w:pPr>
            <w:r>
              <w:rPr>
                <w:rFonts w:ascii="Times New Roman" w:eastAsia="나눔고딕" w:hint="eastAsia"/>
              </w:rPr>
              <w:t>구체적으로는</w:t>
            </w:r>
            <w:r>
              <w:rPr>
                <w:rFonts w:ascii="Times New Roman" w:eastAsia="나눔고딕" w:hint="eastAsia"/>
              </w:rPr>
              <w:t>,</w:t>
            </w:r>
            <w:r>
              <w:rPr>
                <w:rFonts w:ascii="Times New Roman" w:eastAsia="나눔고딕"/>
              </w:rPr>
              <w:t xml:space="preserve"> </w:t>
            </w:r>
            <w:r w:rsidR="00E12173" w:rsidRPr="00E12173">
              <w:rPr>
                <w:rFonts w:ascii="Times New Roman" w:eastAsia="나눔고딕" w:hint="eastAsia"/>
              </w:rPr>
              <w:t>Raw 1</w:t>
            </w:r>
            <w:r>
              <w:rPr>
                <w:rFonts w:ascii="Times New Roman" w:eastAsia="나눔고딕" w:hint="eastAsia"/>
              </w:rPr>
              <w:t>은</w:t>
            </w:r>
            <w:r>
              <w:rPr>
                <w:rFonts w:ascii="Times New Roman" w:eastAsia="나눔고딕" w:hint="eastAsia"/>
              </w:rPr>
              <w:t xml:space="preserve"> </w:t>
            </w:r>
            <w:r w:rsidR="00E12173" w:rsidRPr="00E12173">
              <w:rPr>
                <w:rFonts w:ascii="Times New Roman" w:eastAsia="나눔고딕" w:hint="eastAsia"/>
              </w:rPr>
              <w:t>다음</w:t>
            </w:r>
            <w:r w:rsidR="00E12173" w:rsidRPr="00E12173">
              <w:rPr>
                <w:rFonts w:ascii="Times New Roman" w:eastAsia="나눔고딕" w:hint="eastAsia"/>
              </w:rPr>
              <w:t xml:space="preserve"> buffer</w:t>
            </w:r>
            <w:r w:rsidR="00E12173" w:rsidRPr="00E12173">
              <w:rPr>
                <w:rFonts w:ascii="Times New Roman" w:eastAsia="나눔고딕" w:hint="eastAsia"/>
              </w:rPr>
              <w:t>의</w:t>
            </w:r>
            <w:r w:rsidR="00E12173" w:rsidRPr="00E12173"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대기</w:t>
            </w:r>
            <w:r>
              <w:rPr>
                <w:rFonts w:ascii="Times New Roman" w:eastAsia="나눔고딕" w:hint="eastAsia"/>
              </w:rPr>
              <w:t xml:space="preserve"> </w:t>
            </w:r>
            <w:r w:rsidR="00E12173" w:rsidRPr="00E12173">
              <w:rPr>
                <w:rFonts w:ascii="Times New Roman" w:eastAsia="나눔고딕" w:hint="eastAsia"/>
              </w:rPr>
              <w:t>숫자가</w:t>
            </w:r>
            <w:r w:rsidR="00E12173" w:rsidRPr="00E12173">
              <w:rPr>
                <w:rFonts w:ascii="Times New Roman" w:eastAsia="나눔고딕" w:hint="eastAsia"/>
              </w:rPr>
              <w:t xml:space="preserve"> 0</w:t>
            </w:r>
            <w:r w:rsidR="00E12173" w:rsidRPr="00E12173">
              <w:rPr>
                <w:rFonts w:ascii="Times New Roman" w:eastAsia="나눔고딕" w:hint="eastAsia"/>
              </w:rPr>
              <w:t>이</w:t>
            </w:r>
            <w:r>
              <w:rPr>
                <w:rFonts w:ascii="Times New Roman" w:eastAsia="나눔고딕" w:hint="eastAsia"/>
              </w:rPr>
              <w:t>면서</w:t>
            </w:r>
            <w:r w:rsidR="00E12173" w:rsidRPr="00E12173">
              <w:rPr>
                <w:rFonts w:ascii="Times New Roman" w:eastAsia="나눔고딕" w:hint="eastAsia"/>
              </w:rPr>
              <w:t xml:space="preserve"> process 1</w:t>
            </w:r>
            <w:r>
              <w:rPr>
                <w:rFonts w:ascii="Times New Roman" w:eastAsia="나눔고딕" w:hint="eastAsia"/>
              </w:rPr>
              <w:t>의</w:t>
            </w:r>
            <w:r w:rsidR="00E12173" w:rsidRPr="00E12173">
              <w:rPr>
                <w:rFonts w:ascii="Times New Roman" w:eastAsia="나눔고딕" w:hint="eastAsia"/>
              </w:rPr>
              <w:t xml:space="preserve"> WIP</w:t>
            </w:r>
            <w:r w:rsidR="00E12173" w:rsidRPr="00E12173">
              <w:rPr>
                <w:rFonts w:ascii="Times New Roman" w:eastAsia="나눔고딕" w:hint="eastAsia"/>
              </w:rPr>
              <w:t>이</w:t>
            </w:r>
            <w:r w:rsidR="00E12173" w:rsidRPr="00E12173">
              <w:rPr>
                <w:rFonts w:ascii="Times New Roman" w:eastAsia="나눔고딕" w:hint="eastAsia"/>
              </w:rPr>
              <w:t xml:space="preserve"> 0</w:t>
            </w:r>
            <w:r w:rsidR="00E12173" w:rsidRPr="00E12173">
              <w:rPr>
                <w:rFonts w:ascii="Times New Roman" w:eastAsia="나눔고딕" w:hint="eastAsia"/>
              </w:rPr>
              <w:t>일</w:t>
            </w:r>
            <w:r w:rsidR="00E12173" w:rsidRPr="00E12173">
              <w:rPr>
                <w:rFonts w:ascii="Times New Roman" w:eastAsia="나눔고딕" w:hint="eastAsia"/>
              </w:rPr>
              <w:t xml:space="preserve"> </w:t>
            </w:r>
            <w:r w:rsidR="00E12173" w:rsidRPr="00E12173">
              <w:rPr>
                <w:rFonts w:ascii="Times New Roman" w:eastAsia="나눔고딕" w:hint="eastAsia"/>
              </w:rPr>
              <w:t>때</w:t>
            </w:r>
            <w:r>
              <w:rPr>
                <w:rFonts w:ascii="Times New Roman" w:eastAsia="나눔고딕" w:hint="eastAsia"/>
              </w:rPr>
              <w:t xml:space="preserve"> </w:t>
            </w:r>
            <w:r w:rsidR="00E12173" w:rsidRPr="00E12173">
              <w:rPr>
                <w:rFonts w:ascii="Times New Roman" w:eastAsia="나눔고딕" w:hint="eastAsia"/>
              </w:rPr>
              <w:t xml:space="preserve"> entity</w:t>
            </w:r>
            <w:r w:rsidR="00E12173" w:rsidRPr="00E12173">
              <w:rPr>
                <w:rFonts w:ascii="Times New Roman" w:eastAsia="나눔고딕" w:hint="eastAsia"/>
              </w:rPr>
              <w:t>를</w:t>
            </w:r>
            <w:r w:rsidR="00E12173" w:rsidRPr="00E12173">
              <w:rPr>
                <w:rFonts w:ascii="Times New Roman" w:eastAsia="나눔고딕" w:hint="eastAsia"/>
              </w:rPr>
              <w:t xml:space="preserve"> </w:t>
            </w:r>
            <w:r w:rsidR="00E12173" w:rsidRPr="00E12173">
              <w:rPr>
                <w:rFonts w:ascii="Times New Roman" w:eastAsia="나눔고딕" w:hint="eastAsia"/>
              </w:rPr>
              <w:t>넘겨준다</w:t>
            </w:r>
            <w:r w:rsidR="00E12173" w:rsidRPr="00E12173">
              <w:rPr>
                <w:rFonts w:ascii="Times New Roman" w:eastAsia="나눔고딕" w:hint="eastAsia"/>
              </w:rPr>
              <w:t>. Raw 2</w:t>
            </w:r>
            <w:r>
              <w:rPr>
                <w:rFonts w:ascii="Times New Roman" w:eastAsia="나눔고딕"/>
              </w:rPr>
              <w:t xml:space="preserve"> </w:t>
            </w:r>
            <w:r>
              <w:rPr>
                <w:rFonts w:ascii="Times New Roman" w:eastAsia="나눔고딕" w:hint="eastAsia"/>
              </w:rPr>
              <w:t>역시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마찬가지이다</w:t>
            </w:r>
            <w:r>
              <w:rPr>
                <w:rFonts w:ascii="Times New Roman" w:eastAsia="나눔고딕" w:hint="eastAsia"/>
              </w:rPr>
              <w:t>.</w:t>
            </w:r>
            <w:r>
              <w:rPr>
                <w:rFonts w:ascii="Times New Roman" w:eastAsia="나눔고딕"/>
              </w:rPr>
              <w:t xml:space="preserve"> </w:t>
            </w:r>
            <w:r w:rsidR="00E12173" w:rsidRPr="00E12173">
              <w:rPr>
                <w:rFonts w:ascii="Times New Roman" w:eastAsia="나눔고딕" w:hint="eastAsia"/>
              </w:rPr>
              <w:t>Raw 3</w:t>
            </w:r>
            <w:r w:rsidR="00E12173" w:rsidRPr="00E12173">
              <w:rPr>
                <w:rFonts w:ascii="Times New Roman" w:eastAsia="나눔고딕" w:hint="eastAsia"/>
              </w:rPr>
              <w:t>은</w:t>
            </w:r>
            <w:r w:rsidR="00E12173" w:rsidRPr="00E12173">
              <w:rPr>
                <w:rFonts w:ascii="Times New Roman" w:eastAsia="나눔고딕" w:hint="eastAsia"/>
              </w:rPr>
              <w:t xml:space="preserve"> process 3</w:t>
            </w:r>
            <w:r w:rsidR="00E12173" w:rsidRPr="00E12173">
              <w:rPr>
                <w:rFonts w:ascii="Times New Roman" w:eastAsia="나눔고딕" w:hint="eastAsia"/>
              </w:rPr>
              <w:t>의</w:t>
            </w:r>
            <w:r w:rsidR="00E12173" w:rsidRPr="00E12173">
              <w:rPr>
                <w:rFonts w:ascii="Times New Roman" w:eastAsia="나눔고딕" w:hint="eastAsia"/>
              </w:rPr>
              <w:t xml:space="preserve"> WIP</w:t>
            </w:r>
            <w:r w:rsidR="00E12173" w:rsidRPr="00E12173">
              <w:rPr>
                <w:rFonts w:ascii="Times New Roman" w:eastAsia="나눔고딕" w:hint="eastAsia"/>
              </w:rPr>
              <w:t>이</w:t>
            </w:r>
            <w:r w:rsidR="00E12173" w:rsidRPr="00E12173">
              <w:rPr>
                <w:rFonts w:ascii="Times New Roman" w:eastAsia="나눔고딕" w:hint="eastAsia"/>
              </w:rPr>
              <w:t xml:space="preserve"> 0</w:t>
            </w:r>
            <w:r w:rsidR="00E12173" w:rsidRPr="00E12173">
              <w:rPr>
                <w:rFonts w:ascii="Times New Roman" w:eastAsia="나눔고딕" w:hint="eastAsia"/>
              </w:rPr>
              <w:t>이</w:t>
            </w:r>
            <w:r w:rsidR="00B549A5">
              <w:rPr>
                <w:rFonts w:ascii="Times New Roman" w:eastAsia="나눔고딕" w:hint="eastAsia"/>
              </w:rPr>
              <w:t>면서</w:t>
            </w:r>
            <w:r w:rsidR="00E12173" w:rsidRPr="00E12173">
              <w:rPr>
                <w:rFonts w:ascii="Times New Roman" w:eastAsia="나눔고딕" w:hint="eastAsia"/>
              </w:rPr>
              <w:t xml:space="preserve"> </w:t>
            </w:r>
            <w:r w:rsidR="00E12173" w:rsidRPr="00E12173">
              <w:rPr>
                <w:rFonts w:ascii="Times New Roman" w:eastAsia="나눔고딕" w:hint="eastAsia"/>
              </w:rPr>
              <w:t>다음</w:t>
            </w:r>
            <w:r w:rsidR="00E12173" w:rsidRPr="00E12173">
              <w:rPr>
                <w:rFonts w:ascii="Times New Roman" w:eastAsia="나눔고딕" w:hint="eastAsia"/>
              </w:rPr>
              <w:t xml:space="preserve"> buffer</w:t>
            </w:r>
            <w:r w:rsidR="00E12173" w:rsidRPr="00E12173">
              <w:rPr>
                <w:rFonts w:ascii="Times New Roman" w:eastAsia="나눔고딕" w:hint="eastAsia"/>
              </w:rPr>
              <w:t>인</w:t>
            </w:r>
            <w:r w:rsidR="00E12173" w:rsidRPr="00E12173">
              <w:rPr>
                <w:rFonts w:ascii="Times New Roman" w:eastAsia="나눔고딕" w:hint="eastAsia"/>
              </w:rPr>
              <w:t xml:space="preserve"> finished goods</w:t>
            </w:r>
            <w:r w:rsidR="00E12173" w:rsidRPr="00E12173">
              <w:rPr>
                <w:rFonts w:ascii="Times New Roman" w:eastAsia="나눔고딕" w:hint="eastAsia"/>
              </w:rPr>
              <w:t>의</w:t>
            </w:r>
            <w:r w:rsidR="00E12173" w:rsidRPr="00E12173">
              <w:rPr>
                <w:rFonts w:ascii="Times New Roman" w:eastAsia="나눔고딕" w:hint="eastAsia"/>
              </w:rPr>
              <w:t xml:space="preserve"> </w:t>
            </w:r>
            <w:r w:rsidR="00717A60">
              <w:rPr>
                <w:rFonts w:ascii="Times New Roman" w:eastAsia="나눔고딕" w:hint="eastAsia"/>
              </w:rPr>
              <w:t>n</w:t>
            </w:r>
            <w:r w:rsidR="00717A60">
              <w:rPr>
                <w:rFonts w:ascii="Times New Roman" w:eastAsia="나눔고딕"/>
              </w:rPr>
              <w:t xml:space="preserve">umber in </w:t>
            </w:r>
            <w:r w:rsidR="00E12173" w:rsidRPr="00E12173">
              <w:rPr>
                <w:rFonts w:ascii="Times New Roman" w:eastAsia="나눔고딕" w:hint="eastAsia"/>
              </w:rPr>
              <w:t>queue</w:t>
            </w:r>
            <w:r w:rsidR="00E12173" w:rsidRPr="00E12173">
              <w:rPr>
                <w:rFonts w:ascii="Times New Roman" w:eastAsia="나눔고딕" w:hint="eastAsia"/>
              </w:rPr>
              <w:t>가</w:t>
            </w:r>
            <w:r w:rsidR="00E12173" w:rsidRPr="00E12173">
              <w:rPr>
                <w:rFonts w:ascii="Times New Roman" w:eastAsia="나눔고딕" w:hint="eastAsia"/>
              </w:rPr>
              <w:t xml:space="preserve"> 5</w:t>
            </w:r>
            <w:r w:rsidR="00717A60">
              <w:rPr>
                <w:rFonts w:ascii="Times New Roman" w:eastAsia="나눔고딕" w:hint="eastAsia"/>
              </w:rPr>
              <w:t xml:space="preserve"> </w:t>
            </w:r>
            <w:r w:rsidR="00717A60">
              <w:rPr>
                <w:rFonts w:ascii="Times New Roman" w:eastAsia="나눔고딕" w:hint="eastAsia"/>
              </w:rPr>
              <w:t>이하일</w:t>
            </w:r>
            <w:r w:rsidR="00717A60">
              <w:rPr>
                <w:rFonts w:ascii="Times New Roman" w:eastAsia="나눔고딕" w:hint="eastAsia"/>
              </w:rPr>
              <w:t xml:space="preserve"> </w:t>
            </w:r>
            <w:r w:rsidR="00717A60">
              <w:rPr>
                <w:rFonts w:ascii="Times New Roman" w:eastAsia="나눔고딕" w:hint="eastAsia"/>
              </w:rPr>
              <w:t>때</w:t>
            </w:r>
            <w:r w:rsidR="00717A60">
              <w:rPr>
                <w:rFonts w:ascii="Times New Roman" w:eastAsia="나눔고딕" w:hint="eastAsia"/>
              </w:rPr>
              <w:t xml:space="preserve"> </w:t>
            </w:r>
            <w:r w:rsidR="00E12173" w:rsidRPr="00E12173">
              <w:rPr>
                <w:rFonts w:ascii="Times New Roman" w:eastAsia="나눔고딕" w:hint="eastAsia"/>
              </w:rPr>
              <w:t>entity</w:t>
            </w:r>
            <w:r w:rsidR="00E12173" w:rsidRPr="00E12173">
              <w:rPr>
                <w:rFonts w:ascii="Times New Roman" w:eastAsia="나눔고딕" w:hint="eastAsia"/>
              </w:rPr>
              <w:t>를</w:t>
            </w:r>
            <w:r w:rsidR="00E12173" w:rsidRPr="00E12173">
              <w:rPr>
                <w:rFonts w:ascii="Times New Roman" w:eastAsia="나눔고딕" w:hint="eastAsia"/>
              </w:rPr>
              <w:t xml:space="preserve"> </w:t>
            </w:r>
            <w:r w:rsidR="00717A60">
              <w:rPr>
                <w:rFonts w:ascii="Times New Roman" w:eastAsia="나눔고딕" w:hint="eastAsia"/>
              </w:rPr>
              <w:t>넘겨준다</w:t>
            </w:r>
            <w:r w:rsidR="00717A60">
              <w:rPr>
                <w:rFonts w:ascii="Times New Roman" w:eastAsia="나눔고딕" w:hint="eastAsia"/>
              </w:rPr>
              <w:t>.</w:t>
            </w:r>
            <w:r w:rsidR="00717A60">
              <w:rPr>
                <w:rFonts w:ascii="Times New Roman" w:eastAsia="나눔고딕"/>
              </w:rPr>
              <w:t xml:space="preserve"> </w:t>
            </w:r>
            <w:r w:rsidR="00E12173" w:rsidRPr="00E12173">
              <w:rPr>
                <w:rFonts w:ascii="Times New Roman" w:eastAsia="나눔고딕" w:hint="eastAsia"/>
              </w:rPr>
              <w:t>finished goods</w:t>
            </w:r>
            <w:r w:rsidR="00E12173" w:rsidRPr="00E12173">
              <w:rPr>
                <w:rFonts w:ascii="Times New Roman" w:eastAsia="나눔고딕" w:hint="eastAsia"/>
              </w:rPr>
              <w:t>은</w:t>
            </w:r>
            <w:r w:rsidR="00E12173" w:rsidRPr="00E12173">
              <w:rPr>
                <w:rFonts w:ascii="Times New Roman" w:eastAsia="나눔고딕" w:hint="eastAsia"/>
              </w:rPr>
              <w:t xml:space="preserve"> completed entity</w:t>
            </w:r>
            <w:r w:rsidR="00E12173" w:rsidRPr="00E12173">
              <w:rPr>
                <w:rFonts w:ascii="Times New Roman" w:eastAsia="나눔고딕" w:hint="eastAsia"/>
              </w:rPr>
              <w:t>가</w:t>
            </w:r>
            <w:r w:rsidR="00E12173" w:rsidRPr="00E12173">
              <w:rPr>
                <w:rFonts w:ascii="Times New Roman" w:eastAsia="나눔고딕" w:hint="eastAsia"/>
              </w:rPr>
              <w:t xml:space="preserve"> </w:t>
            </w:r>
            <w:r w:rsidR="00E12173" w:rsidRPr="00E12173">
              <w:rPr>
                <w:rFonts w:ascii="Times New Roman" w:eastAsia="나눔고딕" w:hint="eastAsia"/>
              </w:rPr>
              <w:t>기다리는</w:t>
            </w:r>
            <w:r w:rsidR="00E12173" w:rsidRPr="00E12173">
              <w:rPr>
                <w:rFonts w:ascii="Times New Roman" w:eastAsia="나눔고딕" w:hint="eastAsia"/>
              </w:rPr>
              <w:t xml:space="preserve"> </w:t>
            </w:r>
            <w:r w:rsidR="00E12173" w:rsidRPr="00E12173">
              <w:rPr>
                <w:rFonts w:ascii="Times New Roman" w:eastAsia="나눔고딕" w:hint="eastAsia"/>
              </w:rPr>
              <w:t>곳</w:t>
            </w:r>
            <w:r w:rsidR="00717A60">
              <w:rPr>
                <w:rFonts w:ascii="Times New Roman" w:eastAsia="나눔고딕" w:hint="eastAsia"/>
              </w:rPr>
              <w:t>으로</w:t>
            </w:r>
            <w:r w:rsidR="00717A60">
              <w:rPr>
                <w:rFonts w:ascii="Times New Roman" w:eastAsia="나눔고딕" w:hint="eastAsia"/>
              </w:rPr>
              <w:t>,</w:t>
            </w:r>
            <w:r w:rsidR="00717A60">
              <w:rPr>
                <w:rFonts w:ascii="Times New Roman" w:eastAsia="나눔고딕"/>
              </w:rPr>
              <w:t xml:space="preserve"> </w:t>
            </w:r>
            <w:r w:rsidR="00717A60">
              <w:rPr>
                <w:rFonts w:ascii="Times New Roman" w:eastAsia="나눔고딕" w:hint="eastAsia"/>
              </w:rPr>
              <w:t>m</w:t>
            </w:r>
            <w:r w:rsidR="00717A60">
              <w:rPr>
                <w:rFonts w:ascii="Times New Roman" w:eastAsia="나눔고딕"/>
              </w:rPr>
              <w:t>atching order with product</w:t>
            </w:r>
            <w:r w:rsidR="00717A60">
              <w:rPr>
                <w:rFonts w:ascii="Times New Roman" w:eastAsia="나눔고딕" w:hint="eastAsia"/>
              </w:rPr>
              <w:t>라는</w:t>
            </w:r>
            <w:r w:rsidR="00717A60">
              <w:rPr>
                <w:rFonts w:ascii="Times New Roman" w:eastAsia="나눔고딕" w:hint="eastAsia"/>
              </w:rPr>
              <w:t xml:space="preserve"> </w:t>
            </w:r>
            <w:r w:rsidR="00E12173" w:rsidRPr="00E12173">
              <w:rPr>
                <w:rFonts w:ascii="Times New Roman" w:eastAsia="나눔고딕" w:hint="eastAsia"/>
              </w:rPr>
              <w:t xml:space="preserve">batch </w:t>
            </w:r>
            <w:r w:rsidR="00717A60">
              <w:rPr>
                <w:rFonts w:ascii="Times New Roman" w:eastAsia="나눔고딕" w:hint="eastAsia"/>
              </w:rPr>
              <w:t>모듈</w:t>
            </w:r>
            <w:r w:rsidR="00E12173" w:rsidRPr="00E12173">
              <w:rPr>
                <w:rFonts w:ascii="Times New Roman" w:eastAsia="나눔고딕" w:hint="eastAsia"/>
              </w:rPr>
              <w:t>의</w:t>
            </w:r>
            <w:r w:rsidR="00E12173" w:rsidRPr="00E12173">
              <w:rPr>
                <w:rFonts w:ascii="Times New Roman" w:eastAsia="나눔고딕" w:hint="eastAsia"/>
              </w:rPr>
              <w:t xml:space="preserve"> </w:t>
            </w:r>
            <w:r w:rsidR="009A7154">
              <w:rPr>
                <w:rFonts w:ascii="Times New Roman" w:eastAsia="나눔고딕" w:hint="eastAsia"/>
              </w:rPr>
              <w:t>n</w:t>
            </w:r>
            <w:r w:rsidR="009A7154">
              <w:rPr>
                <w:rFonts w:ascii="Times New Roman" w:eastAsia="나눔고딕"/>
              </w:rPr>
              <w:t xml:space="preserve">umber in </w:t>
            </w:r>
            <w:r w:rsidR="00E12173" w:rsidRPr="00E12173">
              <w:rPr>
                <w:rFonts w:ascii="Times New Roman" w:eastAsia="나눔고딕" w:hint="eastAsia"/>
              </w:rPr>
              <w:t>queue</w:t>
            </w:r>
            <w:r w:rsidR="00E12173" w:rsidRPr="00E12173">
              <w:rPr>
                <w:rFonts w:ascii="Times New Roman" w:eastAsia="나눔고딕" w:hint="eastAsia"/>
              </w:rPr>
              <w:t>가</w:t>
            </w:r>
            <w:r w:rsidR="00E12173" w:rsidRPr="00E12173">
              <w:rPr>
                <w:rFonts w:ascii="Times New Roman" w:eastAsia="나눔고딕" w:hint="eastAsia"/>
              </w:rPr>
              <w:t xml:space="preserve"> 1</w:t>
            </w:r>
            <w:r w:rsidR="00C34F78">
              <w:rPr>
                <w:rFonts w:ascii="Times New Roman" w:eastAsia="나눔고딕"/>
              </w:rPr>
              <w:t xml:space="preserve"> </w:t>
            </w:r>
            <w:r w:rsidR="00C34F78">
              <w:rPr>
                <w:rFonts w:ascii="Times New Roman" w:eastAsia="나눔고딕" w:hint="eastAsia"/>
              </w:rPr>
              <w:t>이상이면</w:t>
            </w:r>
            <w:r w:rsidR="00C34F78">
              <w:rPr>
                <w:rFonts w:ascii="Times New Roman" w:eastAsia="나눔고딕" w:hint="eastAsia"/>
              </w:rPr>
              <w:t xml:space="preserve"> </w:t>
            </w:r>
            <w:r w:rsidR="00E12173" w:rsidRPr="00E12173">
              <w:rPr>
                <w:rFonts w:ascii="Times New Roman" w:eastAsia="나눔고딕" w:hint="eastAsia"/>
              </w:rPr>
              <w:t>entity</w:t>
            </w:r>
            <w:r w:rsidR="00E12173" w:rsidRPr="00E12173">
              <w:rPr>
                <w:rFonts w:ascii="Times New Roman" w:eastAsia="나눔고딕" w:hint="eastAsia"/>
              </w:rPr>
              <w:t>를</w:t>
            </w:r>
            <w:r w:rsidR="00E12173" w:rsidRPr="00E12173">
              <w:rPr>
                <w:rFonts w:ascii="Times New Roman" w:eastAsia="나눔고딕" w:hint="eastAsia"/>
              </w:rPr>
              <w:t xml:space="preserve"> </w:t>
            </w:r>
            <w:r w:rsidR="00C34F78">
              <w:rPr>
                <w:rFonts w:ascii="Times New Roman" w:eastAsia="나눔고딕" w:hint="eastAsia"/>
              </w:rPr>
              <w:t>넘겨준다</w:t>
            </w:r>
            <w:r w:rsidR="00C34F78">
              <w:rPr>
                <w:rFonts w:ascii="Times New Roman" w:eastAsia="나눔고딕" w:hint="eastAsia"/>
              </w:rPr>
              <w:t>.</w:t>
            </w:r>
            <w:r w:rsidR="00C34F78">
              <w:rPr>
                <w:rFonts w:ascii="Times New Roman" w:eastAsia="나눔고딕"/>
              </w:rPr>
              <w:t xml:space="preserve"> </w:t>
            </w:r>
          </w:p>
          <w:p w14:paraId="6166FF6D" w14:textId="77777777" w:rsidR="00C34F78" w:rsidRDefault="00C34F78" w:rsidP="00B947C7">
            <w:pPr>
              <w:rPr>
                <w:rFonts w:ascii="Times New Roman" w:eastAsia="나눔고딕"/>
              </w:rPr>
            </w:pPr>
          </w:p>
          <w:p w14:paraId="70944E7B" w14:textId="4DAB2021" w:rsidR="00A875AC" w:rsidRPr="006D5713" w:rsidRDefault="00E12173" w:rsidP="008C2CD3">
            <w:pPr>
              <w:rPr>
                <w:rFonts w:ascii="Times New Roman" w:eastAsia="나눔고딕"/>
                <w:u w:val="single"/>
              </w:rPr>
            </w:pPr>
            <w:r w:rsidRPr="00E12173">
              <w:rPr>
                <w:rFonts w:ascii="Times New Roman" w:eastAsia="나눔고딕" w:hint="eastAsia"/>
              </w:rPr>
              <w:t>이처럼</w:t>
            </w:r>
            <w:r w:rsidRPr="00E12173">
              <w:rPr>
                <w:rFonts w:ascii="Times New Roman" w:eastAsia="나눔고딕" w:hint="eastAsia"/>
              </w:rPr>
              <w:t xml:space="preserve"> hold module</w:t>
            </w:r>
            <w:r w:rsidRPr="00E12173">
              <w:rPr>
                <w:rFonts w:ascii="Times New Roman" w:eastAsia="나눔고딕" w:hint="eastAsia"/>
              </w:rPr>
              <w:t>은</w:t>
            </w:r>
            <w:r w:rsidRPr="00E12173">
              <w:rPr>
                <w:rFonts w:ascii="Times New Roman" w:eastAsia="나눔고딕" w:hint="eastAsia"/>
              </w:rPr>
              <w:t xml:space="preserve"> WIP</w:t>
            </w:r>
            <w:r w:rsidRPr="00E12173">
              <w:rPr>
                <w:rFonts w:ascii="Times New Roman" w:eastAsia="나눔고딕" w:hint="eastAsia"/>
              </w:rPr>
              <w:t>의</w:t>
            </w:r>
            <w:r w:rsidRPr="00E12173">
              <w:rPr>
                <w:rFonts w:ascii="Times New Roman" w:eastAsia="나눔고딕" w:hint="eastAsia"/>
              </w:rPr>
              <w:t xml:space="preserve"> </w:t>
            </w:r>
            <w:r w:rsidRPr="00E12173">
              <w:rPr>
                <w:rFonts w:ascii="Times New Roman" w:eastAsia="나눔고딕" w:hint="eastAsia"/>
              </w:rPr>
              <w:t>개수를</w:t>
            </w:r>
            <w:r w:rsidRPr="00E12173">
              <w:rPr>
                <w:rFonts w:ascii="Times New Roman" w:eastAsia="나눔고딕" w:hint="eastAsia"/>
              </w:rPr>
              <w:t xml:space="preserve"> </w:t>
            </w:r>
            <w:r w:rsidRPr="00E12173">
              <w:rPr>
                <w:rFonts w:ascii="Times New Roman" w:eastAsia="나눔고딕" w:hint="eastAsia"/>
              </w:rPr>
              <w:t>제한함으로써</w:t>
            </w:r>
            <w:r w:rsidRPr="00E12173">
              <w:rPr>
                <w:rFonts w:ascii="Times New Roman" w:eastAsia="나눔고딕" w:hint="eastAsia"/>
              </w:rPr>
              <w:t xml:space="preserve"> </w:t>
            </w:r>
            <w:r w:rsidR="00076893">
              <w:rPr>
                <w:rFonts w:ascii="Times New Roman" w:eastAsia="나눔고딕" w:hint="eastAsia"/>
              </w:rPr>
              <w:t>공정상</w:t>
            </w:r>
            <w:r w:rsidR="00076893">
              <w:rPr>
                <w:rFonts w:ascii="Times New Roman" w:eastAsia="나눔고딕" w:hint="eastAsia"/>
              </w:rPr>
              <w:t xml:space="preserve"> </w:t>
            </w:r>
            <w:r w:rsidR="00076893">
              <w:rPr>
                <w:rFonts w:ascii="Times New Roman" w:eastAsia="나눔고딕" w:hint="eastAsia"/>
              </w:rPr>
              <w:t>문제가</w:t>
            </w:r>
            <w:r w:rsidR="00076893">
              <w:rPr>
                <w:rFonts w:ascii="Times New Roman" w:eastAsia="나눔고딕" w:hint="eastAsia"/>
              </w:rPr>
              <w:t xml:space="preserve"> </w:t>
            </w:r>
            <w:r w:rsidR="00076893">
              <w:rPr>
                <w:rFonts w:ascii="Times New Roman" w:eastAsia="나눔고딕" w:hint="eastAsia"/>
              </w:rPr>
              <w:t>발생하더라도</w:t>
            </w:r>
            <w:r w:rsidR="00076893">
              <w:rPr>
                <w:rFonts w:ascii="Times New Roman" w:eastAsia="나눔고딕" w:hint="eastAsia"/>
              </w:rPr>
              <w:t xml:space="preserve"> </w:t>
            </w:r>
            <w:r w:rsidRPr="00E12173">
              <w:rPr>
                <w:rFonts w:ascii="Times New Roman" w:eastAsia="나눔고딕" w:hint="eastAsia"/>
              </w:rPr>
              <w:t>라인</w:t>
            </w:r>
            <w:r w:rsidR="00076893">
              <w:rPr>
                <w:rFonts w:ascii="Times New Roman" w:eastAsia="나눔고딕" w:hint="eastAsia"/>
              </w:rPr>
              <w:t>의</w:t>
            </w:r>
            <w:r w:rsidR="00076893">
              <w:rPr>
                <w:rFonts w:ascii="Times New Roman" w:eastAsia="나눔고딕" w:hint="eastAsia"/>
              </w:rPr>
              <w:t xml:space="preserve"> </w:t>
            </w:r>
            <w:r w:rsidR="00076893">
              <w:rPr>
                <w:rFonts w:ascii="Times New Roman" w:eastAsia="나눔고딕" w:hint="eastAsia"/>
              </w:rPr>
              <w:t>안정성을</w:t>
            </w:r>
            <w:r w:rsidR="00076893">
              <w:rPr>
                <w:rFonts w:ascii="Times New Roman" w:eastAsia="나눔고딕" w:hint="eastAsia"/>
              </w:rPr>
              <w:t xml:space="preserve"> </w:t>
            </w:r>
            <w:r w:rsidR="00076893">
              <w:rPr>
                <w:rFonts w:ascii="Times New Roman" w:eastAsia="나눔고딕" w:hint="eastAsia"/>
              </w:rPr>
              <w:t>유지할</w:t>
            </w:r>
            <w:r w:rsidR="00076893">
              <w:rPr>
                <w:rFonts w:ascii="Times New Roman" w:eastAsia="나눔고딕" w:hint="eastAsia"/>
              </w:rPr>
              <w:t xml:space="preserve"> </w:t>
            </w:r>
            <w:r w:rsidR="00076893">
              <w:rPr>
                <w:rFonts w:ascii="Times New Roman" w:eastAsia="나눔고딕" w:hint="eastAsia"/>
              </w:rPr>
              <w:t>수</w:t>
            </w:r>
            <w:r w:rsidR="00076893">
              <w:rPr>
                <w:rFonts w:ascii="Times New Roman" w:eastAsia="나눔고딕" w:hint="eastAsia"/>
              </w:rPr>
              <w:t xml:space="preserve"> </w:t>
            </w:r>
            <w:r w:rsidR="00076893">
              <w:rPr>
                <w:rFonts w:ascii="Times New Roman" w:eastAsia="나눔고딕" w:hint="eastAsia"/>
              </w:rPr>
              <w:t>있게</w:t>
            </w:r>
            <w:r w:rsidR="00076893">
              <w:rPr>
                <w:rFonts w:ascii="Times New Roman" w:eastAsia="나눔고딕" w:hint="eastAsia"/>
              </w:rPr>
              <w:t xml:space="preserve"> </w:t>
            </w:r>
            <w:r w:rsidR="00076893">
              <w:rPr>
                <w:rFonts w:ascii="Times New Roman" w:eastAsia="나눔고딕" w:hint="eastAsia"/>
              </w:rPr>
              <w:t>해준다</w:t>
            </w:r>
            <w:r w:rsidR="00076893">
              <w:rPr>
                <w:rFonts w:ascii="Times New Roman" w:eastAsia="나눔고딕" w:hint="eastAsia"/>
              </w:rPr>
              <w:t>.</w:t>
            </w:r>
          </w:p>
        </w:tc>
      </w:tr>
    </w:tbl>
    <w:p w14:paraId="31DB8252" w14:textId="77777777" w:rsidR="00A875AC" w:rsidRDefault="00A875AC" w:rsidP="00A875AC">
      <w:pPr>
        <w:rPr>
          <w:rFonts w:ascii="Times New Roman" w:eastAsia="나눔고딕"/>
        </w:rPr>
      </w:pPr>
    </w:p>
    <w:p w14:paraId="4D23608D" w14:textId="63A54C1D" w:rsidR="00A875AC" w:rsidRPr="006D5713" w:rsidRDefault="006E1F49" w:rsidP="00A875AC">
      <w:pPr>
        <w:outlineLvl w:val="0"/>
        <w:rPr>
          <w:rFonts w:ascii="Times New Roman" w:eastAsia="나눔고딕"/>
          <w:b/>
          <w:bCs/>
        </w:rPr>
      </w:pPr>
      <w:r>
        <w:rPr>
          <w:rFonts w:ascii="Times New Roman" w:eastAsia="나눔고딕"/>
          <w:b/>
          <w:bCs/>
        </w:rPr>
        <w:t xml:space="preserve">&lt; </w:t>
      </w:r>
      <w:r w:rsidR="00124804">
        <w:rPr>
          <w:rFonts w:ascii="Times New Roman" w:eastAsia="나눔고딕" w:hint="eastAsia"/>
          <w:b/>
          <w:bCs/>
        </w:rPr>
        <w:t>D</w:t>
      </w:r>
      <w:r w:rsidR="00124804">
        <w:rPr>
          <w:rFonts w:ascii="Times New Roman" w:eastAsia="나눔고딕"/>
          <w:b/>
          <w:bCs/>
        </w:rPr>
        <w:t>iscussion &amp; conclusion</w:t>
      </w:r>
      <w:r>
        <w:rPr>
          <w:rFonts w:ascii="Times New Roman" w:eastAsia="나눔고딕"/>
          <w:b/>
          <w:bCs/>
        </w:rPr>
        <w:t xml:space="preserve"> &gt;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06"/>
      </w:tblGrid>
      <w:tr w:rsidR="00A875AC" w:rsidRPr="006D5713" w14:paraId="74005587" w14:textId="77777777" w:rsidTr="00A875AC">
        <w:trPr>
          <w:trHeight w:val="4121"/>
        </w:trPr>
        <w:tc>
          <w:tcPr>
            <w:tcW w:w="8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3BD61D" w14:textId="0D319D50" w:rsidR="00A875AC" w:rsidRPr="006D5713" w:rsidRDefault="00A875AC" w:rsidP="00B947C7">
            <w:pPr>
              <w:rPr>
                <w:rFonts w:ascii="Times New Roman" w:eastAsia="나눔고딕"/>
              </w:rPr>
            </w:pPr>
            <w:r w:rsidRPr="006D5713">
              <w:rPr>
                <w:rFonts w:ascii="Times New Roman" w:eastAsia="나눔고딕"/>
              </w:rPr>
              <w:t xml:space="preserve">(1) </w:t>
            </w:r>
            <w:r w:rsidR="00124804">
              <w:rPr>
                <w:rFonts w:ascii="Times New Roman" w:eastAsia="나눔고딕"/>
              </w:rPr>
              <w:t xml:space="preserve">List as many the ways as possible that a company can set the WIP upper bound. </w:t>
            </w:r>
          </w:p>
          <w:p w14:paraId="4F920F05" w14:textId="77777777" w:rsidR="00A875AC" w:rsidRPr="00C15660" w:rsidRDefault="00A875AC" w:rsidP="00B947C7">
            <w:pPr>
              <w:rPr>
                <w:rFonts w:ascii="Times New Roman" w:eastAsia="나눔고딕"/>
              </w:rPr>
            </w:pPr>
          </w:p>
          <w:p w14:paraId="067093B3" w14:textId="250E12FF" w:rsidR="00C15660" w:rsidRPr="00C15660" w:rsidRDefault="00C15660" w:rsidP="00C15660">
            <w:pPr>
              <w:rPr>
                <w:rFonts w:ascii="Times New Roman" w:eastAsia="나눔고딕"/>
              </w:rPr>
            </w:pPr>
            <w:r w:rsidRPr="00C15660">
              <w:rPr>
                <w:rFonts w:ascii="Times New Roman" w:eastAsia="나눔고딕" w:hint="eastAsia"/>
              </w:rPr>
              <w:t>WIP level</w:t>
            </w:r>
            <w:r w:rsidRPr="00C15660">
              <w:rPr>
                <w:rFonts w:ascii="Times New Roman" w:eastAsia="나눔고딕" w:hint="eastAsia"/>
              </w:rPr>
              <w:t>이</w:t>
            </w:r>
            <w:r w:rsidRPr="00C15660">
              <w:rPr>
                <w:rFonts w:ascii="Times New Roman" w:eastAsia="나눔고딕" w:hint="eastAsia"/>
              </w:rPr>
              <w:t xml:space="preserve"> </w:t>
            </w:r>
            <w:r w:rsidRPr="00C15660">
              <w:rPr>
                <w:rFonts w:ascii="Times New Roman" w:eastAsia="나눔고딕" w:hint="eastAsia"/>
              </w:rPr>
              <w:t>높을</w:t>
            </w:r>
            <w:r w:rsidRPr="00C15660">
              <w:rPr>
                <w:rFonts w:ascii="Times New Roman" w:eastAsia="나눔고딕" w:hint="eastAsia"/>
              </w:rPr>
              <w:t xml:space="preserve"> </w:t>
            </w:r>
            <w:r w:rsidRPr="00C15660">
              <w:rPr>
                <w:rFonts w:ascii="Times New Roman" w:eastAsia="나눔고딕" w:hint="eastAsia"/>
              </w:rPr>
              <w:t>경우</w:t>
            </w:r>
            <w:r w:rsidRPr="00C15660">
              <w:rPr>
                <w:rFonts w:ascii="Times New Roman" w:eastAsia="나눔고딕" w:hint="eastAsia"/>
              </w:rPr>
              <w:t xml:space="preserve"> </w:t>
            </w:r>
            <w:r w:rsidRPr="00C15660">
              <w:rPr>
                <w:rFonts w:ascii="Times New Roman" w:eastAsia="나눔고딕" w:hint="eastAsia"/>
              </w:rPr>
              <w:t>우선순위나</w:t>
            </w:r>
            <w:r w:rsidRPr="00C15660">
              <w:rPr>
                <w:rFonts w:ascii="Times New Roman" w:eastAsia="나눔고딕" w:hint="eastAsia"/>
              </w:rPr>
              <w:t xml:space="preserve"> </w:t>
            </w:r>
            <w:r w:rsidRPr="00C15660">
              <w:rPr>
                <w:rFonts w:ascii="Times New Roman" w:eastAsia="나눔고딕" w:hint="eastAsia"/>
              </w:rPr>
              <w:t>일정계획</w:t>
            </w:r>
            <w:r w:rsidRPr="00C15660">
              <w:rPr>
                <w:rFonts w:ascii="Times New Roman" w:eastAsia="나눔고딕" w:hint="eastAsia"/>
              </w:rPr>
              <w:t xml:space="preserve"> </w:t>
            </w:r>
            <w:r w:rsidRPr="00C15660">
              <w:rPr>
                <w:rFonts w:ascii="Times New Roman" w:eastAsia="나눔고딕" w:hint="eastAsia"/>
              </w:rPr>
              <w:t>변경이</w:t>
            </w:r>
            <w:r w:rsidRPr="00C15660">
              <w:rPr>
                <w:rFonts w:ascii="Times New Roman" w:eastAsia="나눔고딕" w:hint="eastAsia"/>
              </w:rPr>
              <w:t xml:space="preserve"> </w:t>
            </w:r>
            <w:r w:rsidRPr="00C15660">
              <w:rPr>
                <w:rFonts w:ascii="Times New Roman" w:eastAsia="나눔고딕" w:hint="eastAsia"/>
              </w:rPr>
              <w:t>어려워지고</w:t>
            </w:r>
            <w:r w:rsidRPr="00C15660">
              <w:rPr>
                <w:rFonts w:ascii="Times New Roman" w:eastAsia="나눔고딕" w:hint="eastAsia"/>
              </w:rPr>
              <w:t xml:space="preserve">, </w:t>
            </w:r>
            <w:r w:rsidRPr="00C15660">
              <w:rPr>
                <w:rFonts w:ascii="Times New Roman" w:eastAsia="나눔고딕" w:hint="eastAsia"/>
              </w:rPr>
              <w:t>부품을</w:t>
            </w:r>
            <w:r w:rsidRPr="00C15660">
              <w:rPr>
                <w:rFonts w:ascii="Times New Roman" w:eastAsia="나눔고딕" w:hint="eastAsia"/>
              </w:rPr>
              <w:t xml:space="preserve"> </w:t>
            </w:r>
            <w:r w:rsidRPr="00C15660">
              <w:rPr>
                <w:rFonts w:ascii="Times New Roman" w:eastAsia="나눔고딕" w:hint="eastAsia"/>
              </w:rPr>
              <w:t>사전에</w:t>
            </w:r>
            <w:r w:rsidRPr="00C15660">
              <w:rPr>
                <w:rFonts w:ascii="Times New Roman" w:eastAsia="나눔고딕" w:hint="eastAsia"/>
              </w:rPr>
              <w:t xml:space="preserve"> </w:t>
            </w:r>
            <w:r w:rsidRPr="00C15660">
              <w:rPr>
                <w:rFonts w:ascii="Times New Roman" w:eastAsia="나눔고딕" w:hint="eastAsia"/>
              </w:rPr>
              <w:t>투입해야</w:t>
            </w:r>
            <w:r w:rsidRPr="00C15660">
              <w:rPr>
                <w:rFonts w:ascii="Times New Roman" w:eastAsia="나눔고딕" w:hint="eastAsia"/>
              </w:rPr>
              <w:t xml:space="preserve"> </w:t>
            </w:r>
            <w:r w:rsidR="00C657BA">
              <w:rPr>
                <w:rFonts w:ascii="Times New Roman" w:eastAsia="나눔고딕" w:hint="eastAsia"/>
              </w:rPr>
              <w:t>한다</w:t>
            </w:r>
            <w:r w:rsidR="00C657BA">
              <w:rPr>
                <w:rFonts w:ascii="Times New Roman" w:eastAsia="나눔고딕" w:hint="eastAsia"/>
              </w:rPr>
              <w:t>.</w:t>
            </w:r>
            <w:r w:rsidR="00C657BA">
              <w:rPr>
                <w:rFonts w:ascii="Times New Roman" w:eastAsia="나눔고딕"/>
              </w:rPr>
              <w:t xml:space="preserve"> </w:t>
            </w:r>
            <w:r w:rsidRPr="00C15660">
              <w:rPr>
                <w:rFonts w:ascii="Times New Roman" w:eastAsia="나눔고딕" w:hint="eastAsia"/>
              </w:rPr>
              <w:t>이로</w:t>
            </w:r>
            <w:r w:rsidRPr="00C15660">
              <w:rPr>
                <w:rFonts w:ascii="Times New Roman" w:eastAsia="나눔고딕" w:hint="eastAsia"/>
              </w:rPr>
              <w:t xml:space="preserve"> </w:t>
            </w:r>
            <w:r w:rsidRPr="00C15660">
              <w:rPr>
                <w:rFonts w:ascii="Times New Roman" w:eastAsia="나눔고딕" w:hint="eastAsia"/>
              </w:rPr>
              <w:t>인해</w:t>
            </w:r>
            <w:r w:rsidRPr="00C15660">
              <w:rPr>
                <w:rFonts w:ascii="Times New Roman" w:eastAsia="나눔고딕" w:hint="eastAsia"/>
              </w:rPr>
              <w:t xml:space="preserve"> Time horizon</w:t>
            </w:r>
            <w:r w:rsidRPr="00C15660">
              <w:rPr>
                <w:rFonts w:ascii="Times New Roman" w:eastAsia="나눔고딕" w:hint="eastAsia"/>
              </w:rPr>
              <w:t>이</w:t>
            </w:r>
            <w:r w:rsidRPr="00C15660">
              <w:rPr>
                <w:rFonts w:ascii="Times New Roman" w:eastAsia="나눔고딕" w:hint="eastAsia"/>
              </w:rPr>
              <w:t xml:space="preserve"> </w:t>
            </w:r>
            <w:r w:rsidRPr="00C15660">
              <w:rPr>
                <w:rFonts w:ascii="Times New Roman" w:eastAsia="나눔고딕" w:hint="eastAsia"/>
              </w:rPr>
              <w:t>길어지면</w:t>
            </w:r>
            <w:r w:rsidRPr="00C15660">
              <w:rPr>
                <w:rFonts w:ascii="Times New Roman" w:eastAsia="나눔고딕" w:hint="eastAsia"/>
              </w:rPr>
              <w:t xml:space="preserve"> </w:t>
            </w:r>
            <w:r w:rsidRPr="00C15660">
              <w:rPr>
                <w:rFonts w:ascii="Times New Roman" w:eastAsia="나눔고딕" w:hint="eastAsia"/>
              </w:rPr>
              <w:t>고객</w:t>
            </w:r>
            <w:r w:rsidRPr="00C15660">
              <w:rPr>
                <w:rFonts w:ascii="Times New Roman" w:eastAsia="나눔고딕" w:hint="eastAsia"/>
              </w:rPr>
              <w:t xml:space="preserve"> </w:t>
            </w:r>
            <w:r w:rsidRPr="00C15660">
              <w:rPr>
                <w:rFonts w:ascii="Times New Roman" w:eastAsia="나눔고딕" w:hint="eastAsia"/>
              </w:rPr>
              <w:t>주문이</w:t>
            </w:r>
            <w:r w:rsidRPr="00C15660">
              <w:rPr>
                <w:rFonts w:ascii="Times New Roman" w:eastAsia="나눔고딕" w:hint="eastAsia"/>
              </w:rPr>
              <w:t xml:space="preserve"> </w:t>
            </w:r>
            <w:r w:rsidRPr="00C15660">
              <w:rPr>
                <w:rFonts w:ascii="Times New Roman" w:eastAsia="나눔고딕" w:hint="eastAsia"/>
              </w:rPr>
              <w:t>불확실해지고</w:t>
            </w:r>
            <w:r w:rsidRPr="00C15660">
              <w:rPr>
                <w:rFonts w:ascii="Times New Roman" w:eastAsia="나눔고딕" w:hint="eastAsia"/>
              </w:rPr>
              <w:t xml:space="preserve"> </w:t>
            </w:r>
            <w:r w:rsidRPr="00C15660">
              <w:rPr>
                <w:rFonts w:ascii="Times New Roman" w:eastAsia="나눔고딕" w:hint="eastAsia"/>
              </w:rPr>
              <w:t>수요</w:t>
            </w:r>
            <w:r w:rsidRPr="00C15660">
              <w:rPr>
                <w:rFonts w:ascii="Times New Roman" w:eastAsia="나눔고딕" w:hint="eastAsia"/>
              </w:rPr>
              <w:t xml:space="preserve"> </w:t>
            </w:r>
            <w:r w:rsidRPr="00C15660">
              <w:rPr>
                <w:rFonts w:ascii="Times New Roman" w:eastAsia="나눔고딕" w:hint="eastAsia"/>
              </w:rPr>
              <w:t>예측에</w:t>
            </w:r>
            <w:r w:rsidRPr="00C15660">
              <w:rPr>
                <w:rFonts w:ascii="Times New Roman" w:eastAsia="나눔고딕" w:hint="eastAsia"/>
              </w:rPr>
              <w:t xml:space="preserve"> </w:t>
            </w:r>
            <w:r w:rsidRPr="00C15660">
              <w:rPr>
                <w:rFonts w:ascii="Times New Roman" w:eastAsia="나눔고딕" w:hint="eastAsia"/>
              </w:rPr>
              <w:t>의존해야</w:t>
            </w:r>
            <w:r w:rsidR="00EE1889">
              <w:rPr>
                <w:rFonts w:ascii="Times New Roman" w:eastAsia="나눔고딕" w:hint="eastAsia"/>
              </w:rPr>
              <w:t xml:space="preserve"> </w:t>
            </w:r>
            <w:r w:rsidR="00EE1889">
              <w:rPr>
                <w:rFonts w:ascii="Times New Roman" w:eastAsia="나눔고딕" w:hint="eastAsia"/>
              </w:rPr>
              <w:t>하며</w:t>
            </w:r>
            <w:r w:rsidR="00EE1889">
              <w:rPr>
                <w:rFonts w:ascii="Times New Roman" w:eastAsia="나눔고딕" w:hint="eastAsia"/>
              </w:rPr>
              <w:t>,</w:t>
            </w:r>
            <w:r w:rsidR="00EE1889">
              <w:rPr>
                <w:rFonts w:ascii="Times New Roman" w:eastAsia="나눔고딕"/>
              </w:rPr>
              <w:t xml:space="preserve"> </w:t>
            </w:r>
            <w:r w:rsidRPr="00C15660">
              <w:rPr>
                <w:rFonts w:ascii="Times New Roman" w:eastAsia="나눔고딕" w:hint="eastAsia"/>
              </w:rPr>
              <w:t>예측치의</w:t>
            </w:r>
            <w:r w:rsidRPr="00C15660">
              <w:rPr>
                <w:rFonts w:ascii="Times New Roman" w:eastAsia="나눔고딕" w:hint="eastAsia"/>
              </w:rPr>
              <w:t xml:space="preserve"> </w:t>
            </w:r>
            <w:r w:rsidRPr="00C15660">
              <w:rPr>
                <w:rFonts w:ascii="Times New Roman" w:eastAsia="나눔고딕" w:hint="eastAsia"/>
              </w:rPr>
              <w:t>부정확성으로</w:t>
            </w:r>
            <w:r w:rsidRPr="00C15660">
              <w:rPr>
                <w:rFonts w:ascii="Times New Roman" w:eastAsia="나눔고딕" w:hint="eastAsia"/>
              </w:rPr>
              <w:t xml:space="preserve"> </w:t>
            </w:r>
            <w:r w:rsidRPr="00C15660">
              <w:rPr>
                <w:rFonts w:ascii="Times New Roman" w:eastAsia="나눔고딕" w:hint="eastAsia"/>
              </w:rPr>
              <w:t>인해</w:t>
            </w:r>
            <w:r w:rsidRPr="00C15660">
              <w:rPr>
                <w:rFonts w:ascii="Times New Roman" w:eastAsia="나눔고딕" w:hint="eastAsia"/>
              </w:rPr>
              <w:t xml:space="preserve"> </w:t>
            </w:r>
            <w:r w:rsidR="00EE1889">
              <w:rPr>
                <w:rFonts w:ascii="Times New Roman" w:eastAsia="나눔고딕"/>
              </w:rPr>
              <w:t>performance</w:t>
            </w:r>
            <w:r w:rsidR="00EE1889">
              <w:rPr>
                <w:rFonts w:ascii="Times New Roman" w:eastAsia="나눔고딕" w:hint="eastAsia"/>
              </w:rPr>
              <w:t>가</w:t>
            </w:r>
            <w:r w:rsidR="00EE1889">
              <w:rPr>
                <w:rFonts w:ascii="Times New Roman" w:eastAsia="나눔고딕" w:hint="eastAsia"/>
              </w:rPr>
              <w:t xml:space="preserve"> </w:t>
            </w:r>
            <w:r w:rsidR="00EE1889">
              <w:rPr>
                <w:rFonts w:ascii="Times New Roman" w:eastAsia="나눔고딕" w:hint="eastAsia"/>
              </w:rPr>
              <w:t>악</w:t>
            </w:r>
            <w:r w:rsidR="009D60D6">
              <w:rPr>
                <w:rFonts w:ascii="Times New Roman" w:eastAsia="나눔고딕" w:hint="eastAsia"/>
              </w:rPr>
              <w:t>화</w:t>
            </w:r>
            <w:r w:rsidR="00EE1889">
              <w:rPr>
                <w:rFonts w:ascii="Times New Roman" w:eastAsia="나눔고딕" w:hint="eastAsia"/>
              </w:rPr>
              <w:t>될</w:t>
            </w:r>
            <w:r w:rsidRPr="00C15660">
              <w:rPr>
                <w:rFonts w:ascii="Times New Roman" w:eastAsia="나눔고딕" w:hint="eastAsia"/>
              </w:rPr>
              <w:t xml:space="preserve"> </w:t>
            </w:r>
            <w:r w:rsidRPr="00C15660">
              <w:rPr>
                <w:rFonts w:ascii="Times New Roman" w:eastAsia="나눔고딕" w:hint="eastAsia"/>
              </w:rPr>
              <w:t>수</w:t>
            </w:r>
            <w:r w:rsidRPr="00C15660">
              <w:rPr>
                <w:rFonts w:ascii="Times New Roman" w:eastAsia="나눔고딕" w:hint="eastAsia"/>
              </w:rPr>
              <w:t xml:space="preserve"> </w:t>
            </w:r>
            <w:r w:rsidRPr="00C15660">
              <w:rPr>
                <w:rFonts w:ascii="Times New Roman" w:eastAsia="나눔고딕" w:hint="eastAsia"/>
              </w:rPr>
              <w:t>있다</w:t>
            </w:r>
            <w:r w:rsidRPr="00C15660">
              <w:rPr>
                <w:rFonts w:ascii="Times New Roman" w:eastAsia="나눔고딕" w:hint="eastAsia"/>
              </w:rPr>
              <w:t>.</w:t>
            </w:r>
          </w:p>
          <w:p w14:paraId="4949D066" w14:textId="166C0E00" w:rsidR="008A67C7" w:rsidRDefault="00C15660" w:rsidP="00C15660">
            <w:pPr>
              <w:rPr>
                <w:rFonts w:ascii="Times New Roman" w:eastAsia="나눔고딕"/>
              </w:rPr>
            </w:pPr>
            <w:r w:rsidRPr="00C15660">
              <w:rPr>
                <w:rFonts w:ascii="Times New Roman" w:eastAsia="나눔고딕" w:hint="eastAsia"/>
              </w:rPr>
              <w:t>Pull system</w:t>
            </w:r>
            <w:r w:rsidRPr="00C15660">
              <w:rPr>
                <w:rFonts w:ascii="Times New Roman" w:eastAsia="나눔고딕" w:hint="eastAsia"/>
              </w:rPr>
              <w:t>은</w:t>
            </w:r>
            <w:r w:rsidRPr="00C15660">
              <w:rPr>
                <w:rFonts w:ascii="Times New Roman" w:eastAsia="나눔고딕" w:hint="eastAsia"/>
              </w:rPr>
              <w:t xml:space="preserve"> WIP </w:t>
            </w:r>
            <w:r w:rsidRPr="00C15660">
              <w:rPr>
                <w:rFonts w:ascii="Times New Roman" w:eastAsia="나눔고딕" w:hint="eastAsia"/>
              </w:rPr>
              <w:t>상한을</w:t>
            </w:r>
            <w:r w:rsidRPr="00C15660">
              <w:rPr>
                <w:rFonts w:ascii="Times New Roman" w:eastAsia="나눔고딕" w:hint="eastAsia"/>
              </w:rPr>
              <w:t xml:space="preserve"> </w:t>
            </w:r>
            <w:r w:rsidRPr="00C15660">
              <w:rPr>
                <w:rFonts w:ascii="Times New Roman" w:eastAsia="나눔고딕" w:hint="eastAsia"/>
              </w:rPr>
              <w:t>설정하여</w:t>
            </w:r>
            <w:r w:rsidRPr="00C15660">
              <w:rPr>
                <w:rFonts w:ascii="Times New Roman" w:eastAsia="나눔고딕" w:hint="eastAsia"/>
              </w:rPr>
              <w:t xml:space="preserve"> </w:t>
            </w:r>
            <w:r w:rsidR="00D80992" w:rsidRPr="00C15660">
              <w:rPr>
                <w:rFonts w:ascii="Times New Roman" w:eastAsia="나눔고딕" w:hint="eastAsia"/>
              </w:rPr>
              <w:t>시스템</w:t>
            </w:r>
            <w:r w:rsidR="00D80992">
              <w:rPr>
                <w:rFonts w:ascii="Times New Roman" w:eastAsia="나눔고딕" w:hint="eastAsia"/>
              </w:rPr>
              <w:t>의</w:t>
            </w:r>
            <w:r w:rsidR="00D80992" w:rsidRPr="00C15660">
              <w:rPr>
                <w:rFonts w:ascii="Times New Roman" w:eastAsia="나눔고딕" w:hint="eastAsia"/>
              </w:rPr>
              <w:t xml:space="preserve"> </w:t>
            </w:r>
            <w:r w:rsidR="00D80992" w:rsidRPr="00C15660">
              <w:rPr>
                <w:rFonts w:ascii="Times New Roman" w:eastAsia="나눔고딕" w:hint="eastAsia"/>
              </w:rPr>
              <w:t>유연성</w:t>
            </w:r>
            <w:r w:rsidR="008A67C7">
              <w:rPr>
                <w:rFonts w:ascii="Times New Roman" w:eastAsia="나눔고딕" w:hint="eastAsia"/>
              </w:rPr>
              <w:t>과</w:t>
            </w:r>
            <w:r w:rsidR="008A67C7">
              <w:rPr>
                <w:rFonts w:ascii="Times New Roman" w:eastAsia="나눔고딕" w:hint="eastAsia"/>
              </w:rPr>
              <w:t xml:space="preserve"> </w:t>
            </w:r>
            <w:r w:rsidR="008A67C7">
              <w:rPr>
                <w:rFonts w:ascii="Times New Roman" w:eastAsia="나눔고딕" w:hint="eastAsia"/>
              </w:rPr>
              <w:t>안정성을</w:t>
            </w:r>
            <w:r w:rsidR="008A67C7">
              <w:rPr>
                <w:rFonts w:ascii="Times New Roman" w:eastAsia="나눔고딕" w:hint="eastAsia"/>
              </w:rPr>
              <w:t xml:space="preserve"> </w:t>
            </w:r>
            <w:r w:rsidR="00D80992" w:rsidRPr="00C15660">
              <w:rPr>
                <w:rFonts w:ascii="Times New Roman" w:eastAsia="나눔고딕" w:hint="eastAsia"/>
              </w:rPr>
              <w:t>높</w:t>
            </w:r>
            <w:r w:rsidR="008A67C7">
              <w:rPr>
                <w:rFonts w:ascii="Times New Roman" w:eastAsia="나눔고딕" w:hint="eastAsia"/>
              </w:rPr>
              <w:t>이는데</w:t>
            </w:r>
            <w:r w:rsidR="008A67C7">
              <w:rPr>
                <w:rFonts w:ascii="Times New Roman" w:eastAsia="나눔고딕" w:hint="eastAsia"/>
              </w:rPr>
              <w:t>,</w:t>
            </w:r>
            <w:r w:rsidR="008A67C7">
              <w:rPr>
                <w:rFonts w:ascii="Times New Roman" w:eastAsia="나눔고딕"/>
              </w:rPr>
              <w:t xml:space="preserve"> </w:t>
            </w:r>
            <w:r w:rsidR="008A67C7">
              <w:rPr>
                <w:rFonts w:ascii="Times New Roman" w:eastAsia="나눔고딕" w:hint="eastAsia"/>
              </w:rPr>
              <w:t>다양한</w:t>
            </w:r>
            <w:r w:rsidR="008A67C7">
              <w:rPr>
                <w:rFonts w:ascii="Times New Roman" w:eastAsia="나눔고딕" w:hint="eastAsia"/>
              </w:rPr>
              <w:t xml:space="preserve"> </w:t>
            </w:r>
            <w:r w:rsidR="008A67C7">
              <w:rPr>
                <w:rFonts w:ascii="Times New Roman" w:eastAsia="나눔고딕" w:hint="eastAsia"/>
              </w:rPr>
              <w:t>방식으로</w:t>
            </w:r>
            <w:r w:rsidR="008A67C7">
              <w:rPr>
                <w:rFonts w:ascii="Times New Roman" w:eastAsia="나눔고딕" w:hint="eastAsia"/>
              </w:rPr>
              <w:t xml:space="preserve"> </w:t>
            </w:r>
            <w:r w:rsidRPr="00C15660">
              <w:rPr>
                <w:rFonts w:ascii="Times New Roman" w:eastAsia="나눔고딕" w:hint="eastAsia"/>
              </w:rPr>
              <w:t xml:space="preserve">WIP </w:t>
            </w:r>
            <w:r w:rsidRPr="00C15660">
              <w:rPr>
                <w:rFonts w:ascii="Times New Roman" w:eastAsia="나눔고딕" w:hint="eastAsia"/>
              </w:rPr>
              <w:t>상한을</w:t>
            </w:r>
            <w:r w:rsidRPr="00C15660">
              <w:rPr>
                <w:rFonts w:ascii="Times New Roman" w:eastAsia="나눔고딕" w:hint="eastAsia"/>
              </w:rPr>
              <w:t xml:space="preserve"> </w:t>
            </w:r>
            <w:r w:rsidR="00903EB0">
              <w:rPr>
                <w:rFonts w:ascii="Times New Roman" w:eastAsia="나눔고딕" w:hint="eastAsia"/>
              </w:rPr>
              <w:t>정할</w:t>
            </w:r>
            <w:r w:rsidR="00903EB0">
              <w:rPr>
                <w:rFonts w:ascii="Times New Roman" w:eastAsia="나눔고딕" w:hint="eastAsia"/>
              </w:rPr>
              <w:t xml:space="preserve"> </w:t>
            </w:r>
            <w:r w:rsidR="00903EB0">
              <w:rPr>
                <w:rFonts w:ascii="Times New Roman" w:eastAsia="나눔고딕" w:hint="eastAsia"/>
              </w:rPr>
              <w:t>수</w:t>
            </w:r>
            <w:r w:rsidR="00903EB0">
              <w:rPr>
                <w:rFonts w:ascii="Times New Roman" w:eastAsia="나눔고딕" w:hint="eastAsia"/>
              </w:rPr>
              <w:t xml:space="preserve"> </w:t>
            </w:r>
            <w:r w:rsidR="00903EB0">
              <w:rPr>
                <w:rFonts w:ascii="Times New Roman" w:eastAsia="나눔고딕" w:hint="eastAsia"/>
              </w:rPr>
              <w:t>있는데</w:t>
            </w:r>
            <w:r w:rsidR="00903EB0">
              <w:rPr>
                <w:rFonts w:ascii="Times New Roman" w:eastAsia="나눔고딕" w:hint="eastAsia"/>
              </w:rPr>
              <w:t>,</w:t>
            </w:r>
            <w:r w:rsidR="00903EB0">
              <w:rPr>
                <w:rFonts w:ascii="Times New Roman" w:eastAsia="나눔고딕"/>
              </w:rPr>
              <w:t xml:space="preserve"> </w:t>
            </w:r>
            <w:r w:rsidR="00903EB0">
              <w:rPr>
                <w:rFonts w:ascii="Times New Roman" w:eastAsia="나눔고딕" w:hint="eastAsia"/>
              </w:rPr>
              <w:t>그</w:t>
            </w:r>
            <w:r w:rsidR="00903EB0">
              <w:rPr>
                <w:rFonts w:ascii="Times New Roman" w:eastAsia="나눔고딕" w:hint="eastAsia"/>
              </w:rPr>
              <w:t xml:space="preserve"> </w:t>
            </w:r>
            <w:r w:rsidR="00903EB0">
              <w:rPr>
                <w:rFonts w:ascii="Times New Roman" w:eastAsia="나눔고딕" w:hint="eastAsia"/>
              </w:rPr>
              <w:t>방법론을</w:t>
            </w:r>
            <w:r w:rsidR="00903EB0">
              <w:rPr>
                <w:rFonts w:ascii="Times New Roman" w:eastAsia="나눔고딕" w:hint="eastAsia"/>
              </w:rPr>
              <w:t xml:space="preserve"> </w:t>
            </w:r>
            <w:r w:rsidR="00903EB0">
              <w:rPr>
                <w:rFonts w:ascii="Times New Roman" w:eastAsia="나눔고딕" w:hint="eastAsia"/>
              </w:rPr>
              <w:t>소개해보겠</w:t>
            </w:r>
            <w:r w:rsidRPr="00C15660">
              <w:rPr>
                <w:rFonts w:ascii="Times New Roman" w:eastAsia="나눔고딕" w:hint="eastAsia"/>
              </w:rPr>
              <w:t>다</w:t>
            </w:r>
            <w:r w:rsidRPr="00C15660">
              <w:rPr>
                <w:rFonts w:ascii="Times New Roman" w:eastAsia="나눔고딕" w:hint="eastAsia"/>
              </w:rPr>
              <w:t>.</w:t>
            </w:r>
          </w:p>
          <w:p w14:paraId="5945C064" w14:textId="77777777" w:rsidR="008A67C7" w:rsidRDefault="008A67C7" w:rsidP="00C15660">
            <w:pPr>
              <w:rPr>
                <w:rFonts w:ascii="Times New Roman" w:eastAsia="나눔고딕"/>
              </w:rPr>
            </w:pPr>
          </w:p>
          <w:p w14:paraId="4F625AF9" w14:textId="3F2733BE" w:rsidR="00B020A6" w:rsidRPr="00B020A6" w:rsidRDefault="00B020A6" w:rsidP="00B020A6">
            <w:pPr>
              <w:rPr>
                <w:rFonts w:ascii="Times New Roman" w:eastAsia="나눔고딕"/>
              </w:rPr>
            </w:pPr>
            <w:r>
              <w:rPr>
                <w:rFonts w:ascii="Times New Roman" w:eastAsia="나눔고딕" w:hint="eastAsia"/>
              </w:rPr>
              <w:t>C</w:t>
            </w:r>
            <w:r>
              <w:rPr>
                <w:rFonts w:ascii="Times New Roman" w:eastAsia="나눔고딕"/>
              </w:rPr>
              <w:t xml:space="preserve">apacity </w:t>
            </w:r>
            <w:r w:rsidRPr="00B020A6">
              <w:rPr>
                <w:rFonts w:ascii="Times New Roman" w:eastAsia="나눔고딕" w:hint="eastAsia"/>
              </w:rPr>
              <w:t>분석</w:t>
            </w:r>
            <w:r w:rsidRPr="00B020A6">
              <w:rPr>
                <w:rFonts w:ascii="Times New Roman" w:eastAsia="나눔고딕" w:hint="eastAsia"/>
              </w:rPr>
              <w:t xml:space="preserve">: </w:t>
            </w:r>
            <w:r w:rsidRPr="00B020A6">
              <w:rPr>
                <w:rFonts w:ascii="Times New Roman" w:eastAsia="나눔고딕" w:hint="eastAsia"/>
              </w:rPr>
              <w:t>생산</w:t>
            </w:r>
            <w:r w:rsidRPr="00B020A6">
              <w:rPr>
                <w:rFonts w:ascii="Times New Roman" w:eastAsia="나눔고딕" w:hint="eastAsia"/>
              </w:rPr>
              <w:t xml:space="preserve"> </w:t>
            </w:r>
            <w:r w:rsidRPr="00B020A6">
              <w:rPr>
                <w:rFonts w:ascii="Times New Roman" w:eastAsia="나눔고딕" w:hint="eastAsia"/>
              </w:rPr>
              <w:t>공정의</w:t>
            </w:r>
            <w:r w:rsidRPr="00B020A6">
              <w:rPr>
                <w:rFonts w:ascii="Times New Roman" w:eastAsia="나눔고딕" w:hint="eastAsia"/>
              </w:rPr>
              <w:t xml:space="preserve"> </w:t>
            </w:r>
            <w:r w:rsidRPr="00B020A6">
              <w:rPr>
                <w:rFonts w:ascii="Times New Roman" w:eastAsia="나눔고딕" w:hint="eastAsia"/>
              </w:rPr>
              <w:t>생산</w:t>
            </w:r>
            <w:r w:rsidRPr="00B020A6">
              <w:rPr>
                <w:rFonts w:ascii="Times New Roman" w:eastAsia="나눔고딕" w:hint="eastAsia"/>
              </w:rPr>
              <w:t xml:space="preserve"> </w:t>
            </w:r>
            <w:r w:rsidRPr="00B020A6">
              <w:rPr>
                <w:rFonts w:ascii="Times New Roman" w:eastAsia="나눔고딕" w:hint="eastAsia"/>
              </w:rPr>
              <w:t>용량</w:t>
            </w:r>
            <w:r w:rsidRPr="00B020A6">
              <w:rPr>
                <w:rFonts w:ascii="Times New Roman" w:eastAsia="나눔고딕" w:hint="eastAsia"/>
              </w:rPr>
              <w:t xml:space="preserve">, </w:t>
            </w:r>
            <w:r w:rsidRPr="00B020A6">
              <w:rPr>
                <w:rFonts w:ascii="Times New Roman" w:eastAsia="나눔고딕" w:hint="eastAsia"/>
              </w:rPr>
              <w:t>주기</w:t>
            </w:r>
            <w:r w:rsidRPr="00B020A6">
              <w:rPr>
                <w:rFonts w:ascii="Times New Roman" w:eastAsia="나눔고딕" w:hint="eastAsia"/>
              </w:rPr>
              <w:t xml:space="preserve"> </w:t>
            </w:r>
            <w:r w:rsidRPr="00B020A6">
              <w:rPr>
                <w:rFonts w:ascii="Times New Roman" w:eastAsia="나눔고딕" w:hint="eastAsia"/>
              </w:rPr>
              <w:t>시간</w:t>
            </w:r>
            <w:r w:rsidRPr="00B020A6">
              <w:rPr>
                <w:rFonts w:ascii="Times New Roman" w:eastAsia="나눔고딕" w:hint="eastAsia"/>
              </w:rPr>
              <w:t xml:space="preserve"> </w:t>
            </w:r>
            <w:r w:rsidRPr="00B020A6">
              <w:rPr>
                <w:rFonts w:ascii="Times New Roman" w:eastAsia="나눔고딕" w:hint="eastAsia"/>
              </w:rPr>
              <w:t>및</w:t>
            </w:r>
            <w:r w:rsidRPr="00B020A6">
              <w:rPr>
                <w:rFonts w:ascii="Times New Roman" w:eastAsia="나눔고딕" w:hint="eastAsia"/>
              </w:rPr>
              <w:t xml:space="preserve"> </w:t>
            </w:r>
            <w:r w:rsidRPr="00B020A6">
              <w:rPr>
                <w:rFonts w:ascii="Times New Roman" w:eastAsia="나눔고딕" w:hint="eastAsia"/>
              </w:rPr>
              <w:t>처리량</w:t>
            </w:r>
            <w:r w:rsidRPr="00B020A6">
              <w:rPr>
                <w:rFonts w:ascii="Times New Roman" w:eastAsia="나눔고딕" w:hint="eastAsia"/>
              </w:rPr>
              <w:t xml:space="preserve"> </w:t>
            </w:r>
            <w:r w:rsidRPr="00B020A6">
              <w:rPr>
                <w:rFonts w:ascii="Times New Roman" w:eastAsia="나눔고딕" w:hint="eastAsia"/>
              </w:rPr>
              <w:t>비율을</w:t>
            </w:r>
            <w:r w:rsidRPr="00B020A6">
              <w:rPr>
                <w:rFonts w:ascii="Times New Roman" w:eastAsia="나눔고딕" w:hint="eastAsia"/>
              </w:rPr>
              <w:t xml:space="preserve"> </w:t>
            </w:r>
            <w:r w:rsidRPr="00B020A6">
              <w:rPr>
                <w:rFonts w:ascii="Times New Roman" w:eastAsia="나눔고딕" w:hint="eastAsia"/>
              </w:rPr>
              <w:t>기반으로</w:t>
            </w:r>
            <w:r w:rsidRPr="00B020A6">
              <w:rPr>
                <w:rFonts w:ascii="Times New Roman" w:eastAsia="나눔고딕" w:hint="eastAsia"/>
              </w:rPr>
              <w:t xml:space="preserve"> </w:t>
            </w:r>
            <w:r w:rsidRPr="00B020A6">
              <w:rPr>
                <w:rFonts w:ascii="Times New Roman" w:eastAsia="나눔고딕" w:hint="eastAsia"/>
              </w:rPr>
              <w:t>최적의</w:t>
            </w:r>
            <w:r w:rsidRPr="00B020A6">
              <w:rPr>
                <w:rFonts w:ascii="Times New Roman" w:eastAsia="나눔고딕" w:hint="eastAsia"/>
              </w:rPr>
              <w:t xml:space="preserve"> WIP </w:t>
            </w:r>
            <w:r w:rsidRPr="00B020A6">
              <w:rPr>
                <w:rFonts w:ascii="Times New Roman" w:eastAsia="나눔고딕" w:hint="eastAsia"/>
              </w:rPr>
              <w:t>수준을</w:t>
            </w:r>
            <w:r w:rsidRPr="00B020A6">
              <w:rPr>
                <w:rFonts w:ascii="Times New Roman" w:eastAsia="나눔고딕" w:hint="eastAsia"/>
              </w:rPr>
              <w:t xml:space="preserve"> </w:t>
            </w:r>
            <w:r w:rsidRPr="00B020A6">
              <w:rPr>
                <w:rFonts w:ascii="Times New Roman" w:eastAsia="나눔고딕" w:hint="eastAsia"/>
              </w:rPr>
              <w:t>결정</w:t>
            </w:r>
            <w:r>
              <w:rPr>
                <w:rFonts w:ascii="Times New Roman" w:eastAsia="나눔고딕" w:hint="eastAsia"/>
              </w:rPr>
              <w:t>할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수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있</w:t>
            </w:r>
            <w:r w:rsidRPr="00B020A6">
              <w:rPr>
                <w:rFonts w:ascii="Times New Roman" w:eastAsia="나눔고딕" w:hint="eastAsia"/>
              </w:rPr>
              <w:t>다</w:t>
            </w:r>
            <w:r w:rsidRPr="00B020A6">
              <w:rPr>
                <w:rFonts w:ascii="Times New Roman" w:eastAsia="나눔고딕" w:hint="eastAsia"/>
              </w:rPr>
              <w:t>.</w:t>
            </w:r>
          </w:p>
          <w:p w14:paraId="0B48F0FB" w14:textId="77777777" w:rsidR="00B020A6" w:rsidRPr="00B020A6" w:rsidRDefault="00B020A6" w:rsidP="00B020A6">
            <w:pPr>
              <w:rPr>
                <w:rFonts w:ascii="Times New Roman" w:eastAsia="나눔고딕"/>
              </w:rPr>
            </w:pPr>
          </w:p>
          <w:p w14:paraId="08517D97" w14:textId="575E20B5" w:rsidR="00B020A6" w:rsidRPr="00B020A6" w:rsidRDefault="00B020A6" w:rsidP="00B020A6">
            <w:pPr>
              <w:rPr>
                <w:rFonts w:ascii="Times New Roman" w:eastAsia="나눔고딕"/>
              </w:rPr>
            </w:pPr>
            <w:r w:rsidRPr="00B020A6">
              <w:rPr>
                <w:rFonts w:ascii="Times New Roman" w:eastAsia="나눔고딕" w:hint="eastAsia"/>
              </w:rPr>
              <w:t>과거</w:t>
            </w:r>
            <w:r w:rsidRPr="00B020A6">
              <w:rPr>
                <w:rFonts w:ascii="Times New Roman" w:eastAsia="나눔고딕" w:hint="eastAsia"/>
              </w:rPr>
              <w:t xml:space="preserve"> </w:t>
            </w:r>
            <w:r w:rsidRPr="00B020A6">
              <w:rPr>
                <w:rFonts w:ascii="Times New Roman" w:eastAsia="나눔고딕" w:hint="eastAsia"/>
              </w:rPr>
              <w:t>데이터</w:t>
            </w:r>
            <w:r w:rsidRPr="00B020A6">
              <w:rPr>
                <w:rFonts w:ascii="Times New Roman" w:eastAsia="나눔고딕" w:hint="eastAsia"/>
              </w:rPr>
              <w:t xml:space="preserve"> </w:t>
            </w:r>
            <w:r w:rsidRPr="00B020A6">
              <w:rPr>
                <w:rFonts w:ascii="Times New Roman" w:eastAsia="나눔고딕" w:hint="eastAsia"/>
              </w:rPr>
              <w:t>분석</w:t>
            </w:r>
            <w:r w:rsidRPr="00B020A6">
              <w:rPr>
                <w:rFonts w:ascii="Times New Roman" w:eastAsia="나눔고딕" w:hint="eastAsia"/>
              </w:rPr>
              <w:t xml:space="preserve">: </w:t>
            </w:r>
            <w:r w:rsidRPr="00B020A6">
              <w:rPr>
                <w:rFonts w:ascii="Times New Roman" w:eastAsia="나눔고딕" w:hint="eastAsia"/>
              </w:rPr>
              <w:t>과거</w:t>
            </w:r>
            <w:r w:rsidRPr="00B020A6">
              <w:rPr>
                <w:rFonts w:ascii="Times New Roman" w:eastAsia="나눔고딕" w:hint="eastAsia"/>
              </w:rPr>
              <w:t xml:space="preserve"> </w:t>
            </w:r>
            <w:r w:rsidRPr="00B020A6">
              <w:rPr>
                <w:rFonts w:ascii="Times New Roman" w:eastAsia="나눔고딕" w:hint="eastAsia"/>
              </w:rPr>
              <w:t>생산</w:t>
            </w:r>
            <w:r w:rsidRPr="00B020A6">
              <w:rPr>
                <w:rFonts w:ascii="Times New Roman" w:eastAsia="나눔고딕" w:hint="eastAsia"/>
              </w:rPr>
              <w:t xml:space="preserve"> </w:t>
            </w:r>
            <w:r w:rsidRPr="00B020A6">
              <w:rPr>
                <w:rFonts w:ascii="Times New Roman" w:eastAsia="나눔고딕" w:hint="eastAsia"/>
              </w:rPr>
              <w:t>데이터를</w:t>
            </w:r>
            <w:r w:rsidRPr="00B020A6">
              <w:rPr>
                <w:rFonts w:ascii="Times New Roman" w:eastAsia="나눔고딕" w:hint="eastAsia"/>
              </w:rPr>
              <w:t xml:space="preserve"> </w:t>
            </w:r>
            <w:r w:rsidRPr="00B020A6">
              <w:rPr>
                <w:rFonts w:ascii="Times New Roman" w:eastAsia="나눔고딕" w:hint="eastAsia"/>
              </w:rPr>
              <w:t>분석하여</w:t>
            </w:r>
            <w:r w:rsidRPr="00B020A6">
              <w:rPr>
                <w:rFonts w:ascii="Times New Roman" w:eastAsia="나눔고딕" w:hint="eastAsia"/>
              </w:rPr>
              <w:t xml:space="preserve"> WIP </w:t>
            </w:r>
            <w:r w:rsidRPr="00B020A6">
              <w:rPr>
                <w:rFonts w:ascii="Times New Roman" w:eastAsia="나눔고딕" w:hint="eastAsia"/>
              </w:rPr>
              <w:t>수준의</w:t>
            </w:r>
            <w:r w:rsidRPr="00B020A6">
              <w:rPr>
                <w:rFonts w:ascii="Times New Roman" w:eastAsia="나눔고딕" w:hint="eastAsia"/>
              </w:rPr>
              <w:t xml:space="preserve"> </w:t>
            </w:r>
            <w:r w:rsidRPr="00B020A6">
              <w:rPr>
                <w:rFonts w:ascii="Times New Roman" w:eastAsia="나눔고딕" w:hint="eastAsia"/>
              </w:rPr>
              <w:t>추세와</w:t>
            </w:r>
            <w:r w:rsidRPr="00B020A6">
              <w:rPr>
                <w:rFonts w:ascii="Times New Roman" w:eastAsia="나눔고딕" w:hint="eastAsia"/>
              </w:rPr>
              <w:t xml:space="preserve"> </w:t>
            </w:r>
            <w:r w:rsidRPr="00B020A6">
              <w:rPr>
                <w:rFonts w:ascii="Times New Roman" w:eastAsia="나눔고딕" w:hint="eastAsia"/>
              </w:rPr>
              <w:t>패턴을</w:t>
            </w:r>
            <w:r w:rsidRPr="00B020A6">
              <w:rPr>
                <w:rFonts w:ascii="Times New Roman" w:eastAsia="나눔고딕" w:hint="eastAsia"/>
              </w:rPr>
              <w:t xml:space="preserve"> </w:t>
            </w:r>
            <w:r w:rsidRPr="00B020A6">
              <w:rPr>
                <w:rFonts w:ascii="Times New Roman" w:eastAsia="나눔고딕" w:hint="eastAsia"/>
              </w:rPr>
              <w:t>식별하고</w:t>
            </w:r>
            <w:r w:rsidRPr="00B020A6">
              <w:rPr>
                <w:rFonts w:ascii="Times New Roman" w:eastAsia="나눔고딕" w:hint="eastAsia"/>
              </w:rPr>
              <w:t xml:space="preserve"> </w:t>
            </w:r>
            <w:r w:rsidRPr="00B020A6">
              <w:rPr>
                <w:rFonts w:ascii="Times New Roman" w:eastAsia="나눔고딕" w:hint="eastAsia"/>
              </w:rPr>
              <w:t>해당</w:t>
            </w:r>
            <w:r w:rsidRPr="00B020A6">
              <w:rPr>
                <w:rFonts w:ascii="Times New Roman" w:eastAsia="나눔고딕" w:hint="eastAsia"/>
              </w:rPr>
              <w:t xml:space="preserve"> </w:t>
            </w:r>
            <w:r w:rsidRPr="00B020A6">
              <w:rPr>
                <w:rFonts w:ascii="Times New Roman" w:eastAsia="나눔고딕" w:hint="eastAsia"/>
              </w:rPr>
              <w:t>정보를</w:t>
            </w:r>
            <w:r w:rsidRPr="00B020A6">
              <w:rPr>
                <w:rFonts w:ascii="Times New Roman" w:eastAsia="나눔고딕" w:hint="eastAsia"/>
              </w:rPr>
              <w:t xml:space="preserve"> </w:t>
            </w:r>
            <w:r w:rsidRPr="00B020A6">
              <w:rPr>
                <w:rFonts w:ascii="Times New Roman" w:eastAsia="나눔고딕" w:hint="eastAsia"/>
              </w:rPr>
              <w:t>사용하여</w:t>
            </w:r>
            <w:r w:rsidRPr="00B020A6">
              <w:rPr>
                <w:rFonts w:ascii="Times New Roman" w:eastAsia="나눔고딕" w:hint="eastAsia"/>
              </w:rPr>
              <w:t xml:space="preserve"> </w:t>
            </w:r>
            <w:r w:rsidRPr="00B020A6">
              <w:rPr>
                <w:rFonts w:ascii="Times New Roman" w:eastAsia="나눔고딕" w:hint="eastAsia"/>
              </w:rPr>
              <w:t>과거</w:t>
            </w:r>
            <w:r w:rsidRPr="00B020A6">
              <w:rPr>
                <w:rFonts w:ascii="Times New Roman" w:eastAsia="나눔고딕" w:hint="eastAsia"/>
              </w:rPr>
              <w:t xml:space="preserve"> </w:t>
            </w:r>
            <w:r w:rsidRPr="00B020A6">
              <w:rPr>
                <w:rFonts w:ascii="Times New Roman" w:eastAsia="나눔고딕" w:hint="eastAsia"/>
              </w:rPr>
              <w:t>성능</w:t>
            </w:r>
            <w:r w:rsidRPr="00B020A6">
              <w:rPr>
                <w:rFonts w:ascii="Times New Roman" w:eastAsia="나눔고딕" w:hint="eastAsia"/>
              </w:rPr>
              <w:t xml:space="preserve"> </w:t>
            </w:r>
            <w:r w:rsidRPr="00B020A6">
              <w:rPr>
                <w:rFonts w:ascii="Times New Roman" w:eastAsia="나눔고딕" w:hint="eastAsia"/>
              </w:rPr>
              <w:t>및</w:t>
            </w:r>
            <w:r w:rsidRPr="00B020A6">
              <w:rPr>
                <w:rFonts w:ascii="Times New Roman" w:eastAsia="나눔고딕" w:hint="eastAsia"/>
              </w:rPr>
              <w:t xml:space="preserve"> </w:t>
            </w:r>
            <w:r w:rsidRPr="00B020A6">
              <w:rPr>
                <w:rFonts w:ascii="Times New Roman" w:eastAsia="나눔고딕" w:hint="eastAsia"/>
              </w:rPr>
              <w:t>효율성</w:t>
            </w:r>
            <w:r w:rsidR="00797884">
              <w:rPr>
                <w:rFonts w:ascii="Times New Roman" w:eastAsia="나눔고딕" w:hint="eastAsia"/>
              </w:rPr>
              <w:t>을</w:t>
            </w:r>
            <w:r w:rsidR="00797884">
              <w:rPr>
                <w:rFonts w:ascii="Times New Roman" w:eastAsia="나눔고딕" w:hint="eastAsia"/>
              </w:rPr>
              <w:t xml:space="preserve"> </w:t>
            </w:r>
            <w:r w:rsidR="00797884">
              <w:rPr>
                <w:rFonts w:ascii="Times New Roman" w:eastAsia="나눔고딕" w:hint="eastAsia"/>
              </w:rPr>
              <w:t>고려하여</w:t>
            </w:r>
            <w:r w:rsidR="00797884">
              <w:rPr>
                <w:rFonts w:ascii="Times New Roman" w:eastAsia="나눔고딕" w:hint="eastAsia"/>
              </w:rPr>
              <w:t xml:space="preserve"> </w:t>
            </w:r>
            <w:r w:rsidRPr="00B020A6">
              <w:rPr>
                <w:rFonts w:ascii="Times New Roman" w:eastAsia="나눔고딕" w:hint="eastAsia"/>
              </w:rPr>
              <w:t>상한선을</w:t>
            </w:r>
            <w:r w:rsidRPr="00B020A6">
              <w:rPr>
                <w:rFonts w:ascii="Times New Roman" w:eastAsia="나눔고딕" w:hint="eastAsia"/>
              </w:rPr>
              <w:t xml:space="preserve"> </w:t>
            </w:r>
            <w:r w:rsidRPr="00B020A6">
              <w:rPr>
                <w:rFonts w:ascii="Times New Roman" w:eastAsia="나눔고딕" w:hint="eastAsia"/>
              </w:rPr>
              <w:t>설정</w:t>
            </w:r>
            <w:r w:rsidR="00A17283">
              <w:rPr>
                <w:rFonts w:ascii="Times New Roman" w:eastAsia="나눔고딕" w:hint="eastAsia"/>
              </w:rPr>
              <w:t>할</w:t>
            </w:r>
            <w:r w:rsidR="00A17283">
              <w:rPr>
                <w:rFonts w:ascii="Times New Roman" w:eastAsia="나눔고딕" w:hint="eastAsia"/>
              </w:rPr>
              <w:t xml:space="preserve"> </w:t>
            </w:r>
            <w:r w:rsidR="00A17283">
              <w:rPr>
                <w:rFonts w:ascii="Times New Roman" w:eastAsia="나눔고딕" w:hint="eastAsia"/>
              </w:rPr>
              <w:t>수도</w:t>
            </w:r>
            <w:r w:rsidR="00A17283">
              <w:rPr>
                <w:rFonts w:ascii="Times New Roman" w:eastAsia="나눔고딕" w:hint="eastAsia"/>
              </w:rPr>
              <w:t xml:space="preserve"> </w:t>
            </w:r>
            <w:r w:rsidR="00A17283">
              <w:rPr>
                <w:rFonts w:ascii="Times New Roman" w:eastAsia="나눔고딕" w:hint="eastAsia"/>
              </w:rPr>
              <w:t>있</w:t>
            </w:r>
            <w:r w:rsidRPr="00B020A6">
              <w:rPr>
                <w:rFonts w:ascii="Times New Roman" w:eastAsia="나눔고딕" w:hint="eastAsia"/>
              </w:rPr>
              <w:t>다</w:t>
            </w:r>
            <w:r w:rsidRPr="00B020A6">
              <w:rPr>
                <w:rFonts w:ascii="Times New Roman" w:eastAsia="나눔고딕" w:hint="eastAsia"/>
              </w:rPr>
              <w:t>.</w:t>
            </w:r>
          </w:p>
          <w:p w14:paraId="394BCA5F" w14:textId="77777777" w:rsidR="00B020A6" w:rsidRPr="00B020A6" w:rsidRDefault="00B020A6" w:rsidP="00B020A6">
            <w:pPr>
              <w:rPr>
                <w:rFonts w:ascii="Times New Roman" w:eastAsia="나눔고딕"/>
              </w:rPr>
            </w:pPr>
          </w:p>
          <w:p w14:paraId="2B9F610D" w14:textId="39C1EED8" w:rsidR="00B020A6" w:rsidRPr="00B020A6" w:rsidRDefault="00B020A6" w:rsidP="00B020A6">
            <w:pPr>
              <w:rPr>
                <w:rFonts w:ascii="Times New Roman" w:eastAsia="나눔고딕"/>
              </w:rPr>
            </w:pPr>
            <w:r w:rsidRPr="00B020A6">
              <w:rPr>
                <w:rFonts w:ascii="Times New Roman" w:eastAsia="나눔고딕" w:hint="eastAsia"/>
              </w:rPr>
              <w:t>린</w:t>
            </w:r>
            <w:r w:rsidRPr="00B020A6">
              <w:rPr>
                <w:rFonts w:ascii="Times New Roman" w:eastAsia="나눔고딕" w:hint="eastAsia"/>
              </w:rPr>
              <w:t xml:space="preserve"> </w:t>
            </w:r>
            <w:r w:rsidRPr="00B020A6">
              <w:rPr>
                <w:rFonts w:ascii="Times New Roman" w:eastAsia="나눔고딕" w:hint="eastAsia"/>
              </w:rPr>
              <w:t>제조</w:t>
            </w:r>
            <w:r w:rsidRPr="00B020A6">
              <w:rPr>
                <w:rFonts w:ascii="Times New Roman" w:eastAsia="나눔고딕" w:hint="eastAsia"/>
              </w:rPr>
              <w:t xml:space="preserve"> </w:t>
            </w:r>
            <w:r w:rsidRPr="00B020A6">
              <w:rPr>
                <w:rFonts w:ascii="Times New Roman" w:eastAsia="나눔고딕" w:hint="eastAsia"/>
              </w:rPr>
              <w:t>원칙</w:t>
            </w:r>
            <w:r w:rsidRPr="00B020A6">
              <w:rPr>
                <w:rFonts w:ascii="Times New Roman" w:eastAsia="나눔고딕" w:hint="eastAsia"/>
              </w:rPr>
              <w:t xml:space="preserve">: JIT(Just-in-Time) </w:t>
            </w:r>
            <w:r w:rsidRPr="00B020A6">
              <w:rPr>
                <w:rFonts w:ascii="Times New Roman" w:eastAsia="나눔고딕" w:hint="eastAsia"/>
              </w:rPr>
              <w:t>및</w:t>
            </w:r>
            <w:r w:rsidRPr="00B020A6">
              <w:rPr>
                <w:rFonts w:ascii="Times New Roman" w:eastAsia="나눔고딕" w:hint="eastAsia"/>
              </w:rPr>
              <w:t xml:space="preserve"> Kanban </w:t>
            </w:r>
            <w:r w:rsidRPr="00B020A6">
              <w:rPr>
                <w:rFonts w:ascii="Times New Roman" w:eastAsia="나눔고딕" w:hint="eastAsia"/>
              </w:rPr>
              <w:t>시스템과</w:t>
            </w:r>
            <w:r w:rsidRPr="00B020A6">
              <w:rPr>
                <w:rFonts w:ascii="Times New Roman" w:eastAsia="나눔고딕" w:hint="eastAsia"/>
              </w:rPr>
              <w:t xml:space="preserve"> </w:t>
            </w:r>
            <w:r w:rsidRPr="00B020A6">
              <w:rPr>
                <w:rFonts w:ascii="Times New Roman" w:eastAsia="나눔고딕" w:hint="eastAsia"/>
              </w:rPr>
              <w:t>같은</w:t>
            </w:r>
            <w:r w:rsidRPr="00B020A6">
              <w:rPr>
                <w:rFonts w:ascii="Times New Roman" w:eastAsia="나눔고딕" w:hint="eastAsia"/>
              </w:rPr>
              <w:t xml:space="preserve"> </w:t>
            </w:r>
            <w:r w:rsidRPr="00B020A6">
              <w:rPr>
                <w:rFonts w:ascii="Times New Roman" w:eastAsia="나눔고딕" w:hint="eastAsia"/>
              </w:rPr>
              <w:t>린</w:t>
            </w:r>
            <w:r w:rsidRPr="00B020A6">
              <w:rPr>
                <w:rFonts w:ascii="Times New Roman" w:eastAsia="나눔고딕" w:hint="eastAsia"/>
              </w:rPr>
              <w:t xml:space="preserve"> </w:t>
            </w:r>
            <w:r w:rsidRPr="00B020A6">
              <w:rPr>
                <w:rFonts w:ascii="Times New Roman" w:eastAsia="나눔고딕" w:hint="eastAsia"/>
              </w:rPr>
              <w:t>제조</w:t>
            </w:r>
            <w:r w:rsidRPr="00B020A6">
              <w:rPr>
                <w:rFonts w:ascii="Times New Roman" w:eastAsia="나눔고딕" w:hint="eastAsia"/>
              </w:rPr>
              <w:t xml:space="preserve"> </w:t>
            </w:r>
            <w:r w:rsidRPr="00B020A6">
              <w:rPr>
                <w:rFonts w:ascii="Times New Roman" w:eastAsia="나눔고딕" w:hint="eastAsia"/>
              </w:rPr>
              <w:t>원칙을</w:t>
            </w:r>
            <w:r w:rsidRPr="00B020A6">
              <w:rPr>
                <w:rFonts w:ascii="Times New Roman" w:eastAsia="나눔고딕" w:hint="eastAsia"/>
              </w:rPr>
              <w:t xml:space="preserve"> </w:t>
            </w:r>
            <w:r w:rsidRPr="00B020A6">
              <w:rPr>
                <w:rFonts w:ascii="Times New Roman" w:eastAsia="나눔고딕" w:hint="eastAsia"/>
              </w:rPr>
              <w:t>적용하여</w:t>
            </w:r>
            <w:r w:rsidRPr="00B020A6">
              <w:rPr>
                <w:rFonts w:ascii="Times New Roman" w:eastAsia="나눔고딕" w:hint="eastAsia"/>
              </w:rPr>
              <w:t xml:space="preserve"> </w:t>
            </w:r>
            <w:r w:rsidRPr="00B020A6">
              <w:rPr>
                <w:rFonts w:ascii="Times New Roman" w:eastAsia="나눔고딕" w:hint="eastAsia"/>
              </w:rPr>
              <w:t>고객</w:t>
            </w:r>
            <w:r w:rsidRPr="00B020A6">
              <w:rPr>
                <w:rFonts w:ascii="Times New Roman" w:eastAsia="나눔고딕" w:hint="eastAsia"/>
              </w:rPr>
              <w:t xml:space="preserve"> </w:t>
            </w:r>
            <w:r w:rsidRPr="00B020A6">
              <w:rPr>
                <w:rFonts w:ascii="Times New Roman" w:eastAsia="나눔고딕" w:hint="eastAsia"/>
              </w:rPr>
              <w:t>요</w:t>
            </w:r>
            <w:r w:rsidRPr="00B020A6">
              <w:rPr>
                <w:rFonts w:ascii="Times New Roman" w:eastAsia="나눔고딕" w:hint="eastAsia"/>
              </w:rPr>
              <w:lastRenderedPageBreak/>
              <w:t>구에</w:t>
            </w:r>
            <w:r w:rsidRPr="00B020A6">
              <w:rPr>
                <w:rFonts w:ascii="Times New Roman" w:eastAsia="나눔고딕" w:hint="eastAsia"/>
              </w:rPr>
              <w:t xml:space="preserve"> </w:t>
            </w:r>
            <w:r w:rsidRPr="00B020A6">
              <w:rPr>
                <w:rFonts w:ascii="Times New Roman" w:eastAsia="나눔고딕" w:hint="eastAsia"/>
              </w:rPr>
              <w:t>따라</w:t>
            </w:r>
            <w:r w:rsidRPr="00B020A6">
              <w:rPr>
                <w:rFonts w:ascii="Times New Roman" w:eastAsia="나눔고딕" w:hint="eastAsia"/>
              </w:rPr>
              <w:t xml:space="preserve"> WIP </w:t>
            </w:r>
            <w:r w:rsidRPr="00B020A6">
              <w:rPr>
                <w:rFonts w:ascii="Times New Roman" w:eastAsia="나눔고딕" w:hint="eastAsia"/>
              </w:rPr>
              <w:t>제한을</w:t>
            </w:r>
            <w:r w:rsidRPr="00B020A6">
              <w:rPr>
                <w:rFonts w:ascii="Times New Roman" w:eastAsia="나눔고딕" w:hint="eastAsia"/>
              </w:rPr>
              <w:t xml:space="preserve"> </w:t>
            </w:r>
            <w:r w:rsidRPr="00B020A6">
              <w:rPr>
                <w:rFonts w:ascii="Times New Roman" w:eastAsia="나눔고딕" w:hint="eastAsia"/>
              </w:rPr>
              <w:t>설정하고</w:t>
            </w:r>
            <w:r w:rsidRPr="00B020A6">
              <w:rPr>
                <w:rFonts w:ascii="Times New Roman" w:eastAsia="나눔고딕" w:hint="eastAsia"/>
              </w:rPr>
              <w:t xml:space="preserve">, </w:t>
            </w:r>
            <w:r w:rsidRPr="00B020A6">
              <w:rPr>
                <w:rFonts w:ascii="Times New Roman" w:eastAsia="나눔고딕" w:hint="eastAsia"/>
              </w:rPr>
              <w:t>낭비를</w:t>
            </w:r>
            <w:r w:rsidRPr="00B020A6">
              <w:rPr>
                <w:rFonts w:ascii="Times New Roman" w:eastAsia="나눔고딕" w:hint="eastAsia"/>
              </w:rPr>
              <w:t xml:space="preserve"> </w:t>
            </w:r>
            <w:r w:rsidRPr="00B020A6">
              <w:rPr>
                <w:rFonts w:ascii="Times New Roman" w:eastAsia="나눔고딕" w:hint="eastAsia"/>
              </w:rPr>
              <w:t>최소화하며</w:t>
            </w:r>
            <w:r w:rsidRPr="00B020A6">
              <w:rPr>
                <w:rFonts w:ascii="Times New Roman" w:eastAsia="나눔고딕" w:hint="eastAsia"/>
              </w:rPr>
              <w:t xml:space="preserve">, </w:t>
            </w:r>
            <w:r w:rsidRPr="00B020A6">
              <w:rPr>
                <w:rFonts w:ascii="Times New Roman" w:eastAsia="나눔고딕" w:hint="eastAsia"/>
              </w:rPr>
              <w:t>자재</w:t>
            </w:r>
            <w:r w:rsidRPr="00B020A6">
              <w:rPr>
                <w:rFonts w:ascii="Times New Roman" w:eastAsia="나눔고딕" w:hint="eastAsia"/>
              </w:rPr>
              <w:t xml:space="preserve"> </w:t>
            </w:r>
            <w:r w:rsidRPr="00B020A6">
              <w:rPr>
                <w:rFonts w:ascii="Times New Roman" w:eastAsia="나눔고딕" w:hint="eastAsia"/>
              </w:rPr>
              <w:t>및</w:t>
            </w:r>
            <w:r w:rsidRPr="00B020A6">
              <w:rPr>
                <w:rFonts w:ascii="Times New Roman" w:eastAsia="나눔고딕" w:hint="eastAsia"/>
              </w:rPr>
              <w:t xml:space="preserve"> </w:t>
            </w:r>
            <w:r w:rsidRPr="00B020A6">
              <w:rPr>
                <w:rFonts w:ascii="Times New Roman" w:eastAsia="나눔고딕" w:hint="eastAsia"/>
              </w:rPr>
              <w:t>생산의</w:t>
            </w:r>
            <w:r w:rsidRPr="00B020A6">
              <w:rPr>
                <w:rFonts w:ascii="Times New Roman" w:eastAsia="나눔고딕" w:hint="eastAsia"/>
              </w:rPr>
              <w:t xml:space="preserve"> </w:t>
            </w:r>
            <w:r w:rsidRPr="00B020A6">
              <w:rPr>
                <w:rFonts w:ascii="Times New Roman" w:eastAsia="나눔고딕" w:hint="eastAsia"/>
              </w:rPr>
              <w:t>원활한</w:t>
            </w:r>
            <w:r w:rsidRPr="00B020A6">
              <w:rPr>
                <w:rFonts w:ascii="Times New Roman" w:eastAsia="나눔고딕" w:hint="eastAsia"/>
              </w:rPr>
              <w:t xml:space="preserve"> </w:t>
            </w:r>
            <w:r w:rsidRPr="00B020A6">
              <w:rPr>
                <w:rFonts w:ascii="Times New Roman" w:eastAsia="나눔고딕" w:hint="eastAsia"/>
              </w:rPr>
              <w:t>흐름을</w:t>
            </w:r>
            <w:r w:rsidRPr="00B020A6">
              <w:rPr>
                <w:rFonts w:ascii="Times New Roman" w:eastAsia="나눔고딕" w:hint="eastAsia"/>
              </w:rPr>
              <w:t xml:space="preserve"> </w:t>
            </w:r>
            <w:r w:rsidRPr="00B020A6">
              <w:rPr>
                <w:rFonts w:ascii="Times New Roman" w:eastAsia="나눔고딕" w:hint="eastAsia"/>
              </w:rPr>
              <w:t>유지</w:t>
            </w:r>
            <w:r w:rsidR="00A32326">
              <w:rPr>
                <w:rFonts w:ascii="Times New Roman" w:eastAsia="나눔고딕" w:hint="eastAsia"/>
              </w:rPr>
              <w:t>할</w:t>
            </w:r>
            <w:r w:rsidR="00A32326">
              <w:rPr>
                <w:rFonts w:ascii="Times New Roman" w:eastAsia="나눔고딕" w:hint="eastAsia"/>
              </w:rPr>
              <w:t xml:space="preserve"> </w:t>
            </w:r>
            <w:r w:rsidR="00A32326">
              <w:rPr>
                <w:rFonts w:ascii="Times New Roman" w:eastAsia="나눔고딕" w:hint="eastAsia"/>
              </w:rPr>
              <w:t>수</w:t>
            </w:r>
            <w:r w:rsidR="00A32326">
              <w:rPr>
                <w:rFonts w:ascii="Times New Roman" w:eastAsia="나눔고딕" w:hint="eastAsia"/>
              </w:rPr>
              <w:t xml:space="preserve"> </w:t>
            </w:r>
            <w:r w:rsidR="00A32326">
              <w:rPr>
                <w:rFonts w:ascii="Times New Roman" w:eastAsia="나눔고딕" w:hint="eastAsia"/>
              </w:rPr>
              <w:t>있</w:t>
            </w:r>
            <w:r w:rsidRPr="00B020A6">
              <w:rPr>
                <w:rFonts w:ascii="Times New Roman" w:eastAsia="나눔고딕" w:hint="eastAsia"/>
              </w:rPr>
              <w:t>다</w:t>
            </w:r>
            <w:r w:rsidRPr="00B020A6">
              <w:rPr>
                <w:rFonts w:ascii="Times New Roman" w:eastAsia="나눔고딕" w:hint="eastAsia"/>
              </w:rPr>
              <w:t>.</w:t>
            </w:r>
          </w:p>
          <w:p w14:paraId="2EC9764D" w14:textId="77777777" w:rsidR="00B020A6" w:rsidRPr="00B020A6" w:rsidRDefault="00B020A6" w:rsidP="00B020A6">
            <w:pPr>
              <w:rPr>
                <w:rFonts w:ascii="Times New Roman" w:eastAsia="나눔고딕"/>
              </w:rPr>
            </w:pPr>
          </w:p>
          <w:p w14:paraId="01CC226C" w14:textId="6A2F3C90" w:rsidR="00B020A6" w:rsidRPr="00B020A6" w:rsidRDefault="00B020A6" w:rsidP="00B020A6">
            <w:pPr>
              <w:rPr>
                <w:rFonts w:ascii="Times New Roman" w:eastAsia="나눔고딕"/>
              </w:rPr>
            </w:pPr>
            <w:r w:rsidRPr="00B020A6">
              <w:rPr>
                <w:rFonts w:ascii="Times New Roman" w:eastAsia="나눔고딕" w:hint="eastAsia"/>
              </w:rPr>
              <w:t>대기</w:t>
            </w:r>
            <w:r w:rsidRPr="00B020A6">
              <w:rPr>
                <w:rFonts w:ascii="Times New Roman" w:eastAsia="나눔고딕" w:hint="eastAsia"/>
              </w:rPr>
              <w:t xml:space="preserve"> </w:t>
            </w:r>
            <w:r w:rsidRPr="00B020A6">
              <w:rPr>
                <w:rFonts w:ascii="Times New Roman" w:eastAsia="나눔고딕" w:hint="eastAsia"/>
              </w:rPr>
              <w:t>이론</w:t>
            </w:r>
            <w:r w:rsidRPr="00B020A6">
              <w:rPr>
                <w:rFonts w:ascii="Times New Roman" w:eastAsia="나눔고딕" w:hint="eastAsia"/>
              </w:rPr>
              <w:t xml:space="preserve">(Queue Theory): </w:t>
            </w:r>
            <w:r w:rsidRPr="00B020A6">
              <w:rPr>
                <w:rFonts w:ascii="Times New Roman" w:eastAsia="나눔고딕" w:hint="eastAsia"/>
              </w:rPr>
              <w:t>대기</w:t>
            </w:r>
            <w:r w:rsidRPr="00B020A6">
              <w:rPr>
                <w:rFonts w:ascii="Times New Roman" w:eastAsia="나눔고딕" w:hint="eastAsia"/>
              </w:rPr>
              <w:t xml:space="preserve"> </w:t>
            </w:r>
            <w:r w:rsidRPr="00B020A6">
              <w:rPr>
                <w:rFonts w:ascii="Times New Roman" w:eastAsia="나눔고딕" w:hint="eastAsia"/>
              </w:rPr>
              <w:t>이론</w:t>
            </w:r>
            <w:r w:rsidRPr="00B020A6">
              <w:rPr>
                <w:rFonts w:ascii="Times New Roman" w:eastAsia="나눔고딕" w:hint="eastAsia"/>
              </w:rPr>
              <w:t xml:space="preserve"> </w:t>
            </w:r>
            <w:r w:rsidRPr="00B020A6">
              <w:rPr>
                <w:rFonts w:ascii="Times New Roman" w:eastAsia="나눔고딕" w:hint="eastAsia"/>
              </w:rPr>
              <w:t>원리를</w:t>
            </w:r>
            <w:r w:rsidRPr="00B020A6">
              <w:rPr>
                <w:rFonts w:ascii="Times New Roman" w:eastAsia="나눔고딕" w:hint="eastAsia"/>
              </w:rPr>
              <w:t xml:space="preserve"> </w:t>
            </w:r>
            <w:r w:rsidRPr="00B020A6">
              <w:rPr>
                <w:rFonts w:ascii="Times New Roman" w:eastAsia="나눔고딕" w:hint="eastAsia"/>
              </w:rPr>
              <w:t>적용하여</w:t>
            </w:r>
            <w:r w:rsidRPr="00B020A6">
              <w:rPr>
                <w:rFonts w:ascii="Times New Roman" w:eastAsia="나눔고딕" w:hint="eastAsia"/>
              </w:rPr>
              <w:t xml:space="preserve"> </w:t>
            </w:r>
            <w:r w:rsidRPr="00B020A6">
              <w:rPr>
                <w:rFonts w:ascii="Times New Roman" w:eastAsia="나눔고딕" w:hint="eastAsia"/>
              </w:rPr>
              <w:t>생산</w:t>
            </w:r>
            <w:r w:rsidRPr="00B020A6">
              <w:rPr>
                <w:rFonts w:ascii="Times New Roman" w:eastAsia="나눔고딕" w:hint="eastAsia"/>
              </w:rPr>
              <w:t xml:space="preserve"> </w:t>
            </w:r>
            <w:r w:rsidRPr="00B020A6">
              <w:rPr>
                <w:rFonts w:ascii="Times New Roman" w:eastAsia="나눔고딕" w:hint="eastAsia"/>
              </w:rPr>
              <w:t>프로세스를</w:t>
            </w:r>
            <w:r w:rsidRPr="00B020A6">
              <w:rPr>
                <w:rFonts w:ascii="Times New Roman" w:eastAsia="나눔고딕" w:hint="eastAsia"/>
              </w:rPr>
              <w:t xml:space="preserve"> </w:t>
            </w:r>
            <w:r w:rsidRPr="00B020A6">
              <w:rPr>
                <w:rFonts w:ascii="Times New Roman" w:eastAsia="나눔고딕" w:hint="eastAsia"/>
              </w:rPr>
              <w:t>모델링하고</w:t>
            </w:r>
            <w:r w:rsidRPr="00B020A6">
              <w:rPr>
                <w:rFonts w:ascii="Times New Roman" w:eastAsia="나눔고딕" w:hint="eastAsia"/>
              </w:rPr>
              <w:t xml:space="preserve"> </w:t>
            </w:r>
            <w:r w:rsidRPr="00B020A6">
              <w:rPr>
                <w:rFonts w:ascii="Times New Roman" w:eastAsia="나눔고딕" w:hint="eastAsia"/>
              </w:rPr>
              <w:t>분석하며</w:t>
            </w:r>
            <w:r w:rsidRPr="00B020A6">
              <w:rPr>
                <w:rFonts w:ascii="Times New Roman" w:eastAsia="나눔고딕" w:hint="eastAsia"/>
              </w:rPr>
              <w:t xml:space="preserve">, </w:t>
            </w:r>
            <w:proofErr w:type="spellStart"/>
            <w:r w:rsidRPr="00B020A6">
              <w:rPr>
                <w:rFonts w:ascii="Times New Roman" w:eastAsia="나눔고딕" w:hint="eastAsia"/>
              </w:rPr>
              <w:t>도착률</w:t>
            </w:r>
            <w:proofErr w:type="spellEnd"/>
            <w:r w:rsidRPr="00B020A6">
              <w:rPr>
                <w:rFonts w:ascii="Times New Roman" w:eastAsia="나눔고딕" w:hint="eastAsia"/>
              </w:rPr>
              <w:t xml:space="preserve">, </w:t>
            </w:r>
            <w:r w:rsidRPr="00B020A6">
              <w:rPr>
                <w:rFonts w:ascii="Times New Roman" w:eastAsia="나눔고딕" w:hint="eastAsia"/>
              </w:rPr>
              <w:t>서비스</w:t>
            </w:r>
            <w:r w:rsidRPr="00B020A6">
              <w:rPr>
                <w:rFonts w:ascii="Times New Roman" w:eastAsia="나눔고딕" w:hint="eastAsia"/>
              </w:rPr>
              <w:t xml:space="preserve"> </w:t>
            </w:r>
            <w:r w:rsidRPr="00B020A6">
              <w:rPr>
                <w:rFonts w:ascii="Times New Roman" w:eastAsia="나눔고딕" w:hint="eastAsia"/>
              </w:rPr>
              <w:t>비율</w:t>
            </w:r>
            <w:r w:rsidRPr="00B020A6">
              <w:rPr>
                <w:rFonts w:ascii="Times New Roman" w:eastAsia="나눔고딕" w:hint="eastAsia"/>
              </w:rPr>
              <w:t xml:space="preserve">, WIP </w:t>
            </w:r>
            <w:r w:rsidRPr="00B020A6">
              <w:rPr>
                <w:rFonts w:ascii="Times New Roman" w:eastAsia="나눔고딕" w:hint="eastAsia"/>
              </w:rPr>
              <w:t>한도를</w:t>
            </w:r>
            <w:r w:rsidRPr="00B020A6">
              <w:rPr>
                <w:rFonts w:ascii="Times New Roman" w:eastAsia="나눔고딕" w:hint="eastAsia"/>
              </w:rPr>
              <w:t xml:space="preserve"> </w:t>
            </w:r>
            <w:r w:rsidRPr="00B020A6">
              <w:rPr>
                <w:rFonts w:ascii="Times New Roman" w:eastAsia="나눔고딕" w:hint="eastAsia"/>
              </w:rPr>
              <w:t>설정하기</w:t>
            </w:r>
            <w:r w:rsidRPr="00B020A6">
              <w:rPr>
                <w:rFonts w:ascii="Times New Roman" w:eastAsia="나눔고딕" w:hint="eastAsia"/>
              </w:rPr>
              <w:t xml:space="preserve"> </w:t>
            </w:r>
            <w:r w:rsidRPr="00B020A6">
              <w:rPr>
                <w:rFonts w:ascii="Times New Roman" w:eastAsia="나눔고딕" w:hint="eastAsia"/>
              </w:rPr>
              <w:t>위한</w:t>
            </w:r>
            <w:r w:rsidRPr="00B020A6">
              <w:rPr>
                <w:rFonts w:ascii="Times New Roman" w:eastAsia="나눔고딕" w:hint="eastAsia"/>
              </w:rPr>
              <w:t xml:space="preserve"> </w:t>
            </w:r>
            <w:r w:rsidRPr="00B020A6">
              <w:rPr>
                <w:rFonts w:ascii="Times New Roman" w:eastAsia="나눔고딕" w:hint="eastAsia"/>
              </w:rPr>
              <w:t>원하는</w:t>
            </w:r>
            <w:r w:rsidRPr="00B020A6">
              <w:rPr>
                <w:rFonts w:ascii="Times New Roman" w:eastAsia="나눔고딕" w:hint="eastAsia"/>
              </w:rPr>
              <w:t xml:space="preserve"> </w:t>
            </w:r>
            <w:r w:rsidRPr="00B020A6">
              <w:rPr>
                <w:rFonts w:ascii="Times New Roman" w:eastAsia="나눔고딕" w:hint="eastAsia"/>
              </w:rPr>
              <w:t>성능</w:t>
            </w:r>
            <w:r w:rsidRPr="00B020A6">
              <w:rPr>
                <w:rFonts w:ascii="Times New Roman" w:eastAsia="나눔고딕" w:hint="eastAsia"/>
              </w:rPr>
              <w:t xml:space="preserve"> </w:t>
            </w:r>
            <w:r w:rsidRPr="00B020A6">
              <w:rPr>
                <w:rFonts w:ascii="Times New Roman" w:eastAsia="나눔고딕" w:hint="eastAsia"/>
              </w:rPr>
              <w:t>지표와</w:t>
            </w:r>
            <w:r w:rsidRPr="00B020A6">
              <w:rPr>
                <w:rFonts w:ascii="Times New Roman" w:eastAsia="나눔고딕" w:hint="eastAsia"/>
              </w:rPr>
              <w:t xml:space="preserve"> </w:t>
            </w:r>
            <w:r w:rsidRPr="00B020A6">
              <w:rPr>
                <w:rFonts w:ascii="Times New Roman" w:eastAsia="나눔고딕" w:hint="eastAsia"/>
              </w:rPr>
              <w:t>같은</w:t>
            </w:r>
            <w:r w:rsidRPr="00B020A6">
              <w:rPr>
                <w:rFonts w:ascii="Times New Roman" w:eastAsia="나눔고딕" w:hint="eastAsia"/>
              </w:rPr>
              <w:t xml:space="preserve"> </w:t>
            </w:r>
            <w:r w:rsidRPr="00B020A6">
              <w:rPr>
                <w:rFonts w:ascii="Times New Roman" w:eastAsia="나눔고딕" w:hint="eastAsia"/>
              </w:rPr>
              <w:t>요소를</w:t>
            </w:r>
            <w:r w:rsidRPr="00B020A6">
              <w:rPr>
                <w:rFonts w:ascii="Times New Roman" w:eastAsia="나눔고딕" w:hint="eastAsia"/>
              </w:rPr>
              <w:t xml:space="preserve"> </w:t>
            </w:r>
            <w:r w:rsidRPr="00B020A6">
              <w:rPr>
                <w:rFonts w:ascii="Times New Roman" w:eastAsia="나눔고딕" w:hint="eastAsia"/>
              </w:rPr>
              <w:t>고려</w:t>
            </w:r>
            <w:r w:rsidR="0079404A">
              <w:rPr>
                <w:rFonts w:ascii="Times New Roman" w:eastAsia="나눔고딕" w:hint="eastAsia"/>
              </w:rPr>
              <w:t>할</w:t>
            </w:r>
            <w:r w:rsidR="0079404A">
              <w:rPr>
                <w:rFonts w:ascii="Times New Roman" w:eastAsia="나눔고딕" w:hint="eastAsia"/>
              </w:rPr>
              <w:t xml:space="preserve"> </w:t>
            </w:r>
            <w:r w:rsidR="0079404A">
              <w:rPr>
                <w:rFonts w:ascii="Times New Roman" w:eastAsia="나눔고딕" w:hint="eastAsia"/>
              </w:rPr>
              <w:t>수</w:t>
            </w:r>
            <w:r w:rsidR="0079404A">
              <w:rPr>
                <w:rFonts w:ascii="Times New Roman" w:eastAsia="나눔고딕" w:hint="eastAsia"/>
              </w:rPr>
              <w:t xml:space="preserve"> </w:t>
            </w:r>
            <w:r w:rsidR="0079404A">
              <w:rPr>
                <w:rFonts w:ascii="Times New Roman" w:eastAsia="나눔고딕" w:hint="eastAsia"/>
              </w:rPr>
              <w:t>있</w:t>
            </w:r>
            <w:r w:rsidRPr="00B020A6">
              <w:rPr>
                <w:rFonts w:ascii="Times New Roman" w:eastAsia="나눔고딕" w:hint="eastAsia"/>
              </w:rPr>
              <w:t>다</w:t>
            </w:r>
            <w:r w:rsidRPr="00B020A6">
              <w:rPr>
                <w:rFonts w:ascii="Times New Roman" w:eastAsia="나눔고딕" w:hint="eastAsia"/>
              </w:rPr>
              <w:t>.</w:t>
            </w:r>
          </w:p>
          <w:p w14:paraId="0B1DD6B6" w14:textId="77777777" w:rsidR="00B020A6" w:rsidRPr="00B020A6" w:rsidRDefault="00B020A6" w:rsidP="00B020A6">
            <w:pPr>
              <w:rPr>
                <w:rFonts w:ascii="Times New Roman" w:eastAsia="나눔고딕"/>
              </w:rPr>
            </w:pPr>
          </w:p>
          <w:p w14:paraId="12C2B234" w14:textId="74389DB8" w:rsidR="00B020A6" w:rsidRPr="00B020A6" w:rsidRDefault="00B020A6" w:rsidP="00B020A6">
            <w:pPr>
              <w:rPr>
                <w:rFonts w:ascii="Times New Roman" w:eastAsia="나눔고딕"/>
              </w:rPr>
            </w:pPr>
            <w:r w:rsidRPr="00B020A6">
              <w:rPr>
                <w:rFonts w:ascii="Times New Roman" w:eastAsia="나눔고딕" w:hint="eastAsia"/>
              </w:rPr>
              <w:t>시뮬레이션</w:t>
            </w:r>
            <w:r w:rsidRPr="00B020A6">
              <w:rPr>
                <w:rFonts w:ascii="Times New Roman" w:eastAsia="나눔고딕" w:hint="eastAsia"/>
              </w:rPr>
              <w:t xml:space="preserve"> </w:t>
            </w:r>
            <w:r w:rsidRPr="00B020A6">
              <w:rPr>
                <w:rFonts w:ascii="Times New Roman" w:eastAsia="나눔고딕" w:hint="eastAsia"/>
              </w:rPr>
              <w:t>모델링</w:t>
            </w:r>
            <w:r w:rsidRPr="00B020A6">
              <w:rPr>
                <w:rFonts w:ascii="Times New Roman" w:eastAsia="나눔고딕" w:hint="eastAsia"/>
              </w:rPr>
              <w:t xml:space="preserve">: </w:t>
            </w:r>
            <w:r w:rsidR="00030240">
              <w:rPr>
                <w:rFonts w:ascii="Times New Roman" w:eastAsia="나눔고딕" w:hint="eastAsia"/>
              </w:rPr>
              <w:t>수업에서</w:t>
            </w:r>
            <w:r w:rsidR="00030240">
              <w:rPr>
                <w:rFonts w:ascii="Times New Roman" w:eastAsia="나눔고딕" w:hint="eastAsia"/>
              </w:rPr>
              <w:t xml:space="preserve"> </w:t>
            </w:r>
            <w:r w:rsidR="00030240">
              <w:rPr>
                <w:rFonts w:ascii="Times New Roman" w:eastAsia="나눔고딕" w:hint="eastAsia"/>
              </w:rPr>
              <w:t>다룬</w:t>
            </w:r>
            <w:r w:rsidR="00030240">
              <w:rPr>
                <w:rFonts w:ascii="Times New Roman" w:eastAsia="나눔고딕" w:hint="eastAsia"/>
              </w:rPr>
              <w:t xml:space="preserve"> </w:t>
            </w:r>
            <w:r w:rsidR="00030240">
              <w:rPr>
                <w:rFonts w:ascii="Times New Roman" w:eastAsia="나눔고딕"/>
              </w:rPr>
              <w:t>Arena</w:t>
            </w:r>
            <w:r w:rsidR="00030240">
              <w:rPr>
                <w:rFonts w:ascii="Times New Roman" w:eastAsia="나눔고딕" w:hint="eastAsia"/>
              </w:rPr>
              <w:t>와</w:t>
            </w:r>
            <w:r w:rsidR="00030240">
              <w:rPr>
                <w:rFonts w:ascii="Times New Roman" w:eastAsia="나눔고딕" w:hint="eastAsia"/>
              </w:rPr>
              <w:t xml:space="preserve"> </w:t>
            </w:r>
            <w:r w:rsidR="00030240">
              <w:rPr>
                <w:rFonts w:ascii="Times New Roman" w:eastAsia="나눔고딕" w:hint="eastAsia"/>
              </w:rPr>
              <w:t>같은</w:t>
            </w:r>
            <w:r w:rsidR="00030240">
              <w:rPr>
                <w:rFonts w:ascii="Times New Roman" w:eastAsia="나눔고딕" w:hint="eastAsia"/>
              </w:rPr>
              <w:t xml:space="preserve"> </w:t>
            </w:r>
            <w:r w:rsidRPr="00B020A6">
              <w:rPr>
                <w:rFonts w:ascii="Times New Roman" w:eastAsia="나눔고딕" w:hint="eastAsia"/>
              </w:rPr>
              <w:t>시뮬레이션</w:t>
            </w:r>
            <w:r w:rsidRPr="00B020A6">
              <w:rPr>
                <w:rFonts w:ascii="Times New Roman" w:eastAsia="나눔고딕" w:hint="eastAsia"/>
              </w:rPr>
              <w:t xml:space="preserve"> </w:t>
            </w:r>
            <w:r w:rsidRPr="00B020A6">
              <w:rPr>
                <w:rFonts w:ascii="Times New Roman" w:eastAsia="나눔고딕" w:hint="eastAsia"/>
              </w:rPr>
              <w:t>모델링을</w:t>
            </w:r>
            <w:r w:rsidRPr="00B020A6">
              <w:rPr>
                <w:rFonts w:ascii="Times New Roman" w:eastAsia="나눔고딕" w:hint="eastAsia"/>
              </w:rPr>
              <w:t xml:space="preserve"> </w:t>
            </w:r>
            <w:r w:rsidR="00030240">
              <w:rPr>
                <w:rFonts w:ascii="Times New Roman" w:eastAsia="나눔고딕" w:hint="eastAsia"/>
              </w:rPr>
              <w:t>통해</w:t>
            </w:r>
            <w:r w:rsidR="00030240">
              <w:rPr>
                <w:rFonts w:ascii="Times New Roman" w:eastAsia="나눔고딕" w:hint="eastAsia"/>
              </w:rPr>
              <w:t xml:space="preserve"> </w:t>
            </w:r>
            <w:r w:rsidRPr="00B020A6">
              <w:rPr>
                <w:rFonts w:ascii="Times New Roman" w:eastAsia="나눔고딕" w:hint="eastAsia"/>
              </w:rPr>
              <w:t>다양한</w:t>
            </w:r>
            <w:r w:rsidRPr="00B020A6">
              <w:rPr>
                <w:rFonts w:ascii="Times New Roman" w:eastAsia="나눔고딕" w:hint="eastAsia"/>
              </w:rPr>
              <w:t xml:space="preserve"> </w:t>
            </w:r>
            <w:r w:rsidRPr="00B020A6">
              <w:rPr>
                <w:rFonts w:ascii="Times New Roman" w:eastAsia="나눔고딕" w:hint="eastAsia"/>
              </w:rPr>
              <w:t>시나리오를</w:t>
            </w:r>
            <w:r w:rsidRPr="00B020A6">
              <w:rPr>
                <w:rFonts w:ascii="Times New Roman" w:eastAsia="나눔고딕" w:hint="eastAsia"/>
              </w:rPr>
              <w:t xml:space="preserve"> </w:t>
            </w:r>
            <w:r w:rsidRPr="00B020A6">
              <w:rPr>
                <w:rFonts w:ascii="Times New Roman" w:eastAsia="나눔고딕" w:hint="eastAsia"/>
              </w:rPr>
              <w:t>시뮬레이션하고</w:t>
            </w:r>
            <w:r w:rsidRPr="00B020A6">
              <w:rPr>
                <w:rFonts w:ascii="Times New Roman" w:eastAsia="나눔고딕" w:hint="eastAsia"/>
              </w:rPr>
              <w:t xml:space="preserve"> </w:t>
            </w:r>
            <w:r w:rsidRPr="00B020A6">
              <w:rPr>
                <w:rFonts w:ascii="Times New Roman" w:eastAsia="나눔고딕" w:hint="eastAsia"/>
              </w:rPr>
              <w:t>다양한</w:t>
            </w:r>
            <w:r w:rsidRPr="00B020A6">
              <w:rPr>
                <w:rFonts w:ascii="Times New Roman" w:eastAsia="나눔고딕" w:hint="eastAsia"/>
              </w:rPr>
              <w:t xml:space="preserve"> WIP </w:t>
            </w:r>
            <w:r w:rsidRPr="00B020A6">
              <w:rPr>
                <w:rFonts w:ascii="Times New Roman" w:eastAsia="나눔고딕" w:hint="eastAsia"/>
              </w:rPr>
              <w:t>수준이</w:t>
            </w:r>
            <w:r w:rsidRPr="00B020A6">
              <w:rPr>
                <w:rFonts w:ascii="Times New Roman" w:eastAsia="나눔고딕" w:hint="eastAsia"/>
              </w:rPr>
              <w:t xml:space="preserve"> </w:t>
            </w:r>
            <w:r w:rsidRPr="00B020A6">
              <w:rPr>
                <w:rFonts w:ascii="Times New Roman" w:eastAsia="나눔고딕" w:hint="eastAsia"/>
              </w:rPr>
              <w:t>시스템</w:t>
            </w:r>
            <w:r w:rsidRPr="00B020A6">
              <w:rPr>
                <w:rFonts w:ascii="Times New Roman" w:eastAsia="나눔고딕" w:hint="eastAsia"/>
              </w:rPr>
              <w:t xml:space="preserve"> </w:t>
            </w:r>
            <w:r w:rsidRPr="00B020A6">
              <w:rPr>
                <w:rFonts w:ascii="Times New Roman" w:eastAsia="나눔고딕" w:hint="eastAsia"/>
              </w:rPr>
              <w:t>성능에</w:t>
            </w:r>
            <w:r w:rsidRPr="00B020A6">
              <w:rPr>
                <w:rFonts w:ascii="Times New Roman" w:eastAsia="나눔고딕" w:hint="eastAsia"/>
              </w:rPr>
              <w:t xml:space="preserve"> </w:t>
            </w:r>
            <w:r w:rsidRPr="00B020A6">
              <w:rPr>
                <w:rFonts w:ascii="Times New Roman" w:eastAsia="나눔고딕" w:hint="eastAsia"/>
              </w:rPr>
              <w:t>미치는</w:t>
            </w:r>
            <w:r w:rsidRPr="00B020A6">
              <w:rPr>
                <w:rFonts w:ascii="Times New Roman" w:eastAsia="나눔고딕" w:hint="eastAsia"/>
              </w:rPr>
              <w:t xml:space="preserve"> </w:t>
            </w:r>
            <w:r w:rsidRPr="00B020A6">
              <w:rPr>
                <w:rFonts w:ascii="Times New Roman" w:eastAsia="나눔고딕" w:hint="eastAsia"/>
              </w:rPr>
              <w:t>영향을</w:t>
            </w:r>
            <w:r w:rsidRPr="00B020A6">
              <w:rPr>
                <w:rFonts w:ascii="Times New Roman" w:eastAsia="나눔고딕" w:hint="eastAsia"/>
              </w:rPr>
              <w:t xml:space="preserve"> </w:t>
            </w:r>
            <w:r w:rsidRPr="00B020A6">
              <w:rPr>
                <w:rFonts w:ascii="Times New Roman" w:eastAsia="나눔고딕" w:hint="eastAsia"/>
              </w:rPr>
              <w:t>평가하여</w:t>
            </w:r>
            <w:r w:rsidRPr="00B020A6">
              <w:rPr>
                <w:rFonts w:ascii="Times New Roman" w:eastAsia="나눔고딕" w:hint="eastAsia"/>
              </w:rPr>
              <w:t xml:space="preserve"> </w:t>
            </w:r>
            <w:r w:rsidRPr="00B020A6">
              <w:rPr>
                <w:rFonts w:ascii="Times New Roman" w:eastAsia="나눔고딕" w:hint="eastAsia"/>
              </w:rPr>
              <w:t>최적의</w:t>
            </w:r>
            <w:r w:rsidRPr="00B020A6">
              <w:rPr>
                <w:rFonts w:ascii="Times New Roman" w:eastAsia="나눔고딕" w:hint="eastAsia"/>
              </w:rPr>
              <w:t xml:space="preserve"> </w:t>
            </w:r>
            <w:r w:rsidRPr="00B020A6">
              <w:rPr>
                <w:rFonts w:ascii="Times New Roman" w:eastAsia="나눔고딕" w:hint="eastAsia"/>
              </w:rPr>
              <w:t>상한을</w:t>
            </w:r>
            <w:r w:rsidRPr="00B020A6">
              <w:rPr>
                <w:rFonts w:ascii="Times New Roman" w:eastAsia="나눔고딕" w:hint="eastAsia"/>
              </w:rPr>
              <w:t xml:space="preserve"> </w:t>
            </w:r>
            <w:r w:rsidRPr="00B020A6">
              <w:rPr>
                <w:rFonts w:ascii="Times New Roman" w:eastAsia="나눔고딕" w:hint="eastAsia"/>
              </w:rPr>
              <w:t>식별할</w:t>
            </w:r>
            <w:r w:rsidRPr="00B020A6">
              <w:rPr>
                <w:rFonts w:ascii="Times New Roman" w:eastAsia="나눔고딕" w:hint="eastAsia"/>
              </w:rPr>
              <w:t xml:space="preserve"> </w:t>
            </w:r>
            <w:r w:rsidRPr="00B020A6">
              <w:rPr>
                <w:rFonts w:ascii="Times New Roman" w:eastAsia="나눔고딕" w:hint="eastAsia"/>
              </w:rPr>
              <w:t>수</w:t>
            </w:r>
            <w:r w:rsidRPr="00B020A6">
              <w:rPr>
                <w:rFonts w:ascii="Times New Roman" w:eastAsia="나눔고딕" w:hint="eastAsia"/>
              </w:rPr>
              <w:t xml:space="preserve"> </w:t>
            </w:r>
            <w:r w:rsidRPr="00B020A6">
              <w:rPr>
                <w:rFonts w:ascii="Times New Roman" w:eastAsia="나눔고딕" w:hint="eastAsia"/>
              </w:rPr>
              <w:t>있다</w:t>
            </w:r>
            <w:r w:rsidRPr="00B020A6">
              <w:rPr>
                <w:rFonts w:ascii="Times New Roman" w:eastAsia="나눔고딕" w:hint="eastAsia"/>
              </w:rPr>
              <w:t>.</w:t>
            </w:r>
          </w:p>
          <w:p w14:paraId="523B1D34" w14:textId="77777777" w:rsidR="00B020A6" w:rsidRPr="00B020A6" w:rsidRDefault="00B020A6" w:rsidP="00B020A6">
            <w:pPr>
              <w:rPr>
                <w:rFonts w:ascii="Times New Roman" w:eastAsia="나눔고딕"/>
              </w:rPr>
            </w:pPr>
          </w:p>
          <w:p w14:paraId="6AEDC739" w14:textId="00891375" w:rsidR="00B020A6" w:rsidRDefault="00B020A6" w:rsidP="00B020A6">
            <w:pPr>
              <w:rPr>
                <w:rFonts w:ascii="Times New Roman" w:eastAsia="나눔고딕"/>
              </w:rPr>
            </w:pPr>
            <w:r w:rsidRPr="00B020A6">
              <w:rPr>
                <w:rFonts w:ascii="Times New Roman" w:eastAsia="나눔고딕" w:hint="eastAsia"/>
              </w:rPr>
              <w:t>업계</w:t>
            </w:r>
            <w:r w:rsidRPr="00B020A6">
              <w:rPr>
                <w:rFonts w:ascii="Times New Roman" w:eastAsia="나눔고딕" w:hint="eastAsia"/>
              </w:rPr>
              <w:t xml:space="preserve"> </w:t>
            </w:r>
            <w:r w:rsidRPr="00B020A6">
              <w:rPr>
                <w:rFonts w:ascii="Times New Roman" w:eastAsia="나눔고딕" w:hint="eastAsia"/>
              </w:rPr>
              <w:t>모범</w:t>
            </w:r>
            <w:r w:rsidRPr="00B020A6">
              <w:rPr>
                <w:rFonts w:ascii="Times New Roman" w:eastAsia="나눔고딕" w:hint="eastAsia"/>
              </w:rPr>
              <w:t xml:space="preserve"> </w:t>
            </w:r>
            <w:r w:rsidRPr="00B020A6">
              <w:rPr>
                <w:rFonts w:ascii="Times New Roman" w:eastAsia="나눔고딕" w:hint="eastAsia"/>
              </w:rPr>
              <w:t>사례</w:t>
            </w:r>
            <w:r w:rsidRPr="00B020A6">
              <w:rPr>
                <w:rFonts w:ascii="Times New Roman" w:eastAsia="나눔고딕" w:hint="eastAsia"/>
              </w:rPr>
              <w:t xml:space="preserve">: </w:t>
            </w:r>
            <w:r w:rsidRPr="00B020A6">
              <w:rPr>
                <w:rFonts w:ascii="Times New Roman" w:eastAsia="나눔고딕" w:hint="eastAsia"/>
              </w:rPr>
              <w:t>회사</w:t>
            </w:r>
            <w:r w:rsidRPr="00B020A6">
              <w:rPr>
                <w:rFonts w:ascii="Times New Roman" w:eastAsia="나눔고딕" w:hint="eastAsia"/>
              </w:rPr>
              <w:t xml:space="preserve"> </w:t>
            </w:r>
            <w:r w:rsidRPr="00B020A6">
              <w:rPr>
                <w:rFonts w:ascii="Times New Roman" w:eastAsia="나눔고딕" w:hint="eastAsia"/>
              </w:rPr>
              <w:t>부문별</w:t>
            </w:r>
            <w:r w:rsidRPr="00B020A6">
              <w:rPr>
                <w:rFonts w:ascii="Times New Roman" w:eastAsia="나눔고딕" w:hint="eastAsia"/>
              </w:rPr>
              <w:t xml:space="preserve"> </w:t>
            </w:r>
            <w:r w:rsidRPr="00B020A6">
              <w:rPr>
                <w:rFonts w:ascii="Times New Roman" w:eastAsia="나눔고딕" w:hint="eastAsia"/>
              </w:rPr>
              <w:t>표준</w:t>
            </w:r>
            <w:r w:rsidRPr="00B020A6">
              <w:rPr>
                <w:rFonts w:ascii="Times New Roman" w:eastAsia="나눔고딕" w:hint="eastAsia"/>
              </w:rPr>
              <w:t xml:space="preserve"> </w:t>
            </w:r>
            <w:r w:rsidRPr="00B020A6">
              <w:rPr>
                <w:rFonts w:ascii="Times New Roman" w:eastAsia="나눔고딕" w:hint="eastAsia"/>
              </w:rPr>
              <w:t>및</w:t>
            </w:r>
            <w:r w:rsidRPr="00B020A6">
              <w:rPr>
                <w:rFonts w:ascii="Times New Roman" w:eastAsia="나눔고딕" w:hint="eastAsia"/>
              </w:rPr>
              <w:t xml:space="preserve"> </w:t>
            </w:r>
            <w:r w:rsidRPr="00B020A6">
              <w:rPr>
                <w:rFonts w:ascii="Times New Roman" w:eastAsia="나눔고딕" w:hint="eastAsia"/>
              </w:rPr>
              <w:t>지침을</w:t>
            </w:r>
            <w:r w:rsidRPr="00B020A6">
              <w:rPr>
                <w:rFonts w:ascii="Times New Roman" w:eastAsia="나눔고딕" w:hint="eastAsia"/>
              </w:rPr>
              <w:t xml:space="preserve"> </w:t>
            </w:r>
            <w:r w:rsidRPr="00B020A6">
              <w:rPr>
                <w:rFonts w:ascii="Times New Roman" w:eastAsia="나눔고딕" w:hint="eastAsia"/>
              </w:rPr>
              <w:t>고려하여</w:t>
            </w:r>
            <w:r w:rsidRPr="00B020A6">
              <w:rPr>
                <w:rFonts w:ascii="Times New Roman" w:eastAsia="나눔고딕" w:hint="eastAsia"/>
              </w:rPr>
              <w:t xml:space="preserve"> </w:t>
            </w:r>
            <w:r w:rsidRPr="00B020A6">
              <w:rPr>
                <w:rFonts w:ascii="Times New Roman" w:eastAsia="나눔고딕" w:hint="eastAsia"/>
              </w:rPr>
              <w:t>업계</w:t>
            </w:r>
            <w:r w:rsidRPr="00B020A6">
              <w:rPr>
                <w:rFonts w:ascii="Times New Roman" w:eastAsia="나눔고딕" w:hint="eastAsia"/>
              </w:rPr>
              <w:t xml:space="preserve"> </w:t>
            </w:r>
            <w:r w:rsidRPr="00B020A6">
              <w:rPr>
                <w:rFonts w:ascii="Times New Roman" w:eastAsia="나눔고딕" w:hint="eastAsia"/>
              </w:rPr>
              <w:t>동료에</w:t>
            </w:r>
            <w:r w:rsidRPr="00B020A6">
              <w:rPr>
                <w:rFonts w:ascii="Times New Roman" w:eastAsia="나눔고딕" w:hint="eastAsia"/>
              </w:rPr>
              <w:t xml:space="preserve"> </w:t>
            </w:r>
            <w:r w:rsidRPr="00B020A6">
              <w:rPr>
                <w:rFonts w:ascii="Times New Roman" w:eastAsia="나눔고딕" w:hint="eastAsia"/>
              </w:rPr>
              <w:t>대한</w:t>
            </w:r>
            <w:r w:rsidRPr="00B020A6">
              <w:rPr>
                <w:rFonts w:ascii="Times New Roman" w:eastAsia="나눔고딕" w:hint="eastAsia"/>
              </w:rPr>
              <w:t xml:space="preserve"> </w:t>
            </w:r>
            <w:r w:rsidRPr="00B020A6">
              <w:rPr>
                <w:rFonts w:ascii="Times New Roman" w:eastAsia="나눔고딕" w:hint="eastAsia"/>
              </w:rPr>
              <w:t>벤치마킹</w:t>
            </w:r>
            <w:r w:rsidRPr="00B020A6">
              <w:rPr>
                <w:rFonts w:ascii="Times New Roman" w:eastAsia="나눔고딕" w:hint="eastAsia"/>
              </w:rPr>
              <w:t xml:space="preserve"> </w:t>
            </w:r>
            <w:r w:rsidRPr="00B020A6">
              <w:rPr>
                <w:rFonts w:ascii="Times New Roman" w:eastAsia="나눔고딕" w:hint="eastAsia"/>
              </w:rPr>
              <w:t>및</w:t>
            </w:r>
            <w:r w:rsidRPr="00B020A6">
              <w:rPr>
                <w:rFonts w:ascii="Times New Roman" w:eastAsia="나눔고딕" w:hint="eastAsia"/>
              </w:rPr>
              <w:t xml:space="preserve"> WIP </w:t>
            </w:r>
            <w:r w:rsidRPr="00B020A6">
              <w:rPr>
                <w:rFonts w:ascii="Times New Roman" w:eastAsia="나눔고딕" w:hint="eastAsia"/>
              </w:rPr>
              <w:t>관리</w:t>
            </w:r>
            <w:r w:rsidRPr="00B020A6">
              <w:rPr>
                <w:rFonts w:ascii="Times New Roman" w:eastAsia="나눔고딕" w:hint="eastAsia"/>
              </w:rPr>
              <w:t xml:space="preserve"> </w:t>
            </w:r>
            <w:r w:rsidRPr="00B020A6">
              <w:rPr>
                <w:rFonts w:ascii="Times New Roman" w:eastAsia="나눔고딕" w:hint="eastAsia"/>
              </w:rPr>
              <w:t>및</w:t>
            </w:r>
            <w:r w:rsidRPr="00B020A6">
              <w:rPr>
                <w:rFonts w:ascii="Times New Roman" w:eastAsia="나눔고딕" w:hint="eastAsia"/>
              </w:rPr>
              <w:t xml:space="preserve"> </w:t>
            </w:r>
            <w:r w:rsidRPr="00B020A6">
              <w:rPr>
                <w:rFonts w:ascii="Times New Roman" w:eastAsia="나눔고딕" w:hint="eastAsia"/>
              </w:rPr>
              <w:t>제어를</w:t>
            </w:r>
            <w:r w:rsidRPr="00B020A6">
              <w:rPr>
                <w:rFonts w:ascii="Times New Roman" w:eastAsia="나눔고딕" w:hint="eastAsia"/>
              </w:rPr>
              <w:t xml:space="preserve"> </w:t>
            </w:r>
            <w:r w:rsidRPr="00B020A6">
              <w:rPr>
                <w:rFonts w:ascii="Times New Roman" w:eastAsia="나눔고딕" w:hint="eastAsia"/>
              </w:rPr>
              <w:t>위한</w:t>
            </w:r>
            <w:r w:rsidRPr="00B020A6">
              <w:rPr>
                <w:rFonts w:ascii="Times New Roman" w:eastAsia="나눔고딕" w:hint="eastAsia"/>
              </w:rPr>
              <w:t xml:space="preserve"> </w:t>
            </w:r>
            <w:r w:rsidRPr="00B020A6">
              <w:rPr>
                <w:rFonts w:ascii="Times New Roman" w:eastAsia="나눔고딕" w:hint="eastAsia"/>
              </w:rPr>
              <w:t>모범</w:t>
            </w:r>
            <w:r w:rsidRPr="00B020A6">
              <w:rPr>
                <w:rFonts w:ascii="Times New Roman" w:eastAsia="나눔고딕" w:hint="eastAsia"/>
              </w:rPr>
              <w:t xml:space="preserve"> </w:t>
            </w:r>
            <w:r w:rsidRPr="00B020A6">
              <w:rPr>
                <w:rFonts w:ascii="Times New Roman" w:eastAsia="나눔고딕" w:hint="eastAsia"/>
              </w:rPr>
              <w:t>사례</w:t>
            </w:r>
            <w:r w:rsidR="00094C50">
              <w:rPr>
                <w:rFonts w:ascii="Times New Roman" w:eastAsia="나눔고딕" w:hint="eastAsia"/>
              </w:rPr>
              <w:t>를</w:t>
            </w:r>
            <w:r w:rsidRPr="00B020A6">
              <w:rPr>
                <w:rFonts w:ascii="Times New Roman" w:eastAsia="나눔고딕" w:hint="eastAsia"/>
              </w:rPr>
              <w:t xml:space="preserve"> </w:t>
            </w:r>
            <w:r w:rsidRPr="00B020A6">
              <w:rPr>
                <w:rFonts w:ascii="Times New Roman" w:eastAsia="나눔고딕" w:hint="eastAsia"/>
              </w:rPr>
              <w:t>채택</w:t>
            </w:r>
            <w:r w:rsidR="006F22F6">
              <w:rPr>
                <w:rFonts w:ascii="Times New Roman" w:eastAsia="나눔고딕" w:hint="eastAsia"/>
              </w:rPr>
              <w:t>하는</w:t>
            </w:r>
            <w:r w:rsidR="006F22F6">
              <w:rPr>
                <w:rFonts w:ascii="Times New Roman" w:eastAsia="나눔고딕" w:hint="eastAsia"/>
              </w:rPr>
              <w:t xml:space="preserve"> </w:t>
            </w:r>
            <w:r w:rsidR="006F22F6">
              <w:rPr>
                <w:rFonts w:ascii="Times New Roman" w:eastAsia="나눔고딕" w:hint="eastAsia"/>
              </w:rPr>
              <w:t>것</w:t>
            </w:r>
            <w:r w:rsidR="006F22F6">
              <w:rPr>
                <w:rFonts w:ascii="Times New Roman" w:eastAsia="나눔고딕" w:hint="eastAsia"/>
              </w:rPr>
              <w:t xml:space="preserve"> </w:t>
            </w:r>
            <w:r w:rsidR="006F22F6">
              <w:rPr>
                <w:rFonts w:ascii="Times New Roman" w:eastAsia="나눔고딕" w:hint="eastAsia"/>
              </w:rPr>
              <w:t>역시</w:t>
            </w:r>
            <w:r w:rsidR="006F22F6">
              <w:rPr>
                <w:rFonts w:ascii="Times New Roman" w:eastAsia="나눔고딕" w:hint="eastAsia"/>
              </w:rPr>
              <w:t xml:space="preserve"> </w:t>
            </w:r>
            <w:r w:rsidR="006F22F6">
              <w:rPr>
                <w:rFonts w:ascii="Times New Roman" w:eastAsia="나눔고딕" w:hint="eastAsia"/>
              </w:rPr>
              <w:t>좋은</w:t>
            </w:r>
            <w:r w:rsidR="006F22F6">
              <w:rPr>
                <w:rFonts w:ascii="Times New Roman" w:eastAsia="나눔고딕" w:hint="eastAsia"/>
              </w:rPr>
              <w:t xml:space="preserve"> </w:t>
            </w:r>
            <w:r w:rsidR="006F22F6">
              <w:rPr>
                <w:rFonts w:ascii="Times New Roman" w:eastAsia="나눔고딕" w:hint="eastAsia"/>
              </w:rPr>
              <w:t>방식이다</w:t>
            </w:r>
            <w:r w:rsidR="006F22F6">
              <w:rPr>
                <w:rFonts w:ascii="Times New Roman" w:eastAsia="나눔고딕" w:hint="eastAsia"/>
              </w:rPr>
              <w:t>.</w:t>
            </w:r>
          </w:p>
          <w:p w14:paraId="547501FE" w14:textId="77777777" w:rsidR="00F13783" w:rsidRDefault="00F13783" w:rsidP="00B020A6">
            <w:pPr>
              <w:rPr>
                <w:rFonts w:ascii="Times New Roman" w:eastAsia="나눔고딕"/>
              </w:rPr>
            </w:pPr>
          </w:p>
          <w:p w14:paraId="7F8D2B2C" w14:textId="65514CDF" w:rsidR="00F13783" w:rsidRPr="00B020A6" w:rsidRDefault="00F13783" w:rsidP="00B020A6">
            <w:pPr>
              <w:rPr>
                <w:rFonts w:ascii="Times New Roman" w:eastAsia="나눔고딕"/>
              </w:rPr>
            </w:pPr>
            <w:r>
              <w:rPr>
                <w:rFonts w:ascii="Times New Roman" w:eastAsia="나눔고딕" w:hint="eastAsia"/>
              </w:rPr>
              <w:t>투입량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조절</w:t>
            </w:r>
            <w:r>
              <w:rPr>
                <w:rFonts w:ascii="Times New Roman" w:eastAsia="나눔고딕" w:hint="eastAsia"/>
              </w:rPr>
              <w:t>:</w:t>
            </w:r>
            <w:r>
              <w:rPr>
                <w:rFonts w:ascii="Times New Roman" w:eastAsia="나눔고딕"/>
              </w:rPr>
              <w:t xml:space="preserve"> </w:t>
            </w:r>
            <w:r>
              <w:rPr>
                <w:rFonts w:ascii="Times New Roman" w:eastAsia="나눔고딕" w:hint="eastAsia"/>
              </w:rPr>
              <w:t>다소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작위적인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방식이긴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하지만</w:t>
            </w:r>
            <w:r>
              <w:rPr>
                <w:rFonts w:ascii="Times New Roman" w:eastAsia="나눔고딕" w:hint="eastAsia"/>
              </w:rPr>
              <w:t>,</w:t>
            </w:r>
            <w:r>
              <w:rPr>
                <w:rFonts w:ascii="Times New Roman" w:eastAsia="나눔고딕"/>
              </w:rPr>
              <w:t xml:space="preserve"> Capacity</w:t>
            </w:r>
            <w:r>
              <w:rPr>
                <w:rFonts w:ascii="Times New Roman" w:eastAsia="나눔고딕" w:hint="eastAsia"/>
              </w:rPr>
              <w:t>보다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투입량을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작게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함으로써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/>
              </w:rPr>
              <w:t xml:space="preserve">WIP </w:t>
            </w:r>
            <w:r>
              <w:rPr>
                <w:rFonts w:ascii="Times New Roman" w:eastAsia="나눔고딕" w:hint="eastAsia"/>
              </w:rPr>
              <w:t>한도를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지정할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수도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있다</w:t>
            </w:r>
            <w:r>
              <w:rPr>
                <w:rFonts w:ascii="Times New Roman" w:eastAsia="나눔고딕" w:hint="eastAsia"/>
              </w:rPr>
              <w:t>.</w:t>
            </w:r>
            <w:r>
              <w:rPr>
                <w:rFonts w:ascii="Times New Roman" w:eastAsia="나눔고딕"/>
              </w:rPr>
              <w:t xml:space="preserve"> </w:t>
            </w:r>
            <w:r>
              <w:rPr>
                <w:rFonts w:ascii="Times New Roman" w:eastAsia="나눔고딕" w:hint="eastAsia"/>
              </w:rPr>
              <w:t>다만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이는</w:t>
            </w:r>
            <w:r>
              <w:rPr>
                <w:rFonts w:ascii="Times New Roman" w:eastAsia="나눔고딕" w:hint="eastAsia"/>
              </w:rPr>
              <w:t xml:space="preserve"> T</w:t>
            </w:r>
            <w:r>
              <w:rPr>
                <w:rFonts w:ascii="Times New Roman" w:eastAsia="나눔고딕"/>
              </w:rPr>
              <w:t>H</w:t>
            </w:r>
            <w:r>
              <w:rPr>
                <w:rFonts w:ascii="Times New Roman" w:eastAsia="나눔고딕" w:hint="eastAsia"/>
              </w:rPr>
              <w:t>의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감소로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이어질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수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있다</w:t>
            </w:r>
            <w:r>
              <w:rPr>
                <w:rFonts w:ascii="Times New Roman" w:eastAsia="나눔고딕" w:hint="eastAsia"/>
              </w:rPr>
              <w:t>.</w:t>
            </w:r>
          </w:p>
          <w:p w14:paraId="3F00BB76" w14:textId="77777777" w:rsidR="00B020A6" w:rsidRPr="00B020A6" w:rsidRDefault="00B020A6" w:rsidP="00B020A6">
            <w:pPr>
              <w:rPr>
                <w:rFonts w:ascii="Times New Roman" w:eastAsia="나눔고딕"/>
              </w:rPr>
            </w:pPr>
          </w:p>
          <w:p w14:paraId="59BB0DF9" w14:textId="52D53E80" w:rsidR="00A875AC" w:rsidRPr="00124804" w:rsidRDefault="00C15660" w:rsidP="00C15660">
            <w:pPr>
              <w:rPr>
                <w:rFonts w:ascii="Times New Roman" w:eastAsia="나눔고딕"/>
              </w:rPr>
            </w:pPr>
            <w:r>
              <w:rPr>
                <w:rFonts w:ascii="Times New Roman" w:eastAsia="나눔고딕" w:hint="eastAsia"/>
              </w:rPr>
              <w:t>위와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같은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방식으로</w:t>
            </w:r>
            <w:r w:rsidRPr="00C15660">
              <w:rPr>
                <w:rFonts w:ascii="Times New Roman" w:eastAsia="나눔고딕" w:hint="eastAsia"/>
              </w:rPr>
              <w:t xml:space="preserve"> Pull system</w:t>
            </w:r>
            <w:r w:rsidRPr="00C15660">
              <w:rPr>
                <w:rFonts w:ascii="Times New Roman" w:eastAsia="나눔고딕" w:hint="eastAsia"/>
              </w:rPr>
              <w:t>의</w:t>
            </w:r>
            <w:r w:rsidRPr="00C15660">
              <w:rPr>
                <w:rFonts w:ascii="Times New Roman" w:eastAsia="나눔고딕" w:hint="eastAsia"/>
              </w:rPr>
              <w:t xml:space="preserve"> </w:t>
            </w:r>
            <w:r w:rsidRPr="00C15660">
              <w:rPr>
                <w:rFonts w:ascii="Times New Roman" w:eastAsia="나눔고딕" w:hint="eastAsia"/>
              </w:rPr>
              <w:t>도입과</w:t>
            </w:r>
            <w:r w:rsidRPr="00C15660">
              <w:rPr>
                <w:rFonts w:ascii="Times New Roman" w:eastAsia="나눔고딕" w:hint="eastAsia"/>
              </w:rPr>
              <w:t xml:space="preserve"> </w:t>
            </w:r>
            <w:r w:rsidRPr="00C15660">
              <w:rPr>
                <w:rFonts w:ascii="Times New Roman" w:eastAsia="나눔고딕" w:hint="eastAsia"/>
              </w:rPr>
              <w:t>함께</w:t>
            </w:r>
            <w:r w:rsidRPr="00C15660">
              <w:rPr>
                <w:rFonts w:ascii="Times New Roman" w:eastAsia="나눔고딕" w:hint="eastAsia"/>
              </w:rPr>
              <w:t xml:space="preserve"> </w:t>
            </w:r>
            <w:r w:rsidRPr="00C15660">
              <w:rPr>
                <w:rFonts w:ascii="Times New Roman" w:eastAsia="나눔고딕" w:hint="eastAsia"/>
              </w:rPr>
              <w:t>적절한</w:t>
            </w:r>
            <w:r w:rsidRPr="00C15660">
              <w:rPr>
                <w:rFonts w:ascii="Times New Roman" w:eastAsia="나눔고딕" w:hint="eastAsia"/>
              </w:rPr>
              <w:t xml:space="preserve"> WIP </w:t>
            </w:r>
            <w:r w:rsidRPr="00C15660">
              <w:rPr>
                <w:rFonts w:ascii="Times New Roman" w:eastAsia="나눔고딕" w:hint="eastAsia"/>
              </w:rPr>
              <w:t>상한을</w:t>
            </w:r>
            <w:r w:rsidRPr="00C15660">
              <w:rPr>
                <w:rFonts w:ascii="Times New Roman" w:eastAsia="나눔고딕" w:hint="eastAsia"/>
              </w:rPr>
              <w:t xml:space="preserve"> </w:t>
            </w:r>
            <w:r w:rsidRPr="00C15660">
              <w:rPr>
                <w:rFonts w:ascii="Times New Roman" w:eastAsia="나눔고딕" w:hint="eastAsia"/>
              </w:rPr>
              <w:t>설정하</w:t>
            </w:r>
            <w:r>
              <w:rPr>
                <w:rFonts w:ascii="Times New Roman" w:eastAsia="나눔고딕" w:hint="eastAsia"/>
              </w:rPr>
              <w:t>여</w:t>
            </w:r>
            <w:r w:rsidRPr="00C15660">
              <w:rPr>
                <w:rFonts w:ascii="Times New Roman" w:eastAsia="나눔고딕" w:hint="eastAsia"/>
              </w:rPr>
              <w:t xml:space="preserve"> WIP</w:t>
            </w:r>
            <w:r w:rsidRPr="00C15660">
              <w:rPr>
                <w:rFonts w:ascii="Times New Roman" w:eastAsia="나눔고딕" w:hint="eastAsia"/>
              </w:rPr>
              <w:t>을</w:t>
            </w:r>
            <w:r w:rsidRPr="00C15660">
              <w:rPr>
                <w:rFonts w:ascii="Times New Roman" w:eastAsia="나눔고딕" w:hint="eastAsia"/>
              </w:rPr>
              <w:t xml:space="preserve"> </w:t>
            </w:r>
            <w:r w:rsidRPr="00C15660">
              <w:rPr>
                <w:rFonts w:ascii="Times New Roman" w:eastAsia="나눔고딕" w:hint="eastAsia"/>
              </w:rPr>
              <w:t>관리</w:t>
            </w:r>
            <w:r w:rsidR="0002012E">
              <w:rPr>
                <w:rFonts w:ascii="Times New Roman" w:eastAsia="나눔고딕" w:hint="eastAsia"/>
              </w:rPr>
              <w:t>할</w:t>
            </w:r>
            <w:r w:rsidR="0002012E">
              <w:rPr>
                <w:rFonts w:ascii="Times New Roman" w:eastAsia="나눔고딕" w:hint="eastAsia"/>
              </w:rPr>
              <w:t xml:space="preserve"> </w:t>
            </w:r>
            <w:r w:rsidR="0002012E">
              <w:rPr>
                <w:rFonts w:ascii="Times New Roman" w:eastAsia="나눔고딕" w:hint="eastAsia"/>
              </w:rPr>
              <w:t>수</w:t>
            </w:r>
            <w:r w:rsidR="0002012E">
              <w:rPr>
                <w:rFonts w:ascii="Times New Roman" w:eastAsia="나눔고딕" w:hint="eastAsia"/>
              </w:rPr>
              <w:t xml:space="preserve"> </w:t>
            </w:r>
            <w:r w:rsidR="0002012E">
              <w:rPr>
                <w:rFonts w:ascii="Times New Roman" w:eastAsia="나눔고딕" w:hint="eastAsia"/>
              </w:rPr>
              <w:t>있다</w:t>
            </w:r>
            <w:r w:rsidR="0002012E">
              <w:rPr>
                <w:rFonts w:ascii="Times New Roman" w:eastAsia="나눔고딕" w:hint="eastAsia"/>
              </w:rPr>
              <w:t>.</w:t>
            </w:r>
          </w:p>
          <w:p w14:paraId="7E96607B" w14:textId="77777777" w:rsidR="00124804" w:rsidRDefault="00124804" w:rsidP="00B947C7">
            <w:pPr>
              <w:rPr>
                <w:rFonts w:ascii="Times New Roman" w:eastAsia="나눔고딕"/>
              </w:rPr>
            </w:pPr>
          </w:p>
          <w:p w14:paraId="6BC21849" w14:textId="77777777" w:rsidR="00C657BA" w:rsidRDefault="00C657BA" w:rsidP="00B947C7">
            <w:pPr>
              <w:rPr>
                <w:rFonts w:ascii="Times New Roman" w:eastAsia="나눔고딕"/>
              </w:rPr>
            </w:pPr>
          </w:p>
          <w:p w14:paraId="638D8C46" w14:textId="73739FAB" w:rsidR="00A875AC" w:rsidRDefault="00EE0685" w:rsidP="00CC56C6">
            <w:pPr>
              <w:ind w:leftChars="-1" w:left="280" w:hangingChars="150" w:hanging="282"/>
              <w:rPr>
                <w:rFonts w:ascii="Times New Roman" w:eastAsia="나눔고딕"/>
              </w:rPr>
            </w:pPr>
            <w:r>
              <w:rPr>
                <w:rFonts w:ascii="Times New Roman" w:eastAsia="나눔고딕" w:hint="eastAsia"/>
              </w:rPr>
              <w:t>(</w:t>
            </w:r>
            <w:r>
              <w:rPr>
                <w:rFonts w:ascii="Times New Roman" w:eastAsia="나눔고딕"/>
              </w:rPr>
              <w:t xml:space="preserve">2) </w:t>
            </w:r>
            <w:r w:rsidR="009F6D4E">
              <w:rPr>
                <w:rFonts w:ascii="Times New Roman" w:eastAsia="나눔고딕"/>
              </w:rPr>
              <w:t xml:space="preserve">Why is a Pull system more robust than a Push system? What practical results does this have on the manufacturing floor? </w:t>
            </w:r>
          </w:p>
          <w:p w14:paraId="70687128" w14:textId="77777777" w:rsidR="00A875AC" w:rsidRDefault="00A875AC" w:rsidP="00B947C7">
            <w:pPr>
              <w:rPr>
                <w:rFonts w:ascii="Times New Roman" w:eastAsia="나눔고딕"/>
              </w:rPr>
            </w:pPr>
          </w:p>
          <w:p w14:paraId="2E352DFA" w14:textId="2AE3AA3F" w:rsidR="00662C06" w:rsidRDefault="00662C06" w:rsidP="00662C06">
            <w:pPr>
              <w:rPr>
                <w:rFonts w:ascii="Times New Roman" w:eastAsia="나눔고딕"/>
              </w:rPr>
            </w:pPr>
            <w:r>
              <w:rPr>
                <w:rFonts w:ascii="Times New Roman" w:eastAsia="나눔고딕" w:hint="eastAsia"/>
              </w:rPr>
              <w:t>강의안을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참고하면</w:t>
            </w:r>
            <w:r>
              <w:rPr>
                <w:rFonts w:ascii="Times New Roman" w:eastAsia="나눔고딕" w:hint="eastAsia"/>
              </w:rPr>
              <w:t>,</w:t>
            </w:r>
            <w:r>
              <w:rPr>
                <w:rFonts w:ascii="Times New Roman" w:eastAsia="나눔고딕"/>
              </w:rPr>
              <w:t xml:space="preserve"> system</w:t>
            </w:r>
            <w:r>
              <w:rPr>
                <w:rFonts w:ascii="Times New Roman" w:eastAsia="나눔고딕" w:hint="eastAsia"/>
              </w:rPr>
              <w:t>의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/>
              </w:rPr>
              <w:t>robustness</w:t>
            </w:r>
            <w:r>
              <w:rPr>
                <w:rFonts w:ascii="Times New Roman" w:eastAsia="나눔고딕" w:hint="eastAsia"/>
              </w:rPr>
              <w:t>는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/>
              </w:rPr>
              <w:t>profit function of the form</w:t>
            </w:r>
            <w:r>
              <w:rPr>
                <w:rFonts w:ascii="Times New Roman" w:eastAsia="나눔고딕" w:hint="eastAsia"/>
              </w:rPr>
              <w:t>으로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확인할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수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있으며</w:t>
            </w:r>
            <w:r>
              <w:rPr>
                <w:rFonts w:ascii="Times New Roman" w:eastAsia="나눔고딕" w:hint="eastAsia"/>
              </w:rPr>
              <w:t>,</w:t>
            </w:r>
            <w:r>
              <w:rPr>
                <w:rFonts w:ascii="Times New Roman" w:eastAsia="나눔고딕"/>
              </w:rPr>
              <w:t xml:space="preserve"> </w:t>
            </w:r>
            <w:r w:rsidR="00E35CAC">
              <w:rPr>
                <w:rFonts w:ascii="Times New Roman" w:eastAsia="나눔고딕" w:hint="eastAsia"/>
              </w:rPr>
              <w:t>P</w:t>
            </w:r>
            <w:r w:rsidR="00E35CAC">
              <w:rPr>
                <w:rFonts w:ascii="Times New Roman" w:eastAsia="나눔고딕"/>
              </w:rPr>
              <w:t xml:space="preserve">ull </w:t>
            </w:r>
            <w:r>
              <w:rPr>
                <w:rFonts w:ascii="Times New Roman" w:eastAsia="나눔고딕"/>
              </w:rPr>
              <w:t>system</w:t>
            </w:r>
            <w:r>
              <w:rPr>
                <w:rFonts w:ascii="Times New Roman" w:eastAsia="나눔고딕" w:hint="eastAsia"/>
              </w:rPr>
              <w:t>이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/>
              </w:rPr>
              <w:t xml:space="preserve">WIP </w:t>
            </w:r>
            <w:r>
              <w:rPr>
                <w:rFonts w:ascii="Times New Roman" w:eastAsia="나눔고딕" w:hint="eastAsia"/>
              </w:rPr>
              <w:t>오차에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강건한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정도는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/>
              </w:rPr>
              <w:t>Push system</w:t>
            </w:r>
            <w:r>
              <w:rPr>
                <w:rFonts w:ascii="Times New Roman" w:eastAsia="나눔고딕" w:hint="eastAsia"/>
              </w:rPr>
              <w:t>이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/>
              </w:rPr>
              <w:t xml:space="preserve">TH </w:t>
            </w:r>
            <w:r>
              <w:rPr>
                <w:rFonts w:ascii="Times New Roman" w:eastAsia="나눔고딕" w:hint="eastAsia"/>
              </w:rPr>
              <w:t>오차에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강건한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정도보다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크다</w:t>
            </w:r>
            <w:r>
              <w:rPr>
                <w:rFonts w:ascii="Times New Roman" w:eastAsia="나눔고딕" w:hint="eastAsia"/>
              </w:rPr>
              <w:t>.</w:t>
            </w:r>
          </w:p>
          <w:p w14:paraId="07988504" w14:textId="32615A9A" w:rsidR="00662C06" w:rsidRDefault="00662C06" w:rsidP="00662C06">
            <w:pPr>
              <w:jc w:val="center"/>
              <w:rPr>
                <w:rFonts w:ascii="Times New Roman" w:eastAsia="나눔고딕"/>
              </w:rPr>
            </w:pPr>
            <w:r w:rsidRPr="00662C06">
              <w:rPr>
                <w:rFonts w:ascii="Times New Roman" w:eastAsia="나눔고딕"/>
              </w:rPr>
              <w:t xml:space="preserve">Profit = p </w:t>
            </w:r>
            <w:r w:rsidRPr="00662C06">
              <w:rPr>
                <w:rFonts w:ascii="MS Gothic" w:eastAsia="MS Gothic" w:hAnsi="MS Gothic" w:cs="MS Gothic" w:hint="eastAsia"/>
              </w:rPr>
              <w:t>∗</w:t>
            </w:r>
            <w:r w:rsidRPr="00662C06">
              <w:rPr>
                <w:rFonts w:ascii="Times New Roman" w:eastAsia="나눔고딕"/>
              </w:rPr>
              <w:t xml:space="preserve"> TH − h </w:t>
            </w:r>
            <w:r w:rsidRPr="00662C06">
              <w:rPr>
                <w:rFonts w:ascii="MS Gothic" w:eastAsia="MS Gothic" w:hAnsi="MS Gothic" w:cs="MS Gothic" w:hint="eastAsia"/>
              </w:rPr>
              <w:t>∗</w:t>
            </w:r>
            <w:r w:rsidRPr="00662C06">
              <w:rPr>
                <w:rFonts w:ascii="Times New Roman" w:eastAsia="나눔고딕"/>
              </w:rPr>
              <w:t xml:space="preserve"> WIP</w:t>
            </w:r>
            <w:r>
              <w:rPr>
                <w:rFonts w:ascii="Times New Roman" w:eastAsia="나눔고딕"/>
              </w:rPr>
              <w:t xml:space="preserve">   </w:t>
            </w:r>
            <w:r w:rsidRPr="00662C06">
              <w:rPr>
                <w:rFonts w:ascii="Times New Roman" w:eastAsia="나눔고딕" w:hint="eastAsia"/>
              </w:rPr>
              <w:t xml:space="preserve">(p : </w:t>
            </w:r>
            <w:r w:rsidRPr="00662C06">
              <w:rPr>
                <w:rFonts w:ascii="Times New Roman" w:eastAsia="나눔고딕" w:hint="eastAsia"/>
              </w:rPr>
              <w:t>작업당</w:t>
            </w:r>
            <w:r w:rsidRPr="00662C06">
              <w:rPr>
                <w:rFonts w:ascii="Times New Roman" w:eastAsia="나눔고딕" w:hint="eastAsia"/>
              </w:rPr>
              <w:t xml:space="preserve"> </w:t>
            </w:r>
            <w:r w:rsidRPr="00662C06">
              <w:rPr>
                <w:rFonts w:ascii="Times New Roman" w:eastAsia="나눔고딕" w:hint="eastAsia"/>
              </w:rPr>
              <w:t>한계</w:t>
            </w:r>
            <w:r w:rsidRPr="00662C06">
              <w:rPr>
                <w:rFonts w:ascii="Times New Roman" w:eastAsia="나눔고딕" w:hint="eastAsia"/>
              </w:rPr>
              <w:t xml:space="preserve"> </w:t>
            </w:r>
            <w:r w:rsidRPr="00662C06">
              <w:rPr>
                <w:rFonts w:ascii="Times New Roman" w:eastAsia="나눔고딕" w:hint="eastAsia"/>
              </w:rPr>
              <w:t>이익</w:t>
            </w:r>
            <w:r w:rsidRPr="00662C06">
              <w:rPr>
                <w:rFonts w:ascii="Times New Roman" w:eastAsia="나눔고딕" w:hint="eastAsia"/>
              </w:rPr>
              <w:t xml:space="preserve">, h : WIP </w:t>
            </w:r>
            <w:r w:rsidRPr="00662C06">
              <w:rPr>
                <w:rFonts w:ascii="Times New Roman" w:eastAsia="나눔고딕" w:hint="eastAsia"/>
              </w:rPr>
              <w:t>한</w:t>
            </w:r>
            <w:r w:rsidRPr="00662C06">
              <w:rPr>
                <w:rFonts w:ascii="Times New Roman" w:eastAsia="나눔고딕" w:hint="eastAsia"/>
              </w:rPr>
              <w:t xml:space="preserve"> </w:t>
            </w:r>
            <w:r w:rsidRPr="00662C06">
              <w:rPr>
                <w:rFonts w:ascii="Times New Roman" w:eastAsia="나눔고딕" w:hint="eastAsia"/>
              </w:rPr>
              <w:t>단위당</w:t>
            </w:r>
            <w:r w:rsidRPr="00662C06">
              <w:rPr>
                <w:rFonts w:ascii="Times New Roman" w:eastAsia="나눔고딕" w:hint="eastAsia"/>
              </w:rPr>
              <w:t xml:space="preserve"> </w:t>
            </w:r>
            <w:r w:rsidRPr="00662C06">
              <w:rPr>
                <w:rFonts w:ascii="Times New Roman" w:eastAsia="나눔고딕" w:hint="eastAsia"/>
              </w:rPr>
              <w:t>비용</w:t>
            </w:r>
            <w:r w:rsidRPr="00662C06">
              <w:rPr>
                <w:rFonts w:ascii="Times New Roman" w:eastAsia="나눔고딕" w:hint="eastAsia"/>
              </w:rPr>
              <w:t>)</w:t>
            </w:r>
          </w:p>
          <w:p w14:paraId="53DE453C" w14:textId="443AAA52" w:rsidR="00B25B63" w:rsidRDefault="00662C06" w:rsidP="00662C06">
            <w:pPr>
              <w:rPr>
                <w:rFonts w:ascii="Times New Roman" w:eastAsia="나눔고딕"/>
              </w:rPr>
            </w:pPr>
            <w:r>
              <w:rPr>
                <w:rFonts w:ascii="Times New Roman" w:eastAsia="나눔고딕"/>
              </w:rPr>
              <w:t>Profit function</w:t>
            </w:r>
            <w:r>
              <w:rPr>
                <w:rFonts w:ascii="Times New Roman" w:eastAsia="나눔고딕" w:hint="eastAsia"/>
              </w:rPr>
              <w:t>은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위와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같은데</w:t>
            </w:r>
            <w:r>
              <w:rPr>
                <w:rFonts w:ascii="Times New Roman" w:eastAsia="나눔고딕" w:hint="eastAsia"/>
              </w:rPr>
              <w:t>,</w:t>
            </w:r>
            <w:r>
              <w:rPr>
                <w:rFonts w:ascii="Times New Roman" w:eastAsia="나눔고딕"/>
              </w:rPr>
              <w:t xml:space="preserve"> </w:t>
            </w:r>
            <w:r>
              <w:rPr>
                <w:rFonts w:ascii="Times New Roman" w:eastAsia="나눔고딕" w:hint="eastAsia"/>
              </w:rPr>
              <w:t>다음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상황에서의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/>
              </w:rPr>
              <w:t>Profit function</w:t>
            </w:r>
            <w:r>
              <w:rPr>
                <w:rFonts w:ascii="Times New Roman" w:eastAsia="나눔고딕" w:hint="eastAsia"/>
              </w:rPr>
              <w:t>을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비교함으로써</w:t>
            </w:r>
            <w:r>
              <w:rPr>
                <w:rFonts w:ascii="Times New Roman" w:eastAsia="나눔고딕" w:hint="eastAsia"/>
              </w:rPr>
              <w:t xml:space="preserve"> </w:t>
            </w:r>
            <w:r w:rsidR="00B25B63">
              <w:rPr>
                <w:rFonts w:ascii="Times New Roman" w:eastAsia="나눔고딕" w:hint="eastAsia"/>
              </w:rPr>
              <w:t>답</w:t>
            </w:r>
            <w:r>
              <w:rPr>
                <w:rFonts w:ascii="Times New Roman" w:eastAsia="나눔고딕" w:hint="eastAsia"/>
              </w:rPr>
              <w:t>을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도출할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수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있다</w:t>
            </w:r>
            <w:r>
              <w:rPr>
                <w:rFonts w:ascii="Times New Roman" w:eastAsia="나눔고딕" w:hint="eastAsia"/>
              </w:rPr>
              <w:t>.</w:t>
            </w:r>
            <w:r>
              <w:rPr>
                <w:rFonts w:ascii="Times New Roman" w:eastAsia="나눔고딕"/>
              </w:rPr>
              <w:t xml:space="preserve"> 5 machine</w:t>
            </w:r>
            <w:r>
              <w:rPr>
                <w:rFonts w:ascii="Times New Roman" w:eastAsia="나눔고딕" w:hint="eastAsia"/>
              </w:rPr>
              <w:t>이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/>
              </w:rPr>
              <w:t>serial</w:t>
            </w:r>
            <w:r>
              <w:rPr>
                <w:rFonts w:ascii="Times New Roman" w:eastAsia="나눔고딕" w:hint="eastAsia"/>
              </w:rPr>
              <w:t>하게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있으며</w:t>
            </w:r>
            <w:r>
              <w:rPr>
                <w:rFonts w:ascii="Times New Roman" w:eastAsia="나눔고딕" w:hint="eastAsia"/>
              </w:rPr>
              <w:t>,</w:t>
            </w:r>
            <w:r>
              <w:rPr>
                <w:rFonts w:ascii="Times New Roman" w:eastAsia="나눔고딕"/>
              </w:rPr>
              <w:t xml:space="preserve"> </w:t>
            </w:r>
            <w:r>
              <w:rPr>
                <w:rFonts w:ascii="Times New Roman" w:eastAsia="나눔고딕" w:hint="eastAsia"/>
              </w:rPr>
              <w:t>모든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/>
              </w:rPr>
              <w:t>machine</w:t>
            </w:r>
            <w:r>
              <w:rPr>
                <w:rFonts w:ascii="Times New Roman" w:eastAsia="나눔고딕" w:hint="eastAsia"/>
              </w:rPr>
              <w:t>은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/>
              </w:rPr>
              <w:t>effective process time</w:t>
            </w:r>
            <w:r>
              <w:rPr>
                <w:rFonts w:ascii="Times New Roman" w:eastAsia="나눔고딕" w:hint="eastAsia"/>
              </w:rPr>
              <w:t>이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/>
              </w:rPr>
              <w:t>1 hour/job</w:t>
            </w:r>
            <w:r>
              <w:rPr>
                <w:rFonts w:ascii="Times New Roman" w:eastAsia="나눔고딕" w:hint="eastAsia"/>
              </w:rPr>
              <w:t>이고</w:t>
            </w:r>
            <w:r>
              <w:rPr>
                <w:rFonts w:ascii="Times New Roman" w:eastAsia="나눔고딕" w:hint="eastAsia"/>
              </w:rPr>
              <w:t>,</w:t>
            </w:r>
            <w:r>
              <w:rPr>
                <w:rFonts w:ascii="Times New Roman" w:eastAsia="나눔고딕"/>
              </w:rPr>
              <w:t xml:space="preserve"> process time</w:t>
            </w:r>
            <w:r>
              <w:rPr>
                <w:rFonts w:ascii="Times New Roman" w:eastAsia="나눔고딕" w:hint="eastAsia"/>
              </w:rPr>
              <w:t>은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/>
              </w:rPr>
              <w:t>exponential distribution</w:t>
            </w:r>
            <w:r w:rsidR="00B9700A">
              <w:rPr>
                <w:rFonts w:ascii="Times New Roman" w:eastAsia="나눔고딕" w:hint="eastAsia"/>
              </w:rPr>
              <w:t>인</w:t>
            </w:r>
            <w:r w:rsidR="00B9700A">
              <w:rPr>
                <w:rFonts w:ascii="Times New Roman" w:eastAsia="나눔고딕" w:hint="eastAsia"/>
              </w:rPr>
              <w:t xml:space="preserve"> </w:t>
            </w:r>
            <w:r w:rsidR="00B9700A">
              <w:rPr>
                <w:rFonts w:ascii="Times New Roman" w:eastAsia="나눔고딕" w:hint="eastAsia"/>
              </w:rPr>
              <w:t>상황을</w:t>
            </w:r>
            <w:r w:rsidR="00B9700A">
              <w:rPr>
                <w:rFonts w:ascii="Times New Roman" w:eastAsia="나눔고딕" w:hint="eastAsia"/>
              </w:rPr>
              <w:t xml:space="preserve"> </w:t>
            </w:r>
            <w:r w:rsidR="00B9700A">
              <w:rPr>
                <w:rFonts w:ascii="Times New Roman" w:eastAsia="나눔고딕" w:hint="eastAsia"/>
              </w:rPr>
              <w:t>살펴보자</w:t>
            </w:r>
            <w:r>
              <w:rPr>
                <w:rFonts w:ascii="Times New Roman" w:eastAsia="나눔고딕" w:hint="eastAsia"/>
              </w:rPr>
              <w:t>.</w:t>
            </w:r>
            <w:r>
              <w:rPr>
                <w:rFonts w:ascii="Times New Roman" w:eastAsia="나눔고딕"/>
              </w:rPr>
              <w:t xml:space="preserve"> </w:t>
            </w:r>
          </w:p>
          <w:p w14:paraId="2042268F" w14:textId="77777777" w:rsidR="00B25B63" w:rsidRDefault="00B25B63" w:rsidP="00662C06">
            <w:pPr>
              <w:rPr>
                <w:rFonts w:ascii="Times New Roman" w:eastAsia="나눔고딕"/>
              </w:rPr>
            </w:pPr>
          </w:p>
          <w:p w14:paraId="7B8B8FC8" w14:textId="66ACB50B" w:rsidR="00E35CAC" w:rsidRDefault="00DA3CAE" w:rsidP="00662C06">
            <w:pPr>
              <w:rPr>
                <w:rFonts w:ascii="Times New Roman" w:eastAsia="나눔고딕"/>
              </w:rPr>
            </w:pPr>
            <w:r>
              <w:rPr>
                <w:rFonts w:ascii="Times New Roman" w:eastAsia="나눔고딕" w:hint="eastAsia"/>
              </w:rPr>
              <w:t>C</w:t>
            </w:r>
            <w:r>
              <w:rPr>
                <w:rFonts w:ascii="Times New Roman" w:eastAsia="나눔고딕"/>
              </w:rPr>
              <w:t xml:space="preserve">ONWIP </w:t>
            </w:r>
            <w:r w:rsidR="00662C06">
              <w:rPr>
                <w:rFonts w:ascii="Times New Roman" w:eastAsia="나눔고딕" w:hint="eastAsia"/>
              </w:rPr>
              <w:t>s</w:t>
            </w:r>
            <w:r w:rsidR="00662C06">
              <w:rPr>
                <w:rFonts w:ascii="Times New Roman" w:eastAsia="나눔고딕"/>
              </w:rPr>
              <w:t>ystem</w:t>
            </w:r>
            <w:r w:rsidR="00662C06">
              <w:rPr>
                <w:rFonts w:ascii="Times New Roman" w:eastAsia="나눔고딕" w:hint="eastAsia"/>
              </w:rPr>
              <w:t>의</w:t>
            </w:r>
            <w:r w:rsidR="00662C06">
              <w:rPr>
                <w:rFonts w:ascii="Times New Roman" w:eastAsia="나눔고딕" w:hint="eastAsia"/>
              </w:rPr>
              <w:t xml:space="preserve"> </w:t>
            </w:r>
            <w:r w:rsidR="00662C06">
              <w:rPr>
                <w:rFonts w:ascii="Times New Roman" w:eastAsia="나눔고딕"/>
              </w:rPr>
              <w:t>TH(w) =</w:t>
            </w:r>
            <w:r w:rsidR="00662C06">
              <w:rPr>
                <w:rFonts w:ascii="Times New Roman" w:eastAsia="나눔고딕" w:hint="eastAsia"/>
              </w:rPr>
              <w:t xml:space="preserve"> </w:t>
            </w:r>
            <m:oMath>
              <m:f>
                <m:fPr>
                  <m:ctrlPr>
                    <w:rPr>
                      <w:rFonts w:ascii="Cambria Math" w:eastAsia="나눔고딕" w:hAnsi="Cambria Math"/>
                    </w:rPr>
                  </m:ctrlPr>
                </m:fPr>
                <m:num>
                  <m:r>
                    <w:rPr>
                      <w:rFonts w:ascii="Cambria Math" w:eastAsia="나눔고딕" w:hAnsi="Cambria Math"/>
                    </w:rPr>
                    <m:t>w</m:t>
                  </m:r>
                </m:num>
                <m:den>
                  <m:r>
                    <w:rPr>
                      <w:rFonts w:ascii="Cambria Math" w:eastAsia="나눔고딕" w:hAnsi="Cambria Math"/>
                    </w:rPr>
                    <m:t>w+</m:t>
                  </m:r>
                  <m:sSub>
                    <m:sSubPr>
                      <m:ctrlPr>
                        <w:rPr>
                          <w:rFonts w:ascii="Cambria Math" w:eastAsia="나눔고딕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나눔고딕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나눔고딕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="나눔고딕" w:hAnsi="Cambria Math"/>
                    </w:rPr>
                    <m:t>-1</m:t>
                  </m:r>
                </m:den>
              </m:f>
              <m:r>
                <w:rPr>
                  <w:rFonts w:ascii="Cambria Math" w:eastAsia="나눔고딕" w:hAnsi="Cambria Math"/>
                </w:rPr>
                <m:t>*</m:t>
              </m:r>
              <m:sSub>
                <m:sSubPr>
                  <m:ctrlPr>
                    <w:rPr>
                      <w:rFonts w:ascii="Cambria Math" w:eastAsia="나눔고딕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나눔고딕" w:hAnsi="Cambria Math"/>
                    </w:rPr>
                    <m:t>r</m:t>
                  </m:r>
                </m:e>
                <m:sub>
                  <m:r>
                    <w:rPr>
                      <w:rFonts w:ascii="Cambria Math" w:eastAsia="나눔고딕" w:hAnsi="Cambria Math"/>
                    </w:rPr>
                    <m:t>b</m:t>
                  </m:r>
                </m:sub>
              </m:sSub>
            </m:oMath>
            <w:r w:rsidR="00662C06">
              <w:rPr>
                <w:rFonts w:ascii="Times New Roman" w:eastAsia="나눔고딕" w:hint="eastAsia"/>
              </w:rPr>
              <w:t xml:space="preserve"> </w:t>
            </w:r>
            <w:r w:rsidR="00662C06">
              <w:rPr>
                <w:rFonts w:ascii="Times New Roman" w:eastAsia="나눔고딕"/>
              </w:rPr>
              <w:t xml:space="preserve">= </w:t>
            </w:r>
            <m:oMath>
              <m:r>
                <m:rPr>
                  <m:sty m:val="p"/>
                </m:rPr>
                <w:rPr>
                  <w:rFonts w:ascii="Cambria Math" w:eastAsia="나눔고딕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eastAsia="나눔고딕" w:hAnsi="Cambria Math"/>
                    </w:rPr>
                  </m:ctrlPr>
                </m:fPr>
                <m:num>
                  <m:r>
                    <w:rPr>
                      <w:rFonts w:ascii="Cambria Math" w:eastAsia="나눔고딕" w:hAnsi="Cambria Math"/>
                    </w:rPr>
                    <m:t>w</m:t>
                  </m:r>
                </m:num>
                <m:den>
                  <m:r>
                    <w:rPr>
                      <w:rFonts w:ascii="Cambria Math" w:eastAsia="나눔고딕" w:hAnsi="Cambria Math"/>
                    </w:rPr>
                    <m:t>w+4</m:t>
                  </m:r>
                </m:den>
              </m:f>
            </m:oMath>
            <w:r w:rsidR="00662C06">
              <w:rPr>
                <w:rFonts w:ascii="Times New Roman" w:eastAsia="나눔고딕"/>
              </w:rPr>
              <w:t xml:space="preserve"> </w:t>
            </w:r>
          </w:p>
          <w:p w14:paraId="62C41553" w14:textId="411C02A7" w:rsidR="00607266" w:rsidRDefault="00662C06" w:rsidP="00662C06">
            <w:pPr>
              <w:rPr>
                <w:rFonts w:ascii="Times New Roman" w:eastAsia="나눔고딕"/>
              </w:rPr>
            </w:pPr>
            <w:r>
              <w:rPr>
                <w:rFonts w:ascii="Times New Roman" w:eastAsia="나눔고딕" w:hint="eastAsia"/>
              </w:rPr>
              <w:t>P</w:t>
            </w:r>
            <w:r>
              <w:rPr>
                <w:rFonts w:ascii="Times New Roman" w:eastAsia="나눔고딕"/>
              </w:rPr>
              <w:t>ush system</w:t>
            </w:r>
            <w:r>
              <w:rPr>
                <w:rFonts w:ascii="Times New Roman" w:eastAsia="나눔고딕" w:hint="eastAsia"/>
              </w:rPr>
              <w:t>의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/>
              </w:rPr>
              <w:t xml:space="preserve">WIP(TH) = </w:t>
            </w:r>
            <m:oMath>
              <m:r>
                <m:rPr>
                  <m:sty m:val="p"/>
                </m:rPr>
                <w:rPr>
                  <w:rFonts w:ascii="Cambria Math" w:eastAsia="나눔고딕" w:hAnsi="Cambria Math"/>
                </w:rPr>
                <m:t>5*</m:t>
              </m:r>
              <m:f>
                <m:fPr>
                  <m:ctrlPr>
                    <w:rPr>
                      <w:rFonts w:ascii="Cambria Math" w:eastAsia="나눔고딕" w:hAnsi="Cambria Math"/>
                    </w:rPr>
                  </m:ctrlPr>
                </m:fPr>
                <m:num>
                  <m:r>
                    <w:rPr>
                      <w:rFonts w:ascii="Cambria Math" w:eastAsia="나눔고딕" w:hAnsi="Cambria Math"/>
                    </w:rPr>
                    <m:t>u</m:t>
                  </m:r>
                </m:num>
                <m:den>
                  <m:r>
                    <w:rPr>
                      <w:rFonts w:ascii="Cambria Math" w:eastAsia="나눔고딕" w:hAnsi="Cambria Math"/>
                    </w:rPr>
                    <m:t>1-u</m:t>
                  </m:r>
                </m:den>
              </m:f>
              <m:r>
                <w:rPr>
                  <w:rFonts w:ascii="Cambria Math" w:eastAsia="나눔고딕" w:hAnsi="Cambria Math"/>
                </w:rPr>
                <m:t>=</m:t>
              </m:r>
              <m:r>
                <m:rPr>
                  <m:sty m:val="p"/>
                </m:rPr>
                <w:rPr>
                  <w:rFonts w:ascii="Cambria Math" w:eastAsia="나눔고딕" w:hAnsi="Cambria Math"/>
                </w:rPr>
                <m:t>5*</m:t>
              </m:r>
              <m:f>
                <m:fPr>
                  <m:ctrlPr>
                    <w:rPr>
                      <w:rFonts w:ascii="Cambria Math" w:eastAsia="나눔고딕" w:hAnsi="Cambria Math"/>
                    </w:rPr>
                  </m:ctrlPr>
                </m:fPr>
                <m:num>
                  <m:r>
                    <w:rPr>
                      <w:rFonts w:ascii="Cambria Math" w:eastAsia="나눔고딕" w:hAnsi="Cambria Math"/>
                    </w:rPr>
                    <m:t>TH</m:t>
                  </m:r>
                </m:num>
                <m:den>
                  <m:r>
                    <w:rPr>
                      <w:rFonts w:ascii="Cambria Math" w:eastAsia="나눔고딕" w:hAnsi="Cambria Math"/>
                    </w:rPr>
                    <m:t>1-TH</m:t>
                  </m:r>
                </m:den>
              </m:f>
            </m:oMath>
          </w:p>
          <w:p w14:paraId="548209CC" w14:textId="6864DEDD" w:rsidR="009225BD" w:rsidRDefault="00DA3CAE" w:rsidP="00662C06">
            <w:pPr>
              <w:rPr>
                <w:rFonts w:ascii="Times New Roman" w:eastAsia="나눔고딕"/>
              </w:rPr>
            </w:pPr>
            <w:r>
              <w:rPr>
                <w:rFonts w:ascii="Times New Roman" w:eastAsia="나눔고딕" w:hint="eastAsia"/>
              </w:rPr>
              <w:t>C</w:t>
            </w:r>
            <w:r>
              <w:rPr>
                <w:rFonts w:ascii="Times New Roman" w:eastAsia="나눔고딕"/>
              </w:rPr>
              <w:t>ONWIP</w:t>
            </w:r>
            <w:r w:rsidR="000E3F9F">
              <w:rPr>
                <w:rFonts w:ascii="Times New Roman" w:eastAsia="나눔고딕" w:hint="eastAsia"/>
              </w:rPr>
              <w:t>의</w:t>
            </w:r>
            <w:r w:rsidR="000E3F9F">
              <w:rPr>
                <w:rFonts w:ascii="Times New Roman" w:eastAsia="나눔고딕" w:hint="eastAsia"/>
              </w:rPr>
              <w:t xml:space="preserve"> </w:t>
            </w:r>
            <w:r w:rsidR="000E3F9F">
              <w:rPr>
                <w:rFonts w:ascii="Times New Roman" w:eastAsia="나눔고딕"/>
              </w:rPr>
              <w:t>TH</w:t>
            </w:r>
            <w:r w:rsidR="000E3F9F">
              <w:rPr>
                <w:rFonts w:ascii="Times New Roman" w:eastAsia="나눔고딕" w:hint="eastAsia"/>
              </w:rPr>
              <w:t>를</w:t>
            </w:r>
            <w:r w:rsidR="000E3F9F">
              <w:rPr>
                <w:rFonts w:ascii="Times New Roman" w:eastAsia="나눔고딕" w:hint="eastAsia"/>
              </w:rPr>
              <w:t xml:space="preserve"> </w:t>
            </w:r>
            <w:r w:rsidR="000E3F9F">
              <w:rPr>
                <w:rFonts w:ascii="Times New Roman" w:eastAsia="나눔고딕" w:hint="eastAsia"/>
              </w:rPr>
              <w:t>대입해보면</w:t>
            </w:r>
            <w:r w:rsidR="000E3F9F">
              <w:rPr>
                <w:rFonts w:ascii="Times New Roman" w:eastAsia="나눔고딕" w:hint="eastAsia"/>
              </w:rPr>
              <w:t xml:space="preserve"> </w:t>
            </w:r>
            <w:r w:rsidR="00662C06">
              <w:rPr>
                <w:rFonts w:ascii="Times New Roman" w:eastAsia="나눔고딕" w:hint="eastAsia"/>
              </w:rPr>
              <w:t>W</w:t>
            </w:r>
            <w:r w:rsidR="00662C06">
              <w:rPr>
                <w:rFonts w:ascii="Times New Roman" w:eastAsia="나눔고딕"/>
              </w:rPr>
              <w:t>IP(</w:t>
            </w:r>
            <m:oMath>
              <m:f>
                <m:fPr>
                  <m:ctrlPr>
                    <w:rPr>
                      <w:rFonts w:ascii="Cambria Math" w:eastAsia="나눔고딕" w:hAnsi="Cambria Math"/>
                    </w:rPr>
                  </m:ctrlPr>
                </m:fPr>
                <m:num>
                  <m:r>
                    <w:rPr>
                      <w:rFonts w:ascii="Cambria Math" w:eastAsia="나눔고딕" w:hAnsi="Cambria Math"/>
                    </w:rPr>
                    <m:t>w</m:t>
                  </m:r>
                </m:num>
                <m:den>
                  <m:r>
                    <w:rPr>
                      <w:rFonts w:ascii="Cambria Math" w:eastAsia="나눔고딕" w:hAnsi="Cambria Math"/>
                    </w:rPr>
                    <m:t>w+4</m:t>
                  </m:r>
                </m:den>
              </m:f>
              <m:r>
                <w:rPr>
                  <w:rFonts w:ascii="Cambria Math" w:eastAsia="나눔고딕" w:hAnsi="Cambria Math"/>
                </w:rPr>
                <m:t xml:space="preserve">) </m:t>
              </m:r>
            </m:oMath>
            <w:r w:rsidR="00662C06">
              <w:rPr>
                <w:rFonts w:ascii="Times New Roman" w:eastAsia="나눔고딕" w:hint="eastAsia"/>
              </w:rPr>
              <w:t>=</w:t>
            </w:r>
            <w:r w:rsidR="00662C06">
              <w:rPr>
                <w:rFonts w:ascii="Times New Roman" w:eastAsia="나눔고딕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eastAsia="나눔고딕" w:hAnsi="Cambria Math"/>
                </w:rPr>
                <m:t>5*</m:t>
              </m:r>
              <m:f>
                <m:fPr>
                  <m:ctrlPr>
                    <w:rPr>
                      <w:rFonts w:ascii="Cambria Math" w:eastAsia="나눔고딕" w:hAnsi="Cambria Math"/>
                    </w:rPr>
                  </m:ctrlPr>
                </m:fPr>
                <m:num>
                  <m:r>
                    <w:rPr>
                      <w:rFonts w:ascii="Cambria Math" w:eastAsia="나눔고딕" w:hAnsi="Cambria Math"/>
                    </w:rPr>
                    <m:t>w/(w+4)</m:t>
                  </m:r>
                </m:num>
                <m:den>
                  <m:r>
                    <w:rPr>
                      <w:rFonts w:ascii="Cambria Math" w:eastAsia="나눔고딕" w:hAnsi="Cambria Math"/>
                    </w:rPr>
                    <m:t>1-w/(w+4)</m:t>
                  </m:r>
                </m:den>
              </m:f>
            </m:oMath>
            <w:r w:rsidR="00662C06">
              <w:rPr>
                <w:rFonts w:ascii="Times New Roman" w:eastAsia="나눔고딕" w:hint="eastAsia"/>
              </w:rPr>
              <w:t xml:space="preserve"> =</w:t>
            </w:r>
            <w:r w:rsidR="00662C06">
              <w:rPr>
                <w:rFonts w:ascii="Times New Roman" w:eastAsia="나눔고딕"/>
              </w:rPr>
              <w:t xml:space="preserve"> </w:t>
            </w:r>
            <m:oMath>
              <m:f>
                <m:fPr>
                  <m:ctrlPr>
                    <w:rPr>
                      <w:rFonts w:ascii="Cambria Math" w:eastAsia="나눔고딕" w:hAnsi="Cambria Math"/>
                    </w:rPr>
                  </m:ctrlPr>
                </m:fPr>
                <m:num>
                  <m:r>
                    <w:rPr>
                      <w:rFonts w:ascii="Cambria Math" w:eastAsia="나눔고딕" w:hAnsi="Cambria Math"/>
                    </w:rPr>
                    <m:t>5w</m:t>
                  </m:r>
                </m:num>
                <m:den>
                  <m:r>
                    <w:rPr>
                      <w:rFonts w:ascii="Cambria Math" w:eastAsia="나눔고딕" w:hAnsi="Cambria Math"/>
                    </w:rPr>
                    <m:t>4</m:t>
                  </m:r>
                </m:den>
              </m:f>
            </m:oMath>
            <w:r w:rsidR="00662C06">
              <w:rPr>
                <w:rFonts w:ascii="Times New Roman" w:eastAsia="나눔고딕" w:hint="eastAsia"/>
              </w:rPr>
              <w:t>이</w:t>
            </w:r>
            <w:r w:rsidR="000E3F9F">
              <w:rPr>
                <w:rFonts w:ascii="Times New Roman" w:eastAsia="나눔고딕" w:hint="eastAsia"/>
              </w:rPr>
              <w:t>므로</w:t>
            </w:r>
            <w:r w:rsidR="000E3F9F">
              <w:rPr>
                <w:rFonts w:ascii="Times New Roman" w:eastAsia="나눔고딕" w:hint="eastAsia"/>
              </w:rPr>
              <w:t>,</w:t>
            </w:r>
            <w:r w:rsidR="000E3F9F">
              <w:rPr>
                <w:rFonts w:ascii="Times New Roman" w:eastAsia="나눔고딕"/>
              </w:rPr>
              <w:t xml:space="preserve"> </w:t>
            </w:r>
            <w:r w:rsidR="000E3F9F">
              <w:rPr>
                <w:rFonts w:ascii="Times New Roman" w:eastAsia="나눔고딕" w:hint="eastAsia"/>
              </w:rPr>
              <w:t>동일한</w:t>
            </w:r>
            <w:r w:rsidR="000E3F9F">
              <w:rPr>
                <w:rFonts w:ascii="Times New Roman" w:eastAsia="나눔고딕" w:hint="eastAsia"/>
              </w:rPr>
              <w:t xml:space="preserve"> </w:t>
            </w:r>
            <w:r w:rsidR="000E3F9F">
              <w:rPr>
                <w:rFonts w:ascii="Times New Roman" w:eastAsia="나눔고딕"/>
              </w:rPr>
              <w:t>TH</w:t>
            </w:r>
            <w:r w:rsidR="000E3F9F">
              <w:rPr>
                <w:rFonts w:ascii="Times New Roman" w:eastAsia="나눔고딕" w:hint="eastAsia"/>
              </w:rPr>
              <w:t xml:space="preserve"> </w:t>
            </w:r>
            <w:r w:rsidR="000E3F9F">
              <w:rPr>
                <w:rFonts w:ascii="Times New Roman" w:eastAsia="나눔고딕" w:hint="eastAsia"/>
              </w:rPr>
              <w:t>수준에서</w:t>
            </w:r>
            <w:r w:rsidR="000E3F9F">
              <w:rPr>
                <w:rFonts w:ascii="Times New Roman" w:eastAsia="나눔고딕" w:hint="eastAsia"/>
              </w:rPr>
              <w:t xml:space="preserve"> </w:t>
            </w:r>
            <w:r w:rsidR="00662C06">
              <w:rPr>
                <w:rFonts w:ascii="Times New Roman" w:eastAsia="나눔고딕"/>
              </w:rPr>
              <w:t>WIP level</w:t>
            </w:r>
            <w:r w:rsidR="000E3F9F">
              <w:rPr>
                <w:rFonts w:ascii="Times New Roman" w:eastAsia="나눔고딕" w:hint="eastAsia"/>
              </w:rPr>
              <w:t>이</w:t>
            </w:r>
            <w:r w:rsidR="000E3F9F"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/>
              </w:rPr>
              <w:t>CONWIP</w:t>
            </w:r>
            <w:r w:rsidR="00662C06">
              <w:rPr>
                <w:rFonts w:ascii="Times New Roman" w:eastAsia="나눔고딕"/>
              </w:rPr>
              <w:t xml:space="preserve"> system</w:t>
            </w:r>
            <w:r w:rsidR="00662C06">
              <w:rPr>
                <w:rFonts w:ascii="Times New Roman" w:eastAsia="나눔고딕" w:hint="eastAsia"/>
              </w:rPr>
              <w:t>에서</w:t>
            </w:r>
            <w:r w:rsidR="00662C06">
              <w:rPr>
                <w:rFonts w:ascii="Times New Roman" w:eastAsia="나눔고딕" w:hint="eastAsia"/>
              </w:rPr>
              <w:t xml:space="preserve"> </w:t>
            </w:r>
            <w:r w:rsidR="000E3F9F">
              <w:rPr>
                <w:rFonts w:ascii="Times New Roman" w:eastAsia="나눔고딕"/>
              </w:rPr>
              <w:t>Pull system</w:t>
            </w:r>
            <w:r w:rsidR="00662C06">
              <w:rPr>
                <w:rFonts w:ascii="Times New Roman" w:eastAsia="나눔고딕" w:hint="eastAsia"/>
              </w:rPr>
              <w:t>보다</w:t>
            </w:r>
            <w:r w:rsidR="00662C06">
              <w:rPr>
                <w:rFonts w:ascii="Times New Roman" w:eastAsia="나눔고딕" w:hint="eastAsia"/>
              </w:rPr>
              <w:t xml:space="preserve"> </w:t>
            </w:r>
            <w:r w:rsidR="00662C06">
              <w:rPr>
                <w:rFonts w:ascii="Times New Roman" w:eastAsia="나눔고딕" w:hint="eastAsia"/>
              </w:rPr>
              <w:t>항상</w:t>
            </w:r>
            <w:r w:rsidR="00662C06">
              <w:rPr>
                <w:rFonts w:ascii="Times New Roman" w:eastAsia="나눔고딕" w:hint="eastAsia"/>
              </w:rPr>
              <w:t xml:space="preserve"> </w:t>
            </w:r>
            <w:r w:rsidR="00662C06">
              <w:rPr>
                <w:rFonts w:ascii="Times New Roman" w:eastAsia="나눔고딕"/>
              </w:rPr>
              <w:t xml:space="preserve">25% </w:t>
            </w:r>
            <w:r w:rsidR="00662C06">
              <w:rPr>
                <w:rFonts w:ascii="Times New Roman" w:eastAsia="나눔고딕" w:hint="eastAsia"/>
              </w:rPr>
              <w:t>높</w:t>
            </w:r>
            <w:r w:rsidR="000E3F9F">
              <w:rPr>
                <w:rFonts w:ascii="Times New Roman" w:eastAsia="나눔고딕" w:hint="eastAsia"/>
              </w:rPr>
              <w:t>다는</w:t>
            </w:r>
            <w:r w:rsidR="000E3F9F">
              <w:rPr>
                <w:rFonts w:ascii="Times New Roman" w:eastAsia="나눔고딕" w:hint="eastAsia"/>
              </w:rPr>
              <w:t xml:space="preserve"> </w:t>
            </w:r>
            <w:r w:rsidR="000E3F9F">
              <w:rPr>
                <w:rFonts w:ascii="Times New Roman" w:eastAsia="나눔고딕" w:hint="eastAsia"/>
              </w:rPr>
              <w:t>것을</w:t>
            </w:r>
            <w:r w:rsidR="000E3F9F">
              <w:rPr>
                <w:rFonts w:ascii="Times New Roman" w:eastAsia="나눔고딕" w:hint="eastAsia"/>
              </w:rPr>
              <w:t xml:space="preserve"> </w:t>
            </w:r>
            <w:r w:rsidR="000E3F9F">
              <w:rPr>
                <w:rFonts w:ascii="Times New Roman" w:eastAsia="나눔고딕" w:hint="eastAsia"/>
              </w:rPr>
              <w:t>확인할</w:t>
            </w:r>
            <w:r w:rsidR="000E3F9F">
              <w:rPr>
                <w:rFonts w:ascii="Times New Roman" w:eastAsia="나눔고딕" w:hint="eastAsia"/>
              </w:rPr>
              <w:t xml:space="preserve"> </w:t>
            </w:r>
            <w:r w:rsidR="000E3F9F">
              <w:rPr>
                <w:rFonts w:ascii="Times New Roman" w:eastAsia="나눔고딕" w:hint="eastAsia"/>
              </w:rPr>
              <w:t>수</w:t>
            </w:r>
            <w:r w:rsidR="000E3F9F">
              <w:rPr>
                <w:rFonts w:ascii="Times New Roman" w:eastAsia="나눔고딕" w:hint="eastAsia"/>
              </w:rPr>
              <w:t xml:space="preserve"> </w:t>
            </w:r>
            <w:r w:rsidR="000E3F9F">
              <w:rPr>
                <w:rFonts w:ascii="Times New Roman" w:eastAsia="나눔고딕" w:hint="eastAsia"/>
              </w:rPr>
              <w:t>있</w:t>
            </w:r>
            <w:r w:rsidR="00662C06">
              <w:rPr>
                <w:rFonts w:ascii="Times New Roman" w:eastAsia="나눔고딕" w:hint="eastAsia"/>
              </w:rPr>
              <w:t>다</w:t>
            </w:r>
            <w:r w:rsidR="00662C06">
              <w:rPr>
                <w:rFonts w:ascii="Times New Roman" w:eastAsia="나눔고딕" w:hint="eastAsia"/>
              </w:rPr>
              <w:t>.</w:t>
            </w:r>
            <w:r w:rsidR="00662C06">
              <w:rPr>
                <w:rFonts w:ascii="Times New Roman" w:eastAsia="나눔고딕"/>
              </w:rPr>
              <w:t xml:space="preserve"> </w:t>
            </w:r>
          </w:p>
          <w:p w14:paraId="58663E61" w14:textId="77777777" w:rsidR="00050192" w:rsidRDefault="009225BD" w:rsidP="00662C06">
            <w:pPr>
              <w:rPr>
                <w:rFonts w:ascii="Times New Roman" w:eastAsia="나눔고딕"/>
              </w:rPr>
            </w:pPr>
            <w:r>
              <w:rPr>
                <w:rFonts w:ascii="Times New Roman" w:eastAsia="나눔고딕" w:hint="eastAsia"/>
              </w:rPr>
              <w:lastRenderedPageBreak/>
              <w:t>돌아가서</w:t>
            </w:r>
            <w:r>
              <w:rPr>
                <w:rFonts w:ascii="Times New Roman" w:eastAsia="나눔고딕" w:hint="eastAsia"/>
              </w:rPr>
              <w:t xml:space="preserve"> </w:t>
            </w:r>
            <w:r w:rsidR="00662C06">
              <w:rPr>
                <w:rFonts w:ascii="Times New Roman" w:eastAsia="나눔고딕"/>
              </w:rPr>
              <w:t>Profit function</w:t>
            </w:r>
            <w:r w:rsidR="00662C06">
              <w:rPr>
                <w:rFonts w:ascii="Times New Roman" w:eastAsia="나눔고딕" w:hint="eastAsia"/>
              </w:rPr>
              <w:t>을</w:t>
            </w:r>
            <w:r w:rsidR="00662C06">
              <w:rPr>
                <w:rFonts w:ascii="Times New Roman" w:eastAsia="나눔고딕" w:hint="eastAsia"/>
              </w:rPr>
              <w:t xml:space="preserve"> </w:t>
            </w:r>
            <w:r w:rsidR="00662C06">
              <w:rPr>
                <w:rFonts w:ascii="Times New Roman" w:eastAsia="나눔고딕" w:hint="eastAsia"/>
              </w:rPr>
              <w:t>보면</w:t>
            </w:r>
            <w:r w:rsidR="00050192">
              <w:rPr>
                <w:rFonts w:ascii="Times New Roman" w:eastAsia="나눔고딕" w:hint="eastAsia"/>
              </w:rPr>
              <w:t>,</w:t>
            </w:r>
          </w:p>
          <w:p w14:paraId="37AE006F" w14:textId="67C99F61" w:rsidR="00050192" w:rsidRPr="00050192" w:rsidRDefault="00DA3CAE" w:rsidP="00662C06">
            <w:pPr>
              <w:rPr>
                <w:rFonts w:ascii="Times New Roman" w:eastAsia="나눔고딕"/>
              </w:rPr>
            </w:pPr>
            <w:r>
              <w:rPr>
                <w:rFonts w:ascii="Times New Roman" w:eastAsia="나눔고딕"/>
              </w:rPr>
              <w:t>CONWIP</w:t>
            </w:r>
            <w:r w:rsidR="00050192">
              <w:rPr>
                <w:rFonts w:ascii="Times New Roman" w:eastAsia="나눔고딕"/>
              </w:rPr>
              <w:t xml:space="preserve"> system</w:t>
            </w:r>
            <w:r w:rsidR="00050192">
              <w:rPr>
                <w:rFonts w:ascii="Times New Roman" w:eastAsia="나눔고딕" w:hint="eastAsia"/>
              </w:rPr>
              <w:t>의</w:t>
            </w:r>
            <w:r w:rsidR="00050192">
              <w:rPr>
                <w:rFonts w:ascii="Times New Roman" w:eastAsia="나눔고딕" w:hint="eastAsia"/>
              </w:rPr>
              <w:t xml:space="preserve"> </w:t>
            </w:r>
            <w:r w:rsidR="00662C06">
              <w:rPr>
                <w:rFonts w:ascii="Times New Roman" w:eastAsia="나눔고딕" w:hint="eastAsia"/>
              </w:rPr>
              <w:t>P</w:t>
            </w:r>
            <w:r w:rsidR="00662C06">
              <w:rPr>
                <w:rFonts w:ascii="Times New Roman" w:eastAsia="나눔고딕"/>
              </w:rPr>
              <w:t xml:space="preserve">rofit(w) = </w:t>
            </w:r>
            <m:oMath>
              <m:r>
                <m:rPr>
                  <m:sty m:val="p"/>
                </m:rPr>
                <w:rPr>
                  <w:rFonts w:ascii="Cambria Math" w:eastAsia="나눔고딕" w:hAnsi="Cambria Math"/>
                </w:rPr>
                <m:t>p</m:t>
              </m:r>
              <m:r>
                <m:rPr>
                  <m:sty m:val="p"/>
                </m:rPr>
                <w:rPr>
                  <w:rFonts w:ascii="Cambria Math" w:eastAsia="MS Gothic" w:hAnsi="Cambria Math" w:cs="MS Gothic" w:hint="eastAsia"/>
                </w:rPr>
                <m:t>*</m:t>
              </m:r>
              <m:d>
                <m:dPr>
                  <m:ctrlPr>
                    <w:rPr>
                      <w:rFonts w:ascii="Cambria Math" w:eastAsia="나눔고딕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나눔고딕" w:hAnsi="Cambria Math"/>
                        </w:rPr>
                      </m:ctrlPr>
                    </m:fPr>
                    <m:num>
                      <m:r>
                        <w:rPr>
                          <w:rFonts w:ascii="Cambria Math" w:eastAsia="나눔고딕" w:hAnsi="Cambria Math"/>
                        </w:rPr>
                        <m:t>w</m:t>
                      </m:r>
                    </m:num>
                    <m:den>
                      <m:r>
                        <w:rPr>
                          <w:rFonts w:ascii="Cambria Math" w:eastAsia="나눔고딕" w:hAnsi="Cambria Math"/>
                        </w:rPr>
                        <m:t>w+4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eastAsia="나눔고딕" w:hAnsi="Cambria Math"/>
                </w:rPr>
                <m:t>-h</m:t>
              </m:r>
              <m:r>
                <m:rPr>
                  <m:sty m:val="p"/>
                </m:rPr>
                <w:rPr>
                  <w:rFonts w:ascii="Cambria Math" w:eastAsia="MS Gothic" w:hAnsi="Cambria Math" w:cs="MS Gothic" w:hint="eastAsia"/>
                </w:rPr>
                <m:t>*</m:t>
              </m:r>
              <m:r>
                <m:rPr>
                  <m:sty m:val="p"/>
                </m:rPr>
                <w:rPr>
                  <w:rFonts w:ascii="Cambria Math" w:eastAsia="나눔고딕" w:hAnsi="Cambria Math"/>
                </w:rPr>
                <m:t>w</m:t>
              </m:r>
            </m:oMath>
          </w:p>
          <w:p w14:paraId="30EDA078" w14:textId="16636136" w:rsidR="00662C06" w:rsidRPr="00050192" w:rsidRDefault="00662C06" w:rsidP="00662C06">
            <w:pPr>
              <w:rPr>
                <w:rFonts w:ascii="Times New Roman" w:eastAsia="나눔고딕"/>
              </w:rPr>
            </w:pPr>
            <w:r>
              <w:rPr>
                <w:rFonts w:ascii="Times New Roman" w:eastAsia="나눔고딕"/>
              </w:rPr>
              <w:t xml:space="preserve">Push </w:t>
            </w:r>
            <w:r w:rsidR="00674F7E">
              <w:rPr>
                <w:rFonts w:ascii="Times New Roman" w:eastAsia="나눔고딕"/>
              </w:rPr>
              <w:t>system</w:t>
            </w:r>
            <w:r w:rsidR="00050192">
              <w:rPr>
                <w:rFonts w:ascii="Times New Roman" w:eastAsia="나눔고딕" w:hint="eastAsia"/>
              </w:rPr>
              <w:t>의</w:t>
            </w:r>
            <w:r w:rsidR="00050192"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/>
              </w:rPr>
              <w:t xml:space="preserve">Profit(TH) = </w:t>
            </w:r>
            <m:oMath>
              <m:r>
                <m:rPr>
                  <m:sty m:val="p"/>
                </m:rPr>
                <w:rPr>
                  <w:rFonts w:ascii="Cambria Math" w:eastAsia="나눔고딕" w:hAnsi="Cambria Math"/>
                </w:rPr>
                <m:t>p*TH-h</m:t>
              </m:r>
              <m:d>
                <m:dPr>
                  <m:ctrlPr>
                    <w:rPr>
                      <w:rFonts w:ascii="Cambria Math" w:eastAsia="나눔고딕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나눔고딕" w:hAnsi="Cambria Math"/>
                        </w:rPr>
                      </m:ctrlPr>
                    </m:fPr>
                    <m:num>
                      <m:r>
                        <w:rPr>
                          <w:rFonts w:ascii="Cambria Math" w:eastAsia="나눔고딕" w:hAnsi="Cambria Math"/>
                        </w:rPr>
                        <m:t>5*TH</m:t>
                      </m:r>
                    </m:num>
                    <m:den>
                      <m:r>
                        <w:rPr>
                          <w:rFonts w:ascii="Cambria Math" w:eastAsia="나눔고딕" w:hAnsi="Cambria Math"/>
                        </w:rPr>
                        <m:t>1-TH</m:t>
                      </m:r>
                    </m:den>
                  </m:f>
                </m:e>
              </m:d>
            </m:oMath>
          </w:p>
          <w:p w14:paraId="43790B4C" w14:textId="77777777" w:rsidR="00662C06" w:rsidRPr="000C6CAE" w:rsidRDefault="00662C06" w:rsidP="00662C06">
            <w:pPr>
              <w:jc w:val="center"/>
              <w:rPr>
                <w:rFonts w:ascii="Times New Roman" w:eastAsia="나눔고딕"/>
                <w:iCs/>
              </w:rPr>
            </w:pPr>
            <w:r>
              <w:rPr>
                <w:rFonts w:ascii="Times New Roman" w:eastAsia="나눔고딕"/>
                <w:noProof/>
              </w:rPr>
              <w:drawing>
                <wp:inline distT="0" distB="0" distL="0" distR="0" wp14:anchorId="785C6FFE" wp14:editId="7B773516">
                  <wp:extent cx="3568700" cy="2066813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25" r="1033"/>
                          <a:stretch/>
                        </pic:blipFill>
                        <pic:spPr bwMode="auto">
                          <a:xfrm>
                            <a:off x="0" y="0"/>
                            <a:ext cx="3575838" cy="20709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5B339D4" w14:textId="195AD584" w:rsidR="00662C06" w:rsidRDefault="00AD6CA9" w:rsidP="00662C06">
            <w:pPr>
              <w:rPr>
                <w:rFonts w:ascii="Times New Roman" w:eastAsia="나눔고딕"/>
              </w:rPr>
            </w:pPr>
            <w:r w:rsidRPr="00AD6CA9">
              <w:rPr>
                <w:rFonts w:ascii="Times New Roman" w:eastAsia="나눔고딕"/>
              </w:rPr>
              <w:t>Profit</w:t>
            </w:r>
            <w:r>
              <w:rPr>
                <w:rFonts w:ascii="Times New Roman" w:eastAsia="나눔고딕" w:hint="eastAsia"/>
              </w:rPr>
              <w:t>을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그래프로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그리면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위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사진과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같다</w:t>
            </w:r>
            <w:r>
              <w:rPr>
                <w:rFonts w:ascii="Times New Roman" w:eastAsia="나눔고딕" w:hint="eastAsia"/>
              </w:rPr>
              <w:t>.</w:t>
            </w:r>
            <w:r>
              <w:rPr>
                <w:rFonts w:ascii="Times New Roman" w:eastAsia="나눔고딕"/>
              </w:rPr>
              <w:t xml:space="preserve"> </w:t>
            </w:r>
            <w:r w:rsidR="00F62363">
              <w:rPr>
                <w:rFonts w:ascii="Times New Roman" w:eastAsia="나눔고딕" w:hint="eastAsia"/>
              </w:rPr>
              <w:t>그래프를</w:t>
            </w:r>
            <w:r w:rsidR="00F62363">
              <w:rPr>
                <w:rFonts w:ascii="Times New Roman" w:eastAsia="나눔고딕" w:hint="eastAsia"/>
              </w:rPr>
              <w:t xml:space="preserve"> </w:t>
            </w:r>
            <w:r w:rsidR="00F62363">
              <w:rPr>
                <w:rFonts w:ascii="Times New Roman" w:eastAsia="나눔고딕" w:hint="eastAsia"/>
              </w:rPr>
              <w:t>살펴보면</w:t>
            </w:r>
            <w:r w:rsidR="00F62363">
              <w:rPr>
                <w:rFonts w:ascii="Times New Roman" w:eastAsia="나눔고딕" w:hint="eastAsia"/>
              </w:rPr>
              <w:t>,</w:t>
            </w:r>
            <w:r w:rsidR="00F62363">
              <w:rPr>
                <w:rFonts w:ascii="Times New Roman" w:eastAsia="나눔고딕"/>
              </w:rPr>
              <w:t xml:space="preserve"> </w:t>
            </w:r>
            <w:r w:rsidR="00662C06">
              <w:rPr>
                <w:rFonts w:ascii="Times New Roman" w:eastAsia="나눔고딕"/>
              </w:rPr>
              <w:t>Optimum</w:t>
            </w:r>
            <w:r w:rsidR="00662C06">
              <w:rPr>
                <w:rFonts w:ascii="Times New Roman" w:eastAsia="나눔고딕" w:hint="eastAsia"/>
              </w:rPr>
              <w:t>에서</w:t>
            </w:r>
            <w:r w:rsidR="00662C06">
              <w:rPr>
                <w:rFonts w:ascii="Times New Roman" w:eastAsia="나눔고딕" w:hint="eastAsia"/>
              </w:rPr>
              <w:t xml:space="preserve"> </w:t>
            </w:r>
            <w:r w:rsidR="00662C06">
              <w:rPr>
                <w:rFonts w:ascii="Times New Roman" w:eastAsia="나눔고딕" w:hint="eastAsia"/>
              </w:rPr>
              <w:t>벗어날수록</w:t>
            </w:r>
            <w:r w:rsidR="00662C06">
              <w:rPr>
                <w:rFonts w:ascii="Times New Roman" w:eastAsia="나눔고딕" w:hint="eastAsia"/>
              </w:rPr>
              <w:t xml:space="preserve"> </w:t>
            </w:r>
            <w:r w:rsidR="00662C06">
              <w:rPr>
                <w:rFonts w:ascii="Times New Roman" w:eastAsia="나눔고딕"/>
              </w:rPr>
              <w:t>Push</w:t>
            </w:r>
            <w:r w:rsidR="00674F7E">
              <w:rPr>
                <w:rFonts w:ascii="Times New Roman" w:eastAsia="나눔고딕"/>
              </w:rPr>
              <w:t xml:space="preserve"> system</w:t>
            </w:r>
            <w:r w:rsidR="00674F7E">
              <w:rPr>
                <w:rFonts w:ascii="Times New Roman" w:eastAsia="나눔고딕" w:hint="eastAsia"/>
              </w:rPr>
              <w:t>은</w:t>
            </w:r>
            <w:r w:rsidR="00662C06">
              <w:rPr>
                <w:rFonts w:ascii="Times New Roman" w:eastAsia="나눔고딕" w:hint="eastAsia"/>
              </w:rPr>
              <w:t xml:space="preserve"> </w:t>
            </w:r>
            <w:r w:rsidR="00662C06">
              <w:rPr>
                <w:rFonts w:ascii="Times New Roman" w:eastAsia="나눔고딕"/>
              </w:rPr>
              <w:t>linear</w:t>
            </w:r>
            <w:r w:rsidR="00F62363">
              <w:rPr>
                <w:rFonts w:ascii="Times New Roman" w:eastAsia="나눔고딕" w:hint="eastAsia"/>
              </w:rPr>
              <w:t>한</w:t>
            </w:r>
            <w:r w:rsidR="00662C06">
              <w:rPr>
                <w:rFonts w:ascii="Times New Roman" w:eastAsia="나눔고딕" w:hint="eastAsia"/>
              </w:rPr>
              <w:t xml:space="preserve"> </w:t>
            </w:r>
            <w:r w:rsidR="00662C06">
              <w:rPr>
                <w:rFonts w:ascii="Times New Roman" w:eastAsia="나눔고딕" w:hint="eastAsia"/>
              </w:rPr>
              <w:t>감소</w:t>
            </w:r>
            <w:r w:rsidR="00674F7E">
              <w:rPr>
                <w:rFonts w:ascii="Times New Roman" w:eastAsia="나눔고딕" w:hint="eastAsia"/>
              </w:rPr>
              <w:t>를</w:t>
            </w:r>
            <w:r w:rsidR="00674F7E">
              <w:rPr>
                <w:rFonts w:ascii="Times New Roman" w:eastAsia="나눔고딕" w:hint="eastAsia"/>
              </w:rPr>
              <w:t xml:space="preserve"> </w:t>
            </w:r>
            <w:r w:rsidR="00674F7E">
              <w:rPr>
                <w:rFonts w:ascii="Times New Roman" w:eastAsia="나눔고딕" w:hint="eastAsia"/>
              </w:rPr>
              <w:t>보이지</w:t>
            </w:r>
            <w:r w:rsidR="00662C06">
              <w:rPr>
                <w:rFonts w:ascii="Times New Roman" w:eastAsia="나눔고딕" w:hint="eastAsia"/>
              </w:rPr>
              <w:t>만</w:t>
            </w:r>
            <w:r w:rsidR="00662C06">
              <w:rPr>
                <w:rFonts w:ascii="Times New Roman" w:eastAsia="나눔고딕" w:hint="eastAsia"/>
              </w:rPr>
              <w:t xml:space="preserve"> C</w:t>
            </w:r>
            <w:r w:rsidR="00662C06">
              <w:rPr>
                <w:rFonts w:ascii="Times New Roman" w:eastAsia="나눔고딕"/>
              </w:rPr>
              <w:t>ONWIP</w:t>
            </w:r>
            <w:r w:rsidR="00674F7E">
              <w:rPr>
                <w:rFonts w:ascii="Times New Roman" w:eastAsia="나눔고딕"/>
              </w:rPr>
              <w:t xml:space="preserve"> </w:t>
            </w:r>
            <w:r w:rsidR="00674F7E">
              <w:rPr>
                <w:rFonts w:ascii="Times New Roman" w:eastAsia="나눔고딕" w:hint="eastAsia"/>
              </w:rPr>
              <w:t>은</w:t>
            </w:r>
            <w:r w:rsidR="00674F7E">
              <w:rPr>
                <w:rFonts w:ascii="Times New Roman" w:eastAsia="나눔고딕" w:hint="eastAsia"/>
              </w:rPr>
              <w:t xml:space="preserve"> </w:t>
            </w:r>
            <w:r w:rsidR="00674F7E">
              <w:rPr>
                <w:rFonts w:ascii="Times New Roman" w:eastAsia="나눔고딕" w:hint="eastAsia"/>
              </w:rPr>
              <w:t>보다</w:t>
            </w:r>
            <w:r w:rsidR="00674F7E">
              <w:rPr>
                <w:rFonts w:ascii="Times New Roman" w:eastAsia="나눔고딕" w:hint="eastAsia"/>
              </w:rPr>
              <w:t xml:space="preserve"> </w:t>
            </w:r>
            <w:r w:rsidR="00662C06">
              <w:rPr>
                <w:rFonts w:ascii="Times New Roman" w:eastAsia="나눔고딕" w:hint="eastAsia"/>
              </w:rPr>
              <w:t>완만하게</w:t>
            </w:r>
            <w:r w:rsidR="00662C06">
              <w:rPr>
                <w:rFonts w:ascii="Times New Roman" w:eastAsia="나눔고딕" w:hint="eastAsia"/>
              </w:rPr>
              <w:t xml:space="preserve"> </w:t>
            </w:r>
            <w:r w:rsidR="00662C06">
              <w:rPr>
                <w:rFonts w:ascii="Times New Roman" w:eastAsia="나눔고딕" w:hint="eastAsia"/>
              </w:rPr>
              <w:t>감소</w:t>
            </w:r>
            <w:r w:rsidR="00674F7E">
              <w:rPr>
                <w:rFonts w:ascii="Times New Roman" w:eastAsia="나눔고딕" w:hint="eastAsia"/>
              </w:rPr>
              <w:t>한다</w:t>
            </w:r>
            <w:r w:rsidR="00674F7E">
              <w:rPr>
                <w:rFonts w:ascii="Times New Roman" w:eastAsia="나눔고딕" w:hint="eastAsia"/>
              </w:rPr>
              <w:t>.</w:t>
            </w:r>
            <w:r w:rsidR="00674F7E">
              <w:rPr>
                <w:rFonts w:ascii="Times New Roman" w:eastAsia="나눔고딕"/>
              </w:rPr>
              <w:t xml:space="preserve"> </w:t>
            </w:r>
            <w:r w:rsidR="00674F7E">
              <w:rPr>
                <w:rFonts w:ascii="Times New Roman" w:eastAsia="나눔고딕" w:hint="eastAsia"/>
              </w:rPr>
              <w:t>즉</w:t>
            </w:r>
            <w:r w:rsidR="00674F7E">
              <w:rPr>
                <w:rFonts w:ascii="Times New Roman" w:eastAsia="나눔고딕" w:hint="eastAsia"/>
              </w:rPr>
              <w:t>,</w:t>
            </w:r>
            <w:r w:rsidR="00674F7E">
              <w:rPr>
                <w:rFonts w:ascii="Times New Roman" w:eastAsia="나눔고딕"/>
              </w:rPr>
              <w:t xml:space="preserve"> </w:t>
            </w:r>
            <w:r w:rsidR="00674F7E">
              <w:rPr>
                <w:rFonts w:ascii="Times New Roman" w:eastAsia="나눔고딕" w:hint="eastAsia"/>
              </w:rPr>
              <w:t>더</w:t>
            </w:r>
            <w:r w:rsidR="00674F7E">
              <w:rPr>
                <w:rFonts w:ascii="Times New Roman" w:eastAsia="나눔고딕" w:hint="eastAsia"/>
              </w:rPr>
              <w:t xml:space="preserve"> </w:t>
            </w:r>
            <w:r w:rsidR="00662C06">
              <w:rPr>
                <w:rFonts w:ascii="Times New Roman" w:eastAsia="나눔고딕"/>
              </w:rPr>
              <w:t>robust</w:t>
            </w:r>
            <w:r w:rsidR="00674F7E">
              <w:rPr>
                <w:rFonts w:ascii="Times New Roman" w:eastAsia="나눔고딕" w:hint="eastAsia"/>
              </w:rPr>
              <w:t>하다</w:t>
            </w:r>
            <w:r w:rsidR="00662C06">
              <w:rPr>
                <w:rFonts w:ascii="Times New Roman" w:eastAsia="나눔고딕" w:hint="eastAsia"/>
              </w:rPr>
              <w:t>.</w:t>
            </w:r>
            <w:r w:rsidR="00662C06">
              <w:rPr>
                <w:rFonts w:ascii="Times New Roman" w:eastAsia="나눔고딕"/>
              </w:rPr>
              <w:t xml:space="preserve"> </w:t>
            </w:r>
          </w:p>
          <w:p w14:paraId="22805E3B" w14:textId="77777777" w:rsidR="00116148" w:rsidRDefault="00116148" w:rsidP="00662C06">
            <w:pPr>
              <w:rPr>
                <w:rFonts w:ascii="Times New Roman" w:eastAsia="나눔고딕"/>
              </w:rPr>
            </w:pPr>
          </w:p>
          <w:p w14:paraId="31570FA7" w14:textId="693E2663" w:rsidR="00A875AC" w:rsidRPr="00A875AC" w:rsidRDefault="003B24BF" w:rsidP="00BA714A">
            <w:pPr>
              <w:rPr>
                <w:rFonts w:ascii="Times New Roman" w:eastAsia="나눔고딕"/>
              </w:rPr>
            </w:pPr>
            <w:r>
              <w:rPr>
                <w:rFonts w:ascii="Times New Roman" w:eastAsia="나눔고딕" w:hint="eastAsia"/>
              </w:rPr>
              <w:t>추가로</w:t>
            </w:r>
            <w:r>
              <w:rPr>
                <w:rFonts w:ascii="Times New Roman" w:eastAsia="나눔고딕" w:hint="eastAsia"/>
              </w:rPr>
              <w:t>,</w:t>
            </w:r>
            <w:r>
              <w:rPr>
                <w:rFonts w:ascii="Times New Roman" w:eastAsia="나눔고딕"/>
              </w:rPr>
              <w:t xml:space="preserve"> </w:t>
            </w:r>
            <w:r w:rsidR="00662C06">
              <w:rPr>
                <w:rFonts w:ascii="Times New Roman" w:eastAsia="나눔고딕"/>
              </w:rPr>
              <w:t>WIP</w:t>
            </w:r>
            <w:r w:rsidR="00662C06">
              <w:rPr>
                <w:rFonts w:ascii="Times New Roman" w:eastAsia="나눔고딕" w:hint="eastAsia"/>
              </w:rPr>
              <w:t>은</w:t>
            </w:r>
            <w:r w:rsidR="00662C06">
              <w:rPr>
                <w:rFonts w:ascii="Times New Roman" w:eastAsia="나눔고딕" w:hint="eastAsia"/>
              </w:rPr>
              <w:t xml:space="preserve"> </w:t>
            </w:r>
            <w:r w:rsidR="00116148">
              <w:rPr>
                <w:rFonts w:ascii="Times New Roman" w:eastAsia="나눔고딕" w:hint="eastAsia"/>
              </w:rPr>
              <w:t>직관적으로</w:t>
            </w:r>
            <w:r w:rsidR="00116148">
              <w:rPr>
                <w:rFonts w:ascii="Times New Roman" w:eastAsia="나눔고딕" w:hint="eastAsia"/>
              </w:rPr>
              <w:t xml:space="preserve"> </w:t>
            </w:r>
            <w:r w:rsidR="00662C06">
              <w:rPr>
                <w:rFonts w:ascii="Times New Roman" w:eastAsia="나눔고딕" w:hint="eastAsia"/>
              </w:rPr>
              <w:t>관찰</w:t>
            </w:r>
            <w:r w:rsidR="00116148">
              <w:rPr>
                <w:rFonts w:ascii="Times New Roman" w:eastAsia="나눔고딕" w:hint="eastAsia"/>
              </w:rPr>
              <w:t>이</w:t>
            </w:r>
            <w:r w:rsidR="00662C06">
              <w:rPr>
                <w:rFonts w:ascii="Times New Roman" w:eastAsia="나눔고딕" w:hint="eastAsia"/>
              </w:rPr>
              <w:t xml:space="preserve"> </w:t>
            </w:r>
            <w:r w:rsidR="00662C06">
              <w:rPr>
                <w:rFonts w:ascii="Times New Roman" w:eastAsia="나눔고딕" w:hint="eastAsia"/>
              </w:rPr>
              <w:t>가능하지만</w:t>
            </w:r>
            <w:r w:rsidR="00662C06">
              <w:rPr>
                <w:rFonts w:ascii="Times New Roman" w:eastAsia="나눔고딕" w:hint="eastAsia"/>
              </w:rPr>
              <w:t xml:space="preserve"> </w:t>
            </w:r>
            <w:r w:rsidR="00662C06">
              <w:rPr>
                <w:rFonts w:ascii="Times New Roman" w:eastAsia="나눔고딕"/>
              </w:rPr>
              <w:t>TH</w:t>
            </w:r>
            <w:r w:rsidR="00662C06">
              <w:rPr>
                <w:rFonts w:ascii="Times New Roman" w:eastAsia="나눔고딕" w:hint="eastAsia"/>
              </w:rPr>
              <w:t>는</w:t>
            </w:r>
            <w:r w:rsidR="00662C06">
              <w:rPr>
                <w:rFonts w:ascii="Times New Roman" w:eastAsia="나눔고딕" w:hint="eastAsia"/>
              </w:rPr>
              <w:t xml:space="preserve"> </w:t>
            </w:r>
            <w:r w:rsidR="006B4C4A">
              <w:rPr>
                <w:rFonts w:ascii="Times New Roman" w:eastAsia="나눔고딕" w:hint="eastAsia"/>
              </w:rPr>
              <w:t>비교적</w:t>
            </w:r>
            <w:r w:rsidR="006B4C4A">
              <w:rPr>
                <w:rFonts w:ascii="Times New Roman" w:eastAsia="나눔고딕" w:hint="eastAsia"/>
              </w:rPr>
              <w:t xml:space="preserve"> </w:t>
            </w:r>
            <w:r w:rsidR="00662C06">
              <w:rPr>
                <w:rFonts w:ascii="Times New Roman" w:eastAsia="나눔고딕" w:hint="eastAsia"/>
              </w:rPr>
              <w:t>관찰하기</w:t>
            </w:r>
            <w:r w:rsidR="00662C06">
              <w:rPr>
                <w:rFonts w:ascii="Times New Roman" w:eastAsia="나눔고딕" w:hint="eastAsia"/>
              </w:rPr>
              <w:t xml:space="preserve"> </w:t>
            </w:r>
            <w:r w:rsidR="00662C06">
              <w:rPr>
                <w:rFonts w:ascii="Times New Roman" w:eastAsia="나눔고딕" w:hint="eastAsia"/>
              </w:rPr>
              <w:t>어</w:t>
            </w:r>
            <w:r w:rsidR="00F25298">
              <w:rPr>
                <w:rFonts w:ascii="Times New Roman" w:eastAsia="나눔고딕" w:hint="eastAsia"/>
              </w:rPr>
              <w:t>렵다</w:t>
            </w:r>
            <w:r w:rsidR="00F25298">
              <w:rPr>
                <w:rFonts w:ascii="Times New Roman" w:eastAsia="나눔고딕" w:hint="eastAsia"/>
              </w:rPr>
              <w:t>.</w:t>
            </w:r>
            <w:r w:rsidR="00662C06">
              <w:rPr>
                <w:rFonts w:ascii="Times New Roman" w:eastAsia="나눔고딕"/>
              </w:rPr>
              <w:t xml:space="preserve"> </w:t>
            </w:r>
            <w:r w:rsidR="000D296E">
              <w:rPr>
                <w:rFonts w:ascii="Times New Roman" w:eastAsia="나눔고딕" w:hint="eastAsia"/>
              </w:rPr>
              <w:t>이</w:t>
            </w:r>
            <w:r w:rsidR="000D296E">
              <w:rPr>
                <w:rFonts w:ascii="Times New Roman" w:eastAsia="나눔고딕" w:hint="eastAsia"/>
              </w:rPr>
              <w:t xml:space="preserve"> </w:t>
            </w:r>
            <w:r w:rsidR="000D296E">
              <w:rPr>
                <w:rFonts w:ascii="Times New Roman" w:eastAsia="나눔고딕" w:hint="eastAsia"/>
              </w:rPr>
              <w:t>점에서</w:t>
            </w:r>
            <w:r w:rsidR="000D296E">
              <w:rPr>
                <w:rFonts w:ascii="Times New Roman" w:eastAsia="나눔고딕" w:hint="eastAsia"/>
              </w:rPr>
              <w:t>,</w:t>
            </w:r>
            <w:r w:rsidR="000D296E">
              <w:rPr>
                <w:rFonts w:ascii="Times New Roman" w:eastAsia="나눔고딕"/>
              </w:rPr>
              <w:t xml:space="preserve"> </w:t>
            </w:r>
            <w:r w:rsidR="00662C06">
              <w:rPr>
                <w:rFonts w:ascii="Times New Roman" w:eastAsia="나눔고딕"/>
              </w:rPr>
              <w:t xml:space="preserve">Pull </w:t>
            </w:r>
            <w:r w:rsidR="000D296E">
              <w:rPr>
                <w:rFonts w:ascii="Times New Roman" w:eastAsia="나눔고딕"/>
              </w:rPr>
              <w:t>system</w:t>
            </w:r>
            <w:r w:rsidR="000D296E">
              <w:rPr>
                <w:rFonts w:ascii="Times New Roman" w:eastAsia="나눔고딕" w:hint="eastAsia"/>
              </w:rPr>
              <w:t xml:space="preserve"> </w:t>
            </w:r>
            <w:r w:rsidR="000D296E">
              <w:rPr>
                <w:rFonts w:ascii="Times New Roman" w:eastAsia="나눔고딕" w:hint="eastAsia"/>
              </w:rPr>
              <w:t>은</w:t>
            </w:r>
            <w:r w:rsidR="00662C06">
              <w:rPr>
                <w:rFonts w:ascii="Times New Roman" w:eastAsia="나눔고딕" w:hint="eastAsia"/>
              </w:rPr>
              <w:t xml:space="preserve"> </w:t>
            </w:r>
            <w:r w:rsidR="00662C06">
              <w:rPr>
                <w:rFonts w:ascii="Times New Roman" w:eastAsia="나눔고딕"/>
              </w:rPr>
              <w:t>WIP</w:t>
            </w:r>
            <w:r w:rsidR="00662C06">
              <w:rPr>
                <w:rFonts w:ascii="Times New Roman" w:eastAsia="나눔고딕" w:hint="eastAsia"/>
              </w:rPr>
              <w:t>을</w:t>
            </w:r>
            <w:r w:rsidR="00662C06">
              <w:rPr>
                <w:rFonts w:ascii="Times New Roman" w:eastAsia="나눔고딕" w:hint="eastAsia"/>
              </w:rPr>
              <w:t xml:space="preserve"> </w:t>
            </w:r>
            <w:r w:rsidR="00662C06">
              <w:rPr>
                <w:rFonts w:ascii="Times New Roman" w:eastAsia="나눔고딕" w:hint="eastAsia"/>
              </w:rPr>
              <w:t>효율적으로</w:t>
            </w:r>
            <w:r w:rsidR="00662C06">
              <w:rPr>
                <w:rFonts w:ascii="Times New Roman" w:eastAsia="나눔고딕" w:hint="eastAsia"/>
              </w:rPr>
              <w:t xml:space="preserve"> </w:t>
            </w:r>
            <w:r w:rsidR="00662C06">
              <w:rPr>
                <w:rFonts w:ascii="Times New Roman" w:eastAsia="나눔고딕" w:hint="eastAsia"/>
              </w:rPr>
              <w:t>제한해서</w:t>
            </w:r>
            <w:r w:rsidR="00662C06">
              <w:rPr>
                <w:rFonts w:ascii="Times New Roman" w:eastAsia="나눔고딕" w:hint="eastAsia"/>
              </w:rPr>
              <w:t xml:space="preserve"> </w:t>
            </w:r>
            <w:r w:rsidR="00662C06">
              <w:rPr>
                <w:rFonts w:ascii="Times New Roman" w:eastAsia="나눔고딕"/>
              </w:rPr>
              <w:t>Optimum</w:t>
            </w:r>
            <w:r w:rsidR="00662C06">
              <w:rPr>
                <w:rFonts w:ascii="Times New Roman" w:eastAsia="나눔고딕" w:hint="eastAsia"/>
              </w:rPr>
              <w:t>에</w:t>
            </w:r>
            <w:r w:rsidR="00662C06">
              <w:rPr>
                <w:rFonts w:ascii="Times New Roman" w:eastAsia="나눔고딕" w:hint="eastAsia"/>
              </w:rPr>
              <w:t xml:space="preserve"> </w:t>
            </w:r>
            <w:r w:rsidR="00662C06">
              <w:rPr>
                <w:rFonts w:ascii="Times New Roman" w:eastAsia="나눔고딕" w:hint="eastAsia"/>
              </w:rPr>
              <w:t>도달하기</w:t>
            </w:r>
            <w:r w:rsidR="00662C06"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보다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쉬울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뿐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아니라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앞서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살펴본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강건성으로부터</w:t>
            </w:r>
            <w:r>
              <w:rPr>
                <w:rFonts w:ascii="Times New Roman" w:eastAsia="나눔고딕" w:hint="eastAsia"/>
              </w:rPr>
              <w:t xml:space="preserve"> </w:t>
            </w:r>
            <w:r w:rsidR="001379CF">
              <w:rPr>
                <w:rFonts w:ascii="Times New Roman" w:eastAsia="나눔고딕" w:hint="eastAsia"/>
              </w:rPr>
              <w:t>비용과</w:t>
            </w:r>
            <w:r w:rsidR="001379CF">
              <w:rPr>
                <w:rFonts w:ascii="Times New Roman" w:eastAsia="나눔고딕" w:hint="eastAsia"/>
              </w:rPr>
              <w:t xml:space="preserve"> </w:t>
            </w:r>
            <w:r w:rsidR="001379CF">
              <w:rPr>
                <w:rFonts w:ascii="Times New Roman" w:eastAsia="나눔고딕" w:hint="eastAsia"/>
              </w:rPr>
              <w:t>안정성</w:t>
            </w:r>
            <w:r w:rsidR="001379CF">
              <w:rPr>
                <w:rFonts w:ascii="Times New Roman" w:eastAsia="나눔고딕" w:hint="eastAsia"/>
              </w:rPr>
              <w:t xml:space="preserve"> </w:t>
            </w:r>
            <w:r w:rsidR="001379CF">
              <w:rPr>
                <w:rFonts w:ascii="Times New Roman" w:eastAsia="나눔고딕" w:hint="eastAsia"/>
              </w:rPr>
              <w:t>면에서</w:t>
            </w:r>
            <w:r w:rsidR="001379CF">
              <w:rPr>
                <w:rFonts w:ascii="Times New Roman" w:eastAsia="나눔고딕" w:hint="eastAsia"/>
              </w:rPr>
              <w:t xml:space="preserve"> </w:t>
            </w:r>
            <w:r w:rsidR="001379CF">
              <w:rPr>
                <w:rFonts w:ascii="Times New Roman" w:eastAsia="나눔고딕" w:hint="eastAsia"/>
              </w:rPr>
              <w:t>이점이</w:t>
            </w:r>
            <w:r w:rsidR="001379CF">
              <w:rPr>
                <w:rFonts w:ascii="Times New Roman" w:eastAsia="나눔고딕" w:hint="eastAsia"/>
              </w:rPr>
              <w:t xml:space="preserve"> </w:t>
            </w:r>
            <w:r w:rsidR="001379CF">
              <w:rPr>
                <w:rFonts w:ascii="Times New Roman" w:eastAsia="나눔고딕" w:hint="eastAsia"/>
              </w:rPr>
              <w:t>있다는</w:t>
            </w:r>
            <w:r w:rsidR="001379CF">
              <w:rPr>
                <w:rFonts w:ascii="Times New Roman" w:eastAsia="나눔고딕" w:hint="eastAsia"/>
              </w:rPr>
              <w:t xml:space="preserve"> p</w:t>
            </w:r>
            <w:r w:rsidR="001379CF">
              <w:rPr>
                <w:rFonts w:ascii="Times New Roman" w:eastAsia="나눔고딕"/>
              </w:rPr>
              <w:t>ractical result</w:t>
            </w:r>
            <w:r w:rsidR="001379CF">
              <w:rPr>
                <w:rFonts w:ascii="Times New Roman" w:eastAsia="나눔고딕" w:hint="eastAsia"/>
              </w:rPr>
              <w:t>를</w:t>
            </w:r>
            <w:r w:rsidR="001379CF">
              <w:rPr>
                <w:rFonts w:ascii="Times New Roman" w:eastAsia="나눔고딕" w:hint="eastAsia"/>
              </w:rPr>
              <w:t xml:space="preserve"> </w:t>
            </w:r>
            <w:r w:rsidR="001379CF">
              <w:rPr>
                <w:rFonts w:ascii="Times New Roman" w:eastAsia="나눔고딕" w:hint="eastAsia"/>
              </w:rPr>
              <w:t>도출할</w:t>
            </w:r>
            <w:r w:rsidR="001379CF">
              <w:rPr>
                <w:rFonts w:ascii="Times New Roman" w:eastAsia="나눔고딕" w:hint="eastAsia"/>
              </w:rPr>
              <w:t xml:space="preserve"> </w:t>
            </w:r>
            <w:r w:rsidR="001379CF">
              <w:rPr>
                <w:rFonts w:ascii="Times New Roman" w:eastAsia="나눔고딕" w:hint="eastAsia"/>
              </w:rPr>
              <w:t>수</w:t>
            </w:r>
            <w:r w:rsidR="001379CF">
              <w:rPr>
                <w:rFonts w:ascii="Times New Roman" w:eastAsia="나눔고딕" w:hint="eastAsia"/>
              </w:rPr>
              <w:t xml:space="preserve"> </w:t>
            </w:r>
            <w:r w:rsidR="001379CF">
              <w:rPr>
                <w:rFonts w:ascii="Times New Roman" w:eastAsia="나눔고딕" w:hint="eastAsia"/>
              </w:rPr>
              <w:t>있다</w:t>
            </w:r>
            <w:r w:rsidR="001379CF">
              <w:rPr>
                <w:rFonts w:ascii="Times New Roman" w:eastAsia="나눔고딕" w:hint="eastAsia"/>
              </w:rPr>
              <w:t>.</w:t>
            </w:r>
          </w:p>
        </w:tc>
      </w:tr>
    </w:tbl>
    <w:p w14:paraId="2A466437" w14:textId="77777777" w:rsidR="00163D77" w:rsidRPr="00A875AC" w:rsidRDefault="00163D77" w:rsidP="00124804">
      <w:pPr>
        <w:rPr>
          <w:rFonts w:ascii="Times New Roman" w:eastAsia="나눔고딕"/>
        </w:rPr>
      </w:pPr>
    </w:p>
    <w:sectPr w:rsidR="00163D77" w:rsidRPr="00A875AC">
      <w:headerReference w:type="default" r:id="rId16"/>
      <w:footerReference w:type="even" r:id="rId17"/>
      <w:footerReference w:type="default" r:id="rId18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B2E2FB" w14:textId="77777777" w:rsidR="006A04ED" w:rsidRDefault="006A04ED">
      <w:r>
        <w:separator/>
      </w:r>
    </w:p>
  </w:endnote>
  <w:endnote w:type="continuationSeparator" w:id="0">
    <w:p w14:paraId="19A883E4" w14:textId="77777777" w:rsidR="006A04ED" w:rsidRDefault="006A04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FA099B" w14:textId="77777777" w:rsidR="008F03E5" w:rsidRDefault="008F03E5" w:rsidP="007D614B">
    <w:pPr>
      <w:pStyle w:val="a6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4F4F6D61" w14:textId="77777777" w:rsidR="008F03E5" w:rsidRDefault="008F03E5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93280F" w14:textId="59E219CE" w:rsidR="008F03E5" w:rsidRDefault="008F03E5" w:rsidP="007D614B">
    <w:pPr>
      <w:pStyle w:val="a6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B43692">
      <w:rPr>
        <w:rStyle w:val="a7"/>
        <w:noProof/>
      </w:rPr>
      <w:t>1</w:t>
    </w:r>
    <w:r>
      <w:rPr>
        <w:rStyle w:val="a7"/>
      </w:rPr>
      <w:fldChar w:fldCharType="end"/>
    </w:r>
  </w:p>
  <w:p w14:paraId="0B74A9FC" w14:textId="46584AAE" w:rsidR="008F03E5" w:rsidRPr="006D5713" w:rsidRDefault="008F03E5" w:rsidP="0092439A">
    <w:pPr>
      <w:pStyle w:val="a6"/>
      <w:jc w:val="right"/>
      <w:rPr>
        <w:rFonts w:ascii="Times New Roman"/>
        <w:b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73D0CC" w14:textId="77777777" w:rsidR="006A04ED" w:rsidRDefault="006A04ED">
      <w:r>
        <w:separator/>
      </w:r>
    </w:p>
  </w:footnote>
  <w:footnote w:type="continuationSeparator" w:id="0">
    <w:p w14:paraId="00A812D8" w14:textId="77777777" w:rsidR="006A04ED" w:rsidRDefault="006A04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FAA110" w14:textId="5CCC589E" w:rsidR="008F03E5" w:rsidRDefault="0097452F" w:rsidP="00A02582">
    <w:pPr>
      <w:pStyle w:val="a5"/>
      <w:jc w:val="right"/>
      <w:rPr>
        <w:b/>
        <w:sz w:val="16"/>
        <w:szCs w:val="16"/>
      </w:rPr>
    </w:pPr>
    <w:r>
      <w:rPr>
        <w:rFonts w:hint="eastAsia"/>
        <w:b/>
        <w:sz w:val="16"/>
        <w:szCs w:val="16"/>
      </w:rPr>
      <w:t>2</w:t>
    </w:r>
    <w:r>
      <w:rPr>
        <w:b/>
        <w:sz w:val="16"/>
        <w:szCs w:val="16"/>
      </w:rPr>
      <w:t xml:space="preserve">019147019 </w:t>
    </w:r>
    <w:r>
      <w:rPr>
        <w:rFonts w:hint="eastAsia"/>
        <w:b/>
        <w:sz w:val="16"/>
        <w:szCs w:val="16"/>
      </w:rPr>
      <w:t>강세정</w:t>
    </w:r>
  </w:p>
  <w:p w14:paraId="06018FD9" w14:textId="77777777" w:rsidR="008F03E5" w:rsidRDefault="008F03E5" w:rsidP="00A02582">
    <w:pPr>
      <w:pStyle w:val="a5"/>
      <w:jc w:val="right"/>
      <w:rPr>
        <w:b/>
        <w:sz w:val="16"/>
        <w:szCs w:val="16"/>
      </w:rPr>
    </w:pPr>
  </w:p>
  <w:p w14:paraId="04F831AE" w14:textId="21B8ED77" w:rsidR="008F03E5" w:rsidRPr="006D5713" w:rsidRDefault="00124804" w:rsidP="00A02582">
    <w:pPr>
      <w:pStyle w:val="a5"/>
      <w:jc w:val="right"/>
      <w:rPr>
        <w:rFonts w:ascii="Times New Roman"/>
        <w:b/>
        <w:sz w:val="16"/>
        <w:szCs w:val="16"/>
      </w:rPr>
    </w:pPr>
    <w:r>
      <w:rPr>
        <w:rFonts w:ascii="Times New Roman"/>
        <w:b/>
        <w:sz w:val="16"/>
        <w:szCs w:val="16"/>
      </w:rPr>
      <w:t>AMS</w:t>
    </w:r>
    <w:r w:rsidR="009A3435">
      <w:rPr>
        <w:rFonts w:ascii="Times New Roman"/>
        <w:b/>
        <w:sz w:val="16"/>
        <w:szCs w:val="16"/>
      </w:rPr>
      <w:t xml:space="preserve"> 202</w:t>
    </w:r>
    <w:r w:rsidR="005A120F">
      <w:rPr>
        <w:rFonts w:ascii="Times New Roman"/>
        <w:b/>
        <w:sz w:val="16"/>
        <w:szCs w:val="16"/>
      </w:rPr>
      <w:t>3</w:t>
    </w:r>
    <w:r w:rsidR="004C470D" w:rsidRPr="004C470D">
      <w:rPr>
        <w:rFonts w:ascii="Times New Roman"/>
        <w:b/>
        <w:sz w:val="16"/>
        <w:szCs w:val="16"/>
      </w:rPr>
      <w:t xml:space="preserve"> – Experiment Material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1D7488"/>
    <w:multiLevelType w:val="hybridMultilevel"/>
    <w:tmpl w:val="AD6A70E4"/>
    <w:lvl w:ilvl="0" w:tplc="1456996A">
      <w:start w:val="1"/>
      <w:numFmt w:val="bullet"/>
      <w:lvlText w:val="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3B804E26"/>
    <w:multiLevelType w:val="multilevel"/>
    <w:tmpl w:val="DFF427D0"/>
    <w:lvl w:ilvl="0">
      <w:start w:val="1"/>
      <w:numFmt w:val="bullet"/>
      <w:lvlText w:val=""/>
      <w:lvlJc w:val="left"/>
      <w:pPr>
        <w:tabs>
          <w:tab w:val="num" w:pos="400"/>
        </w:tabs>
        <w:ind w:left="400" w:hanging="40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4FD73E55"/>
    <w:multiLevelType w:val="hybridMultilevel"/>
    <w:tmpl w:val="E27AFE7A"/>
    <w:lvl w:ilvl="0" w:tplc="04090001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54B66F5"/>
    <w:multiLevelType w:val="hybridMultilevel"/>
    <w:tmpl w:val="33B8749A"/>
    <w:lvl w:ilvl="0" w:tplc="04090001">
      <w:start w:val="1"/>
      <w:numFmt w:val="bullet"/>
      <w:lvlText w:val=""/>
      <w:lvlJc w:val="left"/>
      <w:pPr>
        <w:tabs>
          <w:tab w:val="num" w:pos="400"/>
        </w:tabs>
        <w:ind w:left="400" w:hanging="40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6A3E09C8"/>
    <w:multiLevelType w:val="hybridMultilevel"/>
    <w:tmpl w:val="DFF427D0"/>
    <w:lvl w:ilvl="0" w:tplc="04090001">
      <w:start w:val="1"/>
      <w:numFmt w:val="bullet"/>
      <w:lvlText w:val=""/>
      <w:lvlJc w:val="left"/>
      <w:pPr>
        <w:tabs>
          <w:tab w:val="num" w:pos="400"/>
        </w:tabs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6AAD2CF2"/>
    <w:multiLevelType w:val="hybridMultilevel"/>
    <w:tmpl w:val="0666C3FC"/>
    <w:lvl w:ilvl="0" w:tplc="04090003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6" w15:restartNumberingAfterBreak="0">
    <w:nsid w:val="703B4632"/>
    <w:multiLevelType w:val="hybridMultilevel"/>
    <w:tmpl w:val="D08C1E08"/>
    <w:lvl w:ilvl="0" w:tplc="363A95FA">
      <w:start w:val="2"/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Times New Roman" w:eastAsia="바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79AA3B4F"/>
    <w:multiLevelType w:val="hybridMultilevel"/>
    <w:tmpl w:val="3CFE57BE"/>
    <w:lvl w:ilvl="0" w:tplc="82DCD4A2">
      <w:start w:val="1"/>
      <w:numFmt w:val="bullet"/>
      <w:lvlText w:val="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200"/>
        </w:tabs>
        <w:ind w:left="1200" w:hanging="40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num w:numId="1" w16cid:durableId="1776704353">
    <w:abstractNumId w:val="7"/>
  </w:num>
  <w:num w:numId="2" w16cid:durableId="364717220">
    <w:abstractNumId w:val="6"/>
  </w:num>
  <w:num w:numId="3" w16cid:durableId="1580016692">
    <w:abstractNumId w:val="7"/>
  </w:num>
  <w:num w:numId="4" w16cid:durableId="1812167271">
    <w:abstractNumId w:val="2"/>
  </w:num>
  <w:num w:numId="5" w16cid:durableId="1278222233">
    <w:abstractNumId w:val="4"/>
  </w:num>
  <w:num w:numId="6" w16cid:durableId="187183001">
    <w:abstractNumId w:val="1"/>
  </w:num>
  <w:num w:numId="7" w16cid:durableId="1975598833">
    <w:abstractNumId w:val="3"/>
  </w:num>
  <w:num w:numId="8" w16cid:durableId="1753769427">
    <w:abstractNumId w:val="0"/>
  </w:num>
  <w:num w:numId="9" w16cid:durableId="12446697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3D77"/>
    <w:rsid w:val="00005EE4"/>
    <w:rsid w:val="00007D37"/>
    <w:rsid w:val="00013EFB"/>
    <w:rsid w:val="00017C0B"/>
    <w:rsid w:val="0002012E"/>
    <w:rsid w:val="000238F0"/>
    <w:rsid w:val="00030240"/>
    <w:rsid w:val="00037D76"/>
    <w:rsid w:val="00047267"/>
    <w:rsid w:val="00050192"/>
    <w:rsid w:val="000504C0"/>
    <w:rsid w:val="00053CEF"/>
    <w:rsid w:val="000621C0"/>
    <w:rsid w:val="00067C1A"/>
    <w:rsid w:val="00076437"/>
    <w:rsid w:val="00076893"/>
    <w:rsid w:val="0007731F"/>
    <w:rsid w:val="000839D6"/>
    <w:rsid w:val="00084446"/>
    <w:rsid w:val="00094C50"/>
    <w:rsid w:val="000D028D"/>
    <w:rsid w:val="000D296E"/>
    <w:rsid w:val="000D325D"/>
    <w:rsid w:val="000D3E13"/>
    <w:rsid w:val="000E3F9F"/>
    <w:rsid w:val="000E59EE"/>
    <w:rsid w:val="000F188B"/>
    <w:rsid w:val="00116148"/>
    <w:rsid w:val="0012124C"/>
    <w:rsid w:val="001247EA"/>
    <w:rsid w:val="00124804"/>
    <w:rsid w:val="00135DE4"/>
    <w:rsid w:val="00136B3F"/>
    <w:rsid w:val="001379CF"/>
    <w:rsid w:val="00144143"/>
    <w:rsid w:val="001511EF"/>
    <w:rsid w:val="00156DE1"/>
    <w:rsid w:val="00163D77"/>
    <w:rsid w:val="001774F4"/>
    <w:rsid w:val="001900D1"/>
    <w:rsid w:val="001908A4"/>
    <w:rsid w:val="001C01BE"/>
    <w:rsid w:val="001D5A24"/>
    <w:rsid w:val="00206CFD"/>
    <w:rsid w:val="00216F24"/>
    <w:rsid w:val="002217F9"/>
    <w:rsid w:val="00225F81"/>
    <w:rsid w:val="002708DD"/>
    <w:rsid w:val="002879B9"/>
    <w:rsid w:val="0029008B"/>
    <w:rsid w:val="002C442A"/>
    <w:rsid w:val="003050BD"/>
    <w:rsid w:val="0031337C"/>
    <w:rsid w:val="00316720"/>
    <w:rsid w:val="00324182"/>
    <w:rsid w:val="00335DF3"/>
    <w:rsid w:val="00346EAE"/>
    <w:rsid w:val="0035078D"/>
    <w:rsid w:val="0036464F"/>
    <w:rsid w:val="00371B6F"/>
    <w:rsid w:val="0038342A"/>
    <w:rsid w:val="00387952"/>
    <w:rsid w:val="003A5492"/>
    <w:rsid w:val="003B24BF"/>
    <w:rsid w:val="003B2648"/>
    <w:rsid w:val="003B3780"/>
    <w:rsid w:val="003C492A"/>
    <w:rsid w:val="003C75F4"/>
    <w:rsid w:val="003D69B1"/>
    <w:rsid w:val="003D75D2"/>
    <w:rsid w:val="003E29ED"/>
    <w:rsid w:val="003F3AF1"/>
    <w:rsid w:val="003F6EB9"/>
    <w:rsid w:val="00404D4D"/>
    <w:rsid w:val="00437850"/>
    <w:rsid w:val="004507E9"/>
    <w:rsid w:val="004557A3"/>
    <w:rsid w:val="00456CBD"/>
    <w:rsid w:val="004612B6"/>
    <w:rsid w:val="00461B47"/>
    <w:rsid w:val="004667AC"/>
    <w:rsid w:val="004819A6"/>
    <w:rsid w:val="0049155D"/>
    <w:rsid w:val="00494364"/>
    <w:rsid w:val="004974F8"/>
    <w:rsid w:val="004A1EFE"/>
    <w:rsid w:val="004C0533"/>
    <w:rsid w:val="004C470D"/>
    <w:rsid w:val="004C56BE"/>
    <w:rsid w:val="004E005A"/>
    <w:rsid w:val="004E22F8"/>
    <w:rsid w:val="00505D19"/>
    <w:rsid w:val="00530866"/>
    <w:rsid w:val="005319DF"/>
    <w:rsid w:val="00532E6F"/>
    <w:rsid w:val="005371B5"/>
    <w:rsid w:val="00541F9F"/>
    <w:rsid w:val="00542201"/>
    <w:rsid w:val="005845E3"/>
    <w:rsid w:val="005A120F"/>
    <w:rsid w:val="005A672E"/>
    <w:rsid w:val="005C3A51"/>
    <w:rsid w:val="005D343D"/>
    <w:rsid w:val="005E3547"/>
    <w:rsid w:val="005E571D"/>
    <w:rsid w:val="005F4B77"/>
    <w:rsid w:val="005F5FD6"/>
    <w:rsid w:val="00607266"/>
    <w:rsid w:val="00613C87"/>
    <w:rsid w:val="00614644"/>
    <w:rsid w:val="0064151E"/>
    <w:rsid w:val="00650F7A"/>
    <w:rsid w:val="0065508D"/>
    <w:rsid w:val="00656674"/>
    <w:rsid w:val="00662C06"/>
    <w:rsid w:val="00666D07"/>
    <w:rsid w:val="00674F7E"/>
    <w:rsid w:val="00675906"/>
    <w:rsid w:val="00694E1C"/>
    <w:rsid w:val="006A04ED"/>
    <w:rsid w:val="006B2AB0"/>
    <w:rsid w:val="006B4C4A"/>
    <w:rsid w:val="006C1BDE"/>
    <w:rsid w:val="006D5713"/>
    <w:rsid w:val="006E1F49"/>
    <w:rsid w:val="006E40D9"/>
    <w:rsid w:val="006F22F6"/>
    <w:rsid w:val="0071259B"/>
    <w:rsid w:val="00716697"/>
    <w:rsid w:val="00717A60"/>
    <w:rsid w:val="00774448"/>
    <w:rsid w:val="007843D6"/>
    <w:rsid w:val="0079404A"/>
    <w:rsid w:val="0079490E"/>
    <w:rsid w:val="00797884"/>
    <w:rsid w:val="007A7866"/>
    <w:rsid w:val="007D2399"/>
    <w:rsid w:val="007D49A7"/>
    <w:rsid w:val="007D614B"/>
    <w:rsid w:val="007E55BC"/>
    <w:rsid w:val="00817ABB"/>
    <w:rsid w:val="00833546"/>
    <w:rsid w:val="008337AE"/>
    <w:rsid w:val="0087429E"/>
    <w:rsid w:val="008765CE"/>
    <w:rsid w:val="008973B8"/>
    <w:rsid w:val="008A67C7"/>
    <w:rsid w:val="008C2CD3"/>
    <w:rsid w:val="008E52DF"/>
    <w:rsid w:val="008E5561"/>
    <w:rsid w:val="008F03E5"/>
    <w:rsid w:val="008F06E1"/>
    <w:rsid w:val="008F0C3E"/>
    <w:rsid w:val="008F3BF9"/>
    <w:rsid w:val="00903EB0"/>
    <w:rsid w:val="009225BD"/>
    <w:rsid w:val="0092439A"/>
    <w:rsid w:val="009355CB"/>
    <w:rsid w:val="00947EAF"/>
    <w:rsid w:val="009518F6"/>
    <w:rsid w:val="00955EE8"/>
    <w:rsid w:val="00962799"/>
    <w:rsid w:val="00972A15"/>
    <w:rsid w:val="0097452F"/>
    <w:rsid w:val="009A3435"/>
    <w:rsid w:val="009A4BE3"/>
    <w:rsid w:val="009A7154"/>
    <w:rsid w:val="009B6E48"/>
    <w:rsid w:val="009D4CB5"/>
    <w:rsid w:val="009D50A8"/>
    <w:rsid w:val="009D60D6"/>
    <w:rsid w:val="009E26FA"/>
    <w:rsid w:val="009F3A84"/>
    <w:rsid w:val="009F680E"/>
    <w:rsid w:val="009F6D4E"/>
    <w:rsid w:val="00A02582"/>
    <w:rsid w:val="00A12B6B"/>
    <w:rsid w:val="00A17283"/>
    <w:rsid w:val="00A221E1"/>
    <w:rsid w:val="00A32326"/>
    <w:rsid w:val="00A34291"/>
    <w:rsid w:val="00A40438"/>
    <w:rsid w:val="00A45EAE"/>
    <w:rsid w:val="00A5282D"/>
    <w:rsid w:val="00A52EB6"/>
    <w:rsid w:val="00A5393B"/>
    <w:rsid w:val="00A63075"/>
    <w:rsid w:val="00A73FDD"/>
    <w:rsid w:val="00A7608B"/>
    <w:rsid w:val="00A77F15"/>
    <w:rsid w:val="00A83032"/>
    <w:rsid w:val="00A875AC"/>
    <w:rsid w:val="00A935A2"/>
    <w:rsid w:val="00AA253C"/>
    <w:rsid w:val="00AD10DB"/>
    <w:rsid w:val="00AD6CA9"/>
    <w:rsid w:val="00B020A6"/>
    <w:rsid w:val="00B03560"/>
    <w:rsid w:val="00B04B11"/>
    <w:rsid w:val="00B221D9"/>
    <w:rsid w:val="00B25B63"/>
    <w:rsid w:val="00B33494"/>
    <w:rsid w:val="00B43692"/>
    <w:rsid w:val="00B44604"/>
    <w:rsid w:val="00B47930"/>
    <w:rsid w:val="00B549A5"/>
    <w:rsid w:val="00B576DB"/>
    <w:rsid w:val="00B61419"/>
    <w:rsid w:val="00B61779"/>
    <w:rsid w:val="00B65293"/>
    <w:rsid w:val="00B66148"/>
    <w:rsid w:val="00B734F1"/>
    <w:rsid w:val="00B740D5"/>
    <w:rsid w:val="00B76983"/>
    <w:rsid w:val="00B969A9"/>
    <w:rsid w:val="00B9700A"/>
    <w:rsid w:val="00BA40F7"/>
    <w:rsid w:val="00BA714A"/>
    <w:rsid w:val="00BB063D"/>
    <w:rsid w:val="00BB765E"/>
    <w:rsid w:val="00BC43B0"/>
    <w:rsid w:val="00BC4857"/>
    <w:rsid w:val="00BD2042"/>
    <w:rsid w:val="00BD6F31"/>
    <w:rsid w:val="00BE4ECA"/>
    <w:rsid w:val="00BF6F26"/>
    <w:rsid w:val="00C015E8"/>
    <w:rsid w:val="00C04264"/>
    <w:rsid w:val="00C04D6D"/>
    <w:rsid w:val="00C13FC5"/>
    <w:rsid w:val="00C15660"/>
    <w:rsid w:val="00C34F78"/>
    <w:rsid w:val="00C36A9D"/>
    <w:rsid w:val="00C412E2"/>
    <w:rsid w:val="00C657BA"/>
    <w:rsid w:val="00C74A35"/>
    <w:rsid w:val="00C763A2"/>
    <w:rsid w:val="00C83F78"/>
    <w:rsid w:val="00CA4137"/>
    <w:rsid w:val="00CB1964"/>
    <w:rsid w:val="00CB5554"/>
    <w:rsid w:val="00CC381E"/>
    <w:rsid w:val="00CC56C6"/>
    <w:rsid w:val="00CE009E"/>
    <w:rsid w:val="00CF217C"/>
    <w:rsid w:val="00CF6E15"/>
    <w:rsid w:val="00CF7F26"/>
    <w:rsid w:val="00D0336C"/>
    <w:rsid w:val="00D03495"/>
    <w:rsid w:val="00D10997"/>
    <w:rsid w:val="00D116B0"/>
    <w:rsid w:val="00D13732"/>
    <w:rsid w:val="00D246CD"/>
    <w:rsid w:val="00D346AE"/>
    <w:rsid w:val="00D47CA8"/>
    <w:rsid w:val="00D6442E"/>
    <w:rsid w:val="00D74D5F"/>
    <w:rsid w:val="00D80992"/>
    <w:rsid w:val="00D85F9B"/>
    <w:rsid w:val="00DA3CAE"/>
    <w:rsid w:val="00DB6B44"/>
    <w:rsid w:val="00DB6EB5"/>
    <w:rsid w:val="00DB7DCC"/>
    <w:rsid w:val="00DC7B9A"/>
    <w:rsid w:val="00DE7E8A"/>
    <w:rsid w:val="00E12173"/>
    <w:rsid w:val="00E31785"/>
    <w:rsid w:val="00E35CAC"/>
    <w:rsid w:val="00E40F4C"/>
    <w:rsid w:val="00E44008"/>
    <w:rsid w:val="00E53917"/>
    <w:rsid w:val="00E60BD9"/>
    <w:rsid w:val="00E60F5D"/>
    <w:rsid w:val="00E70078"/>
    <w:rsid w:val="00E7781F"/>
    <w:rsid w:val="00EA43B6"/>
    <w:rsid w:val="00EB3DDA"/>
    <w:rsid w:val="00EB644A"/>
    <w:rsid w:val="00EC5269"/>
    <w:rsid w:val="00ED213F"/>
    <w:rsid w:val="00ED7C4C"/>
    <w:rsid w:val="00EE0685"/>
    <w:rsid w:val="00EE1889"/>
    <w:rsid w:val="00EF631E"/>
    <w:rsid w:val="00F13783"/>
    <w:rsid w:val="00F25298"/>
    <w:rsid w:val="00F3177D"/>
    <w:rsid w:val="00F47320"/>
    <w:rsid w:val="00F53A16"/>
    <w:rsid w:val="00F62363"/>
    <w:rsid w:val="00F6378C"/>
    <w:rsid w:val="00F72073"/>
    <w:rsid w:val="00F731C9"/>
    <w:rsid w:val="00F824C3"/>
    <w:rsid w:val="00F95344"/>
    <w:rsid w:val="00FB0D7F"/>
    <w:rsid w:val="00FB49BD"/>
    <w:rsid w:val="00FC3F69"/>
    <w:rsid w:val="00FD2775"/>
    <w:rsid w:val="00FD439F"/>
    <w:rsid w:val="00FD60C9"/>
    <w:rsid w:val="00FF4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69258EB"/>
  <w15:chartTrackingRefBased/>
  <w15:docId w15:val="{1A68933B-EE4E-4E92-A031-6A2A0255C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63D77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Document Map"/>
    <w:basedOn w:val="a"/>
    <w:semiHidden/>
    <w:rsid w:val="00A02582"/>
    <w:pPr>
      <w:shd w:val="clear" w:color="auto" w:fill="000080"/>
    </w:pPr>
    <w:rPr>
      <w:rFonts w:ascii="Arial" w:eastAsia="돋움" w:hAnsi="Arial"/>
    </w:rPr>
  </w:style>
  <w:style w:type="paragraph" w:styleId="a5">
    <w:name w:val="header"/>
    <w:basedOn w:val="a"/>
    <w:rsid w:val="00A02582"/>
    <w:pPr>
      <w:tabs>
        <w:tab w:val="center" w:pos="4252"/>
        <w:tab w:val="right" w:pos="8504"/>
      </w:tabs>
      <w:snapToGrid w:val="0"/>
    </w:pPr>
  </w:style>
  <w:style w:type="paragraph" w:styleId="a6">
    <w:name w:val="footer"/>
    <w:basedOn w:val="a"/>
    <w:rsid w:val="00A02582"/>
    <w:pPr>
      <w:tabs>
        <w:tab w:val="center" w:pos="4252"/>
        <w:tab w:val="right" w:pos="8504"/>
      </w:tabs>
      <w:snapToGrid w:val="0"/>
    </w:pPr>
  </w:style>
  <w:style w:type="character" w:styleId="a7">
    <w:name w:val="page number"/>
    <w:basedOn w:val="a0"/>
    <w:rsid w:val="00A02582"/>
  </w:style>
  <w:style w:type="paragraph" w:styleId="a8">
    <w:name w:val="caption"/>
    <w:basedOn w:val="a"/>
    <w:next w:val="a"/>
    <w:qFormat/>
    <w:rsid w:val="00E40F4C"/>
    <w:rPr>
      <w:b/>
      <w:bCs/>
      <w:szCs w:val="20"/>
    </w:rPr>
  </w:style>
  <w:style w:type="character" w:styleId="a9">
    <w:name w:val="annotation reference"/>
    <w:rsid w:val="00C763A2"/>
    <w:rPr>
      <w:sz w:val="18"/>
      <w:szCs w:val="18"/>
    </w:rPr>
  </w:style>
  <w:style w:type="paragraph" w:styleId="aa">
    <w:name w:val="annotation text"/>
    <w:basedOn w:val="a"/>
    <w:link w:val="Char"/>
    <w:rsid w:val="00C763A2"/>
    <w:pPr>
      <w:jc w:val="left"/>
    </w:pPr>
  </w:style>
  <w:style w:type="character" w:customStyle="1" w:styleId="Char">
    <w:name w:val="메모 텍스트 Char"/>
    <w:link w:val="aa"/>
    <w:rsid w:val="00C763A2"/>
    <w:rPr>
      <w:rFonts w:ascii="바탕"/>
      <w:kern w:val="2"/>
      <w:szCs w:val="24"/>
    </w:rPr>
  </w:style>
  <w:style w:type="paragraph" w:styleId="ab">
    <w:name w:val="annotation subject"/>
    <w:basedOn w:val="aa"/>
    <w:next w:val="aa"/>
    <w:link w:val="Char0"/>
    <w:rsid w:val="00C763A2"/>
    <w:rPr>
      <w:b/>
      <w:bCs/>
    </w:rPr>
  </w:style>
  <w:style w:type="character" w:customStyle="1" w:styleId="Char0">
    <w:name w:val="메모 주제 Char"/>
    <w:link w:val="ab"/>
    <w:rsid w:val="00C763A2"/>
    <w:rPr>
      <w:rFonts w:ascii="바탕"/>
      <w:b/>
      <w:bCs/>
      <w:kern w:val="2"/>
      <w:szCs w:val="24"/>
    </w:rPr>
  </w:style>
  <w:style w:type="paragraph" w:styleId="ac">
    <w:name w:val="Balloon Text"/>
    <w:basedOn w:val="a"/>
    <w:link w:val="Char1"/>
    <w:rsid w:val="00C763A2"/>
    <w:rPr>
      <w:rFonts w:ascii="맑은 고딕" w:eastAsia="맑은 고딕" w:hAnsi="맑은 고딕"/>
      <w:sz w:val="18"/>
      <w:szCs w:val="18"/>
    </w:rPr>
  </w:style>
  <w:style w:type="character" w:customStyle="1" w:styleId="Char1">
    <w:name w:val="풍선 도움말 텍스트 Char"/>
    <w:link w:val="ac"/>
    <w:rsid w:val="00C763A2"/>
    <w:rPr>
      <w:rFonts w:ascii="맑은 고딕" w:eastAsia="맑은 고딕" w:hAnsi="맑은 고딕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86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90BFDD-5C55-48CC-87A6-289E49DF35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4</Pages>
  <Words>526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1</vt:lpstr>
    </vt:vector>
  </TitlesOfParts>
  <Company>Yonsei Univ.</Company>
  <LinksUpToDate>false</LinksUpToDate>
  <CharactersWithSpaces>3518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Dongmin Son</dc:creator>
  <cp:keywords/>
  <cp:lastModifiedBy>Kang Sejeong</cp:lastModifiedBy>
  <cp:revision>76</cp:revision>
  <cp:lastPrinted>2017-12-03T05:36:00Z</cp:lastPrinted>
  <dcterms:created xsi:type="dcterms:W3CDTF">2022-06-07T03:45:00Z</dcterms:created>
  <dcterms:modified xsi:type="dcterms:W3CDTF">2023-06-23T01:31:00Z</dcterms:modified>
</cp:coreProperties>
</file>