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533" w:rsidRPr="00642E46" w:rsidRDefault="009D0533" w:rsidP="009D0533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9D0533" w:rsidRPr="00642E46" w:rsidRDefault="009D0533" w:rsidP="009D0533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9D0533" w:rsidRPr="00642E46" w:rsidRDefault="009D0533" w:rsidP="009D053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9D0533" w:rsidRPr="00642E46" w:rsidRDefault="009D0533" w:rsidP="009D0533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9D0533" w:rsidRPr="00642E46" w:rsidRDefault="009D0533" w:rsidP="009D0533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9D0533" w:rsidRPr="00642E46" w:rsidTr="000E2758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Т.Н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9D0533" w:rsidRPr="00642E46" w:rsidTr="000E27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9D0533" w:rsidRDefault="009D0533" w:rsidP="009D053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D0533" w:rsidRPr="00642E46" w:rsidRDefault="009D0533" w:rsidP="009D0533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D0533" w:rsidRPr="00642E46" w:rsidRDefault="009D0533" w:rsidP="009D0533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№6</w:t>
      </w:r>
    </w:p>
    <w:p w:rsidR="009D0533" w:rsidRPr="00D0715D" w:rsidRDefault="009D0533" w:rsidP="009D0533">
      <w:pPr>
        <w:widowControl w:val="0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РАЗРАБОТКА МИКРОКОНТРОЛЛЕРНОЙ СИСТЕМЫ С ИСПОЛЬЗОВАНИЕМ ТАЙМЕРОВ</w:t>
      </w:r>
    </w:p>
    <w:p w:rsidR="009D0533" w:rsidRPr="00642E46" w:rsidRDefault="009D0533" w:rsidP="009D0533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D0533" w:rsidRPr="00642E46" w:rsidRDefault="009D0533" w:rsidP="009D0533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МИКРОКОНТРОЛЛЕРНЫЕ СИСТЕМЫ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9D0533" w:rsidRPr="00642E46" w:rsidTr="000E2758">
        <w:trPr>
          <w:trHeight w:val="340"/>
        </w:trPr>
        <w:tc>
          <w:tcPr>
            <w:tcW w:w="9777" w:type="dxa"/>
            <w:gridSpan w:val="2"/>
          </w:tcPr>
          <w:p w:rsidR="009D0533" w:rsidRPr="00642E46" w:rsidRDefault="009D0533" w:rsidP="000E2758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9D0533" w:rsidRPr="00642E46" w:rsidTr="000E2758">
              <w:tc>
                <w:tcPr>
                  <w:tcW w:w="2167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9D0533" w:rsidRPr="00642E46" w:rsidTr="000E2758">
              <w:tc>
                <w:tcPr>
                  <w:tcW w:w="2167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9D0533" w:rsidRPr="00642E46" w:rsidRDefault="009D0533" w:rsidP="000E2758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9D0533" w:rsidRPr="00642E46" w:rsidRDefault="009D0533" w:rsidP="000E2758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9D0533" w:rsidRPr="00642E46" w:rsidTr="000E2758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9D0533" w:rsidRPr="00642E46" w:rsidRDefault="009D0533" w:rsidP="000E2758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9D0533" w:rsidRPr="00642E46" w:rsidRDefault="009D0533" w:rsidP="009D053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9D0533" w:rsidRDefault="009D0533" w:rsidP="009D053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D0533" w:rsidRPr="00642E46" w:rsidRDefault="009D0533" w:rsidP="009D053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D0533" w:rsidRPr="00642E46" w:rsidRDefault="009D0533" w:rsidP="009D053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D0533" w:rsidRPr="00642E46" w:rsidRDefault="009D0533" w:rsidP="009D053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D0533" w:rsidRPr="00642E46" w:rsidRDefault="009D0533" w:rsidP="009D053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D0533" w:rsidRPr="00642E46" w:rsidRDefault="009D0533" w:rsidP="009D0533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D0533" w:rsidRPr="00642E46" w:rsidRDefault="009D0533" w:rsidP="009D053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9D0533" w:rsidRPr="00642E46" w:rsidRDefault="009D0533" w:rsidP="009D0533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9D0533" w:rsidRDefault="009D0533" w:rsidP="009D053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изучение принципов работ</w:t>
      </w:r>
      <w:r>
        <w:rPr>
          <w:rFonts w:ascii="Times New Roman" w:hAnsi="Times New Roman" w:cs="Times New Roman"/>
          <w:sz w:val="28"/>
        </w:rPr>
        <w:t xml:space="preserve">ы таймеров и системы прерываний </w:t>
      </w:r>
      <w:r w:rsidRPr="009D0533">
        <w:rPr>
          <w:rFonts w:ascii="Times New Roman" w:hAnsi="Times New Roman" w:cs="Times New Roman"/>
          <w:sz w:val="28"/>
        </w:rPr>
        <w:t>микроконтроллера; приобретение навыков разработки микроконтроллерных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систем, использующих таймеры.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по работе: </w:t>
      </w:r>
    </w:p>
    <w:p w:rsidR="009D0533" w:rsidRP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D0533">
        <w:rPr>
          <w:rFonts w:ascii="Times New Roman" w:hAnsi="Times New Roman" w:cs="Times New Roman"/>
          <w:sz w:val="28"/>
        </w:rPr>
        <w:t>Требуется разработать микроконтроллерную систему «Секундомер»,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 xml:space="preserve">включающую в себя микроконтроллер семейства MCS-51, ЖКИ и одну </w:t>
      </w:r>
      <w:r w:rsidR="00036E4F">
        <w:rPr>
          <w:rFonts w:ascii="Times New Roman" w:hAnsi="Times New Roman" w:cs="Times New Roman"/>
          <w:sz w:val="28"/>
        </w:rPr>
        <w:t>кнопку</w:t>
      </w:r>
      <w:r w:rsidRPr="009D0533">
        <w:rPr>
          <w:rFonts w:ascii="Times New Roman" w:hAnsi="Times New Roman" w:cs="Times New Roman"/>
          <w:sz w:val="28"/>
        </w:rPr>
        <w:t>.</w:t>
      </w:r>
    </w:p>
    <w:p w:rsidR="009D0533" w:rsidRP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D0533">
        <w:rPr>
          <w:rFonts w:ascii="Times New Roman" w:hAnsi="Times New Roman" w:cs="Times New Roman"/>
          <w:sz w:val="28"/>
        </w:rPr>
        <w:t xml:space="preserve">При включении системы на первой </w:t>
      </w:r>
      <w:r>
        <w:rPr>
          <w:rFonts w:ascii="Times New Roman" w:hAnsi="Times New Roman" w:cs="Times New Roman"/>
          <w:sz w:val="28"/>
        </w:rPr>
        <w:t xml:space="preserve">строке ЖКИ выводится ФИО автора </w:t>
      </w:r>
      <w:r w:rsidRPr="009D0533">
        <w:rPr>
          <w:rFonts w:ascii="Times New Roman" w:hAnsi="Times New Roman" w:cs="Times New Roman"/>
          <w:sz w:val="28"/>
        </w:rPr>
        <w:t>работы. При наступлении события «Старт» запускается секундомер, при этом на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второй строке появляется курсор в виде мигающего черного прямоугольника. При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наступлении события «Стоп» останавливается секундомер, при этом на второй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строке гаснет курсор и выводится измеренное время с точностью до сотен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микросекунд.</w:t>
      </w:r>
    </w:p>
    <w:p w:rsidR="009D0533" w:rsidRP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D0533"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</w:rPr>
        <w:t>таблице 1</w:t>
      </w:r>
      <w:r w:rsidRPr="009D0533">
        <w:rPr>
          <w:rFonts w:ascii="Times New Roman" w:hAnsi="Times New Roman" w:cs="Times New Roman"/>
          <w:sz w:val="28"/>
        </w:rPr>
        <w:t xml:space="preserve"> ук</w:t>
      </w:r>
      <w:r>
        <w:rPr>
          <w:rFonts w:ascii="Times New Roman" w:hAnsi="Times New Roman" w:cs="Times New Roman"/>
          <w:sz w:val="28"/>
        </w:rPr>
        <w:t xml:space="preserve">азан таймер, который необходимо </w:t>
      </w:r>
      <w:r w:rsidRPr="009D0533">
        <w:rPr>
          <w:rFonts w:ascii="Times New Roman" w:hAnsi="Times New Roman" w:cs="Times New Roman"/>
          <w:sz w:val="28"/>
        </w:rPr>
        <w:t>использовать, максимальное время, н</w:t>
      </w:r>
      <w:r>
        <w:rPr>
          <w:rFonts w:ascii="Times New Roman" w:hAnsi="Times New Roman" w:cs="Times New Roman"/>
          <w:sz w:val="28"/>
        </w:rPr>
        <w:t xml:space="preserve">а которое должен быть рассчитан </w:t>
      </w:r>
      <w:r w:rsidRPr="009D0533">
        <w:rPr>
          <w:rFonts w:ascii="Times New Roman" w:hAnsi="Times New Roman" w:cs="Times New Roman"/>
          <w:sz w:val="28"/>
        </w:rPr>
        <w:t>секундомер, и внешние прерывания, с которыми нужно связать события «Старт»</w:t>
      </w:r>
      <w:r>
        <w:rPr>
          <w:rFonts w:ascii="Times New Roman" w:hAnsi="Times New Roman" w:cs="Times New Roman"/>
          <w:sz w:val="28"/>
        </w:rPr>
        <w:t xml:space="preserve"> </w:t>
      </w:r>
      <w:r w:rsidRPr="009D0533">
        <w:rPr>
          <w:rFonts w:ascii="Times New Roman" w:hAnsi="Times New Roman" w:cs="Times New Roman"/>
          <w:sz w:val="28"/>
        </w:rPr>
        <w:t>и «Стоп». Выводы, через которые</w:t>
      </w:r>
      <w:r>
        <w:rPr>
          <w:rFonts w:ascii="Times New Roman" w:hAnsi="Times New Roman" w:cs="Times New Roman"/>
          <w:sz w:val="28"/>
        </w:rPr>
        <w:t xml:space="preserve"> к МК требуется подключить ЖКИ, </w:t>
      </w:r>
      <w:r w:rsidRPr="009D0533">
        <w:rPr>
          <w:rFonts w:ascii="Times New Roman" w:hAnsi="Times New Roman" w:cs="Times New Roman"/>
          <w:sz w:val="28"/>
        </w:rPr>
        <w:t>определяются вариантом подключения, указанным в работе 3</w:t>
      </w:r>
      <w:r>
        <w:rPr>
          <w:rFonts w:ascii="Times New Roman" w:hAnsi="Times New Roman" w:cs="Times New Roman"/>
          <w:sz w:val="28"/>
        </w:rPr>
        <w:t>, и приведены в таблице 2</w:t>
      </w:r>
      <w:r w:rsidRPr="009D0533">
        <w:rPr>
          <w:rFonts w:ascii="Times New Roman" w:hAnsi="Times New Roman" w:cs="Times New Roman"/>
          <w:sz w:val="28"/>
        </w:rPr>
        <w:t>.</w:t>
      </w:r>
    </w:p>
    <w:p w:rsidR="009D0533" w:rsidRDefault="009D0533" w:rsidP="009D0533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Данные для таймера по варианту 4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2764"/>
        <w:gridCol w:w="1906"/>
        <w:gridCol w:w="1557"/>
        <w:gridCol w:w="1733"/>
        <w:gridCol w:w="1385"/>
      </w:tblGrid>
      <w:tr w:rsidR="009D0533" w:rsidTr="009D0533">
        <w:trPr>
          <w:trHeight w:val="317"/>
          <w:jc w:val="center"/>
        </w:trPr>
        <w:tc>
          <w:tcPr>
            <w:tcW w:w="1479" w:type="pct"/>
            <w:vAlign w:val="center"/>
          </w:tcPr>
          <w:p w:rsid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Номер варианта</w:t>
            </w:r>
          </w:p>
        </w:tc>
        <w:tc>
          <w:tcPr>
            <w:tcW w:w="1020" w:type="pct"/>
            <w:vAlign w:val="center"/>
          </w:tcPr>
          <w:p w:rsid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Таймер</w:t>
            </w:r>
          </w:p>
        </w:tc>
        <w:tc>
          <w:tcPr>
            <w:tcW w:w="833" w:type="pct"/>
            <w:vAlign w:val="center"/>
          </w:tcPr>
          <w:p w:rsidR="009D0533" w:rsidRP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sz w:val="28"/>
                <w:vertAlign w:val="subscript"/>
                <w:lang w:val="en-US"/>
              </w:rPr>
              <w:t>max</w:t>
            </w:r>
            <w:proofErr w:type="spellEnd"/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</w:rPr>
              <w:t>с</w:t>
            </w:r>
          </w:p>
        </w:tc>
        <w:tc>
          <w:tcPr>
            <w:tcW w:w="927" w:type="pct"/>
            <w:vAlign w:val="center"/>
          </w:tcPr>
          <w:p w:rsid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Старт</w:t>
            </w:r>
          </w:p>
        </w:tc>
        <w:tc>
          <w:tcPr>
            <w:tcW w:w="741" w:type="pct"/>
            <w:vAlign w:val="center"/>
          </w:tcPr>
          <w:p w:rsid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Стоп</w:t>
            </w:r>
          </w:p>
        </w:tc>
      </w:tr>
      <w:tr w:rsidR="009D0533" w:rsidTr="009D0533">
        <w:trPr>
          <w:trHeight w:val="317"/>
          <w:jc w:val="center"/>
        </w:trPr>
        <w:tc>
          <w:tcPr>
            <w:tcW w:w="1479" w:type="pct"/>
            <w:vAlign w:val="center"/>
          </w:tcPr>
          <w:p w:rsid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020" w:type="pct"/>
            <w:vAlign w:val="center"/>
          </w:tcPr>
          <w:p w:rsidR="009D0533" w:rsidRP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833" w:type="pct"/>
            <w:vAlign w:val="center"/>
          </w:tcPr>
          <w:p w:rsid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927" w:type="pct"/>
            <w:vAlign w:val="center"/>
          </w:tcPr>
          <w:p w:rsidR="009D0533" w:rsidRP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INT1</w:t>
            </w:r>
          </w:p>
        </w:tc>
        <w:tc>
          <w:tcPr>
            <w:tcW w:w="741" w:type="pct"/>
            <w:vAlign w:val="center"/>
          </w:tcPr>
          <w:p w:rsidR="009D0533" w:rsidRPr="009D0533" w:rsidRDefault="009D0533" w:rsidP="009D053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INT1</w:t>
            </w:r>
          </w:p>
        </w:tc>
      </w:tr>
    </w:tbl>
    <w:p w:rsidR="009D0533" w:rsidRDefault="009D0533" w:rsidP="009D053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</w:rPr>
      </w:pPr>
    </w:p>
    <w:p w:rsidR="009D0533" w:rsidRDefault="009D0533" w:rsidP="009D0533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2 – Данные для работы ЖКИ по варианту 4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948"/>
        <w:gridCol w:w="1947"/>
        <w:gridCol w:w="1947"/>
        <w:gridCol w:w="3503"/>
      </w:tblGrid>
      <w:tr w:rsidR="007F7A2E" w:rsidTr="007F7A2E">
        <w:tc>
          <w:tcPr>
            <w:tcW w:w="3125" w:type="pct"/>
            <w:gridSpan w:val="3"/>
            <w:vAlign w:val="center"/>
          </w:tcPr>
          <w:p w:rsidR="007F7A2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управления ЖКИ</w:t>
            </w:r>
          </w:p>
        </w:tc>
        <w:tc>
          <w:tcPr>
            <w:tcW w:w="1875" w:type="pct"/>
            <w:vMerge w:val="restart"/>
            <w:vAlign w:val="center"/>
          </w:tcPr>
          <w:p w:rsidR="007F7A2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Шина данных ЖКИ</w:t>
            </w:r>
          </w:p>
        </w:tc>
      </w:tr>
      <w:tr w:rsidR="007F7A2E" w:rsidTr="007F7A2E">
        <w:tc>
          <w:tcPr>
            <w:tcW w:w="1042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RS</w:t>
            </w:r>
          </w:p>
        </w:tc>
        <w:tc>
          <w:tcPr>
            <w:tcW w:w="1042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RW</w:t>
            </w:r>
          </w:p>
        </w:tc>
        <w:tc>
          <w:tcPr>
            <w:tcW w:w="1042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E</w:t>
            </w:r>
          </w:p>
        </w:tc>
        <w:tc>
          <w:tcPr>
            <w:tcW w:w="1875" w:type="pct"/>
            <w:vMerge/>
            <w:vAlign w:val="center"/>
          </w:tcPr>
          <w:p w:rsidR="007F7A2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F7A2E" w:rsidTr="007F7A2E">
        <w:tc>
          <w:tcPr>
            <w:tcW w:w="1042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P1.5</w:t>
            </w:r>
          </w:p>
        </w:tc>
        <w:tc>
          <w:tcPr>
            <w:tcW w:w="1042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P1.6</w:t>
            </w:r>
          </w:p>
        </w:tc>
        <w:tc>
          <w:tcPr>
            <w:tcW w:w="1042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P1.7</w:t>
            </w:r>
          </w:p>
        </w:tc>
        <w:tc>
          <w:tcPr>
            <w:tcW w:w="1875" w:type="pct"/>
            <w:vAlign w:val="center"/>
          </w:tcPr>
          <w:p w:rsidR="007F7A2E" w:rsidRPr="00FF23DE" w:rsidRDefault="007F7A2E" w:rsidP="000E275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P2.0-P2.7</w:t>
            </w:r>
          </w:p>
        </w:tc>
      </w:tr>
    </w:tbl>
    <w:p w:rsidR="009D0533" w:rsidRPr="00456B76" w:rsidRDefault="009D0533" w:rsidP="009D0533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</w:rPr>
      </w:pPr>
    </w:p>
    <w:p w:rsidR="009D0533" w:rsidRP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D0533">
        <w:rPr>
          <w:rFonts w:ascii="Times New Roman" w:hAnsi="Times New Roman" w:cs="Times New Roman"/>
          <w:sz w:val="28"/>
        </w:rPr>
        <w:t>Текст программы создается на языке ассемблера MCS-51.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9D0533">
        <w:rPr>
          <w:rFonts w:ascii="Times New Roman" w:hAnsi="Times New Roman" w:cs="Times New Roman"/>
          <w:sz w:val="28"/>
        </w:rPr>
        <w:lastRenderedPageBreak/>
        <w:t>Работу системы необходимо провер</w:t>
      </w:r>
      <w:r>
        <w:rPr>
          <w:rFonts w:ascii="Times New Roman" w:hAnsi="Times New Roman" w:cs="Times New Roman"/>
          <w:sz w:val="28"/>
        </w:rPr>
        <w:t xml:space="preserve">ить с помощью с помощью средств </w:t>
      </w:r>
      <w:r w:rsidRPr="009D0533">
        <w:rPr>
          <w:rFonts w:ascii="Times New Roman" w:hAnsi="Times New Roman" w:cs="Times New Roman"/>
          <w:sz w:val="28"/>
        </w:rPr>
        <w:t xml:space="preserve">отладки САПР </w:t>
      </w:r>
      <w:proofErr w:type="spellStart"/>
      <w:r w:rsidRPr="009D0533">
        <w:rPr>
          <w:rFonts w:ascii="Times New Roman" w:hAnsi="Times New Roman" w:cs="Times New Roman"/>
          <w:sz w:val="28"/>
        </w:rPr>
        <w:t>Proteus</w:t>
      </w:r>
      <w:proofErr w:type="spellEnd"/>
      <w:r w:rsidRPr="009D0533">
        <w:rPr>
          <w:rFonts w:ascii="Times New Roman" w:hAnsi="Times New Roman" w:cs="Times New Roman"/>
          <w:sz w:val="28"/>
        </w:rPr>
        <w:t>.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Разработка схемы микроконтроллерной системы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Моделирование с последующей отладкой программы производилась в среде автоматизированного проектирования </w:t>
      </w:r>
      <w:r>
        <w:rPr>
          <w:rFonts w:ascii="Times New Roman" w:hAnsi="Times New Roman" w:cs="Times New Roman"/>
          <w:sz w:val="28"/>
          <w:lang w:val="en-US"/>
        </w:rPr>
        <w:t>Proteus</w:t>
      </w:r>
      <w:r>
        <w:rPr>
          <w:rFonts w:ascii="Times New Roman" w:hAnsi="Times New Roman" w:cs="Times New Roman"/>
          <w:sz w:val="28"/>
        </w:rPr>
        <w:t xml:space="preserve">. Сама разработка производилась для микроконтроллеров семейства </w:t>
      </w:r>
      <w:r>
        <w:rPr>
          <w:rFonts w:ascii="Times New Roman" w:hAnsi="Times New Roman" w:cs="Times New Roman"/>
          <w:sz w:val="28"/>
          <w:lang w:val="en-US"/>
        </w:rPr>
        <w:t>MCS</w:t>
      </w:r>
      <w:r w:rsidRPr="001259BA">
        <w:rPr>
          <w:rFonts w:ascii="Times New Roman" w:hAnsi="Times New Roman" w:cs="Times New Roman"/>
          <w:sz w:val="28"/>
        </w:rPr>
        <w:t>-51</w:t>
      </w:r>
      <w:r>
        <w:rPr>
          <w:rFonts w:ascii="Times New Roman" w:hAnsi="Times New Roman" w:cs="Times New Roman"/>
          <w:sz w:val="28"/>
        </w:rPr>
        <w:t xml:space="preserve">, в частности, для микроконтроллера </w:t>
      </w:r>
      <w:r w:rsidRPr="00BA22EB">
        <w:rPr>
          <w:rFonts w:ascii="Times New Roman" w:hAnsi="Times New Roman" w:cs="Times New Roman"/>
          <w:sz w:val="28"/>
        </w:rPr>
        <w:t>80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BA22EB">
        <w:rPr>
          <w:rFonts w:ascii="Times New Roman" w:hAnsi="Times New Roman" w:cs="Times New Roman"/>
          <w:sz w:val="28"/>
        </w:rPr>
        <w:t>52</w:t>
      </w:r>
      <w:r>
        <w:rPr>
          <w:rFonts w:ascii="Times New Roman" w:hAnsi="Times New Roman" w:cs="Times New Roman"/>
          <w:sz w:val="28"/>
        </w:rPr>
        <w:t>.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микроконтроллерной системы состоит из самого микроконтроллера, двустрочного ЖКИ </w:t>
      </w:r>
      <w:r>
        <w:rPr>
          <w:rFonts w:ascii="Times New Roman" w:hAnsi="Times New Roman" w:cs="Times New Roman"/>
          <w:sz w:val="28"/>
          <w:lang w:val="en-US"/>
        </w:rPr>
        <w:t>LM</w:t>
      </w:r>
      <w:r w:rsidRPr="003304D6">
        <w:rPr>
          <w:rFonts w:ascii="Times New Roman" w:hAnsi="Times New Roman" w:cs="Times New Roman"/>
          <w:sz w:val="28"/>
        </w:rPr>
        <w:t>032</w:t>
      </w:r>
      <w:r>
        <w:rPr>
          <w:rFonts w:ascii="Times New Roman" w:hAnsi="Times New Roman" w:cs="Times New Roman"/>
          <w:sz w:val="28"/>
          <w:lang w:val="en-US"/>
        </w:rPr>
        <w:t>L</w:t>
      </w:r>
      <w:r>
        <w:rPr>
          <w:rFonts w:ascii="Times New Roman" w:hAnsi="Times New Roman" w:cs="Times New Roman"/>
          <w:sz w:val="28"/>
        </w:rPr>
        <w:t xml:space="preserve">, основанного на ЖКИ </w:t>
      </w:r>
      <w:r>
        <w:rPr>
          <w:rFonts w:ascii="Times New Roman" w:hAnsi="Times New Roman" w:cs="Times New Roman"/>
          <w:sz w:val="28"/>
          <w:lang w:val="en-US"/>
        </w:rPr>
        <w:t>HD</w:t>
      </w:r>
      <w:r w:rsidRPr="003304D6">
        <w:rPr>
          <w:rFonts w:ascii="Times New Roman" w:hAnsi="Times New Roman" w:cs="Times New Roman"/>
          <w:sz w:val="28"/>
        </w:rPr>
        <w:t>44780</w:t>
      </w:r>
      <w:r>
        <w:rPr>
          <w:rFonts w:ascii="Times New Roman" w:hAnsi="Times New Roman" w:cs="Times New Roman"/>
          <w:sz w:val="28"/>
        </w:rPr>
        <w:t xml:space="preserve"> и кнопки для вызова внешнего прерывания.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соответствии с вариантом, в качестве шины управления ЖКИ используются порты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 xml:space="preserve">1.5,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 xml:space="preserve">1.6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>1.7</w:t>
      </w:r>
      <w:r>
        <w:rPr>
          <w:rFonts w:ascii="Times New Roman" w:hAnsi="Times New Roman" w:cs="Times New Roman"/>
          <w:sz w:val="28"/>
        </w:rPr>
        <w:t xml:space="preserve">, подключенные к входам </w:t>
      </w:r>
      <w:r>
        <w:rPr>
          <w:rFonts w:ascii="Times New Roman" w:hAnsi="Times New Roman" w:cs="Times New Roman"/>
          <w:sz w:val="28"/>
          <w:lang w:val="en-US"/>
        </w:rPr>
        <w:t>RS</w:t>
      </w:r>
      <w:r w:rsidRPr="0009785B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RW</w:t>
      </w:r>
      <w:r w:rsidRPr="000978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09785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соответственно. Шина данных ЖКИ является 8-битной, а сам ЖКИ управляется с порта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09785B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9D0533" w:rsidRPr="00386790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Так как по заданию требуется использовать прерывание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386790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, которое можно вызвать с порта 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386790">
        <w:rPr>
          <w:rFonts w:ascii="Times New Roman" w:hAnsi="Times New Roman" w:cs="Times New Roman"/>
          <w:sz w:val="28"/>
        </w:rPr>
        <w:t>3.3</w:t>
      </w:r>
      <w:r>
        <w:rPr>
          <w:rFonts w:ascii="Times New Roman" w:hAnsi="Times New Roman" w:cs="Times New Roman"/>
          <w:sz w:val="28"/>
        </w:rPr>
        <w:t>, то кнопка одним концом будет подключена к нему, а другим – к земле.</w:t>
      </w:r>
    </w:p>
    <w:p w:rsidR="009D0533" w:rsidRPr="00417E32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проекта микроконтроллерной системы отражена на рисунке 1. </w:t>
      </w:r>
    </w:p>
    <w:p w:rsidR="009D0533" w:rsidRDefault="00056E88" w:rsidP="009D053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56E8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E30D01" wp14:editId="04C0B8D9">
            <wp:extent cx="5800725" cy="300298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833" cy="300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33" w:rsidRPr="00355C8D" w:rsidRDefault="009D0533" w:rsidP="00355C8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1 – Схема микроконтроллерной системы в </w:t>
      </w:r>
      <w:r>
        <w:rPr>
          <w:rFonts w:ascii="Times New Roman" w:hAnsi="Times New Roman" w:cs="Times New Roman"/>
          <w:sz w:val="28"/>
          <w:lang w:val="en-US"/>
        </w:rPr>
        <w:t>Proteus</w:t>
      </w:r>
      <w:bookmarkStart w:id="0" w:name="_GoBack"/>
      <w:bookmarkEnd w:id="0"/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Разработка программы</w:t>
      </w:r>
    </w:p>
    <w:p w:rsidR="00056E88" w:rsidRDefault="007F7A2E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выводит ФИО автора работы на ЖКИ. При вызове прерывания осуществляется запуск таймера, сопровождающегося включением мигающего курсора. При повторном вызове прерывания или достижением таймера предельного значения осуществляется остановка таймера с последующим выводом значения измеренного времени на ЖКИ.</w:t>
      </w:r>
    </w:p>
    <w:p w:rsidR="007F7A2E" w:rsidRDefault="007F7A2E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Общий принцип работы с ЖКИ был изложен в отчете к лабораторной работе №3 </w:t>
      </w:r>
      <w:r w:rsidR="000E2758">
        <w:rPr>
          <w:rFonts w:ascii="Times New Roman" w:hAnsi="Times New Roman" w:cs="Times New Roman"/>
          <w:sz w:val="28"/>
        </w:rPr>
        <w:t>текущего семестра изучения дисциплины. В данной работе важным является алгоритм работы с системой прерываний.</w:t>
      </w:r>
    </w:p>
    <w:p w:rsidR="000E2758" w:rsidRPr="00A570F8" w:rsidRDefault="000E2758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начале программы осуществляется включение внешнего прерывания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0E275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и установкой его в режим реагирования по спаду</w:t>
      </w:r>
      <w:r w:rsidR="00A570F8">
        <w:rPr>
          <w:rFonts w:ascii="Times New Roman" w:hAnsi="Times New Roman" w:cs="Times New Roman"/>
          <w:sz w:val="28"/>
        </w:rPr>
        <w:t xml:space="preserve"> и прерывания таймера, которое сопровождается его установкой в режим 2 – 8-битный режим с </w:t>
      </w:r>
      <w:proofErr w:type="spellStart"/>
      <w:r w:rsidR="00A570F8">
        <w:rPr>
          <w:rFonts w:ascii="Times New Roman" w:hAnsi="Times New Roman" w:cs="Times New Roman"/>
          <w:sz w:val="28"/>
        </w:rPr>
        <w:t>автоперезагрузкой</w:t>
      </w:r>
      <w:proofErr w:type="spellEnd"/>
      <w:r w:rsidR="00A570F8">
        <w:rPr>
          <w:rFonts w:ascii="Times New Roman" w:hAnsi="Times New Roman" w:cs="Times New Roman"/>
          <w:sz w:val="28"/>
        </w:rPr>
        <w:t xml:space="preserve">, при котором, в случае установки флага переполнения, таймер, помимо выполнения своей подпрограммы прерывания, автоматически загрузит значение из старшего регистра </w:t>
      </w:r>
      <w:r w:rsidR="00A570F8">
        <w:rPr>
          <w:rFonts w:ascii="Times New Roman" w:hAnsi="Times New Roman" w:cs="Times New Roman"/>
          <w:sz w:val="28"/>
          <w:lang w:val="en-US"/>
        </w:rPr>
        <w:t>TH</w:t>
      </w:r>
      <w:r w:rsidR="00A570F8" w:rsidRPr="00A570F8">
        <w:rPr>
          <w:rFonts w:ascii="Times New Roman" w:hAnsi="Times New Roman" w:cs="Times New Roman"/>
          <w:sz w:val="28"/>
        </w:rPr>
        <w:t>0</w:t>
      </w:r>
      <w:r w:rsidR="00A570F8">
        <w:rPr>
          <w:rFonts w:ascii="Times New Roman" w:hAnsi="Times New Roman" w:cs="Times New Roman"/>
          <w:sz w:val="28"/>
        </w:rPr>
        <w:t xml:space="preserve">, в которое записывается значение 156. Именно это значение позволит отсчитать по таймеру ровно 100 </w:t>
      </w:r>
      <w:proofErr w:type="spellStart"/>
      <w:r w:rsidR="00A570F8">
        <w:rPr>
          <w:rFonts w:ascii="Times New Roman" w:hAnsi="Times New Roman" w:cs="Times New Roman"/>
          <w:sz w:val="28"/>
        </w:rPr>
        <w:t>мкс</w:t>
      </w:r>
      <w:proofErr w:type="spellEnd"/>
      <w:r w:rsidR="00A570F8">
        <w:rPr>
          <w:rFonts w:ascii="Times New Roman" w:hAnsi="Times New Roman" w:cs="Times New Roman"/>
          <w:sz w:val="28"/>
        </w:rPr>
        <w:t>.</w:t>
      </w:r>
    </w:p>
    <w:p w:rsidR="000E2758" w:rsidRDefault="000E2758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адресам векторов прерывания для таймера 0 и внешнего прерывания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0E275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 расположены метки перехода к подпрограммам, выполняемых при поступлении сигнала прерывания: для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0E2758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>таким сигналом является нажатие подключенной к соответствующему порту кнопки, а для таймера 0 – установка флага переполнения.</w:t>
      </w:r>
    </w:p>
    <w:p w:rsidR="000E2758" w:rsidRDefault="000E2758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подпрограмме для прерывания </w:t>
      </w:r>
      <w:r>
        <w:rPr>
          <w:rFonts w:ascii="Times New Roman" w:hAnsi="Times New Roman" w:cs="Times New Roman"/>
          <w:sz w:val="28"/>
          <w:lang w:val="en-US"/>
        </w:rPr>
        <w:t>INT</w:t>
      </w:r>
      <w:r w:rsidRPr="000E2758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 xml:space="preserve">осуществляется проверка бита включения таймера: если он равен 1 (т.е. таймер включен), то осуществляется его выключение и переход к подпрограмме вывода времени на ЖКИ. В ином случае осуществляется включение таймера, сопровождающееся обнулением переменных, каждая из которых ответственна за свой разряд, переносом курсора на начало второй строки, включением мигающего курсора и занесением в младший регистр таймера 0 </w:t>
      </w:r>
      <w:r>
        <w:rPr>
          <w:rFonts w:ascii="Times New Roman" w:hAnsi="Times New Roman" w:cs="Times New Roman"/>
          <w:sz w:val="28"/>
          <w:lang w:val="en-US"/>
        </w:rPr>
        <w:t>TL</w:t>
      </w:r>
      <w:r w:rsidRPr="000E2758">
        <w:rPr>
          <w:rFonts w:ascii="Times New Roman" w:hAnsi="Times New Roman" w:cs="Times New Roman"/>
          <w:sz w:val="28"/>
        </w:rPr>
        <w:t>0</w:t>
      </w:r>
      <w:r w:rsidR="00A570F8">
        <w:rPr>
          <w:rFonts w:ascii="Times New Roman" w:hAnsi="Times New Roman" w:cs="Times New Roman"/>
          <w:sz w:val="28"/>
        </w:rPr>
        <w:t xml:space="preserve"> значения 156, что позволит корректно начать отсчет времени.</w:t>
      </w:r>
    </w:p>
    <w:p w:rsidR="000E2758" w:rsidRPr="000E2758" w:rsidRDefault="00A570F8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подпрограмме, вызываемой при переполнении таймера 0, осуществляется подсчет значений, сколько времени отсчитано, каскадным способом: сначала осуществляется увеличение переменной, ответственной за разряд сотен микросекунд, на 1, после чего проверяется, не равно ли значение 10: если да – значение обнуляется, и осуществляется переход к разряду миллисекунд; иначе – переход к метке выхода из подпрограммы. Аналогичным образом осуществляется и работа с остальными разрядами. Исключением является лишь разряд десятков секунд – у него предельное значение равно 2, что связано с ограничением работы таймера по заданию. В данном случае таймер будет остановлен и будет вызвана функция вывода значения на ЖКИ. </w:t>
      </w: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программы приведен в листинге 1.</w:t>
      </w:r>
    </w:p>
    <w:p w:rsidR="009D0533" w:rsidRPr="003304D6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Листинг 1 – Программа для работы с клавиатурой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D0533" w:rsidRPr="000F6861" w:rsidTr="000E2758">
        <w:trPr>
          <w:trHeight w:val="360"/>
        </w:trPr>
        <w:tc>
          <w:tcPr>
            <w:tcW w:w="93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; Main.asm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file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, работа с таймерами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by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БЕП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; Created: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Вс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апр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26 2026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 Processor: 80C52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 Compiler:  ASEM-51 (Proteus)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$NOMOD51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$INCLUDE (80C52.MCU)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 VARIABLES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43h; RS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44h 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ab/>
              <w:t xml:space="preserve">; </w:t>
            </w:r>
            <w:r w:rsidRPr="00A570F8">
              <w:rPr>
                <w:rFonts w:ascii="Courier New" w:hAnsi="Courier New" w:cs="Courier New"/>
                <w:sz w:val="24"/>
              </w:rPr>
              <w:t>Байт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для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передачи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на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LCD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>; Переменные для счета времени (и вывода)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usHund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30h</w:t>
            </w:r>
            <w:r w:rsidRPr="00A570F8">
              <w:rPr>
                <w:rFonts w:ascii="Courier New" w:hAnsi="Courier New" w:cs="Courier New"/>
                <w:sz w:val="24"/>
              </w:rPr>
              <w:tab/>
              <w:t xml:space="preserve">; сотни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мкс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msU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31h</w:t>
            </w:r>
            <w:r w:rsidRPr="00A570F8">
              <w:rPr>
                <w:rFonts w:ascii="Courier New" w:hAnsi="Courier New" w:cs="Courier New"/>
                <w:sz w:val="24"/>
              </w:rPr>
              <w:tab/>
              <w:t xml:space="preserve">; единицы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мс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A570F8">
              <w:rPr>
                <w:rFonts w:ascii="Courier New" w:hAnsi="Courier New" w:cs="Courier New"/>
                <w:sz w:val="24"/>
              </w:rPr>
              <w:t>msDec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equ</w:t>
            </w:r>
            <w:proofErr w:type="spellEnd"/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32h</w:t>
            </w:r>
            <w:r w:rsidRPr="00A570F8">
              <w:rPr>
                <w:rFonts w:ascii="Courier New" w:hAnsi="Courier New" w:cs="Courier New"/>
                <w:sz w:val="24"/>
              </w:rPr>
              <w:tab/>
              <w:t xml:space="preserve">; десятки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мс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msHund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33h</w:t>
            </w:r>
            <w:r w:rsidRPr="00A570F8">
              <w:rPr>
                <w:rFonts w:ascii="Courier New" w:hAnsi="Courier New" w:cs="Courier New"/>
                <w:sz w:val="24"/>
              </w:rPr>
              <w:tab/>
              <w:t xml:space="preserve">; сотни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мс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secU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34h</w:t>
            </w:r>
            <w:r w:rsidRPr="00A570F8">
              <w:rPr>
                <w:rFonts w:ascii="Courier New" w:hAnsi="Courier New" w:cs="Courier New"/>
                <w:sz w:val="24"/>
              </w:rPr>
              <w:tab/>
              <w:t>; единицы с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secDec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equ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35h</w:t>
            </w:r>
            <w:r w:rsidRPr="00A570F8">
              <w:rPr>
                <w:rFonts w:ascii="Courier New" w:hAnsi="Courier New" w:cs="Courier New"/>
                <w:sz w:val="24"/>
              </w:rPr>
              <w:tab/>
              <w:t>; десятки с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 RESET and INTERRUPT VECTORS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org 0000h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Start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lastRenderedPageBreak/>
              <w:t>org 000Bh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timer0pr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org 0013h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jmp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timerSig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; CODE SEGMENT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org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0100h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</w:rPr>
              <w:t>Start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EX1</w:t>
            </w:r>
            <w:r w:rsidRPr="00A570F8">
              <w:rPr>
                <w:rFonts w:ascii="Courier New" w:hAnsi="Courier New" w:cs="Courier New"/>
                <w:sz w:val="24"/>
              </w:rPr>
              <w:tab/>
              <w:t>; Включение прерывания INT1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IT1</w:t>
            </w:r>
            <w:r w:rsidRPr="00A570F8">
              <w:rPr>
                <w:rFonts w:ascii="Courier New" w:hAnsi="Courier New" w:cs="Courier New"/>
                <w:sz w:val="24"/>
              </w:rPr>
              <w:tab/>
              <w:t>; Прерывание реагирует на спад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TMOD, #00000010b</w:t>
            </w:r>
            <w:r w:rsidRPr="00A570F8">
              <w:rPr>
                <w:rFonts w:ascii="Courier New" w:hAnsi="Courier New" w:cs="Courier New"/>
                <w:sz w:val="24"/>
              </w:rPr>
              <w:tab/>
              <w:t xml:space="preserve">; Таймер 0 в режиме 2 (8-битный с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автоперезагрузкой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TH0, #156      </w:t>
            </w:r>
            <w:proofErr w:type="gramStart"/>
            <w:r w:rsidRPr="00A570F8">
              <w:rPr>
                <w:rFonts w:ascii="Courier New" w:hAnsi="Courier New" w:cs="Courier New"/>
                <w:sz w:val="24"/>
              </w:rPr>
              <w:t xml:space="preserve">  ;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Загрузка значения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автоперезагрузки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(256-100 = 156)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ET0</w:t>
            </w:r>
            <w:r w:rsidRPr="00A570F8">
              <w:rPr>
                <w:rFonts w:ascii="Courier New" w:hAnsi="Courier New" w:cs="Courier New"/>
                <w:sz w:val="24"/>
              </w:rPr>
              <w:tab/>
            </w:r>
            <w:r w:rsidRPr="00A570F8">
              <w:rPr>
                <w:rFonts w:ascii="Courier New" w:hAnsi="Courier New" w:cs="Courier New"/>
                <w:sz w:val="24"/>
              </w:rPr>
              <w:tab/>
              <w:t>; Включение прерывания таймера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EA </w:t>
            </w:r>
            <w:r w:rsidRPr="00A570F8">
              <w:rPr>
                <w:rFonts w:ascii="Courier New" w:hAnsi="Courier New" w:cs="Courier New"/>
                <w:sz w:val="24"/>
              </w:rPr>
              <w:tab/>
            </w:r>
            <w:r w:rsidRPr="00A570F8">
              <w:rPr>
                <w:rFonts w:ascii="Courier New" w:hAnsi="Courier New" w:cs="Courier New"/>
                <w:sz w:val="24"/>
              </w:rPr>
              <w:tab/>
              <w:t>; Разрешение прерываний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init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#0b</w:t>
            </w:r>
            <w:proofErr w:type="gramStart"/>
            <w:r w:rsidRPr="00A570F8">
              <w:rPr>
                <w:rFonts w:ascii="Courier New" w:hAnsi="Courier New" w:cs="Courier New"/>
                <w:sz w:val="24"/>
              </w:rPr>
              <w:tab/>
              <w:t xml:space="preserve"> ;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перевод в запись команды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#00111000b; команда установки функции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, #00001100b; включение дисплея (курсор пока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выкл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#00000110b; установка режима ввода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, #10000100b; DDRAM </w:t>
            </w:r>
            <w:r w:rsidRPr="00A570F8">
              <w:rPr>
                <w:rFonts w:ascii="Courier New" w:hAnsi="Courier New" w:cs="Courier New"/>
                <w:sz w:val="24"/>
              </w:rPr>
              <w:t>ПЕРВОЙ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СТРОКИ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#1b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DPTR, #0FD0h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writeToC1: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@A+DPTR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DPTR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DPL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#0E2h, writeToC1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fin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jmp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fin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; Обращение к LCD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P2,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setb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P1.6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C, Acc.0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P1.5, c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P1.7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delay40mcs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ret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; </w:t>
            </w:r>
            <w:r w:rsidRPr="00A570F8">
              <w:rPr>
                <w:rFonts w:ascii="Courier New" w:hAnsi="Courier New" w:cs="Courier New"/>
                <w:sz w:val="24"/>
              </w:rPr>
              <w:t>Задержка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в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40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мкс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delay40mcs: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push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#0Ah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m: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dec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jnz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m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nop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pop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Acc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ret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; Подпрограмма кнопки (старт/стоп таймера)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timerSig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push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Acc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push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PSW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jb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TR0,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stopTimer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ab/>
              <w:t>; Таймер работает? остановить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; Пуск таймера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startTimer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; Обнуление всех значений</w:t>
            </w:r>
            <w:r w:rsidRPr="00A570F8">
              <w:rPr>
                <w:rFonts w:ascii="Courier New" w:hAnsi="Courier New" w:cs="Courier New"/>
                <w:sz w:val="24"/>
              </w:rPr>
              <w:tab/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usHund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msU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msDec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msHund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secU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secDec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#0b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, #11000000b; Перенос на начало 2 строки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ab/>
              <w:t xml:space="preserve">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#00001111b; Включение мигающего курсора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TL0, #156</w:t>
            </w:r>
            <w:proofErr w:type="gramStart"/>
            <w:r w:rsidRPr="00A570F8">
              <w:rPr>
                <w:rFonts w:ascii="Courier New" w:hAnsi="Courier New" w:cs="Courier New"/>
                <w:sz w:val="24"/>
              </w:rPr>
              <w:tab/>
              <w:t xml:space="preserve"> ;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Занесение в TL0 стартового значения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setb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TR0         </w:t>
            </w:r>
            <w:proofErr w:type="gramStart"/>
            <w:r w:rsidRPr="00A570F8">
              <w:rPr>
                <w:rFonts w:ascii="Courier New" w:hAnsi="Courier New" w:cs="Courier New"/>
                <w:sz w:val="24"/>
              </w:rPr>
              <w:t xml:space="preserve">  ;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Запуск таймера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jmp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outPoint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; Остановка таймера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stopTimer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lastRenderedPageBreak/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clr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TR0</w:t>
            </w:r>
            <w:r w:rsidRPr="00A570F8">
              <w:rPr>
                <w:rFonts w:ascii="Courier New" w:hAnsi="Courier New" w:cs="Courier New"/>
                <w:sz w:val="24"/>
              </w:rPr>
              <w:tab/>
              <w:t xml:space="preserve">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printTimer</w:t>
            </w:r>
            <w:proofErr w:type="spellEnd"/>
            <w:proofErr w:type="gramStart"/>
            <w:r w:rsidRPr="00A570F8">
              <w:rPr>
                <w:rFonts w:ascii="Courier New" w:hAnsi="Courier New" w:cs="Courier New"/>
                <w:sz w:val="24"/>
              </w:rPr>
              <w:tab/>
              <w:t xml:space="preserve"> ;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Вывод, сколько времени насчитали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outPoint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pop PSW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pop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reti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; </w:t>
            </w:r>
            <w:r w:rsidRPr="00A570F8">
              <w:rPr>
                <w:rFonts w:ascii="Courier New" w:hAnsi="Courier New" w:cs="Courier New"/>
                <w:sz w:val="24"/>
              </w:rPr>
              <w:t>Подпрограмма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таймера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timer0pr: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push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push PSW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r w:rsidRPr="00A570F8">
              <w:rPr>
                <w:rFonts w:ascii="Courier New" w:hAnsi="Courier New" w:cs="Courier New"/>
                <w:sz w:val="24"/>
              </w:rPr>
              <w:t>; Каскадный счетчик (когда текущий разряд заполнен -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gramStart"/>
            <w:r w:rsidRPr="00A570F8">
              <w:rPr>
                <w:rFonts w:ascii="Courier New" w:hAnsi="Courier New" w:cs="Courier New"/>
                <w:sz w:val="24"/>
              </w:rPr>
              <w:t>;  переход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 к след., иначе - переход к выходу)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usHund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usHund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#10,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t_exit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usHund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msU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msU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#10,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t_exit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msU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msDec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msDec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#10,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t_exit</w:t>
            </w:r>
            <w:proofErr w:type="spellEnd"/>
          </w:p>
          <w:p w:rsidR="00A570F8" w:rsidRPr="00355C8D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r w:rsidRPr="00355C8D">
              <w:rPr>
                <w:rFonts w:ascii="Courier New" w:hAnsi="Courier New" w:cs="Courier New"/>
                <w:sz w:val="24"/>
                <w:lang w:val="en-US"/>
              </w:rPr>
              <w:t>mov msDec,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msHund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msHund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#10,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t_exit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msHund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secU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secU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#10,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t_exit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secU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#0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inc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secDec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secDec</w:t>
            </w:r>
            <w:proofErr w:type="spellEnd"/>
          </w:p>
          <w:p w:rsidR="00A570F8" w:rsidRPr="00355C8D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cjne</w:t>
            </w:r>
            <w:proofErr w:type="spellEnd"/>
            <w:r w:rsidRPr="00355C8D">
              <w:rPr>
                <w:rFonts w:ascii="Courier New" w:hAnsi="Courier New" w:cs="Courier New"/>
                <w:sz w:val="24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>A</w:t>
            </w:r>
            <w:r w:rsidRPr="00355C8D">
              <w:rPr>
                <w:rFonts w:ascii="Courier New" w:hAnsi="Courier New" w:cs="Courier New"/>
                <w:sz w:val="24"/>
              </w:rPr>
              <w:t xml:space="preserve">, #2,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</w:t>
            </w:r>
            <w:proofErr w:type="spellEnd"/>
            <w:r w:rsidRPr="00355C8D">
              <w:rPr>
                <w:rFonts w:ascii="Courier New" w:hAnsi="Courier New" w:cs="Courier New"/>
                <w:sz w:val="24"/>
              </w:rPr>
              <w:t>_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exit</w:t>
            </w:r>
            <w:proofErr w:type="spellEnd"/>
            <w:r w:rsidRPr="00355C8D">
              <w:rPr>
                <w:rFonts w:ascii="Courier New" w:hAnsi="Courier New" w:cs="Courier New"/>
                <w:sz w:val="24"/>
              </w:rPr>
              <w:t xml:space="preserve">  ; </w:t>
            </w:r>
            <w:r w:rsidRPr="00A570F8">
              <w:rPr>
                <w:rFonts w:ascii="Courier New" w:hAnsi="Courier New" w:cs="Courier New"/>
                <w:sz w:val="24"/>
              </w:rPr>
              <w:t>Ограничение</w:t>
            </w:r>
            <w:r w:rsidRPr="00355C8D">
              <w:rPr>
                <w:rFonts w:ascii="Courier New" w:hAnsi="Courier New" w:cs="Courier New"/>
                <w:sz w:val="24"/>
              </w:rPr>
              <w:t xml:space="preserve"> 20 </w:t>
            </w:r>
            <w:r w:rsidRPr="00A570F8">
              <w:rPr>
                <w:rFonts w:ascii="Courier New" w:hAnsi="Courier New" w:cs="Courier New"/>
                <w:sz w:val="24"/>
              </w:rPr>
              <w:t>секунд</w:t>
            </w:r>
          </w:p>
          <w:p w:rsidR="00A570F8" w:rsidRPr="00355C8D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355C8D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clr</w:t>
            </w:r>
            <w:proofErr w:type="spellEnd"/>
            <w:r w:rsidRPr="00355C8D">
              <w:rPr>
                <w:rFonts w:ascii="Courier New" w:hAnsi="Courier New" w:cs="Courier New"/>
                <w:sz w:val="24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  <w:lang w:val="en-US"/>
              </w:rPr>
              <w:t>TR</w:t>
            </w:r>
            <w:r w:rsidRPr="00355C8D">
              <w:rPr>
                <w:rFonts w:ascii="Courier New" w:hAnsi="Courier New" w:cs="Courier New"/>
                <w:sz w:val="24"/>
              </w:rPr>
              <w:t xml:space="preserve">0             ; </w:t>
            </w:r>
            <w:r w:rsidRPr="00A570F8">
              <w:rPr>
                <w:rFonts w:ascii="Courier New" w:hAnsi="Courier New" w:cs="Courier New"/>
                <w:sz w:val="24"/>
              </w:rPr>
              <w:t>Остановка</w:t>
            </w:r>
            <w:r w:rsidRPr="00355C8D">
              <w:rPr>
                <w:rFonts w:ascii="Courier New" w:hAnsi="Courier New" w:cs="Courier New"/>
                <w:sz w:val="24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таймера</w:t>
            </w:r>
          </w:p>
          <w:p w:rsidR="00A570F8" w:rsidRPr="00355C8D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355C8D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355C8D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printTimer</w:t>
            </w:r>
            <w:proofErr w:type="spellEnd"/>
          </w:p>
          <w:p w:rsidR="00A570F8" w:rsidRPr="00355C8D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355C8D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355C8D">
              <w:rPr>
                <w:rFonts w:ascii="Courier New" w:hAnsi="Courier New" w:cs="Courier New"/>
                <w:sz w:val="24"/>
              </w:rPr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t_exit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pop PSW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pop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Acc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reti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; Подпрограмма вывода значения на экран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lastRenderedPageBreak/>
              <w:t xml:space="preserve">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printTimer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: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; Отключение мигающего курсора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switchRS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#0b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>, #00001100b; Выключение мигания курсора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; </w:t>
            </w:r>
            <w:proofErr w:type="gramStart"/>
            <w:r w:rsidRPr="00A570F8">
              <w:rPr>
                <w:rFonts w:ascii="Courier New" w:hAnsi="Courier New" w:cs="Courier New"/>
                <w:sz w:val="24"/>
              </w:rPr>
              <w:t>Вывод  (</w:t>
            </w:r>
            <w:proofErr w:type="gramEnd"/>
            <w:r w:rsidRPr="00A570F8">
              <w:rPr>
                <w:rFonts w:ascii="Courier New" w:hAnsi="Courier New" w:cs="Courier New"/>
                <w:sz w:val="24"/>
              </w:rPr>
              <w:t xml:space="preserve">делается прибавление кода "0" к </w:t>
            </w:r>
          </w:p>
          <w:p w:rsidR="00A570F8" w:rsidRPr="00355C8D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r w:rsidRPr="00355C8D">
              <w:rPr>
                <w:rFonts w:ascii="Courier New" w:hAnsi="Courier New" w:cs="Courier New"/>
                <w:sz w:val="24"/>
              </w:rPr>
              <w:t xml:space="preserve">;  </w:t>
            </w:r>
            <w:r w:rsidRPr="00A570F8">
              <w:rPr>
                <w:rFonts w:ascii="Courier New" w:hAnsi="Courier New" w:cs="Courier New"/>
                <w:sz w:val="24"/>
              </w:rPr>
              <w:t>значению</w:t>
            </w:r>
            <w:r w:rsidRPr="00355C8D">
              <w:rPr>
                <w:rFonts w:ascii="Courier New" w:hAnsi="Courier New" w:cs="Courier New"/>
                <w:sz w:val="24"/>
              </w:rPr>
              <w:t xml:space="preserve"> </w:t>
            </w:r>
            <w:r w:rsidRPr="00A570F8">
              <w:rPr>
                <w:rFonts w:ascii="Courier New" w:hAnsi="Courier New" w:cs="Courier New"/>
                <w:sz w:val="24"/>
              </w:rPr>
              <w:t>разряда</w:t>
            </w:r>
            <w:r w:rsidRPr="00355C8D">
              <w:rPr>
                <w:rFonts w:ascii="Courier New" w:hAnsi="Courier New" w:cs="Courier New"/>
                <w:sz w:val="24"/>
              </w:rPr>
              <w:t>)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355C8D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switchRS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#1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secDec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add A, #'0'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secU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add A, #'0'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proofErr w:type="gram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proofErr w:type="gram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#'.'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msHund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add A, #'0'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msDec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add A, #'0'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msU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add A, #'0'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A,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usHund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add A, #'0'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mov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bte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>, A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lcall</w:t>
            </w:r>
            <w:proofErr w:type="spellEnd"/>
            <w:r w:rsidRPr="00A570F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gotoLCD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   </w:t>
            </w:r>
            <w:proofErr w:type="spellStart"/>
            <w:r w:rsidRPr="00A570F8">
              <w:rPr>
                <w:rFonts w:ascii="Courier New" w:hAnsi="Courier New" w:cs="Courier New"/>
                <w:sz w:val="24"/>
              </w:rPr>
              <w:t>ret</w:t>
            </w:r>
            <w:proofErr w:type="spellEnd"/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 xml:space="preserve">   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>; Строка для вывода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r w:rsidRPr="00A570F8">
              <w:rPr>
                <w:rFonts w:ascii="Courier New" w:hAnsi="Courier New" w:cs="Courier New"/>
                <w:sz w:val="24"/>
                <w:lang w:val="en-US"/>
              </w:rPr>
              <w:t>org 0FD0h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  <w:lang w:val="en-US"/>
              </w:rPr>
            </w:pP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db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'</w:t>
            </w:r>
            <w:proofErr w:type="spellStart"/>
            <w:r w:rsidRPr="00A570F8">
              <w:rPr>
                <w:rFonts w:ascii="Courier New" w:hAnsi="Courier New" w:cs="Courier New"/>
                <w:sz w:val="24"/>
                <w:lang w:val="en-US"/>
              </w:rPr>
              <w:t>Berezin</w:t>
            </w:r>
            <w:proofErr w:type="spellEnd"/>
            <w:r w:rsidRPr="00A570F8">
              <w:rPr>
                <w:rFonts w:ascii="Courier New" w:hAnsi="Courier New" w:cs="Courier New"/>
                <w:sz w:val="24"/>
                <w:lang w:val="en-US"/>
              </w:rPr>
              <w:t xml:space="preserve"> E. P.'</w:t>
            </w:r>
          </w:p>
          <w:p w:rsidR="00A570F8" w:rsidRPr="00A570F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>;==============================================================</w:t>
            </w:r>
          </w:p>
          <w:p w:rsidR="009D0533" w:rsidRPr="00056E88" w:rsidRDefault="00A570F8" w:rsidP="00A570F8">
            <w:pPr>
              <w:spacing w:after="0" w:line="240" w:lineRule="auto"/>
              <w:rPr>
                <w:rFonts w:ascii="Courier New" w:hAnsi="Courier New" w:cs="Courier New"/>
                <w:sz w:val="24"/>
              </w:rPr>
            </w:pPr>
            <w:r w:rsidRPr="00A570F8">
              <w:rPr>
                <w:rFonts w:ascii="Courier New" w:hAnsi="Courier New" w:cs="Courier New"/>
                <w:sz w:val="24"/>
              </w:rPr>
              <w:t>END</w:t>
            </w:r>
          </w:p>
        </w:tc>
      </w:tr>
    </w:tbl>
    <w:p w:rsidR="00056E88" w:rsidRDefault="00056E88" w:rsidP="009D05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9D0533" w:rsidRDefault="009D0533" w:rsidP="009D05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Результаты моделирования</w:t>
      </w:r>
    </w:p>
    <w:p w:rsidR="009D0533" w:rsidRDefault="009D0533" w:rsidP="009D05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Результаты моделирования проекта отражены на рисунках 2</w:t>
      </w:r>
      <w:r w:rsidR="007F7A2E">
        <w:rPr>
          <w:rFonts w:ascii="Times New Roman" w:hAnsi="Times New Roman" w:cs="Times New Roman"/>
          <w:sz w:val="28"/>
        </w:rPr>
        <w:t>-6.</w:t>
      </w:r>
    </w:p>
    <w:p w:rsidR="009D0533" w:rsidRDefault="00036E4F" w:rsidP="009D053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36E4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6517C52" wp14:editId="50F8C3F2">
            <wp:extent cx="5940425" cy="31419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33" w:rsidRDefault="009D0533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Результаты моделирования рабо</w:t>
      </w:r>
      <w:r w:rsidR="00036E4F">
        <w:rPr>
          <w:rFonts w:ascii="Times New Roman" w:hAnsi="Times New Roman" w:cs="Times New Roman"/>
          <w:sz w:val="28"/>
        </w:rPr>
        <w:t>ты проекта до вызова прерывания</w:t>
      </w:r>
    </w:p>
    <w:p w:rsidR="009D0533" w:rsidRDefault="00036E4F" w:rsidP="009D053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36E4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EF3916" wp14:editId="50849738">
            <wp:extent cx="5940425" cy="3268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533" w:rsidRDefault="009D0533" w:rsidP="009D053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Результаты моделирования работы проекта после вызова прерывания</w:t>
      </w:r>
      <w:r w:rsidR="00036E4F">
        <w:rPr>
          <w:rFonts w:ascii="Times New Roman" w:hAnsi="Times New Roman" w:cs="Times New Roman"/>
          <w:sz w:val="28"/>
        </w:rPr>
        <w:t xml:space="preserve"> (запуск таймера)</w:t>
      </w:r>
    </w:p>
    <w:p w:rsidR="00036E4F" w:rsidRDefault="00036E4F" w:rsidP="009D053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036E4F" w:rsidRDefault="00036E4F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36E4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3A6482C" wp14:editId="1A824FE0">
            <wp:extent cx="5940425" cy="30568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E4F" w:rsidRPr="001A6392" w:rsidRDefault="00036E4F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Результаты моделирования работы проекта после повторного вызова прерывания (остановка таймера)</w:t>
      </w:r>
    </w:p>
    <w:p w:rsidR="00036E4F" w:rsidRDefault="00036E4F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36E4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7DA0F7C" wp14:editId="73E5C04B">
            <wp:extent cx="5940425" cy="31756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E4F" w:rsidRPr="001A6392" w:rsidRDefault="00036E4F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Результаты моделирования работы проекта после повторного вызова прерывания (повторный запуск таймера)</w:t>
      </w:r>
    </w:p>
    <w:p w:rsidR="00036E4F" w:rsidRDefault="00036E4F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036E4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E65C181" wp14:editId="74498F9B">
            <wp:extent cx="5940425" cy="30734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E4F" w:rsidRPr="001A6392" w:rsidRDefault="00036E4F" w:rsidP="00036E4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Результаты моделирования работы проекта после повторного вызова прерывания (остановка таймера по достижению предельного значения)</w:t>
      </w:r>
    </w:p>
    <w:p w:rsidR="00036E4F" w:rsidRPr="001A6392" w:rsidRDefault="00036E4F" w:rsidP="009D0533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9D0533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9D0533" w:rsidRPr="00B705A6" w:rsidRDefault="009D0533" w:rsidP="009D053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выполнения работы разработана микроконтроллерная система</w:t>
      </w:r>
      <w:r w:rsidR="00036E4F">
        <w:rPr>
          <w:rFonts w:ascii="Times New Roman" w:hAnsi="Times New Roman" w:cs="Times New Roman"/>
          <w:sz w:val="28"/>
        </w:rPr>
        <w:t xml:space="preserve"> «Секундомер», которая изначально выводит ФИО автора, а при поступлении сигнала начинает отсчет времени с соответствующей индикацией</w:t>
      </w:r>
      <w:r>
        <w:rPr>
          <w:rFonts w:ascii="Times New Roman" w:hAnsi="Times New Roman" w:cs="Times New Roman"/>
          <w:sz w:val="28"/>
        </w:rPr>
        <w:t>.</w:t>
      </w:r>
      <w:r w:rsidR="00036E4F">
        <w:rPr>
          <w:rFonts w:ascii="Times New Roman" w:hAnsi="Times New Roman" w:cs="Times New Roman"/>
          <w:sz w:val="28"/>
        </w:rPr>
        <w:t xml:space="preserve"> Остановка таймера осуществляется как при повторном поступлении сигнала, так и при достижении секундомера заданного предельного значения.</w:t>
      </w:r>
      <w:r w:rsidRPr="00B705A6">
        <w:rPr>
          <w:rFonts w:ascii="Times New Roman" w:hAnsi="Times New Roman" w:cs="Times New Roman"/>
          <w:sz w:val="28"/>
        </w:rPr>
        <w:t xml:space="preserve"> </w:t>
      </w:r>
      <w:r w:rsidRPr="003304D6">
        <w:rPr>
          <w:rFonts w:ascii="Times New Roman" w:hAnsi="Times New Roman" w:cs="Times New Roman"/>
          <w:sz w:val="28"/>
        </w:rPr>
        <w:t>Проверка работоспособности програ</w:t>
      </w:r>
      <w:r>
        <w:rPr>
          <w:rFonts w:ascii="Times New Roman" w:hAnsi="Times New Roman" w:cs="Times New Roman"/>
          <w:sz w:val="28"/>
        </w:rPr>
        <w:t xml:space="preserve">ммы произведена в САПР </w:t>
      </w:r>
      <w:proofErr w:type="spellStart"/>
      <w:r>
        <w:rPr>
          <w:rFonts w:ascii="Times New Roman" w:hAnsi="Times New Roman" w:cs="Times New Roman"/>
          <w:sz w:val="28"/>
        </w:rPr>
        <w:t>Proteus</w:t>
      </w:r>
      <w:proofErr w:type="spellEnd"/>
      <w:r>
        <w:rPr>
          <w:rFonts w:ascii="Times New Roman" w:hAnsi="Times New Roman" w:cs="Times New Roman"/>
          <w:sz w:val="28"/>
        </w:rPr>
        <w:t xml:space="preserve">. Приобретены навыки работы с системой прерываний микроконтроллера и разработки микроконтроллерных систем, использующих </w:t>
      </w:r>
      <w:r w:rsidR="00036E4F">
        <w:rPr>
          <w:rFonts w:ascii="Times New Roman" w:hAnsi="Times New Roman" w:cs="Times New Roman"/>
          <w:sz w:val="28"/>
        </w:rPr>
        <w:t>таймеры</w:t>
      </w:r>
      <w:r>
        <w:rPr>
          <w:rFonts w:ascii="Times New Roman" w:hAnsi="Times New Roman" w:cs="Times New Roman"/>
          <w:sz w:val="28"/>
        </w:rPr>
        <w:t>.</w:t>
      </w:r>
    </w:p>
    <w:p w:rsidR="009D0533" w:rsidRDefault="009D0533" w:rsidP="009D0533"/>
    <w:p w:rsidR="00A16D15" w:rsidRDefault="00A16D15"/>
    <w:sectPr w:rsidR="00A16D15" w:rsidSect="000E275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15C8" w:rsidRDefault="006B15C8">
      <w:pPr>
        <w:spacing w:after="0" w:line="240" w:lineRule="auto"/>
      </w:pPr>
      <w:r>
        <w:separator/>
      </w:r>
    </w:p>
  </w:endnote>
  <w:endnote w:type="continuationSeparator" w:id="0">
    <w:p w:rsidR="006B15C8" w:rsidRDefault="006B1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847370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570F8" w:rsidRPr="00B52D99" w:rsidRDefault="00A570F8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52D9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52D9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55C8D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B52D9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570F8" w:rsidRDefault="00A570F8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15C8" w:rsidRDefault="006B15C8">
      <w:pPr>
        <w:spacing w:after="0" w:line="240" w:lineRule="auto"/>
      </w:pPr>
      <w:r>
        <w:separator/>
      </w:r>
    </w:p>
  </w:footnote>
  <w:footnote w:type="continuationSeparator" w:id="0">
    <w:p w:rsidR="006B15C8" w:rsidRDefault="006B1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EA4"/>
    <w:rsid w:val="00036E4F"/>
    <w:rsid w:val="00056E88"/>
    <w:rsid w:val="000E2758"/>
    <w:rsid w:val="00355C8D"/>
    <w:rsid w:val="006B15C8"/>
    <w:rsid w:val="007F7A2E"/>
    <w:rsid w:val="009D0533"/>
    <w:rsid w:val="00A16D15"/>
    <w:rsid w:val="00A570F8"/>
    <w:rsid w:val="00D3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DE1C83-AEBE-4E34-B1DC-2EDFE92B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0533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D0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D0533"/>
    <w:rPr>
      <w:rFonts w:asciiTheme="minorHAnsi" w:hAnsiTheme="minorHAnsi" w:cstheme="minorBidi"/>
      <w:sz w:val="22"/>
      <w:szCs w:val="22"/>
    </w:rPr>
  </w:style>
  <w:style w:type="table" w:styleId="a5">
    <w:name w:val="Table Grid"/>
    <w:basedOn w:val="a1"/>
    <w:uiPriority w:val="39"/>
    <w:rsid w:val="009D053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39"/>
    <w:rsid w:val="009D0533"/>
    <w:pPr>
      <w:spacing w:line="240" w:lineRule="auto"/>
      <w:ind w:firstLine="0"/>
      <w:jc w:val="left"/>
    </w:pPr>
    <w:rPr>
      <w:rFonts w:ascii="Aptos" w:hAnsi="Aptos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12</Pages>
  <Words>1723</Words>
  <Characters>9823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2026-04-26T10:40:00Z</dcterms:created>
  <dcterms:modified xsi:type="dcterms:W3CDTF">2026-04-26T11:47:00Z</dcterms:modified>
</cp:coreProperties>
</file>