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893" w:rsidRPr="008674A5" w:rsidRDefault="002B6580" w:rsidP="00E271BC">
      <w:pPr>
        <w:spacing w:line="276" w:lineRule="auto"/>
        <w:rPr>
          <w:b/>
        </w:rPr>
      </w:pPr>
      <w:r w:rsidRPr="008674A5">
        <w:rPr>
          <w:b/>
        </w:rPr>
        <w:t>Responses to r</w:t>
      </w:r>
      <w:r w:rsidR="003C0FE0" w:rsidRPr="008674A5">
        <w:rPr>
          <w:b/>
        </w:rPr>
        <w:t>eflective pauses from Tutorial 01a for class on January 27, 2020</w:t>
      </w:r>
    </w:p>
    <w:p w:rsidR="003C0FE0" w:rsidRDefault="003C0FE0" w:rsidP="00E271BC">
      <w:pPr>
        <w:spacing w:line="276" w:lineRule="auto"/>
      </w:pPr>
    </w:p>
    <w:p w:rsidR="003C0FE0" w:rsidRPr="00DD4D28" w:rsidRDefault="00365958" w:rsidP="00E271BC">
      <w:pPr>
        <w:spacing w:line="276" w:lineRule="auto"/>
        <w:rPr>
          <w:u w:val="single"/>
        </w:rPr>
      </w:pPr>
      <w:r>
        <w:rPr>
          <w:u w:val="single"/>
        </w:rPr>
        <w:t>Reflective Pause</w:t>
      </w:r>
      <w:r w:rsidR="003C0FE0" w:rsidRPr="00DD4D28">
        <w:rPr>
          <w:u w:val="single"/>
        </w:rPr>
        <w:t xml:space="preserve"> </w:t>
      </w:r>
      <w:r w:rsidR="001823F2">
        <w:rPr>
          <w:u w:val="single"/>
        </w:rPr>
        <w:t xml:space="preserve">1 </w:t>
      </w:r>
      <w:r w:rsidR="003C0FE0" w:rsidRPr="00DD4D28">
        <w:rPr>
          <w:u w:val="single"/>
        </w:rPr>
        <w:t>(slide 5):</w:t>
      </w:r>
    </w:p>
    <w:p w:rsidR="00BD7893" w:rsidRDefault="00BD7893" w:rsidP="00E271BC">
      <w:pPr>
        <w:spacing w:line="276" w:lineRule="auto"/>
      </w:pPr>
      <w:r w:rsidRPr="00BD7893">
        <w:t xml:space="preserve">The argument being made is rather astounding – organizations expend considerable effort to produce major failures!  Do you believe it/why or why not?  What examples can you find that demonstrate the argument being made?  </w:t>
      </w:r>
    </w:p>
    <w:p w:rsidR="00BD7893" w:rsidRDefault="00BD7893" w:rsidP="00E271BC">
      <w:pPr>
        <w:spacing w:line="276" w:lineRule="auto"/>
      </w:pPr>
    </w:p>
    <w:p w:rsidR="00BD7893" w:rsidRDefault="00BD7893" w:rsidP="00E271BC">
      <w:pPr>
        <w:spacing w:line="276" w:lineRule="auto"/>
      </w:pPr>
      <w:r>
        <w:t>Response:</w:t>
      </w:r>
    </w:p>
    <w:p w:rsidR="00D92069" w:rsidRDefault="00D92069" w:rsidP="00E271BC">
      <w:pPr>
        <w:spacing w:line="276" w:lineRule="auto"/>
      </w:pPr>
      <w:r>
        <w:t xml:space="preserve">In the literal sense, the statement </w:t>
      </w:r>
      <w:r w:rsidR="00BD7893">
        <w:t xml:space="preserve">that organizations expend considerable effort to produce major failures </w:t>
      </w:r>
      <w:r w:rsidR="00D96BA2">
        <w:t>seems correct</w:t>
      </w:r>
      <w:r>
        <w:t xml:space="preserve"> but I don’t necessarily agree because </w:t>
      </w:r>
      <w:r w:rsidR="0062185A">
        <w:t>it seems to imply organizational intent</w:t>
      </w:r>
      <w:r>
        <w:t xml:space="preserve"> or a direct causal linkage between the operation of organizational processes </w:t>
      </w:r>
      <w:r w:rsidR="00BD26C7">
        <w:t xml:space="preserve">as intended </w:t>
      </w:r>
      <w:r>
        <w:t xml:space="preserve">and </w:t>
      </w:r>
      <w:r w:rsidR="00BD26C7">
        <w:t xml:space="preserve">major </w:t>
      </w:r>
      <w:r>
        <w:t>failure</w:t>
      </w:r>
      <w:r w:rsidR="00D96BA2">
        <w:t xml:space="preserve">.  </w:t>
      </w:r>
      <w:r w:rsidR="00695FD8">
        <w:t xml:space="preserve">It also suggests that in the absence of effort major failures would not occur.  I believe that effort is </w:t>
      </w:r>
      <w:r w:rsidR="00665B04">
        <w:t xml:space="preserve">not </w:t>
      </w:r>
      <w:r w:rsidR="00695FD8">
        <w:t xml:space="preserve">necessary, and likely not sufficient, for major organizational failures to happen.  </w:t>
      </w:r>
      <w:r w:rsidR="00BD7893">
        <w:t xml:space="preserve">I doubt that organizations intend to produce major failures.  </w:t>
      </w:r>
      <w:r w:rsidR="00695FD8">
        <w:t>Moreover, u</w:t>
      </w:r>
      <w:r w:rsidR="0062185A">
        <w:t xml:space="preserve">nanticipated change in the environment can lead to major failure without any effort being expended by the organization itself.  </w:t>
      </w:r>
      <w:r>
        <w:t>Additionally, I would not c</w:t>
      </w:r>
      <w:r w:rsidR="00695FD8">
        <w:t>ategorize outright fraudulent and</w:t>
      </w:r>
      <w:r>
        <w:t xml:space="preserve"> unethical behavior by staff</w:t>
      </w:r>
      <w:r w:rsidR="00695FD8">
        <w:t xml:space="preserve"> or failure of foresight</w:t>
      </w:r>
      <w:r>
        <w:t xml:space="preserve"> as effort</w:t>
      </w:r>
      <w:r w:rsidR="00695FD8" w:rsidRPr="00695FD8">
        <w:t xml:space="preserve"> </w:t>
      </w:r>
      <w:r w:rsidR="00695FD8">
        <w:t>at the organizational level.</w:t>
      </w:r>
    </w:p>
    <w:p w:rsidR="00D92069" w:rsidRDefault="00D92069" w:rsidP="00E271BC">
      <w:pPr>
        <w:spacing w:line="276" w:lineRule="auto"/>
      </w:pPr>
    </w:p>
    <w:p w:rsidR="00A462DB" w:rsidRDefault="00BD7893" w:rsidP="00E271BC">
      <w:pPr>
        <w:spacing w:line="276" w:lineRule="auto"/>
      </w:pPr>
      <w:r>
        <w:t xml:space="preserve">In the example of Equifax, it did not intend enable a hack that would result in up to $1 billion in fines and loss of 31 percent of its market value.  </w:t>
      </w:r>
      <w:r w:rsidR="00B03E57">
        <w:t>Moreover, it was the lack of effort (i.e., the failure to disable a comprised Web application) tha</w:t>
      </w:r>
      <w:r w:rsidR="00A462DB">
        <w:t xml:space="preserve">t </w:t>
      </w:r>
      <w:r w:rsidR="00D96BA2">
        <w:t>enabled</w:t>
      </w:r>
      <w:r w:rsidR="00D92069">
        <w:t xml:space="preserve"> the data breach that led to the subsequent financial costs incurred by the organization.</w:t>
      </w:r>
      <w:r w:rsidR="00695FD8">
        <w:t xml:space="preserve">  In the case of Wells Fargo, if lower level employees and their </w:t>
      </w:r>
      <w:r w:rsidR="00C75368">
        <w:t xml:space="preserve">direct </w:t>
      </w:r>
      <w:r w:rsidR="00695FD8">
        <w:t>supervisors actively engaged in illegal, immoral, and unethical behavior for which they took measures to hide from upper lev</w:t>
      </w:r>
      <w:r w:rsidR="00C75368">
        <w:t xml:space="preserve">els of management, is it </w:t>
      </w:r>
      <w:r w:rsidR="00695FD8">
        <w:t xml:space="preserve">fair or accurate to characterize that </w:t>
      </w:r>
      <w:r w:rsidR="00C75368">
        <w:t>as effort undertaken by the organization?</w:t>
      </w:r>
    </w:p>
    <w:p w:rsidR="00A462DB" w:rsidRDefault="00A462DB" w:rsidP="00A462DB">
      <w:pPr>
        <w:spacing w:line="276" w:lineRule="auto"/>
      </w:pPr>
    </w:p>
    <w:p w:rsidR="00BD7893" w:rsidRDefault="00A462DB" w:rsidP="00A462DB">
      <w:pPr>
        <w:spacing w:line="276" w:lineRule="auto"/>
      </w:pPr>
      <w:r>
        <w:t>I think it’s more appropriate to</w:t>
      </w:r>
      <w:r w:rsidR="00665B04">
        <w:t xml:space="preserve"> simply</w:t>
      </w:r>
      <w:r>
        <w:t xml:space="preserve"> say that organizations are susceptible to major failures that appear </w:t>
      </w:r>
      <w:r w:rsidR="000523E9">
        <w:t xml:space="preserve">entirely </w:t>
      </w:r>
      <w:r>
        <w:t xml:space="preserve">avoidable.  </w:t>
      </w:r>
      <w:r w:rsidR="007B00FB">
        <w:t xml:space="preserve">A considerable amount of organizational resources </w:t>
      </w:r>
      <w:r w:rsidR="0062185A">
        <w:t>is</w:t>
      </w:r>
      <w:r w:rsidR="00D96BA2">
        <w:t xml:space="preserve"> often wasted </w:t>
      </w:r>
      <w:r w:rsidR="00695FD8">
        <w:t xml:space="preserve">unnecessarily </w:t>
      </w:r>
      <w:r w:rsidR="00D96BA2">
        <w:t>pursuing activities that are detrimental to the organization itself.</w:t>
      </w:r>
    </w:p>
    <w:p w:rsidR="003C0FE0" w:rsidRDefault="003C0FE0" w:rsidP="00A462DB">
      <w:pPr>
        <w:spacing w:line="276" w:lineRule="auto"/>
      </w:pPr>
    </w:p>
    <w:p w:rsidR="00C97EB4" w:rsidRDefault="00C97EB4" w:rsidP="00A462DB">
      <w:pPr>
        <w:spacing w:line="276" w:lineRule="auto"/>
      </w:pPr>
    </w:p>
    <w:p w:rsidR="003C0FE0" w:rsidRPr="00DD4D28" w:rsidRDefault="00365958" w:rsidP="00A462DB">
      <w:pPr>
        <w:spacing w:line="276" w:lineRule="auto"/>
        <w:rPr>
          <w:u w:val="single"/>
        </w:rPr>
      </w:pPr>
      <w:r>
        <w:rPr>
          <w:u w:val="single"/>
        </w:rPr>
        <w:t>Reflective Pause</w:t>
      </w:r>
      <w:r w:rsidR="001823F2">
        <w:rPr>
          <w:u w:val="single"/>
        </w:rPr>
        <w:t xml:space="preserve"> 2</w:t>
      </w:r>
      <w:r w:rsidR="003C0FE0" w:rsidRPr="00DD4D28">
        <w:rPr>
          <w:u w:val="single"/>
        </w:rPr>
        <w:t xml:space="preserve"> (slide 9):</w:t>
      </w:r>
    </w:p>
    <w:p w:rsidR="003C0FE0" w:rsidRDefault="003C0FE0" w:rsidP="00A462DB">
      <w:pPr>
        <w:spacing w:line="276" w:lineRule="auto"/>
      </w:pPr>
      <w:r w:rsidRPr="003C0FE0">
        <w:t xml:space="preserve">Ethics is often considered an individual challenge.  As you review the next slide, construct an ethical concern that each position incumbent should consider given their role.  </w:t>
      </w:r>
    </w:p>
    <w:p w:rsidR="003C0FE0" w:rsidRDefault="003C0FE0" w:rsidP="00A462DB">
      <w:pPr>
        <w:spacing w:line="276" w:lineRule="auto"/>
      </w:pPr>
    </w:p>
    <w:p w:rsidR="003C0FE0" w:rsidRDefault="003C0FE0" w:rsidP="00A462DB">
      <w:pPr>
        <w:spacing w:line="276" w:lineRule="auto"/>
      </w:pPr>
      <w:r>
        <w:t>Response:</w:t>
      </w:r>
    </w:p>
    <w:p w:rsidR="00BD7893" w:rsidRDefault="003F2556" w:rsidP="00E271BC">
      <w:pPr>
        <w:spacing w:line="276" w:lineRule="auto"/>
      </w:pPr>
      <w:r>
        <w:t>An ethical concern that people in each of the jobs described is whether they are providing full value to their employer in performing the duties of the job.  This includes performing the jobs accurately, efficiently, and to the best of their abilities.</w:t>
      </w:r>
    </w:p>
    <w:p w:rsidR="003F2556" w:rsidRDefault="003F2556" w:rsidP="00E271BC">
      <w:pPr>
        <w:spacing w:line="276" w:lineRule="auto"/>
      </w:pPr>
    </w:p>
    <w:p w:rsidR="00660ABF" w:rsidRDefault="00660ABF" w:rsidP="00E271BC">
      <w:pPr>
        <w:spacing w:line="276" w:lineRule="auto"/>
        <w:rPr>
          <w:u w:val="single"/>
        </w:rPr>
      </w:pPr>
      <w:r>
        <w:rPr>
          <w:u w:val="single"/>
        </w:rPr>
        <w:br w:type="page"/>
      </w:r>
    </w:p>
    <w:p w:rsidR="003F2556" w:rsidRPr="00DD4D28" w:rsidRDefault="00365958" w:rsidP="00E271BC">
      <w:pPr>
        <w:spacing w:line="276" w:lineRule="auto"/>
        <w:rPr>
          <w:u w:val="single"/>
        </w:rPr>
      </w:pPr>
      <w:r>
        <w:rPr>
          <w:u w:val="single"/>
        </w:rPr>
        <w:lastRenderedPageBreak/>
        <w:t>Reflective Pause</w:t>
      </w:r>
      <w:r w:rsidR="001823F2">
        <w:rPr>
          <w:u w:val="single"/>
        </w:rPr>
        <w:t xml:space="preserve"> 3</w:t>
      </w:r>
      <w:r w:rsidR="003F2556" w:rsidRPr="00DD4D28">
        <w:rPr>
          <w:u w:val="single"/>
        </w:rPr>
        <w:t xml:space="preserve"> (slide 12):</w:t>
      </w:r>
    </w:p>
    <w:p w:rsidR="003F2556" w:rsidRDefault="003F2556" w:rsidP="003F2556">
      <w:pPr>
        <w:spacing w:line="276" w:lineRule="auto"/>
      </w:pPr>
      <w:r w:rsidRPr="003F2556">
        <w:t>When you consider ethics from the level of organizational structure, an individual’s ethical responsibility changes.</w:t>
      </w:r>
      <w:r>
        <w:t xml:space="preserve">  </w:t>
      </w:r>
      <w:r w:rsidRPr="003F2556">
        <w:t>Make a second list of ethical concerns for each of the positions using an organizational rather than individual perspective.  How does this list compare with the first?</w:t>
      </w:r>
    </w:p>
    <w:p w:rsidR="003F2556" w:rsidRDefault="003F2556" w:rsidP="003F2556">
      <w:pPr>
        <w:spacing w:line="276" w:lineRule="auto"/>
      </w:pPr>
    </w:p>
    <w:p w:rsidR="003F2556" w:rsidRDefault="003F2556" w:rsidP="003F2556">
      <w:pPr>
        <w:spacing w:line="276" w:lineRule="auto"/>
      </w:pPr>
      <w:r>
        <w:t>Response:</w:t>
      </w:r>
    </w:p>
    <w:p w:rsidR="003F2556" w:rsidRDefault="003F2556" w:rsidP="003F2556">
      <w:pPr>
        <w:spacing w:line="276" w:lineRule="auto"/>
      </w:pPr>
      <w:r>
        <w:t xml:space="preserve">From an organizational perspective, an ethical concern that people in each of the jobs described is whether the organization’s </w:t>
      </w:r>
      <w:r w:rsidR="002E19EE">
        <w:t>activities are</w:t>
      </w:r>
      <w:r>
        <w:t xml:space="preserve"> legal and moral</w:t>
      </w:r>
      <w:r w:rsidR="002E19EE">
        <w:t>.  If the organization’s activities are illegal or immoral, individuals must consider whether they are culpable in the illegal or immoral activities of the organiza</w:t>
      </w:r>
      <w:r w:rsidR="00761F06">
        <w:t>tion.  These concerns are</w:t>
      </w:r>
      <w:r w:rsidR="002E19EE">
        <w:t xml:space="preserve"> paradoxical to the ethical concerns from an individual perspective.</w:t>
      </w:r>
    </w:p>
    <w:p w:rsidR="002E19EE" w:rsidRDefault="002E19EE" w:rsidP="003F2556">
      <w:pPr>
        <w:spacing w:line="276" w:lineRule="auto"/>
      </w:pPr>
    </w:p>
    <w:p w:rsidR="002E19EE" w:rsidRDefault="002E19EE" w:rsidP="003F2556">
      <w:pPr>
        <w:spacing w:line="276" w:lineRule="auto"/>
      </w:pPr>
    </w:p>
    <w:p w:rsidR="002E19EE" w:rsidRPr="00DD4D28" w:rsidRDefault="00365958" w:rsidP="003F2556">
      <w:pPr>
        <w:spacing w:line="276" w:lineRule="auto"/>
        <w:rPr>
          <w:u w:val="single"/>
        </w:rPr>
      </w:pPr>
      <w:r>
        <w:rPr>
          <w:u w:val="single"/>
        </w:rPr>
        <w:t>Reflective Pause</w:t>
      </w:r>
      <w:r w:rsidR="001823F2">
        <w:rPr>
          <w:u w:val="single"/>
        </w:rPr>
        <w:t xml:space="preserve"> 4</w:t>
      </w:r>
      <w:r w:rsidR="002E19EE" w:rsidRPr="00DD4D28">
        <w:rPr>
          <w:u w:val="single"/>
        </w:rPr>
        <w:t xml:space="preserve"> (slide 19):</w:t>
      </w:r>
    </w:p>
    <w:p w:rsidR="002E19EE" w:rsidRPr="002E19EE" w:rsidRDefault="002E19EE" w:rsidP="002E19EE">
      <w:pPr>
        <w:spacing w:line="276" w:lineRule="auto"/>
      </w:pPr>
      <w:r w:rsidRPr="002E19EE">
        <w:t>We will be discussing whistle blowing quite a bit, but it might be worthwhile at this point to consider your personal</w:t>
      </w:r>
      <w:r>
        <w:t xml:space="preserve"> </w:t>
      </w:r>
      <w:r w:rsidRPr="002E19EE">
        <w:t xml:space="preserve">Organizational Preferences </w:t>
      </w:r>
      <w:r>
        <w:t>– What does your organizational-</w:t>
      </w:r>
      <w:r w:rsidRPr="002E19EE">
        <w:t>self prefer?</w:t>
      </w:r>
    </w:p>
    <w:p w:rsidR="002E19EE" w:rsidRPr="002E19EE" w:rsidRDefault="002E19EE" w:rsidP="002E19EE">
      <w:pPr>
        <w:spacing w:line="276" w:lineRule="auto"/>
      </w:pPr>
    </w:p>
    <w:p w:rsidR="002E19EE" w:rsidRPr="002E19EE" w:rsidRDefault="002E19EE" w:rsidP="003A509F">
      <w:pPr>
        <w:pStyle w:val="ListParagraph"/>
        <w:numPr>
          <w:ilvl w:val="0"/>
          <w:numId w:val="1"/>
        </w:numPr>
        <w:spacing w:after="60" w:line="276" w:lineRule="auto"/>
        <w:contextualSpacing w:val="0"/>
      </w:pPr>
      <w:r w:rsidRPr="002E19EE">
        <w:t xml:space="preserve">Rocking the boat and agitating for improvement or wanting to be liked and feel accepted? </w:t>
      </w:r>
    </w:p>
    <w:p w:rsidR="002E19EE" w:rsidRDefault="002E19EE" w:rsidP="003A509F">
      <w:pPr>
        <w:pStyle w:val="ListParagraph"/>
        <w:numPr>
          <w:ilvl w:val="0"/>
          <w:numId w:val="1"/>
        </w:numPr>
        <w:spacing w:after="60" w:line="276" w:lineRule="auto"/>
        <w:contextualSpacing w:val="0"/>
      </w:pPr>
      <w:r w:rsidRPr="002E19EE">
        <w:t>Look for new ways to consider processes and tasks or liking routine and the sense</w:t>
      </w:r>
      <w:r>
        <w:t xml:space="preserve"> of security and competence it </w:t>
      </w:r>
      <w:r w:rsidRPr="002E19EE">
        <w:t>provides?</w:t>
      </w:r>
    </w:p>
    <w:p w:rsidR="003A509F" w:rsidRPr="002E19EE" w:rsidRDefault="003A509F" w:rsidP="002E19EE">
      <w:pPr>
        <w:spacing w:line="276" w:lineRule="auto"/>
      </w:pPr>
    </w:p>
    <w:p w:rsidR="002E19EE" w:rsidRDefault="002E19EE" w:rsidP="002E19EE">
      <w:pPr>
        <w:spacing w:line="276" w:lineRule="auto"/>
      </w:pPr>
      <w:r w:rsidRPr="002E19EE">
        <w:t xml:space="preserve">Answers to these questions will determine your own capacity for whistle blowing.  </w:t>
      </w:r>
    </w:p>
    <w:p w:rsidR="003A509F" w:rsidRDefault="003A509F" w:rsidP="002E19EE">
      <w:pPr>
        <w:spacing w:line="276" w:lineRule="auto"/>
      </w:pPr>
    </w:p>
    <w:p w:rsidR="003A509F" w:rsidRDefault="003A509F" w:rsidP="002E19EE">
      <w:pPr>
        <w:spacing w:line="276" w:lineRule="auto"/>
      </w:pPr>
      <w:r>
        <w:t>Response:</w:t>
      </w:r>
    </w:p>
    <w:p w:rsidR="003A509F" w:rsidRDefault="00EC16B4" w:rsidP="002E19EE">
      <w:pPr>
        <w:spacing w:line="276" w:lineRule="auto"/>
      </w:pPr>
      <w:r>
        <w:t>I’m okay rocking the boat and agitating for organizational improvemen</w:t>
      </w:r>
      <w:r w:rsidR="008B2236">
        <w:t xml:space="preserve">t so long as I believe the there is </w:t>
      </w:r>
      <w:r>
        <w:t xml:space="preserve">a reasonable chance that organizational leaders will give due consideration to proposed changes.  </w:t>
      </w:r>
      <w:r w:rsidR="008B2236">
        <w:t xml:space="preserve">I’ve always stood apart to some extent from peers in my community when I was growing up in the 1970s and 1980s.  </w:t>
      </w:r>
      <w:r>
        <w:t>I grew up as an only child</w:t>
      </w:r>
      <w:r w:rsidR="008B2236">
        <w:t xml:space="preserve"> so I spent a lot of time alone</w:t>
      </w:r>
      <w:r>
        <w:t>.  As an African-American male from a two-parent household who did well both academically and athletically,</w:t>
      </w:r>
      <w:r w:rsidR="00A05AF5">
        <w:t xml:space="preserve"> I often felt set </w:t>
      </w:r>
      <w:r w:rsidR="008B2236">
        <w:t>apart from many of my peers.</w:t>
      </w:r>
      <w:r>
        <w:t xml:space="preserve"> </w:t>
      </w:r>
      <w:r w:rsidR="008B2236">
        <w:t xml:space="preserve"> </w:t>
      </w:r>
      <w:r>
        <w:t xml:space="preserve">Over time I became comfortable with this situation and worried less about being liked and feeling accepted.  </w:t>
      </w:r>
      <w:r w:rsidR="008B2236">
        <w:t xml:space="preserve">Moreover, I’m an INTJ on the Myers-Briggs Type Indicator scale.  I would say that I’m a bit hard wired with </w:t>
      </w:r>
      <w:r>
        <w:t>a natural tendency to look for new ways to</w:t>
      </w:r>
      <w:r w:rsidR="008B2236">
        <w:t xml:space="preserve"> consider processes and tasks.</w:t>
      </w:r>
    </w:p>
    <w:p w:rsidR="00DD4D28" w:rsidRDefault="00DD4D28" w:rsidP="002E19EE">
      <w:pPr>
        <w:spacing w:line="276" w:lineRule="auto"/>
      </w:pPr>
    </w:p>
    <w:p w:rsidR="00DD4D28" w:rsidRDefault="00DD4D28" w:rsidP="002E19EE">
      <w:pPr>
        <w:spacing w:line="276" w:lineRule="auto"/>
      </w:pPr>
    </w:p>
    <w:p w:rsidR="001823F2" w:rsidRPr="001823F2" w:rsidRDefault="00365958" w:rsidP="002E19EE">
      <w:pPr>
        <w:spacing w:line="276" w:lineRule="auto"/>
        <w:rPr>
          <w:u w:val="single"/>
        </w:rPr>
      </w:pPr>
      <w:r>
        <w:rPr>
          <w:u w:val="single"/>
        </w:rPr>
        <w:t>Reflective Pause</w:t>
      </w:r>
      <w:r w:rsidR="001823F2" w:rsidRPr="001823F2">
        <w:rPr>
          <w:u w:val="single"/>
        </w:rPr>
        <w:t xml:space="preserve"> 5 (slide 27):</w:t>
      </w:r>
    </w:p>
    <w:p w:rsidR="001823F2" w:rsidRDefault="001823F2" w:rsidP="001823F2">
      <w:pPr>
        <w:spacing w:line="276" w:lineRule="auto"/>
      </w:pPr>
      <w:r w:rsidRPr="001823F2">
        <w:t>What kind of</w:t>
      </w:r>
      <w:r>
        <w:t xml:space="preserve"> organization do you belong to – R</w:t>
      </w:r>
      <w:r w:rsidRPr="001823F2">
        <w:t>isk Adverse or Risk Tolerant</w:t>
      </w:r>
      <w:r>
        <w:t>?  What is your basis for this a</w:t>
      </w:r>
      <w:r w:rsidRPr="001823F2">
        <w:t>ssessment?</w:t>
      </w:r>
    </w:p>
    <w:p w:rsidR="001823F2" w:rsidRDefault="001823F2" w:rsidP="001823F2">
      <w:pPr>
        <w:spacing w:line="276" w:lineRule="auto"/>
      </w:pPr>
    </w:p>
    <w:p w:rsidR="001823F2" w:rsidRDefault="001823F2" w:rsidP="001823F2">
      <w:pPr>
        <w:spacing w:line="276" w:lineRule="auto"/>
      </w:pPr>
      <w:r>
        <w:t>Response:</w:t>
      </w:r>
    </w:p>
    <w:p w:rsidR="00A705DE" w:rsidRDefault="00062BDF" w:rsidP="001823F2">
      <w:pPr>
        <w:spacing w:line="276" w:lineRule="auto"/>
      </w:pPr>
      <w:r>
        <w:t xml:space="preserve">I would say that I’m a member of a risk adverse organization, to which I’m specifically referring to the division I work in at Saint Louis University.  Signature authority is </w:t>
      </w:r>
      <w:r w:rsidR="00AA5F09">
        <w:t xml:space="preserve">centralized.  Staff members seem </w:t>
      </w:r>
      <w:r w:rsidR="00AA5F09">
        <w:lastRenderedPageBreak/>
        <w:t>reluctant to act without explicit approval from supervisors.  Senior leadership makes all budget expenditure decisions, even relatively small amounts.</w:t>
      </w:r>
    </w:p>
    <w:p w:rsidR="00A705DE" w:rsidRDefault="00A705DE" w:rsidP="001823F2">
      <w:pPr>
        <w:spacing w:line="276" w:lineRule="auto"/>
      </w:pPr>
    </w:p>
    <w:p w:rsidR="00A705DE" w:rsidRDefault="00A705DE" w:rsidP="001823F2">
      <w:pPr>
        <w:spacing w:line="276" w:lineRule="auto"/>
      </w:pPr>
    </w:p>
    <w:p w:rsidR="00A705DE" w:rsidRPr="00A705DE" w:rsidRDefault="00365958" w:rsidP="001823F2">
      <w:pPr>
        <w:spacing w:line="276" w:lineRule="auto"/>
        <w:rPr>
          <w:u w:val="single"/>
        </w:rPr>
      </w:pPr>
      <w:r>
        <w:rPr>
          <w:u w:val="single"/>
        </w:rPr>
        <w:t>Reflective Pause</w:t>
      </w:r>
      <w:r w:rsidR="00A705DE" w:rsidRPr="00A705DE">
        <w:rPr>
          <w:u w:val="single"/>
        </w:rPr>
        <w:t xml:space="preserve"> 6 (slide 33):</w:t>
      </w:r>
    </w:p>
    <w:p w:rsidR="001823F2" w:rsidRDefault="00A705DE" w:rsidP="001823F2">
      <w:pPr>
        <w:spacing w:line="276" w:lineRule="auto"/>
      </w:pPr>
      <w:r w:rsidRPr="00A705DE">
        <w:t>What do each of these terms</w:t>
      </w:r>
      <w:r>
        <w:t xml:space="preserve"> (FUBAR, SNAFU, TARFU) </w:t>
      </w:r>
      <w:r w:rsidRPr="00A705DE">
        <w:t>mean – what does it say about organizat</w:t>
      </w:r>
      <w:r>
        <w:t>ional life as we experience it?</w:t>
      </w:r>
    </w:p>
    <w:p w:rsidR="00A705DE" w:rsidRDefault="00A705DE" w:rsidP="001823F2">
      <w:pPr>
        <w:spacing w:line="276" w:lineRule="auto"/>
      </w:pPr>
    </w:p>
    <w:p w:rsidR="00A705DE" w:rsidRDefault="00A705DE" w:rsidP="001823F2">
      <w:pPr>
        <w:spacing w:line="276" w:lineRule="auto"/>
      </w:pPr>
      <w:r>
        <w:t>Response:</w:t>
      </w:r>
    </w:p>
    <w:p w:rsidR="00153CFC" w:rsidRDefault="004C2278" w:rsidP="001823F2">
      <w:pPr>
        <w:spacing w:line="276" w:lineRule="auto"/>
      </w:pPr>
      <w:r>
        <w:t>These terms are acronyms for phra</w:t>
      </w:r>
      <w:r w:rsidR="00153CFC">
        <w:t>ses used to describe undesired situations.  FUBAR means “</w:t>
      </w:r>
      <w:r w:rsidR="00153CFC" w:rsidRPr="00153CFC">
        <w:rPr>
          <w:u w:val="single"/>
        </w:rPr>
        <w:t>f</w:t>
      </w:r>
      <w:r w:rsidR="00153CFC">
        <w:t>*</w:t>
      </w:r>
      <w:proofErr w:type="spellStart"/>
      <w:r w:rsidR="00153CFC">
        <w:t>cked</w:t>
      </w:r>
      <w:proofErr w:type="spellEnd"/>
      <w:r w:rsidR="00153CFC">
        <w:t xml:space="preserve"> </w:t>
      </w:r>
      <w:r w:rsidR="00153CFC" w:rsidRPr="00153CFC">
        <w:rPr>
          <w:u w:val="single"/>
        </w:rPr>
        <w:t>u</w:t>
      </w:r>
      <w:r w:rsidR="00153CFC">
        <w:t xml:space="preserve">p </w:t>
      </w:r>
      <w:r w:rsidR="00153CFC" w:rsidRPr="00153CFC">
        <w:rPr>
          <w:u w:val="single"/>
        </w:rPr>
        <w:t>b</w:t>
      </w:r>
      <w:r w:rsidR="00153CFC">
        <w:t xml:space="preserve">eyond </w:t>
      </w:r>
      <w:r w:rsidR="00153CFC" w:rsidRPr="00153CFC">
        <w:rPr>
          <w:u w:val="single"/>
        </w:rPr>
        <w:t>a</w:t>
      </w:r>
      <w:r w:rsidR="00153CFC">
        <w:t xml:space="preserve">ll </w:t>
      </w:r>
      <w:r w:rsidR="00153CFC" w:rsidRPr="00153CFC">
        <w:rPr>
          <w:u w:val="single"/>
        </w:rPr>
        <w:t>r</w:t>
      </w:r>
      <w:r w:rsidR="00153CFC">
        <w:t>ecognition.”  SNAFU means “</w:t>
      </w:r>
      <w:r w:rsidR="00153CFC" w:rsidRPr="00153CFC">
        <w:rPr>
          <w:u w:val="single"/>
        </w:rPr>
        <w:t>s</w:t>
      </w:r>
      <w:r w:rsidR="00153CFC">
        <w:t xml:space="preserve">ituation </w:t>
      </w:r>
      <w:r w:rsidR="00153CFC" w:rsidRPr="00153CFC">
        <w:rPr>
          <w:u w:val="single"/>
        </w:rPr>
        <w:t>n</w:t>
      </w:r>
      <w:r w:rsidR="00153CFC">
        <w:t xml:space="preserve">ormal, </w:t>
      </w:r>
      <w:r w:rsidR="00153CFC" w:rsidRPr="00153CFC">
        <w:rPr>
          <w:u w:val="single"/>
        </w:rPr>
        <w:t>a</w:t>
      </w:r>
      <w:r w:rsidR="00153CFC">
        <w:t xml:space="preserve">ll </w:t>
      </w:r>
      <w:r w:rsidR="00153CFC" w:rsidRPr="00153CFC">
        <w:rPr>
          <w:u w:val="single"/>
        </w:rPr>
        <w:t>f</w:t>
      </w:r>
      <w:r w:rsidR="00153CFC">
        <w:t>*</w:t>
      </w:r>
      <w:proofErr w:type="spellStart"/>
      <w:r w:rsidR="00153CFC">
        <w:t>cked</w:t>
      </w:r>
      <w:proofErr w:type="spellEnd"/>
      <w:r w:rsidR="00153CFC">
        <w:t xml:space="preserve"> </w:t>
      </w:r>
      <w:r w:rsidR="00153CFC" w:rsidRPr="00153CFC">
        <w:rPr>
          <w:u w:val="single"/>
        </w:rPr>
        <w:t>u</w:t>
      </w:r>
      <w:r w:rsidR="00153CFC">
        <w:t>p.”  TARFU means “</w:t>
      </w:r>
      <w:r w:rsidR="00153CFC" w:rsidRPr="00153CFC">
        <w:rPr>
          <w:u w:val="single"/>
        </w:rPr>
        <w:t>t</w:t>
      </w:r>
      <w:r w:rsidR="00153CFC">
        <w:t xml:space="preserve">hings </w:t>
      </w:r>
      <w:r w:rsidR="00153CFC" w:rsidRPr="00153CFC">
        <w:rPr>
          <w:u w:val="single"/>
        </w:rPr>
        <w:t>a</w:t>
      </w:r>
      <w:r w:rsidR="00153CFC">
        <w:t xml:space="preserve">re </w:t>
      </w:r>
      <w:r w:rsidR="00153CFC" w:rsidRPr="00153CFC">
        <w:rPr>
          <w:u w:val="single"/>
        </w:rPr>
        <w:t>r</w:t>
      </w:r>
      <w:r w:rsidR="00153CFC">
        <w:t xml:space="preserve">eally </w:t>
      </w:r>
      <w:r w:rsidR="00153CFC" w:rsidRPr="00153CFC">
        <w:rPr>
          <w:u w:val="single"/>
        </w:rPr>
        <w:t>f</w:t>
      </w:r>
      <w:r w:rsidR="00153CFC">
        <w:t>*</w:t>
      </w:r>
      <w:proofErr w:type="spellStart"/>
      <w:r w:rsidR="00153CFC">
        <w:t>cked</w:t>
      </w:r>
      <w:proofErr w:type="spellEnd"/>
      <w:r w:rsidR="00153CFC">
        <w:t xml:space="preserve"> </w:t>
      </w:r>
      <w:r w:rsidR="00153CFC" w:rsidRPr="00153CFC">
        <w:rPr>
          <w:u w:val="single"/>
        </w:rPr>
        <w:t>u</w:t>
      </w:r>
      <w:r w:rsidR="00153CFC">
        <w:t>p.”  The fact that society has developed standard terms to such as these suggests that it’s common for the experience of individuals within organizational settings to lead to cynicism and dissatisfaction.</w:t>
      </w:r>
    </w:p>
    <w:p w:rsidR="00153CFC" w:rsidRDefault="00153CFC" w:rsidP="001823F2">
      <w:pPr>
        <w:spacing w:line="276" w:lineRule="auto"/>
      </w:pPr>
    </w:p>
    <w:p w:rsidR="00153CFC" w:rsidRDefault="00153CFC" w:rsidP="001823F2">
      <w:pPr>
        <w:spacing w:line="276" w:lineRule="auto"/>
      </w:pPr>
    </w:p>
    <w:p w:rsidR="00153CFC" w:rsidRPr="00153CFC" w:rsidRDefault="00365958" w:rsidP="001823F2">
      <w:pPr>
        <w:spacing w:line="276" w:lineRule="auto"/>
        <w:rPr>
          <w:u w:val="single"/>
        </w:rPr>
      </w:pPr>
      <w:r>
        <w:rPr>
          <w:u w:val="single"/>
        </w:rPr>
        <w:t>Reflective Pause</w:t>
      </w:r>
      <w:r w:rsidR="00153CFC" w:rsidRPr="00153CFC">
        <w:rPr>
          <w:u w:val="single"/>
        </w:rPr>
        <w:t xml:space="preserve"> 7 (slide 39):</w:t>
      </w:r>
    </w:p>
    <w:p w:rsidR="00153CFC" w:rsidRPr="00153CFC" w:rsidRDefault="00153CFC" w:rsidP="00153CFC">
      <w:pPr>
        <w:spacing w:line="276" w:lineRule="auto"/>
      </w:pPr>
      <w:r w:rsidRPr="00153CFC">
        <w:t>As a leader or manager, h</w:t>
      </w:r>
      <w:r>
        <w:t>ow to you confront this paradox:</w:t>
      </w:r>
    </w:p>
    <w:p w:rsidR="00153CFC" w:rsidRPr="00153CFC" w:rsidRDefault="00153CFC" w:rsidP="00153CFC">
      <w:pPr>
        <w:pStyle w:val="ListParagraph"/>
        <w:numPr>
          <w:ilvl w:val="0"/>
          <w:numId w:val="2"/>
        </w:numPr>
        <w:spacing w:line="276" w:lineRule="auto"/>
      </w:pPr>
      <w:r w:rsidRPr="00153CFC">
        <w:t>Too much rationality leads to alienation</w:t>
      </w:r>
    </w:p>
    <w:p w:rsidR="00A705DE" w:rsidRDefault="00153CFC" w:rsidP="00153CFC">
      <w:pPr>
        <w:pStyle w:val="ListParagraph"/>
        <w:numPr>
          <w:ilvl w:val="0"/>
          <w:numId w:val="2"/>
        </w:numPr>
        <w:spacing w:line="276" w:lineRule="auto"/>
      </w:pPr>
      <w:r w:rsidRPr="00153CFC">
        <w:t>Too little ra</w:t>
      </w:r>
      <w:r>
        <w:t>tionality leads to alienation</w:t>
      </w:r>
    </w:p>
    <w:p w:rsidR="00153CFC" w:rsidRDefault="00153CFC" w:rsidP="00153CFC">
      <w:pPr>
        <w:spacing w:line="276" w:lineRule="auto"/>
      </w:pPr>
    </w:p>
    <w:p w:rsidR="00153CFC" w:rsidRDefault="00153CFC" w:rsidP="00153CFC">
      <w:pPr>
        <w:spacing w:line="276" w:lineRule="auto"/>
      </w:pPr>
      <w:r>
        <w:t>Response:</w:t>
      </w:r>
    </w:p>
    <w:p w:rsidR="003C2AA7" w:rsidRDefault="00EA26AB" w:rsidP="003C2AA7">
      <w:pPr>
        <w:spacing w:line="276" w:lineRule="auto"/>
      </w:pPr>
      <w:r>
        <w:t xml:space="preserve">On the surface, there appears to be a paradox regarding rationality but I believe it simply suggests that there is a zone of </w:t>
      </w:r>
      <w:r w:rsidR="001B0D2A">
        <w:t>beneficial</w:t>
      </w:r>
      <w:r>
        <w:t xml:space="preserve"> influence for rationality within organizations.  As the sayings go, </w:t>
      </w:r>
      <w:r w:rsidR="00D72809">
        <w:t>“</w:t>
      </w:r>
      <w:r>
        <w:t>all things in moderation</w:t>
      </w:r>
      <w:r w:rsidR="00D72809">
        <w:t>”</w:t>
      </w:r>
      <w:r>
        <w:t xml:space="preserve"> and </w:t>
      </w:r>
      <w:r w:rsidR="00D72809">
        <w:t>“</w:t>
      </w:r>
      <w:r>
        <w:t>too much of a good thing is bad.</w:t>
      </w:r>
      <w:r w:rsidR="00D72809">
        <w:t>”</w:t>
      </w:r>
      <w:r>
        <w:t xml:space="preserve">  This is true with much of </w:t>
      </w:r>
      <w:r w:rsidR="00D72809">
        <w:t>human activity</w:t>
      </w:r>
      <w:r>
        <w:t>.  For example, water is essential for life.  Too little water can lead to dehydration and possible death.  But too much water can cause hyponatremia (i.e., overhydration) and possible death.</w:t>
      </w:r>
    </w:p>
    <w:p w:rsidR="003C2AA7" w:rsidRDefault="003C2AA7" w:rsidP="003C2AA7">
      <w:pPr>
        <w:spacing w:line="276" w:lineRule="auto"/>
      </w:pPr>
    </w:p>
    <w:p w:rsidR="003C2AA7" w:rsidRDefault="003C2AA7" w:rsidP="003C2AA7">
      <w:pPr>
        <w:spacing w:line="276" w:lineRule="auto"/>
      </w:pPr>
    </w:p>
    <w:p w:rsidR="000A0603" w:rsidRDefault="000A0603" w:rsidP="003C2AA7">
      <w:pPr>
        <w:spacing w:line="276" w:lineRule="auto"/>
        <w:rPr>
          <w:b/>
        </w:rPr>
        <w:sectPr w:rsidR="000A0603">
          <w:headerReference w:type="default" r:id="rId7"/>
          <w:pgSz w:w="12240" w:h="15840"/>
          <w:pgMar w:top="1440" w:right="1440" w:bottom="1440" w:left="1440" w:header="720" w:footer="720" w:gutter="0"/>
          <w:cols w:space="720"/>
          <w:docGrid w:linePitch="360"/>
        </w:sectPr>
      </w:pPr>
    </w:p>
    <w:p w:rsidR="003C2AA7" w:rsidRPr="008674A5" w:rsidRDefault="008674A5" w:rsidP="003C2AA7">
      <w:pPr>
        <w:spacing w:line="276" w:lineRule="auto"/>
        <w:rPr>
          <w:b/>
        </w:rPr>
      </w:pPr>
      <w:r>
        <w:rPr>
          <w:b/>
        </w:rPr>
        <w:lastRenderedPageBreak/>
        <w:t>Responses to r</w:t>
      </w:r>
      <w:r w:rsidR="003C2AA7" w:rsidRPr="008674A5">
        <w:rPr>
          <w:b/>
        </w:rPr>
        <w:t>eflective pauses from Tutorial 01b for class on January 27, 2020</w:t>
      </w:r>
    </w:p>
    <w:p w:rsidR="003C2AA7" w:rsidRDefault="003C2AA7" w:rsidP="003C2AA7">
      <w:pPr>
        <w:spacing w:line="276" w:lineRule="auto"/>
      </w:pPr>
    </w:p>
    <w:p w:rsidR="003C2AA7" w:rsidRPr="00DD4D28" w:rsidRDefault="00365958" w:rsidP="003C2AA7">
      <w:pPr>
        <w:spacing w:line="276" w:lineRule="auto"/>
        <w:rPr>
          <w:u w:val="single"/>
        </w:rPr>
      </w:pPr>
      <w:r>
        <w:rPr>
          <w:u w:val="single"/>
        </w:rPr>
        <w:t>Reflective Pause</w:t>
      </w:r>
      <w:r w:rsidR="003C2AA7" w:rsidRPr="00DD4D28">
        <w:rPr>
          <w:u w:val="single"/>
        </w:rPr>
        <w:t xml:space="preserve"> </w:t>
      </w:r>
      <w:r w:rsidR="003C2AA7">
        <w:rPr>
          <w:u w:val="single"/>
        </w:rPr>
        <w:t>1 (</w:t>
      </w:r>
      <w:proofErr w:type="gramStart"/>
      <w:r w:rsidR="003C2AA7">
        <w:rPr>
          <w:u w:val="single"/>
        </w:rPr>
        <w:t>slide )</w:t>
      </w:r>
      <w:proofErr w:type="gramEnd"/>
      <w:r w:rsidR="003C2AA7">
        <w:rPr>
          <w:u w:val="single"/>
        </w:rPr>
        <w:t>:</w:t>
      </w:r>
    </w:p>
    <w:p w:rsidR="00E17253" w:rsidRPr="00E17253" w:rsidRDefault="00E17253" w:rsidP="00E17253">
      <w:pPr>
        <w:spacing w:line="276" w:lineRule="auto"/>
      </w:pPr>
      <w:r w:rsidRPr="00E17253">
        <w:t xml:space="preserve">Do values </w:t>
      </w:r>
      <w:proofErr w:type="gramStart"/>
      <w:r w:rsidRPr="00E17253">
        <w:t>have to</w:t>
      </w:r>
      <w:proofErr w:type="gramEnd"/>
      <w:r w:rsidRPr="00E17253">
        <w:t xml:space="preserve"> change before there can be a major change in the way we accomplish tasks or do the ways we accomplish tasks change and we change are values/world views in response</w:t>
      </w:r>
      <w:r>
        <w:t xml:space="preserve"> </w:t>
      </w:r>
      <w:r w:rsidRPr="00E17253">
        <w:t xml:space="preserve">(Weber v. Marx)? </w:t>
      </w:r>
    </w:p>
    <w:p w:rsidR="003C2AA7" w:rsidRDefault="00E17253" w:rsidP="00E17253">
      <w:pPr>
        <w:spacing w:line="276" w:lineRule="auto"/>
      </w:pPr>
      <w:r w:rsidRPr="00E17253">
        <w:t>Social media changed beliefs about privacy/on the other hand, the computer revolution itself was driven by the belief in the value of efficiency</w:t>
      </w:r>
      <w:r>
        <w:t xml:space="preserve">.  </w:t>
      </w:r>
      <w:proofErr w:type="gramStart"/>
      <w:r w:rsidRPr="00E17253">
        <w:t>So</w:t>
      </w:r>
      <w:proofErr w:type="gramEnd"/>
      <w:r w:rsidRPr="00E17253">
        <w:t xml:space="preserve"> are you a Weberian or a Marxist?</w:t>
      </w:r>
    </w:p>
    <w:p w:rsidR="003C2AA7" w:rsidRDefault="003C2AA7" w:rsidP="003C2AA7">
      <w:pPr>
        <w:spacing w:line="276" w:lineRule="auto"/>
      </w:pPr>
    </w:p>
    <w:p w:rsidR="003C2AA7" w:rsidRDefault="003C2AA7" w:rsidP="003C2AA7">
      <w:pPr>
        <w:spacing w:line="276" w:lineRule="auto"/>
      </w:pPr>
      <w:r>
        <w:t>Response:</w:t>
      </w:r>
    </w:p>
    <w:p w:rsidR="00EA26AB" w:rsidRDefault="00CA47C5" w:rsidP="00153CFC">
      <w:pPr>
        <w:spacing w:line="276" w:lineRule="auto"/>
      </w:pPr>
      <w:r>
        <w:t>I believe t</w:t>
      </w:r>
      <w:r w:rsidR="00E17253">
        <w:t>his question presents a false alternatives argument.  The two positions are not mutually exclusive and can co-exist.  Values can and do determine how we accomplish tasks.  But the ways we accomplish tasks can change due to external pressures.  Over time</w:t>
      </w:r>
      <w:r w:rsidR="00044A4B">
        <w:t xml:space="preserve"> this can lead to changes in</w:t>
      </w:r>
      <w:r w:rsidR="00E17253">
        <w:t xml:space="preserve"> our values based on our experiences with the new procedures and </w:t>
      </w:r>
      <w:r w:rsidR="00044A4B">
        <w:t xml:space="preserve">improved </w:t>
      </w:r>
      <w:r w:rsidR="00E17253">
        <w:t xml:space="preserve">understanding of </w:t>
      </w:r>
      <w:r w:rsidR="00044A4B">
        <w:t>the consequences that experience produces.</w:t>
      </w:r>
      <w:r w:rsidR="00E17253">
        <w:t xml:space="preserve"> </w:t>
      </w:r>
      <w:r w:rsidR="00044A4B">
        <w:t xml:space="preserve"> I consider myself neither exclusively Weberian nor exclusively Marxist but a third option that </w:t>
      </w:r>
      <w:r>
        <w:t>allows the two viewpoints to co-exist.</w:t>
      </w:r>
    </w:p>
    <w:p w:rsidR="006432F2" w:rsidRDefault="006432F2" w:rsidP="00153CFC">
      <w:pPr>
        <w:spacing w:line="276" w:lineRule="auto"/>
      </w:pPr>
    </w:p>
    <w:p w:rsidR="00523E97" w:rsidRDefault="00523E97" w:rsidP="00153CFC">
      <w:pPr>
        <w:spacing w:line="276" w:lineRule="auto"/>
      </w:pPr>
    </w:p>
    <w:p w:rsidR="00044A4B" w:rsidRPr="006432F2" w:rsidRDefault="00365958" w:rsidP="00153CFC">
      <w:pPr>
        <w:spacing w:line="276" w:lineRule="auto"/>
        <w:rPr>
          <w:u w:val="single"/>
        </w:rPr>
      </w:pPr>
      <w:r>
        <w:rPr>
          <w:u w:val="single"/>
        </w:rPr>
        <w:t>Reflective Pause</w:t>
      </w:r>
      <w:r w:rsidR="006432F2" w:rsidRPr="006432F2">
        <w:rPr>
          <w:u w:val="single"/>
        </w:rPr>
        <w:t xml:space="preserve"> 2 (slide 16):</w:t>
      </w:r>
    </w:p>
    <w:p w:rsidR="006432F2" w:rsidRDefault="00A92452" w:rsidP="00153CFC">
      <w:pPr>
        <w:spacing w:line="276" w:lineRule="auto"/>
      </w:pPr>
      <w:r w:rsidRPr="00A92452">
        <w:t xml:space="preserve">Weber argues that legal rational authority is dominant in modern society but is that </w:t>
      </w:r>
      <w:proofErr w:type="gramStart"/>
      <w:r w:rsidRPr="00A92452">
        <w:t>really true</w:t>
      </w:r>
      <w:proofErr w:type="gramEnd"/>
      <w:r w:rsidRPr="00A92452">
        <w:t>?  Think of organizations or experiences where you’ve encountered the other types of authority.</w:t>
      </w:r>
    </w:p>
    <w:p w:rsidR="00A92452" w:rsidRDefault="00A92452" w:rsidP="00153CFC">
      <w:pPr>
        <w:spacing w:line="276" w:lineRule="auto"/>
      </w:pPr>
    </w:p>
    <w:p w:rsidR="00A92452" w:rsidRDefault="00A92452" w:rsidP="00153CFC">
      <w:pPr>
        <w:spacing w:line="276" w:lineRule="auto"/>
      </w:pPr>
      <w:r>
        <w:t>Response:</w:t>
      </w:r>
    </w:p>
    <w:p w:rsidR="00A92452" w:rsidRDefault="00A92452" w:rsidP="00153CFC">
      <w:pPr>
        <w:spacing w:line="276" w:lineRule="auto"/>
      </w:pPr>
      <w:r>
        <w:t xml:space="preserve">No I don’t believe that legal rational authority is dominant in modern society.  </w:t>
      </w:r>
      <w:r w:rsidR="00B33D37">
        <w:t xml:space="preserve">There is a myth of American meritocracy.  </w:t>
      </w:r>
      <w:r>
        <w:t xml:space="preserve">Many organizations appear to legitimate authority </w:t>
      </w:r>
      <w:r w:rsidR="009967F4">
        <w:t>through inheritance or based on charisma.  Examples include News Corp, which is a publicly traded company but the children of its founder have essentially inherited their authority within the organization.  Succession practices in companies like General Electric, which espouse rational empirical decision making, are heavily influenced by inheritance tradition and charisma.  Even in circumstances where there is testing and credentialing, final decisions about appointments to leadership positions often come down to differences in perceived charisma of the candidates and the discretion of those making the appointments.</w:t>
      </w:r>
    </w:p>
    <w:p w:rsidR="009967F4" w:rsidRDefault="009967F4" w:rsidP="00153CFC">
      <w:pPr>
        <w:spacing w:line="276" w:lineRule="auto"/>
      </w:pPr>
    </w:p>
    <w:p w:rsidR="009967F4" w:rsidRDefault="009967F4" w:rsidP="00153CFC">
      <w:pPr>
        <w:spacing w:line="276" w:lineRule="auto"/>
      </w:pPr>
    </w:p>
    <w:p w:rsidR="009967F4" w:rsidRPr="009967F4" w:rsidRDefault="00365958" w:rsidP="00153CFC">
      <w:pPr>
        <w:spacing w:line="276" w:lineRule="auto"/>
        <w:rPr>
          <w:u w:val="single"/>
        </w:rPr>
      </w:pPr>
      <w:r>
        <w:rPr>
          <w:u w:val="single"/>
        </w:rPr>
        <w:t>Reflective Pause</w:t>
      </w:r>
      <w:r w:rsidR="009967F4" w:rsidRPr="009967F4">
        <w:rPr>
          <w:u w:val="single"/>
        </w:rPr>
        <w:t xml:space="preserve"> 3 (slide </w:t>
      </w:r>
      <w:r w:rsidR="00D65329">
        <w:rPr>
          <w:u w:val="single"/>
        </w:rPr>
        <w:t>22</w:t>
      </w:r>
      <w:r w:rsidR="009967F4" w:rsidRPr="009967F4">
        <w:rPr>
          <w:u w:val="single"/>
        </w:rPr>
        <w:t>):</w:t>
      </w:r>
    </w:p>
    <w:p w:rsidR="009967F4" w:rsidRDefault="00CF7E65" w:rsidP="00CF7E65">
      <w:pPr>
        <w:spacing w:line="276" w:lineRule="auto"/>
      </w:pPr>
      <w:r w:rsidRPr="00CF7E65">
        <w:t xml:space="preserve">Weber’s assessment of iron cages is </w:t>
      </w:r>
      <w:proofErr w:type="gramStart"/>
      <w:r w:rsidRPr="00CF7E65">
        <w:t>fairly depressing</w:t>
      </w:r>
      <w:proofErr w:type="gramEnd"/>
      <w:r>
        <w:t xml:space="preserve">.  </w:t>
      </w:r>
      <w:r w:rsidRPr="00CF7E65">
        <w:t>Either system of organizing ends up putting people metaphorically (or sometimes literally) in cages.</w:t>
      </w:r>
      <w:r>
        <w:t xml:space="preserve">  </w:t>
      </w:r>
      <w:r w:rsidRPr="00CF7E65">
        <w:t xml:space="preserve">In fact </w:t>
      </w:r>
      <w:proofErr w:type="gramStart"/>
      <w:r w:rsidRPr="00CF7E65">
        <w:t>Weber</w:t>
      </w:r>
      <w:proofErr w:type="gramEnd"/>
      <w:r w:rsidRPr="00CF7E65">
        <w:t xml:space="preserve"> himself suffered periods of deep depression, where he had to be hospitalized</w:t>
      </w:r>
      <w:r>
        <w:t xml:space="preserve">.  </w:t>
      </w:r>
      <w:r w:rsidRPr="00CF7E65">
        <w:t xml:space="preserve">As you think about managing or leading, do you see </w:t>
      </w:r>
      <w:proofErr w:type="spellStart"/>
      <w:r w:rsidRPr="00CF7E65">
        <w:t>anyway</w:t>
      </w:r>
      <w:proofErr w:type="spellEnd"/>
      <w:r w:rsidRPr="00CF7E65">
        <w:t xml:space="preserve"> out of this dilemma?</w:t>
      </w:r>
    </w:p>
    <w:p w:rsidR="00D65329" w:rsidRDefault="00D65329" w:rsidP="00CF7E65">
      <w:pPr>
        <w:spacing w:line="276" w:lineRule="auto"/>
      </w:pPr>
    </w:p>
    <w:p w:rsidR="00D65329" w:rsidRDefault="00D65329" w:rsidP="00CF7E65">
      <w:pPr>
        <w:spacing w:line="276" w:lineRule="auto"/>
      </w:pPr>
      <w:r>
        <w:t>Response:</w:t>
      </w:r>
    </w:p>
    <w:p w:rsidR="00D65329" w:rsidRDefault="008E7442" w:rsidP="00CF7E65">
      <w:pPr>
        <w:spacing w:line="276" w:lineRule="auto"/>
      </w:pPr>
      <w:r>
        <w:t>Perhaps cages are necessary for organizations to exist and operate.  To me a cage implies constraint.  I don’t see how a group of people could coordinate activities, whether efficiently or inefficiently, with</w:t>
      </w:r>
      <w:r w:rsidR="00CA47C5">
        <w:t>out</w:t>
      </w:r>
      <w:r>
        <w:t xml:space="preserve"> </w:t>
      </w:r>
      <w:r>
        <w:lastRenderedPageBreak/>
        <w:t xml:space="preserve">constraining the choices and actions of individuals.  </w:t>
      </w:r>
      <w:r w:rsidR="00CA47C5">
        <w:t>I</w:t>
      </w:r>
      <w:r w:rsidR="005E743A">
        <w:t xml:space="preserve">t’s not an organization without constraint, it’s just a bunch of people pursuing individual objectives.  </w:t>
      </w:r>
      <w:r w:rsidR="00CA47C5">
        <w:t>The issue is not whether</w:t>
      </w:r>
      <w:r>
        <w:t xml:space="preserve"> there is a cage but the size of the cage.</w:t>
      </w:r>
    </w:p>
    <w:p w:rsidR="005E743A" w:rsidRDefault="005E743A" w:rsidP="00CF7E65">
      <w:pPr>
        <w:spacing w:line="276" w:lineRule="auto"/>
      </w:pPr>
    </w:p>
    <w:p w:rsidR="005E743A" w:rsidRDefault="005E743A" w:rsidP="00CF7E65">
      <w:pPr>
        <w:spacing w:line="276" w:lineRule="auto"/>
      </w:pPr>
    </w:p>
    <w:p w:rsidR="005E743A" w:rsidRPr="005E743A" w:rsidRDefault="00365958" w:rsidP="00CF7E65">
      <w:pPr>
        <w:spacing w:line="276" w:lineRule="auto"/>
        <w:rPr>
          <w:u w:val="single"/>
        </w:rPr>
      </w:pPr>
      <w:r>
        <w:rPr>
          <w:u w:val="single"/>
        </w:rPr>
        <w:t>Reflective Pause</w:t>
      </w:r>
      <w:r w:rsidR="005E743A" w:rsidRPr="005E743A">
        <w:rPr>
          <w:u w:val="single"/>
        </w:rPr>
        <w:t xml:space="preserve"> 4 (slide </w:t>
      </w:r>
      <w:r w:rsidR="004D6238">
        <w:rPr>
          <w:u w:val="single"/>
        </w:rPr>
        <w:t>26</w:t>
      </w:r>
      <w:r w:rsidR="005E743A" w:rsidRPr="005E743A">
        <w:rPr>
          <w:u w:val="single"/>
        </w:rPr>
        <w:t>):</w:t>
      </w:r>
    </w:p>
    <w:p w:rsidR="005E743A" w:rsidRDefault="00C46297" w:rsidP="00CF7E65">
      <w:pPr>
        <w:spacing w:line="276" w:lineRule="auto"/>
      </w:pPr>
      <w:r w:rsidRPr="00C46297">
        <w:t>What are some of the societal consequences you think result from the predominance of secondary relationships in modern society?</w:t>
      </w:r>
    </w:p>
    <w:p w:rsidR="00C46297" w:rsidRDefault="00C46297" w:rsidP="00CF7E65">
      <w:pPr>
        <w:spacing w:line="276" w:lineRule="auto"/>
      </w:pPr>
    </w:p>
    <w:p w:rsidR="00C46297" w:rsidRDefault="00C46297" w:rsidP="00CF7E65">
      <w:pPr>
        <w:spacing w:line="276" w:lineRule="auto"/>
      </w:pPr>
      <w:r>
        <w:t>Response:</w:t>
      </w:r>
    </w:p>
    <w:p w:rsidR="00C46297" w:rsidRDefault="00A3131C" w:rsidP="00CF7E65">
      <w:pPr>
        <w:spacing w:line="276" w:lineRule="auto"/>
      </w:pPr>
      <w:r>
        <w:t>Some of the societal consequences of the predominance in modern society of secondary relationships as defined</w:t>
      </w:r>
      <w:r w:rsidR="004D6238">
        <w:t xml:space="preserve"> could include feelings of loneliness and isolation, decreased respect for authority, reduced civic engagement, less allegiance to group objectives, and an unwillingness to compromise for the greater good of the group.</w:t>
      </w:r>
      <w:r w:rsidR="00BC1944">
        <w:t xml:space="preserve"> </w:t>
      </w:r>
      <w:r w:rsidR="003B7E5F">
        <w:t xml:space="preserve"> </w:t>
      </w:r>
      <w:r w:rsidR="00BC1944">
        <w:t xml:space="preserve">But perhaps the issue is a lack of </w:t>
      </w:r>
      <w:r w:rsidR="00A2361E">
        <w:t xml:space="preserve">a certain number of </w:t>
      </w:r>
      <w:r w:rsidR="00BC1944">
        <w:t xml:space="preserve">primary relationships rather than whether primary or secondary relationships are dominant.  An organization may only need a minimum number of primary relationships.  Moreover, humans </w:t>
      </w:r>
      <w:r w:rsidR="0012173E">
        <w:t>have a limited capacity for primary relationships.</w:t>
      </w:r>
    </w:p>
    <w:p w:rsidR="004D6238" w:rsidRDefault="004D6238" w:rsidP="00CF7E65">
      <w:pPr>
        <w:spacing w:line="276" w:lineRule="auto"/>
      </w:pPr>
    </w:p>
    <w:p w:rsidR="004D6238" w:rsidRPr="004D6238" w:rsidRDefault="00365958" w:rsidP="00CF7E65">
      <w:pPr>
        <w:spacing w:line="276" w:lineRule="auto"/>
        <w:rPr>
          <w:u w:val="single"/>
        </w:rPr>
      </w:pPr>
      <w:r>
        <w:rPr>
          <w:u w:val="single"/>
        </w:rPr>
        <w:t>Reflective Pause</w:t>
      </w:r>
      <w:r w:rsidR="00B71393">
        <w:rPr>
          <w:u w:val="single"/>
        </w:rPr>
        <w:t xml:space="preserve"> 5 (slide 28</w:t>
      </w:r>
      <w:r w:rsidR="004D6238" w:rsidRPr="004D6238">
        <w:rPr>
          <w:u w:val="single"/>
        </w:rPr>
        <w:t>):</w:t>
      </w:r>
    </w:p>
    <w:p w:rsidR="004D6238" w:rsidRDefault="00481580" w:rsidP="00481580">
      <w:pPr>
        <w:spacing w:line="276" w:lineRule="auto"/>
      </w:pPr>
      <w:r w:rsidRPr="00481580">
        <w:t>White males accounted for 69.67% of suicide deaths in 2017</w:t>
      </w:r>
      <w:r>
        <w:t xml:space="preserve">.  </w:t>
      </w:r>
      <w:r w:rsidRPr="00481580">
        <w:t xml:space="preserve">The rate of suicide is highest in middle-age white </w:t>
      </w:r>
      <w:proofErr w:type="gramStart"/>
      <w:r w:rsidRPr="00481580">
        <w:t>men in particular</w:t>
      </w:r>
      <w:proofErr w:type="gramEnd"/>
      <w:r>
        <w:t xml:space="preserve">.  </w:t>
      </w:r>
      <w:r w:rsidRPr="00481580">
        <w:t>It is important to understand that Durkheim (and the above statistics) are rates – he is not purporting to explain an individual suicide</w:t>
      </w:r>
      <w:r>
        <w:t xml:space="preserve">.  </w:t>
      </w:r>
      <w:proofErr w:type="gramStart"/>
      <w:r w:rsidRPr="00481580">
        <w:t>So</w:t>
      </w:r>
      <w:proofErr w:type="gramEnd"/>
      <w:r w:rsidRPr="00481580">
        <w:t xml:space="preserve"> of Durkheim’s types of suicide, which is driving the rates among middle age white males?</w:t>
      </w:r>
    </w:p>
    <w:p w:rsidR="00481580" w:rsidRDefault="00481580" w:rsidP="00481580">
      <w:pPr>
        <w:spacing w:line="276" w:lineRule="auto"/>
      </w:pPr>
    </w:p>
    <w:p w:rsidR="00481580" w:rsidRDefault="00481580" w:rsidP="00481580">
      <w:pPr>
        <w:spacing w:line="276" w:lineRule="auto"/>
      </w:pPr>
      <w:r>
        <w:t>Response:</w:t>
      </w:r>
    </w:p>
    <w:p w:rsidR="00481580" w:rsidRDefault="00B71393" w:rsidP="00481580">
      <w:pPr>
        <w:spacing w:line="276" w:lineRule="auto"/>
      </w:pPr>
      <w:r>
        <w:t>I would suspect that egoistic suicide is driving the suicide rate among middle age white males.  But in the absence of additional data, it’s possible to craft scenarios in which the rate is driven by altruistic or anomic suicide.</w:t>
      </w:r>
    </w:p>
    <w:p w:rsidR="00B71393" w:rsidRDefault="00B71393" w:rsidP="00481580">
      <w:pPr>
        <w:spacing w:line="276" w:lineRule="auto"/>
      </w:pPr>
    </w:p>
    <w:p w:rsidR="00B71393" w:rsidRDefault="00B71393" w:rsidP="00481580">
      <w:pPr>
        <w:spacing w:line="276" w:lineRule="auto"/>
      </w:pPr>
    </w:p>
    <w:p w:rsidR="00B71393" w:rsidRPr="0001370D" w:rsidRDefault="00365958" w:rsidP="00481580">
      <w:pPr>
        <w:spacing w:line="276" w:lineRule="auto"/>
        <w:rPr>
          <w:u w:val="single"/>
        </w:rPr>
      </w:pPr>
      <w:r w:rsidRPr="0001370D">
        <w:rPr>
          <w:u w:val="single"/>
        </w:rPr>
        <w:t>Reflective Pause</w:t>
      </w:r>
      <w:r w:rsidR="00B71393" w:rsidRPr="0001370D">
        <w:rPr>
          <w:u w:val="single"/>
        </w:rPr>
        <w:t xml:space="preserve"> 6 (slide 39):</w:t>
      </w:r>
    </w:p>
    <w:p w:rsidR="00B71393" w:rsidRDefault="00B71393" w:rsidP="00B71393">
      <w:pPr>
        <w:spacing w:line="276" w:lineRule="auto"/>
      </w:pPr>
      <w:r w:rsidRPr="00B71393">
        <w:t>Three takeaways seem apparent from this review of some classical org theorists</w:t>
      </w:r>
      <w:r w:rsidR="0022509A">
        <w:t>.</w:t>
      </w:r>
      <w:r w:rsidR="00312119">
        <w:t xml:space="preserve"> </w:t>
      </w:r>
      <w:r w:rsidRPr="00B71393">
        <w:t>Rationality has a downside</w:t>
      </w:r>
      <w:r w:rsidR="0022509A">
        <w:t xml:space="preserve">.  </w:t>
      </w:r>
      <w:r w:rsidRPr="00B71393">
        <w:t>There has been a systematic de-skilling of work and workers</w:t>
      </w:r>
      <w:r w:rsidR="0022509A">
        <w:t xml:space="preserve">. </w:t>
      </w:r>
      <w:r w:rsidRPr="00B71393">
        <w:t>The worker is</w:t>
      </w:r>
      <w:r w:rsidR="0022509A">
        <w:t xml:space="preserve"> prized for effort not thinking; t</w:t>
      </w:r>
      <w:r w:rsidRPr="00B71393">
        <w:t>hinking is the boss’s job and so credit for outcomes moves to the boss away from the worker who is just a cog in the wheel</w:t>
      </w:r>
      <w:r w:rsidR="0022509A">
        <w:t xml:space="preserve">.  </w:t>
      </w:r>
      <w:r w:rsidRPr="00B71393">
        <w:t xml:space="preserve">How to these gloomy assessments match your </w:t>
      </w:r>
      <w:r w:rsidR="003907EE">
        <w:t>e</w:t>
      </w:r>
      <w:r w:rsidRPr="00B71393">
        <w:t>xperience/un</w:t>
      </w:r>
      <w:r w:rsidR="0022509A">
        <w:t xml:space="preserve">derstanding of the workplace?  </w:t>
      </w:r>
      <w:r w:rsidRPr="00B71393">
        <w:t xml:space="preserve">Do these </w:t>
      </w:r>
      <w:r w:rsidR="009F4185">
        <w:t xml:space="preserve">assessments </w:t>
      </w:r>
      <w:r w:rsidRPr="00B71393">
        <w:t>help explain increased suicide rates among middle</w:t>
      </w:r>
      <w:r w:rsidR="0022509A">
        <w:t xml:space="preserve"> age white males?  </w:t>
      </w:r>
    </w:p>
    <w:p w:rsidR="0022509A" w:rsidRDefault="0022509A" w:rsidP="00B71393">
      <w:pPr>
        <w:spacing w:line="276" w:lineRule="auto"/>
      </w:pPr>
    </w:p>
    <w:p w:rsidR="0022509A" w:rsidRDefault="0022509A" w:rsidP="00B71393">
      <w:pPr>
        <w:spacing w:line="276" w:lineRule="auto"/>
      </w:pPr>
      <w:r>
        <w:t>Response:</w:t>
      </w:r>
    </w:p>
    <w:p w:rsidR="0022509A" w:rsidRDefault="0022509A" w:rsidP="00B71393">
      <w:pPr>
        <w:spacing w:line="276" w:lineRule="auto"/>
      </w:pPr>
      <w:r>
        <w:t>The assessments of classical organization theorists match my ex</w:t>
      </w:r>
      <w:r w:rsidR="009D06F8">
        <w:t>perience of the workplace very</w:t>
      </w:r>
      <w:r>
        <w:t xml:space="preserve"> well.  However, I don’t think we can say that these factors help explain the increased suicide rates among middle age white males.  </w:t>
      </w:r>
      <w:r w:rsidR="003F64D5">
        <w:t xml:space="preserve">While the factors describe present an argument for anomic suicide we can’t </w:t>
      </w:r>
      <w:r w:rsidR="003F64D5">
        <w:lastRenderedPageBreak/>
        <w:t xml:space="preserve">say for certain.  </w:t>
      </w:r>
      <w:r>
        <w:t>Just because these factors seem to appear in conjunction with increased suicide rates among middle age white males doesn’t necessarily mean that they are causal factors.</w:t>
      </w:r>
    </w:p>
    <w:p w:rsidR="003F64D5" w:rsidRDefault="003F64D5" w:rsidP="00B71393">
      <w:pPr>
        <w:spacing w:line="276" w:lineRule="auto"/>
      </w:pPr>
    </w:p>
    <w:p w:rsidR="003F64D5" w:rsidRDefault="003F64D5">
      <w:r>
        <w:br w:type="page"/>
      </w:r>
    </w:p>
    <w:p w:rsidR="0022509A" w:rsidRPr="003F64D5" w:rsidRDefault="00C1062D" w:rsidP="00B71393">
      <w:pPr>
        <w:spacing w:line="276" w:lineRule="auto"/>
        <w:rPr>
          <w:b/>
        </w:rPr>
      </w:pPr>
      <w:r>
        <w:rPr>
          <w:b/>
        </w:rPr>
        <w:lastRenderedPageBreak/>
        <w:t>Responses to reflective pauses</w:t>
      </w:r>
      <w:r w:rsidR="003F64D5" w:rsidRPr="003F64D5">
        <w:rPr>
          <w:b/>
        </w:rPr>
        <w:t xml:space="preserve"> for O’Leary (2020) for class on February 10, 2020</w:t>
      </w:r>
    </w:p>
    <w:p w:rsidR="003F64D5" w:rsidRDefault="003F64D5" w:rsidP="00B71393">
      <w:pPr>
        <w:spacing w:line="276" w:lineRule="auto"/>
      </w:pPr>
    </w:p>
    <w:p w:rsidR="00C1062D" w:rsidRDefault="00C1062D" w:rsidP="00C1062D">
      <w:pPr>
        <w:numPr>
          <w:ilvl w:val="0"/>
          <w:numId w:val="3"/>
        </w:numPr>
        <w:spacing w:line="276" w:lineRule="auto"/>
        <w:ind w:left="360"/>
      </w:pPr>
      <w:r w:rsidRPr="00C1062D">
        <w:t>Organizational loyalty can and does at times conflict with personal values and ethics. A leader is someone who helps employees navigate this difficult terrain.   Do you have experience of a leader who does this well; someone who does it poorly; someone who is oblivious to the dilemma?  Have you as a leader ever encountered this kind of challenge?</w:t>
      </w:r>
      <w:r>
        <w:br/>
      </w:r>
      <w:r>
        <w:br/>
        <w:t xml:space="preserve">Response: </w:t>
      </w:r>
    </w:p>
    <w:p w:rsidR="006811FD" w:rsidRPr="00C1062D" w:rsidRDefault="006811FD" w:rsidP="006811FD">
      <w:pPr>
        <w:spacing w:line="276" w:lineRule="auto"/>
        <w:ind w:left="360"/>
      </w:pPr>
      <w:bookmarkStart w:id="0" w:name="_GoBack"/>
      <w:bookmarkEnd w:id="0"/>
    </w:p>
    <w:p w:rsidR="00C1062D" w:rsidRPr="00C1062D" w:rsidRDefault="00C1062D" w:rsidP="00C1062D">
      <w:pPr>
        <w:spacing w:line="276" w:lineRule="auto"/>
      </w:pPr>
    </w:p>
    <w:p w:rsidR="00C1062D" w:rsidRPr="00C1062D" w:rsidRDefault="00C1062D" w:rsidP="00C1062D">
      <w:pPr>
        <w:numPr>
          <w:ilvl w:val="0"/>
          <w:numId w:val="3"/>
        </w:numPr>
        <w:spacing w:line="276" w:lineRule="auto"/>
        <w:ind w:left="360"/>
      </w:pPr>
      <w:r w:rsidRPr="00C1062D">
        <w:t xml:space="preserve">O’Leary views guerrilla governance through three lenses: bureaucratic politics; organization and management; and ethics.  The first lens suggests that guerrilla activity is commonplace, particularly in public sector organizations.  The second lens focuses on organizational culture as an incubator of guerrilla activity and organizational networks as tools in advancing guerrilla causes. Finally, the third lens, ethics, demands balancing personal, organizational, and professional ethics in pursuing change.  In the real world, are people </w:t>
      </w:r>
      <w:proofErr w:type="gramStart"/>
      <w:r w:rsidRPr="00C1062D">
        <w:t>actually that</w:t>
      </w:r>
      <w:proofErr w:type="gramEnd"/>
      <w:r w:rsidRPr="00C1062D">
        <w:t xml:space="preserve"> reflective about their day to day organizational lives?  Why or Why not?  What issues have you encountered that illustrate the views observed through each of the lenses?    </w:t>
      </w:r>
    </w:p>
    <w:p w:rsidR="00C1062D" w:rsidRPr="00C1062D" w:rsidRDefault="00C1062D" w:rsidP="00C1062D">
      <w:pPr>
        <w:spacing w:line="276" w:lineRule="auto"/>
        <w:ind w:left="-360"/>
      </w:pPr>
    </w:p>
    <w:p w:rsidR="00C1062D" w:rsidRPr="00C1062D" w:rsidRDefault="00C1062D" w:rsidP="00C1062D">
      <w:pPr>
        <w:numPr>
          <w:ilvl w:val="0"/>
          <w:numId w:val="3"/>
        </w:numPr>
        <w:spacing w:line="276" w:lineRule="auto"/>
        <w:ind w:left="360"/>
      </w:pPr>
      <w:r w:rsidRPr="00C1062D">
        <w:t xml:space="preserve">Waldo’s Map of Ethical Obligations raise </w:t>
      </w:r>
      <w:proofErr w:type="gramStart"/>
      <w:r w:rsidRPr="00C1062D">
        <w:t>a number of</w:t>
      </w:r>
      <w:proofErr w:type="gramEnd"/>
      <w:r w:rsidRPr="00C1062D">
        <w:t xml:space="preserve"> issues.  Is there a hierarchy – is the hierarchy changeable due to public policy/judicial challenges – does this help us work our way through some current knotty organizational issues such as: A county clerk not signing marriage licenses for gay couples -  a baker refusing to bake a cake for gay couples – a business refusing to cover birth control for employees:  in all of these cases, religious commitments conflict with commitments to the law and if we had commitment to democracy to the mix, things really get muddled; I should be free to follow my conscious; I should be free to get services protected by law.  </w:t>
      </w:r>
    </w:p>
    <w:p w:rsidR="00C1062D" w:rsidRPr="00C1062D" w:rsidRDefault="00C1062D" w:rsidP="00C1062D">
      <w:pPr>
        <w:spacing w:line="276" w:lineRule="auto"/>
        <w:ind w:left="-360"/>
      </w:pPr>
    </w:p>
    <w:p w:rsidR="00C1062D" w:rsidRPr="00C1062D" w:rsidRDefault="00C1062D" w:rsidP="00C1062D">
      <w:pPr>
        <w:numPr>
          <w:ilvl w:val="0"/>
          <w:numId w:val="3"/>
        </w:numPr>
        <w:spacing w:line="276" w:lineRule="auto"/>
        <w:ind w:left="360"/>
      </w:pPr>
      <w:r w:rsidRPr="00C1062D">
        <w:t>Does the map help us in trying to figure out if the “deep” state is protecting us or harming our democracy?  Are Rogue Twitters good or bad for the nation; for professional public servants?</w:t>
      </w:r>
    </w:p>
    <w:p w:rsidR="00C1062D" w:rsidRPr="00C1062D" w:rsidRDefault="00C1062D" w:rsidP="00C1062D">
      <w:pPr>
        <w:spacing w:line="276" w:lineRule="auto"/>
        <w:ind w:left="-360"/>
      </w:pPr>
    </w:p>
    <w:p w:rsidR="00C1062D" w:rsidRPr="00C1062D" w:rsidRDefault="00C1062D" w:rsidP="00C1062D">
      <w:pPr>
        <w:numPr>
          <w:ilvl w:val="0"/>
          <w:numId w:val="3"/>
        </w:numPr>
        <w:spacing w:line="276" w:lineRule="auto"/>
        <w:ind w:left="360"/>
      </w:pPr>
      <w:proofErr w:type="gramStart"/>
      <w:r w:rsidRPr="00C1062D">
        <w:t>Compare and contrast</w:t>
      </w:r>
      <w:proofErr w:type="gramEnd"/>
      <w:r w:rsidRPr="00C1062D">
        <w:t xml:space="preserve"> the guerrilla government activities in the Nevada Wetlands Case with the guerrilla activities in the EPA’s Seattle Office and with Claude Ferguson’s activities fighting his own agency, The National Forest Service on off the road vehicles in Hoosier National Forest.  What tactics were common or unique to the situation and players? What role did management play in exacerbating or reducing discontent? What was the role of media? What do these cases tell us about network governance? What of the emotional toll such actions extracted from those who participated in them?  What lessons can be learned for how better to manage such situations?  </w:t>
      </w:r>
    </w:p>
    <w:p w:rsidR="00C1062D" w:rsidRPr="00C1062D" w:rsidRDefault="00C1062D" w:rsidP="00C1062D">
      <w:pPr>
        <w:spacing w:line="276" w:lineRule="auto"/>
        <w:ind w:left="-360"/>
      </w:pPr>
    </w:p>
    <w:p w:rsidR="00C1062D" w:rsidRPr="00C1062D" w:rsidRDefault="00C1062D" w:rsidP="00C1062D">
      <w:pPr>
        <w:numPr>
          <w:ilvl w:val="0"/>
          <w:numId w:val="3"/>
        </w:numPr>
        <w:spacing w:line="276" w:lineRule="auto"/>
        <w:ind w:left="360"/>
      </w:pPr>
      <w:r w:rsidRPr="00C1062D">
        <w:t>Regarding Chelsea Manning and Edward Snowden:</w:t>
      </w:r>
    </w:p>
    <w:p w:rsidR="00C1062D" w:rsidRPr="00C1062D" w:rsidRDefault="00C1062D" w:rsidP="005E5920">
      <w:pPr>
        <w:numPr>
          <w:ilvl w:val="1"/>
          <w:numId w:val="3"/>
        </w:numPr>
        <w:spacing w:line="276" w:lineRule="auto"/>
        <w:ind w:left="720"/>
      </w:pPr>
      <w:r w:rsidRPr="00C1062D">
        <w:t xml:space="preserve">What kind of </w:t>
      </w:r>
      <w:proofErr w:type="gramStart"/>
      <w:r w:rsidRPr="00C1062D">
        <w:t>guerrilla’s</w:t>
      </w:r>
      <w:proofErr w:type="gramEnd"/>
      <w:r w:rsidRPr="00C1062D">
        <w:t xml:space="preserve"> were they?</w:t>
      </w:r>
    </w:p>
    <w:p w:rsidR="00C1062D" w:rsidRPr="00C1062D" w:rsidRDefault="00C1062D" w:rsidP="005E5920">
      <w:pPr>
        <w:numPr>
          <w:ilvl w:val="1"/>
          <w:numId w:val="3"/>
        </w:numPr>
        <w:spacing w:line="276" w:lineRule="auto"/>
        <w:ind w:left="720"/>
      </w:pPr>
      <w:r w:rsidRPr="00C1062D">
        <w:t>Was their behavior ethical; would it have been unethical to do nothing?</w:t>
      </w:r>
    </w:p>
    <w:p w:rsidR="00C1062D" w:rsidRPr="00C1062D" w:rsidRDefault="00C1062D" w:rsidP="005E5920">
      <w:pPr>
        <w:numPr>
          <w:ilvl w:val="1"/>
          <w:numId w:val="3"/>
        </w:numPr>
        <w:spacing w:line="276" w:lineRule="auto"/>
        <w:ind w:left="720"/>
      </w:pPr>
      <w:r w:rsidRPr="00C1062D">
        <w:t>Were they heroes or crazed malcontents?</w:t>
      </w:r>
    </w:p>
    <w:p w:rsidR="00C1062D" w:rsidRPr="00C1062D" w:rsidRDefault="00C1062D" w:rsidP="00C1062D">
      <w:pPr>
        <w:spacing w:line="276" w:lineRule="auto"/>
        <w:ind w:left="-360"/>
      </w:pPr>
    </w:p>
    <w:p w:rsidR="00C1062D" w:rsidRPr="00C1062D" w:rsidRDefault="00C1062D" w:rsidP="00C1062D">
      <w:pPr>
        <w:numPr>
          <w:ilvl w:val="0"/>
          <w:numId w:val="3"/>
        </w:numPr>
        <w:spacing w:line="276" w:lineRule="auto"/>
        <w:ind w:left="360"/>
      </w:pPr>
      <w:r w:rsidRPr="00C1062D">
        <w:t>From a leadership/management point of view:</w:t>
      </w:r>
    </w:p>
    <w:p w:rsidR="00C1062D" w:rsidRPr="00C1062D" w:rsidRDefault="00C1062D" w:rsidP="005E5920">
      <w:pPr>
        <w:numPr>
          <w:ilvl w:val="1"/>
          <w:numId w:val="3"/>
        </w:numPr>
        <w:spacing w:line="276" w:lineRule="auto"/>
        <w:ind w:left="720"/>
      </w:pPr>
      <w:r w:rsidRPr="00C1062D">
        <w:t>What is the role of SOPs in fostering or hindering guerilla movements?</w:t>
      </w:r>
    </w:p>
    <w:p w:rsidR="00C1062D" w:rsidRDefault="00C1062D" w:rsidP="005E5920">
      <w:pPr>
        <w:numPr>
          <w:ilvl w:val="1"/>
          <w:numId w:val="3"/>
        </w:numPr>
        <w:spacing w:line="276" w:lineRule="auto"/>
        <w:ind w:left="720"/>
      </w:pPr>
      <w:r w:rsidRPr="00C1062D">
        <w:t>What is the role of Silos/group think in fostering/hindering guerrilla movements?</w:t>
      </w:r>
    </w:p>
    <w:p w:rsidR="005E5920" w:rsidRDefault="00C1062D" w:rsidP="005E5920">
      <w:pPr>
        <w:numPr>
          <w:ilvl w:val="1"/>
          <w:numId w:val="3"/>
        </w:numPr>
        <w:spacing w:line="276" w:lineRule="auto"/>
        <w:ind w:left="720"/>
      </w:pPr>
      <w:r w:rsidRPr="00C1062D">
        <w:t>“Guerrillas can do it to you in ways you’ll never know.” What does this mean in the context of the professional bureaucrat?</w:t>
      </w:r>
    </w:p>
    <w:p w:rsidR="005E5920" w:rsidRDefault="005E5920" w:rsidP="005E5920">
      <w:pPr>
        <w:spacing w:line="276" w:lineRule="auto"/>
        <w:ind w:left="360"/>
      </w:pPr>
    </w:p>
    <w:p w:rsidR="005E5920" w:rsidRDefault="005E5920" w:rsidP="005E5920">
      <w:pPr>
        <w:spacing w:line="276" w:lineRule="auto"/>
        <w:ind w:left="360"/>
      </w:pPr>
      <w:r>
        <w:t>Response:</w:t>
      </w:r>
    </w:p>
    <w:p w:rsidR="005E5920" w:rsidRDefault="005E5920" w:rsidP="005E5920">
      <w:pPr>
        <w:spacing w:line="276" w:lineRule="auto"/>
        <w:ind w:left="360"/>
      </w:pPr>
    </w:p>
    <w:sectPr w:rsidR="005E59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88C" w:rsidRDefault="0034588C" w:rsidP="0034588C">
      <w:r>
        <w:separator/>
      </w:r>
    </w:p>
  </w:endnote>
  <w:endnote w:type="continuationSeparator" w:id="0">
    <w:p w:rsidR="0034588C" w:rsidRDefault="0034588C" w:rsidP="00345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88C" w:rsidRDefault="0034588C" w:rsidP="0034588C">
      <w:r>
        <w:separator/>
      </w:r>
    </w:p>
  </w:footnote>
  <w:footnote w:type="continuationSeparator" w:id="0">
    <w:p w:rsidR="0034588C" w:rsidRDefault="0034588C" w:rsidP="00345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88C" w:rsidRDefault="0034588C" w:rsidP="0034588C">
    <w:pPr>
      <w:pStyle w:val="Header"/>
      <w:tabs>
        <w:tab w:val="left" w:pos="9000"/>
      </w:tabs>
    </w:pPr>
    <w:r>
      <w:t>POLS 6320 Spring 2020 Reflective Journal of Malcolm S. Townes</w:t>
    </w:r>
    <w:r>
      <w:tab/>
    </w:r>
    <w:r>
      <w:fldChar w:fldCharType="begin"/>
    </w:r>
    <w:r>
      <w:instrText xml:space="preserve"> PAGE   \* MERGEFORMAT </w:instrText>
    </w:r>
    <w:r>
      <w:fldChar w:fldCharType="separate"/>
    </w:r>
    <w:r w:rsidR="006811FD">
      <w:rPr>
        <w:noProof/>
      </w:rPr>
      <w:t>8</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B07D8"/>
    <w:multiLevelType w:val="hybridMultilevel"/>
    <w:tmpl w:val="39D4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6810D7"/>
    <w:multiLevelType w:val="hybridMultilevel"/>
    <w:tmpl w:val="CA6403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50579"/>
    <w:multiLevelType w:val="hybridMultilevel"/>
    <w:tmpl w:val="278E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88C"/>
    <w:rsid w:val="0001370D"/>
    <w:rsid w:val="00044A4B"/>
    <w:rsid w:val="000523E9"/>
    <w:rsid w:val="00062BDF"/>
    <w:rsid w:val="00073CA7"/>
    <w:rsid w:val="000A0603"/>
    <w:rsid w:val="0012173E"/>
    <w:rsid w:val="00153CFC"/>
    <w:rsid w:val="001823F2"/>
    <w:rsid w:val="001A78C3"/>
    <w:rsid w:val="001B0D2A"/>
    <w:rsid w:val="001D38D6"/>
    <w:rsid w:val="0022509A"/>
    <w:rsid w:val="002B6580"/>
    <w:rsid w:val="002E19EE"/>
    <w:rsid w:val="00312119"/>
    <w:rsid w:val="0034588C"/>
    <w:rsid w:val="00365958"/>
    <w:rsid w:val="003907EE"/>
    <w:rsid w:val="003A509F"/>
    <w:rsid w:val="003B7E5F"/>
    <w:rsid w:val="003C0FE0"/>
    <w:rsid w:val="003C2AA7"/>
    <w:rsid w:val="003E4215"/>
    <w:rsid w:val="003F2556"/>
    <w:rsid w:val="003F64D5"/>
    <w:rsid w:val="00481580"/>
    <w:rsid w:val="004C2278"/>
    <w:rsid w:val="004C6D62"/>
    <w:rsid w:val="004D6238"/>
    <w:rsid w:val="004D78EB"/>
    <w:rsid w:val="005071AC"/>
    <w:rsid w:val="00523E97"/>
    <w:rsid w:val="005E5920"/>
    <w:rsid w:val="005E743A"/>
    <w:rsid w:val="00616A8F"/>
    <w:rsid w:val="0062185A"/>
    <w:rsid w:val="006432F2"/>
    <w:rsid w:val="00660ABF"/>
    <w:rsid w:val="00665B04"/>
    <w:rsid w:val="006811FD"/>
    <w:rsid w:val="00695FD8"/>
    <w:rsid w:val="006F2BD6"/>
    <w:rsid w:val="00761F06"/>
    <w:rsid w:val="007B00FB"/>
    <w:rsid w:val="008674A5"/>
    <w:rsid w:val="008B2236"/>
    <w:rsid w:val="008D3910"/>
    <w:rsid w:val="008E7442"/>
    <w:rsid w:val="00940F59"/>
    <w:rsid w:val="009967F4"/>
    <w:rsid w:val="009D06F8"/>
    <w:rsid w:val="009D3E03"/>
    <w:rsid w:val="009F4185"/>
    <w:rsid w:val="00A05AF5"/>
    <w:rsid w:val="00A2361E"/>
    <w:rsid w:val="00A3131C"/>
    <w:rsid w:val="00A462DB"/>
    <w:rsid w:val="00A51317"/>
    <w:rsid w:val="00A705DE"/>
    <w:rsid w:val="00A92452"/>
    <w:rsid w:val="00AA5F09"/>
    <w:rsid w:val="00B03E57"/>
    <w:rsid w:val="00B33D37"/>
    <w:rsid w:val="00B71393"/>
    <w:rsid w:val="00BC1944"/>
    <w:rsid w:val="00BD26C7"/>
    <w:rsid w:val="00BD7893"/>
    <w:rsid w:val="00C1062D"/>
    <w:rsid w:val="00C31525"/>
    <w:rsid w:val="00C31D0D"/>
    <w:rsid w:val="00C46297"/>
    <w:rsid w:val="00C75368"/>
    <w:rsid w:val="00C97EB4"/>
    <w:rsid w:val="00CA03F3"/>
    <w:rsid w:val="00CA1F53"/>
    <w:rsid w:val="00CA47C5"/>
    <w:rsid w:val="00CF7E65"/>
    <w:rsid w:val="00D473B8"/>
    <w:rsid w:val="00D65329"/>
    <w:rsid w:val="00D72809"/>
    <w:rsid w:val="00D92069"/>
    <w:rsid w:val="00D96BA2"/>
    <w:rsid w:val="00DD4D28"/>
    <w:rsid w:val="00E17253"/>
    <w:rsid w:val="00E271BC"/>
    <w:rsid w:val="00EA26AB"/>
    <w:rsid w:val="00EC16B4"/>
    <w:rsid w:val="00F1002F"/>
    <w:rsid w:val="00F6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25C2"/>
  <w15:chartTrackingRefBased/>
  <w15:docId w15:val="{69ED63A1-1FCD-4A0A-B1D7-36EAFB78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588C"/>
    <w:pPr>
      <w:tabs>
        <w:tab w:val="center" w:pos="4680"/>
        <w:tab w:val="right" w:pos="9360"/>
      </w:tabs>
    </w:pPr>
  </w:style>
  <w:style w:type="character" w:customStyle="1" w:styleId="HeaderChar">
    <w:name w:val="Header Char"/>
    <w:basedOn w:val="DefaultParagraphFont"/>
    <w:link w:val="Header"/>
    <w:uiPriority w:val="99"/>
    <w:rsid w:val="0034588C"/>
  </w:style>
  <w:style w:type="paragraph" w:styleId="Footer">
    <w:name w:val="footer"/>
    <w:basedOn w:val="Normal"/>
    <w:link w:val="FooterChar"/>
    <w:uiPriority w:val="99"/>
    <w:unhideWhenUsed/>
    <w:rsid w:val="0034588C"/>
    <w:pPr>
      <w:tabs>
        <w:tab w:val="center" w:pos="4680"/>
        <w:tab w:val="right" w:pos="9360"/>
      </w:tabs>
    </w:pPr>
  </w:style>
  <w:style w:type="character" w:customStyle="1" w:styleId="FooterChar">
    <w:name w:val="Footer Char"/>
    <w:basedOn w:val="DefaultParagraphFont"/>
    <w:link w:val="Footer"/>
    <w:uiPriority w:val="99"/>
    <w:rsid w:val="0034588C"/>
  </w:style>
  <w:style w:type="paragraph" w:styleId="ListParagraph">
    <w:name w:val="List Paragraph"/>
    <w:basedOn w:val="Normal"/>
    <w:uiPriority w:val="34"/>
    <w:qFormat/>
    <w:rsid w:val="003A5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8</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71</cp:revision>
  <dcterms:created xsi:type="dcterms:W3CDTF">2020-01-14T16:52:00Z</dcterms:created>
  <dcterms:modified xsi:type="dcterms:W3CDTF">2020-01-28T02:09:00Z</dcterms:modified>
</cp:coreProperties>
</file>