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622B" w:rsidRDefault="0034622B" w:rsidP="00420376">
      <w:pPr>
        <w:pStyle w:val="ListParagraph"/>
        <w:spacing w:line="240" w:lineRule="auto"/>
        <w:ind w:left="360"/>
        <w:jc w:val="both"/>
        <w:rPr>
          <w:rFonts w:ascii="Arial" w:hAnsi="Arial" w:cs="Arial"/>
          <w:b/>
          <w:sz w:val="24"/>
          <w:szCs w:val="24"/>
          <w:u w:val="single"/>
        </w:rPr>
      </w:pPr>
    </w:p>
    <w:p w:rsidR="0034622B" w:rsidRDefault="00CD23E7" w:rsidP="00420376">
      <w:pPr>
        <w:pStyle w:val="ListParagraph"/>
        <w:spacing w:line="240" w:lineRule="auto"/>
        <w:ind w:left="360"/>
        <w:jc w:val="both"/>
        <w:rPr>
          <w:rFonts w:ascii="Arial" w:hAnsi="Arial" w:cs="Arial"/>
          <w:b/>
          <w:sz w:val="24"/>
          <w:szCs w:val="24"/>
          <w:u w:val="single"/>
        </w:rPr>
      </w:pPr>
      <w:r>
        <w:rPr>
          <w:rFonts w:ascii="Arial" w:hAnsi="Arial" w:cs="Arial"/>
          <w:b/>
          <w:sz w:val="24"/>
          <w:szCs w:val="24"/>
          <w:u w:val="single"/>
        </w:rPr>
        <w:t xml:space="preserve">Partial Examination of </w:t>
      </w:r>
      <w:proofErr w:type="gramStart"/>
      <w:r>
        <w:rPr>
          <w:rFonts w:ascii="Arial" w:hAnsi="Arial" w:cs="Arial"/>
          <w:b/>
          <w:sz w:val="24"/>
          <w:szCs w:val="24"/>
          <w:u w:val="single"/>
        </w:rPr>
        <w:t>Witness :</w:t>
      </w:r>
      <w:proofErr w:type="gramEnd"/>
      <w:r>
        <w:rPr>
          <w:rFonts w:ascii="Arial" w:hAnsi="Arial" w:cs="Arial"/>
          <w:b/>
          <w:sz w:val="24"/>
          <w:szCs w:val="24"/>
          <w:u w:val="single"/>
        </w:rPr>
        <w:tab/>
        <w:t xml:space="preserve">cannot be eschewed  </w:t>
      </w:r>
    </w:p>
    <w:tbl>
      <w:tblPr>
        <w:tblStyle w:val="TableGrid"/>
        <w:tblW w:w="0" w:type="auto"/>
        <w:tblInd w:w="378" w:type="dxa"/>
        <w:tblLook w:val="04A0"/>
      </w:tblPr>
      <w:tblGrid>
        <w:gridCol w:w="817"/>
        <w:gridCol w:w="2120"/>
        <w:gridCol w:w="1484"/>
        <w:gridCol w:w="1603"/>
        <w:gridCol w:w="2598"/>
      </w:tblGrid>
      <w:tr w:rsidR="0034622B" w:rsidRPr="00420376" w:rsidTr="0034622B">
        <w:tc>
          <w:tcPr>
            <w:tcW w:w="817" w:type="dxa"/>
          </w:tcPr>
          <w:p w:rsidR="0034622B" w:rsidRPr="00420376" w:rsidRDefault="0034622B" w:rsidP="00561951">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120" w:type="dxa"/>
          </w:tcPr>
          <w:p w:rsidR="0034622B" w:rsidRPr="00420376" w:rsidRDefault="0034622B" w:rsidP="00561951">
            <w:pPr>
              <w:jc w:val="center"/>
              <w:rPr>
                <w:rFonts w:ascii="Arial" w:hAnsi="Arial" w:cs="Arial"/>
                <w:sz w:val="24"/>
                <w:szCs w:val="24"/>
              </w:rPr>
            </w:pPr>
            <w:r w:rsidRPr="00420376">
              <w:rPr>
                <w:rFonts w:ascii="Arial" w:hAnsi="Arial" w:cs="Arial"/>
                <w:sz w:val="24"/>
                <w:szCs w:val="24"/>
              </w:rPr>
              <w:t>AUTHORITY</w:t>
            </w:r>
          </w:p>
        </w:tc>
        <w:tc>
          <w:tcPr>
            <w:tcW w:w="1484" w:type="dxa"/>
          </w:tcPr>
          <w:p w:rsidR="0034622B" w:rsidRPr="00420376" w:rsidRDefault="0034622B" w:rsidP="00561951">
            <w:pPr>
              <w:jc w:val="center"/>
              <w:rPr>
                <w:rFonts w:ascii="Arial" w:hAnsi="Arial" w:cs="Arial"/>
                <w:sz w:val="24"/>
                <w:szCs w:val="24"/>
              </w:rPr>
            </w:pPr>
            <w:r w:rsidRPr="00420376">
              <w:rPr>
                <w:rFonts w:ascii="Arial" w:hAnsi="Arial" w:cs="Arial"/>
                <w:sz w:val="24"/>
                <w:szCs w:val="24"/>
              </w:rPr>
              <w:t>PARA</w:t>
            </w:r>
          </w:p>
          <w:p w:rsidR="0034622B" w:rsidRPr="00420376" w:rsidRDefault="0034622B" w:rsidP="00561951">
            <w:pPr>
              <w:jc w:val="center"/>
              <w:rPr>
                <w:rFonts w:ascii="Arial" w:hAnsi="Arial" w:cs="Arial"/>
                <w:sz w:val="24"/>
                <w:szCs w:val="24"/>
              </w:rPr>
            </w:pPr>
            <w:r w:rsidRPr="00420376">
              <w:rPr>
                <w:rFonts w:ascii="Arial" w:hAnsi="Arial" w:cs="Arial"/>
                <w:sz w:val="24"/>
                <w:szCs w:val="24"/>
              </w:rPr>
              <w:t>NO.</w:t>
            </w:r>
          </w:p>
        </w:tc>
        <w:tc>
          <w:tcPr>
            <w:tcW w:w="1603" w:type="dxa"/>
          </w:tcPr>
          <w:p w:rsidR="0034622B" w:rsidRPr="00420376" w:rsidRDefault="0034622B" w:rsidP="00561951">
            <w:pPr>
              <w:jc w:val="center"/>
              <w:rPr>
                <w:rFonts w:ascii="Arial" w:hAnsi="Arial" w:cs="Arial"/>
                <w:sz w:val="24"/>
                <w:szCs w:val="24"/>
              </w:rPr>
            </w:pPr>
            <w:r w:rsidRPr="00420376">
              <w:rPr>
                <w:rFonts w:ascii="Arial" w:hAnsi="Arial" w:cs="Arial"/>
                <w:sz w:val="24"/>
                <w:szCs w:val="24"/>
              </w:rPr>
              <w:t>PAGE NO.IN AUTHORITY BOOK</w:t>
            </w:r>
          </w:p>
        </w:tc>
        <w:tc>
          <w:tcPr>
            <w:tcW w:w="2598" w:type="dxa"/>
          </w:tcPr>
          <w:p w:rsidR="0034622B" w:rsidRPr="00420376" w:rsidRDefault="0034622B" w:rsidP="00561951">
            <w:pPr>
              <w:jc w:val="center"/>
              <w:rPr>
                <w:rFonts w:ascii="Arial" w:hAnsi="Arial" w:cs="Arial"/>
                <w:sz w:val="24"/>
                <w:szCs w:val="24"/>
              </w:rPr>
            </w:pPr>
            <w:r w:rsidRPr="00420376">
              <w:rPr>
                <w:rFonts w:ascii="Arial" w:hAnsi="Arial" w:cs="Arial"/>
                <w:sz w:val="24"/>
                <w:szCs w:val="24"/>
              </w:rPr>
              <w:t>REMARKS</w:t>
            </w:r>
          </w:p>
        </w:tc>
      </w:tr>
      <w:tr w:rsidR="0034622B" w:rsidRPr="00420376" w:rsidTr="0034622B">
        <w:tc>
          <w:tcPr>
            <w:tcW w:w="817" w:type="dxa"/>
          </w:tcPr>
          <w:p w:rsidR="0034622B" w:rsidRPr="00420376" w:rsidRDefault="0034622B" w:rsidP="00561951">
            <w:pPr>
              <w:pStyle w:val="ListParagraph"/>
              <w:numPr>
                <w:ilvl w:val="0"/>
                <w:numId w:val="1"/>
              </w:numPr>
              <w:jc w:val="both"/>
              <w:rPr>
                <w:rFonts w:ascii="Arial" w:hAnsi="Arial" w:cs="Arial"/>
                <w:sz w:val="24"/>
                <w:szCs w:val="24"/>
              </w:rPr>
            </w:pPr>
          </w:p>
        </w:tc>
        <w:tc>
          <w:tcPr>
            <w:tcW w:w="2120" w:type="dxa"/>
          </w:tcPr>
          <w:p w:rsidR="0034622B" w:rsidRPr="00420376" w:rsidRDefault="0034622B" w:rsidP="0034622B">
            <w:pPr>
              <w:jc w:val="both"/>
              <w:rPr>
                <w:rFonts w:ascii="Arial" w:hAnsi="Arial" w:cs="Arial"/>
                <w:sz w:val="24"/>
                <w:szCs w:val="24"/>
              </w:rPr>
            </w:pPr>
            <w:r w:rsidRPr="00420376">
              <w:rPr>
                <w:rFonts w:ascii="Arial" w:hAnsi="Arial" w:cs="Arial"/>
                <w:sz w:val="24"/>
                <w:szCs w:val="24"/>
              </w:rPr>
              <w:t xml:space="preserve">2009 - </w:t>
            </w:r>
            <w:r>
              <w:rPr>
                <w:rFonts w:ascii="Arial" w:hAnsi="Arial" w:cs="Arial"/>
                <w:sz w:val="24"/>
                <w:szCs w:val="24"/>
              </w:rPr>
              <w:t>6</w:t>
            </w:r>
            <w:r w:rsidRPr="00420376">
              <w:rPr>
                <w:rFonts w:ascii="Arial" w:hAnsi="Arial" w:cs="Arial"/>
                <w:sz w:val="24"/>
                <w:szCs w:val="24"/>
              </w:rPr>
              <w:t xml:space="preserve"> - MLJ </w:t>
            </w:r>
            <w:r>
              <w:rPr>
                <w:rFonts w:ascii="Arial" w:hAnsi="Arial" w:cs="Arial"/>
                <w:sz w:val="24"/>
                <w:szCs w:val="24"/>
              </w:rPr>
              <w:t>677</w:t>
            </w:r>
          </w:p>
        </w:tc>
        <w:tc>
          <w:tcPr>
            <w:tcW w:w="1484" w:type="dxa"/>
          </w:tcPr>
          <w:p w:rsidR="0034622B" w:rsidRPr="00420376" w:rsidRDefault="0034622B" w:rsidP="00561951">
            <w:pPr>
              <w:jc w:val="both"/>
              <w:rPr>
                <w:rFonts w:ascii="Arial" w:hAnsi="Arial" w:cs="Arial"/>
                <w:sz w:val="24"/>
                <w:szCs w:val="24"/>
              </w:rPr>
            </w:pPr>
            <w:r>
              <w:rPr>
                <w:rFonts w:ascii="Arial" w:hAnsi="Arial" w:cs="Arial"/>
                <w:sz w:val="24"/>
                <w:szCs w:val="24"/>
              </w:rPr>
              <w:t>34</w:t>
            </w:r>
          </w:p>
        </w:tc>
        <w:tc>
          <w:tcPr>
            <w:tcW w:w="1603" w:type="dxa"/>
          </w:tcPr>
          <w:p w:rsidR="0034622B" w:rsidRPr="00420376" w:rsidRDefault="0034622B" w:rsidP="00561951">
            <w:pPr>
              <w:jc w:val="both"/>
              <w:rPr>
                <w:rFonts w:ascii="Arial" w:hAnsi="Arial" w:cs="Arial"/>
                <w:sz w:val="24"/>
                <w:szCs w:val="24"/>
              </w:rPr>
            </w:pPr>
            <w:r>
              <w:rPr>
                <w:rFonts w:ascii="Arial" w:hAnsi="Arial" w:cs="Arial"/>
                <w:sz w:val="24"/>
                <w:szCs w:val="24"/>
              </w:rPr>
              <w:t xml:space="preserve">Annexure </w:t>
            </w:r>
          </w:p>
        </w:tc>
        <w:tc>
          <w:tcPr>
            <w:tcW w:w="2598" w:type="dxa"/>
          </w:tcPr>
          <w:p w:rsidR="0034622B" w:rsidRPr="00420376" w:rsidRDefault="0034622B" w:rsidP="00561951">
            <w:pPr>
              <w:jc w:val="both"/>
              <w:rPr>
                <w:rFonts w:ascii="Arial" w:hAnsi="Arial" w:cs="Arial"/>
                <w:sz w:val="24"/>
                <w:szCs w:val="24"/>
              </w:rPr>
            </w:pPr>
            <w:r>
              <w:rPr>
                <w:rFonts w:ascii="Arial" w:hAnsi="Arial" w:cs="Arial"/>
                <w:sz w:val="24"/>
                <w:szCs w:val="24"/>
              </w:rPr>
              <w:t xml:space="preserve">Cross examination was not done completely cannot be discarded altogether </w:t>
            </w:r>
          </w:p>
        </w:tc>
      </w:tr>
      <w:tr w:rsidR="0034622B" w:rsidRPr="00420376" w:rsidTr="0034622B">
        <w:tc>
          <w:tcPr>
            <w:tcW w:w="817" w:type="dxa"/>
          </w:tcPr>
          <w:p w:rsidR="0034622B" w:rsidRPr="00420376" w:rsidRDefault="0034622B" w:rsidP="00561951">
            <w:pPr>
              <w:pStyle w:val="ListParagraph"/>
              <w:numPr>
                <w:ilvl w:val="0"/>
                <w:numId w:val="1"/>
              </w:numPr>
              <w:jc w:val="both"/>
              <w:rPr>
                <w:rFonts w:ascii="Arial" w:hAnsi="Arial" w:cs="Arial"/>
                <w:sz w:val="24"/>
                <w:szCs w:val="24"/>
              </w:rPr>
            </w:pPr>
          </w:p>
        </w:tc>
        <w:tc>
          <w:tcPr>
            <w:tcW w:w="2120" w:type="dxa"/>
          </w:tcPr>
          <w:p w:rsidR="0034622B" w:rsidRPr="00420376" w:rsidRDefault="0034622B" w:rsidP="00561951">
            <w:pPr>
              <w:jc w:val="both"/>
              <w:rPr>
                <w:rFonts w:ascii="Arial" w:hAnsi="Arial" w:cs="Arial"/>
                <w:sz w:val="24"/>
                <w:szCs w:val="24"/>
              </w:rPr>
            </w:pPr>
            <w:r>
              <w:rPr>
                <w:rFonts w:ascii="Arial" w:hAnsi="Arial" w:cs="Arial"/>
                <w:sz w:val="24"/>
                <w:szCs w:val="24"/>
              </w:rPr>
              <w:t>AIR 2002 Cal 281</w:t>
            </w:r>
          </w:p>
        </w:tc>
        <w:tc>
          <w:tcPr>
            <w:tcW w:w="1484" w:type="dxa"/>
          </w:tcPr>
          <w:p w:rsidR="0034622B" w:rsidRPr="00420376" w:rsidRDefault="0034622B" w:rsidP="00561951">
            <w:pPr>
              <w:jc w:val="both"/>
              <w:rPr>
                <w:rFonts w:ascii="Arial" w:hAnsi="Arial" w:cs="Arial"/>
                <w:sz w:val="24"/>
                <w:szCs w:val="24"/>
              </w:rPr>
            </w:pPr>
            <w:r>
              <w:rPr>
                <w:rFonts w:ascii="Arial" w:hAnsi="Arial" w:cs="Arial"/>
                <w:sz w:val="24"/>
                <w:szCs w:val="24"/>
              </w:rPr>
              <w:t>11,15,17,18</w:t>
            </w:r>
          </w:p>
        </w:tc>
        <w:tc>
          <w:tcPr>
            <w:tcW w:w="1603" w:type="dxa"/>
          </w:tcPr>
          <w:p w:rsidR="0034622B" w:rsidRPr="00420376" w:rsidRDefault="0034622B" w:rsidP="00561951">
            <w:pPr>
              <w:jc w:val="both"/>
              <w:rPr>
                <w:rFonts w:ascii="Arial" w:hAnsi="Arial" w:cs="Arial"/>
                <w:sz w:val="24"/>
                <w:szCs w:val="24"/>
              </w:rPr>
            </w:pPr>
            <w:r>
              <w:rPr>
                <w:rFonts w:ascii="Arial" w:hAnsi="Arial" w:cs="Arial"/>
                <w:sz w:val="24"/>
                <w:szCs w:val="24"/>
              </w:rPr>
              <w:t>Annexure</w:t>
            </w:r>
          </w:p>
        </w:tc>
        <w:tc>
          <w:tcPr>
            <w:tcW w:w="2598" w:type="dxa"/>
          </w:tcPr>
          <w:p w:rsidR="0034622B" w:rsidRPr="00420376" w:rsidRDefault="0034622B" w:rsidP="00561951">
            <w:pPr>
              <w:jc w:val="both"/>
              <w:rPr>
                <w:rFonts w:ascii="Arial" w:hAnsi="Arial" w:cs="Arial"/>
                <w:sz w:val="24"/>
                <w:szCs w:val="24"/>
              </w:rPr>
            </w:pPr>
            <w:r>
              <w:rPr>
                <w:rFonts w:ascii="Arial" w:hAnsi="Arial" w:cs="Arial"/>
                <w:sz w:val="24"/>
                <w:szCs w:val="24"/>
              </w:rPr>
              <w:t>Cross examination was not done completely cannot be discarded altogether</w:t>
            </w:r>
          </w:p>
        </w:tc>
      </w:tr>
    </w:tbl>
    <w:p w:rsidR="0034622B" w:rsidRDefault="0034622B" w:rsidP="00420376">
      <w:pPr>
        <w:pStyle w:val="ListParagraph"/>
        <w:spacing w:line="240" w:lineRule="auto"/>
        <w:ind w:left="360"/>
        <w:jc w:val="both"/>
        <w:rPr>
          <w:rFonts w:ascii="Arial" w:hAnsi="Arial" w:cs="Arial"/>
          <w:b/>
          <w:sz w:val="24"/>
          <w:szCs w:val="24"/>
          <w:u w:val="single"/>
        </w:rPr>
      </w:pPr>
    </w:p>
    <w:p w:rsidR="003E4C7E" w:rsidRDefault="003E4C7E" w:rsidP="00420376">
      <w:pPr>
        <w:pStyle w:val="ListParagraph"/>
        <w:spacing w:line="240" w:lineRule="auto"/>
        <w:ind w:left="360"/>
        <w:jc w:val="both"/>
        <w:rPr>
          <w:rFonts w:ascii="Arial" w:hAnsi="Arial" w:cs="Arial"/>
          <w:b/>
          <w:sz w:val="24"/>
          <w:szCs w:val="24"/>
          <w:u w:val="single"/>
        </w:rPr>
      </w:pPr>
      <w:r>
        <w:rPr>
          <w:rFonts w:ascii="Arial" w:hAnsi="Arial" w:cs="Arial"/>
          <w:b/>
          <w:sz w:val="24"/>
          <w:szCs w:val="24"/>
          <w:u w:val="single"/>
        </w:rPr>
        <w:t>Additional Written Statement without leave of court untenable</w:t>
      </w:r>
    </w:p>
    <w:p w:rsidR="003E4C7E" w:rsidRDefault="003E4C7E" w:rsidP="00420376">
      <w:pPr>
        <w:pStyle w:val="ListParagraph"/>
        <w:spacing w:line="240" w:lineRule="auto"/>
        <w:ind w:left="360"/>
        <w:jc w:val="both"/>
        <w:rPr>
          <w:rFonts w:ascii="Arial" w:hAnsi="Arial" w:cs="Arial"/>
          <w:b/>
          <w:sz w:val="24"/>
          <w:szCs w:val="24"/>
          <w:u w:val="single"/>
        </w:rPr>
      </w:pPr>
    </w:p>
    <w:tbl>
      <w:tblPr>
        <w:tblStyle w:val="TableGrid"/>
        <w:tblW w:w="0" w:type="auto"/>
        <w:tblInd w:w="378" w:type="dxa"/>
        <w:tblLook w:val="04A0"/>
      </w:tblPr>
      <w:tblGrid>
        <w:gridCol w:w="817"/>
        <w:gridCol w:w="2319"/>
        <w:gridCol w:w="870"/>
        <w:gridCol w:w="1603"/>
        <w:gridCol w:w="3013"/>
      </w:tblGrid>
      <w:tr w:rsidR="003E4C7E" w:rsidRPr="00420376" w:rsidTr="003E4C7E">
        <w:tc>
          <w:tcPr>
            <w:tcW w:w="817" w:type="dxa"/>
          </w:tcPr>
          <w:p w:rsidR="003E4C7E" w:rsidRPr="00420376" w:rsidRDefault="003E4C7E" w:rsidP="00561951">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319" w:type="dxa"/>
          </w:tcPr>
          <w:p w:rsidR="003E4C7E" w:rsidRPr="00420376" w:rsidRDefault="003E4C7E" w:rsidP="00561951">
            <w:pPr>
              <w:jc w:val="center"/>
              <w:rPr>
                <w:rFonts w:ascii="Arial" w:hAnsi="Arial" w:cs="Arial"/>
                <w:sz w:val="24"/>
                <w:szCs w:val="24"/>
              </w:rPr>
            </w:pPr>
            <w:r w:rsidRPr="00420376">
              <w:rPr>
                <w:rFonts w:ascii="Arial" w:hAnsi="Arial" w:cs="Arial"/>
                <w:sz w:val="24"/>
                <w:szCs w:val="24"/>
              </w:rPr>
              <w:t>AUTHORITY</w:t>
            </w:r>
          </w:p>
        </w:tc>
        <w:tc>
          <w:tcPr>
            <w:tcW w:w="870" w:type="dxa"/>
          </w:tcPr>
          <w:p w:rsidR="003E4C7E" w:rsidRPr="00420376" w:rsidRDefault="003E4C7E" w:rsidP="00561951">
            <w:pPr>
              <w:jc w:val="center"/>
              <w:rPr>
                <w:rFonts w:ascii="Arial" w:hAnsi="Arial" w:cs="Arial"/>
                <w:sz w:val="24"/>
                <w:szCs w:val="24"/>
              </w:rPr>
            </w:pPr>
            <w:r w:rsidRPr="00420376">
              <w:rPr>
                <w:rFonts w:ascii="Arial" w:hAnsi="Arial" w:cs="Arial"/>
                <w:sz w:val="24"/>
                <w:szCs w:val="24"/>
              </w:rPr>
              <w:t>PARA</w:t>
            </w:r>
          </w:p>
          <w:p w:rsidR="003E4C7E" w:rsidRPr="00420376" w:rsidRDefault="003E4C7E" w:rsidP="00561951">
            <w:pPr>
              <w:jc w:val="center"/>
              <w:rPr>
                <w:rFonts w:ascii="Arial" w:hAnsi="Arial" w:cs="Arial"/>
                <w:sz w:val="24"/>
                <w:szCs w:val="24"/>
              </w:rPr>
            </w:pPr>
            <w:r w:rsidRPr="00420376">
              <w:rPr>
                <w:rFonts w:ascii="Arial" w:hAnsi="Arial" w:cs="Arial"/>
                <w:sz w:val="24"/>
                <w:szCs w:val="24"/>
              </w:rPr>
              <w:t>NO.</w:t>
            </w:r>
          </w:p>
        </w:tc>
        <w:tc>
          <w:tcPr>
            <w:tcW w:w="1603" w:type="dxa"/>
          </w:tcPr>
          <w:p w:rsidR="003E4C7E" w:rsidRPr="00420376" w:rsidRDefault="003E4C7E" w:rsidP="00561951">
            <w:pPr>
              <w:jc w:val="center"/>
              <w:rPr>
                <w:rFonts w:ascii="Arial" w:hAnsi="Arial" w:cs="Arial"/>
                <w:sz w:val="24"/>
                <w:szCs w:val="24"/>
              </w:rPr>
            </w:pPr>
            <w:r w:rsidRPr="00420376">
              <w:rPr>
                <w:rFonts w:ascii="Arial" w:hAnsi="Arial" w:cs="Arial"/>
                <w:sz w:val="24"/>
                <w:szCs w:val="24"/>
              </w:rPr>
              <w:t>PAGE NO.IN AUTHORITY BOOK</w:t>
            </w:r>
          </w:p>
        </w:tc>
        <w:tc>
          <w:tcPr>
            <w:tcW w:w="3013" w:type="dxa"/>
          </w:tcPr>
          <w:p w:rsidR="003E4C7E" w:rsidRPr="00420376" w:rsidRDefault="003E4C7E" w:rsidP="00561951">
            <w:pPr>
              <w:jc w:val="center"/>
              <w:rPr>
                <w:rFonts w:ascii="Arial" w:hAnsi="Arial" w:cs="Arial"/>
                <w:sz w:val="24"/>
                <w:szCs w:val="24"/>
              </w:rPr>
            </w:pPr>
            <w:r w:rsidRPr="00420376">
              <w:rPr>
                <w:rFonts w:ascii="Arial" w:hAnsi="Arial" w:cs="Arial"/>
                <w:sz w:val="24"/>
                <w:szCs w:val="24"/>
              </w:rPr>
              <w:t>REMARKS</w:t>
            </w:r>
          </w:p>
        </w:tc>
      </w:tr>
      <w:tr w:rsidR="003E4C7E" w:rsidRPr="00420376" w:rsidTr="003E4C7E">
        <w:tc>
          <w:tcPr>
            <w:tcW w:w="817" w:type="dxa"/>
          </w:tcPr>
          <w:p w:rsidR="003E4C7E" w:rsidRPr="003E4C7E" w:rsidRDefault="003E4C7E" w:rsidP="00561951">
            <w:pPr>
              <w:ind w:left="180"/>
              <w:jc w:val="both"/>
              <w:rPr>
                <w:rFonts w:ascii="Arial" w:hAnsi="Arial" w:cs="Arial"/>
                <w:sz w:val="24"/>
                <w:szCs w:val="24"/>
              </w:rPr>
            </w:pPr>
            <w:r>
              <w:rPr>
                <w:rFonts w:ascii="Arial" w:hAnsi="Arial" w:cs="Arial"/>
                <w:sz w:val="24"/>
                <w:szCs w:val="24"/>
              </w:rPr>
              <w:t xml:space="preserve">1. </w:t>
            </w:r>
          </w:p>
        </w:tc>
        <w:tc>
          <w:tcPr>
            <w:tcW w:w="2319" w:type="dxa"/>
          </w:tcPr>
          <w:p w:rsidR="003E4C7E" w:rsidRPr="00420376" w:rsidRDefault="003E4C7E" w:rsidP="003E4C7E">
            <w:pPr>
              <w:jc w:val="both"/>
              <w:rPr>
                <w:rFonts w:ascii="Arial" w:hAnsi="Arial" w:cs="Arial"/>
                <w:sz w:val="24"/>
                <w:szCs w:val="24"/>
              </w:rPr>
            </w:pPr>
            <w:r>
              <w:rPr>
                <w:rFonts w:ascii="Arial" w:hAnsi="Arial" w:cs="Arial"/>
                <w:sz w:val="24"/>
                <w:szCs w:val="24"/>
              </w:rPr>
              <w:t xml:space="preserve">2009 </w:t>
            </w:r>
            <w:r w:rsidRPr="00420376">
              <w:rPr>
                <w:rFonts w:ascii="Arial" w:hAnsi="Arial" w:cs="Arial"/>
                <w:sz w:val="24"/>
                <w:szCs w:val="24"/>
              </w:rPr>
              <w:t>-</w:t>
            </w:r>
            <w:r>
              <w:rPr>
                <w:rFonts w:ascii="Arial" w:hAnsi="Arial" w:cs="Arial"/>
                <w:sz w:val="24"/>
                <w:szCs w:val="24"/>
              </w:rPr>
              <w:t xml:space="preserve"> AIAR Civil 294</w:t>
            </w:r>
          </w:p>
        </w:tc>
        <w:tc>
          <w:tcPr>
            <w:tcW w:w="870" w:type="dxa"/>
          </w:tcPr>
          <w:p w:rsidR="003E4C7E" w:rsidRPr="00420376" w:rsidRDefault="003E4C7E" w:rsidP="00561951">
            <w:pPr>
              <w:jc w:val="both"/>
              <w:rPr>
                <w:rFonts w:ascii="Arial" w:hAnsi="Arial" w:cs="Arial"/>
                <w:sz w:val="24"/>
                <w:szCs w:val="24"/>
              </w:rPr>
            </w:pPr>
            <w:r>
              <w:rPr>
                <w:rFonts w:ascii="Arial" w:hAnsi="Arial" w:cs="Arial"/>
                <w:sz w:val="24"/>
                <w:szCs w:val="24"/>
              </w:rPr>
              <w:t>Para C</w:t>
            </w:r>
          </w:p>
        </w:tc>
        <w:tc>
          <w:tcPr>
            <w:tcW w:w="1603" w:type="dxa"/>
          </w:tcPr>
          <w:p w:rsidR="003E4C7E" w:rsidRPr="00420376" w:rsidRDefault="003E4C7E" w:rsidP="00561951">
            <w:pPr>
              <w:jc w:val="both"/>
              <w:rPr>
                <w:rFonts w:ascii="Arial" w:hAnsi="Arial" w:cs="Arial"/>
                <w:sz w:val="24"/>
                <w:szCs w:val="24"/>
              </w:rPr>
            </w:pPr>
            <w:r>
              <w:rPr>
                <w:rFonts w:ascii="Arial" w:hAnsi="Arial" w:cs="Arial"/>
                <w:sz w:val="24"/>
                <w:szCs w:val="24"/>
              </w:rPr>
              <w:t>1</w:t>
            </w:r>
          </w:p>
        </w:tc>
        <w:tc>
          <w:tcPr>
            <w:tcW w:w="3013" w:type="dxa"/>
          </w:tcPr>
          <w:p w:rsidR="003E4C7E" w:rsidRPr="00420376" w:rsidRDefault="003E4C7E" w:rsidP="00561951">
            <w:pPr>
              <w:jc w:val="both"/>
              <w:rPr>
                <w:rFonts w:ascii="Arial" w:hAnsi="Arial" w:cs="Arial"/>
                <w:sz w:val="24"/>
                <w:szCs w:val="24"/>
              </w:rPr>
            </w:pPr>
            <w:r>
              <w:rPr>
                <w:rFonts w:ascii="Arial" w:hAnsi="Arial" w:cs="Arial"/>
                <w:sz w:val="24"/>
                <w:szCs w:val="24"/>
              </w:rPr>
              <w:t xml:space="preserve">Pleadings subsequent to filing Written Statement - leave of court necessary </w:t>
            </w:r>
          </w:p>
        </w:tc>
      </w:tr>
      <w:tr w:rsidR="003E4C7E" w:rsidRPr="00420376" w:rsidTr="003E4C7E">
        <w:tc>
          <w:tcPr>
            <w:tcW w:w="817" w:type="dxa"/>
          </w:tcPr>
          <w:p w:rsidR="003E4C7E" w:rsidRPr="003E4C7E" w:rsidRDefault="003E4C7E" w:rsidP="003E4C7E">
            <w:pPr>
              <w:ind w:left="180"/>
              <w:jc w:val="both"/>
              <w:rPr>
                <w:rFonts w:ascii="Arial" w:hAnsi="Arial" w:cs="Arial"/>
                <w:sz w:val="24"/>
                <w:szCs w:val="24"/>
              </w:rPr>
            </w:pPr>
            <w:r>
              <w:rPr>
                <w:rFonts w:ascii="Arial" w:hAnsi="Arial" w:cs="Arial"/>
                <w:sz w:val="24"/>
                <w:szCs w:val="24"/>
              </w:rPr>
              <w:t>2.</w:t>
            </w:r>
          </w:p>
        </w:tc>
        <w:tc>
          <w:tcPr>
            <w:tcW w:w="2319" w:type="dxa"/>
          </w:tcPr>
          <w:p w:rsidR="003E4C7E" w:rsidRPr="00420376" w:rsidRDefault="003E4C7E" w:rsidP="00561951">
            <w:pPr>
              <w:jc w:val="both"/>
              <w:rPr>
                <w:rFonts w:ascii="Arial" w:hAnsi="Arial" w:cs="Arial"/>
                <w:sz w:val="24"/>
                <w:szCs w:val="24"/>
              </w:rPr>
            </w:pPr>
            <w:r>
              <w:rPr>
                <w:rFonts w:ascii="Arial" w:hAnsi="Arial" w:cs="Arial"/>
                <w:sz w:val="24"/>
                <w:szCs w:val="24"/>
              </w:rPr>
              <w:t>2010 - 3 MWN Civil 250</w:t>
            </w:r>
          </w:p>
        </w:tc>
        <w:tc>
          <w:tcPr>
            <w:tcW w:w="870" w:type="dxa"/>
          </w:tcPr>
          <w:p w:rsidR="003E4C7E" w:rsidRPr="00420376" w:rsidRDefault="003E4C7E" w:rsidP="00561951">
            <w:pPr>
              <w:jc w:val="both"/>
              <w:rPr>
                <w:rFonts w:ascii="Arial" w:hAnsi="Arial" w:cs="Arial"/>
                <w:sz w:val="24"/>
                <w:szCs w:val="24"/>
              </w:rPr>
            </w:pPr>
            <w:r>
              <w:rPr>
                <w:rFonts w:ascii="Arial" w:hAnsi="Arial" w:cs="Arial"/>
                <w:sz w:val="24"/>
                <w:szCs w:val="24"/>
              </w:rPr>
              <w:t>A &amp; B</w:t>
            </w:r>
          </w:p>
        </w:tc>
        <w:tc>
          <w:tcPr>
            <w:tcW w:w="1603" w:type="dxa"/>
          </w:tcPr>
          <w:p w:rsidR="003E4C7E" w:rsidRPr="00420376" w:rsidRDefault="003E4C7E" w:rsidP="00561951">
            <w:pPr>
              <w:jc w:val="both"/>
              <w:rPr>
                <w:rFonts w:ascii="Arial" w:hAnsi="Arial" w:cs="Arial"/>
                <w:sz w:val="24"/>
                <w:szCs w:val="24"/>
              </w:rPr>
            </w:pPr>
            <w:r>
              <w:rPr>
                <w:rFonts w:ascii="Arial" w:hAnsi="Arial" w:cs="Arial"/>
                <w:sz w:val="24"/>
                <w:szCs w:val="24"/>
              </w:rPr>
              <w:t>8</w:t>
            </w:r>
          </w:p>
        </w:tc>
        <w:tc>
          <w:tcPr>
            <w:tcW w:w="3013" w:type="dxa"/>
          </w:tcPr>
          <w:p w:rsidR="003E4C7E" w:rsidRPr="00420376" w:rsidRDefault="003E4C7E" w:rsidP="003E4C7E">
            <w:pPr>
              <w:jc w:val="both"/>
              <w:rPr>
                <w:rFonts w:ascii="Arial" w:hAnsi="Arial" w:cs="Arial"/>
                <w:sz w:val="24"/>
                <w:szCs w:val="24"/>
              </w:rPr>
            </w:pPr>
            <w:r>
              <w:rPr>
                <w:rFonts w:ascii="Arial" w:hAnsi="Arial" w:cs="Arial"/>
                <w:sz w:val="24"/>
                <w:szCs w:val="24"/>
              </w:rPr>
              <w:t xml:space="preserve">Plea available at the time of Written Statement-not taken-cannot be  admitted by way of additional Written Statement </w:t>
            </w:r>
          </w:p>
        </w:tc>
      </w:tr>
      <w:tr w:rsidR="003E4C7E" w:rsidRPr="00420376" w:rsidTr="003E4C7E">
        <w:tc>
          <w:tcPr>
            <w:tcW w:w="817" w:type="dxa"/>
          </w:tcPr>
          <w:p w:rsidR="003E4C7E" w:rsidRPr="003E4C7E" w:rsidRDefault="003E4C7E" w:rsidP="003E4C7E">
            <w:pPr>
              <w:ind w:left="180"/>
              <w:jc w:val="both"/>
              <w:rPr>
                <w:rFonts w:ascii="Arial" w:hAnsi="Arial" w:cs="Arial"/>
                <w:sz w:val="24"/>
                <w:szCs w:val="24"/>
              </w:rPr>
            </w:pPr>
            <w:r>
              <w:rPr>
                <w:rFonts w:ascii="Arial" w:hAnsi="Arial" w:cs="Arial"/>
                <w:sz w:val="24"/>
                <w:szCs w:val="24"/>
              </w:rPr>
              <w:t>3.</w:t>
            </w:r>
          </w:p>
        </w:tc>
        <w:tc>
          <w:tcPr>
            <w:tcW w:w="2319" w:type="dxa"/>
          </w:tcPr>
          <w:p w:rsidR="003E4C7E" w:rsidRPr="00420376" w:rsidRDefault="003E4C7E" w:rsidP="003E4C7E">
            <w:pPr>
              <w:jc w:val="both"/>
              <w:rPr>
                <w:rFonts w:ascii="Arial" w:hAnsi="Arial" w:cs="Arial"/>
                <w:sz w:val="24"/>
                <w:szCs w:val="24"/>
              </w:rPr>
            </w:pPr>
            <w:r>
              <w:rPr>
                <w:rFonts w:ascii="Arial" w:hAnsi="Arial" w:cs="Arial"/>
                <w:sz w:val="24"/>
                <w:szCs w:val="24"/>
              </w:rPr>
              <w:t xml:space="preserve">AIR 1978 </w:t>
            </w:r>
            <w:proofErr w:type="spellStart"/>
            <w:r>
              <w:rPr>
                <w:rFonts w:ascii="Arial" w:hAnsi="Arial" w:cs="Arial"/>
                <w:sz w:val="24"/>
                <w:szCs w:val="24"/>
              </w:rPr>
              <w:t>Guj</w:t>
            </w:r>
            <w:proofErr w:type="spellEnd"/>
            <w:r>
              <w:rPr>
                <w:rFonts w:ascii="Arial" w:hAnsi="Arial" w:cs="Arial"/>
                <w:sz w:val="24"/>
                <w:szCs w:val="24"/>
              </w:rPr>
              <w:t xml:space="preserve"> 94</w:t>
            </w:r>
          </w:p>
        </w:tc>
        <w:tc>
          <w:tcPr>
            <w:tcW w:w="870" w:type="dxa"/>
          </w:tcPr>
          <w:p w:rsidR="003E4C7E" w:rsidRPr="00420376" w:rsidRDefault="003E4C7E" w:rsidP="00561951">
            <w:pPr>
              <w:jc w:val="both"/>
              <w:rPr>
                <w:rFonts w:ascii="Arial" w:hAnsi="Arial" w:cs="Arial"/>
                <w:sz w:val="24"/>
                <w:szCs w:val="24"/>
              </w:rPr>
            </w:pPr>
          </w:p>
        </w:tc>
        <w:tc>
          <w:tcPr>
            <w:tcW w:w="1603" w:type="dxa"/>
          </w:tcPr>
          <w:p w:rsidR="003E4C7E" w:rsidRDefault="003E4C7E" w:rsidP="00561951">
            <w:pPr>
              <w:jc w:val="both"/>
              <w:rPr>
                <w:rFonts w:ascii="Arial" w:hAnsi="Arial" w:cs="Arial"/>
                <w:sz w:val="24"/>
                <w:szCs w:val="24"/>
              </w:rPr>
            </w:pPr>
            <w:r>
              <w:rPr>
                <w:rFonts w:ascii="Arial" w:hAnsi="Arial" w:cs="Arial"/>
                <w:sz w:val="24"/>
                <w:szCs w:val="24"/>
              </w:rPr>
              <w:t>12</w:t>
            </w:r>
          </w:p>
        </w:tc>
        <w:tc>
          <w:tcPr>
            <w:tcW w:w="3013" w:type="dxa"/>
          </w:tcPr>
          <w:p w:rsidR="003E4C7E" w:rsidRPr="00420376" w:rsidRDefault="003E4C7E" w:rsidP="00561951">
            <w:pPr>
              <w:jc w:val="both"/>
              <w:rPr>
                <w:rFonts w:ascii="Arial" w:hAnsi="Arial" w:cs="Arial"/>
                <w:sz w:val="24"/>
                <w:szCs w:val="24"/>
              </w:rPr>
            </w:pPr>
            <w:r>
              <w:rPr>
                <w:rFonts w:ascii="Arial" w:hAnsi="Arial" w:cs="Arial"/>
                <w:sz w:val="24"/>
                <w:szCs w:val="24"/>
              </w:rPr>
              <w:t xml:space="preserve">Additional Written Statement can be filed only in respect of amended portion </w:t>
            </w:r>
          </w:p>
        </w:tc>
      </w:tr>
    </w:tbl>
    <w:p w:rsidR="003E4C7E" w:rsidRDefault="003E4C7E" w:rsidP="003E4C7E">
      <w:pPr>
        <w:pStyle w:val="ListParagraph"/>
        <w:spacing w:line="240" w:lineRule="auto"/>
        <w:ind w:left="360"/>
        <w:jc w:val="both"/>
        <w:rPr>
          <w:rFonts w:ascii="Arial" w:hAnsi="Arial" w:cs="Arial"/>
          <w:b/>
          <w:sz w:val="24"/>
          <w:szCs w:val="24"/>
          <w:u w:val="single"/>
        </w:rPr>
      </w:pPr>
    </w:p>
    <w:p w:rsidR="00CD23E7" w:rsidRDefault="00CD23E7" w:rsidP="003E4C7E">
      <w:pPr>
        <w:pStyle w:val="ListParagraph"/>
        <w:spacing w:line="240" w:lineRule="auto"/>
        <w:ind w:left="360"/>
        <w:jc w:val="both"/>
        <w:rPr>
          <w:rFonts w:ascii="Arial" w:hAnsi="Arial" w:cs="Arial"/>
          <w:b/>
          <w:sz w:val="24"/>
          <w:szCs w:val="24"/>
          <w:u w:val="single"/>
        </w:rPr>
      </w:pPr>
    </w:p>
    <w:p w:rsidR="003E4C7E" w:rsidRDefault="003E4C7E" w:rsidP="003E4C7E">
      <w:pPr>
        <w:pStyle w:val="ListParagraph"/>
        <w:spacing w:line="240" w:lineRule="auto"/>
        <w:ind w:left="360"/>
        <w:jc w:val="both"/>
        <w:rPr>
          <w:rFonts w:ascii="Arial" w:hAnsi="Arial" w:cs="Arial"/>
          <w:b/>
          <w:sz w:val="24"/>
          <w:szCs w:val="24"/>
          <w:u w:val="single"/>
        </w:rPr>
      </w:pPr>
      <w:r>
        <w:rPr>
          <w:rFonts w:ascii="Arial" w:hAnsi="Arial" w:cs="Arial"/>
          <w:b/>
          <w:sz w:val="24"/>
          <w:szCs w:val="24"/>
          <w:u w:val="single"/>
        </w:rPr>
        <w:t>Property in the name of Female be treated as ancestral property</w:t>
      </w:r>
    </w:p>
    <w:tbl>
      <w:tblPr>
        <w:tblStyle w:val="TableGrid"/>
        <w:tblW w:w="0" w:type="auto"/>
        <w:tblInd w:w="378" w:type="dxa"/>
        <w:tblLook w:val="04A0"/>
      </w:tblPr>
      <w:tblGrid>
        <w:gridCol w:w="817"/>
        <w:gridCol w:w="2320"/>
        <w:gridCol w:w="870"/>
        <w:gridCol w:w="1603"/>
        <w:gridCol w:w="3012"/>
      </w:tblGrid>
      <w:tr w:rsidR="003E4C7E" w:rsidRPr="00420376" w:rsidTr="003E4C7E">
        <w:tc>
          <w:tcPr>
            <w:tcW w:w="817" w:type="dxa"/>
          </w:tcPr>
          <w:p w:rsidR="003E4C7E" w:rsidRPr="00420376" w:rsidRDefault="003E4C7E" w:rsidP="00561951">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320" w:type="dxa"/>
          </w:tcPr>
          <w:p w:rsidR="003E4C7E" w:rsidRPr="00420376" w:rsidRDefault="003E4C7E" w:rsidP="00561951">
            <w:pPr>
              <w:jc w:val="center"/>
              <w:rPr>
                <w:rFonts w:ascii="Arial" w:hAnsi="Arial" w:cs="Arial"/>
                <w:sz w:val="24"/>
                <w:szCs w:val="24"/>
              </w:rPr>
            </w:pPr>
            <w:r w:rsidRPr="00420376">
              <w:rPr>
                <w:rFonts w:ascii="Arial" w:hAnsi="Arial" w:cs="Arial"/>
                <w:sz w:val="24"/>
                <w:szCs w:val="24"/>
              </w:rPr>
              <w:t>AUTHORITY</w:t>
            </w:r>
          </w:p>
        </w:tc>
        <w:tc>
          <w:tcPr>
            <w:tcW w:w="870" w:type="dxa"/>
          </w:tcPr>
          <w:p w:rsidR="003E4C7E" w:rsidRPr="00420376" w:rsidRDefault="003E4C7E" w:rsidP="00561951">
            <w:pPr>
              <w:jc w:val="center"/>
              <w:rPr>
                <w:rFonts w:ascii="Arial" w:hAnsi="Arial" w:cs="Arial"/>
                <w:sz w:val="24"/>
                <w:szCs w:val="24"/>
              </w:rPr>
            </w:pPr>
            <w:r w:rsidRPr="00420376">
              <w:rPr>
                <w:rFonts w:ascii="Arial" w:hAnsi="Arial" w:cs="Arial"/>
                <w:sz w:val="24"/>
                <w:szCs w:val="24"/>
              </w:rPr>
              <w:t>PARA</w:t>
            </w:r>
          </w:p>
          <w:p w:rsidR="003E4C7E" w:rsidRPr="00420376" w:rsidRDefault="003E4C7E" w:rsidP="00561951">
            <w:pPr>
              <w:jc w:val="center"/>
              <w:rPr>
                <w:rFonts w:ascii="Arial" w:hAnsi="Arial" w:cs="Arial"/>
                <w:sz w:val="24"/>
                <w:szCs w:val="24"/>
              </w:rPr>
            </w:pPr>
            <w:r w:rsidRPr="00420376">
              <w:rPr>
                <w:rFonts w:ascii="Arial" w:hAnsi="Arial" w:cs="Arial"/>
                <w:sz w:val="24"/>
                <w:szCs w:val="24"/>
              </w:rPr>
              <w:t>NO.</w:t>
            </w:r>
          </w:p>
        </w:tc>
        <w:tc>
          <w:tcPr>
            <w:tcW w:w="1603" w:type="dxa"/>
          </w:tcPr>
          <w:p w:rsidR="003E4C7E" w:rsidRPr="00420376" w:rsidRDefault="003E4C7E" w:rsidP="00561951">
            <w:pPr>
              <w:jc w:val="center"/>
              <w:rPr>
                <w:rFonts w:ascii="Arial" w:hAnsi="Arial" w:cs="Arial"/>
                <w:sz w:val="24"/>
                <w:szCs w:val="24"/>
              </w:rPr>
            </w:pPr>
            <w:r w:rsidRPr="00420376">
              <w:rPr>
                <w:rFonts w:ascii="Arial" w:hAnsi="Arial" w:cs="Arial"/>
                <w:sz w:val="24"/>
                <w:szCs w:val="24"/>
              </w:rPr>
              <w:t>PAGE NO.IN AUTHORITY BOOK</w:t>
            </w:r>
          </w:p>
        </w:tc>
        <w:tc>
          <w:tcPr>
            <w:tcW w:w="3012" w:type="dxa"/>
          </w:tcPr>
          <w:p w:rsidR="003E4C7E" w:rsidRPr="00420376" w:rsidRDefault="003E4C7E" w:rsidP="00561951">
            <w:pPr>
              <w:jc w:val="center"/>
              <w:rPr>
                <w:rFonts w:ascii="Arial" w:hAnsi="Arial" w:cs="Arial"/>
                <w:sz w:val="24"/>
                <w:szCs w:val="24"/>
              </w:rPr>
            </w:pPr>
            <w:r w:rsidRPr="00420376">
              <w:rPr>
                <w:rFonts w:ascii="Arial" w:hAnsi="Arial" w:cs="Arial"/>
                <w:sz w:val="24"/>
                <w:szCs w:val="24"/>
              </w:rPr>
              <w:t>REMARKS</w:t>
            </w:r>
          </w:p>
        </w:tc>
      </w:tr>
      <w:tr w:rsidR="003E4C7E" w:rsidRPr="00420376" w:rsidTr="003E4C7E">
        <w:tc>
          <w:tcPr>
            <w:tcW w:w="817" w:type="dxa"/>
          </w:tcPr>
          <w:p w:rsidR="003E4C7E" w:rsidRPr="003E4C7E" w:rsidRDefault="003E4C7E" w:rsidP="00561951">
            <w:pPr>
              <w:ind w:left="180"/>
              <w:jc w:val="both"/>
              <w:rPr>
                <w:rFonts w:ascii="Arial" w:hAnsi="Arial" w:cs="Arial"/>
                <w:sz w:val="24"/>
                <w:szCs w:val="24"/>
              </w:rPr>
            </w:pPr>
            <w:r>
              <w:rPr>
                <w:rFonts w:ascii="Arial" w:hAnsi="Arial" w:cs="Arial"/>
                <w:sz w:val="24"/>
                <w:szCs w:val="24"/>
              </w:rPr>
              <w:t xml:space="preserve">1. </w:t>
            </w:r>
          </w:p>
        </w:tc>
        <w:tc>
          <w:tcPr>
            <w:tcW w:w="2320" w:type="dxa"/>
          </w:tcPr>
          <w:p w:rsidR="003E4C7E" w:rsidRPr="00420376" w:rsidRDefault="003E4C7E" w:rsidP="003E4C7E">
            <w:pPr>
              <w:jc w:val="both"/>
              <w:rPr>
                <w:rFonts w:ascii="Arial" w:hAnsi="Arial" w:cs="Arial"/>
                <w:sz w:val="24"/>
                <w:szCs w:val="24"/>
              </w:rPr>
            </w:pPr>
            <w:r>
              <w:rPr>
                <w:rFonts w:ascii="Arial" w:hAnsi="Arial" w:cs="Arial"/>
                <w:sz w:val="24"/>
                <w:szCs w:val="24"/>
              </w:rPr>
              <w:t xml:space="preserve">2003 </w:t>
            </w:r>
            <w:r w:rsidRPr="00420376">
              <w:rPr>
                <w:rFonts w:ascii="Arial" w:hAnsi="Arial" w:cs="Arial"/>
                <w:sz w:val="24"/>
                <w:szCs w:val="24"/>
              </w:rPr>
              <w:t>-</w:t>
            </w:r>
            <w:r>
              <w:rPr>
                <w:rFonts w:ascii="Arial" w:hAnsi="Arial" w:cs="Arial"/>
                <w:sz w:val="24"/>
                <w:szCs w:val="24"/>
              </w:rPr>
              <w:t xml:space="preserve"> 3 - LW 866</w:t>
            </w:r>
          </w:p>
        </w:tc>
        <w:tc>
          <w:tcPr>
            <w:tcW w:w="870" w:type="dxa"/>
          </w:tcPr>
          <w:p w:rsidR="003E4C7E" w:rsidRPr="00420376" w:rsidRDefault="003E4C7E" w:rsidP="00561951">
            <w:pPr>
              <w:jc w:val="both"/>
              <w:rPr>
                <w:rFonts w:ascii="Arial" w:hAnsi="Arial" w:cs="Arial"/>
                <w:sz w:val="24"/>
                <w:szCs w:val="24"/>
              </w:rPr>
            </w:pPr>
          </w:p>
        </w:tc>
        <w:tc>
          <w:tcPr>
            <w:tcW w:w="1603" w:type="dxa"/>
          </w:tcPr>
          <w:p w:rsidR="003E4C7E" w:rsidRDefault="003E4C7E" w:rsidP="00561951">
            <w:pPr>
              <w:jc w:val="both"/>
              <w:rPr>
                <w:rFonts w:ascii="Arial" w:hAnsi="Arial" w:cs="Arial"/>
                <w:sz w:val="24"/>
                <w:szCs w:val="24"/>
              </w:rPr>
            </w:pPr>
            <w:r>
              <w:rPr>
                <w:rFonts w:ascii="Arial" w:hAnsi="Arial" w:cs="Arial"/>
                <w:sz w:val="24"/>
                <w:szCs w:val="24"/>
              </w:rPr>
              <w:t>15</w:t>
            </w:r>
          </w:p>
          <w:p w:rsidR="003E4C7E" w:rsidRPr="00420376" w:rsidRDefault="003E4C7E" w:rsidP="00561951">
            <w:pPr>
              <w:jc w:val="both"/>
              <w:rPr>
                <w:rFonts w:ascii="Arial" w:hAnsi="Arial" w:cs="Arial"/>
                <w:sz w:val="24"/>
                <w:szCs w:val="24"/>
              </w:rPr>
            </w:pPr>
          </w:p>
        </w:tc>
        <w:tc>
          <w:tcPr>
            <w:tcW w:w="3012" w:type="dxa"/>
            <w:vMerge w:val="restart"/>
          </w:tcPr>
          <w:p w:rsidR="003E4C7E" w:rsidRPr="00420376" w:rsidRDefault="003E4C7E" w:rsidP="003E4C7E">
            <w:pPr>
              <w:jc w:val="both"/>
              <w:rPr>
                <w:rFonts w:ascii="Arial" w:hAnsi="Arial" w:cs="Arial"/>
                <w:sz w:val="24"/>
                <w:szCs w:val="24"/>
              </w:rPr>
            </w:pPr>
            <w:r>
              <w:rPr>
                <w:rFonts w:ascii="Arial" w:hAnsi="Arial" w:cs="Arial"/>
                <w:sz w:val="24"/>
                <w:szCs w:val="24"/>
              </w:rPr>
              <w:t xml:space="preserve">Property stood in the name of female was treated as ancestral property  </w:t>
            </w:r>
          </w:p>
        </w:tc>
      </w:tr>
      <w:tr w:rsidR="003E4C7E" w:rsidRPr="00420376" w:rsidTr="003E4C7E">
        <w:tc>
          <w:tcPr>
            <w:tcW w:w="817" w:type="dxa"/>
          </w:tcPr>
          <w:p w:rsidR="003E4C7E" w:rsidRPr="003E4C7E" w:rsidRDefault="003E4C7E" w:rsidP="00561951">
            <w:pPr>
              <w:ind w:left="180"/>
              <w:jc w:val="both"/>
              <w:rPr>
                <w:rFonts w:ascii="Arial" w:hAnsi="Arial" w:cs="Arial"/>
                <w:sz w:val="24"/>
                <w:szCs w:val="24"/>
              </w:rPr>
            </w:pPr>
            <w:r>
              <w:rPr>
                <w:rFonts w:ascii="Arial" w:hAnsi="Arial" w:cs="Arial"/>
                <w:sz w:val="24"/>
                <w:szCs w:val="24"/>
              </w:rPr>
              <w:t>2.</w:t>
            </w:r>
          </w:p>
        </w:tc>
        <w:tc>
          <w:tcPr>
            <w:tcW w:w="2320" w:type="dxa"/>
          </w:tcPr>
          <w:p w:rsidR="003E4C7E" w:rsidRPr="00420376" w:rsidRDefault="003E4C7E" w:rsidP="00561951">
            <w:pPr>
              <w:jc w:val="both"/>
              <w:rPr>
                <w:rFonts w:ascii="Arial" w:hAnsi="Arial" w:cs="Arial"/>
                <w:sz w:val="24"/>
                <w:szCs w:val="24"/>
              </w:rPr>
            </w:pPr>
            <w:r>
              <w:rPr>
                <w:rFonts w:ascii="Arial" w:hAnsi="Arial" w:cs="Arial"/>
                <w:sz w:val="24"/>
                <w:szCs w:val="24"/>
              </w:rPr>
              <w:t>1998 - MLJ 690</w:t>
            </w:r>
          </w:p>
        </w:tc>
        <w:tc>
          <w:tcPr>
            <w:tcW w:w="870" w:type="dxa"/>
          </w:tcPr>
          <w:p w:rsidR="003E4C7E" w:rsidRPr="00420376" w:rsidRDefault="003E4C7E" w:rsidP="00561951">
            <w:pPr>
              <w:jc w:val="both"/>
              <w:rPr>
                <w:rFonts w:ascii="Arial" w:hAnsi="Arial" w:cs="Arial"/>
                <w:sz w:val="24"/>
                <w:szCs w:val="24"/>
              </w:rPr>
            </w:pPr>
            <w:r>
              <w:rPr>
                <w:rFonts w:ascii="Arial" w:hAnsi="Arial" w:cs="Arial"/>
                <w:sz w:val="24"/>
                <w:szCs w:val="24"/>
              </w:rPr>
              <w:t>17</w:t>
            </w:r>
          </w:p>
        </w:tc>
        <w:tc>
          <w:tcPr>
            <w:tcW w:w="1603" w:type="dxa"/>
          </w:tcPr>
          <w:p w:rsidR="003E4C7E" w:rsidRPr="00420376" w:rsidRDefault="003E4C7E" w:rsidP="00561951">
            <w:pPr>
              <w:jc w:val="both"/>
              <w:rPr>
                <w:rFonts w:ascii="Arial" w:hAnsi="Arial" w:cs="Arial"/>
                <w:sz w:val="24"/>
                <w:szCs w:val="24"/>
              </w:rPr>
            </w:pPr>
            <w:r>
              <w:rPr>
                <w:rFonts w:ascii="Arial" w:hAnsi="Arial" w:cs="Arial"/>
                <w:sz w:val="24"/>
                <w:szCs w:val="24"/>
              </w:rPr>
              <w:t>20</w:t>
            </w:r>
          </w:p>
        </w:tc>
        <w:tc>
          <w:tcPr>
            <w:tcW w:w="3012" w:type="dxa"/>
            <w:vMerge/>
          </w:tcPr>
          <w:p w:rsidR="003E4C7E" w:rsidRPr="00420376" w:rsidRDefault="003E4C7E" w:rsidP="00561951">
            <w:pPr>
              <w:jc w:val="both"/>
              <w:rPr>
                <w:rFonts w:ascii="Arial" w:hAnsi="Arial" w:cs="Arial"/>
                <w:sz w:val="24"/>
                <w:szCs w:val="24"/>
              </w:rPr>
            </w:pPr>
          </w:p>
        </w:tc>
      </w:tr>
      <w:tr w:rsidR="003E4C7E" w:rsidRPr="00420376" w:rsidTr="003E4C7E">
        <w:tc>
          <w:tcPr>
            <w:tcW w:w="817" w:type="dxa"/>
          </w:tcPr>
          <w:p w:rsidR="003E4C7E" w:rsidRPr="003E4C7E" w:rsidRDefault="003E4C7E" w:rsidP="00561951">
            <w:pPr>
              <w:ind w:left="180"/>
              <w:jc w:val="both"/>
              <w:rPr>
                <w:rFonts w:ascii="Arial" w:hAnsi="Arial" w:cs="Arial"/>
                <w:sz w:val="24"/>
                <w:szCs w:val="24"/>
              </w:rPr>
            </w:pPr>
            <w:r>
              <w:rPr>
                <w:rFonts w:ascii="Arial" w:hAnsi="Arial" w:cs="Arial"/>
                <w:sz w:val="24"/>
                <w:szCs w:val="24"/>
              </w:rPr>
              <w:t>3.</w:t>
            </w:r>
          </w:p>
        </w:tc>
        <w:tc>
          <w:tcPr>
            <w:tcW w:w="2320" w:type="dxa"/>
          </w:tcPr>
          <w:p w:rsidR="003E4C7E" w:rsidRPr="00420376" w:rsidRDefault="003E4C7E" w:rsidP="00561951">
            <w:pPr>
              <w:jc w:val="both"/>
              <w:rPr>
                <w:rFonts w:ascii="Arial" w:hAnsi="Arial" w:cs="Arial"/>
                <w:sz w:val="24"/>
                <w:szCs w:val="24"/>
              </w:rPr>
            </w:pPr>
            <w:r>
              <w:rPr>
                <w:rFonts w:ascii="Arial" w:hAnsi="Arial" w:cs="Arial"/>
                <w:sz w:val="24"/>
                <w:szCs w:val="24"/>
              </w:rPr>
              <w:t>2016 (1) TNCJ 252 (Supreme Court)</w:t>
            </w:r>
          </w:p>
        </w:tc>
        <w:tc>
          <w:tcPr>
            <w:tcW w:w="870" w:type="dxa"/>
          </w:tcPr>
          <w:p w:rsidR="003E4C7E" w:rsidRPr="00420376" w:rsidRDefault="003E4C7E" w:rsidP="00561951">
            <w:pPr>
              <w:jc w:val="both"/>
              <w:rPr>
                <w:rFonts w:ascii="Arial" w:hAnsi="Arial" w:cs="Arial"/>
                <w:sz w:val="24"/>
                <w:szCs w:val="24"/>
              </w:rPr>
            </w:pPr>
          </w:p>
        </w:tc>
        <w:tc>
          <w:tcPr>
            <w:tcW w:w="1603" w:type="dxa"/>
          </w:tcPr>
          <w:p w:rsidR="003E4C7E" w:rsidRDefault="003E4C7E" w:rsidP="00561951">
            <w:pPr>
              <w:jc w:val="both"/>
              <w:rPr>
                <w:rFonts w:ascii="Arial" w:hAnsi="Arial" w:cs="Arial"/>
                <w:sz w:val="24"/>
                <w:szCs w:val="24"/>
              </w:rPr>
            </w:pPr>
            <w:r>
              <w:rPr>
                <w:rFonts w:ascii="Arial" w:hAnsi="Arial" w:cs="Arial"/>
                <w:sz w:val="24"/>
                <w:szCs w:val="24"/>
              </w:rPr>
              <w:t xml:space="preserve">Annexure </w:t>
            </w:r>
          </w:p>
        </w:tc>
        <w:tc>
          <w:tcPr>
            <w:tcW w:w="3012" w:type="dxa"/>
          </w:tcPr>
          <w:p w:rsidR="003E4C7E" w:rsidRPr="00420376" w:rsidRDefault="003E4C7E" w:rsidP="00561951">
            <w:pPr>
              <w:jc w:val="both"/>
              <w:rPr>
                <w:rFonts w:ascii="Arial" w:hAnsi="Arial" w:cs="Arial"/>
                <w:sz w:val="24"/>
                <w:szCs w:val="24"/>
              </w:rPr>
            </w:pPr>
            <w:r>
              <w:rPr>
                <w:rFonts w:ascii="Arial" w:hAnsi="Arial" w:cs="Arial"/>
                <w:sz w:val="24"/>
                <w:szCs w:val="24"/>
              </w:rPr>
              <w:t>Purchase of property by husband in the name of wife was prevalent in India</w:t>
            </w:r>
          </w:p>
        </w:tc>
      </w:tr>
    </w:tbl>
    <w:p w:rsidR="003E4C7E" w:rsidRDefault="003E4C7E" w:rsidP="00420376">
      <w:pPr>
        <w:pStyle w:val="ListParagraph"/>
        <w:spacing w:line="240" w:lineRule="auto"/>
        <w:ind w:left="360"/>
        <w:jc w:val="both"/>
        <w:rPr>
          <w:rFonts w:ascii="Arial" w:hAnsi="Arial" w:cs="Arial"/>
          <w:b/>
          <w:sz w:val="24"/>
          <w:szCs w:val="24"/>
          <w:u w:val="single"/>
        </w:rPr>
      </w:pPr>
    </w:p>
    <w:p w:rsidR="001277AC" w:rsidRDefault="001277AC" w:rsidP="001277AC">
      <w:pPr>
        <w:pStyle w:val="ListParagraph"/>
        <w:spacing w:line="240" w:lineRule="auto"/>
        <w:ind w:left="360"/>
        <w:jc w:val="both"/>
        <w:rPr>
          <w:rFonts w:ascii="Arial" w:hAnsi="Arial" w:cs="Arial"/>
          <w:b/>
          <w:sz w:val="24"/>
          <w:szCs w:val="24"/>
          <w:u w:val="single"/>
        </w:rPr>
      </w:pPr>
      <w:r>
        <w:rPr>
          <w:rFonts w:ascii="Arial" w:hAnsi="Arial" w:cs="Arial"/>
          <w:b/>
          <w:sz w:val="24"/>
          <w:szCs w:val="24"/>
          <w:u w:val="single"/>
        </w:rPr>
        <w:t xml:space="preserve">Will Defined </w:t>
      </w:r>
    </w:p>
    <w:tbl>
      <w:tblPr>
        <w:tblStyle w:val="TableGrid"/>
        <w:tblW w:w="0" w:type="auto"/>
        <w:tblInd w:w="378" w:type="dxa"/>
        <w:tblLook w:val="04A0"/>
      </w:tblPr>
      <w:tblGrid>
        <w:gridCol w:w="817"/>
        <w:gridCol w:w="2319"/>
        <w:gridCol w:w="870"/>
        <w:gridCol w:w="1603"/>
        <w:gridCol w:w="3013"/>
      </w:tblGrid>
      <w:tr w:rsidR="001277AC" w:rsidRPr="00420376" w:rsidTr="001277AC">
        <w:tc>
          <w:tcPr>
            <w:tcW w:w="817" w:type="dxa"/>
          </w:tcPr>
          <w:p w:rsidR="001277AC" w:rsidRPr="00420376" w:rsidRDefault="001277AC" w:rsidP="00561951">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319" w:type="dxa"/>
          </w:tcPr>
          <w:p w:rsidR="001277AC" w:rsidRPr="00420376" w:rsidRDefault="001277AC" w:rsidP="00561951">
            <w:pPr>
              <w:jc w:val="center"/>
              <w:rPr>
                <w:rFonts w:ascii="Arial" w:hAnsi="Arial" w:cs="Arial"/>
                <w:sz w:val="24"/>
                <w:szCs w:val="24"/>
              </w:rPr>
            </w:pPr>
            <w:r w:rsidRPr="00420376">
              <w:rPr>
                <w:rFonts w:ascii="Arial" w:hAnsi="Arial" w:cs="Arial"/>
                <w:sz w:val="24"/>
                <w:szCs w:val="24"/>
              </w:rPr>
              <w:t>AUTHORITY</w:t>
            </w:r>
          </w:p>
        </w:tc>
        <w:tc>
          <w:tcPr>
            <w:tcW w:w="870" w:type="dxa"/>
          </w:tcPr>
          <w:p w:rsidR="001277AC" w:rsidRPr="00420376" w:rsidRDefault="001277AC" w:rsidP="00561951">
            <w:pPr>
              <w:jc w:val="center"/>
              <w:rPr>
                <w:rFonts w:ascii="Arial" w:hAnsi="Arial" w:cs="Arial"/>
                <w:sz w:val="24"/>
                <w:szCs w:val="24"/>
              </w:rPr>
            </w:pPr>
            <w:r w:rsidRPr="00420376">
              <w:rPr>
                <w:rFonts w:ascii="Arial" w:hAnsi="Arial" w:cs="Arial"/>
                <w:sz w:val="24"/>
                <w:szCs w:val="24"/>
              </w:rPr>
              <w:t>PARA</w:t>
            </w:r>
          </w:p>
          <w:p w:rsidR="001277AC" w:rsidRPr="00420376" w:rsidRDefault="001277AC" w:rsidP="00561951">
            <w:pPr>
              <w:jc w:val="center"/>
              <w:rPr>
                <w:rFonts w:ascii="Arial" w:hAnsi="Arial" w:cs="Arial"/>
                <w:sz w:val="24"/>
                <w:szCs w:val="24"/>
              </w:rPr>
            </w:pPr>
            <w:r w:rsidRPr="00420376">
              <w:rPr>
                <w:rFonts w:ascii="Arial" w:hAnsi="Arial" w:cs="Arial"/>
                <w:sz w:val="24"/>
                <w:szCs w:val="24"/>
              </w:rPr>
              <w:t>NO.</w:t>
            </w:r>
          </w:p>
        </w:tc>
        <w:tc>
          <w:tcPr>
            <w:tcW w:w="1603" w:type="dxa"/>
          </w:tcPr>
          <w:p w:rsidR="001277AC" w:rsidRPr="00420376" w:rsidRDefault="001277AC" w:rsidP="00561951">
            <w:pPr>
              <w:jc w:val="center"/>
              <w:rPr>
                <w:rFonts w:ascii="Arial" w:hAnsi="Arial" w:cs="Arial"/>
                <w:sz w:val="24"/>
                <w:szCs w:val="24"/>
              </w:rPr>
            </w:pPr>
            <w:r w:rsidRPr="00420376">
              <w:rPr>
                <w:rFonts w:ascii="Arial" w:hAnsi="Arial" w:cs="Arial"/>
                <w:sz w:val="24"/>
                <w:szCs w:val="24"/>
              </w:rPr>
              <w:t>PAGE NO.IN AUTHORITY BOOK</w:t>
            </w:r>
          </w:p>
        </w:tc>
        <w:tc>
          <w:tcPr>
            <w:tcW w:w="3013" w:type="dxa"/>
          </w:tcPr>
          <w:p w:rsidR="001277AC" w:rsidRPr="00420376" w:rsidRDefault="001277AC" w:rsidP="00561951">
            <w:pPr>
              <w:jc w:val="center"/>
              <w:rPr>
                <w:rFonts w:ascii="Arial" w:hAnsi="Arial" w:cs="Arial"/>
                <w:sz w:val="24"/>
                <w:szCs w:val="24"/>
              </w:rPr>
            </w:pPr>
            <w:r w:rsidRPr="00420376">
              <w:rPr>
                <w:rFonts w:ascii="Arial" w:hAnsi="Arial" w:cs="Arial"/>
                <w:sz w:val="24"/>
                <w:szCs w:val="24"/>
              </w:rPr>
              <w:t>REMARKS</w:t>
            </w:r>
          </w:p>
        </w:tc>
      </w:tr>
      <w:tr w:rsidR="001277AC" w:rsidRPr="00420376" w:rsidTr="001277AC">
        <w:tc>
          <w:tcPr>
            <w:tcW w:w="817" w:type="dxa"/>
          </w:tcPr>
          <w:p w:rsidR="001277AC" w:rsidRPr="003E4C7E" w:rsidRDefault="001277AC" w:rsidP="00561951">
            <w:pPr>
              <w:ind w:left="180"/>
              <w:jc w:val="both"/>
              <w:rPr>
                <w:rFonts w:ascii="Arial" w:hAnsi="Arial" w:cs="Arial"/>
                <w:sz w:val="24"/>
                <w:szCs w:val="24"/>
              </w:rPr>
            </w:pPr>
            <w:r>
              <w:rPr>
                <w:rFonts w:ascii="Arial" w:hAnsi="Arial" w:cs="Arial"/>
                <w:sz w:val="24"/>
                <w:szCs w:val="24"/>
              </w:rPr>
              <w:t xml:space="preserve">1. </w:t>
            </w:r>
          </w:p>
        </w:tc>
        <w:tc>
          <w:tcPr>
            <w:tcW w:w="2319" w:type="dxa"/>
          </w:tcPr>
          <w:p w:rsidR="001277AC" w:rsidRPr="00420376" w:rsidRDefault="001277AC" w:rsidP="00561951">
            <w:pPr>
              <w:jc w:val="both"/>
              <w:rPr>
                <w:rFonts w:ascii="Arial" w:hAnsi="Arial" w:cs="Arial"/>
                <w:sz w:val="24"/>
                <w:szCs w:val="24"/>
              </w:rPr>
            </w:pPr>
            <w:r>
              <w:rPr>
                <w:rFonts w:ascii="Arial" w:hAnsi="Arial" w:cs="Arial"/>
                <w:sz w:val="24"/>
                <w:szCs w:val="24"/>
              </w:rPr>
              <w:t xml:space="preserve">AIR 1989 </w:t>
            </w:r>
            <w:proofErr w:type="spellStart"/>
            <w:r>
              <w:rPr>
                <w:rFonts w:ascii="Arial" w:hAnsi="Arial" w:cs="Arial"/>
                <w:sz w:val="24"/>
                <w:szCs w:val="24"/>
              </w:rPr>
              <w:t>Guj</w:t>
            </w:r>
            <w:proofErr w:type="spellEnd"/>
            <w:r>
              <w:rPr>
                <w:rFonts w:ascii="Arial" w:hAnsi="Arial" w:cs="Arial"/>
                <w:sz w:val="24"/>
                <w:szCs w:val="24"/>
              </w:rPr>
              <w:t xml:space="preserve"> 75</w:t>
            </w:r>
          </w:p>
        </w:tc>
        <w:tc>
          <w:tcPr>
            <w:tcW w:w="870" w:type="dxa"/>
          </w:tcPr>
          <w:p w:rsidR="001277AC" w:rsidRPr="00420376" w:rsidRDefault="001277AC" w:rsidP="00561951">
            <w:pPr>
              <w:jc w:val="both"/>
              <w:rPr>
                <w:rFonts w:ascii="Arial" w:hAnsi="Arial" w:cs="Arial"/>
                <w:sz w:val="24"/>
                <w:szCs w:val="24"/>
              </w:rPr>
            </w:pPr>
            <w:r>
              <w:rPr>
                <w:rFonts w:ascii="Arial" w:hAnsi="Arial" w:cs="Arial"/>
                <w:sz w:val="24"/>
                <w:szCs w:val="24"/>
              </w:rPr>
              <w:t>8</w:t>
            </w:r>
          </w:p>
        </w:tc>
        <w:tc>
          <w:tcPr>
            <w:tcW w:w="1603" w:type="dxa"/>
          </w:tcPr>
          <w:p w:rsidR="001277AC" w:rsidRPr="00420376" w:rsidRDefault="001277AC" w:rsidP="00561951">
            <w:pPr>
              <w:jc w:val="both"/>
              <w:rPr>
                <w:rFonts w:ascii="Arial" w:hAnsi="Arial" w:cs="Arial"/>
                <w:sz w:val="24"/>
                <w:szCs w:val="24"/>
              </w:rPr>
            </w:pPr>
            <w:r>
              <w:rPr>
                <w:rFonts w:ascii="Arial" w:hAnsi="Arial" w:cs="Arial"/>
                <w:sz w:val="24"/>
                <w:szCs w:val="24"/>
              </w:rPr>
              <w:t>234</w:t>
            </w:r>
          </w:p>
        </w:tc>
        <w:tc>
          <w:tcPr>
            <w:tcW w:w="3013" w:type="dxa"/>
          </w:tcPr>
          <w:p w:rsidR="001277AC" w:rsidRPr="00420376" w:rsidRDefault="001277AC" w:rsidP="00561951">
            <w:pPr>
              <w:jc w:val="both"/>
              <w:rPr>
                <w:rFonts w:ascii="Arial" w:hAnsi="Arial" w:cs="Arial"/>
                <w:sz w:val="24"/>
                <w:szCs w:val="24"/>
              </w:rPr>
            </w:pPr>
            <w:r>
              <w:rPr>
                <w:rFonts w:ascii="Arial" w:hAnsi="Arial" w:cs="Arial"/>
                <w:sz w:val="24"/>
                <w:szCs w:val="24"/>
              </w:rPr>
              <w:t xml:space="preserve">Will is defined </w:t>
            </w:r>
          </w:p>
        </w:tc>
      </w:tr>
    </w:tbl>
    <w:p w:rsidR="003E4C7E" w:rsidRDefault="003E4C7E" w:rsidP="00420376">
      <w:pPr>
        <w:pStyle w:val="ListParagraph"/>
        <w:spacing w:line="240" w:lineRule="auto"/>
        <w:ind w:left="360"/>
        <w:jc w:val="both"/>
        <w:rPr>
          <w:rFonts w:ascii="Arial" w:hAnsi="Arial" w:cs="Arial"/>
          <w:b/>
          <w:sz w:val="24"/>
          <w:szCs w:val="24"/>
          <w:u w:val="single"/>
        </w:rPr>
      </w:pPr>
    </w:p>
    <w:p w:rsidR="001277AC" w:rsidRDefault="001277AC" w:rsidP="00420376">
      <w:pPr>
        <w:pStyle w:val="ListParagraph"/>
        <w:spacing w:line="240" w:lineRule="auto"/>
        <w:ind w:left="360"/>
        <w:jc w:val="both"/>
        <w:rPr>
          <w:rFonts w:ascii="Arial" w:hAnsi="Arial" w:cs="Arial"/>
          <w:b/>
          <w:sz w:val="24"/>
          <w:szCs w:val="24"/>
          <w:u w:val="single"/>
        </w:rPr>
      </w:pPr>
    </w:p>
    <w:p w:rsidR="001277AC" w:rsidRDefault="001277AC" w:rsidP="001277AC">
      <w:pPr>
        <w:pStyle w:val="ListParagraph"/>
        <w:spacing w:line="240" w:lineRule="auto"/>
        <w:ind w:left="360"/>
        <w:jc w:val="both"/>
        <w:rPr>
          <w:rFonts w:ascii="Arial" w:hAnsi="Arial" w:cs="Arial"/>
          <w:b/>
          <w:sz w:val="24"/>
          <w:szCs w:val="24"/>
          <w:u w:val="single"/>
        </w:rPr>
      </w:pPr>
    </w:p>
    <w:p w:rsidR="0034622B" w:rsidRPr="00420376" w:rsidRDefault="0034622B" w:rsidP="00420376">
      <w:pPr>
        <w:pStyle w:val="ListParagraph"/>
        <w:spacing w:line="240" w:lineRule="auto"/>
        <w:ind w:left="360"/>
        <w:jc w:val="both"/>
        <w:rPr>
          <w:rFonts w:ascii="Arial" w:hAnsi="Arial" w:cs="Arial"/>
          <w:b/>
          <w:sz w:val="24"/>
          <w:szCs w:val="24"/>
          <w:u w:val="single"/>
        </w:rPr>
      </w:pPr>
      <w:r w:rsidRPr="00420376">
        <w:rPr>
          <w:rFonts w:ascii="Arial" w:hAnsi="Arial" w:cs="Arial"/>
          <w:b/>
          <w:sz w:val="24"/>
          <w:szCs w:val="24"/>
          <w:u w:val="single"/>
        </w:rPr>
        <w:t>Doctor who gave treatment not examined</w:t>
      </w:r>
    </w:p>
    <w:tbl>
      <w:tblPr>
        <w:tblStyle w:val="TableGrid"/>
        <w:tblW w:w="0" w:type="auto"/>
        <w:tblInd w:w="378" w:type="dxa"/>
        <w:tblLook w:val="04A0"/>
      </w:tblPr>
      <w:tblGrid>
        <w:gridCol w:w="817"/>
        <w:gridCol w:w="2312"/>
        <w:gridCol w:w="870"/>
        <w:gridCol w:w="1603"/>
        <w:gridCol w:w="3020"/>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375"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816"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28"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136"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3E4C7E" w:rsidRDefault="003E4C7E" w:rsidP="003E4C7E">
            <w:pPr>
              <w:ind w:left="180"/>
              <w:jc w:val="both"/>
              <w:rPr>
                <w:rFonts w:ascii="Arial" w:hAnsi="Arial" w:cs="Arial"/>
                <w:sz w:val="24"/>
                <w:szCs w:val="24"/>
              </w:rPr>
            </w:pPr>
            <w:r>
              <w:rPr>
                <w:rFonts w:ascii="Arial" w:hAnsi="Arial" w:cs="Arial"/>
                <w:sz w:val="24"/>
                <w:szCs w:val="24"/>
              </w:rPr>
              <w:t xml:space="preserve">1. </w:t>
            </w:r>
          </w:p>
        </w:tc>
        <w:tc>
          <w:tcPr>
            <w:tcW w:w="2375"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2009 - 7 - MLJ 135 </w:t>
            </w:r>
          </w:p>
        </w:tc>
        <w:tc>
          <w:tcPr>
            <w:tcW w:w="816"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22</w:t>
            </w:r>
          </w:p>
        </w:tc>
        <w:tc>
          <w:tcPr>
            <w:tcW w:w="1528"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71</w:t>
            </w:r>
          </w:p>
        </w:tc>
        <w:tc>
          <w:tcPr>
            <w:tcW w:w="3136"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Neither Doctor who attended testatrix nor Sub Registrar examined </w:t>
            </w:r>
          </w:p>
        </w:tc>
      </w:tr>
      <w:tr w:rsidR="008F5731" w:rsidRPr="00420376" w:rsidTr="00CC4003">
        <w:tc>
          <w:tcPr>
            <w:tcW w:w="767" w:type="dxa"/>
          </w:tcPr>
          <w:p w:rsidR="008F5731" w:rsidRPr="00420376" w:rsidRDefault="008F5731" w:rsidP="003E4C7E">
            <w:pPr>
              <w:pStyle w:val="ListParagraph"/>
              <w:numPr>
                <w:ilvl w:val="0"/>
                <w:numId w:val="32"/>
              </w:numPr>
              <w:jc w:val="both"/>
              <w:rPr>
                <w:rFonts w:ascii="Arial" w:hAnsi="Arial" w:cs="Arial"/>
                <w:sz w:val="24"/>
                <w:szCs w:val="24"/>
              </w:rPr>
            </w:pPr>
          </w:p>
        </w:tc>
        <w:tc>
          <w:tcPr>
            <w:tcW w:w="2375"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I (2007) CLT 159 SC </w:t>
            </w:r>
          </w:p>
        </w:tc>
        <w:tc>
          <w:tcPr>
            <w:tcW w:w="816" w:type="dxa"/>
          </w:tcPr>
          <w:p w:rsidR="008F5731" w:rsidRPr="00420376" w:rsidRDefault="008F5731" w:rsidP="00420376">
            <w:pPr>
              <w:jc w:val="both"/>
              <w:rPr>
                <w:rFonts w:ascii="Arial" w:hAnsi="Arial" w:cs="Arial"/>
                <w:sz w:val="24"/>
                <w:szCs w:val="24"/>
              </w:rPr>
            </w:pPr>
          </w:p>
        </w:tc>
        <w:tc>
          <w:tcPr>
            <w:tcW w:w="1528" w:type="dxa"/>
          </w:tcPr>
          <w:p w:rsidR="008F5731" w:rsidRPr="00420376" w:rsidRDefault="007627E4" w:rsidP="00420376">
            <w:pPr>
              <w:jc w:val="both"/>
              <w:rPr>
                <w:rFonts w:ascii="Arial" w:hAnsi="Arial" w:cs="Arial"/>
                <w:sz w:val="24"/>
                <w:szCs w:val="24"/>
              </w:rPr>
            </w:pPr>
            <w:r>
              <w:rPr>
                <w:rFonts w:ascii="Arial" w:hAnsi="Arial" w:cs="Arial"/>
                <w:sz w:val="24"/>
                <w:szCs w:val="24"/>
              </w:rPr>
              <w:t>277</w:t>
            </w:r>
          </w:p>
        </w:tc>
        <w:tc>
          <w:tcPr>
            <w:tcW w:w="3136"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Evidence adduced in support of execution of Will unsatisfactory when Doctor treating testator not examined. </w:t>
            </w:r>
          </w:p>
        </w:tc>
      </w:tr>
      <w:tr w:rsidR="007627E4" w:rsidRPr="00420376" w:rsidTr="00CC4003">
        <w:tc>
          <w:tcPr>
            <w:tcW w:w="767" w:type="dxa"/>
          </w:tcPr>
          <w:p w:rsidR="007627E4" w:rsidRPr="00420376" w:rsidRDefault="007627E4" w:rsidP="003E4C7E">
            <w:pPr>
              <w:pStyle w:val="ListParagraph"/>
              <w:numPr>
                <w:ilvl w:val="0"/>
                <w:numId w:val="32"/>
              </w:numPr>
              <w:jc w:val="both"/>
              <w:rPr>
                <w:rFonts w:ascii="Arial" w:hAnsi="Arial" w:cs="Arial"/>
                <w:sz w:val="24"/>
                <w:szCs w:val="24"/>
              </w:rPr>
            </w:pPr>
          </w:p>
        </w:tc>
        <w:tc>
          <w:tcPr>
            <w:tcW w:w="2375" w:type="dxa"/>
          </w:tcPr>
          <w:p w:rsidR="007627E4" w:rsidRPr="00420376" w:rsidRDefault="007627E4" w:rsidP="00420376">
            <w:pPr>
              <w:jc w:val="both"/>
              <w:rPr>
                <w:rFonts w:ascii="Arial" w:hAnsi="Arial" w:cs="Arial"/>
                <w:sz w:val="24"/>
                <w:szCs w:val="24"/>
              </w:rPr>
            </w:pPr>
            <w:r>
              <w:rPr>
                <w:rFonts w:ascii="Arial" w:hAnsi="Arial" w:cs="Arial"/>
                <w:sz w:val="24"/>
                <w:szCs w:val="24"/>
              </w:rPr>
              <w:t>AIR 2001 Madras 379</w:t>
            </w:r>
          </w:p>
        </w:tc>
        <w:tc>
          <w:tcPr>
            <w:tcW w:w="816" w:type="dxa"/>
          </w:tcPr>
          <w:p w:rsidR="007627E4" w:rsidRPr="00420376" w:rsidRDefault="007627E4" w:rsidP="00420376">
            <w:pPr>
              <w:jc w:val="both"/>
              <w:rPr>
                <w:rFonts w:ascii="Arial" w:hAnsi="Arial" w:cs="Arial"/>
                <w:sz w:val="24"/>
                <w:szCs w:val="24"/>
              </w:rPr>
            </w:pPr>
          </w:p>
        </w:tc>
        <w:tc>
          <w:tcPr>
            <w:tcW w:w="1528" w:type="dxa"/>
          </w:tcPr>
          <w:p w:rsidR="007627E4" w:rsidRDefault="007627E4" w:rsidP="00420376">
            <w:pPr>
              <w:jc w:val="both"/>
              <w:rPr>
                <w:rFonts w:ascii="Arial" w:hAnsi="Arial" w:cs="Arial"/>
                <w:sz w:val="24"/>
                <w:szCs w:val="24"/>
              </w:rPr>
            </w:pPr>
          </w:p>
        </w:tc>
        <w:tc>
          <w:tcPr>
            <w:tcW w:w="3136" w:type="dxa"/>
          </w:tcPr>
          <w:p w:rsidR="007627E4" w:rsidRPr="00420376" w:rsidRDefault="007627E4" w:rsidP="00420376">
            <w:pPr>
              <w:jc w:val="both"/>
              <w:rPr>
                <w:rFonts w:ascii="Arial" w:hAnsi="Arial" w:cs="Arial"/>
                <w:sz w:val="24"/>
                <w:szCs w:val="24"/>
              </w:rPr>
            </w:pPr>
          </w:p>
        </w:tc>
      </w:tr>
    </w:tbl>
    <w:p w:rsidR="00420376" w:rsidRDefault="00420376" w:rsidP="00420376">
      <w:pPr>
        <w:pStyle w:val="ListParagraph"/>
        <w:spacing w:line="240" w:lineRule="auto"/>
        <w:ind w:left="360"/>
        <w:jc w:val="both"/>
        <w:rPr>
          <w:rFonts w:ascii="Arial" w:hAnsi="Arial" w:cs="Arial"/>
          <w:b/>
          <w:sz w:val="24"/>
          <w:szCs w:val="24"/>
          <w:u w:val="single"/>
        </w:rPr>
      </w:pPr>
    </w:p>
    <w:p w:rsidR="009A062B" w:rsidRPr="002424B7" w:rsidRDefault="009A062B" w:rsidP="009A062B">
      <w:pPr>
        <w:pStyle w:val="ListParagraph"/>
        <w:spacing w:line="360" w:lineRule="auto"/>
        <w:ind w:left="360"/>
        <w:jc w:val="both"/>
        <w:rPr>
          <w:rFonts w:ascii="Arial" w:hAnsi="Arial" w:cs="Arial"/>
          <w:b/>
          <w:u w:val="single"/>
        </w:rPr>
      </w:pPr>
      <w:r>
        <w:rPr>
          <w:rFonts w:ascii="Arial" w:hAnsi="Arial" w:cs="Arial"/>
          <w:b/>
          <w:u w:val="single"/>
        </w:rPr>
        <w:t>Paralysis need not be pleaded</w:t>
      </w:r>
      <w:r w:rsidRPr="002424B7">
        <w:rPr>
          <w:rFonts w:ascii="Arial" w:hAnsi="Arial" w:cs="Arial"/>
          <w:b/>
          <w:u w:val="single"/>
        </w:rPr>
        <w:t xml:space="preserve">: </w:t>
      </w:r>
    </w:p>
    <w:tbl>
      <w:tblPr>
        <w:tblStyle w:val="TableGrid"/>
        <w:tblW w:w="0" w:type="auto"/>
        <w:tblInd w:w="378" w:type="dxa"/>
        <w:tblLook w:val="04A0"/>
      </w:tblPr>
      <w:tblGrid>
        <w:gridCol w:w="767"/>
        <w:gridCol w:w="2375"/>
        <w:gridCol w:w="816"/>
        <w:gridCol w:w="1528"/>
        <w:gridCol w:w="3136"/>
      </w:tblGrid>
      <w:tr w:rsidR="009A062B" w:rsidTr="009A062B">
        <w:tc>
          <w:tcPr>
            <w:tcW w:w="767" w:type="dxa"/>
          </w:tcPr>
          <w:p w:rsidR="009A062B" w:rsidRPr="00C66C0E" w:rsidRDefault="009A062B" w:rsidP="009A062B">
            <w:pPr>
              <w:jc w:val="center"/>
              <w:rPr>
                <w:rFonts w:ascii="Arial" w:hAnsi="Arial" w:cs="Arial"/>
              </w:rPr>
            </w:pPr>
            <w:proofErr w:type="spellStart"/>
            <w:r w:rsidRPr="00C66C0E">
              <w:rPr>
                <w:rFonts w:ascii="Arial" w:hAnsi="Arial" w:cs="Arial"/>
              </w:rPr>
              <w:t>S.No</w:t>
            </w:r>
            <w:proofErr w:type="spellEnd"/>
            <w:r w:rsidRPr="00C66C0E">
              <w:rPr>
                <w:rFonts w:ascii="Arial" w:hAnsi="Arial" w:cs="Arial"/>
              </w:rPr>
              <w:t>.</w:t>
            </w:r>
          </w:p>
        </w:tc>
        <w:tc>
          <w:tcPr>
            <w:tcW w:w="2375" w:type="dxa"/>
          </w:tcPr>
          <w:p w:rsidR="009A062B" w:rsidRPr="00C66C0E" w:rsidRDefault="009A062B" w:rsidP="009A062B">
            <w:pPr>
              <w:jc w:val="center"/>
              <w:rPr>
                <w:rFonts w:ascii="Arial" w:hAnsi="Arial" w:cs="Arial"/>
              </w:rPr>
            </w:pPr>
            <w:r w:rsidRPr="00C66C0E">
              <w:rPr>
                <w:rFonts w:ascii="Arial" w:hAnsi="Arial" w:cs="Arial"/>
              </w:rPr>
              <w:t>AUTHORITY</w:t>
            </w:r>
          </w:p>
        </w:tc>
        <w:tc>
          <w:tcPr>
            <w:tcW w:w="816" w:type="dxa"/>
          </w:tcPr>
          <w:p w:rsidR="009A062B" w:rsidRPr="00C66C0E" w:rsidRDefault="009A062B" w:rsidP="009A062B">
            <w:pPr>
              <w:jc w:val="center"/>
              <w:rPr>
                <w:rFonts w:ascii="Arial" w:hAnsi="Arial" w:cs="Arial"/>
              </w:rPr>
            </w:pPr>
            <w:r w:rsidRPr="00C66C0E">
              <w:rPr>
                <w:rFonts w:ascii="Arial" w:hAnsi="Arial" w:cs="Arial"/>
              </w:rPr>
              <w:t>PARA</w:t>
            </w:r>
          </w:p>
          <w:p w:rsidR="009A062B" w:rsidRPr="00C66C0E" w:rsidRDefault="009A062B" w:rsidP="009A062B">
            <w:pPr>
              <w:jc w:val="center"/>
              <w:rPr>
                <w:rFonts w:ascii="Arial" w:hAnsi="Arial" w:cs="Arial"/>
              </w:rPr>
            </w:pPr>
            <w:r w:rsidRPr="00C66C0E">
              <w:rPr>
                <w:rFonts w:ascii="Arial" w:hAnsi="Arial" w:cs="Arial"/>
              </w:rPr>
              <w:t>NO.</w:t>
            </w:r>
          </w:p>
        </w:tc>
        <w:tc>
          <w:tcPr>
            <w:tcW w:w="1528" w:type="dxa"/>
          </w:tcPr>
          <w:p w:rsidR="009A062B" w:rsidRPr="00C66C0E" w:rsidRDefault="009A062B" w:rsidP="009A062B">
            <w:pPr>
              <w:jc w:val="center"/>
              <w:rPr>
                <w:rFonts w:ascii="Arial" w:hAnsi="Arial" w:cs="Arial"/>
              </w:rPr>
            </w:pPr>
            <w:r w:rsidRPr="00C66C0E">
              <w:rPr>
                <w:rFonts w:ascii="Arial" w:hAnsi="Arial" w:cs="Arial"/>
              </w:rPr>
              <w:t>PAGE NO.IN AUTHORITY BOOK</w:t>
            </w:r>
          </w:p>
        </w:tc>
        <w:tc>
          <w:tcPr>
            <w:tcW w:w="3136" w:type="dxa"/>
          </w:tcPr>
          <w:p w:rsidR="009A062B" w:rsidRPr="00C66C0E" w:rsidRDefault="009A062B" w:rsidP="009A062B">
            <w:pPr>
              <w:jc w:val="center"/>
              <w:rPr>
                <w:rFonts w:ascii="Arial" w:hAnsi="Arial" w:cs="Arial"/>
              </w:rPr>
            </w:pPr>
            <w:r w:rsidRPr="00C66C0E">
              <w:rPr>
                <w:rFonts w:ascii="Arial" w:hAnsi="Arial" w:cs="Arial"/>
              </w:rPr>
              <w:t>REMARKS</w:t>
            </w:r>
          </w:p>
        </w:tc>
      </w:tr>
      <w:tr w:rsidR="009A062B" w:rsidTr="009A062B">
        <w:tc>
          <w:tcPr>
            <w:tcW w:w="767" w:type="dxa"/>
          </w:tcPr>
          <w:p w:rsidR="009A062B" w:rsidRPr="00C66C0E" w:rsidRDefault="009A062B" w:rsidP="009A062B">
            <w:pPr>
              <w:pStyle w:val="ListParagraph"/>
              <w:numPr>
                <w:ilvl w:val="0"/>
                <w:numId w:val="31"/>
              </w:numPr>
              <w:jc w:val="both"/>
              <w:rPr>
                <w:rFonts w:ascii="Arial" w:hAnsi="Arial" w:cs="Arial"/>
              </w:rPr>
            </w:pPr>
          </w:p>
        </w:tc>
        <w:tc>
          <w:tcPr>
            <w:tcW w:w="2375" w:type="dxa"/>
          </w:tcPr>
          <w:p w:rsidR="009A062B" w:rsidRPr="00C66C0E" w:rsidRDefault="009A062B" w:rsidP="009A062B">
            <w:pPr>
              <w:jc w:val="both"/>
              <w:rPr>
                <w:rFonts w:ascii="Arial" w:hAnsi="Arial" w:cs="Arial"/>
              </w:rPr>
            </w:pPr>
            <w:r>
              <w:rPr>
                <w:rFonts w:ascii="Arial" w:hAnsi="Arial" w:cs="Arial"/>
              </w:rPr>
              <w:t>AIR 2002 P &amp; H 243</w:t>
            </w:r>
          </w:p>
        </w:tc>
        <w:tc>
          <w:tcPr>
            <w:tcW w:w="816" w:type="dxa"/>
          </w:tcPr>
          <w:p w:rsidR="009A062B" w:rsidRPr="00C66C0E" w:rsidRDefault="009A062B" w:rsidP="009A062B">
            <w:pPr>
              <w:jc w:val="both"/>
              <w:rPr>
                <w:rFonts w:ascii="Arial" w:hAnsi="Arial" w:cs="Arial"/>
              </w:rPr>
            </w:pPr>
            <w:r>
              <w:rPr>
                <w:rFonts w:ascii="Arial" w:hAnsi="Arial" w:cs="Arial"/>
              </w:rPr>
              <w:t>5,6,7</w:t>
            </w:r>
          </w:p>
        </w:tc>
        <w:tc>
          <w:tcPr>
            <w:tcW w:w="1528" w:type="dxa"/>
          </w:tcPr>
          <w:p w:rsidR="009A062B" w:rsidRPr="00C66C0E" w:rsidRDefault="009A062B" w:rsidP="009A062B">
            <w:pPr>
              <w:jc w:val="both"/>
              <w:rPr>
                <w:rFonts w:ascii="Arial" w:hAnsi="Arial" w:cs="Arial"/>
              </w:rPr>
            </w:pPr>
            <w:r>
              <w:rPr>
                <w:rFonts w:ascii="Arial" w:hAnsi="Arial" w:cs="Arial"/>
              </w:rPr>
              <w:t>162</w:t>
            </w:r>
          </w:p>
        </w:tc>
        <w:tc>
          <w:tcPr>
            <w:tcW w:w="3136" w:type="dxa"/>
          </w:tcPr>
          <w:p w:rsidR="009A062B" w:rsidRPr="00C66C0E" w:rsidRDefault="009A062B" w:rsidP="009A062B">
            <w:pPr>
              <w:spacing w:line="360" w:lineRule="auto"/>
              <w:jc w:val="both"/>
              <w:rPr>
                <w:rFonts w:ascii="Arial" w:hAnsi="Arial" w:cs="Arial"/>
              </w:rPr>
            </w:pPr>
            <w:r>
              <w:rPr>
                <w:rFonts w:ascii="Arial" w:hAnsi="Arial" w:cs="Arial"/>
              </w:rPr>
              <w:t xml:space="preserve">Disease need not be pleaded </w:t>
            </w:r>
          </w:p>
        </w:tc>
      </w:tr>
    </w:tbl>
    <w:p w:rsidR="009A062B" w:rsidRPr="00420376" w:rsidRDefault="009A062B" w:rsidP="00420376">
      <w:pPr>
        <w:pStyle w:val="ListParagraph"/>
        <w:spacing w:line="240" w:lineRule="auto"/>
        <w:ind w:left="360"/>
        <w:jc w:val="both"/>
        <w:rPr>
          <w:rFonts w:ascii="Arial" w:hAnsi="Arial" w:cs="Arial"/>
          <w:b/>
          <w:sz w:val="24"/>
          <w:szCs w:val="24"/>
          <w:u w:val="single"/>
        </w:rPr>
      </w:pPr>
    </w:p>
    <w:p w:rsidR="008F5731" w:rsidRPr="00CD23E7" w:rsidRDefault="008F5731" w:rsidP="00CD23E7">
      <w:pPr>
        <w:spacing w:line="240" w:lineRule="auto"/>
        <w:jc w:val="both"/>
        <w:rPr>
          <w:rFonts w:ascii="Arial" w:hAnsi="Arial" w:cs="Arial"/>
          <w:b/>
          <w:sz w:val="24"/>
          <w:szCs w:val="24"/>
          <w:u w:val="single"/>
        </w:rPr>
      </w:pPr>
      <w:r w:rsidRPr="00CD23E7">
        <w:rPr>
          <w:rFonts w:ascii="Arial" w:hAnsi="Arial" w:cs="Arial"/>
          <w:b/>
          <w:sz w:val="24"/>
          <w:szCs w:val="24"/>
          <w:u w:val="single"/>
        </w:rPr>
        <w:t xml:space="preserve">Registrar should have made known the content of the document to testatrix:  </w:t>
      </w:r>
    </w:p>
    <w:tbl>
      <w:tblPr>
        <w:tblStyle w:val="TableGrid"/>
        <w:tblW w:w="0" w:type="auto"/>
        <w:tblInd w:w="198" w:type="dxa"/>
        <w:tblLook w:val="04A0"/>
      </w:tblPr>
      <w:tblGrid>
        <w:gridCol w:w="817"/>
        <w:gridCol w:w="2285"/>
        <w:gridCol w:w="981"/>
        <w:gridCol w:w="1603"/>
        <w:gridCol w:w="3116"/>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324"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87"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29"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195"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2"/>
              </w:numPr>
              <w:jc w:val="both"/>
              <w:rPr>
                <w:rFonts w:ascii="Arial" w:hAnsi="Arial" w:cs="Arial"/>
                <w:sz w:val="24"/>
                <w:szCs w:val="24"/>
              </w:rPr>
            </w:pPr>
          </w:p>
        </w:tc>
        <w:tc>
          <w:tcPr>
            <w:tcW w:w="2324"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2001 MAD 379</w:t>
            </w:r>
          </w:p>
        </w:tc>
        <w:tc>
          <w:tcPr>
            <w:tcW w:w="987"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24</w:t>
            </w:r>
          </w:p>
        </w:tc>
        <w:tc>
          <w:tcPr>
            <w:tcW w:w="1529"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44</w:t>
            </w:r>
          </w:p>
        </w:tc>
        <w:tc>
          <w:tcPr>
            <w:tcW w:w="3195" w:type="dxa"/>
            <w:vMerge w:val="restart"/>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The conscience of the court must be satisfied that the Will in question was not only executed and attested in the manner required under the Indian Succession Act, 1925 but it also be found that the said Will was the product of the free volition of the executant who had voluntarily executed the same after knowing the same and understanding the content of Will </w:t>
            </w:r>
          </w:p>
        </w:tc>
      </w:tr>
      <w:tr w:rsidR="008F5731" w:rsidRPr="00420376" w:rsidTr="00CC4003">
        <w:tc>
          <w:tcPr>
            <w:tcW w:w="767" w:type="dxa"/>
          </w:tcPr>
          <w:p w:rsidR="008F5731" w:rsidRPr="00420376" w:rsidRDefault="008F5731" w:rsidP="00420376">
            <w:pPr>
              <w:pStyle w:val="ListParagraph"/>
              <w:numPr>
                <w:ilvl w:val="0"/>
                <w:numId w:val="2"/>
              </w:numPr>
              <w:jc w:val="both"/>
              <w:rPr>
                <w:rFonts w:ascii="Arial" w:hAnsi="Arial" w:cs="Arial"/>
                <w:sz w:val="24"/>
                <w:szCs w:val="24"/>
              </w:rPr>
            </w:pPr>
          </w:p>
        </w:tc>
        <w:tc>
          <w:tcPr>
            <w:tcW w:w="2324"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1962 SC 567</w:t>
            </w:r>
          </w:p>
        </w:tc>
        <w:tc>
          <w:tcPr>
            <w:tcW w:w="987"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23, 24</w:t>
            </w:r>
          </w:p>
        </w:tc>
        <w:tc>
          <w:tcPr>
            <w:tcW w:w="1529"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120</w:t>
            </w:r>
          </w:p>
        </w:tc>
        <w:tc>
          <w:tcPr>
            <w:tcW w:w="3195" w:type="dxa"/>
            <w:vMerge/>
          </w:tcPr>
          <w:p w:rsidR="008F5731" w:rsidRPr="00420376" w:rsidRDefault="008F5731" w:rsidP="00420376">
            <w:pPr>
              <w:jc w:val="both"/>
              <w:rPr>
                <w:rFonts w:ascii="Arial" w:hAnsi="Arial" w:cs="Arial"/>
                <w:sz w:val="24"/>
                <w:szCs w:val="24"/>
              </w:rPr>
            </w:pPr>
          </w:p>
        </w:tc>
      </w:tr>
      <w:tr w:rsidR="008F5731" w:rsidRPr="00420376" w:rsidTr="00CC4003">
        <w:tc>
          <w:tcPr>
            <w:tcW w:w="767" w:type="dxa"/>
          </w:tcPr>
          <w:p w:rsidR="008F5731" w:rsidRPr="00420376" w:rsidRDefault="008F5731" w:rsidP="00420376">
            <w:pPr>
              <w:pStyle w:val="ListParagraph"/>
              <w:numPr>
                <w:ilvl w:val="0"/>
                <w:numId w:val="2"/>
              </w:numPr>
              <w:jc w:val="both"/>
              <w:rPr>
                <w:rFonts w:ascii="Arial" w:hAnsi="Arial" w:cs="Arial"/>
                <w:sz w:val="24"/>
                <w:szCs w:val="24"/>
              </w:rPr>
            </w:pPr>
          </w:p>
        </w:tc>
        <w:tc>
          <w:tcPr>
            <w:tcW w:w="2324"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2002 RAJ 239</w:t>
            </w:r>
          </w:p>
        </w:tc>
        <w:tc>
          <w:tcPr>
            <w:tcW w:w="987"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23</w:t>
            </w:r>
          </w:p>
        </w:tc>
        <w:tc>
          <w:tcPr>
            <w:tcW w:w="1529"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121</w:t>
            </w:r>
          </w:p>
        </w:tc>
        <w:tc>
          <w:tcPr>
            <w:tcW w:w="3195" w:type="dxa"/>
            <w:vMerge/>
          </w:tcPr>
          <w:p w:rsidR="008F5731" w:rsidRPr="00420376" w:rsidRDefault="008F5731" w:rsidP="00420376">
            <w:pPr>
              <w:jc w:val="both"/>
              <w:rPr>
                <w:rFonts w:ascii="Arial" w:hAnsi="Arial" w:cs="Arial"/>
                <w:sz w:val="24"/>
                <w:szCs w:val="24"/>
              </w:rPr>
            </w:pPr>
          </w:p>
        </w:tc>
      </w:tr>
      <w:tr w:rsidR="008F5731" w:rsidRPr="00420376" w:rsidTr="00CC4003">
        <w:tc>
          <w:tcPr>
            <w:tcW w:w="767" w:type="dxa"/>
          </w:tcPr>
          <w:p w:rsidR="008F5731" w:rsidRPr="00420376" w:rsidRDefault="008F5731" w:rsidP="00420376">
            <w:pPr>
              <w:pStyle w:val="ListParagraph"/>
              <w:numPr>
                <w:ilvl w:val="0"/>
                <w:numId w:val="2"/>
              </w:numPr>
              <w:jc w:val="both"/>
              <w:rPr>
                <w:rFonts w:ascii="Arial" w:hAnsi="Arial" w:cs="Arial"/>
                <w:sz w:val="24"/>
                <w:szCs w:val="24"/>
              </w:rPr>
            </w:pPr>
          </w:p>
        </w:tc>
        <w:tc>
          <w:tcPr>
            <w:tcW w:w="2324"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2006 SC 1895</w:t>
            </w:r>
          </w:p>
        </w:tc>
        <w:tc>
          <w:tcPr>
            <w:tcW w:w="987"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13, 21</w:t>
            </w:r>
          </w:p>
        </w:tc>
        <w:tc>
          <w:tcPr>
            <w:tcW w:w="1529"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134</w:t>
            </w:r>
          </w:p>
        </w:tc>
        <w:tc>
          <w:tcPr>
            <w:tcW w:w="3195" w:type="dxa"/>
            <w:vMerge/>
          </w:tcPr>
          <w:p w:rsidR="008F5731" w:rsidRPr="00420376" w:rsidRDefault="008F5731" w:rsidP="00420376">
            <w:pPr>
              <w:jc w:val="both"/>
              <w:rPr>
                <w:rFonts w:ascii="Arial" w:hAnsi="Arial" w:cs="Arial"/>
                <w:sz w:val="24"/>
                <w:szCs w:val="24"/>
              </w:rPr>
            </w:pPr>
          </w:p>
        </w:tc>
      </w:tr>
    </w:tbl>
    <w:p w:rsidR="00420376" w:rsidRPr="00420376" w:rsidRDefault="00420376" w:rsidP="00420376">
      <w:pPr>
        <w:pStyle w:val="ListParagraph"/>
        <w:spacing w:line="240" w:lineRule="auto"/>
        <w:ind w:left="360"/>
        <w:jc w:val="both"/>
        <w:rPr>
          <w:rFonts w:ascii="Arial" w:hAnsi="Arial" w:cs="Arial"/>
          <w:b/>
          <w:sz w:val="24"/>
          <w:szCs w:val="24"/>
          <w:u w:val="single"/>
        </w:rPr>
      </w:pPr>
    </w:p>
    <w:p w:rsidR="008F5731" w:rsidRPr="00CD23E7" w:rsidRDefault="008F5731" w:rsidP="00CD23E7">
      <w:pPr>
        <w:spacing w:line="240" w:lineRule="auto"/>
        <w:jc w:val="both"/>
        <w:rPr>
          <w:rFonts w:ascii="Arial" w:hAnsi="Arial" w:cs="Arial"/>
          <w:b/>
          <w:sz w:val="24"/>
          <w:szCs w:val="24"/>
          <w:u w:val="single"/>
        </w:rPr>
      </w:pPr>
      <w:proofErr w:type="spellStart"/>
      <w:r w:rsidRPr="00CD23E7">
        <w:rPr>
          <w:rFonts w:ascii="Arial" w:hAnsi="Arial" w:cs="Arial"/>
          <w:b/>
          <w:sz w:val="24"/>
          <w:szCs w:val="24"/>
          <w:u w:val="single"/>
        </w:rPr>
        <w:t>Misdescription</w:t>
      </w:r>
      <w:proofErr w:type="spellEnd"/>
      <w:r w:rsidRPr="00CD23E7">
        <w:rPr>
          <w:rFonts w:ascii="Arial" w:hAnsi="Arial" w:cs="Arial"/>
          <w:b/>
          <w:sz w:val="24"/>
          <w:szCs w:val="24"/>
          <w:u w:val="single"/>
        </w:rPr>
        <w:t xml:space="preserve"> of property in Will:-</w:t>
      </w:r>
    </w:p>
    <w:tbl>
      <w:tblPr>
        <w:tblStyle w:val="TableGrid"/>
        <w:tblW w:w="0" w:type="auto"/>
        <w:tblInd w:w="378" w:type="dxa"/>
        <w:tblLook w:val="04A0"/>
      </w:tblPr>
      <w:tblGrid>
        <w:gridCol w:w="817"/>
        <w:gridCol w:w="2322"/>
        <w:gridCol w:w="896"/>
        <w:gridCol w:w="1603"/>
        <w:gridCol w:w="2984"/>
      </w:tblGrid>
      <w:tr w:rsidR="008F5731" w:rsidRPr="00420376" w:rsidTr="00CC4003">
        <w:tc>
          <w:tcPr>
            <w:tcW w:w="540"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0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540" w:type="dxa"/>
          </w:tcPr>
          <w:p w:rsidR="008F5731" w:rsidRPr="00420376" w:rsidRDefault="008F5731" w:rsidP="00420376">
            <w:pPr>
              <w:pStyle w:val="ListParagraph"/>
              <w:numPr>
                <w:ilvl w:val="0"/>
                <w:numId w:val="3"/>
              </w:numPr>
              <w:jc w:val="both"/>
              <w:rPr>
                <w:rFonts w:ascii="Arial" w:hAnsi="Arial" w:cs="Arial"/>
                <w:sz w:val="24"/>
                <w:szCs w:val="24"/>
              </w:rPr>
            </w:pPr>
          </w:p>
        </w:tc>
        <w:tc>
          <w:tcPr>
            <w:tcW w:w="24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AIR 2003 </w:t>
            </w:r>
            <w:proofErr w:type="spellStart"/>
            <w:r w:rsidRPr="00420376">
              <w:rPr>
                <w:rFonts w:ascii="Arial" w:hAnsi="Arial" w:cs="Arial"/>
                <w:sz w:val="24"/>
                <w:szCs w:val="24"/>
              </w:rPr>
              <w:t>Bom</w:t>
            </w:r>
            <w:proofErr w:type="spellEnd"/>
            <w:r w:rsidRPr="00420376">
              <w:rPr>
                <w:rFonts w:ascii="Arial" w:hAnsi="Arial" w:cs="Arial"/>
                <w:sz w:val="24"/>
                <w:szCs w:val="24"/>
              </w:rPr>
              <w:t xml:space="preserve"> 457 </w:t>
            </w:r>
          </w:p>
        </w:tc>
        <w:tc>
          <w:tcPr>
            <w:tcW w:w="90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29</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57</w:t>
            </w:r>
          </w:p>
        </w:tc>
        <w:tc>
          <w:tcPr>
            <w:tcW w:w="3222" w:type="dxa"/>
            <w:vMerge w:val="restart"/>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The non mentioning description of details of properties conveyed under Ex-P1 also raised doubt with regard to its due execution. </w:t>
            </w:r>
          </w:p>
        </w:tc>
      </w:tr>
      <w:tr w:rsidR="008F5731" w:rsidRPr="00420376" w:rsidTr="00CC4003">
        <w:tc>
          <w:tcPr>
            <w:tcW w:w="540" w:type="dxa"/>
          </w:tcPr>
          <w:p w:rsidR="008F5731" w:rsidRPr="00420376" w:rsidRDefault="008F5731" w:rsidP="00420376">
            <w:pPr>
              <w:pStyle w:val="ListParagraph"/>
              <w:numPr>
                <w:ilvl w:val="0"/>
                <w:numId w:val="3"/>
              </w:numPr>
              <w:jc w:val="both"/>
              <w:rPr>
                <w:rFonts w:ascii="Arial" w:hAnsi="Arial" w:cs="Arial"/>
                <w:sz w:val="24"/>
                <w:szCs w:val="24"/>
              </w:rPr>
            </w:pPr>
          </w:p>
        </w:tc>
        <w:tc>
          <w:tcPr>
            <w:tcW w:w="24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2000 TLNJ 172</w:t>
            </w:r>
          </w:p>
        </w:tc>
        <w:tc>
          <w:tcPr>
            <w:tcW w:w="900" w:type="dxa"/>
          </w:tcPr>
          <w:p w:rsidR="008F5731" w:rsidRPr="00420376" w:rsidRDefault="008F5731" w:rsidP="00420376">
            <w:pPr>
              <w:jc w:val="both"/>
              <w:rPr>
                <w:rFonts w:ascii="Arial" w:hAnsi="Arial" w:cs="Arial"/>
                <w:sz w:val="24"/>
                <w:szCs w:val="24"/>
              </w:rPr>
            </w:pP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88, 91, 92</w:t>
            </w:r>
          </w:p>
        </w:tc>
        <w:tc>
          <w:tcPr>
            <w:tcW w:w="3222" w:type="dxa"/>
            <w:vMerge/>
          </w:tcPr>
          <w:p w:rsidR="008F5731" w:rsidRPr="00420376" w:rsidRDefault="008F5731" w:rsidP="00420376">
            <w:pPr>
              <w:jc w:val="both"/>
              <w:rPr>
                <w:rFonts w:ascii="Arial" w:hAnsi="Arial" w:cs="Arial"/>
                <w:sz w:val="24"/>
                <w:szCs w:val="24"/>
              </w:rPr>
            </w:pPr>
          </w:p>
        </w:tc>
      </w:tr>
    </w:tbl>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lastRenderedPageBreak/>
        <w:t xml:space="preserve">Preamble of Will:-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11"/>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1966 J &amp; K 75</w:t>
            </w:r>
          </w:p>
        </w:tc>
        <w:tc>
          <w:tcPr>
            <w:tcW w:w="990" w:type="dxa"/>
          </w:tcPr>
          <w:p w:rsidR="008F5731" w:rsidRDefault="008F5731" w:rsidP="00A0110F">
            <w:pPr>
              <w:jc w:val="center"/>
              <w:rPr>
                <w:rFonts w:ascii="Arial" w:hAnsi="Arial" w:cs="Arial"/>
                <w:sz w:val="24"/>
                <w:szCs w:val="24"/>
              </w:rPr>
            </w:pPr>
            <w:r w:rsidRPr="00420376">
              <w:rPr>
                <w:rFonts w:ascii="Arial" w:hAnsi="Arial" w:cs="Arial"/>
                <w:sz w:val="24"/>
                <w:szCs w:val="24"/>
              </w:rPr>
              <w:t xml:space="preserve">56, </w:t>
            </w:r>
            <w:r w:rsidR="00A0110F">
              <w:rPr>
                <w:rFonts w:ascii="Arial" w:hAnsi="Arial" w:cs="Arial"/>
                <w:sz w:val="24"/>
                <w:szCs w:val="24"/>
              </w:rPr>
              <w:t>6</w:t>
            </w:r>
            <w:r w:rsidRPr="00420376">
              <w:rPr>
                <w:rFonts w:ascii="Arial" w:hAnsi="Arial" w:cs="Arial"/>
                <w:sz w:val="24"/>
                <w:szCs w:val="24"/>
              </w:rPr>
              <w:t>5</w:t>
            </w:r>
          </w:p>
          <w:p w:rsidR="00A0110F" w:rsidRPr="00420376" w:rsidRDefault="00A0110F" w:rsidP="00A0110F">
            <w:pPr>
              <w:jc w:val="center"/>
              <w:rPr>
                <w:rFonts w:ascii="Arial" w:hAnsi="Arial" w:cs="Arial"/>
                <w:sz w:val="24"/>
                <w:szCs w:val="24"/>
              </w:rPr>
            </w:pPr>
            <w:r w:rsidRPr="00420376">
              <w:rPr>
                <w:rFonts w:ascii="Arial" w:hAnsi="Arial" w:cs="Arial"/>
                <w:sz w:val="24"/>
                <w:szCs w:val="24"/>
              </w:rPr>
              <w:t>75, 81</w:t>
            </w:r>
          </w:p>
        </w:tc>
        <w:tc>
          <w:tcPr>
            <w:tcW w:w="1530" w:type="dxa"/>
          </w:tcPr>
          <w:p w:rsidR="008F5731" w:rsidRPr="00420376" w:rsidRDefault="00A0110F" w:rsidP="00420376">
            <w:pPr>
              <w:jc w:val="center"/>
              <w:rPr>
                <w:rFonts w:ascii="Arial" w:hAnsi="Arial" w:cs="Arial"/>
                <w:sz w:val="24"/>
                <w:szCs w:val="24"/>
              </w:rPr>
            </w:pPr>
            <w:r>
              <w:rPr>
                <w:rFonts w:ascii="Arial" w:hAnsi="Arial" w:cs="Arial"/>
                <w:sz w:val="24"/>
                <w:szCs w:val="24"/>
              </w:rPr>
              <w:t>273</w:t>
            </w:r>
          </w:p>
        </w:tc>
        <w:tc>
          <w:tcPr>
            <w:tcW w:w="3222" w:type="dxa"/>
          </w:tcPr>
          <w:p w:rsidR="008F5731" w:rsidRPr="00420376" w:rsidRDefault="008F5731" w:rsidP="00420376">
            <w:pPr>
              <w:jc w:val="both"/>
              <w:rPr>
                <w:rFonts w:ascii="Arial" w:hAnsi="Arial" w:cs="Arial"/>
                <w:sz w:val="24"/>
                <w:szCs w:val="24"/>
              </w:rPr>
            </w:pPr>
          </w:p>
        </w:tc>
      </w:tr>
      <w:tr w:rsidR="008F5731" w:rsidRPr="00420376" w:rsidTr="00CC4003">
        <w:tc>
          <w:tcPr>
            <w:tcW w:w="767" w:type="dxa"/>
          </w:tcPr>
          <w:p w:rsidR="008F5731" w:rsidRPr="00420376" w:rsidRDefault="008F5731" w:rsidP="00420376">
            <w:pPr>
              <w:pStyle w:val="ListParagraph"/>
              <w:numPr>
                <w:ilvl w:val="0"/>
                <w:numId w:val="11"/>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1990 SC 396</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20</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104</w:t>
            </w:r>
          </w:p>
        </w:tc>
        <w:tc>
          <w:tcPr>
            <w:tcW w:w="3222" w:type="dxa"/>
          </w:tcPr>
          <w:p w:rsidR="008F5731" w:rsidRPr="00420376" w:rsidRDefault="008F5731" w:rsidP="00420376">
            <w:pPr>
              <w:jc w:val="both"/>
              <w:rPr>
                <w:rFonts w:ascii="Arial" w:hAnsi="Arial" w:cs="Arial"/>
                <w:sz w:val="24"/>
                <w:szCs w:val="24"/>
              </w:rPr>
            </w:pPr>
          </w:p>
        </w:tc>
      </w:tr>
    </w:tbl>
    <w:p w:rsidR="00420376" w:rsidRPr="00A62787" w:rsidRDefault="00420376" w:rsidP="00420376">
      <w:pPr>
        <w:spacing w:line="240" w:lineRule="auto"/>
        <w:jc w:val="both"/>
        <w:rPr>
          <w:rFonts w:ascii="Arial" w:hAnsi="Arial" w:cs="Arial"/>
          <w:b/>
          <w:sz w:val="12"/>
          <w:szCs w:val="24"/>
          <w:u w:val="single"/>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Different pen used while execution of Will in different Ink:- </w:t>
      </w:r>
    </w:p>
    <w:tbl>
      <w:tblPr>
        <w:tblStyle w:val="TableGrid"/>
        <w:tblW w:w="0" w:type="auto"/>
        <w:tblLook w:val="04A0"/>
      </w:tblPr>
      <w:tblGrid>
        <w:gridCol w:w="817"/>
        <w:gridCol w:w="2450"/>
        <w:gridCol w:w="984"/>
        <w:gridCol w:w="1603"/>
        <w:gridCol w:w="3146"/>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4"/>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2000 TLNJ 172</w:t>
            </w:r>
          </w:p>
        </w:tc>
        <w:tc>
          <w:tcPr>
            <w:tcW w:w="990" w:type="dxa"/>
          </w:tcPr>
          <w:p w:rsidR="008F5731" w:rsidRPr="00420376" w:rsidRDefault="008F5731" w:rsidP="00420376">
            <w:pPr>
              <w:jc w:val="center"/>
              <w:rPr>
                <w:rFonts w:ascii="Arial" w:hAnsi="Arial" w:cs="Arial"/>
                <w:sz w:val="24"/>
                <w:szCs w:val="24"/>
              </w:rPr>
            </w:pP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93</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Even though, Ex-P1 is a registered document variation in the ink in the signatures of the testator at the pages 1 and 2 which variation is not properly explained by the witnesses on the side of plaintiff throws considerable doubt with regard to genuineness of Ex-P1  </w:t>
            </w:r>
          </w:p>
        </w:tc>
      </w:tr>
      <w:tr w:rsidR="008F5731" w:rsidRPr="00420376" w:rsidTr="00CC4003">
        <w:tc>
          <w:tcPr>
            <w:tcW w:w="767" w:type="dxa"/>
          </w:tcPr>
          <w:p w:rsidR="008F5731" w:rsidRPr="00420376" w:rsidRDefault="008F5731" w:rsidP="00420376">
            <w:pPr>
              <w:pStyle w:val="ListParagraph"/>
              <w:numPr>
                <w:ilvl w:val="0"/>
                <w:numId w:val="4"/>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AIR 2002 Raj 239 </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19</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121</w:t>
            </w:r>
          </w:p>
        </w:tc>
        <w:tc>
          <w:tcPr>
            <w:tcW w:w="3222" w:type="dxa"/>
          </w:tcPr>
          <w:p w:rsidR="008F5731" w:rsidRPr="00420376" w:rsidRDefault="008F5731" w:rsidP="00420376">
            <w:pPr>
              <w:jc w:val="both"/>
              <w:rPr>
                <w:rFonts w:ascii="Arial" w:hAnsi="Arial" w:cs="Arial"/>
                <w:sz w:val="24"/>
                <w:szCs w:val="24"/>
              </w:rPr>
            </w:pPr>
          </w:p>
        </w:tc>
      </w:tr>
    </w:tbl>
    <w:p w:rsidR="00CD23E7" w:rsidRPr="00A62787" w:rsidRDefault="00CD23E7" w:rsidP="00420376">
      <w:pPr>
        <w:spacing w:line="240" w:lineRule="auto"/>
        <w:jc w:val="both"/>
        <w:rPr>
          <w:rFonts w:ascii="Arial" w:hAnsi="Arial" w:cs="Arial"/>
          <w:b/>
          <w:sz w:val="10"/>
          <w:szCs w:val="24"/>
          <w:u w:val="single"/>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Signatures not </w:t>
      </w:r>
      <w:proofErr w:type="gramStart"/>
      <w:r w:rsidRPr="00420376">
        <w:rPr>
          <w:rFonts w:ascii="Arial" w:hAnsi="Arial" w:cs="Arial"/>
          <w:b/>
          <w:sz w:val="24"/>
          <w:szCs w:val="24"/>
          <w:u w:val="single"/>
        </w:rPr>
        <w:t>tally :</w:t>
      </w:r>
      <w:proofErr w:type="gramEnd"/>
      <w:r w:rsidRPr="00420376">
        <w:rPr>
          <w:rFonts w:ascii="Arial" w:hAnsi="Arial" w:cs="Arial"/>
          <w:b/>
          <w:sz w:val="24"/>
          <w:szCs w:val="24"/>
          <w:u w:val="single"/>
        </w:rPr>
        <w:t xml:space="preserve">-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13"/>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AIR 1962 SC 567 </w:t>
            </w:r>
          </w:p>
        </w:tc>
        <w:tc>
          <w:tcPr>
            <w:tcW w:w="990" w:type="dxa"/>
          </w:tcPr>
          <w:p w:rsidR="008F5731" w:rsidRPr="00420376" w:rsidRDefault="004635C6" w:rsidP="00420376">
            <w:pPr>
              <w:jc w:val="both"/>
              <w:rPr>
                <w:rFonts w:ascii="Arial" w:hAnsi="Arial" w:cs="Arial"/>
                <w:sz w:val="24"/>
                <w:szCs w:val="24"/>
              </w:rPr>
            </w:pPr>
            <w:r>
              <w:rPr>
                <w:rFonts w:ascii="Arial" w:hAnsi="Arial" w:cs="Arial"/>
                <w:sz w:val="24"/>
                <w:szCs w:val="24"/>
              </w:rPr>
              <w:t>9</w:t>
            </w:r>
          </w:p>
        </w:tc>
        <w:tc>
          <w:tcPr>
            <w:tcW w:w="1530" w:type="dxa"/>
          </w:tcPr>
          <w:p w:rsidR="008F5731" w:rsidRPr="00420376" w:rsidRDefault="004635C6" w:rsidP="00420376">
            <w:pPr>
              <w:jc w:val="both"/>
              <w:rPr>
                <w:rFonts w:ascii="Arial" w:hAnsi="Arial" w:cs="Arial"/>
                <w:sz w:val="24"/>
                <w:szCs w:val="24"/>
              </w:rPr>
            </w:pPr>
            <w:r w:rsidRPr="00420376">
              <w:rPr>
                <w:rFonts w:ascii="Arial" w:hAnsi="Arial" w:cs="Arial"/>
                <w:sz w:val="24"/>
                <w:szCs w:val="24"/>
              </w:rPr>
              <w:t>113, 116</w:t>
            </w:r>
          </w:p>
        </w:tc>
        <w:tc>
          <w:tcPr>
            <w:tcW w:w="3222" w:type="dxa"/>
          </w:tcPr>
          <w:p w:rsidR="008F5731" w:rsidRPr="00420376" w:rsidRDefault="008F5731" w:rsidP="00420376">
            <w:pPr>
              <w:jc w:val="both"/>
              <w:rPr>
                <w:rFonts w:ascii="Arial" w:hAnsi="Arial" w:cs="Arial"/>
                <w:sz w:val="24"/>
                <w:szCs w:val="24"/>
              </w:rPr>
            </w:pPr>
          </w:p>
        </w:tc>
      </w:tr>
      <w:tr w:rsidR="008F5731" w:rsidRPr="00420376" w:rsidTr="00CC4003">
        <w:tc>
          <w:tcPr>
            <w:tcW w:w="767" w:type="dxa"/>
          </w:tcPr>
          <w:p w:rsidR="008F5731" w:rsidRPr="00420376" w:rsidRDefault="008F5731" w:rsidP="00420376">
            <w:pPr>
              <w:pStyle w:val="ListParagraph"/>
              <w:numPr>
                <w:ilvl w:val="0"/>
                <w:numId w:val="13"/>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2009 SC 951</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26</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128</w:t>
            </w:r>
          </w:p>
        </w:tc>
        <w:tc>
          <w:tcPr>
            <w:tcW w:w="3222" w:type="dxa"/>
          </w:tcPr>
          <w:p w:rsidR="008F5731" w:rsidRPr="00420376" w:rsidRDefault="008F5731" w:rsidP="00420376">
            <w:pPr>
              <w:jc w:val="both"/>
              <w:rPr>
                <w:rFonts w:ascii="Arial" w:hAnsi="Arial" w:cs="Arial"/>
                <w:sz w:val="24"/>
                <w:szCs w:val="24"/>
              </w:rPr>
            </w:pPr>
          </w:p>
        </w:tc>
      </w:tr>
    </w:tbl>
    <w:p w:rsidR="002F507A" w:rsidRPr="00A62787" w:rsidRDefault="002F507A" w:rsidP="00A62787">
      <w:pPr>
        <w:spacing w:line="240" w:lineRule="auto"/>
        <w:jc w:val="both"/>
        <w:rPr>
          <w:rFonts w:ascii="Arial" w:hAnsi="Arial" w:cs="Arial"/>
          <w:sz w:val="12"/>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Prominent role played by beneficiaries:</w:t>
      </w:r>
    </w:p>
    <w:tbl>
      <w:tblPr>
        <w:tblStyle w:val="TableGrid"/>
        <w:tblW w:w="0" w:type="auto"/>
        <w:tblLook w:val="04A0"/>
      </w:tblPr>
      <w:tblGrid>
        <w:gridCol w:w="817"/>
        <w:gridCol w:w="2449"/>
        <w:gridCol w:w="984"/>
        <w:gridCol w:w="1603"/>
        <w:gridCol w:w="3147"/>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5"/>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2002 DEL 20</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86, 98</w:t>
            </w:r>
          </w:p>
        </w:tc>
        <w:tc>
          <w:tcPr>
            <w:tcW w:w="1530" w:type="dxa"/>
          </w:tcPr>
          <w:p w:rsidR="008F5731" w:rsidRPr="00420376" w:rsidRDefault="0039375D" w:rsidP="00420376">
            <w:pPr>
              <w:jc w:val="both"/>
              <w:rPr>
                <w:rFonts w:ascii="Arial" w:hAnsi="Arial" w:cs="Arial"/>
                <w:sz w:val="24"/>
                <w:szCs w:val="24"/>
              </w:rPr>
            </w:pPr>
            <w:r>
              <w:rPr>
                <w:rFonts w:ascii="Arial" w:hAnsi="Arial" w:cs="Arial"/>
                <w:sz w:val="24"/>
                <w:szCs w:val="24"/>
              </w:rPr>
              <w:t xml:space="preserve">27, </w:t>
            </w:r>
            <w:r w:rsidR="008F5731" w:rsidRPr="00420376">
              <w:rPr>
                <w:rFonts w:ascii="Arial" w:hAnsi="Arial" w:cs="Arial"/>
                <w:sz w:val="24"/>
                <w:szCs w:val="24"/>
              </w:rPr>
              <w:t>36, 38</w:t>
            </w:r>
          </w:p>
        </w:tc>
        <w:tc>
          <w:tcPr>
            <w:tcW w:w="3222" w:type="dxa"/>
          </w:tcPr>
          <w:p w:rsidR="008F5731" w:rsidRPr="00420376" w:rsidRDefault="008F5731" w:rsidP="00420376">
            <w:pPr>
              <w:jc w:val="both"/>
              <w:rPr>
                <w:rFonts w:ascii="Arial" w:hAnsi="Arial" w:cs="Arial"/>
                <w:sz w:val="24"/>
                <w:szCs w:val="24"/>
              </w:rPr>
            </w:pPr>
            <w:proofErr w:type="gramStart"/>
            <w:r w:rsidRPr="00420376">
              <w:rPr>
                <w:rFonts w:ascii="Arial" w:hAnsi="Arial" w:cs="Arial"/>
                <w:sz w:val="24"/>
                <w:szCs w:val="24"/>
              </w:rPr>
              <w:t>Instructions given by beneficiaries to draft the Will does</w:t>
            </w:r>
            <w:proofErr w:type="gramEnd"/>
            <w:r w:rsidRPr="00420376">
              <w:rPr>
                <w:rFonts w:ascii="Arial" w:hAnsi="Arial" w:cs="Arial"/>
                <w:sz w:val="24"/>
                <w:szCs w:val="24"/>
              </w:rPr>
              <w:t xml:space="preserve"> not amount to valid execution. </w:t>
            </w:r>
          </w:p>
        </w:tc>
      </w:tr>
      <w:tr w:rsidR="008F5731" w:rsidRPr="00420376" w:rsidTr="00CC4003">
        <w:tc>
          <w:tcPr>
            <w:tcW w:w="767" w:type="dxa"/>
          </w:tcPr>
          <w:p w:rsidR="008F5731" w:rsidRPr="00420376" w:rsidRDefault="008F5731" w:rsidP="00420376">
            <w:pPr>
              <w:pStyle w:val="ListParagraph"/>
              <w:numPr>
                <w:ilvl w:val="0"/>
                <w:numId w:val="5"/>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2009 – 7- MLJ 135</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19, 21</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76</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It is not the active participation of the </w:t>
            </w:r>
            <w:proofErr w:type="spellStart"/>
            <w:r w:rsidRPr="00420376">
              <w:rPr>
                <w:rFonts w:ascii="Arial" w:hAnsi="Arial" w:cs="Arial"/>
                <w:sz w:val="24"/>
                <w:szCs w:val="24"/>
              </w:rPr>
              <w:t>propounder</w:t>
            </w:r>
            <w:proofErr w:type="spellEnd"/>
            <w:r w:rsidRPr="00420376">
              <w:rPr>
                <w:rFonts w:ascii="Arial" w:hAnsi="Arial" w:cs="Arial"/>
                <w:sz w:val="24"/>
                <w:szCs w:val="24"/>
              </w:rPr>
              <w:t xml:space="preserve"> but the predominant role played by the </w:t>
            </w:r>
            <w:proofErr w:type="spellStart"/>
            <w:r w:rsidRPr="00420376">
              <w:rPr>
                <w:rFonts w:ascii="Arial" w:hAnsi="Arial" w:cs="Arial"/>
                <w:sz w:val="24"/>
                <w:szCs w:val="24"/>
              </w:rPr>
              <w:t>propounder</w:t>
            </w:r>
            <w:proofErr w:type="spellEnd"/>
            <w:r w:rsidRPr="00420376">
              <w:rPr>
                <w:rFonts w:ascii="Arial" w:hAnsi="Arial" w:cs="Arial"/>
                <w:sz w:val="24"/>
                <w:szCs w:val="24"/>
              </w:rPr>
              <w:t xml:space="preserve"> culminated in the execution of Will by the testatrix who had miserably falling health profile. </w:t>
            </w:r>
          </w:p>
        </w:tc>
      </w:tr>
      <w:tr w:rsidR="008F5731" w:rsidRPr="00420376" w:rsidTr="00CC4003">
        <w:tc>
          <w:tcPr>
            <w:tcW w:w="767" w:type="dxa"/>
          </w:tcPr>
          <w:p w:rsidR="008F5731" w:rsidRPr="00420376" w:rsidRDefault="008F5731" w:rsidP="00420376">
            <w:pPr>
              <w:pStyle w:val="ListParagraph"/>
              <w:numPr>
                <w:ilvl w:val="0"/>
                <w:numId w:val="5"/>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2002 P &amp; H 243</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7</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162</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Dictation for drafting Will was done by beneficiaries.   </w:t>
            </w:r>
          </w:p>
        </w:tc>
      </w:tr>
    </w:tbl>
    <w:p w:rsidR="00420376" w:rsidRPr="00420376" w:rsidRDefault="00420376" w:rsidP="00420376">
      <w:pPr>
        <w:spacing w:line="240" w:lineRule="auto"/>
        <w:jc w:val="both"/>
        <w:rPr>
          <w:rFonts w:ascii="Arial" w:hAnsi="Arial" w:cs="Arial"/>
          <w:b/>
          <w:sz w:val="24"/>
          <w:szCs w:val="24"/>
          <w:u w:val="single"/>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lastRenderedPageBreak/>
        <w:t xml:space="preserve">Valid Attestation not </w:t>
      </w:r>
      <w:proofErr w:type="gramStart"/>
      <w:r w:rsidRPr="00420376">
        <w:rPr>
          <w:rFonts w:ascii="Arial" w:hAnsi="Arial" w:cs="Arial"/>
          <w:b/>
          <w:sz w:val="24"/>
          <w:szCs w:val="24"/>
          <w:u w:val="single"/>
        </w:rPr>
        <w:t>proved :</w:t>
      </w:r>
      <w:proofErr w:type="gramEnd"/>
      <w:r w:rsidRPr="00420376">
        <w:rPr>
          <w:rFonts w:ascii="Arial" w:hAnsi="Arial" w:cs="Arial"/>
          <w:b/>
          <w:sz w:val="24"/>
          <w:szCs w:val="24"/>
          <w:u w:val="single"/>
        </w:rPr>
        <w:t xml:space="preserve">- </w:t>
      </w:r>
    </w:p>
    <w:tbl>
      <w:tblPr>
        <w:tblStyle w:val="TableGrid"/>
        <w:tblW w:w="0" w:type="auto"/>
        <w:tblLayout w:type="fixed"/>
        <w:tblLook w:val="04A0"/>
      </w:tblPr>
      <w:tblGrid>
        <w:gridCol w:w="767"/>
        <w:gridCol w:w="2401"/>
        <w:gridCol w:w="1080"/>
        <w:gridCol w:w="1620"/>
        <w:gridCol w:w="3132"/>
      </w:tblGrid>
      <w:tr w:rsidR="008F5731" w:rsidRPr="00420376" w:rsidTr="003279F9">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0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108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62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13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3279F9">
        <w:tc>
          <w:tcPr>
            <w:tcW w:w="767" w:type="dxa"/>
          </w:tcPr>
          <w:p w:rsidR="008F5731" w:rsidRPr="00420376" w:rsidRDefault="008F5731" w:rsidP="00420376">
            <w:pPr>
              <w:pStyle w:val="ListParagraph"/>
              <w:numPr>
                <w:ilvl w:val="0"/>
                <w:numId w:val="6"/>
              </w:numPr>
              <w:jc w:val="both"/>
              <w:rPr>
                <w:rFonts w:ascii="Arial" w:hAnsi="Arial" w:cs="Arial"/>
                <w:sz w:val="24"/>
                <w:szCs w:val="24"/>
              </w:rPr>
            </w:pPr>
          </w:p>
        </w:tc>
        <w:tc>
          <w:tcPr>
            <w:tcW w:w="240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2006 KAR 48</w:t>
            </w:r>
          </w:p>
        </w:tc>
        <w:tc>
          <w:tcPr>
            <w:tcW w:w="108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15</w:t>
            </w:r>
          </w:p>
        </w:tc>
        <w:tc>
          <w:tcPr>
            <w:tcW w:w="162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184</w:t>
            </w:r>
          </w:p>
        </w:tc>
        <w:tc>
          <w:tcPr>
            <w:tcW w:w="3132" w:type="dxa"/>
          </w:tcPr>
          <w:p w:rsidR="008F5731" w:rsidRPr="00420376" w:rsidRDefault="003279F9" w:rsidP="00420376">
            <w:pPr>
              <w:jc w:val="both"/>
              <w:rPr>
                <w:rFonts w:ascii="Arial" w:hAnsi="Arial" w:cs="Arial"/>
                <w:sz w:val="24"/>
                <w:szCs w:val="24"/>
              </w:rPr>
            </w:pPr>
            <w:r>
              <w:rPr>
                <w:rFonts w:ascii="Arial" w:hAnsi="Arial" w:cs="Arial"/>
                <w:sz w:val="24"/>
                <w:szCs w:val="24"/>
              </w:rPr>
              <w:t xml:space="preserve">Attestation is defined. </w:t>
            </w:r>
            <w:r w:rsidR="008F5731" w:rsidRPr="00420376">
              <w:rPr>
                <w:rFonts w:ascii="Arial" w:hAnsi="Arial" w:cs="Arial"/>
                <w:sz w:val="24"/>
                <w:szCs w:val="24"/>
              </w:rPr>
              <w:t xml:space="preserve">It is essential that witness must have put his signature </w:t>
            </w:r>
            <w:proofErr w:type="spellStart"/>
            <w:r w:rsidR="008F5731" w:rsidRPr="00420376">
              <w:rPr>
                <w:rFonts w:ascii="Arial" w:hAnsi="Arial" w:cs="Arial"/>
                <w:sz w:val="24"/>
                <w:szCs w:val="24"/>
              </w:rPr>
              <w:t>animo</w:t>
            </w:r>
            <w:proofErr w:type="spellEnd"/>
            <w:r w:rsidR="008F5731" w:rsidRPr="00420376">
              <w:rPr>
                <w:rFonts w:ascii="Arial" w:hAnsi="Arial" w:cs="Arial"/>
                <w:sz w:val="24"/>
                <w:szCs w:val="24"/>
              </w:rPr>
              <w:t xml:space="preserve"> </w:t>
            </w:r>
            <w:proofErr w:type="spellStart"/>
            <w:r w:rsidR="008F5731" w:rsidRPr="00420376">
              <w:rPr>
                <w:rFonts w:ascii="Arial" w:hAnsi="Arial" w:cs="Arial"/>
                <w:sz w:val="24"/>
                <w:szCs w:val="24"/>
              </w:rPr>
              <w:t>attestandi</w:t>
            </w:r>
            <w:proofErr w:type="spellEnd"/>
            <w:r w:rsidR="008F5731" w:rsidRPr="00420376">
              <w:rPr>
                <w:rFonts w:ascii="Arial" w:hAnsi="Arial" w:cs="Arial"/>
                <w:sz w:val="24"/>
                <w:szCs w:val="24"/>
              </w:rPr>
              <w:t>.</w:t>
            </w:r>
          </w:p>
        </w:tc>
      </w:tr>
      <w:tr w:rsidR="008F5731" w:rsidRPr="00420376" w:rsidTr="003279F9">
        <w:tc>
          <w:tcPr>
            <w:tcW w:w="767" w:type="dxa"/>
          </w:tcPr>
          <w:p w:rsidR="008F5731" w:rsidRPr="00420376" w:rsidRDefault="008F5731" w:rsidP="00420376">
            <w:pPr>
              <w:pStyle w:val="ListParagraph"/>
              <w:numPr>
                <w:ilvl w:val="0"/>
                <w:numId w:val="6"/>
              </w:numPr>
              <w:jc w:val="both"/>
              <w:rPr>
                <w:rFonts w:ascii="Arial" w:hAnsi="Arial" w:cs="Arial"/>
                <w:sz w:val="24"/>
                <w:szCs w:val="24"/>
              </w:rPr>
            </w:pPr>
          </w:p>
        </w:tc>
        <w:tc>
          <w:tcPr>
            <w:tcW w:w="240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1955 RAJ 39</w:t>
            </w:r>
          </w:p>
        </w:tc>
        <w:tc>
          <w:tcPr>
            <w:tcW w:w="108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5</w:t>
            </w:r>
          </w:p>
        </w:tc>
        <w:tc>
          <w:tcPr>
            <w:tcW w:w="162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193</w:t>
            </w:r>
          </w:p>
        </w:tc>
        <w:tc>
          <w:tcPr>
            <w:tcW w:w="313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Attestation to be proved as per Sec 3 of TP Act. </w:t>
            </w:r>
          </w:p>
        </w:tc>
      </w:tr>
      <w:tr w:rsidR="008F5731" w:rsidRPr="00420376" w:rsidTr="003279F9">
        <w:tc>
          <w:tcPr>
            <w:tcW w:w="767" w:type="dxa"/>
          </w:tcPr>
          <w:p w:rsidR="008F5731" w:rsidRPr="00420376" w:rsidRDefault="008F5731" w:rsidP="00420376">
            <w:pPr>
              <w:pStyle w:val="ListParagraph"/>
              <w:numPr>
                <w:ilvl w:val="0"/>
                <w:numId w:val="6"/>
              </w:numPr>
              <w:jc w:val="both"/>
              <w:rPr>
                <w:rFonts w:ascii="Arial" w:hAnsi="Arial" w:cs="Arial"/>
                <w:sz w:val="24"/>
                <w:szCs w:val="24"/>
              </w:rPr>
            </w:pPr>
          </w:p>
        </w:tc>
        <w:tc>
          <w:tcPr>
            <w:tcW w:w="240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2003 BOM 457</w:t>
            </w:r>
          </w:p>
        </w:tc>
        <w:tc>
          <w:tcPr>
            <w:tcW w:w="108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21, 22</w:t>
            </w:r>
          </w:p>
        </w:tc>
        <w:tc>
          <w:tcPr>
            <w:tcW w:w="162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64</w:t>
            </w:r>
          </w:p>
        </w:tc>
        <w:tc>
          <w:tcPr>
            <w:tcW w:w="313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Attestation must be proved under Sec 63 of Indian Succession Act. </w:t>
            </w:r>
          </w:p>
        </w:tc>
      </w:tr>
      <w:tr w:rsidR="003279F9" w:rsidRPr="00420376" w:rsidTr="003279F9">
        <w:tc>
          <w:tcPr>
            <w:tcW w:w="767" w:type="dxa"/>
          </w:tcPr>
          <w:p w:rsidR="003279F9" w:rsidRPr="00420376" w:rsidRDefault="003279F9" w:rsidP="00420376">
            <w:pPr>
              <w:pStyle w:val="ListParagraph"/>
              <w:numPr>
                <w:ilvl w:val="0"/>
                <w:numId w:val="6"/>
              </w:numPr>
              <w:jc w:val="both"/>
              <w:rPr>
                <w:rFonts w:ascii="Arial" w:hAnsi="Arial" w:cs="Arial"/>
                <w:sz w:val="24"/>
                <w:szCs w:val="24"/>
              </w:rPr>
            </w:pPr>
          </w:p>
        </w:tc>
        <w:tc>
          <w:tcPr>
            <w:tcW w:w="2401" w:type="dxa"/>
          </w:tcPr>
          <w:p w:rsidR="003279F9" w:rsidRPr="00420376" w:rsidRDefault="003279F9" w:rsidP="00561951">
            <w:pPr>
              <w:jc w:val="both"/>
              <w:rPr>
                <w:rFonts w:ascii="Arial" w:hAnsi="Arial" w:cs="Arial"/>
                <w:sz w:val="24"/>
                <w:szCs w:val="24"/>
              </w:rPr>
            </w:pPr>
            <w:r w:rsidRPr="00420376">
              <w:rPr>
                <w:rFonts w:ascii="Arial" w:hAnsi="Arial" w:cs="Arial"/>
                <w:sz w:val="24"/>
                <w:szCs w:val="24"/>
              </w:rPr>
              <w:t>2007 - 5 - MLJ 706</w:t>
            </w:r>
          </w:p>
        </w:tc>
        <w:tc>
          <w:tcPr>
            <w:tcW w:w="1080" w:type="dxa"/>
          </w:tcPr>
          <w:p w:rsidR="003279F9" w:rsidRPr="00420376" w:rsidRDefault="003279F9" w:rsidP="003279F9">
            <w:pPr>
              <w:jc w:val="center"/>
              <w:rPr>
                <w:rFonts w:ascii="Arial" w:hAnsi="Arial" w:cs="Arial"/>
                <w:sz w:val="24"/>
                <w:szCs w:val="24"/>
              </w:rPr>
            </w:pPr>
            <w:r w:rsidRPr="00420376">
              <w:rPr>
                <w:rFonts w:ascii="Arial" w:hAnsi="Arial" w:cs="Arial"/>
                <w:sz w:val="24"/>
                <w:szCs w:val="24"/>
              </w:rPr>
              <w:t>1</w:t>
            </w:r>
            <w:r>
              <w:rPr>
                <w:rFonts w:ascii="Arial" w:hAnsi="Arial" w:cs="Arial"/>
                <w:sz w:val="24"/>
                <w:szCs w:val="24"/>
              </w:rPr>
              <w:t>0 to 19</w:t>
            </w:r>
          </w:p>
        </w:tc>
        <w:tc>
          <w:tcPr>
            <w:tcW w:w="1620" w:type="dxa"/>
          </w:tcPr>
          <w:p w:rsidR="003279F9" w:rsidRPr="00420376" w:rsidRDefault="003279F9" w:rsidP="00561951">
            <w:pPr>
              <w:jc w:val="center"/>
              <w:rPr>
                <w:rFonts w:ascii="Arial" w:hAnsi="Arial" w:cs="Arial"/>
                <w:sz w:val="24"/>
                <w:szCs w:val="24"/>
              </w:rPr>
            </w:pPr>
            <w:r>
              <w:rPr>
                <w:rFonts w:ascii="Arial" w:hAnsi="Arial" w:cs="Arial"/>
                <w:sz w:val="24"/>
                <w:szCs w:val="24"/>
              </w:rPr>
              <w:t>292 to 299</w:t>
            </w:r>
          </w:p>
        </w:tc>
        <w:tc>
          <w:tcPr>
            <w:tcW w:w="3132" w:type="dxa"/>
          </w:tcPr>
          <w:p w:rsidR="003279F9" w:rsidRPr="00420376" w:rsidRDefault="003279F9" w:rsidP="00E55F4D">
            <w:pPr>
              <w:jc w:val="both"/>
              <w:rPr>
                <w:rFonts w:ascii="Arial" w:hAnsi="Arial" w:cs="Arial"/>
                <w:sz w:val="24"/>
                <w:szCs w:val="24"/>
              </w:rPr>
            </w:pPr>
            <w:r>
              <w:rPr>
                <w:rFonts w:ascii="Arial" w:hAnsi="Arial" w:cs="Arial"/>
                <w:sz w:val="24"/>
                <w:szCs w:val="24"/>
              </w:rPr>
              <w:t>E</w:t>
            </w:r>
            <w:r w:rsidR="00E55F4D">
              <w:rPr>
                <w:rFonts w:ascii="Arial" w:hAnsi="Arial" w:cs="Arial"/>
                <w:sz w:val="24"/>
                <w:szCs w:val="24"/>
              </w:rPr>
              <w:t xml:space="preserve">xecution </w:t>
            </w:r>
            <w:r>
              <w:rPr>
                <w:rFonts w:ascii="Arial" w:hAnsi="Arial" w:cs="Arial"/>
                <w:sz w:val="24"/>
                <w:szCs w:val="24"/>
              </w:rPr>
              <w:t>is defined / attestation also explained.</w:t>
            </w:r>
          </w:p>
        </w:tc>
      </w:tr>
      <w:tr w:rsidR="003279F9" w:rsidRPr="00420376" w:rsidTr="003279F9">
        <w:tc>
          <w:tcPr>
            <w:tcW w:w="767" w:type="dxa"/>
          </w:tcPr>
          <w:p w:rsidR="003279F9" w:rsidRPr="00420376" w:rsidRDefault="003279F9" w:rsidP="00561951">
            <w:pPr>
              <w:pStyle w:val="ListParagraph"/>
              <w:numPr>
                <w:ilvl w:val="0"/>
                <w:numId w:val="6"/>
              </w:numPr>
              <w:jc w:val="both"/>
              <w:rPr>
                <w:rFonts w:ascii="Arial" w:hAnsi="Arial" w:cs="Arial"/>
                <w:sz w:val="24"/>
                <w:szCs w:val="24"/>
              </w:rPr>
            </w:pPr>
          </w:p>
        </w:tc>
        <w:tc>
          <w:tcPr>
            <w:tcW w:w="2401" w:type="dxa"/>
          </w:tcPr>
          <w:p w:rsidR="003279F9" w:rsidRPr="00420376" w:rsidRDefault="003279F9" w:rsidP="00561951">
            <w:pPr>
              <w:jc w:val="both"/>
              <w:rPr>
                <w:rFonts w:ascii="Arial" w:hAnsi="Arial" w:cs="Arial"/>
                <w:sz w:val="24"/>
                <w:szCs w:val="24"/>
              </w:rPr>
            </w:pPr>
            <w:r w:rsidRPr="00420376">
              <w:rPr>
                <w:rFonts w:ascii="Arial" w:hAnsi="Arial" w:cs="Arial"/>
                <w:sz w:val="24"/>
                <w:szCs w:val="24"/>
              </w:rPr>
              <w:t>AIR 1959 SC 443</w:t>
            </w:r>
          </w:p>
        </w:tc>
        <w:tc>
          <w:tcPr>
            <w:tcW w:w="1080" w:type="dxa"/>
          </w:tcPr>
          <w:p w:rsidR="003279F9" w:rsidRPr="00420376" w:rsidRDefault="003279F9" w:rsidP="00561951">
            <w:pPr>
              <w:jc w:val="center"/>
              <w:rPr>
                <w:rFonts w:ascii="Arial" w:hAnsi="Arial" w:cs="Arial"/>
                <w:sz w:val="24"/>
                <w:szCs w:val="24"/>
              </w:rPr>
            </w:pPr>
            <w:r w:rsidRPr="00420376">
              <w:rPr>
                <w:rFonts w:ascii="Arial" w:hAnsi="Arial" w:cs="Arial"/>
                <w:sz w:val="24"/>
                <w:szCs w:val="24"/>
              </w:rPr>
              <w:t>21, 29, 30</w:t>
            </w:r>
          </w:p>
        </w:tc>
        <w:tc>
          <w:tcPr>
            <w:tcW w:w="1620" w:type="dxa"/>
          </w:tcPr>
          <w:p w:rsidR="003279F9" w:rsidRPr="00420376" w:rsidRDefault="003279F9" w:rsidP="00561951">
            <w:pPr>
              <w:jc w:val="center"/>
              <w:rPr>
                <w:rFonts w:ascii="Arial" w:hAnsi="Arial" w:cs="Arial"/>
                <w:sz w:val="24"/>
                <w:szCs w:val="24"/>
              </w:rPr>
            </w:pPr>
            <w:r w:rsidRPr="00420376">
              <w:rPr>
                <w:rFonts w:ascii="Arial" w:hAnsi="Arial" w:cs="Arial"/>
                <w:sz w:val="24"/>
                <w:szCs w:val="24"/>
              </w:rPr>
              <w:t>153</w:t>
            </w:r>
          </w:p>
        </w:tc>
        <w:tc>
          <w:tcPr>
            <w:tcW w:w="3132" w:type="dxa"/>
          </w:tcPr>
          <w:p w:rsidR="003279F9" w:rsidRDefault="003279F9" w:rsidP="00420376">
            <w:pPr>
              <w:jc w:val="both"/>
              <w:rPr>
                <w:rFonts w:ascii="Arial" w:hAnsi="Arial" w:cs="Arial"/>
                <w:sz w:val="24"/>
                <w:szCs w:val="24"/>
              </w:rPr>
            </w:pPr>
            <w:r>
              <w:rPr>
                <w:rFonts w:ascii="Arial" w:hAnsi="Arial" w:cs="Arial"/>
                <w:sz w:val="24"/>
                <w:szCs w:val="24"/>
              </w:rPr>
              <w:t>Has the testator signed the will?</w:t>
            </w:r>
          </w:p>
          <w:p w:rsidR="003279F9" w:rsidRDefault="003279F9" w:rsidP="003279F9">
            <w:pPr>
              <w:jc w:val="both"/>
              <w:rPr>
                <w:rFonts w:ascii="Arial" w:hAnsi="Arial" w:cs="Arial"/>
                <w:sz w:val="24"/>
                <w:szCs w:val="24"/>
              </w:rPr>
            </w:pPr>
          </w:p>
          <w:p w:rsidR="003279F9" w:rsidRDefault="003279F9" w:rsidP="00420376">
            <w:pPr>
              <w:jc w:val="both"/>
              <w:rPr>
                <w:rFonts w:ascii="Arial" w:hAnsi="Arial" w:cs="Arial"/>
                <w:sz w:val="24"/>
                <w:szCs w:val="24"/>
              </w:rPr>
            </w:pPr>
            <w:r>
              <w:rPr>
                <w:rFonts w:ascii="Arial" w:hAnsi="Arial" w:cs="Arial"/>
                <w:sz w:val="24"/>
                <w:szCs w:val="24"/>
              </w:rPr>
              <w:t xml:space="preserve">Did he understand the nature and effect of dispositions in the </w:t>
            </w:r>
            <w:proofErr w:type="gramStart"/>
            <w:r>
              <w:rPr>
                <w:rFonts w:ascii="Arial" w:hAnsi="Arial" w:cs="Arial"/>
                <w:sz w:val="24"/>
                <w:szCs w:val="24"/>
              </w:rPr>
              <w:t>will ?</w:t>
            </w:r>
            <w:proofErr w:type="gramEnd"/>
          </w:p>
          <w:p w:rsidR="003279F9" w:rsidRDefault="003279F9" w:rsidP="003279F9">
            <w:pPr>
              <w:jc w:val="both"/>
              <w:rPr>
                <w:rFonts w:ascii="Arial" w:hAnsi="Arial" w:cs="Arial"/>
                <w:sz w:val="24"/>
                <w:szCs w:val="24"/>
              </w:rPr>
            </w:pPr>
          </w:p>
          <w:p w:rsidR="003279F9" w:rsidRPr="00420376" w:rsidRDefault="003279F9" w:rsidP="00420376">
            <w:pPr>
              <w:jc w:val="both"/>
              <w:rPr>
                <w:rFonts w:ascii="Arial" w:hAnsi="Arial" w:cs="Arial"/>
                <w:sz w:val="24"/>
                <w:szCs w:val="24"/>
              </w:rPr>
            </w:pPr>
            <w:r>
              <w:rPr>
                <w:rFonts w:ascii="Arial" w:hAnsi="Arial" w:cs="Arial"/>
                <w:sz w:val="24"/>
                <w:szCs w:val="24"/>
              </w:rPr>
              <w:t>Did he put his signature to the will knowing what it contained?</w:t>
            </w:r>
          </w:p>
        </w:tc>
      </w:tr>
      <w:tr w:rsidR="00857284" w:rsidRPr="00420376" w:rsidTr="003279F9">
        <w:tc>
          <w:tcPr>
            <w:tcW w:w="767" w:type="dxa"/>
          </w:tcPr>
          <w:p w:rsidR="00857284" w:rsidRPr="00420376" w:rsidRDefault="00857284" w:rsidP="00561951">
            <w:pPr>
              <w:pStyle w:val="ListParagraph"/>
              <w:numPr>
                <w:ilvl w:val="0"/>
                <w:numId w:val="6"/>
              </w:numPr>
              <w:jc w:val="both"/>
              <w:rPr>
                <w:rFonts w:ascii="Arial" w:hAnsi="Arial" w:cs="Arial"/>
                <w:sz w:val="24"/>
                <w:szCs w:val="24"/>
              </w:rPr>
            </w:pPr>
          </w:p>
        </w:tc>
        <w:tc>
          <w:tcPr>
            <w:tcW w:w="2401" w:type="dxa"/>
          </w:tcPr>
          <w:p w:rsidR="00857284" w:rsidRPr="00420376" w:rsidRDefault="00857284" w:rsidP="00561951">
            <w:pPr>
              <w:jc w:val="both"/>
              <w:rPr>
                <w:rFonts w:ascii="Arial" w:hAnsi="Arial" w:cs="Arial"/>
                <w:sz w:val="24"/>
                <w:szCs w:val="24"/>
              </w:rPr>
            </w:pPr>
            <w:r>
              <w:rPr>
                <w:rFonts w:ascii="Arial" w:hAnsi="Arial" w:cs="Arial"/>
                <w:sz w:val="24"/>
                <w:szCs w:val="24"/>
              </w:rPr>
              <w:t>AIR 1974 Orissa 170</w:t>
            </w:r>
          </w:p>
        </w:tc>
        <w:tc>
          <w:tcPr>
            <w:tcW w:w="1080" w:type="dxa"/>
          </w:tcPr>
          <w:p w:rsidR="00857284" w:rsidRPr="00420376" w:rsidRDefault="00857284" w:rsidP="00561951">
            <w:pPr>
              <w:jc w:val="center"/>
              <w:rPr>
                <w:rFonts w:ascii="Arial" w:hAnsi="Arial" w:cs="Arial"/>
                <w:sz w:val="24"/>
                <w:szCs w:val="24"/>
              </w:rPr>
            </w:pPr>
            <w:r>
              <w:rPr>
                <w:rFonts w:ascii="Arial" w:hAnsi="Arial" w:cs="Arial"/>
                <w:sz w:val="24"/>
                <w:szCs w:val="24"/>
              </w:rPr>
              <w:t>Brief note</w:t>
            </w:r>
          </w:p>
        </w:tc>
        <w:tc>
          <w:tcPr>
            <w:tcW w:w="1620" w:type="dxa"/>
          </w:tcPr>
          <w:p w:rsidR="00857284" w:rsidRPr="00420376" w:rsidRDefault="00857284" w:rsidP="00561951">
            <w:pPr>
              <w:jc w:val="center"/>
              <w:rPr>
                <w:rFonts w:ascii="Arial" w:hAnsi="Arial" w:cs="Arial"/>
                <w:sz w:val="24"/>
                <w:szCs w:val="24"/>
              </w:rPr>
            </w:pPr>
            <w:r>
              <w:rPr>
                <w:rFonts w:ascii="Arial" w:hAnsi="Arial" w:cs="Arial"/>
                <w:sz w:val="24"/>
                <w:szCs w:val="24"/>
              </w:rPr>
              <w:t xml:space="preserve">annexure </w:t>
            </w:r>
          </w:p>
        </w:tc>
        <w:tc>
          <w:tcPr>
            <w:tcW w:w="3132" w:type="dxa"/>
          </w:tcPr>
          <w:p w:rsidR="00857284" w:rsidRDefault="00857284" w:rsidP="00857284">
            <w:pPr>
              <w:jc w:val="both"/>
              <w:rPr>
                <w:rFonts w:ascii="Arial" w:hAnsi="Arial" w:cs="Arial"/>
                <w:sz w:val="24"/>
                <w:szCs w:val="24"/>
              </w:rPr>
            </w:pPr>
            <w:r>
              <w:rPr>
                <w:rFonts w:ascii="Arial" w:hAnsi="Arial" w:cs="Arial"/>
                <w:sz w:val="24"/>
                <w:szCs w:val="24"/>
              </w:rPr>
              <w:t>Living witness omits to testify as to attestation, the omission cannot be cured with the evidence of other witnesses.</w:t>
            </w:r>
          </w:p>
        </w:tc>
      </w:tr>
    </w:tbl>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Court can compare signature:-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18"/>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2006 SC 1895</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20</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134</w:t>
            </w:r>
          </w:p>
        </w:tc>
        <w:tc>
          <w:tcPr>
            <w:tcW w:w="3222" w:type="dxa"/>
          </w:tcPr>
          <w:p w:rsidR="008F5731" w:rsidRPr="00420376" w:rsidRDefault="008F5731" w:rsidP="00420376">
            <w:pPr>
              <w:jc w:val="both"/>
              <w:rPr>
                <w:rFonts w:ascii="Arial" w:hAnsi="Arial" w:cs="Arial"/>
                <w:sz w:val="24"/>
                <w:szCs w:val="24"/>
              </w:rPr>
            </w:pPr>
          </w:p>
        </w:tc>
      </w:tr>
    </w:tbl>
    <w:p w:rsidR="00CD23E7" w:rsidRDefault="00CD23E7" w:rsidP="00420376">
      <w:pPr>
        <w:spacing w:line="240" w:lineRule="auto"/>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Landmark Judgement: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27"/>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1959 SC 443</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18, 19, 20, 21, 24, 25, 29, 30, 38</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145</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This landmark judgement discloses the legal position in the matter of proof of Wills.  </w:t>
            </w:r>
          </w:p>
        </w:tc>
      </w:tr>
    </w:tbl>
    <w:p w:rsidR="008F5731" w:rsidRPr="00420376" w:rsidRDefault="008F5731" w:rsidP="00420376">
      <w:pPr>
        <w:spacing w:line="240" w:lineRule="auto"/>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Notary not </w:t>
      </w:r>
      <w:proofErr w:type="gramStart"/>
      <w:r w:rsidRPr="00420376">
        <w:rPr>
          <w:rFonts w:ascii="Arial" w:hAnsi="Arial" w:cs="Arial"/>
          <w:b/>
          <w:sz w:val="24"/>
          <w:szCs w:val="24"/>
          <w:u w:val="single"/>
        </w:rPr>
        <w:t>examined :</w:t>
      </w:r>
      <w:proofErr w:type="gramEnd"/>
      <w:r w:rsidRPr="00420376">
        <w:rPr>
          <w:rFonts w:ascii="Arial" w:hAnsi="Arial" w:cs="Arial"/>
          <w:b/>
          <w:sz w:val="24"/>
          <w:szCs w:val="24"/>
          <w:u w:val="single"/>
        </w:rPr>
        <w:t xml:space="preserve">-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26"/>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2014 2 LW 816</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1</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300</w:t>
            </w:r>
          </w:p>
        </w:tc>
        <w:tc>
          <w:tcPr>
            <w:tcW w:w="3222" w:type="dxa"/>
            <w:vMerge w:val="restart"/>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Notary Not examined </w:t>
            </w:r>
            <w:r w:rsidRPr="00420376">
              <w:rPr>
                <w:rFonts w:ascii="Arial" w:hAnsi="Arial" w:cs="Arial"/>
                <w:sz w:val="24"/>
                <w:szCs w:val="24"/>
              </w:rPr>
              <w:tab/>
            </w:r>
          </w:p>
        </w:tc>
      </w:tr>
      <w:tr w:rsidR="008F5731" w:rsidRPr="00420376" w:rsidTr="00CC4003">
        <w:tc>
          <w:tcPr>
            <w:tcW w:w="767" w:type="dxa"/>
          </w:tcPr>
          <w:p w:rsidR="008F5731" w:rsidRPr="00420376" w:rsidRDefault="008F5731" w:rsidP="00420376">
            <w:pPr>
              <w:pStyle w:val="ListParagraph"/>
              <w:numPr>
                <w:ilvl w:val="0"/>
                <w:numId w:val="26"/>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2007 - 5 - MLJ 706</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19</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292</w:t>
            </w:r>
          </w:p>
        </w:tc>
        <w:tc>
          <w:tcPr>
            <w:tcW w:w="3222" w:type="dxa"/>
            <w:vMerge/>
          </w:tcPr>
          <w:p w:rsidR="008F5731" w:rsidRPr="00420376" w:rsidRDefault="008F5731" w:rsidP="00420376">
            <w:pPr>
              <w:jc w:val="both"/>
              <w:rPr>
                <w:rFonts w:ascii="Arial" w:hAnsi="Arial" w:cs="Arial"/>
                <w:sz w:val="24"/>
                <w:szCs w:val="24"/>
              </w:rPr>
            </w:pPr>
          </w:p>
        </w:tc>
      </w:tr>
    </w:tbl>
    <w:p w:rsidR="00CD23E7" w:rsidRDefault="00CD23E7" w:rsidP="00420376">
      <w:pPr>
        <w:spacing w:line="240" w:lineRule="auto"/>
        <w:jc w:val="both"/>
        <w:rPr>
          <w:rFonts w:ascii="Arial" w:hAnsi="Arial"/>
          <w:b/>
          <w:sz w:val="24"/>
          <w:szCs w:val="24"/>
          <w:u w:val="single"/>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No mention in Will as who drafted Will:- </w:t>
      </w:r>
    </w:p>
    <w:tbl>
      <w:tblPr>
        <w:tblStyle w:val="TableGrid"/>
        <w:tblW w:w="0" w:type="auto"/>
        <w:tblLook w:val="04A0"/>
      </w:tblPr>
      <w:tblGrid>
        <w:gridCol w:w="817"/>
        <w:gridCol w:w="2446"/>
        <w:gridCol w:w="984"/>
        <w:gridCol w:w="1603"/>
        <w:gridCol w:w="3150"/>
      </w:tblGrid>
      <w:tr w:rsidR="008F5731" w:rsidRPr="00420376" w:rsidTr="00857284">
        <w:tc>
          <w:tcPr>
            <w:tcW w:w="81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46"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84"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603"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15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857284">
        <w:tc>
          <w:tcPr>
            <w:tcW w:w="817" w:type="dxa"/>
          </w:tcPr>
          <w:p w:rsidR="008F5731" w:rsidRPr="00420376" w:rsidRDefault="008F5731" w:rsidP="00420376">
            <w:pPr>
              <w:pStyle w:val="ListParagraph"/>
              <w:numPr>
                <w:ilvl w:val="0"/>
                <w:numId w:val="28"/>
              </w:numPr>
              <w:jc w:val="both"/>
              <w:rPr>
                <w:rFonts w:ascii="Arial" w:hAnsi="Arial" w:cs="Arial"/>
                <w:sz w:val="24"/>
                <w:szCs w:val="24"/>
              </w:rPr>
            </w:pPr>
          </w:p>
        </w:tc>
        <w:tc>
          <w:tcPr>
            <w:tcW w:w="2446"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1989 GUJ 75</w:t>
            </w:r>
          </w:p>
        </w:tc>
        <w:tc>
          <w:tcPr>
            <w:tcW w:w="984"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B</w:t>
            </w:r>
          </w:p>
        </w:tc>
        <w:tc>
          <w:tcPr>
            <w:tcW w:w="1603"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232</w:t>
            </w:r>
          </w:p>
        </w:tc>
        <w:tc>
          <w:tcPr>
            <w:tcW w:w="315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The person who drafted the Will is not found. Held suspicious circumstances. </w:t>
            </w:r>
          </w:p>
        </w:tc>
      </w:tr>
    </w:tbl>
    <w:p w:rsidR="008F5731" w:rsidRPr="00420376" w:rsidRDefault="008F5731" w:rsidP="00420376">
      <w:pPr>
        <w:spacing w:line="240" w:lineRule="auto"/>
        <w:jc w:val="both"/>
        <w:rPr>
          <w:rFonts w:ascii="Arial" w:hAnsi="Arial" w:cs="Arial"/>
          <w:b/>
          <w:sz w:val="24"/>
          <w:szCs w:val="24"/>
          <w:u w:val="single"/>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Why property not given to equal degree?</w:t>
      </w:r>
    </w:p>
    <w:tbl>
      <w:tblPr>
        <w:tblStyle w:val="TableGrid"/>
        <w:tblW w:w="0" w:type="auto"/>
        <w:tblLook w:val="04A0"/>
      </w:tblPr>
      <w:tblGrid>
        <w:gridCol w:w="817"/>
        <w:gridCol w:w="2451"/>
        <w:gridCol w:w="985"/>
        <w:gridCol w:w="1603"/>
        <w:gridCol w:w="3144"/>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24"/>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AIR 2003 </w:t>
            </w:r>
            <w:proofErr w:type="spellStart"/>
            <w:r w:rsidRPr="00420376">
              <w:rPr>
                <w:rFonts w:ascii="Arial" w:hAnsi="Arial" w:cs="Arial"/>
                <w:sz w:val="24"/>
                <w:szCs w:val="24"/>
              </w:rPr>
              <w:t>Bom</w:t>
            </w:r>
            <w:proofErr w:type="spellEnd"/>
            <w:r w:rsidRPr="00420376">
              <w:rPr>
                <w:rFonts w:ascii="Arial" w:hAnsi="Arial" w:cs="Arial"/>
                <w:sz w:val="24"/>
                <w:szCs w:val="24"/>
              </w:rPr>
              <w:t xml:space="preserve"> 457</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30</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57</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No strained relationship pleaded </w:t>
            </w:r>
          </w:p>
        </w:tc>
      </w:tr>
      <w:tr w:rsidR="008F5731" w:rsidRPr="00420376" w:rsidTr="00CC4003">
        <w:tc>
          <w:tcPr>
            <w:tcW w:w="767" w:type="dxa"/>
          </w:tcPr>
          <w:p w:rsidR="008F5731" w:rsidRPr="00420376" w:rsidRDefault="008F5731" w:rsidP="00420376">
            <w:pPr>
              <w:pStyle w:val="ListParagraph"/>
              <w:numPr>
                <w:ilvl w:val="0"/>
                <w:numId w:val="24"/>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2003 CLT </w:t>
            </w:r>
            <w:proofErr w:type="spellStart"/>
            <w:r w:rsidRPr="00420376">
              <w:rPr>
                <w:rFonts w:ascii="Arial" w:hAnsi="Arial" w:cs="Arial"/>
                <w:sz w:val="24"/>
                <w:szCs w:val="24"/>
              </w:rPr>
              <w:t>Vol</w:t>
            </w:r>
            <w:proofErr w:type="spellEnd"/>
            <w:r w:rsidRPr="00420376">
              <w:rPr>
                <w:rFonts w:ascii="Arial" w:hAnsi="Arial" w:cs="Arial"/>
                <w:sz w:val="24"/>
                <w:szCs w:val="24"/>
              </w:rPr>
              <w:t xml:space="preserve"> II 115(DB) </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13, 14</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139</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No acceptable reason for exclusion of appellant </w:t>
            </w:r>
          </w:p>
        </w:tc>
      </w:tr>
      <w:tr w:rsidR="008F5731" w:rsidRPr="00420376" w:rsidTr="00CC4003">
        <w:tc>
          <w:tcPr>
            <w:tcW w:w="767" w:type="dxa"/>
          </w:tcPr>
          <w:p w:rsidR="008F5731" w:rsidRPr="00420376" w:rsidRDefault="008F5731" w:rsidP="00420376">
            <w:pPr>
              <w:pStyle w:val="ListParagraph"/>
              <w:numPr>
                <w:ilvl w:val="0"/>
                <w:numId w:val="24"/>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1990 SC 1742</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4</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228</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Equal degree disinherited </w:t>
            </w:r>
          </w:p>
        </w:tc>
      </w:tr>
      <w:tr w:rsidR="008F5731" w:rsidRPr="00420376" w:rsidTr="00CC4003">
        <w:tc>
          <w:tcPr>
            <w:tcW w:w="767" w:type="dxa"/>
          </w:tcPr>
          <w:p w:rsidR="008F5731" w:rsidRPr="00420376" w:rsidRDefault="008F5731" w:rsidP="00420376">
            <w:pPr>
              <w:pStyle w:val="ListParagraph"/>
              <w:numPr>
                <w:ilvl w:val="0"/>
                <w:numId w:val="24"/>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1962 SC 567</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7</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113</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No strained relationship pleaded</w:t>
            </w:r>
          </w:p>
        </w:tc>
      </w:tr>
    </w:tbl>
    <w:p w:rsidR="008F5731" w:rsidRPr="00420376" w:rsidRDefault="008F5731" w:rsidP="00420376">
      <w:pPr>
        <w:spacing w:line="240" w:lineRule="auto"/>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Wife will be the preferential legal heir:  </w:t>
      </w:r>
    </w:p>
    <w:tbl>
      <w:tblPr>
        <w:tblStyle w:val="TableGrid"/>
        <w:tblW w:w="0" w:type="auto"/>
        <w:tblLook w:val="04A0"/>
      </w:tblPr>
      <w:tblGrid>
        <w:gridCol w:w="817"/>
        <w:gridCol w:w="2451"/>
        <w:gridCol w:w="985"/>
        <w:gridCol w:w="1603"/>
        <w:gridCol w:w="3144"/>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8"/>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AIR 2002 DEL 20 </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108</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27</w:t>
            </w:r>
          </w:p>
        </w:tc>
        <w:tc>
          <w:tcPr>
            <w:tcW w:w="3222" w:type="dxa"/>
            <w:vMerge w:val="restart"/>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In normal course, wife will be the first to be thought of by husband while executing Will. She should have been first beneficiary. </w:t>
            </w:r>
          </w:p>
        </w:tc>
      </w:tr>
      <w:tr w:rsidR="008F5731" w:rsidRPr="00420376" w:rsidTr="00CC4003">
        <w:tc>
          <w:tcPr>
            <w:tcW w:w="767" w:type="dxa"/>
          </w:tcPr>
          <w:p w:rsidR="008F5731" w:rsidRPr="00420376" w:rsidRDefault="008F5731" w:rsidP="00420376">
            <w:pPr>
              <w:pStyle w:val="ListParagraph"/>
              <w:numPr>
                <w:ilvl w:val="0"/>
                <w:numId w:val="8"/>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1990 SC 396</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18</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104</w:t>
            </w:r>
          </w:p>
        </w:tc>
        <w:tc>
          <w:tcPr>
            <w:tcW w:w="3222" w:type="dxa"/>
            <w:vMerge/>
          </w:tcPr>
          <w:p w:rsidR="008F5731" w:rsidRPr="00420376" w:rsidRDefault="008F5731" w:rsidP="00420376">
            <w:pPr>
              <w:jc w:val="both"/>
              <w:rPr>
                <w:rFonts w:ascii="Arial" w:hAnsi="Arial" w:cs="Arial"/>
                <w:sz w:val="24"/>
                <w:szCs w:val="24"/>
              </w:rPr>
            </w:pPr>
          </w:p>
        </w:tc>
      </w:tr>
    </w:tbl>
    <w:p w:rsidR="008F5731" w:rsidRPr="00420376" w:rsidRDefault="008F5731" w:rsidP="00420376">
      <w:pPr>
        <w:spacing w:line="240" w:lineRule="auto"/>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Will not produced for several </w:t>
      </w:r>
      <w:proofErr w:type="gramStart"/>
      <w:r w:rsidRPr="00420376">
        <w:rPr>
          <w:rFonts w:ascii="Arial" w:hAnsi="Arial" w:cs="Arial"/>
          <w:b/>
          <w:sz w:val="24"/>
          <w:szCs w:val="24"/>
          <w:u w:val="single"/>
        </w:rPr>
        <w:t>years :</w:t>
      </w:r>
      <w:proofErr w:type="gramEnd"/>
      <w:r w:rsidRPr="00420376">
        <w:rPr>
          <w:rFonts w:ascii="Arial" w:hAnsi="Arial" w:cs="Arial"/>
          <w:b/>
          <w:sz w:val="24"/>
          <w:szCs w:val="24"/>
          <w:u w:val="single"/>
        </w:rPr>
        <w:t xml:space="preserve">-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17"/>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1990 SC 396</w:t>
            </w:r>
          </w:p>
        </w:tc>
        <w:tc>
          <w:tcPr>
            <w:tcW w:w="990" w:type="dxa"/>
          </w:tcPr>
          <w:p w:rsidR="008F5731" w:rsidRPr="00420376" w:rsidRDefault="008F5731" w:rsidP="00420376">
            <w:pPr>
              <w:jc w:val="both"/>
              <w:rPr>
                <w:rFonts w:ascii="Arial" w:hAnsi="Arial" w:cs="Arial"/>
                <w:sz w:val="24"/>
                <w:szCs w:val="24"/>
              </w:rPr>
            </w:pP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105</w:t>
            </w:r>
          </w:p>
        </w:tc>
        <w:tc>
          <w:tcPr>
            <w:tcW w:w="3222" w:type="dxa"/>
            <w:vMerge w:val="restart"/>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Will not produced for several years </w:t>
            </w:r>
          </w:p>
        </w:tc>
      </w:tr>
      <w:tr w:rsidR="008F5731" w:rsidRPr="00420376" w:rsidTr="00CC4003">
        <w:tc>
          <w:tcPr>
            <w:tcW w:w="767" w:type="dxa"/>
          </w:tcPr>
          <w:p w:rsidR="008F5731" w:rsidRPr="00420376" w:rsidRDefault="008F5731" w:rsidP="00420376">
            <w:pPr>
              <w:pStyle w:val="ListParagraph"/>
              <w:numPr>
                <w:ilvl w:val="0"/>
                <w:numId w:val="17"/>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2002 Raj 239</w:t>
            </w:r>
          </w:p>
        </w:tc>
        <w:tc>
          <w:tcPr>
            <w:tcW w:w="990" w:type="dxa"/>
          </w:tcPr>
          <w:p w:rsidR="008F5731" w:rsidRPr="00420376" w:rsidRDefault="008F5731" w:rsidP="00420376">
            <w:pPr>
              <w:jc w:val="both"/>
              <w:rPr>
                <w:rFonts w:ascii="Arial" w:hAnsi="Arial" w:cs="Arial"/>
                <w:sz w:val="24"/>
                <w:szCs w:val="24"/>
              </w:rPr>
            </w:pP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121, 122</w:t>
            </w:r>
          </w:p>
        </w:tc>
        <w:tc>
          <w:tcPr>
            <w:tcW w:w="3222" w:type="dxa"/>
            <w:vMerge/>
          </w:tcPr>
          <w:p w:rsidR="008F5731" w:rsidRPr="00420376" w:rsidRDefault="008F5731" w:rsidP="00420376">
            <w:pPr>
              <w:jc w:val="both"/>
              <w:rPr>
                <w:rFonts w:ascii="Arial" w:hAnsi="Arial" w:cs="Arial"/>
                <w:sz w:val="24"/>
                <w:szCs w:val="24"/>
              </w:rPr>
            </w:pPr>
          </w:p>
        </w:tc>
      </w:tr>
    </w:tbl>
    <w:p w:rsidR="008F5731" w:rsidRPr="00420376" w:rsidRDefault="008F5731" w:rsidP="00420376">
      <w:pPr>
        <w:spacing w:line="240" w:lineRule="auto"/>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Additional Written Statement particulars furnished – </w:t>
      </w:r>
      <w:proofErr w:type="gramStart"/>
      <w:r w:rsidRPr="00420376">
        <w:rPr>
          <w:rFonts w:ascii="Arial" w:hAnsi="Arial" w:cs="Arial"/>
          <w:b/>
          <w:sz w:val="24"/>
          <w:szCs w:val="24"/>
          <w:u w:val="single"/>
        </w:rPr>
        <w:t>Suspicious :</w:t>
      </w:r>
      <w:proofErr w:type="gramEnd"/>
      <w:r w:rsidRPr="00420376">
        <w:rPr>
          <w:rFonts w:ascii="Arial" w:hAnsi="Arial" w:cs="Arial"/>
          <w:b/>
          <w:sz w:val="24"/>
          <w:szCs w:val="24"/>
          <w:u w:val="single"/>
        </w:rPr>
        <w:t xml:space="preserve">-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20"/>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AIR 1998 SC 2861 </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265</w:t>
            </w:r>
          </w:p>
        </w:tc>
        <w:tc>
          <w:tcPr>
            <w:tcW w:w="3222" w:type="dxa"/>
          </w:tcPr>
          <w:p w:rsidR="008F5731" w:rsidRPr="00420376" w:rsidRDefault="008F5731" w:rsidP="00420376">
            <w:pPr>
              <w:jc w:val="both"/>
              <w:rPr>
                <w:rFonts w:ascii="Arial" w:hAnsi="Arial" w:cs="Arial"/>
                <w:sz w:val="24"/>
                <w:szCs w:val="24"/>
              </w:rPr>
            </w:pPr>
          </w:p>
        </w:tc>
      </w:tr>
    </w:tbl>
    <w:p w:rsidR="008F5731" w:rsidRDefault="008F5731" w:rsidP="00420376">
      <w:pPr>
        <w:spacing w:line="240" w:lineRule="auto"/>
        <w:jc w:val="both"/>
        <w:rPr>
          <w:rFonts w:ascii="Arial" w:hAnsi="Arial" w:cs="Arial"/>
          <w:b/>
          <w:sz w:val="24"/>
          <w:szCs w:val="24"/>
          <w:u w:val="single"/>
        </w:rPr>
      </w:pPr>
    </w:p>
    <w:p w:rsidR="00A62787" w:rsidRDefault="00A62787" w:rsidP="00420376">
      <w:pPr>
        <w:spacing w:line="240" w:lineRule="auto"/>
        <w:jc w:val="both"/>
        <w:rPr>
          <w:rFonts w:ascii="Arial" w:hAnsi="Arial" w:cs="Arial"/>
          <w:b/>
          <w:sz w:val="24"/>
          <w:szCs w:val="24"/>
          <w:u w:val="single"/>
        </w:rPr>
      </w:pPr>
    </w:p>
    <w:p w:rsidR="00A62787" w:rsidRPr="00420376" w:rsidRDefault="00A62787" w:rsidP="00420376">
      <w:pPr>
        <w:spacing w:line="240" w:lineRule="auto"/>
        <w:jc w:val="both"/>
        <w:rPr>
          <w:rFonts w:ascii="Arial" w:hAnsi="Arial" w:cs="Arial"/>
          <w:b/>
          <w:sz w:val="24"/>
          <w:szCs w:val="24"/>
          <w:u w:val="single"/>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lastRenderedPageBreak/>
        <w:t xml:space="preserve">Will not mathematical calculation </w:t>
      </w:r>
    </w:p>
    <w:tbl>
      <w:tblPr>
        <w:tblStyle w:val="TableGrid"/>
        <w:tblW w:w="0" w:type="auto"/>
        <w:tblLook w:val="04A0"/>
      </w:tblPr>
      <w:tblGrid>
        <w:gridCol w:w="817"/>
        <w:gridCol w:w="2446"/>
        <w:gridCol w:w="984"/>
        <w:gridCol w:w="1603"/>
        <w:gridCol w:w="3150"/>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10"/>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2002 DEL 20</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116, 118</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40</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There is no mathematical equation to determine whether the Will is genuine or not. The authenticity of Will depends on the circumstances, surrounding, its execution and the quality of the evidence that is lead in respect of its genuineness.   </w:t>
            </w:r>
          </w:p>
        </w:tc>
      </w:tr>
    </w:tbl>
    <w:p w:rsidR="00CD23E7" w:rsidRDefault="00CD23E7" w:rsidP="00420376">
      <w:pPr>
        <w:spacing w:line="240" w:lineRule="auto"/>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Will is revocable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14"/>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2004 AP 525</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28, 25, 23</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238</w:t>
            </w:r>
          </w:p>
        </w:tc>
        <w:tc>
          <w:tcPr>
            <w:tcW w:w="3222" w:type="dxa"/>
            <w:vMerge w:val="restart"/>
          </w:tcPr>
          <w:p w:rsidR="008F5731" w:rsidRPr="00420376" w:rsidRDefault="008F5731" w:rsidP="00420376">
            <w:pPr>
              <w:jc w:val="both"/>
              <w:rPr>
                <w:rFonts w:ascii="Arial" w:hAnsi="Arial" w:cs="Arial"/>
                <w:sz w:val="24"/>
                <w:szCs w:val="24"/>
              </w:rPr>
            </w:pPr>
            <w:proofErr w:type="gramStart"/>
            <w:r w:rsidRPr="00420376">
              <w:rPr>
                <w:rFonts w:ascii="Arial" w:hAnsi="Arial" w:cs="Arial"/>
                <w:sz w:val="24"/>
                <w:szCs w:val="24"/>
              </w:rPr>
              <w:t>Will should</w:t>
            </w:r>
            <w:proofErr w:type="gramEnd"/>
            <w:r w:rsidRPr="00420376">
              <w:rPr>
                <w:rFonts w:ascii="Arial" w:hAnsi="Arial" w:cs="Arial"/>
                <w:sz w:val="24"/>
                <w:szCs w:val="24"/>
              </w:rPr>
              <w:t xml:space="preserve"> have the clause of revocation and to give effect of lifetime of testator. Or otherwise it is not a Will. </w:t>
            </w:r>
          </w:p>
        </w:tc>
      </w:tr>
      <w:tr w:rsidR="008F5731" w:rsidRPr="00420376" w:rsidTr="00CC4003">
        <w:tc>
          <w:tcPr>
            <w:tcW w:w="767" w:type="dxa"/>
          </w:tcPr>
          <w:p w:rsidR="008F5731" w:rsidRPr="00420376" w:rsidRDefault="008F5731" w:rsidP="00420376">
            <w:pPr>
              <w:pStyle w:val="ListParagraph"/>
              <w:numPr>
                <w:ilvl w:val="0"/>
                <w:numId w:val="14"/>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1992 MP 44</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5</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242</w:t>
            </w:r>
          </w:p>
        </w:tc>
        <w:tc>
          <w:tcPr>
            <w:tcW w:w="3222" w:type="dxa"/>
            <w:vMerge/>
          </w:tcPr>
          <w:p w:rsidR="008F5731" w:rsidRPr="00420376" w:rsidRDefault="008F5731" w:rsidP="00420376">
            <w:pPr>
              <w:jc w:val="both"/>
              <w:rPr>
                <w:rFonts w:ascii="Arial" w:hAnsi="Arial" w:cs="Arial"/>
                <w:sz w:val="24"/>
                <w:szCs w:val="24"/>
              </w:rPr>
            </w:pPr>
          </w:p>
        </w:tc>
      </w:tr>
    </w:tbl>
    <w:p w:rsidR="008F5731" w:rsidRPr="00420376" w:rsidRDefault="008F5731" w:rsidP="00420376">
      <w:pPr>
        <w:spacing w:line="240" w:lineRule="auto"/>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Will in single </w:t>
      </w:r>
      <w:proofErr w:type="gramStart"/>
      <w:r w:rsidRPr="00420376">
        <w:rPr>
          <w:rFonts w:ascii="Arial" w:hAnsi="Arial" w:cs="Arial"/>
          <w:b/>
          <w:sz w:val="24"/>
          <w:szCs w:val="24"/>
          <w:u w:val="single"/>
        </w:rPr>
        <w:t>sheet :</w:t>
      </w:r>
      <w:proofErr w:type="gramEnd"/>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9"/>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1966 J &amp; K 75</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74</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267</w:t>
            </w:r>
          </w:p>
        </w:tc>
        <w:tc>
          <w:tcPr>
            <w:tcW w:w="3222" w:type="dxa"/>
          </w:tcPr>
          <w:p w:rsidR="008F5731" w:rsidRPr="00420376" w:rsidRDefault="008F5731" w:rsidP="00420376">
            <w:pPr>
              <w:jc w:val="both"/>
              <w:rPr>
                <w:rFonts w:ascii="Arial" w:hAnsi="Arial" w:cs="Arial"/>
                <w:sz w:val="24"/>
                <w:szCs w:val="24"/>
              </w:rPr>
            </w:pPr>
          </w:p>
        </w:tc>
      </w:tr>
    </w:tbl>
    <w:p w:rsidR="008F5731" w:rsidRPr="00420376" w:rsidRDefault="008F5731" w:rsidP="00420376">
      <w:pPr>
        <w:spacing w:line="240" w:lineRule="auto"/>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Piece meal disposal of property amounts to Suspicious Circumstances: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22"/>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2007 SC 311</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9</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259</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Piece meal disposal of properties amount to unnatural disposal. </w:t>
            </w:r>
          </w:p>
        </w:tc>
      </w:tr>
    </w:tbl>
    <w:p w:rsidR="008F5731" w:rsidRPr="00420376" w:rsidRDefault="008F5731" w:rsidP="00420376">
      <w:pPr>
        <w:spacing w:line="240" w:lineRule="auto"/>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Burden of Proof: </w:t>
      </w:r>
    </w:p>
    <w:tbl>
      <w:tblPr>
        <w:tblStyle w:val="TableGrid"/>
        <w:tblW w:w="0" w:type="auto"/>
        <w:tblLook w:val="04A0"/>
      </w:tblPr>
      <w:tblGrid>
        <w:gridCol w:w="817"/>
        <w:gridCol w:w="2446"/>
        <w:gridCol w:w="984"/>
        <w:gridCol w:w="1603"/>
        <w:gridCol w:w="3150"/>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25"/>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2001 Mad 379</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25</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44</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Plea of fraud taken by other side. The testator was suffering from paralysis. In this case it was held that the burden of proving sound state of </w:t>
            </w:r>
            <w:r w:rsidRPr="00420376">
              <w:rPr>
                <w:rFonts w:ascii="Arial" w:hAnsi="Arial" w:cs="Arial"/>
                <w:sz w:val="24"/>
                <w:szCs w:val="24"/>
              </w:rPr>
              <w:lastRenderedPageBreak/>
              <w:t xml:space="preserve">mind and body was with </w:t>
            </w:r>
            <w:proofErr w:type="spellStart"/>
            <w:r w:rsidRPr="00420376">
              <w:rPr>
                <w:rFonts w:ascii="Arial" w:hAnsi="Arial" w:cs="Arial"/>
                <w:sz w:val="24"/>
                <w:szCs w:val="24"/>
              </w:rPr>
              <w:t>propounder</w:t>
            </w:r>
            <w:proofErr w:type="spellEnd"/>
            <w:r w:rsidRPr="00420376">
              <w:rPr>
                <w:rFonts w:ascii="Arial" w:hAnsi="Arial" w:cs="Arial"/>
                <w:sz w:val="24"/>
                <w:szCs w:val="24"/>
              </w:rPr>
              <w:t xml:space="preserve"> and such burden not to be thrown out on other side. </w:t>
            </w:r>
          </w:p>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Do not throw burden on other side to prove sound state of mind of testator. </w:t>
            </w:r>
            <w:proofErr w:type="spellStart"/>
            <w:r w:rsidRPr="00420376">
              <w:rPr>
                <w:rFonts w:ascii="Arial" w:hAnsi="Arial" w:cs="Arial"/>
                <w:sz w:val="24"/>
                <w:szCs w:val="24"/>
              </w:rPr>
              <w:t>Propounder</w:t>
            </w:r>
            <w:proofErr w:type="spellEnd"/>
            <w:r w:rsidRPr="00420376">
              <w:rPr>
                <w:rFonts w:ascii="Arial" w:hAnsi="Arial" w:cs="Arial"/>
                <w:sz w:val="24"/>
                <w:szCs w:val="24"/>
              </w:rPr>
              <w:t xml:space="preserve"> must prove. </w:t>
            </w:r>
          </w:p>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Further it was held that the testator was not made known the content of Will and thus the Will was not genuine. </w:t>
            </w:r>
          </w:p>
        </w:tc>
      </w:tr>
      <w:tr w:rsidR="008F5731" w:rsidRPr="00420376" w:rsidTr="00CC4003">
        <w:tc>
          <w:tcPr>
            <w:tcW w:w="767" w:type="dxa"/>
          </w:tcPr>
          <w:p w:rsidR="008F5731" w:rsidRPr="00420376" w:rsidRDefault="008F5731" w:rsidP="00420376">
            <w:pPr>
              <w:pStyle w:val="ListParagraph"/>
              <w:numPr>
                <w:ilvl w:val="0"/>
                <w:numId w:val="25"/>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2000 – 3 – MLJ 533</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17</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98</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Plea of fabrication of Will </w:t>
            </w:r>
            <w:proofErr w:type="gramStart"/>
            <w:r w:rsidRPr="00420376">
              <w:rPr>
                <w:rFonts w:ascii="Arial" w:hAnsi="Arial" w:cs="Arial"/>
                <w:sz w:val="24"/>
                <w:szCs w:val="24"/>
              </w:rPr>
              <w:t>taken</w:t>
            </w:r>
            <w:proofErr w:type="gramEnd"/>
            <w:r w:rsidRPr="00420376">
              <w:rPr>
                <w:rFonts w:ascii="Arial" w:hAnsi="Arial" w:cs="Arial"/>
                <w:sz w:val="24"/>
                <w:szCs w:val="24"/>
              </w:rPr>
              <w:t xml:space="preserve">. Since the </w:t>
            </w:r>
            <w:proofErr w:type="spellStart"/>
            <w:r w:rsidRPr="00420376">
              <w:rPr>
                <w:rFonts w:ascii="Arial" w:hAnsi="Arial" w:cs="Arial"/>
                <w:sz w:val="24"/>
                <w:szCs w:val="24"/>
              </w:rPr>
              <w:t>propounder</w:t>
            </w:r>
            <w:proofErr w:type="spellEnd"/>
            <w:r w:rsidRPr="00420376">
              <w:rPr>
                <w:rFonts w:ascii="Arial" w:hAnsi="Arial" w:cs="Arial"/>
                <w:sz w:val="24"/>
                <w:szCs w:val="24"/>
              </w:rPr>
              <w:t xml:space="preserve"> did not prove due execution and attestation being initial burden on him, the Will was held at </w:t>
            </w:r>
            <w:proofErr w:type="spellStart"/>
            <w:r w:rsidRPr="00420376">
              <w:rPr>
                <w:rFonts w:ascii="Arial" w:hAnsi="Arial" w:cs="Arial"/>
                <w:sz w:val="24"/>
                <w:szCs w:val="24"/>
              </w:rPr>
              <w:t>genuine.The</w:t>
            </w:r>
            <w:proofErr w:type="spellEnd"/>
            <w:r w:rsidRPr="00420376">
              <w:rPr>
                <w:rFonts w:ascii="Arial" w:hAnsi="Arial" w:cs="Arial"/>
                <w:sz w:val="24"/>
                <w:szCs w:val="24"/>
              </w:rPr>
              <w:t xml:space="preserve"> suspicion was one heir disinherited. </w:t>
            </w:r>
          </w:p>
        </w:tc>
      </w:tr>
      <w:tr w:rsidR="008F5731" w:rsidRPr="00420376" w:rsidTr="00CC4003">
        <w:tc>
          <w:tcPr>
            <w:tcW w:w="767" w:type="dxa"/>
          </w:tcPr>
          <w:p w:rsidR="008F5731" w:rsidRPr="00420376" w:rsidRDefault="008F5731" w:rsidP="00420376">
            <w:pPr>
              <w:pStyle w:val="ListParagraph"/>
              <w:numPr>
                <w:ilvl w:val="0"/>
                <w:numId w:val="25"/>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1962 SC 567</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5, 14, 16</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115</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Plea of undue influence and coercion was taken. Since the </w:t>
            </w:r>
            <w:proofErr w:type="spellStart"/>
            <w:r w:rsidRPr="00420376">
              <w:rPr>
                <w:rFonts w:ascii="Arial" w:hAnsi="Arial" w:cs="Arial"/>
                <w:sz w:val="24"/>
                <w:szCs w:val="24"/>
              </w:rPr>
              <w:t>propounder</w:t>
            </w:r>
            <w:proofErr w:type="spellEnd"/>
            <w:r w:rsidRPr="00420376">
              <w:rPr>
                <w:rFonts w:ascii="Arial" w:hAnsi="Arial" w:cs="Arial"/>
                <w:sz w:val="24"/>
                <w:szCs w:val="24"/>
              </w:rPr>
              <w:t xml:space="preserve"> did not discharge the initial owners of due execution of Will, it was held that the Will was not genuine. It was also found that the testator was not made known the content of Will. </w:t>
            </w:r>
          </w:p>
        </w:tc>
      </w:tr>
      <w:tr w:rsidR="008F5731" w:rsidRPr="00420376" w:rsidTr="00CC4003">
        <w:tc>
          <w:tcPr>
            <w:tcW w:w="767" w:type="dxa"/>
          </w:tcPr>
          <w:p w:rsidR="008F5731" w:rsidRPr="00420376" w:rsidRDefault="008F5731" w:rsidP="00420376">
            <w:pPr>
              <w:pStyle w:val="ListParagraph"/>
              <w:numPr>
                <w:ilvl w:val="0"/>
                <w:numId w:val="25"/>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2003 CLT </w:t>
            </w:r>
            <w:proofErr w:type="spellStart"/>
            <w:r w:rsidRPr="00420376">
              <w:rPr>
                <w:rFonts w:ascii="Arial" w:hAnsi="Arial" w:cs="Arial"/>
                <w:sz w:val="24"/>
                <w:szCs w:val="24"/>
              </w:rPr>
              <w:t>Vol</w:t>
            </w:r>
            <w:proofErr w:type="spellEnd"/>
            <w:r w:rsidRPr="00420376">
              <w:rPr>
                <w:rFonts w:ascii="Arial" w:hAnsi="Arial" w:cs="Arial"/>
                <w:sz w:val="24"/>
                <w:szCs w:val="24"/>
              </w:rPr>
              <w:t xml:space="preserve"> II 115(DB) </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3, 6</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143</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Plea of forgery of Will was taken. Since the </w:t>
            </w:r>
            <w:proofErr w:type="spellStart"/>
            <w:r w:rsidRPr="00420376">
              <w:rPr>
                <w:rFonts w:ascii="Arial" w:hAnsi="Arial" w:cs="Arial"/>
                <w:sz w:val="24"/>
                <w:szCs w:val="24"/>
              </w:rPr>
              <w:t>propounder</w:t>
            </w:r>
            <w:proofErr w:type="spellEnd"/>
            <w:r w:rsidRPr="00420376">
              <w:rPr>
                <w:rFonts w:ascii="Arial" w:hAnsi="Arial" w:cs="Arial"/>
                <w:sz w:val="24"/>
                <w:szCs w:val="24"/>
              </w:rPr>
              <w:t xml:space="preserve"> is unable to discharge initial burden in due execution of Will by giving acceptable evidence/ exclusion of legal heir, the Will held invalid.  </w:t>
            </w:r>
          </w:p>
        </w:tc>
      </w:tr>
      <w:tr w:rsidR="008F5731" w:rsidRPr="00420376" w:rsidTr="00CC4003">
        <w:tc>
          <w:tcPr>
            <w:tcW w:w="767" w:type="dxa"/>
          </w:tcPr>
          <w:p w:rsidR="008F5731" w:rsidRPr="00420376" w:rsidRDefault="008F5731" w:rsidP="00420376">
            <w:pPr>
              <w:pStyle w:val="ListParagraph"/>
              <w:numPr>
                <w:ilvl w:val="0"/>
                <w:numId w:val="25"/>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2007 CLT 159 SC </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32</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182</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Held initial burden of </w:t>
            </w:r>
            <w:proofErr w:type="spellStart"/>
            <w:r w:rsidRPr="00420376">
              <w:rPr>
                <w:rFonts w:ascii="Arial" w:hAnsi="Arial" w:cs="Arial"/>
                <w:sz w:val="24"/>
                <w:szCs w:val="24"/>
              </w:rPr>
              <w:t>propounder</w:t>
            </w:r>
            <w:proofErr w:type="spellEnd"/>
            <w:r w:rsidRPr="00420376">
              <w:rPr>
                <w:rFonts w:ascii="Arial" w:hAnsi="Arial" w:cs="Arial"/>
                <w:sz w:val="24"/>
                <w:szCs w:val="24"/>
              </w:rPr>
              <w:t xml:space="preserve"> to prove due execution of Will in sound state of disposal mind was not proved. </w:t>
            </w:r>
          </w:p>
        </w:tc>
      </w:tr>
      <w:tr w:rsidR="008F5731" w:rsidRPr="00420376" w:rsidTr="00CC4003">
        <w:tc>
          <w:tcPr>
            <w:tcW w:w="9000" w:type="dxa"/>
            <w:gridSpan w:val="5"/>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Coercion and Duress </w:t>
            </w:r>
          </w:p>
        </w:tc>
      </w:tr>
      <w:tr w:rsidR="008F5731" w:rsidRPr="00420376" w:rsidTr="00CC4003">
        <w:tc>
          <w:tcPr>
            <w:tcW w:w="767" w:type="dxa"/>
          </w:tcPr>
          <w:p w:rsidR="008F5731" w:rsidRPr="00420376" w:rsidRDefault="008F5731" w:rsidP="00420376">
            <w:pPr>
              <w:pStyle w:val="ListParagraph"/>
              <w:numPr>
                <w:ilvl w:val="0"/>
                <w:numId w:val="25"/>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2006 SC 1895</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6, 10</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134</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Plea of duress and coercion were pleaded. Since the </w:t>
            </w:r>
            <w:proofErr w:type="spellStart"/>
            <w:r w:rsidRPr="00420376">
              <w:rPr>
                <w:rFonts w:ascii="Arial" w:hAnsi="Arial" w:cs="Arial"/>
                <w:sz w:val="24"/>
                <w:szCs w:val="24"/>
              </w:rPr>
              <w:t>propounder</w:t>
            </w:r>
            <w:proofErr w:type="spellEnd"/>
            <w:r w:rsidRPr="00420376">
              <w:rPr>
                <w:rFonts w:ascii="Arial" w:hAnsi="Arial" w:cs="Arial"/>
                <w:sz w:val="24"/>
                <w:szCs w:val="24"/>
              </w:rPr>
              <w:t xml:space="preserve"> failed to discharge the initial burden of due execution of Will by non examining Sub Registrar and Advocate who drafted the Will, held </w:t>
            </w:r>
            <w:proofErr w:type="gramStart"/>
            <w:r w:rsidRPr="00420376">
              <w:rPr>
                <w:rFonts w:ascii="Arial" w:hAnsi="Arial" w:cs="Arial"/>
                <w:sz w:val="24"/>
                <w:szCs w:val="24"/>
              </w:rPr>
              <w:t>Will  was</w:t>
            </w:r>
            <w:proofErr w:type="gramEnd"/>
            <w:r w:rsidRPr="00420376">
              <w:rPr>
                <w:rFonts w:ascii="Arial" w:hAnsi="Arial" w:cs="Arial"/>
                <w:sz w:val="24"/>
                <w:szCs w:val="24"/>
              </w:rPr>
              <w:t xml:space="preserve"> not genuine. </w:t>
            </w:r>
          </w:p>
        </w:tc>
      </w:tr>
      <w:tr w:rsidR="008F5731" w:rsidRPr="00420376" w:rsidTr="00CC4003">
        <w:tc>
          <w:tcPr>
            <w:tcW w:w="767" w:type="dxa"/>
          </w:tcPr>
          <w:p w:rsidR="008F5731" w:rsidRPr="00420376" w:rsidRDefault="008F5731" w:rsidP="00420376">
            <w:pPr>
              <w:pStyle w:val="ListParagraph"/>
              <w:numPr>
                <w:ilvl w:val="0"/>
                <w:numId w:val="25"/>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2007 SC 311</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4, 17, 23 </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257</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Plea of forgery taken. Initial burden of due execution of Will not proved since there </w:t>
            </w:r>
            <w:r w:rsidRPr="00420376">
              <w:rPr>
                <w:rFonts w:ascii="Arial" w:hAnsi="Arial" w:cs="Arial"/>
                <w:sz w:val="24"/>
                <w:szCs w:val="24"/>
              </w:rPr>
              <w:lastRenderedPageBreak/>
              <w:t xml:space="preserve">were 9 suspicious circumstances. Held Will is not genuine. </w:t>
            </w:r>
          </w:p>
        </w:tc>
      </w:tr>
      <w:tr w:rsidR="008F5731" w:rsidRPr="00420376" w:rsidTr="00CC4003">
        <w:tc>
          <w:tcPr>
            <w:tcW w:w="767" w:type="dxa"/>
          </w:tcPr>
          <w:p w:rsidR="008F5731" w:rsidRPr="00420376" w:rsidRDefault="008F5731" w:rsidP="00420376">
            <w:pPr>
              <w:pStyle w:val="ListParagraph"/>
              <w:numPr>
                <w:ilvl w:val="0"/>
                <w:numId w:val="25"/>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AIR 2005 Del 125 </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4</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80</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Plea of forgery and fabrication taken. Since initial owners not proved towards due execution of Will, the Will held not genuine. </w:t>
            </w:r>
          </w:p>
        </w:tc>
      </w:tr>
    </w:tbl>
    <w:p w:rsidR="00947FBD" w:rsidRDefault="00947FBD" w:rsidP="00420376">
      <w:pPr>
        <w:spacing w:line="240" w:lineRule="auto"/>
        <w:jc w:val="both"/>
        <w:rPr>
          <w:rFonts w:ascii="Arial" w:hAnsi="Arial" w:cs="Arial"/>
          <w:sz w:val="24"/>
          <w:szCs w:val="24"/>
        </w:rPr>
      </w:pPr>
    </w:p>
    <w:p w:rsidR="008F5731" w:rsidRPr="00420376" w:rsidRDefault="008F5731" w:rsidP="00947FBD">
      <w:pPr>
        <w:spacing w:line="240" w:lineRule="auto"/>
        <w:jc w:val="both"/>
        <w:rPr>
          <w:rFonts w:ascii="Arial" w:hAnsi="Arial" w:cs="Arial"/>
          <w:b/>
          <w:sz w:val="24"/>
          <w:szCs w:val="24"/>
          <w:u w:val="single"/>
        </w:rPr>
      </w:pPr>
      <w:r w:rsidRPr="00420376">
        <w:rPr>
          <w:rFonts w:ascii="Arial" w:hAnsi="Arial" w:cs="Arial"/>
          <w:b/>
          <w:sz w:val="24"/>
          <w:szCs w:val="24"/>
          <w:u w:val="single"/>
        </w:rPr>
        <w:t xml:space="preserve">Scribe/ Advocate </w:t>
      </w:r>
      <w:proofErr w:type="gramStart"/>
      <w:r w:rsidRPr="00420376">
        <w:rPr>
          <w:rFonts w:ascii="Arial" w:hAnsi="Arial" w:cs="Arial"/>
          <w:b/>
          <w:sz w:val="24"/>
          <w:szCs w:val="24"/>
          <w:u w:val="single"/>
        </w:rPr>
        <w:t>Who</w:t>
      </w:r>
      <w:proofErr w:type="gramEnd"/>
      <w:r w:rsidRPr="00420376">
        <w:rPr>
          <w:rFonts w:ascii="Arial" w:hAnsi="Arial" w:cs="Arial"/>
          <w:b/>
          <w:sz w:val="24"/>
          <w:szCs w:val="24"/>
          <w:u w:val="single"/>
        </w:rPr>
        <w:t xml:space="preserve"> drafted Will not examined: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21"/>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AIR 2006 SC 1895 </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13, 21</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134</w:t>
            </w:r>
          </w:p>
        </w:tc>
        <w:tc>
          <w:tcPr>
            <w:tcW w:w="3222" w:type="dxa"/>
          </w:tcPr>
          <w:p w:rsidR="008F5731" w:rsidRPr="00420376" w:rsidRDefault="008F5731" w:rsidP="00420376">
            <w:pPr>
              <w:jc w:val="both"/>
              <w:rPr>
                <w:rFonts w:ascii="Arial" w:hAnsi="Arial" w:cs="Arial"/>
                <w:sz w:val="24"/>
                <w:szCs w:val="24"/>
              </w:rPr>
            </w:pPr>
          </w:p>
        </w:tc>
      </w:tr>
      <w:tr w:rsidR="008F5731" w:rsidRPr="00420376" w:rsidTr="00CC4003">
        <w:tc>
          <w:tcPr>
            <w:tcW w:w="767" w:type="dxa"/>
          </w:tcPr>
          <w:p w:rsidR="008F5731" w:rsidRPr="00420376" w:rsidRDefault="008F5731" w:rsidP="00420376">
            <w:pPr>
              <w:pStyle w:val="ListParagraph"/>
              <w:numPr>
                <w:ilvl w:val="0"/>
                <w:numId w:val="21"/>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2007 2 L.W. 279</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21, 22</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251 </w:t>
            </w:r>
          </w:p>
        </w:tc>
        <w:tc>
          <w:tcPr>
            <w:tcW w:w="3222" w:type="dxa"/>
          </w:tcPr>
          <w:p w:rsidR="008F5731" w:rsidRPr="00420376" w:rsidRDefault="008F5731" w:rsidP="00420376">
            <w:pPr>
              <w:jc w:val="both"/>
              <w:rPr>
                <w:rFonts w:ascii="Arial" w:hAnsi="Arial" w:cs="Arial"/>
                <w:sz w:val="24"/>
                <w:szCs w:val="24"/>
              </w:rPr>
            </w:pPr>
          </w:p>
        </w:tc>
      </w:tr>
    </w:tbl>
    <w:p w:rsidR="008F5731" w:rsidRDefault="008F5731" w:rsidP="00420376">
      <w:pPr>
        <w:spacing w:line="240" w:lineRule="auto"/>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Undue </w:t>
      </w:r>
      <w:proofErr w:type="gramStart"/>
      <w:r w:rsidRPr="00420376">
        <w:rPr>
          <w:rFonts w:ascii="Arial" w:hAnsi="Arial" w:cs="Arial"/>
          <w:b/>
          <w:sz w:val="24"/>
          <w:szCs w:val="24"/>
          <w:u w:val="single"/>
        </w:rPr>
        <w:t>Influence :</w:t>
      </w:r>
      <w:proofErr w:type="gramEnd"/>
      <w:r w:rsidRPr="00420376">
        <w:rPr>
          <w:rFonts w:ascii="Arial" w:hAnsi="Arial" w:cs="Arial"/>
          <w:b/>
          <w:sz w:val="24"/>
          <w:szCs w:val="24"/>
          <w:u w:val="single"/>
        </w:rPr>
        <w:t xml:space="preserve">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29"/>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1994 2 MLJ 584</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10, 18</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327</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Deed obtained under undue influence need not be set aside.  </w:t>
            </w:r>
          </w:p>
        </w:tc>
      </w:tr>
      <w:tr w:rsidR="008F5731" w:rsidRPr="00420376" w:rsidTr="00CC4003">
        <w:tc>
          <w:tcPr>
            <w:tcW w:w="767" w:type="dxa"/>
          </w:tcPr>
          <w:p w:rsidR="008F5731" w:rsidRPr="00420376" w:rsidRDefault="008F5731" w:rsidP="00420376">
            <w:pPr>
              <w:pStyle w:val="ListParagraph"/>
              <w:numPr>
                <w:ilvl w:val="0"/>
                <w:numId w:val="29"/>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2013 2 MLJ 102</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15</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308</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Plea of undue influence need not be proved by a person of a weak mind and was incapable of making his own decision and conducting affairs. (AIR 1970 SC 1367)</w:t>
            </w:r>
          </w:p>
        </w:tc>
      </w:tr>
    </w:tbl>
    <w:p w:rsidR="008F5731" w:rsidRPr="00420376" w:rsidRDefault="008F5731" w:rsidP="00420376">
      <w:pPr>
        <w:spacing w:line="240" w:lineRule="auto"/>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Settlement Deed – Content to be known to executant: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16"/>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2013 2 MLJ 102</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15, 16, 17</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308</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Need not to be set aside </w:t>
            </w:r>
          </w:p>
        </w:tc>
      </w:tr>
      <w:tr w:rsidR="008F5731" w:rsidRPr="00420376" w:rsidTr="00CC4003">
        <w:tc>
          <w:tcPr>
            <w:tcW w:w="767" w:type="dxa"/>
          </w:tcPr>
          <w:p w:rsidR="008F5731" w:rsidRPr="00420376" w:rsidRDefault="008F5731" w:rsidP="00420376">
            <w:pPr>
              <w:pStyle w:val="ListParagraph"/>
              <w:numPr>
                <w:ilvl w:val="0"/>
                <w:numId w:val="16"/>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1970 3 SCC 159</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15</w:t>
            </w:r>
          </w:p>
        </w:tc>
        <w:tc>
          <w:tcPr>
            <w:tcW w:w="1530" w:type="dxa"/>
          </w:tcPr>
          <w:p w:rsidR="008F5731" w:rsidRPr="00420376" w:rsidRDefault="008F5731" w:rsidP="00420376">
            <w:pPr>
              <w:jc w:val="both"/>
              <w:rPr>
                <w:rFonts w:ascii="Arial" w:hAnsi="Arial" w:cs="Arial"/>
                <w:sz w:val="24"/>
                <w:szCs w:val="24"/>
              </w:rPr>
            </w:pP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Undue influence explained </w:t>
            </w:r>
          </w:p>
        </w:tc>
      </w:tr>
    </w:tbl>
    <w:p w:rsidR="008F5731" w:rsidRPr="00420376" w:rsidRDefault="008F5731" w:rsidP="00420376">
      <w:pPr>
        <w:pStyle w:val="ListParagraph"/>
        <w:spacing w:line="240" w:lineRule="auto"/>
        <w:ind w:left="810"/>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t xml:space="preserve">How settlement deed can be rejected?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15"/>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AIR 2009 SC 951</w:t>
            </w:r>
          </w:p>
        </w:tc>
        <w:tc>
          <w:tcPr>
            <w:tcW w:w="99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26, 27, 28</w:t>
            </w: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128</w:t>
            </w:r>
          </w:p>
        </w:tc>
        <w:tc>
          <w:tcPr>
            <w:tcW w:w="3222"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Will discarded – Settlement Deed  on same day is also rejected </w:t>
            </w:r>
          </w:p>
        </w:tc>
      </w:tr>
    </w:tbl>
    <w:p w:rsidR="008F5731" w:rsidRPr="00420376" w:rsidRDefault="008F5731" w:rsidP="00420376">
      <w:pPr>
        <w:spacing w:line="240" w:lineRule="auto"/>
        <w:jc w:val="both"/>
        <w:rPr>
          <w:rFonts w:ascii="Arial" w:hAnsi="Arial" w:cs="Arial"/>
          <w:sz w:val="24"/>
          <w:szCs w:val="24"/>
        </w:rPr>
      </w:pPr>
    </w:p>
    <w:p w:rsidR="008F5731" w:rsidRPr="00420376" w:rsidRDefault="008F5731" w:rsidP="00420376">
      <w:pPr>
        <w:spacing w:line="240" w:lineRule="auto"/>
        <w:jc w:val="both"/>
        <w:rPr>
          <w:rFonts w:ascii="Arial" w:hAnsi="Arial" w:cs="Arial"/>
          <w:b/>
          <w:sz w:val="24"/>
          <w:szCs w:val="24"/>
          <w:u w:val="single"/>
        </w:rPr>
      </w:pPr>
      <w:r w:rsidRPr="00420376">
        <w:rPr>
          <w:rFonts w:ascii="Arial" w:hAnsi="Arial" w:cs="Arial"/>
          <w:b/>
          <w:sz w:val="24"/>
          <w:szCs w:val="24"/>
          <w:u w:val="single"/>
        </w:rPr>
        <w:lastRenderedPageBreak/>
        <w:t xml:space="preserve">In following authorities Will and Settlement Deeds executed on same day are set aside:- </w:t>
      </w:r>
    </w:p>
    <w:tbl>
      <w:tblPr>
        <w:tblStyle w:val="TableGrid"/>
        <w:tblW w:w="0" w:type="auto"/>
        <w:tblLook w:val="04A0"/>
      </w:tblPr>
      <w:tblGrid>
        <w:gridCol w:w="817"/>
        <w:gridCol w:w="2452"/>
        <w:gridCol w:w="985"/>
        <w:gridCol w:w="1603"/>
        <w:gridCol w:w="3143"/>
      </w:tblGrid>
      <w:tr w:rsidR="008F5731" w:rsidRPr="00420376" w:rsidTr="00CC4003">
        <w:tc>
          <w:tcPr>
            <w:tcW w:w="767" w:type="dxa"/>
          </w:tcPr>
          <w:p w:rsidR="008F5731" w:rsidRPr="00420376" w:rsidRDefault="008F5731" w:rsidP="00420376">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91"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AUTHORITY</w:t>
            </w:r>
          </w:p>
        </w:tc>
        <w:tc>
          <w:tcPr>
            <w:tcW w:w="99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PARA</w:t>
            </w:r>
          </w:p>
          <w:p w:rsidR="008F5731" w:rsidRPr="00420376" w:rsidRDefault="008F5731" w:rsidP="00420376">
            <w:pPr>
              <w:jc w:val="center"/>
              <w:rPr>
                <w:rFonts w:ascii="Arial" w:hAnsi="Arial" w:cs="Arial"/>
                <w:sz w:val="24"/>
                <w:szCs w:val="24"/>
              </w:rPr>
            </w:pPr>
            <w:r w:rsidRPr="00420376">
              <w:rPr>
                <w:rFonts w:ascii="Arial" w:hAnsi="Arial" w:cs="Arial"/>
                <w:sz w:val="24"/>
                <w:szCs w:val="24"/>
              </w:rPr>
              <w:t>NO.</w:t>
            </w:r>
          </w:p>
        </w:tc>
        <w:tc>
          <w:tcPr>
            <w:tcW w:w="1530"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PAGE NO.IN AUTHORITY BOOK</w:t>
            </w:r>
          </w:p>
        </w:tc>
        <w:tc>
          <w:tcPr>
            <w:tcW w:w="3222" w:type="dxa"/>
          </w:tcPr>
          <w:p w:rsidR="008F5731" w:rsidRPr="00420376" w:rsidRDefault="008F5731" w:rsidP="00420376">
            <w:pPr>
              <w:jc w:val="center"/>
              <w:rPr>
                <w:rFonts w:ascii="Arial" w:hAnsi="Arial" w:cs="Arial"/>
                <w:sz w:val="24"/>
                <w:szCs w:val="24"/>
              </w:rPr>
            </w:pPr>
            <w:r w:rsidRPr="00420376">
              <w:rPr>
                <w:rFonts w:ascii="Arial" w:hAnsi="Arial" w:cs="Arial"/>
                <w:sz w:val="24"/>
                <w:szCs w:val="24"/>
              </w:rPr>
              <w:t>REMARKS</w:t>
            </w:r>
          </w:p>
        </w:tc>
      </w:tr>
      <w:tr w:rsidR="008F5731" w:rsidRPr="00420376" w:rsidTr="00CC4003">
        <w:tc>
          <w:tcPr>
            <w:tcW w:w="767" w:type="dxa"/>
          </w:tcPr>
          <w:p w:rsidR="008F5731" w:rsidRPr="00420376" w:rsidRDefault="008F5731" w:rsidP="00420376">
            <w:pPr>
              <w:pStyle w:val="ListParagraph"/>
              <w:numPr>
                <w:ilvl w:val="0"/>
                <w:numId w:val="30"/>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AIR 2009 SC 951 </w:t>
            </w:r>
          </w:p>
        </w:tc>
        <w:tc>
          <w:tcPr>
            <w:tcW w:w="990" w:type="dxa"/>
          </w:tcPr>
          <w:p w:rsidR="008F5731" w:rsidRPr="00420376" w:rsidRDefault="008F5731" w:rsidP="00420376">
            <w:pPr>
              <w:jc w:val="both"/>
              <w:rPr>
                <w:rFonts w:ascii="Arial" w:hAnsi="Arial" w:cs="Arial"/>
                <w:sz w:val="24"/>
                <w:szCs w:val="24"/>
              </w:rPr>
            </w:pP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128</w:t>
            </w:r>
          </w:p>
        </w:tc>
        <w:tc>
          <w:tcPr>
            <w:tcW w:w="3222" w:type="dxa"/>
          </w:tcPr>
          <w:p w:rsidR="008F5731" w:rsidRPr="00420376" w:rsidRDefault="008F5731" w:rsidP="00420376">
            <w:pPr>
              <w:jc w:val="both"/>
              <w:rPr>
                <w:rFonts w:ascii="Arial" w:hAnsi="Arial" w:cs="Arial"/>
                <w:sz w:val="24"/>
                <w:szCs w:val="24"/>
              </w:rPr>
            </w:pPr>
          </w:p>
        </w:tc>
      </w:tr>
      <w:tr w:rsidR="008F5731" w:rsidRPr="00420376" w:rsidTr="00CC4003">
        <w:tc>
          <w:tcPr>
            <w:tcW w:w="767" w:type="dxa"/>
          </w:tcPr>
          <w:p w:rsidR="008F5731" w:rsidRPr="00420376" w:rsidRDefault="008F5731" w:rsidP="00420376">
            <w:pPr>
              <w:pStyle w:val="ListParagraph"/>
              <w:numPr>
                <w:ilvl w:val="0"/>
                <w:numId w:val="30"/>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2009 SAR Civil 277</w:t>
            </w:r>
          </w:p>
        </w:tc>
        <w:tc>
          <w:tcPr>
            <w:tcW w:w="990" w:type="dxa"/>
          </w:tcPr>
          <w:p w:rsidR="008F5731" w:rsidRPr="00420376" w:rsidRDefault="008F5731" w:rsidP="00420376">
            <w:pPr>
              <w:jc w:val="both"/>
              <w:rPr>
                <w:rFonts w:ascii="Arial" w:hAnsi="Arial" w:cs="Arial"/>
                <w:sz w:val="24"/>
                <w:szCs w:val="24"/>
              </w:rPr>
            </w:pP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315</w:t>
            </w:r>
          </w:p>
        </w:tc>
        <w:tc>
          <w:tcPr>
            <w:tcW w:w="3222" w:type="dxa"/>
          </w:tcPr>
          <w:p w:rsidR="008F5731" w:rsidRPr="00420376" w:rsidRDefault="008F5731" w:rsidP="00420376">
            <w:pPr>
              <w:jc w:val="both"/>
              <w:rPr>
                <w:rFonts w:ascii="Arial" w:hAnsi="Arial" w:cs="Arial"/>
                <w:sz w:val="24"/>
                <w:szCs w:val="24"/>
              </w:rPr>
            </w:pPr>
          </w:p>
        </w:tc>
      </w:tr>
      <w:tr w:rsidR="008F5731" w:rsidRPr="00420376" w:rsidTr="00CC4003">
        <w:tc>
          <w:tcPr>
            <w:tcW w:w="767" w:type="dxa"/>
          </w:tcPr>
          <w:p w:rsidR="008F5731" w:rsidRPr="00420376" w:rsidRDefault="008F5731" w:rsidP="00420376">
            <w:pPr>
              <w:pStyle w:val="ListParagraph"/>
              <w:numPr>
                <w:ilvl w:val="0"/>
                <w:numId w:val="30"/>
              </w:numPr>
              <w:jc w:val="both"/>
              <w:rPr>
                <w:rFonts w:ascii="Arial" w:hAnsi="Arial" w:cs="Arial"/>
                <w:sz w:val="24"/>
                <w:szCs w:val="24"/>
              </w:rPr>
            </w:pPr>
          </w:p>
        </w:tc>
        <w:tc>
          <w:tcPr>
            <w:tcW w:w="2491"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 xml:space="preserve">AIR 2007 SC 311 </w:t>
            </w:r>
          </w:p>
        </w:tc>
        <w:tc>
          <w:tcPr>
            <w:tcW w:w="990" w:type="dxa"/>
          </w:tcPr>
          <w:p w:rsidR="008F5731" w:rsidRPr="00420376" w:rsidRDefault="008F5731" w:rsidP="00420376">
            <w:pPr>
              <w:jc w:val="both"/>
              <w:rPr>
                <w:rFonts w:ascii="Arial" w:hAnsi="Arial" w:cs="Arial"/>
                <w:sz w:val="24"/>
                <w:szCs w:val="24"/>
              </w:rPr>
            </w:pPr>
          </w:p>
        </w:tc>
        <w:tc>
          <w:tcPr>
            <w:tcW w:w="1530" w:type="dxa"/>
          </w:tcPr>
          <w:p w:rsidR="008F5731" w:rsidRPr="00420376" w:rsidRDefault="008F5731" w:rsidP="00420376">
            <w:pPr>
              <w:jc w:val="both"/>
              <w:rPr>
                <w:rFonts w:ascii="Arial" w:hAnsi="Arial" w:cs="Arial"/>
                <w:sz w:val="24"/>
                <w:szCs w:val="24"/>
              </w:rPr>
            </w:pPr>
            <w:r w:rsidRPr="00420376">
              <w:rPr>
                <w:rFonts w:ascii="Arial" w:hAnsi="Arial" w:cs="Arial"/>
                <w:sz w:val="24"/>
                <w:szCs w:val="24"/>
              </w:rPr>
              <w:t>257</w:t>
            </w:r>
          </w:p>
        </w:tc>
        <w:tc>
          <w:tcPr>
            <w:tcW w:w="3222" w:type="dxa"/>
          </w:tcPr>
          <w:p w:rsidR="008F5731" w:rsidRPr="00420376" w:rsidRDefault="008F5731" w:rsidP="00420376">
            <w:pPr>
              <w:jc w:val="both"/>
              <w:rPr>
                <w:rFonts w:ascii="Arial" w:hAnsi="Arial" w:cs="Arial"/>
                <w:sz w:val="24"/>
                <w:szCs w:val="24"/>
              </w:rPr>
            </w:pPr>
          </w:p>
        </w:tc>
      </w:tr>
    </w:tbl>
    <w:p w:rsidR="008F5731" w:rsidRPr="00420376" w:rsidRDefault="008F5731" w:rsidP="00420376">
      <w:pPr>
        <w:spacing w:line="240" w:lineRule="auto"/>
        <w:jc w:val="both"/>
        <w:rPr>
          <w:rFonts w:ascii="Arial" w:hAnsi="Arial" w:cs="Arial"/>
          <w:sz w:val="24"/>
          <w:szCs w:val="24"/>
        </w:rPr>
      </w:pPr>
    </w:p>
    <w:p w:rsidR="00EE5841" w:rsidRPr="00947FBD" w:rsidRDefault="00EE5841" w:rsidP="00947FBD">
      <w:pPr>
        <w:spacing w:line="360" w:lineRule="auto"/>
        <w:jc w:val="both"/>
        <w:rPr>
          <w:rFonts w:ascii="Arial" w:hAnsi="Arial" w:cs="Arial"/>
          <w:b/>
          <w:sz w:val="24"/>
          <w:szCs w:val="24"/>
          <w:u w:val="single"/>
        </w:rPr>
      </w:pPr>
      <w:r w:rsidRPr="00947FBD">
        <w:rPr>
          <w:rFonts w:ascii="Arial" w:hAnsi="Arial" w:cs="Arial"/>
          <w:b/>
          <w:sz w:val="24"/>
          <w:szCs w:val="24"/>
          <w:u w:val="single"/>
        </w:rPr>
        <w:t xml:space="preserve">Subsequent purchasers during pendency of suit need not be </w:t>
      </w:r>
      <w:proofErr w:type="spellStart"/>
      <w:r w:rsidRPr="00947FBD">
        <w:rPr>
          <w:rFonts w:ascii="Arial" w:hAnsi="Arial" w:cs="Arial"/>
          <w:b/>
          <w:sz w:val="24"/>
          <w:szCs w:val="24"/>
          <w:u w:val="single"/>
        </w:rPr>
        <w:t>impleaded</w:t>
      </w:r>
      <w:proofErr w:type="spellEnd"/>
      <w:r w:rsidRPr="00947FBD">
        <w:rPr>
          <w:rFonts w:ascii="Arial" w:hAnsi="Arial" w:cs="Arial"/>
          <w:b/>
          <w:sz w:val="24"/>
          <w:szCs w:val="24"/>
          <w:u w:val="single"/>
        </w:rPr>
        <w:t xml:space="preserve"> </w:t>
      </w:r>
    </w:p>
    <w:tbl>
      <w:tblPr>
        <w:tblStyle w:val="TableGrid"/>
        <w:tblW w:w="0" w:type="auto"/>
        <w:tblLook w:val="04A0"/>
      </w:tblPr>
      <w:tblGrid>
        <w:gridCol w:w="817"/>
        <w:gridCol w:w="2452"/>
        <w:gridCol w:w="985"/>
        <w:gridCol w:w="1603"/>
        <w:gridCol w:w="3143"/>
      </w:tblGrid>
      <w:tr w:rsidR="00947FBD" w:rsidRPr="00420376" w:rsidTr="00947FBD">
        <w:tc>
          <w:tcPr>
            <w:tcW w:w="817" w:type="dxa"/>
          </w:tcPr>
          <w:p w:rsidR="00947FBD" w:rsidRPr="00420376" w:rsidRDefault="00947FBD" w:rsidP="00561951">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52" w:type="dxa"/>
          </w:tcPr>
          <w:p w:rsidR="00947FBD" w:rsidRPr="00420376" w:rsidRDefault="00947FBD" w:rsidP="00561951">
            <w:pPr>
              <w:jc w:val="center"/>
              <w:rPr>
                <w:rFonts w:ascii="Arial" w:hAnsi="Arial" w:cs="Arial"/>
                <w:sz w:val="24"/>
                <w:szCs w:val="24"/>
              </w:rPr>
            </w:pPr>
            <w:r w:rsidRPr="00420376">
              <w:rPr>
                <w:rFonts w:ascii="Arial" w:hAnsi="Arial" w:cs="Arial"/>
                <w:sz w:val="24"/>
                <w:szCs w:val="24"/>
              </w:rPr>
              <w:t>AUTHORITY</w:t>
            </w:r>
          </w:p>
        </w:tc>
        <w:tc>
          <w:tcPr>
            <w:tcW w:w="985" w:type="dxa"/>
          </w:tcPr>
          <w:p w:rsidR="00947FBD" w:rsidRPr="00420376" w:rsidRDefault="00947FBD" w:rsidP="00561951">
            <w:pPr>
              <w:jc w:val="center"/>
              <w:rPr>
                <w:rFonts w:ascii="Arial" w:hAnsi="Arial" w:cs="Arial"/>
                <w:sz w:val="24"/>
                <w:szCs w:val="24"/>
              </w:rPr>
            </w:pPr>
            <w:r w:rsidRPr="00420376">
              <w:rPr>
                <w:rFonts w:ascii="Arial" w:hAnsi="Arial" w:cs="Arial"/>
                <w:sz w:val="24"/>
                <w:szCs w:val="24"/>
              </w:rPr>
              <w:t>PARA</w:t>
            </w:r>
          </w:p>
          <w:p w:rsidR="00947FBD" w:rsidRPr="00420376" w:rsidRDefault="00947FBD" w:rsidP="00561951">
            <w:pPr>
              <w:jc w:val="center"/>
              <w:rPr>
                <w:rFonts w:ascii="Arial" w:hAnsi="Arial" w:cs="Arial"/>
                <w:sz w:val="24"/>
                <w:szCs w:val="24"/>
              </w:rPr>
            </w:pPr>
            <w:r w:rsidRPr="00420376">
              <w:rPr>
                <w:rFonts w:ascii="Arial" w:hAnsi="Arial" w:cs="Arial"/>
                <w:sz w:val="24"/>
                <w:szCs w:val="24"/>
              </w:rPr>
              <w:t>NO.</w:t>
            </w:r>
          </w:p>
        </w:tc>
        <w:tc>
          <w:tcPr>
            <w:tcW w:w="1603" w:type="dxa"/>
          </w:tcPr>
          <w:p w:rsidR="00947FBD" w:rsidRPr="00420376" w:rsidRDefault="00947FBD" w:rsidP="00561951">
            <w:pPr>
              <w:jc w:val="center"/>
              <w:rPr>
                <w:rFonts w:ascii="Arial" w:hAnsi="Arial" w:cs="Arial"/>
                <w:sz w:val="24"/>
                <w:szCs w:val="24"/>
              </w:rPr>
            </w:pPr>
            <w:r w:rsidRPr="00420376">
              <w:rPr>
                <w:rFonts w:ascii="Arial" w:hAnsi="Arial" w:cs="Arial"/>
                <w:sz w:val="24"/>
                <w:szCs w:val="24"/>
              </w:rPr>
              <w:t>PAGE NO.IN AUTHORITY BOOK</w:t>
            </w:r>
          </w:p>
        </w:tc>
        <w:tc>
          <w:tcPr>
            <w:tcW w:w="3143" w:type="dxa"/>
          </w:tcPr>
          <w:p w:rsidR="00947FBD" w:rsidRPr="00420376" w:rsidRDefault="00947FBD" w:rsidP="00561951">
            <w:pPr>
              <w:jc w:val="center"/>
              <w:rPr>
                <w:rFonts w:ascii="Arial" w:hAnsi="Arial" w:cs="Arial"/>
                <w:sz w:val="24"/>
                <w:szCs w:val="24"/>
              </w:rPr>
            </w:pPr>
            <w:r w:rsidRPr="00420376">
              <w:rPr>
                <w:rFonts w:ascii="Arial" w:hAnsi="Arial" w:cs="Arial"/>
                <w:sz w:val="24"/>
                <w:szCs w:val="24"/>
              </w:rPr>
              <w:t>REMARKS</w:t>
            </w:r>
          </w:p>
        </w:tc>
      </w:tr>
      <w:tr w:rsidR="00947FBD" w:rsidRPr="00420376" w:rsidTr="00947FBD">
        <w:tc>
          <w:tcPr>
            <w:tcW w:w="817" w:type="dxa"/>
          </w:tcPr>
          <w:p w:rsidR="00947FBD" w:rsidRPr="00420376" w:rsidRDefault="00947FBD" w:rsidP="00947FBD">
            <w:pPr>
              <w:pStyle w:val="ListParagraph"/>
              <w:numPr>
                <w:ilvl w:val="0"/>
                <w:numId w:val="33"/>
              </w:numPr>
              <w:jc w:val="both"/>
              <w:rPr>
                <w:rFonts w:ascii="Arial" w:hAnsi="Arial" w:cs="Arial"/>
                <w:sz w:val="24"/>
                <w:szCs w:val="24"/>
              </w:rPr>
            </w:pPr>
          </w:p>
        </w:tc>
        <w:tc>
          <w:tcPr>
            <w:tcW w:w="2452" w:type="dxa"/>
          </w:tcPr>
          <w:p w:rsidR="00947FBD" w:rsidRPr="00420376" w:rsidRDefault="00947FBD" w:rsidP="00561951">
            <w:pPr>
              <w:jc w:val="both"/>
              <w:rPr>
                <w:rFonts w:ascii="Arial" w:hAnsi="Arial" w:cs="Arial"/>
                <w:sz w:val="24"/>
                <w:szCs w:val="24"/>
              </w:rPr>
            </w:pPr>
            <w:r>
              <w:rPr>
                <w:rFonts w:ascii="Arial" w:hAnsi="Arial" w:cs="Arial"/>
                <w:sz w:val="24"/>
                <w:szCs w:val="24"/>
              </w:rPr>
              <w:t>1996 7(Supreme) 210</w:t>
            </w:r>
          </w:p>
        </w:tc>
        <w:tc>
          <w:tcPr>
            <w:tcW w:w="985" w:type="dxa"/>
          </w:tcPr>
          <w:p w:rsidR="00947FBD" w:rsidRPr="00420376" w:rsidRDefault="00947FBD" w:rsidP="00561951">
            <w:pPr>
              <w:jc w:val="both"/>
              <w:rPr>
                <w:rFonts w:ascii="Arial" w:hAnsi="Arial" w:cs="Arial"/>
                <w:sz w:val="24"/>
                <w:szCs w:val="24"/>
              </w:rPr>
            </w:pPr>
          </w:p>
        </w:tc>
        <w:tc>
          <w:tcPr>
            <w:tcW w:w="1603" w:type="dxa"/>
          </w:tcPr>
          <w:p w:rsidR="00947FBD" w:rsidRPr="00420376" w:rsidRDefault="00947FBD" w:rsidP="00561951">
            <w:pPr>
              <w:jc w:val="both"/>
              <w:rPr>
                <w:rFonts w:ascii="Arial" w:hAnsi="Arial" w:cs="Arial"/>
                <w:sz w:val="24"/>
                <w:szCs w:val="24"/>
              </w:rPr>
            </w:pPr>
            <w:r>
              <w:rPr>
                <w:rFonts w:ascii="Arial" w:hAnsi="Arial" w:cs="Arial"/>
                <w:sz w:val="24"/>
                <w:szCs w:val="24"/>
              </w:rPr>
              <w:t>354</w:t>
            </w:r>
          </w:p>
        </w:tc>
        <w:tc>
          <w:tcPr>
            <w:tcW w:w="3143" w:type="dxa"/>
          </w:tcPr>
          <w:p w:rsidR="00947FBD" w:rsidRPr="00420376" w:rsidRDefault="00947FBD" w:rsidP="00561951">
            <w:pPr>
              <w:jc w:val="both"/>
              <w:rPr>
                <w:rFonts w:ascii="Arial" w:hAnsi="Arial" w:cs="Arial"/>
                <w:sz w:val="24"/>
                <w:szCs w:val="24"/>
              </w:rPr>
            </w:pPr>
            <w:proofErr w:type="spellStart"/>
            <w:r>
              <w:rPr>
                <w:rFonts w:ascii="Arial" w:hAnsi="Arial" w:cs="Arial"/>
                <w:sz w:val="24"/>
                <w:szCs w:val="24"/>
              </w:rPr>
              <w:t>Lis</w:t>
            </w:r>
            <w:proofErr w:type="spellEnd"/>
            <w:r>
              <w:rPr>
                <w:rFonts w:ascii="Arial" w:hAnsi="Arial" w:cs="Arial"/>
                <w:sz w:val="24"/>
                <w:szCs w:val="24"/>
              </w:rPr>
              <w:t xml:space="preserve">-pendency purchaser need not be </w:t>
            </w:r>
            <w:proofErr w:type="spellStart"/>
            <w:r>
              <w:rPr>
                <w:rFonts w:ascii="Arial" w:hAnsi="Arial" w:cs="Arial"/>
                <w:sz w:val="24"/>
                <w:szCs w:val="24"/>
              </w:rPr>
              <w:t>impleaded</w:t>
            </w:r>
            <w:proofErr w:type="spellEnd"/>
            <w:r>
              <w:rPr>
                <w:rFonts w:ascii="Arial" w:hAnsi="Arial" w:cs="Arial"/>
                <w:sz w:val="24"/>
                <w:szCs w:val="24"/>
              </w:rPr>
              <w:t xml:space="preserve"> as per section 52 of TP ACT</w:t>
            </w:r>
          </w:p>
        </w:tc>
      </w:tr>
    </w:tbl>
    <w:p w:rsidR="00D47B3A" w:rsidRDefault="00D47B3A" w:rsidP="009A062B">
      <w:pPr>
        <w:pStyle w:val="ListParagraph"/>
        <w:spacing w:line="360" w:lineRule="auto"/>
        <w:ind w:left="360"/>
        <w:jc w:val="both"/>
        <w:rPr>
          <w:rFonts w:ascii="Arial" w:hAnsi="Arial" w:cs="Arial"/>
          <w:sz w:val="24"/>
          <w:szCs w:val="24"/>
        </w:rPr>
      </w:pPr>
    </w:p>
    <w:p w:rsidR="00D47B3A" w:rsidRPr="00D47B3A" w:rsidRDefault="00D47B3A" w:rsidP="00D47B3A">
      <w:pPr>
        <w:spacing w:line="360" w:lineRule="auto"/>
        <w:jc w:val="both"/>
        <w:rPr>
          <w:rFonts w:ascii="Arial" w:hAnsi="Arial" w:cs="Arial"/>
          <w:b/>
          <w:sz w:val="24"/>
          <w:szCs w:val="24"/>
          <w:u w:val="single"/>
        </w:rPr>
      </w:pPr>
      <w:r w:rsidRPr="00D47B3A">
        <w:rPr>
          <w:rFonts w:ascii="Arial" w:hAnsi="Arial" w:cs="Arial"/>
          <w:b/>
          <w:sz w:val="24"/>
          <w:szCs w:val="24"/>
          <w:u w:val="single"/>
        </w:rPr>
        <w:t xml:space="preserve">Joint possession of co -owner- deemed possession </w:t>
      </w:r>
    </w:p>
    <w:tbl>
      <w:tblPr>
        <w:tblStyle w:val="TableGrid"/>
        <w:tblW w:w="0" w:type="auto"/>
        <w:tblLook w:val="04A0"/>
      </w:tblPr>
      <w:tblGrid>
        <w:gridCol w:w="817"/>
        <w:gridCol w:w="2452"/>
        <w:gridCol w:w="985"/>
        <w:gridCol w:w="1603"/>
        <w:gridCol w:w="3143"/>
      </w:tblGrid>
      <w:tr w:rsidR="00D47B3A" w:rsidRPr="00420376" w:rsidTr="00561951">
        <w:tc>
          <w:tcPr>
            <w:tcW w:w="817" w:type="dxa"/>
          </w:tcPr>
          <w:p w:rsidR="00D47B3A" w:rsidRPr="00420376" w:rsidRDefault="00D47B3A" w:rsidP="00561951">
            <w:pPr>
              <w:jc w:val="center"/>
              <w:rPr>
                <w:rFonts w:ascii="Arial" w:hAnsi="Arial" w:cs="Arial"/>
                <w:sz w:val="24"/>
                <w:szCs w:val="24"/>
              </w:rPr>
            </w:pPr>
            <w:proofErr w:type="spellStart"/>
            <w:r w:rsidRPr="00420376">
              <w:rPr>
                <w:rFonts w:ascii="Arial" w:hAnsi="Arial" w:cs="Arial"/>
                <w:sz w:val="24"/>
                <w:szCs w:val="24"/>
              </w:rPr>
              <w:t>S.No</w:t>
            </w:r>
            <w:proofErr w:type="spellEnd"/>
            <w:r w:rsidRPr="00420376">
              <w:rPr>
                <w:rFonts w:ascii="Arial" w:hAnsi="Arial" w:cs="Arial"/>
                <w:sz w:val="24"/>
                <w:szCs w:val="24"/>
              </w:rPr>
              <w:t>.</w:t>
            </w:r>
          </w:p>
        </w:tc>
        <w:tc>
          <w:tcPr>
            <w:tcW w:w="2452" w:type="dxa"/>
          </w:tcPr>
          <w:p w:rsidR="00D47B3A" w:rsidRPr="00420376" w:rsidRDefault="00D47B3A" w:rsidP="00561951">
            <w:pPr>
              <w:jc w:val="center"/>
              <w:rPr>
                <w:rFonts w:ascii="Arial" w:hAnsi="Arial" w:cs="Arial"/>
                <w:sz w:val="24"/>
                <w:szCs w:val="24"/>
              </w:rPr>
            </w:pPr>
            <w:r w:rsidRPr="00420376">
              <w:rPr>
                <w:rFonts w:ascii="Arial" w:hAnsi="Arial" w:cs="Arial"/>
                <w:sz w:val="24"/>
                <w:szCs w:val="24"/>
              </w:rPr>
              <w:t>AUTHORITY</w:t>
            </w:r>
          </w:p>
        </w:tc>
        <w:tc>
          <w:tcPr>
            <w:tcW w:w="985" w:type="dxa"/>
          </w:tcPr>
          <w:p w:rsidR="00D47B3A" w:rsidRPr="00420376" w:rsidRDefault="00D47B3A" w:rsidP="00561951">
            <w:pPr>
              <w:jc w:val="center"/>
              <w:rPr>
                <w:rFonts w:ascii="Arial" w:hAnsi="Arial" w:cs="Arial"/>
                <w:sz w:val="24"/>
                <w:szCs w:val="24"/>
              </w:rPr>
            </w:pPr>
            <w:r w:rsidRPr="00420376">
              <w:rPr>
                <w:rFonts w:ascii="Arial" w:hAnsi="Arial" w:cs="Arial"/>
                <w:sz w:val="24"/>
                <w:szCs w:val="24"/>
              </w:rPr>
              <w:t>PARA</w:t>
            </w:r>
          </w:p>
          <w:p w:rsidR="00D47B3A" w:rsidRPr="00420376" w:rsidRDefault="00D47B3A" w:rsidP="00561951">
            <w:pPr>
              <w:jc w:val="center"/>
              <w:rPr>
                <w:rFonts w:ascii="Arial" w:hAnsi="Arial" w:cs="Arial"/>
                <w:sz w:val="24"/>
                <w:szCs w:val="24"/>
              </w:rPr>
            </w:pPr>
            <w:r w:rsidRPr="00420376">
              <w:rPr>
                <w:rFonts w:ascii="Arial" w:hAnsi="Arial" w:cs="Arial"/>
                <w:sz w:val="24"/>
                <w:szCs w:val="24"/>
              </w:rPr>
              <w:t>NO.</w:t>
            </w:r>
          </w:p>
        </w:tc>
        <w:tc>
          <w:tcPr>
            <w:tcW w:w="1603" w:type="dxa"/>
          </w:tcPr>
          <w:p w:rsidR="00D47B3A" w:rsidRPr="00420376" w:rsidRDefault="00D47B3A" w:rsidP="00561951">
            <w:pPr>
              <w:jc w:val="center"/>
              <w:rPr>
                <w:rFonts w:ascii="Arial" w:hAnsi="Arial" w:cs="Arial"/>
                <w:sz w:val="24"/>
                <w:szCs w:val="24"/>
              </w:rPr>
            </w:pPr>
            <w:r w:rsidRPr="00420376">
              <w:rPr>
                <w:rFonts w:ascii="Arial" w:hAnsi="Arial" w:cs="Arial"/>
                <w:sz w:val="24"/>
                <w:szCs w:val="24"/>
              </w:rPr>
              <w:t>PAGE NO.IN AUTHORITY BOOK</w:t>
            </w:r>
          </w:p>
        </w:tc>
        <w:tc>
          <w:tcPr>
            <w:tcW w:w="3143" w:type="dxa"/>
          </w:tcPr>
          <w:p w:rsidR="00D47B3A" w:rsidRPr="00420376" w:rsidRDefault="00D47B3A" w:rsidP="00561951">
            <w:pPr>
              <w:jc w:val="center"/>
              <w:rPr>
                <w:rFonts w:ascii="Arial" w:hAnsi="Arial" w:cs="Arial"/>
                <w:sz w:val="24"/>
                <w:szCs w:val="24"/>
              </w:rPr>
            </w:pPr>
            <w:r w:rsidRPr="00420376">
              <w:rPr>
                <w:rFonts w:ascii="Arial" w:hAnsi="Arial" w:cs="Arial"/>
                <w:sz w:val="24"/>
                <w:szCs w:val="24"/>
              </w:rPr>
              <w:t>REMARKS</w:t>
            </w:r>
          </w:p>
        </w:tc>
      </w:tr>
      <w:tr w:rsidR="00D47B3A" w:rsidRPr="00420376" w:rsidTr="00561951">
        <w:tc>
          <w:tcPr>
            <w:tcW w:w="817" w:type="dxa"/>
          </w:tcPr>
          <w:p w:rsidR="00D47B3A" w:rsidRPr="00420376" w:rsidRDefault="00D47B3A" w:rsidP="00D47B3A">
            <w:pPr>
              <w:pStyle w:val="ListParagraph"/>
              <w:numPr>
                <w:ilvl w:val="0"/>
                <w:numId w:val="34"/>
              </w:numPr>
              <w:jc w:val="both"/>
              <w:rPr>
                <w:rFonts w:ascii="Arial" w:hAnsi="Arial" w:cs="Arial"/>
                <w:sz w:val="24"/>
                <w:szCs w:val="24"/>
              </w:rPr>
            </w:pPr>
          </w:p>
        </w:tc>
        <w:tc>
          <w:tcPr>
            <w:tcW w:w="2452" w:type="dxa"/>
          </w:tcPr>
          <w:p w:rsidR="00D47B3A" w:rsidRPr="00420376" w:rsidRDefault="00D47B3A" w:rsidP="00561951">
            <w:pPr>
              <w:jc w:val="both"/>
              <w:rPr>
                <w:rFonts w:ascii="Arial" w:hAnsi="Arial" w:cs="Arial"/>
                <w:sz w:val="24"/>
                <w:szCs w:val="24"/>
              </w:rPr>
            </w:pPr>
            <w:r>
              <w:rPr>
                <w:rFonts w:ascii="Arial" w:hAnsi="Arial" w:cs="Arial"/>
                <w:sz w:val="24"/>
                <w:szCs w:val="24"/>
              </w:rPr>
              <w:t>AIR 1978 Supreme Court 1607</w:t>
            </w:r>
          </w:p>
        </w:tc>
        <w:tc>
          <w:tcPr>
            <w:tcW w:w="985" w:type="dxa"/>
          </w:tcPr>
          <w:p w:rsidR="00D47B3A" w:rsidRPr="00420376" w:rsidRDefault="00D47B3A" w:rsidP="00561951">
            <w:pPr>
              <w:jc w:val="both"/>
              <w:rPr>
                <w:rFonts w:ascii="Arial" w:hAnsi="Arial" w:cs="Arial"/>
                <w:sz w:val="24"/>
                <w:szCs w:val="24"/>
              </w:rPr>
            </w:pPr>
          </w:p>
        </w:tc>
        <w:tc>
          <w:tcPr>
            <w:tcW w:w="1603" w:type="dxa"/>
          </w:tcPr>
          <w:p w:rsidR="00D47B3A" w:rsidRPr="00420376" w:rsidRDefault="00D47B3A" w:rsidP="00B85A0C">
            <w:pPr>
              <w:jc w:val="center"/>
              <w:rPr>
                <w:rFonts w:ascii="Arial" w:hAnsi="Arial" w:cs="Arial"/>
                <w:sz w:val="24"/>
                <w:szCs w:val="24"/>
              </w:rPr>
            </w:pPr>
            <w:r>
              <w:rPr>
                <w:rFonts w:ascii="Arial" w:hAnsi="Arial" w:cs="Arial"/>
                <w:sz w:val="24"/>
                <w:szCs w:val="24"/>
              </w:rPr>
              <w:t>349</w:t>
            </w:r>
          </w:p>
        </w:tc>
        <w:tc>
          <w:tcPr>
            <w:tcW w:w="3143" w:type="dxa"/>
          </w:tcPr>
          <w:p w:rsidR="00D47B3A" w:rsidRPr="00420376" w:rsidRDefault="00D47B3A" w:rsidP="00561951">
            <w:pPr>
              <w:jc w:val="both"/>
              <w:rPr>
                <w:rFonts w:ascii="Arial" w:hAnsi="Arial" w:cs="Arial"/>
                <w:sz w:val="24"/>
                <w:szCs w:val="24"/>
              </w:rPr>
            </w:pPr>
            <w:r>
              <w:rPr>
                <w:rFonts w:ascii="Arial" w:hAnsi="Arial" w:cs="Arial"/>
                <w:sz w:val="24"/>
                <w:szCs w:val="24"/>
              </w:rPr>
              <w:t xml:space="preserve">Plaintiff alleging joint possession - Court fee is payable under section 37 (2) </w:t>
            </w:r>
          </w:p>
        </w:tc>
      </w:tr>
      <w:tr w:rsidR="00D47B3A" w:rsidRPr="00420376" w:rsidTr="00561951">
        <w:tc>
          <w:tcPr>
            <w:tcW w:w="817" w:type="dxa"/>
          </w:tcPr>
          <w:p w:rsidR="00D47B3A" w:rsidRPr="00420376" w:rsidRDefault="00D47B3A" w:rsidP="00D47B3A">
            <w:pPr>
              <w:pStyle w:val="ListParagraph"/>
              <w:numPr>
                <w:ilvl w:val="0"/>
                <w:numId w:val="34"/>
              </w:numPr>
              <w:jc w:val="both"/>
              <w:rPr>
                <w:rFonts w:ascii="Arial" w:hAnsi="Arial" w:cs="Arial"/>
                <w:sz w:val="24"/>
                <w:szCs w:val="24"/>
              </w:rPr>
            </w:pPr>
          </w:p>
        </w:tc>
        <w:tc>
          <w:tcPr>
            <w:tcW w:w="2452" w:type="dxa"/>
          </w:tcPr>
          <w:p w:rsidR="00D47B3A" w:rsidRDefault="00D47B3A" w:rsidP="00561951">
            <w:pPr>
              <w:jc w:val="both"/>
              <w:rPr>
                <w:rFonts w:ascii="Arial" w:hAnsi="Arial" w:cs="Arial"/>
                <w:sz w:val="24"/>
                <w:szCs w:val="24"/>
              </w:rPr>
            </w:pPr>
            <w:r>
              <w:rPr>
                <w:rFonts w:ascii="Arial" w:hAnsi="Arial" w:cs="Arial"/>
                <w:sz w:val="24"/>
                <w:szCs w:val="24"/>
              </w:rPr>
              <w:t>2011 2MWN Civil 99</w:t>
            </w:r>
          </w:p>
        </w:tc>
        <w:tc>
          <w:tcPr>
            <w:tcW w:w="985" w:type="dxa"/>
          </w:tcPr>
          <w:p w:rsidR="00D47B3A" w:rsidRPr="00420376" w:rsidRDefault="00D47B3A" w:rsidP="00561951">
            <w:pPr>
              <w:jc w:val="both"/>
              <w:rPr>
                <w:rFonts w:ascii="Arial" w:hAnsi="Arial" w:cs="Arial"/>
                <w:sz w:val="24"/>
                <w:szCs w:val="24"/>
              </w:rPr>
            </w:pPr>
          </w:p>
        </w:tc>
        <w:tc>
          <w:tcPr>
            <w:tcW w:w="1603" w:type="dxa"/>
          </w:tcPr>
          <w:p w:rsidR="00D47B3A" w:rsidRDefault="00D47B3A" w:rsidP="00561951">
            <w:pPr>
              <w:jc w:val="both"/>
              <w:rPr>
                <w:rFonts w:ascii="Arial" w:hAnsi="Arial" w:cs="Arial"/>
                <w:sz w:val="24"/>
                <w:szCs w:val="24"/>
              </w:rPr>
            </w:pPr>
            <w:r>
              <w:rPr>
                <w:rFonts w:ascii="Arial" w:hAnsi="Arial" w:cs="Arial"/>
                <w:sz w:val="24"/>
                <w:szCs w:val="24"/>
              </w:rPr>
              <w:t>337</w:t>
            </w:r>
          </w:p>
        </w:tc>
        <w:tc>
          <w:tcPr>
            <w:tcW w:w="3143" w:type="dxa"/>
          </w:tcPr>
          <w:p w:rsidR="00D47B3A" w:rsidRDefault="00D47B3A" w:rsidP="00561951">
            <w:pPr>
              <w:jc w:val="both"/>
              <w:rPr>
                <w:rFonts w:ascii="Arial" w:hAnsi="Arial" w:cs="Arial"/>
                <w:sz w:val="24"/>
                <w:szCs w:val="24"/>
              </w:rPr>
            </w:pPr>
            <w:r>
              <w:rPr>
                <w:rFonts w:ascii="Arial" w:hAnsi="Arial" w:cs="Arial"/>
                <w:sz w:val="24"/>
                <w:szCs w:val="24"/>
              </w:rPr>
              <w:t xml:space="preserve">Possession by one co-owner tantamount to possession </w:t>
            </w:r>
            <w:proofErr w:type="gramStart"/>
            <w:r>
              <w:rPr>
                <w:rFonts w:ascii="Arial" w:hAnsi="Arial" w:cs="Arial"/>
                <w:sz w:val="24"/>
                <w:szCs w:val="24"/>
              </w:rPr>
              <w:t>by  another</w:t>
            </w:r>
            <w:proofErr w:type="gramEnd"/>
            <w:r>
              <w:rPr>
                <w:rFonts w:ascii="Arial" w:hAnsi="Arial" w:cs="Arial"/>
                <w:sz w:val="24"/>
                <w:szCs w:val="24"/>
              </w:rPr>
              <w:t xml:space="preserve"> co-owner.</w:t>
            </w:r>
          </w:p>
        </w:tc>
      </w:tr>
    </w:tbl>
    <w:p w:rsidR="00A62787" w:rsidRDefault="00A62787" w:rsidP="00D6061A">
      <w:pPr>
        <w:rPr>
          <w:rFonts w:ascii="Arial" w:hAnsi="Arial" w:cs="Arial"/>
          <w:sz w:val="24"/>
          <w:szCs w:val="24"/>
        </w:rPr>
      </w:pPr>
    </w:p>
    <w:sectPr w:rsidR="00A62787" w:rsidSect="00420376">
      <w:pgSz w:w="12240" w:h="20160" w:code="5"/>
      <w:pgMar w:top="1728" w:right="1728" w:bottom="1728" w:left="172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922B7"/>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nsid w:val="0F7373AE"/>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140405E8"/>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nsid w:val="16E801E2"/>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19F209E6"/>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nsid w:val="1B1415A7"/>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1CA63BA8"/>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nsid w:val="1E9A1EAC"/>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nsid w:val="30FB4B43"/>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334E6296"/>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35843B94"/>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nsid w:val="37AD228C"/>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nsid w:val="38793949"/>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nsid w:val="3A580F06"/>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418019B1"/>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nsid w:val="41F10270"/>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nsid w:val="42B60588"/>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nsid w:val="443E3653"/>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49AB5B14"/>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nsid w:val="4A8633DE"/>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nsid w:val="4D092156"/>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nsid w:val="4FAB1AA2"/>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nsid w:val="4FC62D92"/>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nsid w:val="514C0516"/>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nsid w:val="5154595B"/>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nsid w:val="537574DD"/>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nsid w:val="56DA3E19"/>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nsid w:val="57FC3558"/>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nsid w:val="5E3A2A51"/>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nsid w:val="6A34157C"/>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nsid w:val="6B6B2BB8"/>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1">
    <w:nsid w:val="6D8142D5"/>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nsid w:val="72CE0CE2"/>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3">
    <w:nsid w:val="7B4A2C1F"/>
    <w:multiLevelType w:val="hybridMultilevel"/>
    <w:tmpl w:val="A4501C1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6"/>
  </w:num>
  <w:num w:numId="2">
    <w:abstractNumId w:val="30"/>
  </w:num>
  <w:num w:numId="3">
    <w:abstractNumId w:val="20"/>
  </w:num>
  <w:num w:numId="4">
    <w:abstractNumId w:val="3"/>
  </w:num>
  <w:num w:numId="5">
    <w:abstractNumId w:val="28"/>
  </w:num>
  <w:num w:numId="6">
    <w:abstractNumId w:val="5"/>
  </w:num>
  <w:num w:numId="7">
    <w:abstractNumId w:val="27"/>
  </w:num>
  <w:num w:numId="8">
    <w:abstractNumId w:val="12"/>
  </w:num>
  <w:num w:numId="9">
    <w:abstractNumId w:val="22"/>
  </w:num>
  <w:num w:numId="10">
    <w:abstractNumId w:val="31"/>
  </w:num>
  <w:num w:numId="11">
    <w:abstractNumId w:val="4"/>
  </w:num>
  <w:num w:numId="12">
    <w:abstractNumId w:val="29"/>
  </w:num>
  <w:num w:numId="13">
    <w:abstractNumId w:val="33"/>
  </w:num>
  <w:num w:numId="14">
    <w:abstractNumId w:val="21"/>
  </w:num>
  <w:num w:numId="15">
    <w:abstractNumId w:val="32"/>
  </w:num>
  <w:num w:numId="16">
    <w:abstractNumId w:val="23"/>
  </w:num>
  <w:num w:numId="17">
    <w:abstractNumId w:val="11"/>
  </w:num>
  <w:num w:numId="18">
    <w:abstractNumId w:val="2"/>
  </w:num>
  <w:num w:numId="19">
    <w:abstractNumId w:val="10"/>
  </w:num>
  <w:num w:numId="20">
    <w:abstractNumId w:val="24"/>
  </w:num>
  <w:num w:numId="21">
    <w:abstractNumId w:val="13"/>
  </w:num>
  <w:num w:numId="22">
    <w:abstractNumId w:val="0"/>
  </w:num>
  <w:num w:numId="23">
    <w:abstractNumId w:val="18"/>
  </w:num>
  <w:num w:numId="24">
    <w:abstractNumId w:val="7"/>
  </w:num>
  <w:num w:numId="25">
    <w:abstractNumId w:val="26"/>
  </w:num>
  <w:num w:numId="26">
    <w:abstractNumId w:val="8"/>
  </w:num>
  <w:num w:numId="27">
    <w:abstractNumId w:val="17"/>
  </w:num>
  <w:num w:numId="28">
    <w:abstractNumId w:val="6"/>
  </w:num>
  <w:num w:numId="29">
    <w:abstractNumId w:val="9"/>
  </w:num>
  <w:num w:numId="30">
    <w:abstractNumId w:val="14"/>
  </w:num>
  <w:num w:numId="31">
    <w:abstractNumId w:val="1"/>
  </w:num>
  <w:num w:numId="32">
    <w:abstractNumId w:val="15"/>
  </w:num>
  <w:num w:numId="33">
    <w:abstractNumId w:val="25"/>
  </w:num>
  <w:num w:numId="34">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853184"/>
    <w:rsid w:val="00044E77"/>
    <w:rsid w:val="00076FB5"/>
    <w:rsid w:val="000E0A69"/>
    <w:rsid w:val="000E6125"/>
    <w:rsid w:val="00101D12"/>
    <w:rsid w:val="001223E9"/>
    <w:rsid w:val="001277AC"/>
    <w:rsid w:val="00145160"/>
    <w:rsid w:val="0016553A"/>
    <w:rsid w:val="001701C0"/>
    <w:rsid w:val="0018344B"/>
    <w:rsid w:val="00185278"/>
    <w:rsid w:val="001F100B"/>
    <w:rsid w:val="00293F58"/>
    <w:rsid w:val="002A0081"/>
    <w:rsid w:val="002A4A4A"/>
    <w:rsid w:val="002D5A69"/>
    <w:rsid w:val="002E4F4D"/>
    <w:rsid w:val="002F507A"/>
    <w:rsid w:val="00310CC8"/>
    <w:rsid w:val="003122BA"/>
    <w:rsid w:val="003279F9"/>
    <w:rsid w:val="00336726"/>
    <w:rsid w:val="0034622B"/>
    <w:rsid w:val="00384445"/>
    <w:rsid w:val="00391A4A"/>
    <w:rsid w:val="0039375D"/>
    <w:rsid w:val="003D4CE2"/>
    <w:rsid w:val="003D512D"/>
    <w:rsid w:val="003D768C"/>
    <w:rsid w:val="003E4C7E"/>
    <w:rsid w:val="003F40EA"/>
    <w:rsid w:val="00420376"/>
    <w:rsid w:val="00425C07"/>
    <w:rsid w:val="00445930"/>
    <w:rsid w:val="00454452"/>
    <w:rsid w:val="004635C6"/>
    <w:rsid w:val="004662D2"/>
    <w:rsid w:val="00495BD5"/>
    <w:rsid w:val="00511963"/>
    <w:rsid w:val="0052540F"/>
    <w:rsid w:val="00551DE2"/>
    <w:rsid w:val="005744B6"/>
    <w:rsid w:val="00593107"/>
    <w:rsid w:val="005C37A4"/>
    <w:rsid w:val="005D7EDA"/>
    <w:rsid w:val="00640CDC"/>
    <w:rsid w:val="006439E1"/>
    <w:rsid w:val="00644702"/>
    <w:rsid w:val="006965D9"/>
    <w:rsid w:val="006D77F5"/>
    <w:rsid w:val="006E499E"/>
    <w:rsid w:val="00726AFA"/>
    <w:rsid w:val="00742BBA"/>
    <w:rsid w:val="007627E4"/>
    <w:rsid w:val="007672AA"/>
    <w:rsid w:val="00782AB9"/>
    <w:rsid w:val="007A6394"/>
    <w:rsid w:val="007C7EA4"/>
    <w:rsid w:val="007E40C9"/>
    <w:rsid w:val="007F3AD0"/>
    <w:rsid w:val="007F55E0"/>
    <w:rsid w:val="00827B31"/>
    <w:rsid w:val="00853184"/>
    <w:rsid w:val="00857284"/>
    <w:rsid w:val="008609B3"/>
    <w:rsid w:val="008B7B99"/>
    <w:rsid w:val="008D07BB"/>
    <w:rsid w:val="008D2E73"/>
    <w:rsid w:val="008D355A"/>
    <w:rsid w:val="008F5731"/>
    <w:rsid w:val="0090291A"/>
    <w:rsid w:val="00947FBD"/>
    <w:rsid w:val="0098014C"/>
    <w:rsid w:val="009A062B"/>
    <w:rsid w:val="009B03F7"/>
    <w:rsid w:val="009C1FEC"/>
    <w:rsid w:val="009C2028"/>
    <w:rsid w:val="009F1459"/>
    <w:rsid w:val="00A0110F"/>
    <w:rsid w:val="00A62787"/>
    <w:rsid w:val="00A63404"/>
    <w:rsid w:val="00B52B22"/>
    <w:rsid w:val="00B6233C"/>
    <w:rsid w:val="00B85A0C"/>
    <w:rsid w:val="00BA1E19"/>
    <w:rsid w:val="00C206F0"/>
    <w:rsid w:val="00C20D67"/>
    <w:rsid w:val="00C310D9"/>
    <w:rsid w:val="00C47D26"/>
    <w:rsid w:val="00C655F5"/>
    <w:rsid w:val="00C77783"/>
    <w:rsid w:val="00C839F7"/>
    <w:rsid w:val="00C9697E"/>
    <w:rsid w:val="00CA52BE"/>
    <w:rsid w:val="00CC2685"/>
    <w:rsid w:val="00CC4003"/>
    <w:rsid w:val="00CD23E7"/>
    <w:rsid w:val="00CD463B"/>
    <w:rsid w:val="00CE31CB"/>
    <w:rsid w:val="00CF082C"/>
    <w:rsid w:val="00CF78EA"/>
    <w:rsid w:val="00D43FE8"/>
    <w:rsid w:val="00D47B3A"/>
    <w:rsid w:val="00D511E8"/>
    <w:rsid w:val="00D6061A"/>
    <w:rsid w:val="00D92243"/>
    <w:rsid w:val="00DA0B43"/>
    <w:rsid w:val="00E30244"/>
    <w:rsid w:val="00E506C6"/>
    <w:rsid w:val="00E55F4D"/>
    <w:rsid w:val="00E563FE"/>
    <w:rsid w:val="00E638E6"/>
    <w:rsid w:val="00E736D7"/>
    <w:rsid w:val="00E868D6"/>
    <w:rsid w:val="00EC1EB7"/>
    <w:rsid w:val="00EE5841"/>
    <w:rsid w:val="00EE5E93"/>
    <w:rsid w:val="00F04438"/>
    <w:rsid w:val="00F10C31"/>
    <w:rsid w:val="00F2481B"/>
    <w:rsid w:val="00F446FA"/>
    <w:rsid w:val="00F56EFB"/>
    <w:rsid w:val="00F75C2B"/>
    <w:rsid w:val="00F92B56"/>
    <w:rsid w:val="00FD6B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5318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5318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1682</Words>
  <Characters>9593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4</cp:revision>
  <cp:lastPrinted>2016-02-17T08:20:00Z</cp:lastPrinted>
  <dcterms:created xsi:type="dcterms:W3CDTF">2016-02-17T08:17:00Z</dcterms:created>
  <dcterms:modified xsi:type="dcterms:W3CDTF">2017-12-14T10:59:00Z</dcterms:modified>
</cp:coreProperties>
</file>