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🔐  Cloudflare Security Integration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jauntsolutions.com  •  Hostinger  •  Free Plan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🌐 Website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jauntsolutions.com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Host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Hostinger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CDN / Security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Cloudflare (Free Plan)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Protocol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 (SSL Enabled)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🎯 Purpose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Cloudflare is being integrated with jauntsolutions.com for the following reasons: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🛡️  Security —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Protect the website from DDoS attacks, bots, and malicious 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⚡  Performance —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Deliver content faster worldwide through Cloudflare's global CDN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🔒  SSL/TLS —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Enable HTTPS with automatic SSL certificate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🤖  Bot Protection —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Filter out automated threats before they reach the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🌍  CDN —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Cache static assets globally to reduce load time for all visitors</w:t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🪜 Step-by-Step Setup Guide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1 — Add Your Site to Cloudflare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Go to https://cloudflare.com and create a free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Click "Add a Site" from your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Enter your domain: jauntsolutions.com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Click "Add Site" to proceed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2 — Choose the Free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Scroll down and select the Free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Click "Continue" to move to the DNS scan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free plan includes DDoS protection, CDN, SSL, and basic firewall rules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3 — DNS Scan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Cloudflare will automatically scan your existing DNS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Wait for the scan to complete (usually takes 10–30 seconds)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Review the records shown — make sure your A, CNAME, and MX records are all listed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any records are missing, add them manually before continuing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4 — Update Nameservers in Hostinger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Cloudflare will provide you with 2 custom nameservers, for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832A" w:sz="4"/>
              <w:left w:val="single" w:color="E8832A" w:sz="20"/>
              <w:bottom w:val="single" w:color="E8832A" w:sz="4"/>
              <w:right w:val="single" w:color="E8832A" w:sz="4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📋  ada.ns.cloudflare.com
  bob.ns.cloudflare.com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To update in Hostinger: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 in to your Hostinger control panel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Go to Domains → Select jauntsolutions.com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Click on Nameservers or DNS Settings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Replace the existing nameservers with the two Cloudflare nameservers provided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Save your changes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5 — Wait for DNS Propagation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DNS propagation typically takes 1 to 24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most cases, it completes within 1–2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You can check propagation status at https://dnschecker.org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Cloudflare will send you an email once your domain is active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6 — Verify DNS Records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Once active, verify the following records in your Cloudflare DNS dashboard: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2808"/>
        <w:gridCol w:w="1872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 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Points 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Proxy Status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jauntsolutions.com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Your server IP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🟠 Proxied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CNAME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www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jauntsolutions.com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🟠 Proxied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@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Your mail server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⚫ DNS Only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832A" w:sz="4"/>
              <w:left w:val="single" w:color="E8832A" w:sz="20"/>
              <w:bottom w:val="single" w:color="E8832A" w:sz="4"/>
              <w:right w:val="single" w:color="E8832A" w:sz="4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 Make sure the orange cloud icon (Proxied) is enabled for A and CNAME records to activate Cloudflare's protection and CDN.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7 — Enable Security Features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Bot Protection: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Go to Security → Bots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Enable Bot Fight Mode to automatically challenge suspicious bots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Under Attack Mode (Use During Active Attacks Only):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Go to Security →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Security Level to "Under Attack" if you're experiencing a DDoS attack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it back to "Medium" or "High" under normal conditions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Firewall Rules (Optional but Recommended):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Go to Security → WAF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Enable Managed Rules to protect against common web vulnerabilities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8 — Configure SSL / TLS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Navigate to SSL/TLS in your Cloudflare dashboard: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Flexible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Cloudflare uses HTTPS with visitors, HTTP to your server (less secure)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Cloudflare uses HTTPS to your server (self-signed cert OK)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(Strict) ✅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Recommended — requires a valid SSL cert on your origin server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Recommended Settings: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SSL mode to Full (Strict)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Enable Always Use HTTPS (under Edge Certificates)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Enable Automatic HTTPS Rewrites</w:t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📸 Cloudflare in Action — Real Example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screenshot below shows Cloudflare's bot verification challenge page actively working on celltel.com.gh. This is exactly what visitors see when Cloudflare detects suspicious access patterns — it verifies the user is human before allowing entry to the site.</w:t>
      </w:r>
    </w:p>
    <w:p>
      <w:pPr>
        <w:spacing w:after="0" w:before="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143125"/>
            <wp:effectExtent t="0" r="0" b="0" l="0"/>
            <wp:docPr id="1" name="cloudflare-screenshot" descr="Cloudflare bot verification page on celltel.com.gh" title="Cloudflare Security Ver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↑  Cloudflare bot verification challenge — celltel.com.gh (Live Example)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832A" w:sz="4"/>
              <w:left w:val="single" w:color="E8832A" w:sz="20"/>
              <w:bottom w:val="single" w:color="E8832A" w:sz="4"/>
              <w:right w:val="single" w:color="E8832A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 This "Performing security verification" screen means Cloudflare is actively protecting the site — bots and suspicious traffic are blocked before reaching your server.</w:t>
            </w:r>
          </w:p>
        </w:tc>
      </w:tr>
    </w:tbl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✅ Final Result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After completing the setup, jauntsolutions.com will have the following protections and improvements active: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🛡️ DDoS Protection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Active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Cloudflare absorbs and filters large-scale attacks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🤖 Bot Filtering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Active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Malicious bots are automatically challenged or blocked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🔒 SSL Enabled (HTTPS)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Active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traffic is encrypted with an SSL certificate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⚡ Faster Load via CDN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Active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Static assets are cached globally for faster delivery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🔐 Improved Security Layer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Active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WAF and firewall rules filter malicious requests</w:t>
            </w:r>
          </w:p>
        </w:tc>
      </w:tr>
    </w:tbl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⚠️ 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 not change nameservers after setup is complete — this will break Cloudflare's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DNS propagation can take up to 24 hours, though it usually completes much sooner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DNSSEC is recommended — enable it under DNS → Settings → DNSSEC in Cloudflare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Email records (MX) should remain set to DNS Only (grey cloud), not proxied, to avoid mail delivery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Hostinger's SSL can be disabled once Cloudflare SSL is active to avoid conflicts</w:t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📋 Summary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integration connects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jauntsolutions.com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to Cloudflare's global network, providing enterprise-grade security and performance at no cost. By routing all traffic through Cloudflare, the website benefits from automatic DDoS mitigation, bot filtering, a globally distributed CDN, and enforced HTTPS — all managed from a single, easy-to-use dashboard. The setup requires only a nameserver update in Hostinger and takes less than 30 minutes to configure, with full propagation completing within 24 hours.</w:t>
      </w:r>
    </w:p>
    <w:p>
      <w:pPr>
        <w:spacing w:after="0" w:before="0"/>
      </w:pPr>
      <w:r>
        <w:t xml:space="preserve"/>
      </w:r>
    </w:p>
    <w:p>
      <w:pPr>
        <w:pBdr>
          <w:top w:val="single" w:color="E2E8F0" w:sz="4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94A3B8"/>
          <w:sz w:val="16"/>
          <w:szCs w:val="16"/>
        </w:rPr>
        <w:t xml:space="preserve">README prepared for: jauntsolutions.com  |  Integration: Cloudflare Free Plan  |  Host: Hostinger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672b9594f1f75dd61707685fba95a4b15dbdaa6.jpe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2026-05-05T09:55:39.142Z</dcterms:created>
  <dcterms:modified xsi:type="dcterms:W3CDTF">2026-05-05T09:55:39.142Z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