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2818B5" w:rsidRDefault="007D055B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fldSimple w:instr=" MERGEFIELD  $contact.person.lastName  \* MERGEFORMAT ">
        <w:r w:rsidRPr="007C59DD">
          <w:rPr>
            <w:rFonts w:ascii="Arial" w:hAnsi="Arial" w:cs="Arial"/>
            <w:b/>
            <w:bCs/>
            <w:sz w:val="20"/>
            <w:szCs w:val="20"/>
            <w:lang w:val="en-US"/>
          </w:rPr>
          <w:t>«$contact.person.lastName»</w:t>
        </w:r>
      </w:fldSimple>
      <w:r w:rsidR="00AC6A94" w:rsidRPr="002818B5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fldSimple w:instr=" MERGEFIELD  $contact.person.firstName  \* MERGEFORMAT ">
        <w:r w:rsidRPr="007C59DD">
          <w:rPr>
            <w:rFonts w:ascii="Arial" w:hAnsi="Arial" w:cs="Arial"/>
            <w:b/>
            <w:bCs/>
            <w:sz w:val="20"/>
            <w:szCs w:val="20"/>
            <w:lang w:val="en-US"/>
          </w:rPr>
          <w:t>«$contact.person.firstName»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745148" w:rsidRPr="00745148" w:rsidRDefault="0003672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birthdateDD  \* MERGEFORMAT ">
        <w:r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«$contact.person.birthdateDD»</w:t>
        </w:r>
      </w:fldSimple>
      <w:r w:rsidR="00745148" w:rsidRPr="00745148">
        <w:rPr>
          <w:rFonts w:ascii="Arial" w:hAnsi="Arial" w:cs="Arial"/>
          <w:bCs/>
          <w:noProof/>
          <w:sz w:val="20"/>
          <w:szCs w:val="20"/>
          <w:lang w:val="en-US"/>
        </w:rPr>
        <w:t>.</w:t>
      </w:r>
      <w:fldSimple w:instr=" MERGEFIELD  $contact.person.birthdateMM  \* MERGEFORMAT ">
        <w:r w:rsidR="00745148"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«$contact.person.birthdateMM»</w:t>
        </w:r>
      </w:fldSimple>
      <w:r w:rsidR="00745148" w:rsidRPr="00745148">
        <w:rPr>
          <w:rFonts w:ascii="Arial" w:hAnsi="Arial" w:cs="Arial"/>
          <w:bCs/>
          <w:noProof/>
          <w:sz w:val="20"/>
          <w:szCs w:val="20"/>
          <w:lang w:val="en-US"/>
        </w:rPr>
        <w:t>.</w:t>
      </w:r>
      <w:fldSimple w:instr=" MERGEFIELD  $contact.person.birthdateYYYY  \* MERGEFORMAT ">
        <w:r w:rsidR="00745148"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«$contact.person.birthdateYYYY»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2818B5" w:rsidRDefault="0074514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address.street  \* MERGEFORMAT ">
        <w:r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«$contact.person.address.street»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contact.person.address.houseNumber  \* MERGEFORMAT ">
        <w:r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«$contact.person.address.houseNumber»</w:t>
        </w:r>
      </w:fldSimple>
    </w:p>
    <w:p w:rsidR="00AC6A94" w:rsidRPr="002818B5" w:rsidRDefault="00745148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address.postalCode  \* MERGEFORMAT ">
        <w:r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«$contact.person.address.postalCode»</w:t>
        </w:r>
      </w:fldSimple>
      <w:r w:rsidR="00AC6A94"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contact.person.address.city  \* MERGEFORMAT ">
        <w:r w:rsidRPr="00745148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«$contact.person.address.city»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2818B5" w:rsidRDefault="008664E3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phone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«$contact.person.phone»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35664" w:rsidRPr="002818B5" w:rsidRDefault="0053566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Quarantine:</w:t>
      </w:r>
    </w:p>
    <w:p w:rsidR="00535664" w:rsidRPr="002818B5" w:rsidRDefault="0053566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>from</w:t>
      </w:r>
      <w:proofErr w:type="gramEnd"/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</w:t>
      </w:r>
      <w:fldSimple w:instr=" MERGEFIELD  $contact.quarantineFrom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«$contact.quarantineFrom»</w:t>
        </w:r>
      </w:fldSimple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to </w:t>
      </w:r>
      <w:fldSimple w:instr=" MERGEFIELD  $contact.quarantineTo  \* MERGEFORMAT ">
        <w:r w:rsidR="008664E3"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«$contact.quarantineTo»</w:t>
        </w:r>
      </w:fldSimple>
    </w:p>
    <w:p w:rsidR="00535664" w:rsidRPr="002818B5" w:rsidRDefault="0053566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proofErr w:type="gramStart"/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>officially</w:t>
      </w:r>
      <w:proofErr w:type="gramEnd"/>
      <w:r w:rsidRPr="002818B5">
        <w:rPr>
          <w:rFonts w:ascii="Arial" w:hAnsi="Arial" w:cs="Arial"/>
          <w:bCs/>
          <w:noProof/>
          <w:sz w:val="20"/>
          <w:szCs w:val="20"/>
          <w:lang w:val="en-US"/>
        </w:rPr>
        <w:t xml:space="preserve"> ordered:</w:t>
      </w:r>
    </w:p>
    <w:p w:rsidR="00535664" w:rsidRPr="002818B5" w:rsidRDefault="008664E3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quarantineOrderedOfficialDocumentDate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«$contact.quarantineOrderedOfficialDocume»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8664E3" w:rsidRDefault="008664E3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sequelaeDetails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«$contact.sequelaeDetails»</w:t>
        </w:r>
      </w:fldSimple>
    </w:p>
    <w:p w:rsidR="00E004F1" w:rsidRPr="008664E3" w:rsidRDefault="008664E3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!contact.person.address.additionalInformation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«$!contact.person.address.additionalInfor»</w:t>
        </w:r>
      </w:fldSimple>
    </w:p>
    <w:p w:rsidR="00E004F1" w:rsidRPr="008664E3" w:rsidRDefault="008664E3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address.additionalInformation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«$contact.person.address.additionalInform»</w:t>
        </w:r>
      </w:fldSimple>
    </w:p>
    <w:p w:rsidR="00E004F1" w:rsidRPr="008664E3" w:rsidRDefault="008664E3" w:rsidP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!contact.person.address.addressTypeDetails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«$!contact.person.address.addressTypeDeta»</w:t>
        </w:r>
      </w:fldSimple>
    </w:p>
    <w:p w:rsidR="00E004F1" w:rsidRPr="002818B5" w:rsidRDefault="008664E3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!contact.additionalDetails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«$!contact.additionalDetails»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452DE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452DE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452DE8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452DE8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452DE8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452DE8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8664E3" w:rsidRDefault="008664E3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errorProperty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«$contact.errorProperty»</w:t>
        </w:r>
      </w:fldSimple>
    </w:p>
    <w:p w:rsidR="0007702D" w:rsidRPr="008664E3" w:rsidRDefault="008664E3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  <w:fldSimple w:instr=" MERGEFIELD  $contact.person.errorProperty  \* MERGEFORMAT ">
        <w:r w:rsidRPr="008664E3">
          <w:rPr>
            <w:rFonts w:ascii="Arial" w:hAnsi="Arial" w:cs="Arial"/>
            <w:bCs/>
            <w:noProof/>
            <w:sz w:val="20"/>
            <w:szCs w:val="20"/>
            <w:lang w:val="en-US"/>
          </w:rPr>
          <w:t>«$contact.person.errorProperty»</w:t>
        </w:r>
      </w:fldSimple>
    </w:p>
    <w:p w:rsidR="0007702D" w:rsidRPr="008664E3" w:rsidRDefault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36724"/>
    <w:rsid w:val="0007702D"/>
    <w:rsid w:val="00151B05"/>
    <w:rsid w:val="002507C7"/>
    <w:rsid w:val="002818B5"/>
    <w:rsid w:val="003018D1"/>
    <w:rsid w:val="003670FA"/>
    <w:rsid w:val="003F1464"/>
    <w:rsid w:val="00452DE8"/>
    <w:rsid w:val="004A1F36"/>
    <w:rsid w:val="00535664"/>
    <w:rsid w:val="00565EE1"/>
    <w:rsid w:val="00745148"/>
    <w:rsid w:val="007C59DD"/>
    <w:rsid w:val="007D055B"/>
    <w:rsid w:val="008664E3"/>
    <w:rsid w:val="0088635C"/>
    <w:rsid w:val="00977666"/>
    <w:rsid w:val="0098316E"/>
    <w:rsid w:val="00A15915"/>
    <w:rsid w:val="00AC6A94"/>
    <w:rsid w:val="00E004F1"/>
    <w:rsid w:val="00EC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9</cp:revision>
  <dcterms:created xsi:type="dcterms:W3CDTF">2021-01-18T03:01:00Z</dcterms:created>
  <dcterms:modified xsi:type="dcterms:W3CDTF">2021-01-19T10:47:00Z</dcterms:modified>
  <dc:language>de-DE</dc:language>
</cp:coreProperties>
</file>