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0F" w:rsidRDefault="006E3E0F" w:rsidP="0057327D">
      <w:pPr>
        <w:spacing w:before="204" w:after="204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 xml:space="preserve">NOME DA MATERIA: </w:t>
      </w:r>
    </w:p>
    <w:p w:rsidR="00A62744" w:rsidRPr="0057327D" w:rsidRDefault="0057327D" w:rsidP="0057327D">
      <w:pPr>
        <w:spacing w:before="204" w:after="204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bookmarkStart w:id="0" w:name="_GoBack"/>
      <w:bookmarkEnd w:id="0"/>
      <w:r w:rsidRPr="0057327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Minhocão em SP ganha galeria de arte a céu aberto com rostos dos moradores</w:t>
      </w:r>
    </w:p>
    <w:p w:rsidR="00AA6FDF" w:rsidRPr="00854ADC" w:rsidRDefault="00A62744" w:rsidP="004D1442">
      <w:pPr>
        <w:pStyle w:val="SemEspaamento"/>
        <w:rPr>
          <w:rFonts w:ascii="Arial" w:hAnsi="Arial" w:cs="Arial"/>
          <w:color w:val="000000"/>
          <w:sz w:val="20"/>
          <w:szCs w:val="20"/>
        </w:rPr>
      </w:pPr>
      <w:r w:rsidRPr="00854ADC">
        <w:rPr>
          <w:rFonts w:ascii="Arial" w:hAnsi="Arial" w:cs="Arial"/>
          <w:sz w:val="20"/>
          <w:szCs w:val="20"/>
        </w:rPr>
        <w:t xml:space="preserve">Exposição da </w:t>
      </w:r>
      <w:r w:rsidR="004D1442" w:rsidRPr="00854ADC">
        <w:rPr>
          <w:rFonts w:ascii="Arial" w:hAnsi="Arial" w:cs="Arial"/>
          <w:sz w:val="20"/>
          <w:szCs w:val="20"/>
        </w:rPr>
        <w:t xml:space="preserve">artista brasileira </w:t>
      </w:r>
      <w:r w:rsidRPr="00854ADC">
        <w:rPr>
          <w:rFonts w:ascii="Arial" w:hAnsi="Arial" w:cs="Arial"/>
          <w:sz w:val="20"/>
          <w:szCs w:val="20"/>
        </w:rPr>
        <w:t xml:space="preserve">Raquel Brust </w:t>
      </w:r>
      <w:r w:rsidR="0057327D">
        <w:rPr>
          <w:rFonts w:ascii="Arial" w:hAnsi="Arial" w:cs="Arial"/>
          <w:sz w:val="20"/>
          <w:szCs w:val="20"/>
        </w:rPr>
        <w:t>corresponde à obra</w:t>
      </w:r>
      <w:r w:rsidR="004D1442" w:rsidRPr="00854ADC">
        <w:rPr>
          <w:rFonts w:ascii="Arial" w:hAnsi="Arial" w:cs="Arial"/>
          <w:sz w:val="20"/>
          <w:szCs w:val="20"/>
        </w:rPr>
        <w:t>Giganto</w:t>
      </w:r>
      <w:r w:rsidR="00AF123F" w:rsidRPr="00854ADC">
        <w:rPr>
          <w:rFonts w:ascii="Arial" w:hAnsi="Arial" w:cs="Arial"/>
          <w:sz w:val="20"/>
          <w:szCs w:val="20"/>
        </w:rPr>
        <w:t xml:space="preserve">, </w:t>
      </w:r>
      <w:r w:rsidR="005C0A98" w:rsidRPr="00854ADC">
        <w:rPr>
          <w:rFonts w:ascii="Arial" w:hAnsi="Arial" w:cs="Arial"/>
          <w:sz w:val="20"/>
          <w:szCs w:val="20"/>
        </w:rPr>
        <w:t>(insira link)</w:t>
      </w:r>
      <w:r w:rsidR="00AA6FDF" w:rsidRPr="00854ADC">
        <w:rPr>
          <w:rFonts w:ascii="Arial" w:hAnsi="Arial" w:cs="Arial"/>
          <w:sz w:val="20"/>
          <w:szCs w:val="20"/>
        </w:rPr>
        <w:t xml:space="preserve"> agora faz parte do F</w:t>
      </w:r>
      <w:r w:rsidR="005C0A98" w:rsidRPr="00854ADC">
        <w:rPr>
          <w:rFonts w:ascii="Arial" w:hAnsi="Arial" w:cs="Arial"/>
          <w:sz w:val="20"/>
          <w:szCs w:val="20"/>
        </w:rPr>
        <w:t xml:space="preserve">estival </w:t>
      </w:r>
      <w:r w:rsidR="00AA6FDF" w:rsidRPr="00854ADC">
        <w:rPr>
          <w:rFonts w:ascii="Arial" w:hAnsi="Arial" w:cs="Arial"/>
          <w:sz w:val="20"/>
          <w:szCs w:val="20"/>
        </w:rPr>
        <w:t>Internacional d</w:t>
      </w:r>
      <w:r w:rsidR="005C0A98" w:rsidRPr="00854ADC">
        <w:rPr>
          <w:rFonts w:ascii="Arial" w:hAnsi="Arial" w:cs="Arial"/>
          <w:sz w:val="20"/>
          <w:szCs w:val="20"/>
        </w:rPr>
        <w:t>e fotografia</w:t>
      </w:r>
      <w:r w:rsidR="00AA6FDF" w:rsidRPr="00854ADC">
        <w:rPr>
          <w:rFonts w:ascii="Arial" w:hAnsi="Arial" w:cs="Arial"/>
          <w:sz w:val="20"/>
          <w:szCs w:val="20"/>
        </w:rPr>
        <w:t xml:space="preserve"> PhotoEspaña. Ao todo são 20</w:t>
      </w:r>
      <w:r w:rsidR="00854ADC">
        <w:rPr>
          <w:rFonts w:ascii="Arial" w:hAnsi="Arial" w:cs="Arial"/>
          <w:sz w:val="20"/>
          <w:szCs w:val="20"/>
        </w:rPr>
        <w:t xml:space="preserve"> pilares</w:t>
      </w:r>
      <w:r w:rsidR="0057327D">
        <w:rPr>
          <w:rFonts w:ascii="Arial" w:hAnsi="Arial" w:cs="Arial"/>
          <w:sz w:val="20"/>
          <w:szCs w:val="20"/>
        </w:rPr>
        <w:t xml:space="preserve"> do Minhocão</w:t>
      </w:r>
      <w:r w:rsidR="00854ADC">
        <w:rPr>
          <w:rFonts w:ascii="Arial" w:hAnsi="Arial" w:cs="Arial"/>
          <w:sz w:val="20"/>
          <w:szCs w:val="20"/>
        </w:rPr>
        <w:t xml:space="preserve"> com </w:t>
      </w:r>
      <w:r w:rsidR="00AA6FDF" w:rsidRPr="00854ADC">
        <w:rPr>
          <w:rFonts w:ascii="Arial" w:hAnsi="Arial" w:cs="Arial"/>
          <w:sz w:val="20"/>
          <w:szCs w:val="20"/>
        </w:rPr>
        <w:t>retratos</w:t>
      </w:r>
      <w:r w:rsidR="00854ADC">
        <w:rPr>
          <w:rFonts w:ascii="Arial" w:hAnsi="Arial" w:cs="Arial"/>
          <w:sz w:val="20"/>
          <w:szCs w:val="20"/>
        </w:rPr>
        <w:t xml:space="preserve"> em close,num tamanho aproximado de </w:t>
      </w:r>
      <w:r w:rsidR="004D1442" w:rsidRPr="00854ADC">
        <w:rPr>
          <w:rFonts w:ascii="Arial" w:hAnsi="Arial" w:cs="Arial"/>
          <w:sz w:val="20"/>
          <w:szCs w:val="20"/>
        </w:rPr>
        <w:t>seis metros</w:t>
      </w:r>
      <w:r w:rsidR="00AF123F" w:rsidRPr="00854ADC">
        <w:rPr>
          <w:rFonts w:ascii="Arial" w:hAnsi="Arial" w:cs="Arial"/>
          <w:sz w:val="20"/>
          <w:szCs w:val="20"/>
        </w:rPr>
        <w:t xml:space="preserve"> de altura,</w:t>
      </w:r>
      <w:r w:rsidR="00AA6FDF" w:rsidRPr="00854ADC">
        <w:rPr>
          <w:rFonts w:ascii="Arial" w:hAnsi="Arial" w:cs="Arial"/>
          <w:color w:val="000000"/>
          <w:sz w:val="20"/>
          <w:szCs w:val="20"/>
        </w:rPr>
        <w:t xml:space="preserve"> de moradores dos prédios que têm como visual principal o elevado e seus congestionamentos, de trabalhadores do entorno e até de quem tem o Minhocão como teto</w:t>
      </w:r>
      <w:r w:rsidR="00854ADC">
        <w:rPr>
          <w:rFonts w:ascii="Arial" w:hAnsi="Arial" w:cs="Arial"/>
          <w:color w:val="000000"/>
          <w:sz w:val="20"/>
          <w:szCs w:val="20"/>
        </w:rPr>
        <w:t>.</w:t>
      </w:r>
    </w:p>
    <w:p w:rsidR="00026E4C" w:rsidRDefault="005C0A98" w:rsidP="004D1442">
      <w:pPr>
        <w:pStyle w:val="SemEspaamento"/>
        <w:rPr>
          <w:rFonts w:ascii="Arial" w:hAnsi="Arial" w:cs="Arial"/>
          <w:sz w:val="20"/>
          <w:szCs w:val="20"/>
        </w:rPr>
      </w:pPr>
      <w:r w:rsidRPr="00854ADC">
        <w:rPr>
          <w:rFonts w:ascii="Arial" w:hAnsi="Arial" w:cs="Arial"/>
          <w:sz w:val="20"/>
          <w:szCs w:val="20"/>
        </w:rPr>
        <w:t>As fo</w:t>
      </w:r>
      <w:r w:rsidR="00AA6FDF" w:rsidRPr="00854ADC">
        <w:rPr>
          <w:rFonts w:ascii="Arial" w:hAnsi="Arial" w:cs="Arial"/>
          <w:sz w:val="20"/>
          <w:szCs w:val="20"/>
        </w:rPr>
        <w:t xml:space="preserve">tos estão espalhadas </w:t>
      </w:r>
      <w:r w:rsidR="00854ADC" w:rsidRPr="00854ADC">
        <w:rPr>
          <w:rFonts w:ascii="Arial" w:hAnsi="Arial" w:cs="Arial"/>
          <w:color w:val="000000"/>
          <w:sz w:val="20"/>
          <w:szCs w:val="20"/>
        </w:rPr>
        <w:t>entre os acessos da rua da Consolação até o terminal de ônibus na Amaral Gurgel, no centro.</w:t>
      </w:r>
      <w:r w:rsidR="00854ADC" w:rsidRPr="00854ADC">
        <w:rPr>
          <w:rFonts w:ascii="Arial" w:hAnsi="Arial" w:cs="Arial"/>
          <w:sz w:val="20"/>
          <w:szCs w:val="20"/>
        </w:rPr>
        <w:t xml:space="preserve"> C</w:t>
      </w:r>
      <w:r w:rsidR="00854ADC">
        <w:rPr>
          <w:rFonts w:ascii="Arial" w:hAnsi="Arial" w:cs="Arial"/>
          <w:sz w:val="20"/>
          <w:szCs w:val="20"/>
        </w:rPr>
        <w:t>omeçou em 16</w:t>
      </w:r>
      <w:r w:rsidR="00AA6FDF" w:rsidRPr="00854ADC">
        <w:rPr>
          <w:rFonts w:ascii="Arial" w:hAnsi="Arial" w:cs="Arial"/>
          <w:sz w:val="20"/>
          <w:szCs w:val="20"/>
        </w:rPr>
        <w:t xml:space="preserve"> de outubro e permanecerá na cidade é 25 de </w:t>
      </w:r>
    </w:p>
    <w:p w:rsidR="005C0A98" w:rsidRPr="00854ADC" w:rsidRDefault="00AA6FDF" w:rsidP="004D1442">
      <w:pPr>
        <w:pStyle w:val="SemEspaamento"/>
        <w:rPr>
          <w:rFonts w:ascii="Arial" w:hAnsi="Arial" w:cs="Arial"/>
          <w:sz w:val="20"/>
          <w:szCs w:val="20"/>
        </w:rPr>
      </w:pPr>
      <w:r w:rsidRPr="00854ADC">
        <w:rPr>
          <w:rFonts w:ascii="Arial" w:hAnsi="Arial" w:cs="Arial"/>
          <w:sz w:val="20"/>
          <w:szCs w:val="20"/>
        </w:rPr>
        <w:t>janeiro.</w:t>
      </w:r>
    </w:p>
    <w:p w:rsidR="00026E4C" w:rsidRDefault="00026E4C" w:rsidP="00AA6FDF">
      <w:pPr>
        <w:pStyle w:val="NormalWeb"/>
        <w:spacing w:line="216" w:lineRule="atLeast"/>
        <w:rPr>
          <w:rFonts w:ascii="Arial" w:eastAsiaTheme="minorEastAsia" w:hAnsi="Arial" w:cs="Arial"/>
          <w:sz w:val="20"/>
          <w:szCs w:val="20"/>
        </w:rPr>
      </w:pPr>
    </w:p>
    <w:p w:rsidR="00026E4C" w:rsidRPr="00026E4C" w:rsidRDefault="00026E4C" w:rsidP="00026E4C">
      <w:pPr>
        <w:pStyle w:val="NormalWeb"/>
        <w:spacing w:before="240" w:line="216" w:lineRule="atLeast"/>
        <w:rPr>
          <w:rFonts w:ascii="Arial" w:eastAsiaTheme="minorEastAsia" w:hAnsi="Arial" w:cs="Arial"/>
          <w:b/>
          <w:sz w:val="26"/>
          <w:szCs w:val="26"/>
        </w:rPr>
      </w:pPr>
      <w:r>
        <w:rPr>
          <w:rFonts w:ascii="Arial" w:eastAsiaTheme="minorEastAsia" w:hAnsi="Arial" w:cs="Arial"/>
          <w:b/>
          <w:sz w:val="26"/>
          <w:szCs w:val="26"/>
        </w:rPr>
        <w:t>(INSERIR 3 FOTOS)</w:t>
      </w:r>
    </w:p>
    <w:p w:rsidR="00026E4C" w:rsidRDefault="00026E4C" w:rsidP="00AA6FDF">
      <w:pPr>
        <w:pStyle w:val="NormalWeb"/>
        <w:spacing w:line="216" w:lineRule="atLeast"/>
        <w:rPr>
          <w:rFonts w:ascii="Arial" w:eastAsiaTheme="minorEastAsia" w:hAnsi="Arial" w:cs="Arial"/>
          <w:sz w:val="20"/>
          <w:szCs w:val="20"/>
        </w:rPr>
      </w:pPr>
    </w:p>
    <w:p w:rsidR="00854ADC" w:rsidRDefault="00854ADC" w:rsidP="00AA6FDF">
      <w:pPr>
        <w:pStyle w:val="NormalWeb"/>
        <w:spacing w:line="216" w:lineRule="atLeast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No dia 23 de outubro uma das fotos amanheceu</w:t>
      </w:r>
      <w:r w:rsidR="00AA6FDF" w:rsidRPr="00854ADC">
        <w:rPr>
          <w:rFonts w:ascii="Arial" w:eastAsiaTheme="minorEastAsia" w:hAnsi="Arial" w:cs="Arial"/>
          <w:sz w:val="20"/>
          <w:szCs w:val="20"/>
        </w:rPr>
        <w:t xml:space="preserve"> pichada</w:t>
      </w:r>
      <w:r>
        <w:rPr>
          <w:rFonts w:ascii="Arial" w:eastAsiaTheme="minorEastAsia" w:hAnsi="Arial" w:cs="Arial"/>
          <w:sz w:val="20"/>
          <w:szCs w:val="20"/>
        </w:rPr>
        <w:t>.</w:t>
      </w:r>
    </w:p>
    <w:p w:rsidR="00026E4C" w:rsidRDefault="00026E4C" w:rsidP="00AA6FDF">
      <w:pPr>
        <w:pStyle w:val="NormalWeb"/>
        <w:spacing w:line="216" w:lineRule="atLeast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b/>
          <w:sz w:val="26"/>
          <w:szCs w:val="26"/>
        </w:rPr>
        <w:t>(INSERIR FOTO PICHADA)</w:t>
      </w:r>
    </w:p>
    <w:p w:rsidR="00854ADC" w:rsidRDefault="00A50496" w:rsidP="00AA6FDF">
      <w:pPr>
        <w:pStyle w:val="NormalWeb"/>
        <w:spacing w:line="216" w:lineRule="atLeast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</w:t>
      </w:r>
    </w:p>
    <w:p w:rsidR="00AA6FDF" w:rsidRPr="00854ADC" w:rsidRDefault="00AA6FDF" w:rsidP="00AA6FDF">
      <w:pPr>
        <w:pStyle w:val="NormalWeb"/>
        <w:spacing w:line="216" w:lineRule="atLeast"/>
        <w:rPr>
          <w:rFonts w:ascii="Arial" w:hAnsi="Arial" w:cs="Arial"/>
          <w:color w:val="000000"/>
          <w:sz w:val="20"/>
          <w:szCs w:val="20"/>
        </w:rPr>
      </w:pPr>
      <w:r w:rsidRPr="00854ADC">
        <w:rPr>
          <w:rFonts w:ascii="Arial" w:hAnsi="Arial" w:cs="Arial"/>
          <w:color w:val="000000"/>
          <w:sz w:val="20"/>
          <w:szCs w:val="20"/>
        </w:rPr>
        <w:t xml:space="preserve"> Qu</w:t>
      </w:r>
      <w:r w:rsidR="00854ADC">
        <w:rPr>
          <w:rFonts w:ascii="Arial" w:hAnsi="Arial" w:cs="Arial"/>
          <w:color w:val="000000"/>
          <w:sz w:val="20"/>
          <w:szCs w:val="20"/>
        </w:rPr>
        <w:t>ando iniciou as instalações, Brust</w:t>
      </w:r>
      <w:r w:rsidRPr="00854ADC">
        <w:rPr>
          <w:rFonts w:ascii="Arial" w:hAnsi="Arial" w:cs="Arial"/>
          <w:color w:val="000000"/>
          <w:sz w:val="20"/>
          <w:szCs w:val="20"/>
        </w:rPr>
        <w:t xml:space="preserve"> disse que estava preparada possíveis pichações. "Provavelmente vai acontecer, mas é natural."</w:t>
      </w:r>
    </w:p>
    <w:p w:rsidR="00AA6FDF" w:rsidRPr="00854ADC" w:rsidRDefault="00AA6FDF" w:rsidP="005E2E29">
      <w:pPr>
        <w:pStyle w:val="NormalWeb"/>
        <w:jc w:val="both"/>
        <w:rPr>
          <w:rFonts w:ascii="Arial" w:hAnsi="Arial" w:cs="Arial"/>
          <w:color w:val="303030"/>
          <w:sz w:val="20"/>
          <w:szCs w:val="20"/>
        </w:rPr>
      </w:pPr>
    </w:p>
    <w:p w:rsidR="005E2E29" w:rsidRDefault="005E2E29">
      <w:pPr>
        <w:rPr>
          <w:rFonts w:ascii="Arial" w:hAnsi="Arial" w:cs="Arial"/>
        </w:rPr>
      </w:pPr>
    </w:p>
    <w:p w:rsidR="005E2E29" w:rsidRDefault="005E2E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do projeto </w:t>
      </w:r>
      <w:hyperlink r:id="rId4" w:history="1">
        <w:r>
          <w:rPr>
            <w:rStyle w:val="Hyperlink"/>
          </w:rPr>
          <w:t>http://projetogiganto.com/</w:t>
        </w:r>
      </w:hyperlink>
    </w:p>
    <w:p w:rsidR="005E2E29" w:rsidRDefault="005E2E29">
      <w:pPr>
        <w:rPr>
          <w:rFonts w:ascii="Arial" w:hAnsi="Arial" w:cs="Arial"/>
        </w:rPr>
      </w:pPr>
    </w:p>
    <w:p w:rsidR="005E2E29" w:rsidRPr="005E2E29" w:rsidRDefault="005E2E29">
      <w:pPr>
        <w:rPr>
          <w:rFonts w:ascii="Arial" w:hAnsi="Arial" w:cs="Arial"/>
        </w:rPr>
      </w:pPr>
    </w:p>
    <w:sectPr w:rsidR="005E2E29" w:rsidRPr="005E2E29" w:rsidSect="00E26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E2E29"/>
    <w:rsid w:val="00026E4C"/>
    <w:rsid w:val="00277F37"/>
    <w:rsid w:val="004D1442"/>
    <w:rsid w:val="0057327D"/>
    <w:rsid w:val="005C0A98"/>
    <w:rsid w:val="005E2E29"/>
    <w:rsid w:val="006E3E0F"/>
    <w:rsid w:val="00854ADC"/>
    <w:rsid w:val="00A50496"/>
    <w:rsid w:val="00A62744"/>
    <w:rsid w:val="00AA6FDF"/>
    <w:rsid w:val="00AF123F"/>
    <w:rsid w:val="00E26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BE"/>
  </w:style>
  <w:style w:type="paragraph" w:styleId="Ttulo1">
    <w:name w:val="heading 1"/>
    <w:basedOn w:val="Normal"/>
    <w:link w:val="Ttulo1Char"/>
    <w:uiPriority w:val="9"/>
    <w:qFormat/>
    <w:rsid w:val="00573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5E2E29"/>
  </w:style>
  <w:style w:type="character" w:styleId="Forte">
    <w:name w:val="Strong"/>
    <w:basedOn w:val="Fontepargpadro"/>
    <w:uiPriority w:val="22"/>
    <w:qFormat/>
    <w:rsid w:val="005E2E29"/>
    <w:rPr>
      <w:b/>
      <w:bCs/>
    </w:rPr>
  </w:style>
  <w:style w:type="character" w:styleId="Hyperlink">
    <w:name w:val="Hyperlink"/>
    <w:basedOn w:val="Fontepargpadro"/>
    <w:uiPriority w:val="99"/>
    <w:unhideWhenUsed/>
    <w:rsid w:val="005E2E29"/>
    <w:rPr>
      <w:color w:val="0000FF"/>
      <w:u w:val="single"/>
    </w:rPr>
  </w:style>
  <w:style w:type="paragraph" w:styleId="SemEspaamento">
    <w:name w:val="No Spacing"/>
    <w:uiPriority w:val="1"/>
    <w:qFormat/>
    <w:rsid w:val="004D144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7327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jetogiganto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2013-11-07T20:38:00Z</dcterms:created>
  <dcterms:modified xsi:type="dcterms:W3CDTF">2013-11-17T13:55:00Z</dcterms:modified>
</cp:coreProperties>
</file>