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C549" w14:textId="77777777" w:rsidR="000135E7" w:rsidRDefault="000135E7" w:rsidP="000135E7">
      <w:pPr>
        <w:rPr>
          <w:rFonts w:ascii="Times New Roman" w:hAnsi="Times New Roman" w:cs="Times New Roman"/>
          <w:b/>
          <w:sz w:val="40"/>
          <w:szCs w:val="36"/>
          <w:lang w:val="bg-BG"/>
        </w:rPr>
      </w:pPr>
    </w:p>
    <w:p w14:paraId="675533CB" w14:textId="77777777" w:rsidR="00D873F2" w:rsidRPr="003F4EDB" w:rsidRDefault="000135E7" w:rsidP="000135E7">
      <w:pPr>
        <w:jc w:val="center"/>
        <w:rPr>
          <w:rFonts w:ascii="Times New Roman" w:hAnsi="Times New Roman" w:cs="Times New Roman"/>
          <w:b/>
          <w:sz w:val="96"/>
          <w:szCs w:val="36"/>
          <w:lang w:val="bg-BG"/>
        </w:rPr>
      </w:pPr>
      <w:r w:rsidRPr="003F4EDB">
        <w:rPr>
          <w:rFonts w:ascii="Times New Roman" w:hAnsi="Times New Roman" w:cs="Times New Roman"/>
          <w:b/>
          <w:sz w:val="96"/>
          <w:szCs w:val="36"/>
          <w:lang w:val="bg-BG"/>
        </w:rPr>
        <w:t>К</w:t>
      </w:r>
      <w:r w:rsidR="003F4EDB">
        <w:rPr>
          <w:rFonts w:ascii="Times New Roman" w:hAnsi="Times New Roman" w:cs="Times New Roman"/>
          <w:b/>
          <w:sz w:val="96"/>
          <w:szCs w:val="36"/>
          <w:lang w:val="bg-BG"/>
        </w:rPr>
        <w:tab/>
        <w:t>УРСОВ ПРОЕКТ</w:t>
      </w:r>
    </w:p>
    <w:p w14:paraId="4AB0EE61" w14:textId="77777777" w:rsidR="000135E7" w:rsidRPr="000135E7" w:rsidRDefault="000135E7" w:rsidP="000135E7">
      <w:pPr>
        <w:jc w:val="center"/>
        <w:rPr>
          <w:rFonts w:ascii="Times New Roman" w:hAnsi="Times New Roman" w:cs="Times New Roman"/>
          <w:b/>
          <w:sz w:val="52"/>
          <w:szCs w:val="36"/>
          <w:lang w:val="bg-BG"/>
        </w:rPr>
      </w:pPr>
    </w:p>
    <w:p w14:paraId="00B5CDD8" w14:textId="77777777" w:rsidR="000135E7" w:rsidRPr="003F4EDB" w:rsidRDefault="000135E7" w:rsidP="000135E7">
      <w:pPr>
        <w:jc w:val="center"/>
        <w:rPr>
          <w:rFonts w:ascii="Times New Roman" w:hAnsi="Times New Roman" w:cs="Times New Roman"/>
          <w:b/>
          <w:sz w:val="40"/>
          <w:szCs w:val="36"/>
          <w:lang w:val="bg-BG"/>
        </w:rPr>
      </w:pPr>
      <w:r w:rsidRPr="003F4EDB">
        <w:rPr>
          <w:rFonts w:ascii="Times New Roman" w:hAnsi="Times New Roman" w:cs="Times New Roman"/>
          <w:b/>
          <w:sz w:val="48"/>
          <w:szCs w:val="36"/>
          <w:lang w:val="bg-BG"/>
        </w:rPr>
        <w:t>Учебна дисциплина:</w:t>
      </w:r>
    </w:p>
    <w:p w14:paraId="59A67956" w14:textId="77777777" w:rsidR="000135E7" w:rsidRPr="003F4EDB" w:rsidRDefault="000135E7" w:rsidP="000135E7">
      <w:pPr>
        <w:jc w:val="center"/>
        <w:rPr>
          <w:rFonts w:ascii="Times New Roman" w:hAnsi="Times New Roman" w:cs="Times New Roman"/>
          <w:sz w:val="48"/>
          <w:szCs w:val="36"/>
          <w:lang w:val="bg-BG"/>
        </w:rPr>
      </w:pPr>
      <w:r w:rsidRPr="003F4EDB">
        <w:rPr>
          <w:rFonts w:ascii="Times New Roman" w:hAnsi="Times New Roman" w:cs="Times New Roman"/>
          <w:sz w:val="48"/>
          <w:szCs w:val="36"/>
          <w:lang w:val="bg-BG"/>
        </w:rPr>
        <w:t>Бази от данни</w:t>
      </w:r>
    </w:p>
    <w:p w14:paraId="6289B5FA" w14:textId="77777777" w:rsidR="000135E7" w:rsidRPr="000135E7" w:rsidRDefault="000135E7" w:rsidP="000135E7">
      <w:pPr>
        <w:jc w:val="center"/>
        <w:rPr>
          <w:rFonts w:ascii="Times New Roman" w:hAnsi="Times New Roman" w:cs="Times New Roman"/>
          <w:sz w:val="40"/>
          <w:szCs w:val="36"/>
          <w:lang w:val="bg-BG"/>
        </w:rPr>
      </w:pPr>
    </w:p>
    <w:p w14:paraId="5817260A" w14:textId="77777777" w:rsidR="000135E7" w:rsidRPr="003F4EDB" w:rsidRDefault="000135E7" w:rsidP="000135E7">
      <w:pPr>
        <w:jc w:val="center"/>
        <w:rPr>
          <w:rFonts w:ascii="Times New Roman" w:hAnsi="Times New Roman" w:cs="Times New Roman"/>
          <w:b/>
          <w:sz w:val="48"/>
          <w:szCs w:val="36"/>
          <w:lang w:val="bg-BG"/>
        </w:rPr>
      </w:pPr>
      <w:r w:rsidRPr="003F4EDB">
        <w:rPr>
          <w:rFonts w:ascii="Times New Roman" w:hAnsi="Times New Roman" w:cs="Times New Roman"/>
          <w:b/>
          <w:sz w:val="48"/>
          <w:szCs w:val="36"/>
          <w:lang w:val="bg-BG"/>
        </w:rPr>
        <w:t xml:space="preserve">Тема на проекта: </w:t>
      </w:r>
    </w:p>
    <w:p w14:paraId="0B1B2EE5" w14:textId="77777777" w:rsidR="000135E7" w:rsidRDefault="000135E7" w:rsidP="000135E7">
      <w:pPr>
        <w:jc w:val="center"/>
        <w:rPr>
          <w:rFonts w:ascii="Times New Roman" w:hAnsi="Times New Roman" w:cs="Times New Roman"/>
          <w:sz w:val="48"/>
          <w:szCs w:val="36"/>
          <w:lang w:val="bg-BG"/>
        </w:rPr>
      </w:pPr>
      <w:r w:rsidRPr="003F4EDB">
        <w:rPr>
          <w:rFonts w:ascii="Times New Roman" w:hAnsi="Times New Roman" w:cs="Times New Roman"/>
          <w:sz w:val="48"/>
          <w:szCs w:val="36"/>
          <w:lang w:val="bg-BG"/>
        </w:rPr>
        <w:t>„Управление на здравни досиета“</w:t>
      </w:r>
    </w:p>
    <w:p w14:paraId="79E25E24" w14:textId="77777777" w:rsidR="004A472E" w:rsidRPr="004A472E" w:rsidRDefault="004A472E" w:rsidP="004A472E">
      <w:pPr>
        <w:rPr>
          <w:rFonts w:ascii="Times New Roman" w:hAnsi="Times New Roman" w:cs="Times New Roman"/>
          <w:sz w:val="48"/>
          <w:szCs w:val="36"/>
          <w:lang w:val="bg-BG"/>
        </w:rPr>
      </w:pPr>
    </w:p>
    <w:p w14:paraId="2CE2B1D4" w14:textId="2D902848" w:rsidR="003F4EDB" w:rsidRDefault="004A472E" w:rsidP="004A472E">
      <w:pPr>
        <w:ind w:firstLine="720"/>
        <w:rPr>
          <w:rFonts w:ascii="Times New Roman" w:hAnsi="Times New Roman" w:cs="Times New Roman"/>
          <w:b/>
          <w:sz w:val="36"/>
          <w:szCs w:val="36"/>
          <w:lang w:val="bg-BG"/>
        </w:r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t>Изработено от:</w:t>
      </w:r>
    </w:p>
    <w:p w14:paraId="1E454DBC" w14:textId="5D77FB0A" w:rsidR="004A472E" w:rsidRPr="004A472E" w:rsidRDefault="004A472E" w:rsidP="004A472E">
      <w:pPr>
        <w:ind w:firstLine="720"/>
        <w:rPr>
          <w:rFonts w:ascii="Times New Roman" w:hAnsi="Times New Roman" w:cs="Times New Roman"/>
          <w:b/>
          <w:sz w:val="36"/>
          <w:szCs w:val="36"/>
          <w:lang w:val="bg-BG"/>
        </w:r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t>Име: Авише Чолакова</w:t>
      </w:r>
    </w:p>
    <w:p w14:paraId="56BDE66E" w14:textId="2344B03A" w:rsidR="004A472E" w:rsidRDefault="004A472E" w:rsidP="000135E7">
      <w:pPr>
        <w:rPr>
          <w:rFonts w:ascii="Times New Roman" w:hAnsi="Times New Roman" w:cs="Times New Roman"/>
          <w:b/>
          <w:sz w:val="36"/>
          <w:szCs w:val="36"/>
          <w:lang w:val="bg-BG"/>
        </w:r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tab/>
        <w:t>Име: Васил Гълев</w:t>
      </w:r>
    </w:p>
    <w:p w14:paraId="3FC98D0A" w14:textId="5993E094" w:rsidR="004A472E" w:rsidRDefault="004A472E" w:rsidP="004A472E">
      <w:pPr>
        <w:ind w:firstLine="720"/>
        <w:rPr>
          <w:rFonts w:ascii="Times New Roman" w:hAnsi="Times New Roman" w:cs="Times New Roman"/>
          <w:b/>
          <w:sz w:val="36"/>
          <w:szCs w:val="36"/>
          <w:lang w:val="bg-BG"/>
        </w:rPr>
        <w:sectPr w:rsidR="004A472E" w:rsidSect="003F4EDB">
          <w:footerReference w:type="default" r:id="rId8"/>
          <w:pgSz w:w="12240" w:h="15840" w:code="1"/>
          <w:pgMar w:top="1417" w:right="1417" w:bottom="1417" w:left="1417" w:header="709" w:footer="709" w:gutter="0"/>
          <w:cols w:space="708"/>
          <w:vAlign w:val="center"/>
          <w:docGrid w:linePitch="360"/>
        </w:sect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t>Име: Мария Янакиева</w:t>
      </w:r>
    </w:p>
    <w:p w14:paraId="32348104" w14:textId="77777777" w:rsidR="008E4966" w:rsidRDefault="008E4966" w:rsidP="008E4966">
      <w:pPr>
        <w:jc w:val="center"/>
        <w:rPr>
          <w:rFonts w:ascii="Times New Roman" w:hAnsi="Times New Roman" w:cs="Times New Roman"/>
          <w:b/>
          <w:sz w:val="36"/>
          <w:szCs w:val="36"/>
          <w:lang w:val="bg-BG"/>
        </w:rPr>
      </w:pPr>
      <w:r>
        <w:rPr>
          <w:rFonts w:ascii="Times New Roman" w:hAnsi="Times New Roman" w:cs="Times New Roman"/>
          <w:b/>
          <w:sz w:val="36"/>
          <w:szCs w:val="36"/>
          <w:lang w:val="bg-BG"/>
        </w:rPr>
        <w:lastRenderedPageBreak/>
        <w:t>СЪДЪРЖАНИЕ</w:t>
      </w:r>
    </w:p>
    <w:p w14:paraId="23463BC4" w14:textId="77777777" w:rsidR="0076760B" w:rsidRDefault="0076760B" w:rsidP="008E4966">
      <w:pPr>
        <w:rPr>
          <w:rFonts w:ascii="Times New Roman" w:hAnsi="Times New Roman" w:cs="Times New Roman"/>
          <w:b/>
          <w:sz w:val="36"/>
          <w:szCs w:val="36"/>
          <w:lang w:val="bg-BG"/>
        </w:rPr>
      </w:pPr>
    </w:p>
    <w:p w14:paraId="586F825A" w14:textId="77777777" w:rsidR="0076760B" w:rsidRDefault="0076760B" w:rsidP="003F4EDB">
      <w:pPr>
        <w:jc w:val="center"/>
        <w:rPr>
          <w:rFonts w:ascii="Times New Roman" w:hAnsi="Times New Roman" w:cs="Times New Roman"/>
          <w:b/>
          <w:sz w:val="36"/>
          <w:szCs w:val="36"/>
          <w:lang w:val="bg-BG"/>
        </w:rPr>
      </w:pPr>
    </w:p>
    <w:p w14:paraId="48E8A0B8" w14:textId="77777777" w:rsidR="003F4EDB" w:rsidRPr="0076760B" w:rsidRDefault="00B53122" w:rsidP="00B531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 xml:space="preserve">ER </w:t>
      </w:r>
      <w:r w:rsidR="0076760B">
        <w:rPr>
          <w:rFonts w:ascii="Times New Roman" w:hAnsi="Times New Roman" w:cs="Times New Roman"/>
          <w:sz w:val="32"/>
          <w:szCs w:val="36"/>
          <w:lang w:val="bg-BG"/>
        </w:rPr>
        <w:t>диаграма</w:t>
      </w:r>
    </w:p>
    <w:p w14:paraId="1F6A8D82" w14:textId="77777777" w:rsidR="0076760B" w:rsidRPr="0076760B" w:rsidRDefault="0076760B" w:rsidP="0076760B">
      <w:pPr>
        <w:pStyle w:val="ListParagraph"/>
        <w:rPr>
          <w:rFonts w:ascii="Times New Roman" w:hAnsi="Times New Roman" w:cs="Times New Roman"/>
          <w:sz w:val="32"/>
          <w:szCs w:val="36"/>
        </w:rPr>
      </w:pPr>
    </w:p>
    <w:p w14:paraId="55C385D3" w14:textId="77777777" w:rsidR="0076760B" w:rsidRPr="0076760B" w:rsidRDefault="0076760B" w:rsidP="00B531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  <w:lang w:val="bg-BG"/>
        </w:rPr>
        <w:t xml:space="preserve">Описание на таблиците и полетата в тях </w:t>
      </w:r>
    </w:p>
    <w:p w14:paraId="48F1C213" w14:textId="77777777" w:rsidR="0076760B" w:rsidRPr="0076760B" w:rsidRDefault="0076760B" w:rsidP="0076760B">
      <w:pPr>
        <w:pStyle w:val="ListParagraph"/>
        <w:rPr>
          <w:rFonts w:ascii="Times New Roman" w:hAnsi="Times New Roman" w:cs="Times New Roman"/>
          <w:sz w:val="32"/>
          <w:szCs w:val="36"/>
        </w:rPr>
      </w:pPr>
    </w:p>
    <w:p w14:paraId="7DAF253F" w14:textId="77777777" w:rsidR="0076760B" w:rsidRPr="0076760B" w:rsidRDefault="0076760B" w:rsidP="0076760B">
      <w:pPr>
        <w:pStyle w:val="ListParagraph"/>
        <w:rPr>
          <w:rFonts w:ascii="Times New Roman" w:hAnsi="Times New Roman" w:cs="Times New Roman"/>
          <w:sz w:val="32"/>
          <w:szCs w:val="36"/>
        </w:rPr>
      </w:pPr>
    </w:p>
    <w:p w14:paraId="4334D3A1" w14:textId="77777777" w:rsidR="0076760B" w:rsidRPr="0076760B" w:rsidRDefault="0076760B" w:rsidP="00B531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  <w:lang w:val="bg-BG"/>
        </w:rPr>
        <w:t>Заявки към базата данни и снимки от резултатите на изпълнението им</w:t>
      </w:r>
    </w:p>
    <w:p w14:paraId="5CA79723" w14:textId="77777777" w:rsidR="0076760B" w:rsidRPr="0076760B" w:rsidRDefault="0076760B" w:rsidP="0076760B">
      <w:pPr>
        <w:pStyle w:val="ListParagraph"/>
        <w:rPr>
          <w:rFonts w:ascii="Times New Roman" w:hAnsi="Times New Roman" w:cs="Times New Roman"/>
          <w:sz w:val="32"/>
          <w:szCs w:val="36"/>
        </w:rPr>
      </w:pPr>
    </w:p>
    <w:p w14:paraId="245DF6C7" w14:textId="77777777" w:rsidR="0076760B" w:rsidRPr="0076760B" w:rsidRDefault="0076760B" w:rsidP="00B531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  <w:lang w:val="bg-BG"/>
        </w:rPr>
        <w:t>Прикачени файлове</w:t>
      </w:r>
    </w:p>
    <w:p w14:paraId="43D0FAB2" w14:textId="77777777" w:rsidR="0076760B" w:rsidRPr="0076760B" w:rsidRDefault="0076760B" w:rsidP="0076760B">
      <w:pPr>
        <w:pStyle w:val="ListParagraph"/>
        <w:rPr>
          <w:rFonts w:ascii="Times New Roman" w:hAnsi="Times New Roman" w:cs="Times New Roman"/>
          <w:sz w:val="32"/>
          <w:szCs w:val="36"/>
        </w:rPr>
      </w:pPr>
    </w:p>
    <w:p w14:paraId="432E66AA" w14:textId="77777777" w:rsidR="0076760B" w:rsidRDefault="0076760B" w:rsidP="0076760B">
      <w:pPr>
        <w:pStyle w:val="ListParagraph"/>
        <w:rPr>
          <w:rFonts w:ascii="Times New Roman" w:hAnsi="Times New Roman" w:cs="Times New Roman"/>
          <w:sz w:val="32"/>
          <w:szCs w:val="36"/>
        </w:rPr>
      </w:pPr>
    </w:p>
    <w:p w14:paraId="66256617" w14:textId="77777777" w:rsidR="0076760B" w:rsidRDefault="0076760B">
      <w:pPr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3CA747F" w14:textId="0C759D2E" w:rsidR="0076760B" w:rsidRPr="00CC0786" w:rsidRDefault="0076760B" w:rsidP="007676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4"/>
          <w:lang w:val="bg-BG"/>
        </w:rPr>
      </w:pPr>
      <w:r w:rsidRPr="00CC0786">
        <w:rPr>
          <w:rFonts w:ascii="Times New Roman" w:hAnsi="Times New Roman" w:cs="Times New Roman"/>
          <w:b/>
          <w:bCs/>
          <w:sz w:val="40"/>
          <w:szCs w:val="44"/>
        </w:rPr>
        <w:lastRenderedPageBreak/>
        <w:t xml:space="preserve">ER </w:t>
      </w:r>
      <w:r w:rsidRPr="00CC0786">
        <w:rPr>
          <w:rFonts w:ascii="Times New Roman" w:hAnsi="Times New Roman" w:cs="Times New Roman"/>
          <w:b/>
          <w:bCs/>
          <w:sz w:val="40"/>
          <w:szCs w:val="44"/>
          <w:lang w:val="bg-BG"/>
        </w:rPr>
        <w:t>диаграма</w:t>
      </w:r>
    </w:p>
    <w:p w14:paraId="48E3F471" w14:textId="171BA456" w:rsidR="0076760B" w:rsidRDefault="00CC0786">
      <w:pPr>
        <w:rPr>
          <w:rFonts w:ascii="Times New Roman" w:hAnsi="Times New Roman" w:cs="Times New Roman"/>
          <w:sz w:val="32"/>
          <w:szCs w:val="36"/>
          <w:lang w:val="bg-BG"/>
        </w:rPr>
      </w:pPr>
      <w:r>
        <w:rPr>
          <w:rFonts w:ascii="Times New Roman" w:hAnsi="Times New Roman" w:cs="Times New Roman"/>
          <w:noProof/>
          <w:sz w:val="32"/>
          <w:szCs w:val="36"/>
          <w:lang w:val="bg-BG"/>
        </w:rPr>
        <w:drawing>
          <wp:anchor distT="0" distB="0" distL="114300" distR="114300" simplePos="0" relativeHeight="251622400" behindDoc="1" locked="0" layoutInCell="1" allowOverlap="1" wp14:anchorId="39B15182" wp14:editId="6F64621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600825" cy="5848985"/>
            <wp:effectExtent l="0" t="0" r="9525" b="0"/>
            <wp:wrapTight wrapText="bothSides">
              <wp:wrapPolygon edited="0">
                <wp:start x="0" y="0"/>
                <wp:lineTo x="0" y="21527"/>
                <wp:lineTo x="21569" y="21527"/>
                <wp:lineTo x="21569" y="0"/>
                <wp:lineTo x="0" y="0"/>
              </wp:wrapPolygon>
            </wp:wrapTight>
            <wp:docPr id="561462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62628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6760B">
        <w:rPr>
          <w:rFonts w:ascii="Times New Roman" w:hAnsi="Times New Roman" w:cs="Times New Roman"/>
          <w:sz w:val="32"/>
          <w:szCs w:val="36"/>
          <w:lang w:val="bg-BG"/>
        </w:rPr>
        <w:br w:type="page"/>
      </w:r>
    </w:p>
    <w:p w14:paraId="6C2577C1" w14:textId="77777777" w:rsidR="0076760B" w:rsidRPr="008E4966" w:rsidRDefault="0076760B" w:rsidP="008E49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  <w:lang w:val="bg-BG"/>
        </w:rPr>
      </w:pPr>
      <w:r w:rsidRPr="00CC0786">
        <w:rPr>
          <w:rFonts w:ascii="Times New Roman" w:hAnsi="Times New Roman" w:cs="Times New Roman"/>
          <w:b/>
          <w:sz w:val="40"/>
          <w:szCs w:val="40"/>
          <w:lang w:val="bg-BG"/>
        </w:rPr>
        <w:lastRenderedPageBreak/>
        <w:t>Описание на таблиците и полетата в тях</w:t>
      </w:r>
    </w:p>
    <w:p w14:paraId="747005BF" w14:textId="77777777" w:rsidR="0076760B" w:rsidRPr="00CC0786" w:rsidRDefault="0076760B" w:rsidP="0076760B">
      <w:pPr>
        <w:pStyle w:val="ListParagraph"/>
        <w:ind w:left="1080"/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Проектът включва следните таблици:</w:t>
      </w:r>
    </w:p>
    <w:p w14:paraId="08995A1D" w14:textId="77777777" w:rsidR="0076760B" w:rsidRPr="00CC0786" w:rsidRDefault="0076760B" w:rsidP="0076760B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b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sz w:val="32"/>
          <w:szCs w:val="40"/>
          <w:lang w:val="bg-BG"/>
        </w:rPr>
        <w:t>Patient (Пациент)</w:t>
      </w:r>
    </w:p>
    <w:p w14:paraId="7E22C966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PatientId (int): Уникален идентификатор на пациента</w:t>
      </w:r>
    </w:p>
    <w:p w14:paraId="1795371B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FirstName (nvarchar): Първо име на пациента.</w:t>
      </w:r>
    </w:p>
    <w:p w14:paraId="526FD3C2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LastName (nvarchar): Фамилно име на пациента.</w:t>
      </w:r>
    </w:p>
    <w:p w14:paraId="271BA839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DateOfBirth (date): Дата на раждане.</w:t>
      </w:r>
    </w:p>
    <w:p w14:paraId="6B115803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Gender (nvarchar): Пол на пациента.</w:t>
      </w:r>
    </w:p>
    <w:p w14:paraId="136A6BF8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PhoneNumber (nvarchar): Телефонен номер.</w:t>
      </w:r>
    </w:p>
    <w:p w14:paraId="74BCCCC0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Email (nvarchar): Имейл адрес на пациента.</w:t>
      </w:r>
    </w:p>
    <w:p w14:paraId="0A07E2C8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Address (nvarchar): Адрес на пациента.</w:t>
      </w:r>
    </w:p>
    <w:p w14:paraId="6B93BE0A" w14:textId="77777777" w:rsidR="0076760B" w:rsidRPr="00CC0786" w:rsidRDefault="0076760B" w:rsidP="007676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EmergencyContact (nvarchar): Спешен контакт на пациента.</w:t>
      </w:r>
    </w:p>
    <w:p w14:paraId="1DEE65FE" w14:textId="77777777" w:rsidR="008E4966" w:rsidRPr="00CC0786" w:rsidRDefault="008E4966" w:rsidP="008E4966">
      <w:pPr>
        <w:pStyle w:val="ListParagraph"/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5DCB8B87" w14:textId="77777777" w:rsidR="0076760B" w:rsidRPr="00CC0786" w:rsidRDefault="0076760B" w:rsidP="0076760B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b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sz w:val="32"/>
          <w:szCs w:val="40"/>
          <w:lang w:val="bg-BG"/>
        </w:rPr>
        <w:t>Doctor (Лекар)</w:t>
      </w:r>
    </w:p>
    <w:p w14:paraId="64B4941B" w14:textId="77777777" w:rsidR="0076760B" w:rsidRPr="00CC0786" w:rsidRDefault="0076760B" w:rsidP="008E49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DoctorId (int): Уникален идентификатор на лекаря.</w:t>
      </w:r>
    </w:p>
    <w:p w14:paraId="7EA2B662" w14:textId="77777777" w:rsidR="0076760B" w:rsidRPr="00CC0786" w:rsidRDefault="0076760B" w:rsidP="008E49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FirstName (nvarchar): Първо име на лекаря.</w:t>
      </w:r>
    </w:p>
    <w:p w14:paraId="433BC0FE" w14:textId="77777777" w:rsidR="0076760B" w:rsidRPr="00CC0786" w:rsidRDefault="0076760B" w:rsidP="008E49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LastName (nvarchar): Фамилно име на лекаря.</w:t>
      </w:r>
    </w:p>
    <w:p w14:paraId="66679F9F" w14:textId="77777777" w:rsidR="0076760B" w:rsidRPr="00CC0786" w:rsidRDefault="0076760B" w:rsidP="008E49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 xml:space="preserve">Specialization (nvarchar):  </w:t>
      </w:r>
      <w:r w:rsidR="008E4966" w:rsidRPr="00CC0786">
        <w:rPr>
          <w:rFonts w:ascii="Times New Roman" w:hAnsi="Times New Roman" w:cs="Times New Roman"/>
          <w:sz w:val="32"/>
          <w:szCs w:val="40"/>
          <w:lang w:val="bg-BG"/>
        </w:rPr>
        <w:t>Специалност на лекаря</w:t>
      </w:r>
      <w:r w:rsidRPr="00CC0786"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</w:p>
    <w:p w14:paraId="30637E50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PhoneNumber (nvarchar): Телефонен номер.</w:t>
      </w:r>
    </w:p>
    <w:p w14:paraId="73F19DF3" w14:textId="77777777" w:rsidR="008E4966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Email (nvarchar): Имейл адрес на лекаря.</w:t>
      </w:r>
    </w:p>
    <w:p w14:paraId="174559C8" w14:textId="77777777" w:rsidR="008E4966" w:rsidRPr="00CC0786" w:rsidRDefault="008E4966" w:rsidP="008E4966">
      <w:pPr>
        <w:pStyle w:val="ListParagraph"/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5A9213B7" w14:textId="77777777" w:rsidR="0076760B" w:rsidRPr="00CC0786" w:rsidRDefault="0076760B" w:rsidP="008E4966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b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sz w:val="32"/>
          <w:szCs w:val="40"/>
          <w:lang w:val="bg-BG"/>
        </w:rPr>
        <w:t>MedicalRecord (Медицинско досие)</w:t>
      </w:r>
    </w:p>
    <w:p w14:paraId="310B26F4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RecordId (int): Уникален идентификатор на медицинското досие.</w:t>
      </w:r>
    </w:p>
    <w:p w14:paraId="13E21F75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PatientId (int): Идентификатор на пациента.</w:t>
      </w:r>
    </w:p>
    <w:p w14:paraId="64DD838C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DoctorId (int): Идентификатор на лекуващия лекар.</w:t>
      </w:r>
    </w:p>
    <w:p w14:paraId="210C8CF8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Diagnosis (nvarchar): Диагноза на пациента.</w:t>
      </w:r>
    </w:p>
    <w:p w14:paraId="7988CA46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Treatment (nvarchar): Предписано лечение.</w:t>
      </w:r>
    </w:p>
    <w:p w14:paraId="0FC4EAE0" w14:textId="77777777" w:rsidR="0076760B" w:rsidRPr="00CC0786" w:rsidRDefault="0076760B" w:rsidP="00CC078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VisitDate (date): Дата на посещение.</w:t>
      </w:r>
    </w:p>
    <w:p w14:paraId="10734834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lastRenderedPageBreak/>
        <w:t>NextVisitDate (date): Дата на следващо посещение (ако е приложимо).</w:t>
      </w:r>
    </w:p>
    <w:p w14:paraId="31A5A88A" w14:textId="77777777" w:rsidR="008E4966" w:rsidRPr="00CC0786" w:rsidRDefault="008E4966" w:rsidP="008E4966">
      <w:pPr>
        <w:pStyle w:val="ListParagraph"/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3B3F9212" w14:textId="77777777" w:rsidR="0076760B" w:rsidRPr="00CC0786" w:rsidRDefault="0076760B" w:rsidP="008E4966">
      <w:pPr>
        <w:pStyle w:val="ListParagraph"/>
        <w:numPr>
          <w:ilvl w:val="4"/>
          <w:numId w:val="3"/>
        </w:numPr>
        <w:rPr>
          <w:rFonts w:ascii="Times New Roman" w:hAnsi="Times New Roman" w:cs="Times New Roman"/>
          <w:b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sz w:val="32"/>
          <w:szCs w:val="40"/>
          <w:lang w:val="bg-BG"/>
        </w:rPr>
        <w:t>Prescription (Рецепта)</w:t>
      </w:r>
    </w:p>
    <w:p w14:paraId="10D39183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PrescriptionId (int): Уникален идентификатор на рецепта.</w:t>
      </w:r>
    </w:p>
    <w:p w14:paraId="1F820152" w14:textId="77777777" w:rsidR="0076760B" w:rsidRPr="00CC0786" w:rsidRDefault="0076760B" w:rsidP="008E49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RecordId (int): Идентификатор на медицинското досие, с което е</w:t>
      </w:r>
      <w:r w:rsidR="008E4966" w:rsidRPr="00CC0786"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CC0786">
        <w:rPr>
          <w:rFonts w:ascii="Times New Roman" w:hAnsi="Times New Roman" w:cs="Times New Roman"/>
          <w:sz w:val="32"/>
          <w:szCs w:val="40"/>
          <w:lang w:val="bg-BG"/>
        </w:rPr>
        <w:t>свързана рецептата.</w:t>
      </w:r>
    </w:p>
    <w:p w14:paraId="59795924" w14:textId="77777777" w:rsidR="0076760B" w:rsidRPr="00CC0786" w:rsidRDefault="0076760B" w:rsidP="008E49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MedicineName (nvarchar): Наименование на лекарството.</w:t>
      </w:r>
    </w:p>
    <w:p w14:paraId="1F5D9651" w14:textId="53A732FE" w:rsidR="0076760B" w:rsidRPr="00CC0786" w:rsidRDefault="0076760B" w:rsidP="008E49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Dosage (nvarchar): Дозировка на лекарството.</w:t>
      </w:r>
    </w:p>
    <w:p w14:paraId="645C6BE7" w14:textId="735A127C" w:rsidR="0076760B" w:rsidRPr="00CC0786" w:rsidRDefault="0076760B" w:rsidP="008E49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Instructions (nvarchar): Инструкции за приемане на лекарството.</w:t>
      </w:r>
    </w:p>
    <w:p w14:paraId="7F314D0E" w14:textId="596B6737" w:rsidR="000C19B0" w:rsidRDefault="0076760B" w:rsidP="00CC07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sz w:val="32"/>
          <w:szCs w:val="40"/>
          <w:lang w:val="bg-BG"/>
        </w:rPr>
        <w:t>PrescriptionDate (date): Дата на издаване на рецептата.</w:t>
      </w:r>
    </w:p>
    <w:p w14:paraId="26BCADB3" w14:textId="3AE452EC" w:rsidR="00CC0786" w:rsidRPr="00CC0786" w:rsidRDefault="000C19B0" w:rsidP="00CC0786">
      <w:p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sz w:val="32"/>
          <w:szCs w:val="40"/>
          <w:lang w:val="bg-BG"/>
        </w:rPr>
        <w:br w:type="page"/>
      </w:r>
    </w:p>
    <w:p w14:paraId="40FDB471" w14:textId="1A81C5B8" w:rsidR="00CC0786" w:rsidRPr="00CC0786" w:rsidRDefault="00CC0786" w:rsidP="00CC07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CC0786">
        <w:rPr>
          <w:rFonts w:ascii="Times New Roman" w:hAnsi="Times New Roman" w:cs="Times New Roman"/>
          <w:b/>
          <w:bCs/>
          <w:sz w:val="40"/>
          <w:szCs w:val="44"/>
          <w:lang w:val="bg-BG"/>
        </w:rPr>
        <w:lastRenderedPageBreak/>
        <w:t>Заявки към базата данни и снимки от резултатите на изпълнението им</w:t>
      </w:r>
    </w:p>
    <w:p w14:paraId="3300655D" w14:textId="5FDB6319" w:rsidR="000C19B0" w:rsidRPr="00B15F61" w:rsidRDefault="000C19B0" w:rsidP="000C19B0">
      <w:pPr>
        <w:ind w:left="720" w:firstLine="720"/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3.1  Добавяне на нов пациент в системата:</w:t>
      </w:r>
    </w:p>
    <w:p w14:paraId="734A4AD7" w14:textId="78C3FB49" w:rsidR="000C19B0" w:rsidRDefault="000C19B0" w:rsidP="000C19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35712" behindDoc="0" locked="0" layoutInCell="1" allowOverlap="1" wp14:anchorId="464C0A02" wp14:editId="68738D72">
            <wp:simplePos x="0" y="0"/>
            <wp:positionH relativeFrom="margin">
              <wp:posOffset>472699</wp:posOffset>
            </wp:positionH>
            <wp:positionV relativeFrom="paragraph">
              <wp:posOffset>811251</wp:posOffset>
            </wp:positionV>
            <wp:extent cx="5971540" cy="5625465"/>
            <wp:effectExtent l="0" t="0" r="0" b="0"/>
            <wp:wrapThrough wrapText="bothSides">
              <wp:wrapPolygon edited="0">
                <wp:start x="0" y="0"/>
                <wp:lineTo x="0" y="21505"/>
                <wp:lineTo x="21499" y="21505"/>
                <wp:lineTo x="21499" y="0"/>
                <wp:lineTo x="0" y="0"/>
              </wp:wrapPolygon>
            </wp:wrapThrough>
            <wp:docPr id="11019661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6612" name="Picture 2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C19B0">
        <w:rPr>
          <w:rFonts w:ascii="Times New Roman" w:hAnsi="Times New Roman" w:cs="Times New Roman"/>
          <w:sz w:val="32"/>
          <w:szCs w:val="40"/>
          <w:lang w:val="bg-BG"/>
        </w:rPr>
        <w:t>Позволява на здравните работници да регистрират нов пациент в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0C19B0">
        <w:rPr>
          <w:rFonts w:ascii="Times New Roman" w:hAnsi="Times New Roman" w:cs="Times New Roman"/>
          <w:sz w:val="32"/>
          <w:szCs w:val="40"/>
          <w:lang w:val="bg-BG"/>
        </w:rPr>
        <w:t>системата с личните му данни.</w:t>
      </w:r>
    </w:p>
    <w:p w14:paraId="47E62B2A" w14:textId="77777777" w:rsidR="000C19B0" w:rsidRPr="000C19B0" w:rsidRDefault="000C19B0" w:rsidP="000C19B0">
      <w:pPr>
        <w:pStyle w:val="ListParagraph"/>
        <w:ind w:left="2520"/>
        <w:rPr>
          <w:rFonts w:ascii="Times New Roman" w:hAnsi="Times New Roman" w:cs="Times New Roman"/>
          <w:sz w:val="32"/>
          <w:szCs w:val="40"/>
          <w:lang w:val="bg-BG"/>
        </w:rPr>
      </w:pPr>
    </w:p>
    <w:p w14:paraId="4234183F" w14:textId="77777777" w:rsidR="000C19B0" w:rsidRDefault="000C19B0" w:rsidP="000C19B0">
      <w:pPr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6F4210B4" w14:textId="77777777" w:rsidR="000C19B0" w:rsidRPr="000C19B0" w:rsidRDefault="000C19B0" w:rsidP="000C19B0">
      <w:pPr>
        <w:ind w:left="2160"/>
        <w:rPr>
          <w:rFonts w:ascii="Times New Roman" w:hAnsi="Times New Roman" w:cs="Times New Roman"/>
          <w:sz w:val="32"/>
          <w:szCs w:val="40"/>
          <w:lang w:val="bg-BG"/>
        </w:rPr>
      </w:pPr>
    </w:p>
    <w:p w14:paraId="1D7F5587" w14:textId="1CC91015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lastRenderedPageBreak/>
        <w:t>Преглед на пациентски данни</w:t>
      </w:r>
    </w:p>
    <w:p w14:paraId="46B02BB8" w14:textId="60990A63" w:rsidR="00B15F61" w:rsidRDefault="00B15F61" w:rsidP="00B15F61">
      <w:pPr>
        <w:pStyle w:val="ListParagraph"/>
        <w:numPr>
          <w:ilvl w:val="0"/>
          <w:numId w:val="17"/>
        </w:numPr>
        <w:ind w:left="2250"/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41856" behindDoc="0" locked="0" layoutInCell="1" allowOverlap="1" wp14:anchorId="1A311449" wp14:editId="5F2764AC">
            <wp:simplePos x="0" y="0"/>
            <wp:positionH relativeFrom="column">
              <wp:posOffset>170514</wp:posOffset>
            </wp:positionH>
            <wp:positionV relativeFrom="paragraph">
              <wp:posOffset>798128</wp:posOffset>
            </wp:positionV>
            <wp:extent cx="5971540" cy="4766945"/>
            <wp:effectExtent l="0" t="0" r="0" b="0"/>
            <wp:wrapSquare wrapText="bothSides"/>
            <wp:docPr id="169980508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5082" name="Picture 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19B0">
        <w:rPr>
          <w:rFonts w:ascii="Times New Roman" w:hAnsi="Times New Roman" w:cs="Times New Roman"/>
          <w:sz w:val="32"/>
          <w:szCs w:val="40"/>
          <w:lang w:val="bg-BG"/>
        </w:rPr>
        <w:t>Позволява на лекарите да преглеждат медицинския статус на пациентите,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0C19B0">
        <w:rPr>
          <w:rFonts w:ascii="Times New Roman" w:hAnsi="Times New Roman" w:cs="Times New Roman"/>
          <w:sz w:val="32"/>
          <w:szCs w:val="40"/>
          <w:lang w:val="bg-BG"/>
        </w:rPr>
        <w:t>включително история на посещенията, диагнози и предписания.</w:t>
      </w:r>
    </w:p>
    <w:p w14:paraId="4B33E2CA" w14:textId="6124260D" w:rsidR="00B15F61" w:rsidRDefault="00B15F61">
      <w:p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sz w:val="32"/>
          <w:szCs w:val="40"/>
          <w:lang w:val="bg-BG"/>
        </w:rPr>
        <w:br w:type="page"/>
      </w:r>
    </w:p>
    <w:p w14:paraId="42D4B071" w14:textId="77777777" w:rsidR="00B15F61" w:rsidRPr="00B15F61" w:rsidRDefault="00B15F61" w:rsidP="00B15F61">
      <w:pPr>
        <w:pStyle w:val="ListParagraph"/>
        <w:ind w:left="2250"/>
        <w:rPr>
          <w:rFonts w:ascii="Times New Roman" w:hAnsi="Times New Roman" w:cs="Times New Roman"/>
          <w:sz w:val="32"/>
          <w:szCs w:val="40"/>
          <w:lang w:val="bg-BG"/>
        </w:rPr>
      </w:pPr>
    </w:p>
    <w:p w14:paraId="6C4C2EBF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Добавяне на ново медицинско досие:</w:t>
      </w:r>
    </w:p>
    <w:p w14:paraId="299D1839" w14:textId="26554F4E" w:rsidR="00B15F61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Позволява на лекарите да създават ново медицинско досие за пациента,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включително диагноза, лечение и насрочване на следващо посещение.</w:t>
      </w:r>
    </w:p>
    <w:p w14:paraId="6D0A031F" w14:textId="77777777" w:rsid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6BBFDF2E" w14:textId="524CF2C3" w:rsidR="00B15F61" w:rsidRP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61312" behindDoc="0" locked="0" layoutInCell="1" allowOverlap="1" wp14:anchorId="35FE5621" wp14:editId="433EF404">
            <wp:simplePos x="0" y="0"/>
            <wp:positionH relativeFrom="column">
              <wp:posOffset>298851</wp:posOffset>
            </wp:positionH>
            <wp:positionV relativeFrom="paragraph">
              <wp:posOffset>368</wp:posOffset>
            </wp:positionV>
            <wp:extent cx="5971540" cy="6271260"/>
            <wp:effectExtent l="0" t="0" r="0" b="0"/>
            <wp:wrapSquare wrapText="bothSides"/>
            <wp:docPr id="158342197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21975" name="Picture 5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26C14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lastRenderedPageBreak/>
        <w:t>Добавяне на рецепта за пациент:</w:t>
      </w:r>
    </w:p>
    <w:p w14:paraId="5917803D" w14:textId="2AD7F709" w:rsidR="00B15F61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43904" behindDoc="0" locked="0" layoutInCell="1" allowOverlap="1" wp14:anchorId="566AB78E" wp14:editId="42DAFAA0">
            <wp:simplePos x="0" y="0"/>
            <wp:positionH relativeFrom="column">
              <wp:posOffset>222250</wp:posOffset>
            </wp:positionH>
            <wp:positionV relativeFrom="paragraph">
              <wp:posOffset>910590</wp:posOffset>
            </wp:positionV>
            <wp:extent cx="5971540" cy="6296025"/>
            <wp:effectExtent l="0" t="0" r="0" b="9525"/>
            <wp:wrapSquare wrapText="bothSides"/>
            <wp:docPr id="1699363714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3714" name="Picture 6" descr="A screen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" t="125" r="-537" b="1257"/>
                    <a:stretch/>
                  </pic:blipFill>
                  <pic:spPr bwMode="auto">
                    <a:xfrm>
                      <a:off x="0" y="0"/>
                      <a:ext cx="5971540" cy="629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Лекарите могат да добавят рецепти за пациенти въз основа на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медицинските досиета и да предоставят инструкции за прием на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лекарствата.</w:t>
      </w:r>
    </w:p>
    <w:p w14:paraId="691095D5" w14:textId="77777777" w:rsid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1E032A44" w14:textId="77777777" w:rsid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32E84A17" w14:textId="0F78DD8C" w:rsidR="00B15F61" w:rsidRP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508C218E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lastRenderedPageBreak/>
        <w:t>Преглед на медицинските записи на пациент:</w:t>
      </w:r>
    </w:p>
    <w:p w14:paraId="492EF0A0" w14:textId="1B51BB78" w:rsidR="00B15F61" w:rsidRPr="009719AE" w:rsidRDefault="00B15F61" w:rsidP="009719AE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Лекарите могат да преглеждат всички медицински записи, свързани с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даден пациент, включително диагнози и предписания за лечение.</w:t>
      </w:r>
    </w:p>
    <w:p w14:paraId="27BC862B" w14:textId="2A1AD53E" w:rsidR="00177FCC" w:rsidRDefault="009719AE" w:rsidP="00177FCC">
      <w:pPr>
        <w:pStyle w:val="ListParagraph"/>
        <w:ind w:left="1710"/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noProof/>
          <w:lang w:val="bg-BG"/>
        </w:rPr>
        <w:drawing>
          <wp:anchor distT="0" distB="0" distL="114300" distR="114300" simplePos="0" relativeHeight="251686912" behindDoc="0" locked="0" layoutInCell="1" allowOverlap="1" wp14:anchorId="3D7F49E6" wp14:editId="3E3753B4">
            <wp:simplePos x="0" y="0"/>
            <wp:positionH relativeFrom="margin">
              <wp:align>left</wp:align>
            </wp:positionH>
            <wp:positionV relativeFrom="paragraph">
              <wp:posOffset>299486</wp:posOffset>
            </wp:positionV>
            <wp:extent cx="6264910" cy="3048000"/>
            <wp:effectExtent l="0" t="0" r="2540" b="0"/>
            <wp:wrapSquare wrapText="bothSides"/>
            <wp:docPr id="18881428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DDD81" w14:textId="61E0D83E" w:rsidR="00177FCC" w:rsidRDefault="00177FCC" w:rsidP="00177FCC">
      <w:pPr>
        <w:rPr>
          <w:rFonts w:ascii="Times New Roman" w:hAnsi="Times New Roman" w:cs="Times New Roman"/>
          <w:b/>
          <w:bCs/>
          <w:sz w:val="32"/>
          <w:szCs w:val="40"/>
        </w:rPr>
      </w:pPr>
    </w:p>
    <w:p w14:paraId="15176444" w14:textId="667041DC" w:rsidR="009719AE" w:rsidRDefault="009719AE">
      <w:pPr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br w:type="page"/>
      </w:r>
    </w:p>
    <w:p w14:paraId="7B9B94BF" w14:textId="77777777" w:rsidR="009719AE" w:rsidRPr="00177FCC" w:rsidRDefault="009719AE" w:rsidP="00177FCC">
      <w:pPr>
        <w:rPr>
          <w:rFonts w:ascii="Times New Roman" w:hAnsi="Times New Roman" w:cs="Times New Roman"/>
          <w:b/>
          <w:bCs/>
          <w:sz w:val="32"/>
          <w:szCs w:val="40"/>
        </w:rPr>
      </w:pPr>
    </w:p>
    <w:p w14:paraId="4CDCB897" w14:textId="4311920B" w:rsidR="009719AE" w:rsidRPr="009719AE" w:rsidRDefault="00B15F61" w:rsidP="009719AE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Преглед на рецепти за пациент:</w:t>
      </w:r>
    </w:p>
    <w:p w14:paraId="5FFD7E93" w14:textId="528EEFF0" w:rsidR="00B15F61" w:rsidRPr="009719AE" w:rsidRDefault="00B15F61" w:rsidP="009719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9719AE">
        <w:rPr>
          <w:rFonts w:ascii="Times New Roman" w:hAnsi="Times New Roman" w:cs="Times New Roman"/>
          <w:sz w:val="32"/>
          <w:szCs w:val="40"/>
          <w:lang w:val="bg-BG"/>
        </w:rPr>
        <w:t>Потребителите могат да виждат всички рецепти, издадени за даден пациент, и да следят дали са изпълнени.</w:t>
      </w:r>
    </w:p>
    <w:p w14:paraId="65DA92AD" w14:textId="5097A8E5" w:rsidR="00177FCC" w:rsidRDefault="009719AE">
      <w:p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noProof/>
          <w:lang w:val="bg-BG"/>
        </w:rPr>
        <w:drawing>
          <wp:anchor distT="0" distB="0" distL="114300" distR="114300" simplePos="0" relativeHeight="251663360" behindDoc="0" locked="0" layoutInCell="1" allowOverlap="1" wp14:anchorId="0A3DFFBF" wp14:editId="5FA2F7CE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5911215" cy="3905885"/>
            <wp:effectExtent l="0" t="0" r="0" b="0"/>
            <wp:wrapSquare wrapText="bothSides"/>
            <wp:docPr id="1942867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67243" name="Picture 194286724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436"/>
                    <a:stretch/>
                  </pic:blipFill>
                  <pic:spPr bwMode="auto">
                    <a:xfrm>
                      <a:off x="0" y="0"/>
                      <a:ext cx="5911215" cy="390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FCC">
        <w:rPr>
          <w:rFonts w:ascii="Times New Roman" w:hAnsi="Times New Roman" w:cs="Times New Roman"/>
          <w:sz w:val="32"/>
          <w:szCs w:val="40"/>
          <w:lang w:val="bg-BG"/>
        </w:rPr>
        <w:br w:type="page"/>
      </w:r>
    </w:p>
    <w:p w14:paraId="3ECC3F0F" w14:textId="77777777" w:rsidR="00B15F61" w:rsidRP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</w:p>
    <w:p w14:paraId="0A811919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Проследяване на следващото посещение на пациента:</w:t>
      </w:r>
    </w:p>
    <w:p w14:paraId="40CF39B9" w14:textId="247B573C" w:rsidR="00B15F61" w:rsidRPr="00177FCC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Показва на лекаря информация за датата на следващото планирано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посещение на пациента, ако е зададена такава.</w:t>
      </w:r>
    </w:p>
    <w:p w14:paraId="2FDA3E11" w14:textId="24BE1B1B" w:rsidR="00177FCC" w:rsidRDefault="003E1598" w:rsidP="00177FCC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89984" behindDoc="0" locked="0" layoutInCell="1" allowOverlap="1" wp14:anchorId="12BAA5BD" wp14:editId="6F99531A">
            <wp:simplePos x="0" y="0"/>
            <wp:positionH relativeFrom="margin">
              <wp:align>right</wp:align>
            </wp:positionH>
            <wp:positionV relativeFrom="paragraph">
              <wp:posOffset>405130</wp:posOffset>
            </wp:positionV>
            <wp:extent cx="5983605" cy="2807335"/>
            <wp:effectExtent l="0" t="0" r="0" b="0"/>
            <wp:wrapSquare wrapText="bothSides"/>
            <wp:docPr id="11713427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06" cy="280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67CD3" w14:textId="7441E13B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7B348AAE" w14:textId="2DC975EF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1904C6DB" w14:textId="20DAF73E" w:rsidR="00B15F61" w:rsidRDefault="00B15F61" w:rsidP="00D808F6">
      <w:pPr>
        <w:rPr>
          <w:rFonts w:ascii="Times New Roman" w:hAnsi="Times New Roman" w:cs="Times New Roman"/>
          <w:sz w:val="32"/>
          <w:szCs w:val="40"/>
        </w:rPr>
      </w:pPr>
    </w:p>
    <w:p w14:paraId="0565F5D2" w14:textId="33942B91" w:rsidR="00D808F6" w:rsidRDefault="00D808F6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br w:type="page"/>
      </w:r>
    </w:p>
    <w:p w14:paraId="56582EF1" w14:textId="77777777" w:rsidR="00D808F6" w:rsidRPr="00D808F6" w:rsidRDefault="00D808F6" w:rsidP="00D808F6">
      <w:pPr>
        <w:rPr>
          <w:rFonts w:ascii="Times New Roman" w:hAnsi="Times New Roman" w:cs="Times New Roman"/>
          <w:sz w:val="32"/>
          <w:szCs w:val="40"/>
        </w:rPr>
      </w:pPr>
    </w:p>
    <w:p w14:paraId="60EFF735" w14:textId="77777777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Търсене на пациенти по име или идентификатор:</w:t>
      </w:r>
    </w:p>
    <w:p w14:paraId="516B219C" w14:textId="139F56AD" w:rsidR="00B15F61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Позволява на здравния персонал да търси конкретен пациент по име или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уникален идентификатор, за да прегледа неговото досие.</w:t>
      </w:r>
    </w:p>
    <w:p w14:paraId="7561161A" w14:textId="3E01146B" w:rsidR="00B15F61" w:rsidRDefault="003E1598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noProof/>
          <w:sz w:val="32"/>
          <w:szCs w:val="40"/>
        </w:rPr>
        <w:drawing>
          <wp:anchor distT="0" distB="0" distL="114300" distR="114300" simplePos="0" relativeHeight="251695104" behindDoc="0" locked="0" layoutInCell="1" allowOverlap="1" wp14:anchorId="7857C922" wp14:editId="59C13856">
            <wp:simplePos x="0" y="0"/>
            <wp:positionH relativeFrom="margin">
              <wp:align>right</wp:align>
            </wp:positionH>
            <wp:positionV relativeFrom="paragraph">
              <wp:posOffset>442996</wp:posOffset>
            </wp:positionV>
            <wp:extent cx="5967095" cy="2999740"/>
            <wp:effectExtent l="0" t="0" r="0" b="0"/>
            <wp:wrapSquare wrapText="bothSides"/>
            <wp:docPr id="1821746553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6553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821" cy="30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9FF28" w14:textId="2233F314" w:rsidR="00177FCC" w:rsidRPr="00177FCC" w:rsidRDefault="00177FCC" w:rsidP="00177FCC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br w:type="page"/>
      </w:r>
    </w:p>
    <w:p w14:paraId="64A2E716" w14:textId="6315646B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lastRenderedPageBreak/>
        <w:t>Извличане на пациентите с най-много посещения за определен период:</w:t>
      </w:r>
    </w:p>
    <w:p w14:paraId="47E30CAB" w14:textId="34FA50E4" w:rsidR="00B15F61" w:rsidRDefault="003E1598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91008" behindDoc="0" locked="0" layoutInCell="1" allowOverlap="1" wp14:anchorId="2DA65036" wp14:editId="6DCEC804">
            <wp:simplePos x="0" y="0"/>
            <wp:positionH relativeFrom="margin">
              <wp:align>right</wp:align>
            </wp:positionH>
            <wp:positionV relativeFrom="paragraph">
              <wp:posOffset>1236345</wp:posOffset>
            </wp:positionV>
            <wp:extent cx="5975350" cy="3576955"/>
            <wp:effectExtent l="0" t="0" r="6350" b="4445"/>
            <wp:wrapSquare wrapText="bothSides"/>
            <wp:docPr id="16005349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383" cy="357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F61" w:rsidRPr="00B15F61">
        <w:rPr>
          <w:rFonts w:ascii="Times New Roman" w:hAnsi="Times New Roman" w:cs="Times New Roman"/>
          <w:sz w:val="32"/>
          <w:szCs w:val="40"/>
          <w:lang w:val="bg-BG"/>
        </w:rPr>
        <w:t>Позволява на администраторите да генерират отчет за пациентите с най-много посещения, което да се използва за статистическо анализиране на</w:t>
      </w:r>
      <w:r w:rsidR="00B15F61"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="00B15F61" w:rsidRPr="00B15F61">
        <w:rPr>
          <w:rFonts w:ascii="Times New Roman" w:hAnsi="Times New Roman" w:cs="Times New Roman"/>
          <w:sz w:val="32"/>
          <w:szCs w:val="40"/>
          <w:lang w:val="bg-BG"/>
        </w:rPr>
        <w:t>натовареността на клиниката.</w:t>
      </w:r>
    </w:p>
    <w:p w14:paraId="1B9E8FAF" w14:textId="7F107235" w:rsidR="00B15F61" w:rsidRDefault="00B15F61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6413E5CB" w14:textId="22B76EB7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28BF30DC" w14:textId="557772BB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37C15CCB" w14:textId="4C2E209E" w:rsidR="003E1598" w:rsidRDefault="003E1598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br w:type="page"/>
      </w:r>
    </w:p>
    <w:p w14:paraId="20A622AB" w14:textId="77777777" w:rsid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1340C8DF" w14:textId="31CC8C0E" w:rsidR="00177FCC" w:rsidRPr="00177FCC" w:rsidRDefault="00177FCC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</w:rPr>
      </w:pPr>
    </w:p>
    <w:p w14:paraId="30231C2E" w14:textId="3CBCAB5B" w:rsidR="00B15F61" w:rsidRPr="00B15F61" w:rsidRDefault="00B15F61" w:rsidP="00B15F61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b/>
          <w:bCs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b/>
          <w:bCs/>
          <w:sz w:val="32"/>
          <w:szCs w:val="40"/>
          <w:lang w:val="bg-BG"/>
        </w:rPr>
        <w:t>Извличане на всички пациенти с назначена рецепта:</w:t>
      </w:r>
    </w:p>
    <w:p w14:paraId="2F096156" w14:textId="67C8A9D3" w:rsidR="00B15F61" w:rsidRDefault="00B15F61" w:rsidP="00B15F61">
      <w:pPr>
        <w:pStyle w:val="ListParagraph"/>
        <w:numPr>
          <w:ilvl w:val="2"/>
          <w:numId w:val="18"/>
        </w:numPr>
        <w:rPr>
          <w:rFonts w:ascii="Times New Roman" w:hAnsi="Times New Roman" w:cs="Times New Roman"/>
          <w:sz w:val="32"/>
          <w:szCs w:val="40"/>
          <w:lang w:val="bg-BG"/>
        </w:rPr>
      </w:pPr>
      <w:r w:rsidRPr="00B15F61">
        <w:rPr>
          <w:rFonts w:ascii="Times New Roman" w:hAnsi="Times New Roman" w:cs="Times New Roman"/>
          <w:sz w:val="32"/>
          <w:szCs w:val="40"/>
          <w:lang w:val="bg-BG"/>
        </w:rPr>
        <w:t>Позволява на администраторите да виждат всички пациенти, на които е</w:t>
      </w:r>
      <w:r>
        <w:rPr>
          <w:rFonts w:ascii="Times New Roman" w:hAnsi="Times New Roman" w:cs="Times New Roman"/>
          <w:sz w:val="32"/>
          <w:szCs w:val="40"/>
          <w:lang w:val="bg-BG"/>
        </w:rPr>
        <w:t xml:space="preserve"> </w:t>
      </w:r>
      <w:r w:rsidRPr="00B15F61">
        <w:rPr>
          <w:rFonts w:ascii="Times New Roman" w:hAnsi="Times New Roman" w:cs="Times New Roman"/>
          <w:sz w:val="32"/>
          <w:szCs w:val="40"/>
          <w:lang w:val="bg-BG"/>
        </w:rPr>
        <w:t>предписано лекарство, като се генерира списък с всички рецепти.</w:t>
      </w:r>
    </w:p>
    <w:p w14:paraId="01637C04" w14:textId="1827FCBD" w:rsidR="00B15F61" w:rsidRPr="00B15F61" w:rsidRDefault="003E1598" w:rsidP="00B15F61">
      <w:pPr>
        <w:pStyle w:val="ListParagraph"/>
        <w:ind w:left="2070"/>
        <w:rPr>
          <w:rFonts w:ascii="Times New Roman" w:hAnsi="Times New Roman" w:cs="Times New Roman"/>
          <w:sz w:val="32"/>
          <w:szCs w:val="40"/>
          <w:lang w:val="bg-BG"/>
        </w:rPr>
      </w:pPr>
      <w:r>
        <w:rPr>
          <w:rFonts w:ascii="Times New Roman" w:hAnsi="Times New Roman" w:cs="Times New Roman"/>
          <w:noProof/>
          <w:sz w:val="32"/>
          <w:szCs w:val="40"/>
          <w:lang w:val="bg-BG"/>
        </w:rPr>
        <w:drawing>
          <wp:anchor distT="0" distB="0" distL="114300" distR="114300" simplePos="0" relativeHeight="251693056" behindDoc="0" locked="0" layoutInCell="1" allowOverlap="1" wp14:anchorId="0804147C" wp14:editId="75225490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5967730" cy="3505200"/>
            <wp:effectExtent l="0" t="0" r="0" b="0"/>
            <wp:wrapSquare wrapText="bothSides"/>
            <wp:docPr id="7634070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4ABE2B" w14:textId="346437F2" w:rsidR="000C19B0" w:rsidRPr="00B15F61" w:rsidRDefault="000C19B0" w:rsidP="00B15F61">
      <w:pPr>
        <w:rPr>
          <w:rFonts w:ascii="Times New Roman" w:hAnsi="Times New Roman" w:cs="Times New Roman"/>
          <w:sz w:val="32"/>
          <w:szCs w:val="40"/>
          <w:lang w:val="bg-BG"/>
        </w:rPr>
      </w:pPr>
    </w:p>
    <w:p w14:paraId="7BC17E99" w14:textId="2ADE802E" w:rsidR="000C19B0" w:rsidRPr="00B233FA" w:rsidRDefault="000C19B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  <w:lang w:val="bg-BG"/>
        </w:rPr>
        <w:br w:type="page"/>
      </w:r>
    </w:p>
    <w:p w14:paraId="3EAB9B0F" w14:textId="117A7826" w:rsidR="000C19B0" w:rsidRDefault="000C19B0" w:rsidP="00177FCC">
      <w:pPr>
        <w:rPr>
          <w:rFonts w:ascii="Times New Roman" w:hAnsi="Times New Roman" w:cs="Times New Roman"/>
          <w:sz w:val="32"/>
          <w:szCs w:val="40"/>
        </w:rPr>
      </w:pPr>
    </w:p>
    <w:p w14:paraId="5EA60CF1" w14:textId="55A8A22B" w:rsidR="00177FCC" w:rsidRPr="00177FCC" w:rsidRDefault="00177FCC" w:rsidP="00177F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40"/>
        </w:rPr>
      </w:pPr>
      <w:r w:rsidRPr="00177FCC">
        <w:rPr>
          <w:rFonts w:ascii="Times New Roman" w:hAnsi="Times New Roman" w:cs="Times New Roman"/>
          <w:b/>
          <w:bCs/>
          <w:sz w:val="40"/>
          <w:szCs w:val="44"/>
          <w:lang w:val="bg-BG"/>
        </w:rPr>
        <w:t>Прикачени файлове</w:t>
      </w:r>
    </w:p>
    <w:p w14:paraId="04D29778" w14:textId="0C2A4431" w:rsidR="00177FCC" w:rsidRDefault="00177FCC" w:rsidP="00177F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t>MySQL</w:t>
      </w:r>
    </w:p>
    <w:p w14:paraId="6AD77C45" w14:textId="078B309A" w:rsidR="00177FCC" w:rsidRPr="00F22627" w:rsidRDefault="00E33108" w:rsidP="00E33108">
      <w:pPr>
        <w:rPr>
          <w:rFonts w:ascii="Times New Roman" w:hAnsi="Times New Roman" w:cs="Times New Roman"/>
          <w:b/>
          <w:bCs/>
          <w:sz w:val="32"/>
          <w:szCs w:val="40"/>
        </w:rPr>
      </w:pPr>
      <w:r>
        <w:object w:dxaOrig="1520" w:dyaOrig="987" w14:anchorId="1C0B89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05pt;height:49.9pt" o:ole="">
            <v:imagedata r:id="rId20" o:title=""/>
          </v:shape>
          <o:OLEObject Type="Embed" ProgID="Package" ShapeID="_x0000_i1025" DrawAspect="Icon" ObjectID="_1799228462" r:id="rId21"/>
        </w:object>
      </w:r>
      <w:r w:rsidR="00F22627"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40A9A034">
          <v:shape id="_x0000_i1026" type="#_x0000_t75" style="width:75.8pt;height:49.25pt" o:ole="">
            <v:imagedata r:id="rId22" o:title=""/>
          </v:shape>
          <o:OLEObject Type="Embed" ProgID="Package" ShapeID="_x0000_i1026" DrawAspect="Icon" ObjectID="_1799228463" r:id="rId23"/>
        </w:object>
      </w:r>
      <w:r w:rsidR="00F22627"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2521B2E3">
          <v:shape id="_x0000_i1027" type="#_x0000_t75" style="width:75.8pt;height:49.25pt" o:ole="">
            <v:imagedata r:id="rId24" o:title=""/>
          </v:shape>
          <o:OLEObject Type="Embed" ProgID="Package" ShapeID="_x0000_i1027" DrawAspect="Icon" ObjectID="_1799228464" r:id="rId25"/>
        </w:object>
      </w:r>
      <w:r w:rsidR="00F22627"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6DEDC2B6">
          <v:shape id="_x0000_i1028" type="#_x0000_t75" style="width:75.8pt;height:49.25pt" o:ole="">
            <v:imagedata r:id="rId26" o:title=""/>
          </v:shape>
          <o:OLEObject Type="Embed" ProgID="Package" ShapeID="_x0000_i1028" DrawAspect="Icon" ObjectID="_1799228465" r:id="rId27"/>
        </w:object>
      </w:r>
      <w:r w:rsidR="00F22627"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01D44609">
          <v:shape id="_x0000_i1029" type="#_x0000_t75" style="width:75.8pt;height:49.25pt" o:ole="">
            <v:imagedata r:id="rId28" o:title=""/>
          </v:shape>
          <o:OLEObject Type="Embed" ProgID="Package" ShapeID="_x0000_i1029" DrawAspect="Icon" ObjectID="_1799228466" r:id="rId29"/>
        </w:object>
      </w:r>
    </w:p>
    <w:p w14:paraId="261A64A9" w14:textId="520FCD15" w:rsidR="00177FCC" w:rsidRPr="00177FCC" w:rsidRDefault="00F22627" w:rsidP="00177FCC">
      <w:pPr>
        <w:rPr>
          <w:rFonts w:ascii="Times New Roman" w:hAnsi="Times New Roman" w:cs="Times New Roman"/>
          <w:b/>
          <w:bCs/>
          <w:sz w:val="32"/>
          <w:szCs w:val="40"/>
        </w:rPr>
      </w:pP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37D9F377">
          <v:shape id="_x0000_i1030" type="#_x0000_t75" style="width:75.8pt;height:49.25pt" o:ole="">
            <v:imagedata r:id="rId30" o:title=""/>
          </v:shape>
          <o:OLEObject Type="Embed" ProgID="Package" ShapeID="_x0000_i1030" DrawAspect="Icon" ObjectID="_1799228467" r:id="rId31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3FC7C2EA">
          <v:shape id="_x0000_i1031" type="#_x0000_t75" style="width:75.8pt;height:49.25pt" o:ole="">
            <v:imagedata r:id="rId32" o:title=""/>
          </v:shape>
          <o:OLEObject Type="Embed" ProgID="Package" ShapeID="_x0000_i1031" DrawAspect="Icon" ObjectID="_1799228468" r:id="rId33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64C3114C">
          <v:shape id="_x0000_i1032" type="#_x0000_t75" style="width:75.8pt;height:49.25pt" o:ole="">
            <v:imagedata r:id="rId34" o:title=""/>
          </v:shape>
          <o:OLEObject Type="Embed" ProgID="Package" ShapeID="_x0000_i1032" DrawAspect="Icon" ObjectID="_1799228469" r:id="rId35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7B331552">
          <v:shape id="_x0000_i1033" type="#_x0000_t75" style="width:75.8pt;height:49.25pt" o:ole="">
            <v:imagedata r:id="rId36" o:title=""/>
          </v:shape>
          <o:OLEObject Type="Embed" ProgID="Package" ShapeID="_x0000_i1033" DrawAspect="Icon" ObjectID="_1799228470" r:id="rId37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7D6EF9F6">
          <v:shape id="_x0000_i1034" type="#_x0000_t75" style="width:75.8pt;height:49.25pt" o:ole="">
            <v:imagedata r:id="rId38" o:title=""/>
          </v:shape>
          <o:OLEObject Type="Embed" ProgID="Package" ShapeID="_x0000_i1034" DrawAspect="Icon" ObjectID="_1799228471" r:id="rId39"/>
        </w:object>
      </w:r>
      <w:r>
        <w:rPr>
          <w:rFonts w:ascii="Times New Roman" w:hAnsi="Times New Roman" w:cs="Times New Roman"/>
          <w:b/>
          <w:bCs/>
          <w:sz w:val="32"/>
          <w:szCs w:val="40"/>
        </w:rPr>
        <w:object w:dxaOrig="1520" w:dyaOrig="987" w14:anchorId="433B911F">
          <v:shape id="_x0000_i1035" type="#_x0000_t75" style="width:75.8pt;height:49.25pt" o:ole="">
            <v:imagedata r:id="rId40" o:title=""/>
          </v:shape>
          <o:OLEObject Type="Embed" ProgID="Package" ShapeID="_x0000_i1035" DrawAspect="Icon" ObjectID="_1799228472" r:id="rId41"/>
        </w:object>
      </w:r>
    </w:p>
    <w:sectPr w:rsidR="00177FCC" w:rsidRPr="00177FCC" w:rsidSect="00D808F6">
      <w:pgSz w:w="12240" w:h="15840" w:code="1"/>
      <w:pgMar w:top="1440" w:right="1418" w:bottom="1440" w:left="1418" w:header="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D681" w14:textId="77777777" w:rsidR="00EC3F53" w:rsidRDefault="00EC3F53" w:rsidP="0076760B">
      <w:pPr>
        <w:spacing w:after="0" w:line="240" w:lineRule="auto"/>
      </w:pPr>
      <w:r>
        <w:separator/>
      </w:r>
    </w:p>
  </w:endnote>
  <w:endnote w:type="continuationSeparator" w:id="0">
    <w:p w14:paraId="290D6C0D" w14:textId="77777777" w:rsidR="00EC3F53" w:rsidRDefault="00EC3F53" w:rsidP="00767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3810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51225" w14:textId="77777777" w:rsidR="008E4966" w:rsidRDefault="008E4966">
        <w:pPr>
          <w:pStyle w:val="Footer"/>
          <w:jc w:val="center"/>
        </w:pPr>
      </w:p>
      <w:p w14:paraId="5735B6DC" w14:textId="77777777" w:rsidR="0076760B" w:rsidRDefault="007676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B4F036" w14:textId="77777777" w:rsidR="0076760B" w:rsidRDefault="007676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04EB" w14:textId="77777777" w:rsidR="00EC3F53" w:rsidRDefault="00EC3F53" w:rsidP="0076760B">
      <w:pPr>
        <w:spacing w:after="0" w:line="240" w:lineRule="auto"/>
      </w:pPr>
      <w:r>
        <w:separator/>
      </w:r>
    </w:p>
  </w:footnote>
  <w:footnote w:type="continuationSeparator" w:id="0">
    <w:p w14:paraId="1E58D598" w14:textId="77777777" w:rsidR="00EC3F53" w:rsidRDefault="00EC3F53" w:rsidP="00767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CBE"/>
    <w:multiLevelType w:val="hybridMultilevel"/>
    <w:tmpl w:val="BE6A6E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9D3C9E"/>
    <w:multiLevelType w:val="multilevel"/>
    <w:tmpl w:val="F8FA50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2" w15:restartNumberingAfterBreak="0">
    <w:nsid w:val="116877B2"/>
    <w:multiLevelType w:val="hybridMultilevel"/>
    <w:tmpl w:val="5B30CF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4966EE8"/>
    <w:multiLevelType w:val="hybridMultilevel"/>
    <w:tmpl w:val="2ED4D1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B635CD7"/>
    <w:multiLevelType w:val="hybridMultilevel"/>
    <w:tmpl w:val="DDC8E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F2DD8"/>
    <w:multiLevelType w:val="hybridMultilevel"/>
    <w:tmpl w:val="0CC0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035D2"/>
    <w:multiLevelType w:val="multilevel"/>
    <w:tmpl w:val="EDA449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5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4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6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1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71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880" w:hanging="2160"/>
      </w:pPr>
      <w:rPr>
        <w:rFonts w:hint="default"/>
      </w:rPr>
    </w:lvl>
  </w:abstractNum>
  <w:abstractNum w:abstractNumId="7" w15:restartNumberingAfterBreak="0">
    <w:nsid w:val="331609E6"/>
    <w:multiLevelType w:val="multilevel"/>
    <w:tmpl w:val="FB80F92C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8C22C49"/>
    <w:multiLevelType w:val="hybridMultilevel"/>
    <w:tmpl w:val="209EC706"/>
    <w:lvl w:ilvl="0" w:tplc="A9BE67C2">
      <w:start w:val="1"/>
      <w:numFmt w:val="decimal"/>
      <w:lvlText w:val="%1."/>
      <w:lvlJc w:val="left"/>
      <w:pPr>
        <w:ind w:left="1080" w:hanging="360"/>
      </w:pPr>
      <w:rPr>
        <w:rFonts w:hint="default"/>
        <w:sz w:val="40"/>
        <w:szCs w:val="40"/>
      </w:rPr>
    </w:lvl>
    <w:lvl w:ilvl="1" w:tplc="63D0927E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3A7EB3"/>
    <w:multiLevelType w:val="hybridMultilevel"/>
    <w:tmpl w:val="DE168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A4952"/>
    <w:multiLevelType w:val="hybridMultilevel"/>
    <w:tmpl w:val="38B27A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F6A0BBA"/>
    <w:multiLevelType w:val="multilevel"/>
    <w:tmpl w:val="F8FA50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12" w15:restartNumberingAfterBreak="0">
    <w:nsid w:val="45F104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77B708B"/>
    <w:multiLevelType w:val="hybridMultilevel"/>
    <w:tmpl w:val="B24820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FB522D"/>
    <w:multiLevelType w:val="multilevel"/>
    <w:tmpl w:val="0409001D"/>
    <w:lvl w:ilvl="0">
      <w:start w:val="1"/>
      <w:numFmt w:val="decimal"/>
      <w:lvlText w:val="%1)"/>
      <w:lvlJc w:val="left"/>
      <w:pPr>
        <w:ind w:left="2160" w:hanging="360"/>
      </w:pPr>
    </w:lvl>
    <w:lvl w:ilvl="1">
      <w:start w:val="1"/>
      <w:numFmt w:val="lowerLetter"/>
      <w:lvlText w:val="%2)"/>
      <w:lvlJc w:val="left"/>
      <w:pPr>
        <w:ind w:left="2520" w:hanging="360"/>
      </w:pPr>
    </w:lvl>
    <w:lvl w:ilvl="2">
      <w:start w:val="1"/>
      <w:numFmt w:val="lowerRoman"/>
      <w:lvlText w:val="%3)"/>
      <w:lvlJc w:val="left"/>
      <w:pPr>
        <w:ind w:left="2880" w:hanging="36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left"/>
      <w:pPr>
        <w:ind w:left="5040" w:hanging="360"/>
      </w:pPr>
    </w:lvl>
  </w:abstractNum>
  <w:abstractNum w:abstractNumId="15" w15:restartNumberingAfterBreak="0">
    <w:nsid w:val="5FB208AB"/>
    <w:multiLevelType w:val="hybridMultilevel"/>
    <w:tmpl w:val="89760F0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86E1AA9"/>
    <w:multiLevelType w:val="multilevel"/>
    <w:tmpl w:val="D9D697D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6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7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560" w:hanging="2160"/>
      </w:pPr>
      <w:rPr>
        <w:rFonts w:hint="default"/>
      </w:rPr>
    </w:lvl>
  </w:abstractNum>
  <w:abstractNum w:abstractNumId="17" w15:restartNumberingAfterBreak="0">
    <w:nsid w:val="7086239D"/>
    <w:multiLevelType w:val="multilevel"/>
    <w:tmpl w:val="E242B55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BE66E7C"/>
    <w:multiLevelType w:val="hybridMultilevel"/>
    <w:tmpl w:val="7FDA6BF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36195986">
    <w:abstractNumId w:val="6"/>
  </w:num>
  <w:num w:numId="2" w16cid:durableId="421024518">
    <w:abstractNumId w:val="8"/>
  </w:num>
  <w:num w:numId="3" w16cid:durableId="587351725">
    <w:abstractNumId w:val="12"/>
  </w:num>
  <w:num w:numId="4" w16cid:durableId="2104109425">
    <w:abstractNumId w:val="2"/>
  </w:num>
  <w:num w:numId="5" w16cid:durableId="46611411">
    <w:abstractNumId w:val="3"/>
  </w:num>
  <w:num w:numId="6" w16cid:durableId="381251678">
    <w:abstractNumId w:val="14"/>
  </w:num>
  <w:num w:numId="7" w16cid:durableId="698093355">
    <w:abstractNumId w:val="0"/>
  </w:num>
  <w:num w:numId="8" w16cid:durableId="853886515">
    <w:abstractNumId w:val="13"/>
  </w:num>
  <w:num w:numId="9" w16cid:durableId="455687506">
    <w:abstractNumId w:val="9"/>
  </w:num>
  <w:num w:numId="10" w16cid:durableId="129834390">
    <w:abstractNumId w:val="10"/>
  </w:num>
  <w:num w:numId="11" w16cid:durableId="510416866">
    <w:abstractNumId w:val="5"/>
  </w:num>
  <w:num w:numId="12" w16cid:durableId="1624264311">
    <w:abstractNumId w:val="15"/>
  </w:num>
  <w:num w:numId="13" w16cid:durableId="2115442549">
    <w:abstractNumId w:val="4"/>
  </w:num>
  <w:num w:numId="14" w16cid:durableId="207379740">
    <w:abstractNumId w:val="16"/>
  </w:num>
  <w:num w:numId="15" w16cid:durableId="1319306593">
    <w:abstractNumId w:val="17"/>
  </w:num>
  <w:num w:numId="16" w16cid:durableId="1276212354">
    <w:abstractNumId w:val="7"/>
  </w:num>
  <w:num w:numId="17" w16cid:durableId="228733597">
    <w:abstractNumId w:val="18"/>
  </w:num>
  <w:num w:numId="18" w16cid:durableId="1574582439">
    <w:abstractNumId w:val="11"/>
  </w:num>
  <w:num w:numId="19" w16cid:durableId="200161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E7"/>
    <w:rsid w:val="000135E7"/>
    <w:rsid w:val="000C19B0"/>
    <w:rsid w:val="00177FCC"/>
    <w:rsid w:val="001B27AB"/>
    <w:rsid w:val="003E1598"/>
    <w:rsid w:val="003F4EDB"/>
    <w:rsid w:val="00477B43"/>
    <w:rsid w:val="004A472E"/>
    <w:rsid w:val="004C2239"/>
    <w:rsid w:val="005570BA"/>
    <w:rsid w:val="0076760B"/>
    <w:rsid w:val="00834372"/>
    <w:rsid w:val="008E4966"/>
    <w:rsid w:val="009719AE"/>
    <w:rsid w:val="00B15F61"/>
    <w:rsid w:val="00B233FA"/>
    <w:rsid w:val="00B53122"/>
    <w:rsid w:val="00CC0786"/>
    <w:rsid w:val="00D808F6"/>
    <w:rsid w:val="00D873F2"/>
    <w:rsid w:val="00E33108"/>
    <w:rsid w:val="00EC3F53"/>
    <w:rsid w:val="00F2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8E1D"/>
  <w15:chartTrackingRefBased/>
  <w15:docId w15:val="{873D5F51-4A32-454B-B929-9B1D93F3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1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760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60B"/>
  </w:style>
  <w:style w:type="paragraph" w:styleId="Footer">
    <w:name w:val="footer"/>
    <w:basedOn w:val="Normal"/>
    <w:link w:val="FooterChar"/>
    <w:uiPriority w:val="99"/>
    <w:unhideWhenUsed/>
    <w:rsid w:val="0076760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26" Type="http://schemas.openxmlformats.org/officeDocument/2006/relationships/image" Target="media/image15.emf"/><Relationship Id="rId39" Type="http://schemas.openxmlformats.org/officeDocument/2006/relationships/oleObject" Target="embeddings/oleObject10.bin"/><Relationship Id="rId21" Type="http://schemas.openxmlformats.org/officeDocument/2006/relationships/oleObject" Target="embeddings/oleObject1.bin"/><Relationship Id="rId34" Type="http://schemas.openxmlformats.org/officeDocument/2006/relationships/image" Target="media/image19.e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emf"/><Relationship Id="rId29" Type="http://schemas.openxmlformats.org/officeDocument/2006/relationships/oleObject" Target="embeddings/oleObject5.bin"/><Relationship Id="rId41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4.emf"/><Relationship Id="rId32" Type="http://schemas.openxmlformats.org/officeDocument/2006/relationships/image" Target="media/image18.emf"/><Relationship Id="rId37" Type="http://schemas.openxmlformats.org/officeDocument/2006/relationships/oleObject" Target="embeddings/oleObject9.bin"/><Relationship Id="rId40" Type="http://schemas.openxmlformats.org/officeDocument/2006/relationships/image" Target="media/image22.emf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oleObject" Target="embeddings/oleObject2.bin"/><Relationship Id="rId28" Type="http://schemas.openxmlformats.org/officeDocument/2006/relationships/image" Target="media/image16.emf"/><Relationship Id="rId36" Type="http://schemas.openxmlformats.org/officeDocument/2006/relationships/image" Target="media/image20.emf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31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emf"/><Relationship Id="rId27" Type="http://schemas.openxmlformats.org/officeDocument/2006/relationships/oleObject" Target="embeddings/oleObject4.bin"/><Relationship Id="rId30" Type="http://schemas.openxmlformats.org/officeDocument/2006/relationships/image" Target="media/image17.emf"/><Relationship Id="rId35" Type="http://schemas.openxmlformats.org/officeDocument/2006/relationships/oleObject" Target="embeddings/oleObject8.bin"/><Relationship Id="rId43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7.bin"/><Relationship Id="rId38" Type="http://schemas.openxmlformats.org/officeDocument/2006/relationships/image" Target="media/image2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DC47C-A57C-46BD-A5B8-7F55755A3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IT_Kariera</dc:creator>
  <cp:keywords/>
  <dc:description/>
  <cp:lastModifiedBy>vasil galev</cp:lastModifiedBy>
  <cp:revision>3</cp:revision>
  <dcterms:created xsi:type="dcterms:W3CDTF">2025-01-24T10:52:00Z</dcterms:created>
  <dcterms:modified xsi:type="dcterms:W3CDTF">2025-01-24T10:54:00Z</dcterms:modified>
</cp:coreProperties>
</file>