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182618" w:rsidRDefault="00D00D85" w:rsidP="00B56A62">
      <w:pPr>
        <w:ind w:firstLine="567"/>
        <w:rPr>
          <w:rFonts w:ascii="Times New Roman" w:hAnsi="Times New Roman" w:cs="Times New Roman"/>
          <w:b/>
          <w:sz w:val="28"/>
          <w:szCs w:val="28"/>
        </w:rPr>
      </w:pPr>
      <w:r w:rsidRPr="00182618">
        <w:rPr>
          <w:rFonts w:ascii="Times New Roman" w:hAnsi="Times New Roman" w:cs="Times New Roman"/>
          <w:b/>
          <w:sz w:val="28"/>
          <w:szCs w:val="28"/>
        </w:rPr>
        <w:t xml:space="preserve">Нечіткий підхід до диспетчеризації </w:t>
      </w:r>
      <w:proofErr w:type="spellStart"/>
      <w:r w:rsidRPr="00182618">
        <w:rPr>
          <w:rFonts w:ascii="Times New Roman" w:hAnsi="Times New Roman" w:cs="Times New Roman"/>
          <w:b/>
          <w:sz w:val="28"/>
          <w:szCs w:val="28"/>
        </w:rPr>
        <w:t>ГВС</w:t>
      </w:r>
      <w:proofErr w:type="spellEnd"/>
    </w:p>
    <w:p w:rsidR="00D00D85" w:rsidRPr="001077DA" w:rsidRDefault="00D00D85" w:rsidP="00B56A62">
      <w:pPr>
        <w:ind w:firstLine="567"/>
        <w:rPr>
          <w:rFonts w:ascii="Times New Roman" w:hAnsi="Times New Roman" w:cs="Times New Roman"/>
          <w:sz w:val="28"/>
          <w:szCs w:val="28"/>
        </w:rPr>
      </w:pPr>
      <w:r w:rsidRPr="001077DA">
        <w:rPr>
          <w:rFonts w:ascii="Times New Roman" w:hAnsi="Times New Roman" w:cs="Times New Roman"/>
          <w:sz w:val="28"/>
          <w:szCs w:val="28"/>
        </w:rPr>
        <w:t>Нечітка логіка, хоч і є математичним методом, проте оперує компактною базою лінгвістичних правил. Вона має можливість одночасно розглядати кілька критеріїв і моделювати людський досвід у вигляді простих правил. Крім того, перевага підходу системи нечіткої логіки є те, що вона включає в себе як кількісні так і лінгвістичні змінні.</w:t>
      </w:r>
    </w:p>
    <w:p w:rsidR="00D00D85" w:rsidRPr="001077DA" w:rsidRDefault="00D00D85" w:rsidP="00B56A62">
      <w:pPr>
        <w:ind w:firstLine="567"/>
        <w:rPr>
          <w:rFonts w:ascii="Times New Roman" w:hAnsi="Times New Roman" w:cs="Times New Roman"/>
          <w:sz w:val="28"/>
          <w:szCs w:val="28"/>
        </w:rPr>
      </w:pPr>
      <w:r w:rsidRPr="001077DA">
        <w:rPr>
          <w:rFonts w:ascii="Times New Roman" w:hAnsi="Times New Roman" w:cs="Times New Roman"/>
          <w:sz w:val="28"/>
          <w:szCs w:val="28"/>
        </w:rPr>
        <w:t xml:space="preserve">У даній роботі ми застосовуємо нечітку логіку для динамічних задач теорії розкладів у гнучкому виробничому середовищі. Нечітке планування, в цій статті, призначене для вирішення проблеми вибору найкращого виробничого ресурсу для певного завдання, що є </w:t>
      </w:r>
      <w:proofErr w:type="spellStart"/>
      <w:r w:rsidRPr="001077DA">
        <w:rPr>
          <w:rFonts w:ascii="Times New Roman" w:hAnsi="Times New Roman" w:cs="Times New Roman"/>
          <w:sz w:val="28"/>
          <w:szCs w:val="28"/>
        </w:rPr>
        <w:t>підпроблемою</w:t>
      </w:r>
      <w:proofErr w:type="spellEnd"/>
      <w:r w:rsidR="00091C1F" w:rsidRPr="001077DA">
        <w:rPr>
          <w:rFonts w:ascii="Times New Roman" w:hAnsi="Times New Roman" w:cs="Times New Roman"/>
          <w:sz w:val="28"/>
          <w:szCs w:val="28"/>
        </w:rPr>
        <w:t xml:space="preserve"> планування у</w:t>
      </w:r>
      <w:r w:rsidRPr="001077DA">
        <w:rPr>
          <w:rFonts w:ascii="Times New Roman" w:hAnsi="Times New Roman" w:cs="Times New Roman"/>
          <w:sz w:val="28"/>
          <w:szCs w:val="28"/>
        </w:rPr>
        <w:t xml:space="preserve"> </w:t>
      </w:r>
      <w:r w:rsidRPr="001077DA">
        <w:rPr>
          <w:rFonts w:ascii="Times New Roman" w:hAnsi="Times New Roman" w:cs="Times New Roman"/>
          <w:sz w:val="28"/>
          <w:szCs w:val="28"/>
          <w:highlight w:val="yellow"/>
        </w:rPr>
        <w:t>гнучк</w:t>
      </w:r>
      <w:r w:rsidR="00091C1F" w:rsidRPr="001077DA">
        <w:rPr>
          <w:rFonts w:ascii="Times New Roman" w:hAnsi="Times New Roman" w:cs="Times New Roman"/>
          <w:sz w:val="28"/>
          <w:szCs w:val="28"/>
          <w:highlight w:val="yellow"/>
        </w:rPr>
        <w:t xml:space="preserve">ому </w:t>
      </w:r>
      <w:r w:rsidRPr="001077DA">
        <w:rPr>
          <w:rFonts w:ascii="Times New Roman" w:hAnsi="Times New Roman" w:cs="Times New Roman"/>
          <w:sz w:val="28"/>
          <w:szCs w:val="28"/>
          <w:highlight w:val="yellow"/>
        </w:rPr>
        <w:t>виробничо</w:t>
      </w:r>
      <w:r w:rsidR="00091C1F" w:rsidRPr="001077DA">
        <w:rPr>
          <w:rFonts w:ascii="Times New Roman" w:hAnsi="Times New Roman" w:cs="Times New Roman"/>
          <w:sz w:val="28"/>
          <w:szCs w:val="28"/>
          <w:highlight w:val="yellow"/>
        </w:rPr>
        <w:t>му</w:t>
      </w:r>
      <w:r w:rsidRPr="001077DA">
        <w:rPr>
          <w:rFonts w:ascii="Times New Roman" w:hAnsi="Times New Roman" w:cs="Times New Roman"/>
          <w:sz w:val="28"/>
          <w:szCs w:val="28"/>
          <w:highlight w:val="yellow"/>
        </w:rPr>
        <w:t xml:space="preserve"> осередку</w:t>
      </w:r>
      <w:r w:rsidRPr="001077DA">
        <w:rPr>
          <w:rFonts w:ascii="Times New Roman" w:hAnsi="Times New Roman" w:cs="Times New Roman"/>
          <w:sz w:val="28"/>
          <w:szCs w:val="28"/>
        </w:rPr>
        <w:t xml:space="preserve"> (). Зокрема, ми покажемо, як отримати </w:t>
      </w:r>
      <w:r w:rsidR="00091C1F" w:rsidRPr="001077DA">
        <w:rPr>
          <w:rFonts w:ascii="Times New Roman" w:hAnsi="Times New Roman" w:cs="Times New Roman"/>
          <w:sz w:val="28"/>
          <w:szCs w:val="28"/>
        </w:rPr>
        <w:t>розклад</w:t>
      </w:r>
      <w:r w:rsidRPr="001077DA">
        <w:rPr>
          <w:rFonts w:ascii="Times New Roman" w:hAnsi="Times New Roman" w:cs="Times New Roman"/>
          <w:sz w:val="28"/>
          <w:szCs w:val="28"/>
        </w:rPr>
        <w:t xml:space="preserve"> за допомогою пропоновано</w:t>
      </w:r>
      <w:r w:rsidR="00091C1F" w:rsidRPr="001077DA">
        <w:rPr>
          <w:rFonts w:ascii="Times New Roman" w:hAnsi="Times New Roman" w:cs="Times New Roman"/>
          <w:sz w:val="28"/>
          <w:szCs w:val="28"/>
        </w:rPr>
        <w:t>ї</w:t>
      </w:r>
      <w:r w:rsidRPr="001077DA">
        <w:rPr>
          <w:rFonts w:ascii="Times New Roman" w:hAnsi="Times New Roman" w:cs="Times New Roman"/>
          <w:sz w:val="28"/>
          <w:szCs w:val="28"/>
        </w:rPr>
        <w:t xml:space="preserve"> нечіткої моделі, </w:t>
      </w:r>
      <w:r w:rsidR="00091C1F" w:rsidRPr="001077DA">
        <w:rPr>
          <w:rFonts w:ascii="Times New Roman" w:hAnsi="Times New Roman" w:cs="Times New Roman"/>
          <w:sz w:val="28"/>
          <w:szCs w:val="28"/>
        </w:rPr>
        <w:t>що</w:t>
      </w:r>
      <w:r w:rsidRPr="001077DA">
        <w:rPr>
          <w:rFonts w:ascii="Times New Roman" w:hAnsi="Times New Roman" w:cs="Times New Roman"/>
          <w:sz w:val="28"/>
          <w:szCs w:val="28"/>
        </w:rPr>
        <w:t xml:space="preserve"> </w:t>
      </w:r>
      <w:r w:rsidR="00091C1F" w:rsidRPr="001077DA">
        <w:rPr>
          <w:rFonts w:ascii="Times New Roman" w:hAnsi="Times New Roman" w:cs="Times New Roman"/>
          <w:sz w:val="28"/>
          <w:szCs w:val="28"/>
        </w:rPr>
        <w:t xml:space="preserve">наведена </w:t>
      </w:r>
      <w:r w:rsidRPr="001077DA">
        <w:rPr>
          <w:rFonts w:ascii="Times New Roman" w:hAnsi="Times New Roman" w:cs="Times New Roman"/>
          <w:sz w:val="28"/>
          <w:szCs w:val="28"/>
        </w:rPr>
        <w:t xml:space="preserve">на </w:t>
      </w:r>
      <w:r w:rsidR="00091C1F" w:rsidRPr="001077DA">
        <w:rPr>
          <w:rFonts w:ascii="Times New Roman" w:hAnsi="Times New Roman" w:cs="Times New Roman"/>
          <w:sz w:val="28"/>
          <w:szCs w:val="28"/>
        </w:rPr>
        <w:t>рис.</w:t>
      </w:r>
      <w:r w:rsidRPr="001077DA">
        <w:rPr>
          <w:rFonts w:ascii="Times New Roman" w:hAnsi="Times New Roman" w:cs="Times New Roman"/>
          <w:sz w:val="28"/>
          <w:szCs w:val="28"/>
        </w:rPr>
        <w:t xml:space="preserve"> 1.</w:t>
      </w:r>
    </w:p>
    <w:p w:rsidR="00091C1F" w:rsidRPr="001077DA" w:rsidRDefault="00091C1F" w:rsidP="00B56A62">
      <w:pPr>
        <w:ind w:firstLine="567"/>
        <w:jc w:val="center"/>
        <w:rPr>
          <w:rFonts w:ascii="Times New Roman" w:hAnsi="Times New Roman" w:cs="Times New Roman"/>
          <w:sz w:val="28"/>
          <w:szCs w:val="28"/>
        </w:rPr>
      </w:pPr>
      <w:proofErr w:type="spellStart"/>
      <w:r w:rsidRPr="001077DA">
        <w:rPr>
          <w:rFonts w:cs="POEFIA+TimesNewRoman,BoldItalic"/>
          <w:b/>
          <w:bCs/>
          <w:color w:val="000000"/>
          <w:sz w:val="23"/>
          <w:szCs w:val="23"/>
        </w:rPr>
        <w:t>Figure</w:t>
      </w:r>
      <w:proofErr w:type="spellEnd"/>
      <w:r w:rsidRPr="001077DA">
        <w:rPr>
          <w:rFonts w:cs="POEFIA+TimesNewRoman,BoldItalic"/>
          <w:b/>
          <w:bCs/>
          <w:color w:val="000000"/>
          <w:sz w:val="23"/>
          <w:szCs w:val="23"/>
        </w:rPr>
        <w:t xml:space="preserve"> 1- </w:t>
      </w:r>
      <w:proofErr w:type="spellStart"/>
      <w:r w:rsidRPr="001077DA">
        <w:rPr>
          <w:rFonts w:cs="POEFIA+TimesNewRoman,BoldItalic"/>
          <w:b/>
          <w:bCs/>
          <w:color w:val="000000"/>
          <w:sz w:val="23"/>
          <w:szCs w:val="23"/>
        </w:rPr>
        <w:t>Fuzzy</w:t>
      </w:r>
      <w:proofErr w:type="spellEnd"/>
      <w:r w:rsidRPr="001077DA">
        <w:rPr>
          <w:rFonts w:cs="POEFIA+TimesNewRoman,BoldItalic"/>
          <w:b/>
          <w:bCs/>
          <w:color w:val="000000"/>
          <w:sz w:val="23"/>
          <w:szCs w:val="23"/>
        </w:rPr>
        <w:t xml:space="preserve"> </w:t>
      </w:r>
      <w:proofErr w:type="spellStart"/>
      <w:r w:rsidRPr="001077DA">
        <w:rPr>
          <w:rFonts w:cs="POEFIA+TimesNewRoman,BoldItalic"/>
          <w:b/>
          <w:bCs/>
          <w:color w:val="000000"/>
          <w:sz w:val="23"/>
          <w:szCs w:val="23"/>
        </w:rPr>
        <w:t>model</w:t>
      </w:r>
      <w:proofErr w:type="spellEnd"/>
      <w:r w:rsidRPr="001077DA">
        <w:rPr>
          <w:rFonts w:cs="POEFIA+TimesNewRoman,BoldItalic"/>
          <w:b/>
          <w:bCs/>
          <w:color w:val="000000"/>
          <w:sz w:val="23"/>
          <w:szCs w:val="23"/>
        </w:rPr>
        <w:t xml:space="preserve"> </w:t>
      </w:r>
      <w:proofErr w:type="spellStart"/>
      <w:r w:rsidRPr="001077DA">
        <w:rPr>
          <w:rFonts w:cs="POEFIA+TimesNewRoman,BoldItalic"/>
          <w:b/>
          <w:bCs/>
          <w:color w:val="000000"/>
          <w:sz w:val="23"/>
          <w:szCs w:val="23"/>
        </w:rPr>
        <w:t>for</w:t>
      </w:r>
      <w:proofErr w:type="spellEnd"/>
      <w:r w:rsidRPr="001077DA">
        <w:rPr>
          <w:rFonts w:cs="POEFIA+TimesNewRoman,BoldItalic"/>
          <w:b/>
          <w:bCs/>
          <w:color w:val="000000"/>
          <w:sz w:val="23"/>
          <w:szCs w:val="23"/>
        </w:rPr>
        <w:t xml:space="preserve"> </w:t>
      </w:r>
      <w:proofErr w:type="spellStart"/>
      <w:r w:rsidRPr="001077DA">
        <w:rPr>
          <w:rFonts w:cs="POEFIA+TimesNewRoman,BoldItalic"/>
          <w:b/>
          <w:bCs/>
          <w:color w:val="000000"/>
          <w:sz w:val="23"/>
          <w:szCs w:val="23"/>
        </w:rPr>
        <w:t>Route</w:t>
      </w:r>
      <w:proofErr w:type="spellEnd"/>
      <w:r w:rsidRPr="001077DA">
        <w:rPr>
          <w:rFonts w:cs="POEFIA+TimesNewRoman,BoldItalic"/>
          <w:b/>
          <w:bCs/>
          <w:color w:val="000000"/>
          <w:sz w:val="23"/>
          <w:szCs w:val="23"/>
        </w:rPr>
        <w:t xml:space="preserve"> </w:t>
      </w:r>
      <w:proofErr w:type="spellStart"/>
      <w:r w:rsidRPr="001077DA">
        <w:rPr>
          <w:rFonts w:cs="POEFIA+TimesNewRoman,BoldItalic"/>
          <w:b/>
          <w:bCs/>
          <w:color w:val="000000"/>
          <w:sz w:val="23"/>
          <w:szCs w:val="23"/>
        </w:rPr>
        <w:t>selection</w:t>
      </w:r>
      <w:proofErr w:type="spellEnd"/>
    </w:p>
    <w:p w:rsidR="00332282" w:rsidRPr="001077DA" w:rsidRDefault="00332282" w:rsidP="00B56A62">
      <w:pPr>
        <w:pStyle w:val="Default"/>
        <w:ind w:firstLine="567"/>
      </w:pPr>
    </w:p>
    <w:p w:rsidR="00332282" w:rsidRPr="001077DA" w:rsidRDefault="00332282" w:rsidP="00B56A62">
      <w:pPr>
        <w:pStyle w:val="a3"/>
        <w:ind w:firstLine="567"/>
        <w:jc w:val="both"/>
        <w:rPr>
          <w:rFonts w:asciiTheme="minorHAnsi" w:hAnsiTheme="minorHAnsi" w:cs="POEDPG+TimesNewRoman,Bold"/>
          <w:b/>
          <w:bCs/>
          <w:color w:val="000000"/>
          <w:sz w:val="23"/>
          <w:szCs w:val="23"/>
        </w:rPr>
      </w:pPr>
      <w:r w:rsidRPr="001077DA">
        <w:rPr>
          <w:rFonts w:cs="POEDPG+TimesNewRoman,Bold"/>
          <w:b/>
          <w:bCs/>
          <w:color w:val="000000"/>
          <w:sz w:val="23"/>
          <w:szCs w:val="23"/>
        </w:rPr>
        <w:t xml:space="preserve">4.1 </w:t>
      </w:r>
      <w:proofErr w:type="spellStart"/>
      <w:r w:rsidRPr="001077DA">
        <w:rPr>
          <w:rFonts w:cs="POEDPG+TimesNewRoman,Bold"/>
          <w:b/>
          <w:bCs/>
          <w:color w:val="000000"/>
          <w:sz w:val="23"/>
          <w:szCs w:val="23"/>
        </w:rPr>
        <w:t>The</w:t>
      </w:r>
      <w:proofErr w:type="spellEnd"/>
      <w:r w:rsidRPr="001077DA">
        <w:rPr>
          <w:rFonts w:cs="POEDPG+TimesNewRoman,Bold"/>
          <w:b/>
          <w:bCs/>
          <w:color w:val="000000"/>
          <w:sz w:val="23"/>
          <w:szCs w:val="23"/>
        </w:rPr>
        <w:t xml:space="preserve"> </w:t>
      </w:r>
      <w:proofErr w:type="spellStart"/>
      <w:r w:rsidRPr="001077DA">
        <w:rPr>
          <w:rFonts w:cs="POEDPG+TimesNewRoman,Bold"/>
          <w:b/>
          <w:bCs/>
          <w:color w:val="000000"/>
          <w:sz w:val="23"/>
          <w:szCs w:val="23"/>
        </w:rPr>
        <w:t>Routing</w:t>
      </w:r>
      <w:proofErr w:type="spellEnd"/>
      <w:r w:rsidRPr="001077DA">
        <w:rPr>
          <w:rFonts w:cs="POEDPG+TimesNewRoman,Bold"/>
          <w:b/>
          <w:bCs/>
          <w:color w:val="000000"/>
          <w:sz w:val="23"/>
          <w:szCs w:val="23"/>
        </w:rPr>
        <w:t xml:space="preserve"> Sub-Problem</w:t>
      </w:r>
    </w:p>
    <w:p w:rsidR="00332282" w:rsidRPr="001077DA" w:rsidRDefault="00332282" w:rsidP="00B56A62">
      <w:pPr>
        <w:pStyle w:val="Default"/>
        <w:ind w:firstLine="567"/>
        <w:rPr>
          <w:rFonts w:asciiTheme="minorHAnsi" w:hAnsiTheme="minorHAnsi"/>
        </w:rPr>
      </w:pPr>
    </w:p>
    <w:p w:rsidR="00091C1F" w:rsidRPr="001077DA" w:rsidRDefault="00091C1F" w:rsidP="00B56A62">
      <w:pPr>
        <w:ind w:firstLine="567"/>
        <w:rPr>
          <w:rFonts w:ascii="Times New Roman" w:hAnsi="Times New Roman" w:cs="Times New Roman"/>
          <w:sz w:val="28"/>
          <w:szCs w:val="28"/>
        </w:rPr>
      </w:pPr>
      <w:proofErr w:type="spellStart"/>
      <w:r w:rsidRPr="001077DA">
        <w:rPr>
          <w:rFonts w:ascii="Times New Roman" w:hAnsi="Times New Roman" w:cs="Times New Roman"/>
          <w:sz w:val="28"/>
          <w:szCs w:val="28"/>
        </w:rPr>
        <w:t>Підпроблема</w:t>
      </w:r>
      <w:proofErr w:type="spellEnd"/>
      <w:r w:rsidRPr="001077DA">
        <w:rPr>
          <w:rFonts w:ascii="Times New Roman" w:hAnsi="Times New Roman" w:cs="Times New Roman"/>
          <w:sz w:val="28"/>
          <w:szCs w:val="28"/>
        </w:rPr>
        <w:t xml:space="preserve"> маршрутизації розподіляє операції по машинам, щоб збалансувати навантаження на машинах за рахунок мінімізації найвищого рівня навантаження. Послідовності операцій і доступний час для машин не враховуються в цій моделі. Тим не менше, робота в черзі з точки зору суми часу обробки, час</w:t>
      </w:r>
      <w:r w:rsidR="00332282" w:rsidRPr="001077DA">
        <w:rPr>
          <w:rFonts w:ascii="Times New Roman" w:hAnsi="Times New Roman" w:cs="Times New Roman"/>
          <w:sz w:val="28"/>
          <w:szCs w:val="28"/>
        </w:rPr>
        <w:t>у</w:t>
      </w:r>
      <w:r w:rsidRPr="001077DA">
        <w:rPr>
          <w:rFonts w:ascii="Times New Roman" w:hAnsi="Times New Roman" w:cs="Times New Roman"/>
          <w:sz w:val="28"/>
          <w:szCs w:val="28"/>
        </w:rPr>
        <w:t xml:space="preserve"> обробки для кожної операції, а також час</w:t>
      </w:r>
      <w:r w:rsidR="00332282" w:rsidRPr="001077DA">
        <w:rPr>
          <w:rFonts w:ascii="Times New Roman" w:hAnsi="Times New Roman" w:cs="Times New Roman"/>
          <w:sz w:val="28"/>
          <w:szCs w:val="28"/>
        </w:rPr>
        <w:t>у</w:t>
      </w:r>
      <w:r w:rsidRPr="001077DA">
        <w:rPr>
          <w:rFonts w:ascii="Times New Roman" w:hAnsi="Times New Roman" w:cs="Times New Roman"/>
          <w:sz w:val="28"/>
          <w:szCs w:val="28"/>
        </w:rPr>
        <w:t xml:space="preserve"> проходження маршруту враховуються. Очікується, що це підвищить продуктивність процедури вирішення, тому що результат вирішення цієї </w:t>
      </w:r>
      <w:proofErr w:type="spellStart"/>
      <w:r w:rsidR="00332282" w:rsidRPr="001077DA">
        <w:rPr>
          <w:rFonts w:ascii="Times New Roman" w:hAnsi="Times New Roman" w:cs="Times New Roman"/>
          <w:sz w:val="28"/>
          <w:szCs w:val="28"/>
        </w:rPr>
        <w:t>підпроблеми</w:t>
      </w:r>
      <w:proofErr w:type="spellEnd"/>
      <w:r w:rsidRPr="001077DA">
        <w:rPr>
          <w:rFonts w:ascii="Times New Roman" w:hAnsi="Times New Roman" w:cs="Times New Roman"/>
          <w:sz w:val="28"/>
          <w:szCs w:val="28"/>
        </w:rPr>
        <w:t xml:space="preserve"> встановлює умови для </w:t>
      </w:r>
      <w:proofErr w:type="spellStart"/>
      <w:r w:rsidR="00332282" w:rsidRPr="001077DA">
        <w:rPr>
          <w:rFonts w:ascii="Times New Roman" w:hAnsi="Times New Roman" w:cs="Times New Roman"/>
          <w:sz w:val="28"/>
          <w:szCs w:val="28"/>
        </w:rPr>
        <w:t>підпроблеми</w:t>
      </w:r>
      <w:proofErr w:type="spellEnd"/>
      <w:r w:rsidRPr="001077DA">
        <w:rPr>
          <w:rFonts w:ascii="Times New Roman" w:hAnsi="Times New Roman" w:cs="Times New Roman"/>
          <w:sz w:val="28"/>
          <w:szCs w:val="28"/>
        </w:rPr>
        <w:t xml:space="preserve"> маршрутизації. З цієї причини робота в черзі визначається тут як мінімальний період часу, який вказує на машину, яка має найменшу роботу в </w:t>
      </w:r>
      <w:r w:rsidR="00332282" w:rsidRPr="001077DA">
        <w:rPr>
          <w:rFonts w:ascii="Times New Roman" w:hAnsi="Times New Roman" w:cs="Times New Roman"/>
          <w:sz w:val="28"/>
          <w:szCs w:val="28"/>
        </w:rPr>
        <w:t>черзі</w:t>
      </w:r>
      <w:r w:rsidRPr="001077DA">
        <w:rPr>
          <w:rFonts w:ascii="Times New Roman" w:hAnsi="Times New Roman" w:cs="Times New Roman"/>
          <w:sz w:val="28"/>
          <w:szCs w:val="28"/>
        </w:rPr>
        <w:t xml:space="preserve"> з точки зору часу обробки операцій призначених </w:t>
      </w:r>
      <w:r w:rsidR="00332282" w:rsidRPr="001077DA">
        <w:rPr>
          <w:rFonts w:ascii="Times New Roman" w:hAnsi="Times New Roman" w:cs="Times New Roman"/>
          <w:sz w:val="28"/>
          <w:szCs w:val="28"/>
        </w:rPr>
        <w:t>обраній машині</w:t>
      </w:r>
      <w:r w:rsidRPr="001077DA">
        <w:rPr>
          <w:rFonts w:ascii="Times New Roman" w:hAnsi="Times New Roman" w:cs="Times New Roman"/>
          <w:sz w:val="28"/>
          <w:szCs w:val="28"/>
        </w:rPr>
        <w:t>, а не момент часу</w:t>
      </w:r>
      <w:r w:rsidR="00332282" w:rsidRPr="001077DA">
        <w:rPr>
          <w:rFonts w:ascii="Times New Roman" w:hAnsi="Times New Roman" w:cs="Times New Roman"/>
          <w:sz w:val="28"/>
          <w:szCs w:val="28"/>
        </w:rPr>
        <w:t xml:space="preserve"> доступності</w:t>
      </w:r>
      <w:r w:rsidRPr="001077DA">
        <w:rPr>
          <w:rFonts w:ascii="Times New Roman" w:hAnsi="Times New Roman" w:cs="Times New Roman"/>
          <w:sz w:val="28"/>
          <w:szCs w:val="28"/>
        </w:rPr>
        <w:t xml:space="preserve"> машин</w:t>
      </w:r>
      <w:r w:rsidR="00332282" w:rsidRPr="001077DA">
        <w:rPr>
          <w:rFonts w:ascii="Times New Roman" w:hAnsi="Times New Roman" w:cs="Times New Roman"/>
          <w:sz w:val="28"/>
          <w:szCs w:val="28"/>
        </w:rPr>
        <w:t>и</w:t>
      </w:r>
      <w:r w:rsidRPr="001077DA">
        <w:rPr>
          <w:rFonts w:ascii="Times New Roman" w:hAnsi="Times New Roman" w:cs="Times New Roman"/>
          <w:sz w:val="28"/>
          <w:szCs w:val="28"/>
        </w:rPr>
        <w:t>.</w:t>
      </w:r>
    </w:p>
    <w:p w:rsidR="00332282" w:rsidRPr="00332282" w:rsidRDefault="00332282" w:rsidP="00B56A62">
      <w:pPr>
        <w:autoSpaceDE w:val="0"/>
        <w:autoSpaceDN w:val="0"/>
        <w:adjustRightInd w:val="0"/>
        <w:spacing w:after="0" w:line="240" w:lineRule="auto"/>
        <w:ind w:firstLine="567"/>
        <w:rPr>
          <w:rFonts w:ascii="POEDPG+TimesNewRoman,Bold" w:hAnsi="POEDPG+TimesNewRoman,Bold" w:cs="POEDPG+TimesNewRoman,Bold"/>
          <w:color w:val="000000"/>
          <w:sz w:val="24"/>
          <w:szCs w:val="24"/>
        </w:rPr>
      </w:pPr>
    </w:p>
    <w:p w:rsidR="00332282" w:rsidRPr="001077DA" w:rsidRDefault="00332282" w:rsidP="00B56A62">
      <w:pPr>
        <w:autoSpaceDE w:val="0"/>
        <w:autoSpaceDN w:val="0"/>
        <w:adjustRightInd w:val="0"/>
        <w:spacing w:after="0" w:line="240" w:lineRule="auto"/>
        <w:ind w:firstLine="567"/>
        <w:rPr>
          <w:rFonts w:cs="POEDPG+TimesNewRoman,Bold"/>
          <w:b/>
          <w:bCs/>
          <w:color w:val="000000"/>
          <w:sz w:val="23"/>
          <w:szCs w:val="23"/>
        </w:rPr>
      </w:pPr>
      <w:r w:rsidRPr="00332282">
        <w:rPr>
          <w:rFonts w:ascii="POEDPG+TimesNewRoman,Bold" w:hAnsi="POEDPG+TimesNewRoman,Bold" w:cs="POEDPG+TimesNewRoman,Bold"/>
          <w:b/>
          <w:bCs/>
          <w:color w:val="000000"/>
          <w:sz w:val="23"/>
          <w:szCs w:val="23"/>
        </w:rPr>
        <w:t xml:space="preserve">4.2 </w:t>
      </w:r>
      <w:proofErr w:type="spellStart"/>
      <w:r w:rsidRPr="00332282">
        <w:rPr>
          <w:rFonts w:ascii="POEDPG+TimesNewRoman,Bold" w:hAnsi="POEDPG+TimesNewRoman,Bold" w:cs="POEDPG+TimesNewRoman,Bold"/>
          <w:b/>
          <w:bCs/>
          <w:color w:val="000000"/>
          <w:sz w:val="23"/>
          <w:szCs w:val="23"/>
        </w:rPr>
        <w:t>Operating</w:t>
      </w:r>
      <w:proofErr w:type="spellEnd"/>
      <w:r w:rsidRPr="00332282">
        <w:rPr>
          <w:rFonts w:ascii="POEDPG+TimesNewRoman,Bold" w:hAnsi="POEDPG+TimesNewRoman,Bold" w:cs="POEDPG+TimesNewRoman,Bold"/>
          <w:b/>
          <w:bCs/>
          <w:color w:val="000000"/>
          <w:sz w:val="23"/>
          <w:szCs w:val="23"/>
        </w:rPr>
        <w:t xml:space="preserve"> </w:t>
      </w:r>
      <w:proofErr w:type="spellStart"/>
      <w:r w:rsidRPr="00332282">
        <w:rPr>
          <w:rFonts w:ascii="POEDPG+TimesNewRoman,Bold" w:hAnsi="POEDPG+TimesNewRoman,Bold" w:cs="POEDPG+TimesNewRoman,Bold"/>
          <w:b/>
          <w:bCs/>
          <w:color w:val="000000"/>
          <w:sz w:val="23"/>
          <w:szCs w:val="23"/>
        </w:rPr>
        <w:t>Environment</w:t>
      </w:r>
      <w:proofErr w:type="spellEnd"/>
      <w:r w:rsidRPr="00332282">
        <w:rPr>
          <w:rFonts w:ascii="POEDPG+TimesNewRoman,Bold" w:hAnsi="POEDPG+TimesNewRoman,Bold" w:cs="POEDPG+TimesNewRoman,Bold"/>
          <w:b/>
          <w:bCs/>
          <w:color w:val="000000"/>
          <w:sz w:val="23"/>
          <w:szCs w:val="23"/>
        </w:rPr>
        <w:t xml:space="preserve"> </w:t>
      </w:r>
      <w:proofErr w:type="spellStart"/>
      <w:r w:rsidRPr="00332282">
        <w:rPr>
          <w:rFonts w:ascii="POEDPG+TimesNewRoman,Bold" w:hAnsi="POEDPG+TimesNewRoman,Bold" w:cs="POEDPG+TimesNewRoman,Bold"/>
          <w:b/>
          <w:bCs/>
          <w:color w:val="000000"/>
          <w:sz w:val="23"/>
          <w:szCs w:val="23"/>
        </w:rPr>
        <w:t>and</w:t>
      </w:r>
      <w:proofErr w:type="spellEnd"/>
      <w:r w:rsidRPr="00332282">
        <w:rPr>
          <w:rFonts w:ascii="POEDPG+TimesNewRoman,Bold" w:hAnsi="POEDPG+TimesNewRoman,Bold" w:cs="POEDPG+TimesNewRoman,Bold"/>
          <w:b/>
          <w:bCs/>
          <w:color w:val="000000"/>
          <w:sz w:val="23"/>
          <w:szCs w:val="23"/>
        </w:rPr>
        <w:t xml:space="preserve"> </w:t>
      </w:r>
      <w:proofErr w:type="spellStart"/>
      <w:r w:rsidRPr="00332282">
        <w:rPr>
          <w:rFonts w:ascii="POEDPG+TimesNewRoman,Bold" w:hAnsi="POEDPG+TimesNewRoman,Bold" w:cs="POEDPG+TimesNewRoman,Bold"/>
          <w:b/>
          <w:bCs/>
          <w:color w:val="000000"/>
          <w:sz w:val="23"/>
          <w:szCs w:val="23"/>
        </w:rPr>
        <w:t>Problem</w:t>
      </w:r>
      <w:proofErr w:type="spellEnd"/>
      <w:r w:rsidRPr="00332282">
        <w:rPr>
          <w:rFonts w:ascii="POEDPG+TimesNewRoman,Bold" w:hAnsi="POEDPG+TimesNewRoman,Bold" w:cs="POEDPG+TimesNewRoman,Bold"/>
          <w:b/>
          <w:bCs/>
          <w:color w:val="000000"/>
          <w:sz w:val="23"/>
          <w:szCs w:val="23"/>
        </w:rPr>
        <w:t xml:space="preserve"> </w:t>
      </w:r>
      <w:proofErr w:type="spellStart"/>
      <w:r w:rsidRPr="00332282">
        <w:rPr>
          <w:rFonts w:ascii="POEDPG+TimesNewRoman,Bold" w:hAnsi="POEDPG+TimesNewRoman,Bold" w:cs="POEDPG+TimesNewRoman,Bold"/>
          <w:b/>
          <w:bCs/>
          <w:color w:val="000000"/>
          <w:sz w:val="23"/>
          <w:szCs w:val="23"/>
        </w:rPr>
        <w:t>Definition</w:t>
      </w:r>
      <w:proofErr w:type="spellEnd"/>
    </w:p>
    <w:p w:rsidR="00332282" w:rsidRPr="00332282" w:rsidRDefault="00332282" w:rsidP="00B56A62">
      <w:pPr>
        <w:autoSpaceDE w:val="0"/>
        <w:autoSpaceDN w:val="0"/>
        <w:adjustRightInd w:val="0"/>
        <w:spacing w:after="0" w:line="240" w:lineRule="auto"/>
        <w:ind w:firstLine="567"/>
        <w:jc w:val="both"/>
        <w:rPr>
          <w:rFonts w:cs="POEDPG+TimesNewRoman,Bold"/>
          <w:color w:val="000000"/>
          <w:sz w:val="23"/>
          <w:szCs w:val="23"/>
        </w:rPr>
      </w:pPr>
    </w:p>
    <w:p w:rsidR="00332282" w:rsidRPr="001077DA" w:rsidRDefault="00332282" w:rsidP="00B56A62">
      <w:pPr>
        <w:ind w:firstLine="567"/>
        <w:rPr>
          <w:rFonts w:ascii="Times New Roman" w:hAnsi="Times New Roman" w:cs="Times New Roman"/>
          <w:sz w:val="28"/>
          <w:szCs w:val="28"/>
        </w:rPr>
      </w:pPr>
      <w:r w:rsidRPr="001077DA">
        <w:rPr>
          <w:rFonts w:ascii="Times New Roman" w:hAnsi="Times New Roman" w:cs="Times New Roman"/>
          <w:sz w:val="28"/>
          <w:szCs w:val="28"/>
        </w:rPr>
        <w:tab/>
      </w:r>
      <w:r w:rsidR="000C0A50" w:rsidRPr="001077DA">
        <w:rPr>
          <w:rFonts w:ascii="Times New Roman" w:hAnsi="Times New Roman" w:cs="Times New Roman"/>
          <w:sz w:val="28"/>
          <w:szCs w:val="28"/>
        </w:rPr>
        <w:t xml:space="preserve">Структура </w:t>
      </w:r>
      <w:proofErr w:type="spellStart"/>
      <w:r w:rsidRPr="001077DA">
        <w:rPr>
          <w:rFonts w:ascii="Times New Roman" w:hAnsi="Times New Roman" w:cs="Times New Roman"/>
          <w:sz w:val="28"/>
          <w:szCs w:val="28"/>
        </w:rPr>
        <w:t>ГВС</w:t>
      </w:r>
      <w:proofErr w:type="spellEnd"/>
      <w:r w:rsidR="000C0A50" w:rsidRPr="001077DA">
        <w:rPr>
          <w:rFonts w:ascii="Times New Roman" w:hAnsi="Times New Roman" w:cs="Times New Roman"/>
          <w:sz w:val="28"/>
          <w:szCs w:val="28"/>
        </w:rPr>
        <w:t xml:space="preserve"> описувана</w:t>
      </w:r>
      <w:r w:rsidRPr="001077DA">
        <w:rPr>
          <w:rFonts w:ascii="Times New Roman" w:hAnsi="Times New Roman" w:cs="Times New Roman"/>
          <w:sz w:val="28"/>
          <w:szCs w:val="28"/>
        </w:rPr>
        <w:t xml:space="preserve"> </w:t>
      </w:r>
      <w:proofErr w:type="spellStart"/>
      <w:r w:rsidR="000C0A50" w:rsidRPr="001077DA">
        <w:rPr>
          <w:rFonts w:ascii="Times New Roman" w:hAnsi="Times New Roman" w:cs="Times New Roman"/>
          <w:sz w:val="28"/>
          <w:szCs w:val="28"/>
        </w:rPr>
        <w:t>Ro</w:t>
      </w:r>
      <w:proofErr w:type="spellEnd"/>
      <w:r w:rsidR="000C0A50" w:rsidRPr="001077DA">
        <w:rPr>
          <w:rFonts w:ascii="Times New Roman" w:hAnsi="Times New Roman" w:cs="Times New Roman"/>
          <w:sz w:val="28"/>
          <w:szCs w:val="28"/>
        </w:rPr>
        <w:t xml:space="preserve"> </w:t>
      </w:r>
      <w:proofErr w:type="spellStart"/>
      <w:r w:rsidR="000C0A50" w:rsidRPr="001077DA">
        <w:rPr>
          <w:rFonts w:ascii="Times New Roman" w:hAnsi="Times New Roman" w:cs="Times New Roman"/>
          <w:sz w:val="28"/>
          <w:szCs w:val="28"/>
        </w:rPr>
        <w:t>and</w:t>
      </w:r>
      <w:proofErr w:type="spellEnd"/>
      <w:r w:rsidR="000C0A50" w:rsidRPr="001077DA">
        <w:rPr>
          <w:rFonts w:ascii="Times New Roman" w:hAnsi="Times New Roman" w:cs="Times New Roman"/>
          <w:sz w:val="28"/>
          <w:szCs w:val="28"/>
        </w:rPr>
        <w:t xml:space="preserve"> </w:t>
      </w:r>
      <w:proofErr w:type="spellStart"/>
      <w:r w:rsidR="000C0A50" w:rsidRPr="001077DA">
        <w:rPr>
          <w:rFonts w:ascii="Times New Roman" w:hAnsi="Times New Roman" w:cs="Times New Roman"/>
          <w:sz w:val="28"/>
          <w:szCs w:val="28"/>
        </w:rPr>
        <w:t>Kim</w:t>
      </w:r>
      <w:proofErr w:type="spellEnd"/>
      <w:r w:rsidR="000C0A50" w:rsidRPr="001077DA">
        <w:rPr>
          <w:rFonts w:ascii="Times New Roman" w:hAnsi="Times New Roman" w:cs="Times New Roman"/>
          <w:sz w:val="28"/>
          <w:szCs w:val="28"/>
        </w:rPr>
        <w:t xml:space="preserve"> (1990)</w:t>
      </w:r>
      <w:r w:rsidRPr="001077DA">
        <w:rPr>
          <w:rFonts w:ascii="Times New Roman" w:hAnsi="Times New Roman" w:cs="Times New Roman"/>
          <w:sz w:val="28"/>
          <w:szCs w:val="28"/>
        </w:rPr>
        <w:t xml:space="preserve"> використовується як приклад у цій статті. Загальна система складається з 4 різних </w:t>
      </w:r>
      <w:r w:rsidR="000C0A50" w:rsidRPr="001077DA">
        <w:rPr>
          <w:rFonts w:ascii="Times New Roman" w:hAnsi="Times New Roman" w:cs="Times New Roman"/>
          <w:sz w:val="28"/>
          <w:szCs w:val="28"/>
        </w:rPr>
        <w:t>гнучких виробничих модулів (</w:t>
      </w:r>
      <w:proofErr w:type="spellStart"/>
      <w:r w:rsidR="000C0A50" w:rsidRPr="001077DA">
        <w:rPr>
          <w:rFonts w:ascii="Times New Roman" w:hAnsi="Times New Roman" w:cs="Times New Roman"/>
          <w:sz w:val="28"/>
          <w:szCs w:val="28"/>
        </w:rPr>
        <w:t>ГВМ</w:t>
      </w:r>
      <w:proofErr w:type="spellEnd"/>
      <w:r w:rsidR="000C0A50" w:rsidRPr="001077DA">
        <w:rPr>
          <w:rFonts w:ascii="Times New Roman" w:hAnsi="Times New Roman" w:cs="Times New Roman"/>
          <w:sz w:val="28"/>
          <w:szCs w:val="28"/>
        </w:rPr>
        <w:t>) з ЧПК (з кінцевим локальним буфером</w:t>
      </w:r>
      <w:r w:rsidRPr="001077DA">
        <w:rPr>
          <w:rFonts w:ascii="Times New Roman" w:hAnsi="Times New Roman" w:cs="Times New Roman"/>
          <w:sz w:val="28"/>
          <w:szCs w:val="28"/>
        </w:rPr>
        <w:t xml:space="preserve"> ємн</w:t>
      </w:r>
      <w:r w:rsidR="000C0A50" w:rsidRPr="001077DA">
        <w:rPr>
          <w:rFonts w:ascii="Times New Roman" w:hAnsi="Times New Roman" w:cs="Times New Roman"/>
          <w:sz w:val="28"/>
          <w:szCs w:val="28"/>
        </w:rPr>
        <w:t>і</w:t>
      </w:r>
      <w:r w:rsidRPr="001077DA">
        <w:rPr>
          <w:rFonts w:ascii="Times New Roman" w:hAnsi="Times New Roman" w:cs="Times New Roman"/>
          <w:sz w:val="28"/>
          <w:szCs w:val="28"/>
        </w:rPr>
        <w:t>ст</w:t>
      </w:r>
      <w:r w:rsidR="000C0A50" w:rsidRPr="001077DA">
        <w:rPr>
          <w:rFonts w:ascii="Times New Roman" w:hAnsi="Times New Roman" w:cs="Times New Roman"/>
          <w:sz w:val="28"/>
          <w:szCs w:val="28"/>
        </w:rPr>
        <w:t>ю 3 деталі)</w:t>
      </w:r>
      <w:r w:rsidRPr="001077DA">
        <w:rPr>
          <w:rFonts w:ascii="Times New Roman" w:hAnsi="Times New Roman" w:cs="Times New Roman"/>
          <w:sz w:val="28"/>
          <w:szCs w:val="28"/>
        </w:rPr>
        <w:t xml:space="preserve"> здатні виконувати необхідні операції на кож</w:t>
      </w:r>
      <w:r w:rsidR="000C0A50" w:rsidRPr="001077DA">
        <w:rPr>
          <w:rFonts w:ascii="Times New Roman" w:hAnsi="Times New Roman" w:cs="Times New Roman"/>
          <w:sz w:val="28"/>
          <w:szCs w:val="28"/>
        </w:rPr>
        <w:t>ній деталі</w:t>
      </w:r>
      <w:r w:rsidRPr="001077DA">
        <w:rPr>
          <w:rFonts w:ascii="Times New Roman" w:hAnsi="Times New Roman" w:cs="Times New Roman"/>
          <w:sz w:val="28"/>
          <w:szCs w:val="28"/>
        </w:rPr>
        <w:t>,</w:t>
      </w:r>
      <w:r w:rsidR="000C0A50" w:rsidRPr="001077DA">
        <w:rPr>
          <w:rFonts w:ascii="Times New Roman" w:hAnsi="Times New Roman" w:cs="Times New Roman"/>
          <w:sz w:val="28"/>
          <w:szCs w:val="28"/>
        </w:rPr>
        <w:t xml:space="preserve"> станції завантаження</w:t>
      </w:r>
      <w:r w:rsidRPr="001077DA">
        <w:rPr>
          <w:rFonts w:ascii="Times New Roman" w:hAnsi="Times New Roman" w:cs="Times New Roman"/>
          <w:sz w:val="28"/>
          <w:szCs w:val="28"/>
        </w:rPr>
        <w:t xml:space="preserve">/розвантаження та системи </w:t>
      </w:r>
      <w:r w:rsidR="000C0A50" w:rsidRPr="001077DA">
        <w:rPr>
          <w:rFonts w:ascii="Times New Roman" w:hAnsi="Times New Roman" w:cs="Times New Roman"/>
          <w:sz w:val="28"/>
          <w:szCs w:val="28"/>
        </w:rPr>
        <w:t xml:space="preserve">подачі </w:t>
      </w:r>
      <w:r w:rsidRPr="001077DA">
        <w:rPr>
          <w:rFonts w:ascii="Times New Roman" w:hAnsi="Times New Roman" w:cs="Times New Roman"/>
          <w:sz w:val="28"/>
          <w:szCs w:val="28"/>
        </w:rPr>
        <w:t xml:space="preserve">матеріалу з 2 </w:t>
      </w:r>
      <w:r w:rsidR="000C0A50" w:rsidRPr="001077DA">
        <w:rPr>
          <w:rFonts w:ascii="Times New Roman" w:hAnsi="Times New Roman" w:cs="Times New Roman"/>
          <w:sz w:val="28"/>
          <w:szCs w:val="28"/>
        </w:rPr>
        <w:t>автономними</w:t>
      </w:r>
      <w:r w:rsidRPr="001077DA">
        <w:rPr>
          <w:rFonts w:ascii="Times New Roman" w:hAnsi="Times New Roman" w:cs="Times New Roman"/>
          <w:sz w:val="28"/>
          <w:szCs w:val="28"/>
        </w:rPr>
        <w:t xml:space="preserve"> транспортн</w:t>
      </w:r>
      <w:r w:rsidR="000C0A50" w:rsidRPr="001077DA">
        <w:rPr>
          <w:rFonts w:ascii="Times New Roman" w:hAnsi="Times New Roman" w:cs="Times New Roman"/>
          <w:sz w:val="28"/>
          <w:szCs w:val="28"/>
        </w:rPr>
        <w:t>ими</w:t>
      </w:r>
      <w:r w:rsidRPr="001077DA">
        <w:rPr>
          <w:rFonts w:ascii="Times New Roman" w:hAnsi="Times New Roman" w:cs="Times New Roman"/>
          <w:sz w:val="28"/>
          <w:szCs w:val="28"/>
        </w:rPr>
        <w:t xml:space="preserve"> </w:t>
      </w:r>
      <w:r w:rsidR="000C0A50" w:rsidRPr="001077DA">
        <w:rPr>
          <w:rFonts w:ascii="Times New Roman" w:hAnsi="Times New Roman" w:cs="Times New Roman"/>
          <w:sz w:val="28"/>
          <w:szCs w:val="28"/>
        </w:rPr>
        <w:t>модулями</w:t>
      </w:r>
      <w:r w:rsidRPr="001077DA">
        <w:rPr>
          <w:rFonts w:ascii="Times New Roman" w:hAnsi="Times New Roman" w:cs="Times New Roman"/>
          <w:sz w:val="28"/>
          <w:szCs w:val="28"/>
        </w:rPr>
        <w:t xml:space="preserve"> (</w:t>
      </w:r>
      <w:r w:rsidR="000C0A50" w:rsidRPr="001077DA">
        <w:rPr>
          <w:rFonts w:ascii="Times New Roman" w:hAnsi="Times New Roman" w:cs="Times New Roman"/>
          <w:sz w:val="28"/>
          <w:szCs w:val="28"/>
        </w:rPr>
        <w:t>АТМ</w:t>
      </w:r>
      <w:r w:rsidRPr="001077DA">
        <w:rPr>
          <w:rFonts w:ascii="Times New Roman" w:hAnsi="Times New Roman" w:cs="Times New Roman"/>
          <w:sz w:val="28"/>
          <w:szCs w:val="28"/>
        </w:rPr>
        <w:t>)</w:t>
      </w:r>
      <w:r w:rsidR="000C0A50" w:rsidRPr="001077DA">
        <w:rPr>
          <w:rFonts w:ascii="Times New Roman" w:hAnsi="Times New Roman" w:cs="Times New Roman"/>
          <w:sz w:val="28"/>
          <w:szCs w:val="28"/>
        </w:rPr>
        <w:t>,</w:t>
      </w:r>
      <w:r w:rsidRPr="001077DA">
        <w:rPr>
          <w:rFonts w:ascii="Times New Roman" w:hAnsi="Times New Roman" w:cs="Times New Roman"/>
          <w:sz w:val="28"/>
          <w:szCs w:val="28"/>
        </w:rPr>
        <w:t xml:space="preserve"> який може одночасно</w:t>
      </w:r>
      <w:r w:rsidR="000C0A50" w:rsidRPr="001077DA">
        <w:rPr>
          <w:rFonts w:ascii="Times New Roman" w:hAnsi="Times New Roman" w:cs="Times New Roman"/>
          <w:sz w:val="28"/>
          <w:szCs w:val="28"/>
        </w:rPr>
        <w:t xml:space="preserve"> переносити одну </w:t>
      </w:r>
      <w:proofErr w:type="spellStart"/>
      <w:r w:rsidR="00B56A62" w:rsidRPr="001077DA">
        <w:rPr>
          <w:rFonts w:ascii="Times New Roman" w:hAnsi="Times New Roman" w:cs="Times New Roman"/>
          <w:sz w:val="28"/>
          <w:szCs w:val="28"/>
        </w:rPr>
        <w:t>палету</w:t>
      </w:r>
      <w:proofErr w:type="spellEnd"/>
      <w:r w:rsidRPr="001077DA">
        <w:rPr>
          <w:rFonts w:ascii="Times New Roman" w:hAnsi="Times New Roman" w:cs="Times New Roman"/>
          <w:sz w:val="28"/>
          <w:szCs w:val="28"/>
        </w:rPr>
        <w:t xml:space="preserve">. Система </w:t>
      </w:r>
      <w:r w:rsidR="000C0A50" w:rsidRPr="001077DA">
        <w:rPr>
          <w:rFonts w:ascii="Times New Roman" w:hAnsi="Times New Roman" w:cs="Times New Roman"/>
          <w:sz w:val="28"/>
          <w:szCs w:val="28"/>
        </w:rPr>
        <w:t>виробляє три різних типи частин</w:t>
      </w:r>
      <w:r w:rsidRPr="001077DA">
        <w:rPr>
          <w:rFonts w:ascii="Times New Roman" w:hAnsi="Times New Roman" w:cs="Times New Roman"/>
          <w:sz w:val="28"/>
          <w:szCs w:val="28"/>
        </w:rPr>
        <w:t xml:space="preserve">, A, B і C, як показано в таблиці 1. Передбачається, що вона займає 3 хвилини, щоб завантажити і розвантажити частину на </w:t>
      </w:r>
      <w:proofErr w:type="spellStart"/>
      <w:r w:rsidR="00B56A62" w:rsidRPr="001077DA">
        <w:rPr>
          <w:rFonts w:ascii="Times New Roman" w:hAnsi="Times New Roman" w:cs="Times New Roman"/>
          <w:sz w:val="28"/>
          <w:szCs w:val="28"/>
        </w:rPr>
        <w:t>палету</w:t>
      </w:r>
      <w:proofErr w:type="spellEnd"/>
      <w:r w:rsidRPr="001077DA">
        <w:rPr>
          <w:rFonts w:ascii="Times New Roman" w:hAnsi="Times New Roman" w:cs="Times New Roman"/>
          <w:sz w:val="28"/>
          <w:szCs w:val="28"/>
        </w:rPr>
        <w:t xml:space="preserve"> на</w:t>
      </w:r>
      <w:r w:rsidR="000C0A50" w:rsidRPr="001077DA">
        <w:rPr>
          <w:rFonts w:ascii="Times New Roman" w:hAnsi="Times New Roman" w:cs="Times New Roman"/>
          <w:sz w:val="28"/>
          <w:szCs w:val="28"/>
        </w:rPr>
        <w:t xml:space="preserve"> станції</w:t>
      </w:r>
      <w:r w:rsidRPr="001077DA">
        <w:rPr>
          <w:rFonts w:ascii="Times New Roman" w:hAnsi="Times New Roman" w:cs="Times New Roman"/>
          <w:sz w:val="28"/>
          <w:szCs w:val="28"/>
        </w:rPr>
        <w:t xml:space="preserve"> завантаження / розвантаження. Час </w:t>
      </w:r>
      <w:r w:rsidR="00B56A62" w:rsidRPr="001077DA">
        <w:rPr>
          <w:rFonts w:ascii="Times New Roman" w:hAnsi="Times New Roman" w:cs="Times New Roman"/>
          <w:sz w:val="28"/>
          <w:szCs w:val="28"/>
        </w:rPr>
        <w:lastRenderedPageBreak/>
        <w:t xml:space="preserve">на те, щоб </w:t>
      </w:r>
      <w:r w:rsidRPr="001077DA">
        <w:rPr>
          <w:rFonts w:ascii="Times New Roman" w:hAnsi="Times New Roman" w:cs="Times New Roman"/>
          <w:sz w:val="28"/>
          <w:szCs w:val="28"/>
        </w:rPr>
        <w:t xml:space="preserve">поставити </w:t>
      </w:r>
      <w:proofErr w:type="spellStart"/>
      <w:r w:rsidR="00B56A62" w:rsidRPr="001077DA">
        <w:rPr>
          <w:rFonts w:ascii="Times New Roman" w:hAnsi="Times New Roman" w:cs="Times New Roman"/>
          <w:sz w:val="28"/>
          <w:szCs w:val="28"/>
        </w:rPr>
        <w:t>палету</w:t>
      </w:r>
      <w:proofErr w:type="spellEnd"/>
      <w:r w:rsidRPr="001077DA">
        <w:rPr>
          <w:rFonts w:ascii="Times New Roman" w:hAnsi="Times New Roman" w:cs="Times New Roman"/>
          <w:sz w:val="28"/>
          <w:szCs w:val="28"/>
        </w:rPr>
        <w:t xml:space="preserve"> або взяти </w:t>
      </w:r>
      <w:r w:rsidR="00B56A62" w:rsidRPr="001077DA">
        <w:rPr>
          <w:rFonts w:ascii="Times New Roman" w:hAnsi="Times New Roman" w:cs="Times New Roman"/>
          <w:sz w:val="28"/>
          <w:szCs w:val="28"/>
        </w:rPr>
        <w:t>її</w:t>
      </w:r>
      <w:r w:rsidRPr="001077DA">
        <w:rPr>
          <w:rFonts w:ascii="Times New Roman" w:hAnsi="Times New Roman" w:cs="Times New Roman"/>
          <w:sz w:val="28"/>
          <w:szCs w:val="28"/>
        </w:rPr>
        <w:t xml:space="preserve"> з </w:t>
      </w:r>
      <w:r w:rsidR="00B56A62" w:rsidRPr="001077DA">
        <w:rPr>
          <w:rFonts w:ascii="Times New Roman" w:hAnsi="Times New Roman" w:cs="Times New Roman"/>
          <w:sz w:val="28"/>
          <w:szCs w:val="28"/>
        </w:rPr>
        <w:t>АТМ</w:t>
      </w:r>
      <w:r w:rsidRPr="001077DA">
        <w:rPr>
          <w:rFonts w:ascii="Times New Roman" w:hAnsi="Times New Roman" w:cs="Times New Roman"/>
          <w:sz w:val="28"/>
          <w:szCs w:val="28"/>
        </w:rPr>
        <w:t xml:space="preserve"> </w:t>
      </w:r>
      <w:r w:rsidR="00B56A62" w:rsidRPr="001077DA">
        <w:rPr>
          <w:rFonts w:ascii="Times New Roman" w:hAnsi="Times New Roman" w:cs="Times New Roman"/>
          <w:sz w:val="28"/>
          <w:szCs w:val="28"/>
        </w:rPr>
        <w:t>прийнято</w:t>
      </w:r>
      <w:r w:rsidRPr="001077DA">
        <w:rPr>
          <w:rFonts w:ascii="Times New Roman" w:hAnsi="Times New Roman" w:cs="Times New Roman"/>
          <w:sz w:val="28"/>
          <w:szCs w:val="28"/>
        </w:rPr>
        <w:t xml:space="preserve"> 0,8 хвилин. </w:t>
      </w:r>
      <w:r w:rsidR="00B56A62" w:rsidRPr="001077DA">
        <w:rPr>
          <w:rFonts w:ascii="Times New Roman" w:hAnsi="Times New Roman" w:cs="Times New Roman"/>
          <w:sz w:val="28"/>
          <w:szCs w:val="28"/>
        </w:rPr>
        <w:t xml:space="preserve">Типову структуру </w:t>
      </w:r>
      <w:proofErr w:type="spellStart"/>
      <w:r w:rsidR="00B56A62" w:rsidRPr="001077DA">
        <w:rPr>
          <w:rFonts w:ascii="Times New Roman" w:hAnsi="Times New Roman" w:cs="Times New Roman"/>
          <w:sz w:val="28"/>
          <w:szCs w:val="28"/>
        </w:rPr>
        <w:t>ГВМ</w:t>
      </w:r>
      <w:proofErr w:type="spellEnd"/>
      <w:r w:rsidRPr="001077DA">
        <w:rPr>
          <w:rFonts w:ascii="Times New Roman" w:hAnsi="Times New Roman" w:cs="Times New Roman"/>
          <w:sz w:val="28"/>
          <w:szCs w:val="28"/>
        </w:rPr>
        <w:t xml:space="preserve"> показано на </w:t>
      </w:r>
      <w:r w:rsidR="00B56A62" w:rsidRPr="001077DA">
        <w:rPr>
          <w:rFonts w:ascii="Times New Roman" w:hAnsi="Times New Roman" w:cs="Times New Roman"/>
          <w:sz w:val="28"/>
          <w:szCs w:val="28"/>
        </w:rPr>
        <w:t>рис.</w:t>
      </w:r>
      <w:r w:rsidRPr="001077DA">
        <w:rPr>
          <w:rFonts w:ascii="Times New Roman" w:hAnsi="Times New Roman" w:cs="Times New Roman"/>
          <w:sz w:val="28"/>
          <w:szCs w:val="28"/>
        </w:rPr>
        <w:t xml:space="preserve"> 2.</w:t>
      </w:r>
    </w:p>
    <w:p w:rsidR="00B56A62" w:rsidRPr="001077DA" w:rsidRDefault="00B56A62" w:rsidP="00B56A62">
      <w:pPr>
        <w:ind w:firstLine="567"/>
        <w:jc w:val="center"/>
        <w:rPr>
          <w:rFonts w:ascii="Times New Roman" w:hAnsi="Times New Roman" w:cs="Times New Roman"/>
          <w:sz w:val="28"/>
          <w:szCs w:val="28"/>
        </w:rPr>
      </w:pPr>
      <w:proofErr w:type="spellStart"/>
      <w:r w:rsidRPr="001077DA">
        <w:rPr>
          <w:rFonts w:cs="POEFIA+TimesNewRoman,BoldItalic"/>
          <w:b/>
          <w:bCs/>
          <w:color w:val="000000"/>
          <w:sz w:val="23"/>
          <w:szCs w:val="23"/>
        </w:rPr>
        <w:t>Figure</w:t>
      </w:r>
      <w:proofErr w:type="spellEnd"/>
      <w:r w:rsidRPr="001077DA">
        <w:rPr>
          <w:rFonts w:cs="POEFIA+TimesNewRoman,BoldItalic"/>
          <w:b/>
          <w:bCs/>
          <w:color w:val="000000"/>
          <w:sz w:val="23"/>
          <w:szCs w:val="23"/>
        </w:rPr>
        <w:t xml:space="preserve"> 2- </w:t>
      </w:r>
      <w:proofErr w:type="spellStart"/>
      <w:r w:rsidRPr="001077DA">
        <w:rPr>
          <w:rFonts w:cs="POEFIA+TimesNewRoman,BoldItalic"/>
          <w:b/>
          <w:bCs/>
          <w:color w:val="000000"/>
          <w:sz w:val="23"/>
          <w:szCs w:val="23"/>
        </w:rPr>
        <w:t>Configuration</w:t>
      </w:r>
      <w:proofErr w:type="spellEnd"/>
      <w:r w:rsidRPr="001077DA">
        <w:rPr>
          <w:rFonts w:cs="POEFIA+TimesNewRoman,BoldItalic"/>
          <w:b/>
          <w:bCs/>
          <w:color w:val="000000"/>
          <w:sz w:val="23"/>
          <w:szCs w:val="23"/>
        </w:rPr>
        <w:t xml:space="preserve"> </w:t>
      </w:r>
      <w:proofErr w:type="spellStart"/>
      <w:r w:rsidRPr="001077DA">
        <w:rPr>
          <w:rFonts w:cs="POEFIA+TimesNewRoman,BoldItalic"/>
          <w:b/>
          <w:bCs/>
          <w:color w:val="000000"/>
          <w:sz w:val="23"/>
          <w:szCs w:val="23"/>
        </w:rPr>
        <w:t>of</w:t>
      </w:r>
      <w:proofErr w:type="spellEnd"/>
      <w:r w:rsidRPr="001077DA">
        <w:rPr>
          <w:rFonts w:cs="POEFIA+TimesNewRoman,BoldItalic"/>
          <w:b/>
          <w:bCs/>
          <w:color w:val="000000"/>
          <w:sz w:val="23"/>
          <w:szCs w:val="23"/>
        </w:rPr>
        <w:t xml:space="preserve"> </w:t>
      </w:r>
      <w:proofErr w:type="spellStart"/>
      <w:r w:rsidRPr="001077DA">
        <w:rPr>
          <w:rFonts w:cs="POEFIA+TimesNewRoman,BoldItalic"/>
          <w:b/>
          <w:bCs/>
          <w:color w:val="000000"/>
          <w:sz w:val="23"/>
          <w:szCs w:val="23"/>
        </w:rPr>
        <w:t>flexible</w:t>
      </w:r>
      <w:proofErr w:type="spellEnd"/>
      <w:r w:rsidRPr="001077DA">
        <w:rPr>
          <w:rFonts w:cs="POEFIA+TimesNewRoman,BoldItalic"/>
          <w:b/>
          <w:bCs/>
          <w:color w:val="000000"/>
          <w:sz w:val="23"/>
          <w:szCs w:val="23"/>
        </w:rPr>
        <w:t xml:space="preserve"> </w:t>
      </w:r>
      <w:proofErr w:type="spellStart"/>
      <w:r w:rsidRPr="001077DA">
        <w:rPr>
          <w:rFonts w:cs="POEFIA+TimesNewRoman,BoldItalic"/>
          <w:b/>
          <w:bCs/>
          <w:color w:val="000000"/>
          <w:sz w:val="23"/>
          <w:szCs w:val="23"/>
        </w:rPr>
        <w:t>manufacturing</w:t>
      </w:r>
      <w:proofErr w:type="spellEnd"/>
      <w:r w:rsidRPr="001077DA">
        <w:rPr>
          <w:rFonts w:cs="POEFIA+TimesNewRoman,BoldItalic"/>
          <w:b/>
          <w:bCs/>
          <w:color w:val="000000"/>
          <w:sz w:val="23"/>
          <w:szCs w:val="23"/>
        </w:rPr>
        <w:t xml:space="preserve"> </w:t>
      </w:r>
      <w:proofErr w:type="spellStart"/>
      <w:r w:rsidRPr="001077DA">
        <w:rPr>
          <w:rFonts w:cs="POEFIA+TimesNewRoman,BoldItalic"/>
          <w:b/>
          <w:bCs/>
          <w:color w:val="000000"/>
          <w:sz w:val="23"/>
          <w:szCs w:val="23"/>
        </w:rPr>
        <w:t>cell</w:t>
      </w:r>
      <w:proofErr w:type="spellEnd"/>
    </w:p>
    <w:p w:rsidR="00B56A62" w:rsidRPr="001077DA" w:rsidRDefault="00B56A62" w:rsidP="00B56A62">
      <w:pPr>
        <w:ind w:firstLine="567"/>
        <w:rPr>
          <w:rFonts w:ascii="Times New Roman" w:hAnsi="Times New Roman" w:cs="Times New Roman"/>
          <w:sz w:val="28"/>
          <w:szCs w:val="28"/>
        </w:rPr>
      </w:pPr>
      <w:proofErr w:type="spellStart"/>
      <w:r w:rsidRPr="001077DA">
        <w:rPr>
          <w:rFonts w:ascii="Times New Roman" w:hAnsi="Times New Roman" w:cs="Times New Roman"/>
          <w:sz w:val="28"/>
          <w:szCs w:val="28"/>
        </w:rPr>
        <w:t>Кожнен</w:t>
      </w:r>
      <w:proofErr w:type="spellEnd"/>
      <w:r w:rsidRPr="001077DA">
        <w:rPr>
          <w:rFonts w:ascii="Times New Roman" w:hAnsi="Times New Roman" w:cs="Times New Roman"/>
          <w:sz w:val="28"/>
          <w:szCs w:val="28"/>
        </w:rPr>
        <w:t xml:space="preserve"> </w:t>
      </w:r>
      <w:proofErr w:type="spellStart"/>
      <w:r w:rsidRPr="001077DA">
        <w:rPr>
          <w:rFonts w:ascii="Times New Roman" w:hAnsi="Times New Roman" w:cs="Times New Roman"/>
          <w:sz w:val="28"/>
          <w:szCs w:val="28"/>
        </w:rPr>
        <w:t>ГВМ</w:t>
      </w:r>
      <w:proofErr w:type="spellEnd"/>
      <w:r w:rsidRPr="001077DA">
        <w:rPr>
          <w:rFonts w:ascii="Times New Roman" w:hAnsi="Times New Roman" w:cs="Times New Roman"/>
          <w:sz w:val="28"/>
          <w:szCs w:val="28"/>
        </w:rPr>
        <w:t xml:space="preserve"> здатен виконувати різні операції, але жоден не може обробляти більше однієї деталі за один раз. Кожен тип деталей має кілька альтернативних маршрутів. Операції не розділяються та не перериваються після запуску. Час налаштування не залежать від послідовності завдань і може бути включений до часу обробки.</w:t>
      </w:r>
    </w:p>
    <w:p w:rsidR="00A25A26" w:rsidRPr="001077DA" w:rsidRDefault="00B56A62" w:rsidP="00A25A26">
      <w:pPr>
        <w:ind w:firstLine="567"/>
        <w:rPr>
          <w:rFonts w:ascii="Times New Roman" w:hAnsi="Times New Roman" w:cs="Times New Roman"/>
          <w:sz w:val="28"/>
          <w:szCs w:val="28"/>
          <w:highlight w:val="yellow"/>
        </w:rPr>
      </w:pPr>
      <w:r w:rsidRPr="001077DA">
        <w:rPr>
          <w:rFonts w:ascii="Times New Roman" w:hAnsi="Times New Roman" w:cs="Times New Roman"/>
          <w:sz w:val="28"/>
          <w:szCs w:val="28"/>
        </w:rPr>
        <w:t>Проблема планування полягає у прийнятті рішення</w:t>
      </w:r>
      <w:r w:rsidR="00A25A26" w:rsidRPr="001077DA">
        <w:rPr>
          <w:rFonts w:ascii="Times New Roman" w:hAnsi="Times New Roman" w:cs="Times New Roman"/>
          <w:sz w:val="28"/>
          <w:szCs w:val="28"/>
        </w:rPr>
        <w:t xml:space="preserve"> про те,</w:t>
      </w:r>
      <w:r w:rsidRPr="001077DA">
        <w:rPr>
          <w:rFonts w:ascii="Times New Roman" w:hAnsi="Times New Roman" w:cs="Times New Roman"/>
          <w:sz w:val="28"/>
          <w:szCs w:val="28"/>
        </w:rPr>
        <w:t xml:space="preserve"> </w:t>
      </w:r>
      <w:r w:rsidR="00A25A26" w:rsidRPr="001077DA">
        <w:rPr>
          <w:rFonts w:ascii="Times New Roman" w:hAnsi="Times New Roman" w:cs="Times New Roman"/>
          <w:sz w:val="28"/>
          <w:szCs w:val="28"/>
        </w:rPr>
        <w:t>які</w:t>
      </w:r>
      <w:r w:rsidRPr="001077DA">
        <w:rPr>
          <w:rFonts w:ascii="Times New Roman" w:hAnsi="Times New Roman" w:cs="Times New Roman"/>
          <w:sz w:val="28"/>
          <w:szCs w:val="28"/>
        </w:rPr>
        <w:t xml:space="preserve"> альтернативні маршрути повинні бути обрані для кожного типу </w:t>
      </w:r>
      <w:r w:rsidR="00A25A26" w:rsidRPr="001077DA">
        <w:rPr>
          <w:rFonts w:ascii="Times New Roman" w:hAnsi="Times New Roman" w:cs="Times New Roman"/>
          <w:sz w:val="28"/>
          <w:szCs w:val="28"/>
        </w:rPr>
        <w:t>деталей</w:t>
      </w:r>
      <w:r w:rsidRPr="001077DA">
        <w:rPr>
          <w:rFonts w:ascii="Times New Roman" w:hAnsi="Times New Roman" w:cs="Times New Roman"/>
          <w:sz w:val="28"/>
          <w:szCs w:val="28"/>
        </w:rPr>
        <w:t>. Альтернативні м</w:t>
      </w:r>
      <w:r w:rsidR="00A25A26" w:rsidRPr="001077DA">
        <w:rPr>
          <w:rFonts w:ascii="Times New Roman" w:hAnsi="Times New Roman" w:cs="Times New Roman"/>
          <w:sz w:val="28"/>
          <w:szCs w:val="28"/>
        </w:rPr>
        <w:t>аршрути, послідовність операцій,</w:t>
      </w:r>
      <w:r w:rsidRPr="001077DA">
        <w:rPr>
          <w:rFonts w:ascii="Times New Roman" w:hAnsi="Times New Roman" w:cs="Times New Roman"/>
          <w:sz w:val="28"/>
          <w:szCs w:val="28"/>
        </w:rPr>
        <w:t xml:space="preserve"> час обробки одиниц</w:t>
      </w:r>
      <w:r w:rsidR="00A25A26" w:rsidRPr="001077DA">
        <w:rPr>
          <w:rFonts w:ascii="Times New Roman" w:hAnsi="Times New Roman" w:cs="Times New Roman"/>
          <w:sz w:val="28"/>
          <w:szCs w:val="28"/>
        </w:rPr>
        <w:t>і</w:t>
      </w:r>
      <w:r w:rsidRPr="001077DA">
        <w:rPr>
          <w:rFonts w:ascii="Times New Roman" w:hAnsi="Times New Roman" w:cs="Times New Roman"/>
          <w:sz w:val="28"/>
          <w:szCs w:val="28"/>
        </w:rPr>
        <w:t xml:space="preserve">, час </w:t>
      </w:r>
      <w:r w:rsidR="00A25A26" w:rsidRPr="001077DA">
        <w:rPr>
          <w:rFonts w:ascii="Times New Roman" w:hAnsi="Times New Roman" w:cs="Times New Roman"/>
          <w:sz w:val="28"/>
          <w:szCs w:val="28"/>
        </w:rPr>
        <w:t xml:space="preserve">переміщення найкоротшим </w:t>
      </w:r>
      <w:r w:rsidRPr="001077DA">
        <w:rPr>
          <w:rFonts w:ascii="Times New Roman" w:hAnsi="Times New Roman" w:cs="Times New Roman"/>
          <w:sz w:val="28"/>
          <w:szCs w:val="28"/>
        </w:rPr>
        <w:t>маршрут</w:t>
      </w:r>
      <w:r w:rsidR="00A25A26" w:rsidRPr="001077DA">
        <w:rPr>
          <w:rFonts w:ascii="Times New Roman" w:hAnsi="Times New Roman" w:cs="Times New Roman"/>
          <w:sz w:val="28"/>
          <w:szCs w:val="28"/>
        </w:rPr>
        <w:t>ом і</w:t>
      </w:r>
      <w:r w:rsidRPr="001077DA">
        <w:rPr>
          <w:rFonts w:ascii="Times New Roman" w:hAnsi="Times New Roman" w:cs="Times New Roman"/>
          <w:sz w:val="28"/>
          <w:szCs w:val="28"/>
        </w:rPr>
        <w:t xml:space="preserve"> загальний час обробки для кожного типу </w:t>
      </w:r>
      <w:r w:rsidR="00A25A26" w:rsidRPr="001077DA">
        <w:rPr>
          <w:rFonts w:ascii="Times New Roman" w:hAnsi="Times New Roman" w:cs="Times New Roman"/>
          <w:sz w:val="28"/>
          <w:szCs w:val="28"/>
        </w:rPr>
        <w:t xml:space="preserve">деталей </w:t>
      </w:r>
      <w:r w:rsidRPr="001077DA">
        <w:rPr>
          <w:rFonts w:ascii="Times New Roman" w:hAnsi="Times New Roman" w:cs="Times New Roman"/>
          <w:sz w:val="28"/>
          <w:szCs w:val="28"/>
        </w:rPr>
        <w:t xml:space="preserve">наведені в таблиці 1. </w:t>
      </w:r>
      <w:r w:rsidR="00A25A26" w:rsidRPr="001077DA">
        <w:rPr>
          <w:rFonts w:ascii="Times New Roman" w:hAnsi="Times New Roman" w:cs="Times New Roman"/>
          <w:sz w:val="28"/>
          <w:szCs w:val="28"/>
        </w:rPr>
        <w:t>Набір</w:t>
      </w:r>
      <w:r w:rsidRPr="001077DA">
        <w:rPr>
          <w:rFonts w:ascii="Times New Roman" w:hAnsi="Times New Roman" w:cs="Times New Roman"/>
          <w:sz w:val="28"/>
          <w:szCs w:val="28"/>
        </w:rPr>
        <w:t xml:space="preserve"> альтернативних операцій </w:t>
      </w:r>
      <w:r w:rsidR="00A25A26" w:rsidRPr="001077DA">
        <w:rPr>
          <w:rFonts w:ascii="Times New Roman" w:hAnsi="Times New Roman" w:cs="Times New Roman"/>
          <w:sz w:val="28"/>
          <w:szCs w:val="28"/>
        </w:rPr>
        <w:t>взятий з правил</w:t>
      </w:r>
      <w:r w:rsidRPr="001077DA">
        <w:rPr>
          <w:rFonts w:ascii="Times New Roman" w:hAnsi="Times New Roman" w:cs="Times New Roman"/>
          <w:sz w:val="28"/>
          <w:szCs w:val="28"/>
        </w:rPr>
        <w:t xml:space="preserve"> ARP (</w:t>
      </w:r>
      <w:proofErr w:type="spellStart"/>
      <w:r w:rsidR="00A25A26" w:rsidRPr="001077DA">
        <w:rPr>
          <w:rFonts w:ascii="Times New Roman" w:hAnsi="Times New Roman" w:cs="Times New Roman"/>
          <w:sz w:val="28"/>
          <w:szCs w:val="28"/>
        </w:rPr>
        <w:t>Alternative</w:t>
      </w:r>
      <w:proofErr w:type="spellEnd"/>
      <w:r w:rsidR="00A25A26" w:rsidRPr="001077DA">
        <w:rPr>
          <w:rFonts w:ascii="Times New Roman" w:hAnsi="Times New Roman" w:cs="Times New Roman"/>
          <w:sz w:val="28"/>
          <w:szCs w:val="28"/>
        </w:rPr>
        <w:t xml:space="preserve"> </w:t>
      </w:r>
      <w:proofErr w:type="spellStart"/>
      <w:r w:rsidR="00A25A26" w:rsidRPr="001077DA">
        <w:rPr>
          <w:rFonts w:ascii="Times New Roman" w:hAnsi="Times New Roman" w:cs="Times New Roman"/>
          <w:sz w:val="28"/>
          <w:szCs w:val="28"/>
        </w:rPr>
        <w:t>Routeings</w:t>
      </w:r>
      <w:proofErr w:type="spellEnd"/>
      <w:r w:rsidR="00A25A26" w:rsidRPr="001077DA">
        <w:rPr>
          <w:rFonts w:ascii="Times New Roman" w:hAnsi="Times New Roman" w:cs="Times New Roman"/>
          <w:sz w:val="28"/>
          <w:szCs w:val="28"/>
        </w:rPr>
        <w:t xml:space="preserve"> </w:t>
      </w:r>
      <w:proofErr w:type="spellStart"/>
      <w:r w:rsidR="00A25A26" w:rsidRPr="001077DA">
        <w:rPr>
          <w:rFonts w:ascii="Times New Roman" w:hAnsi="Times New Roman" w:cs="Times New Roman"/>
          <w:sz w:val="28"/>
          <w:szCs w:val="28"/>
        </w:rPr>
        <w:t>Planned</w:t>
      </w:r>
      <w:proofErr w:type="spellEnd"/>
      <w:r w:rsidR="00A25A26" w:rsidRPr="001077DA">
        <w:rPr>
          <w:rFonts w:ascii="Times New Roman" w:hAnsi="Times New Roman" w:cs="Times New Roman"/>
          <w:sz w:val="28"/>
          <w:szCs w:val="28"/>
        </w:rPr>
        <w:t>)</w:t>
      </w:r>
      <w:r w:rsidRPr="001077DA">
        <w:rPr>
          <w:rFonts w:ascii="Times New Roman" w:hAnsi="Times New Roman" w:cs="Times New Roman"/>
          <w:sz w:val="28"/>
          <w:szCs w:val="28"/>
        </w:rPr>
        <w:t xml:space="preserve"> і </w:t>
      </w:r>
      <w:r w:rsidR="00A25A26" w:rsidRPr="001077DA">
        <w:rPr>
          <w:rFonts w:ascii="Times New Roman" w:hAnsi="Times New Roman" w:cs="Times New Roman"/>
          <w:sz w:val="28"/>
          <w:szCs w:val="28"/>
        </w:rPr>
        <w:t xml:space="preserve">ARPD </w:t>
      </w:r>
      <w:r w:rsidRPr="001077DA">
        <w:rPr>
          <w:rFonts w:ascii="Times New Roman" w:hAnsi="Times New Roman" w:cs="Times New Roman"/>
          <w:sz w:val="28"/>
          <w:szCs w:val="28"/>
        </w:rPr>
        <w:t>(</w:t>
      </w:r>
      <w:proofErr w:type="spellStart"/>
      <w:r w:rsidR="00A25A26" w:rsidRPr="001077DA">
        <w:rPr>
          <w:rFonts w:ascii="Times New Roman" w:hAnsi="Times New Roman" w:cs="Times New Roman"/>
          <w:sz w:val="28"/>
          <w:szCs w:val="28"/>
        </w:rPr>
        <w:t>Alternative</w:t>
      </w:r>
      <w:proofErr w:type="spellEnd"/>
      <w:r w:rsidR="00A25A26" w:rsidRPr="001077DA">
        <w:rPr>
          <w:rFonts w:ascii="Times New Roman" w:hAnsi="Times New Roman" w:cs="Times New Roman"/>
          <w:sz w:val="28"/>
          <w:szCs w:val="28"/>
        </w:rPr>
        <w:t xml:space="preserve"> </w:t>
      </w:r>
      <w:proofErr w:type="spellStart"/>
      <w:r w:rsidR="00A25A26" w:rsidRPr="001077DA">
        <w:rPr>
          <w:rFonts w:ascii="Times New Roman" w:hAnsi="Times New Roman" w:cs="Times New Roman"/>
          <w:sz w:val="28"/>
          <w:szCs w:val="28"/>
        </w:rPr>
        <w:t>Routeings</w:t>
      </w:r>
      <w:proofErr w:type="spellEnd"/>
      <w:r w:rsidR="00A25A26" w:rsidRPr="001077DA">
        <w:rPr>
          <w:rFonts w:ascii="Times New Roman" w:hAnsi="Times New Roman" w:cs="Times New Roman"/>
          <w:sz w:val="28"/>
          <w:szCs w:val="28"/>
        </w:rPr>
        <w:t xml:space="preserve"> </w:t>
      </w:r>
      <w:proofErr w:type="spellStart"/>
      <w:r w:rsidR="00A25A26" w:rsidRPr="001077DA">
        <w:rPr>
          <w:rFonts w:ascii="Times New Roman" w:hAnsi="Times New Roman" w:cs="Times New Roman"/>
          <w:sz w:val="28"/>
          <w:szCs w:val="28"/>
        </w:rPr>
        <w:t>Planned</w:t>
      </w:r>
      <w:proofErr w:type="spellEnd"/>
      <w:r w:rsidR="00A25A26" w:rsidRPr="001077DA">
        <w:rPr>
          <w:rFonts w:ascii="Times New Roman" w:hAnsi="Times New Roman" w:cs="Times New Roman"/>
          <w:sz w:val="28"/>
          <w:szCs w:val="28"/>
        </w:rPr>
        <w:t xml:space="preserve"> </w:t>
      </w:r>
      <w:proofErr w:type="spellStart"/>
      <w:r w:rsidR="00A25A26" w:rsidRPr="001077DA">
        <w:rPr>
          <w:rFonts w:ascii="Times New Roman" w:hAnsi="Times New Roman" w:cs="Times New Roman"/>
          <w:sz w:val="28"/>
          <w:szCs w:val="28"/>
        </w:rPr>
        <w:t>and</w:t>
      </w:r>
      <w:proofErr w:type="spellEnd"/>
      <w:r w:rsidR="00A25A26" w:rsidRPr="001077DA">
        <w:rPr>
          <w:rFonts w:ascii="Times New Roman" w:hAnsi="Times New Roman" w:cs="Times New Roman"/>
          <w:sz w:val="28"/>
          <w:szCs w:val="28"/>
        </w:rPr>
        <w:t xml:space="preserve"> </w:t>
      </w:r>
      <w:proofErr w:type="spellStart"/>
      <w:r w:rsidR="00A25A26" w:rsidRPr="001077DA">
        <w:rPr>
          <w:rFonts w:ascii="Times New Roman" w:hAnsi="Times New Roman" w:cs="Times New Roman"/>
          <w:sz w:val="28"/>
          <w:szCs w:val="28"/>
        </w:rPr>
        <w:t>Directed</w:t>
      </w:r>
      <w:proofErr w:type="spellEnd"/>
      <w:r w:rsidR="00A25A26" w:rsidRPr="001077DA">
        <w:rPr>
          <w:rFonts w:ascii="Times New Roman" w:hAnsi="Times New Roman" w:cs="Times New Roman"/>
          <w:sz w:val="28"/>
          <w:szCs w:val="28"/>
        </w:rPr>
        <w:t xml:space="preserve"> </w:t>
      </w:r>
      <w:proofErr w:type="spellStart"/>
      <w:r w:rsidR="00A25A26" w:rsidRPr="001077DA">
        <w:rPr>
          <w:rFonts w:ascii="Times New Roman" w:hAnsi="Times New Roman" w:cs="Times New Roman"/>
          <w:sz w:val="28"/>
          <w:szCs w:val="28"/>
        </w:rPr>
        <w:t>Dynamically</w:t>
      </w:r>
      <w:proofErr w:type="spellEnd"/>
      <w:r w:rsidRPr="001077DA">
        <w:rPr>
          <w:rFonts w:ascii="Times New Roman" w:hAnsi="Times New Roman" w:cs="Times New Roman"/>
          <w:sz w:val="28"/>
          <w:szCs w:val="28"/>
        </w:rPr>
        <w:t xml:space="preserve">), що використовують LP модель </w:t>
      </w:r>
      <w:r w:rsidRPr="001077DA">
        <w:rPr>
          <w:rFonts w:ascii="Times New Roman" w:hAnsi="Times New Roman" w:cs="Times New Roman"/>
          <w:sz w:val="28"/>
          <w:szCs w:val="28"/>
          <w:highlight w:val="yellow"/>
        </w:rPr>
        <w:t>(</w:t>
      </w:r>
      <w:proofErr w:type="spellStart"/>
      <w:r w:rsidR="00A25A26" w:rsidRPr="001077DA">
        <w:rPr>
          <w:rFonts w:ascii="Times New Roman" w:hAnsi="Times New Roman" w:cs="Times New Roman"/>
          <w:sz w:val="28"/>
          <w:szCs w:val="28"/>
        </w:rPr>
        <w:t>Ro</w:t>
      </w:r>
      <w:proofErr w:type="spellEnd"/>
      <w:r w:rsidR="00A25A26" w:rsidRPr="001077DA">
        <w:rPr>
          <w:rFonts w:ascii="Times New Roman" w:hAnsi="Times New Roman" w:cs="Times New Roman"/>
          <w:sz w:val="28"/>
          <w:szCs w:val="28"/>
        </w:rPr>
        <w:t xml:space="preserve"> </w:t>
      </w:r>
      <w:proofErr w:type="spellStart"/>
      <w:r w:rsidR="00A25A26" w:rsidRPr="001077DA">
        <w:rPr>
          <w:rFonts w:ascii="Times New Roman" w:hAnsi="Times New Roman" w:cs="Times New Roman"/>
          <w:sz w:val="28"/>
          <w:szCs w:val="28"/>
        </w:rPr>
        <w:t>and</w:t>
      </w:r>
      <w:proofErr w:type="spellEnd"/>
      <w:r w:rsidR="00A25A26" w:rsidRPr="001077DA">
        <w:rPr>
          <w:rFonts w:ascii="Times New Roman" w:hAnsi="Times New Roman" w:cs="Times New Roman"/>
          <w:sz w:val="28"/>
          <w:szCs w:val="28"/>
        </w:rPr>
        <w:t xml:space="preserve"> </w:t>
      </w:r>
      <w:proofErr w:type="spellStart"/>
      <w:r w:rsidR="00A25A26" w:rsidRPr="001077DA">
        <w:rPr>
          <w:rFonts w:ascii="Times New Roman" w:hAnsi="Times New Roman" w:cs="Times New Roman"/>
          <w:sz w:val="28"/>
          <w:szCs w:val="28"/>
        </w:rPr>
        <w:t>Kim</w:t>
      </w:r>
      <w:proofErr w:type="spellEnd"/>
      <w:r w:rsidR="00A25A26" w:rsidRPr="001077DA">
        <w:rPr>
          <w:rFonts w:ascii="Times New Roman" w:hAnsi="Times New Roman" w:cs="Times New Roman"/>
          <w:sz w:val="28"/>
          <w:szCs w:val="28"/>
        </w:rPr>
        <w:t>, 1990).</w:t>
      </w:r>
    </w:p>
    <w:p w:rsidR="00A25A26" w:rsidRPr="001077DA" w:rsidRDefault="00A25A26" w:rsidP="00A25A26">
      <w:pPr>
        <w:ind w:firstLine="567"/>
        <w:jc w:val="center"/>
        <w:rPr>
          <w:rFonts w:ascii="Times New Roman" w:hAnsi="Times New Roman" w:cs="Times New Roman"/>
          <w:sz w:val="28"/>
          <w:szCs w:val="28"/>
        </w:rPr>
      </w:pPr>
      <w:proofErr w:type="spellStart"/>
      <w:r w:rsidRPr="001077DA">
        <w:rPr>
          <w:rFonts w:cs="POEFIA+TimesNewRoman,BoldItalic"/>
          <w:b/>
          <w:bCs/>
          <w:color w:val="000000"/>
          <w:sz w:val="23"/>
          <w:szCs w:val="23"/>
        </w:rPr>
        <w:t>Table</w:t>
      </w:r>
      <w:proofErr w:type="spellEnd"/>
      <w:r w:rsidRPr="001077DA">
        <w:rPr>
          <w:rFonts w:cs="POEFIA+TimesNewRoman,BoldItalic"/>
          <w:b/>
          <w:bCs/>
          <w:color w:val="000000"/>
          <w:sz w:val="23"/>
          <w:szCs w:val="23"/>
        </w:rPr>
        <w:t xml:space="preserve"> 1 </w:t>
      </w:r>
      <w:proofErr w:type="spellStart"/>
      <w:r w:rsidRPr="001077DA">
        <w:rPr>
          <w:rFonts w:cs="POEFIA+TimesNewRoman,BoldItalic"/>
          <w:b/>
          <w:bCs/>
          <w:color w:val="000000"/>
          <w:sz w:val="23"/>
          <w:szCs w:val="23"/>
        </w:rPr>
        <w:t>–Processing</w:t>
      </w:r>
      <w:proofErr w:type="spellEnd"/>
      <w:r w:rsidRPr="001077DA">
        <w:rPr>
          <w:rFonts w:cs="POEFIA+TimesNewRoman,BoldItalic"/>
          <w:b/>
          <w:bCs/>
          <w:color w:val="000000"/>
          <w:sz w:val="23"/>
          <w:szCs w:val="23"/>
        </w:rPr>
        <w:t xml:space="preserve"> </w:t>
      </w:r>
      <w:proofErr w:type="spellStart"/>
      <w:r w:rsidRPr="001077DA">
        <w:rPr>
          <w:rFonts w:cs="POEFIA+TimesNewRoman,BoldItalic"/>
          <w:b/>
          <w:bCs/>
          <w:color w:val="000000"/>
          <w:sz w:val="23"/>
          <w:szCs w:val="23"/>
        </w:rPr>
        <w:t>time</w:t>
      </w:r>
      <w:proofErr w:type="spellEnd"/>
      <w:r w:rsidRPr="001077DA">
        <w:rPr>
          <w:rFonts w:cs="POEFIA+TimesNewRoman,BoldItalic"/>
          <w:b/>
          <w:bCs/>
          <w:color w:val="000000"/>
          <w:sz w:val="23"/>
          <w:szCs w:val="23"/>
        </w:rPr>
        <w:t xml:space="preserve"> </w:t>
      </w:r>
      <w:proofErr w:type="spellStart"/>
      <w:r w:rsidRPr="001077DA">
        <w:rPr>
          <w:rFonts w:cs="POEFIA+TimesNewRoman,BoldItalic"/>
          <w:b/>
          <w:bCs/>
          <w:color w:val="000000"/>
          <w:sz w:val="23"/>
          <w:szCs w:val="23"/>
        </w:rPr>
        <w:t>and</w:t>
      </w:r>
      <w:proofErr w:type="spellEnd"/>
      <w:r w:rsidRPr="001077DA">
        <w:rPr>
          <w:rFonts w:cs="POEFIA+TimesNewRoman,BoldItalic"/>
          <w:b/>
          <w:bCs/>
          <w:color w:val="000000"/>
          <w:sz w:val="23"/>
          <w:szCs w:val="23"/>
        </w:rPr>
        <w:t xml:space="preserve"> </w:t>
      </w:r>
      <w:proofErr w:type="spellStart"/>
      <w:r w:rsidRPr="001077DA">
        <w:rPr>
          <w:rFonts w:cs="POEFIA+TimesNewRoman,BoldItalic"/>
          <w:b/>
          <w:bCs/>
          <w:color w:val="000000"/>
          <w:sz w:val="23"/>
          <w:szCs w:val="23"/>
        </w:rPr>
        <w:t>alternative</w:t>
      </w:r>
      <w:proofErr w:type="spellEnd"/>
      <w:r w:rsidRPr="001077DA">
        <w:rPr>
          <w:rFonts w:cs="POEFIA+TimesNewRoman,BoldItalic"/>
          <w:b/>
          <w:bCs/>
          <w:color w:val="000000"/>
          <w:sz w:val="23"/>
          <w:szCs w:val="23"/>
        </w:rPr>
        <w:t xml:space="preserve"> </w:t>
      </w:r>
      <w:proofErr w:type="spellStart"/>
      <w:r w:rsidRPr="001077DA">
        <w:rPr>
          <w:rFonts w:cs="POEFIA+TimesNewRoman,BoldItalic"/>
          <w:b/>
          <w:bCs/>
          <w:color w:val="000000"/>
          <w:sz w:val="23"/>
          <w:szCs w:val="23"/>
        </w:rPr>
        <w:t>routes</w:t>
      </w:r>
      <w:proofErr w:type="spellEnd"/>
    </w:p>
    <w:p w:rsidR="00A25A26" w:rsidRPr="00A25A26" w:rsidRDefault="00A25A26" w:rsidP="00A25A26">
      <w:pPr>
        <w:autoSpaceDE w:val="0"/>
        <w:autoSpaceDN w:val="0"/>
        <w:adjustRightInd w:val="0"/>
        <w:spacing w:after="0" w:line="240" w:lineRule="auto"/>
        <w:rPr>
          <w:rFonts w:ascii="POEDPG+TimesNewRoman,Bold" w:hAnsi="POEDPG+TimesNewRoman,Bold" w:cs="POEDPG+TimesNewRoman,Bold"/>
          <w:color w:val="000000"/>
          <w:sz w:val="24"/>
          <w:szCs w:val="24"/>
        </w:rPr>
      </w:pPr>
    </w:p>
    <w:p w:rsidR="00A25A26" w:rsidRPr="00A25A26" w:rsidRDefault="00A25A26" w:rsidP="00A25A26">
      <w:pPr>
        <w:autoSpaceDE w:val="0"/>
        <w:autoSpaceDN w:val="0"/>
        <w:adjustRightInd w:val="0"/>
        <w:spacing w:after="0" w:line="240" w:lineRule="auto"/>
        <w:ind w:left="570" w:hanging="570"/>
        <w:jc w:val="both"/>
        <w:rPr>
          <w:rFonts w:ascii="POEDPG+TimesNewRoman,Bold" w:hAnsi="POEDPG+TimesNewRoman,Bold" w:cs="POEDPG+TimesNewRoman,Bold"/>
          <w:color w:val="000000"/>
          <w:sz w:val="23"/>
          <w:szCs w:val="23"/>
        </w:rPr>
      </w:pPr>
      <w:r w:rsidRPr="00A25A26">
        <w:rPr>
          <w:rFonts w:ascii="POEDPG+TimesNewRoman,Bold" w:hAnsi="POEDPG+TimesNewRoman,Bold" w:cs="POEDPG+TimesNewRoman,Bold"/>
          <w:b/>
          <w:bCs/>
          <w:color w:val="000000"/>
          <w:sz w:val="23"/>
          <w:szCs w:val="23"/>
        </w:rPr>
        <w:t xml:space="preserve">4.3 </w:t>
      </w:r>
      <w:proofErr w:type="spellStart"/>
      <w:r w:rsidRPr="00A25A26">
        <w:rPr>
          <w:rFonts w:ascii="POEDPG+TimesNewRoman,Bold" w:hAnsi="POEDPG+TimesNewRoman,Bold" w:cs="POEDPG+TimesNewRoman,Bold"/>
          <w:b/>
          <w:bCs/>
          <w:color w:val="000000"/>
          <w:sz w:val="23"/>
          <w:szCs w:val="23"/>
        </w:rPr>
        <w:t>The</w:t>
      </w:r>
      <w:proofErr w:type="spellEnd"/>
      <w:r w:rsidRPr="00A25A26">
        <w:rPr>
          <w:rFonts w:ascii="POEDPG+TimesNewRoman,Bold" w:hAnsi="POEDPG+TimesNewRoman,Bold" w:cs="POEDPG+TimesNewRoman,Bold"/>
          <w:b/>
          <w:bCs/>
          <w:color w:val="000000"/>
          <w:sz w:val="23"/>
          <w:szCs w:val="23"/>
        </w:rPr>
        <w:t xml:space="preserve"> </w:t>
      </w:r>
      <w:proofErr w:type="spellStart"/>
      <w:r w:rsidRPr="00A25A26">
        <w:rPr>
          <w:rFonts w:ascii="POEDPG+TimesNewRoman,Bold" w:hAnsi="POEDPG+TimesNewRoman,Bold" w:cs="POEDPG+TimesNewRoman,Bold"/>
          <w:b/>
          <w:bCs/>
          <w:color w:val="000000"/>
          <w:sz w:val="23"/>
          <w:szCs w:val="23"/>
        </w:rPr>
        <w:t>Fuzzy</w:t>
      </w:r>
      <w:proofErr w:type="spellEnd"/>
      <w:r w:rsidRPr="00A25A26">
        <w:rPr>
          <w:rFonts w:ascii="POEDPG+TimesNewRoman,Bold" w:hAnsi="POEDPG+TimesNewRoman,Bold" w:cs="POEDPG+TimesNewRoman,Bold"/>
          <w:b/>
          <w:bCs/>
          <w:color w:val="000000"/>
          <w:sz w:val="23"/>
          <w:szCs w:val="23"/>
        </w:rPr>
        <w:t xml:space="preserve"> </w:t>
      </w:r>
      <w:proofErr w:type="spellStart"/>
      <w:r w:rsidRPr="00A25A26">
        <w:rPr>
          <w:rFonts w:ascii="POEDPG+TimesNewRoman,Bold" w:hAnsi="POEDPG+TimesNewRoman,Bold" w:cs="POEDPG+TimesNewRoman,Bold"/>
          <w:b/>
          <w:bCs/>
          <w:color w:val="000000"/>
          <w:sz w:val="23"/>
          <w:szCs w:val="23"/>
        </w:rPr>
        <w:t>Based</w:t>
      </w:r>
      <w:proofErr w:type="spellEnd"/>
      <w:r w:rsidRPr="00A25A26">
        <w:rPr>
          <w:rFonts w:ascii="POEDPG+TimesNewRoman,Bold" w:hAnsi="POEDPG+TimesNewRoman,Bold" w:cs="POEDPG+TimesNewRoman,Bold"/>
          <w:b/>
          <w:bCs/>
          <w:color w:val="000000"/>
          <w:sz w:val="23"/>
          <w:szCs w:val="23"/>
        </w:rPr>
        <w:t xml:space="preserve"> </w:t>
      </w:r>
      <w:proofErr w:type="spellStart"/>
      <w:r w:rsidRPr="00A25A26">
        <w:rPr>
          <w:rFonts w:ascii="POEDPG+TimesNewRoman,Bold" w:hAnsi="POEDPG+TimesNewRoman,Bold" w:cs="POEDPG+TimesNewRoman,Bold"/>
          <w:b/>
          <w:bCs/>
          <w:color w:val="000000"/>
          <w:sz w:val="23"/>
          <w:szCs w:val="23"/>
        </w:rPr>
        <w:t>Scheduling</w:t>
      </w:r>
      <w:proofErr w:type="spellEnd"/>
      <w:r w:rsidRPr="00A25A26">
        <w:rPr>
          <w:rFonts w:ascii="POEDPG+TimesNewRoman,Bold" w:hAnsi="POEDPG+TimesNewRoman,Bold" w:cs="POEDPG+TimesNewRoman,Bold"/>
          <w:b/>
          <w:bCs/>
          <w:color w:val="000000"/>
          <w:sz w:val="23"/>
          <w:szCs w:val="23"/>
        </w:rPr>
        <w:t xml:space="preserve"> </w:t>
      </w:r>
      <w:proofErr w:type="spellStart"/>
      <w:r w:rsidRPr="00A25A26">
        <w:rPr>
          <w:rFonts w:ascii="POEDPG+TimesNewRoman,Bold" w:hAnsi="POEDPG+TimesNewRoman,Bold" w:cs="POEDPG+TimesNewRoman,Bold"/>
          <w:b/>
          <w:bCs/>
          <w:color w:val="000000"/>
          <w:sz w:val="23"/>
          <w:szCs w:val="23"/>
        </w:rPr>
        <w:t>Model</w:t>
      </w:r>
      <w:proofErr w:type="spellEnd"/>
      <w:r w:rsidRPr="00A25A26">
        <w:rPr>
          <w:rFonts w:ascii="POEDPG+TimesNewRoman,Bold" w:hAnsi="POEDPG+TimesNewRoman,Bold" w:cs="POEDPG+TimesNewRoman,Bold"/>
          <w:b/>
          <w:bCs/>
          <w:color w:val="000000"/>
          <w:sz w:val="23"/>
          <w:szCs w:val="23"/>
        </w:rPr>
        <w:t xml:space="preserve"> </w:t>
      </w:r>
    </w:p>
    <w:p w:rsidR="00A25A26" w:rsidRPr="001077DA" w:rsidRDefault="00A25A26" w:rsidP="00B56A62">
      <w:pPr>
        <w:ind w:firstLine="567"/>
        <w:rPr>
          <w:rFonts w:ascii="Times New Roman" w:hAnsi="Times New Roman" w:cs="Times New Roman"/>
          <w:sz w:val="28"/>
          <w:szCs w:val="28"/>
          <w:highlight w:val="yellow"/>
        </w:rPr>
      </w:pPr>
    </w:p>
    <w:p w:rsidR="00A25A26" w:rsidRPr="001077DA" w:rsidRDefault="00A25A26" w:rsidP="00B56A62">
      <w:pPr>
        <w:ind w:firstLine="567"/>
        <w:rPr>
          <w:rFonts w:ascii="Times New Roman" w:hAnsi="Times New Roman" w:cs="Times New Roman"/>
          <w:sz w:val="28"/>
          <w:szCs w:val="28"/>
        </w:rPr>
      </w:pPr>
      <w:r w:rsidRPr="001077DA">
        <w:rPr>
          <w:rFonts w:ascii="Times New Roman" w:hAnsi="Times New Roman" w:cs="Times New Roman"/>
          <w:sz w:val="28"/>
          <w:szCs w:val="28"/>
        </w:rPr>
        <w:t>Вибір маршруту залежить від трьох нечітких часових факторів; кількість деталей вже чекають у кожному буфері машини з точки зору суми часу обробки, скільки часу займе виконання</w:t>
      </w:r>
      <w:r w:rsidR="00D970F3" w:rsidRPr="001077DA">
        <w:rPr>
          <w:rFonts w:ascii="Times New Roman" w:hAnsi="Times New Roman" w:cs="Times New Roman"/>
          <w:sz w:val="28"/>
          <w:szCs w:val="28"/>
        </w:rPr>
        <w:t xml:space="preserve"> запит</w:t>
      </w:r>
      <w:r w:rsidRPr="001077DA">
        <w:rPr>
          <w:rFonts w:ascii="Times New Roman" w:hAnsi="Times New Roman" w:cs="Times New Roman"/>
          <w:sz w:val="28"/>
          <w:szCs w:val="28"/>
        </w:rPr>
        <w:t>у</w:t>
      </w:r>
      <w:r w:rsidR="00D970F3" w:rsidRPr="001077DA">
        <w:rPr>
          <w:rFonts w:ascii="Times New Roman" w:hAnsi="Times New Roman" w:cs="Times New Roman"/>
          <w:sz w:val="28"/>
          <w:szCs w:val="28"/>
        </w:rPr>
        <w:t>ваної</w:t>
      </w:r>
      <w:r w:rsidRPr="001077DA">
        <w:rPr>
          <w:rFonts w:ascii="Times New Roman" w:hAnsi="Times New Roman" w:cs="Times New Roman"/>
          <w:sz w:val="28"/>
          <w:szCs w:val="28"/>
        </w:rPr>
        <w:t xml:space="preserve"> операці</w:t>
      </w:r>
      <w:r w:rsidR="00D970F3" w:rsidRPr="001077DA">
        <w:rPr>
          <w:rFonts w:ascii="Times New Roman" w:hAnsi="Times New Roman" w:cs="Times New Roman"/>
          <w:sz w:val="28"/>
          <w:szCs w:val="28"/>
        </w:rPr>
        <w:t>ї</w:t>
      </w:r>
      <w:r w:rsidRPr="001077DA">
        <w:rPr>
          <w:rFonts w:ascii="Times New Roman" w:hAnsi="Times New Roman" w:cs="Times New Roman"/>
          <w:sz w:val="28"/>
          <w:szCs w:val="28"/>
        </w:rPr>
        <w:t xml:space="preserve"> і час </w:t>
      </w:r>
      <w:r w:rsidR="00D970F3" w:rsidRPr="001077DA">
        <w:rPr>
          <w:rFonts w:ascii="Times New Roman" w:hAnsi="Times New Roman" w:cs="Times New Roman"/>
          <w:sz w:val="28"/>
          <w:szCs w:val="28"/>
        </w:rPr>
        <w:t>переміщення</w:t>
      </w:r>
      <w:r w:rsidRPr="001077DA">
        <w:rPr>
          <w:rFonts w:ascii="Times New Roman" w:hAnsi="Times New Roman" w:cs="Times New Roman"/>
          <w:sz w:val="28"/>
          <w:szCs w:val="28"/>
        </w:rPr>
        <w:t xml:space="preserve"> </w:t>
      </w:r>
      <w:r w:rsidR="00D970F3" w:rsidRPr="001077DA">
        <w:rPr>
          <w:rFonts w:ascii="Times New Roman" w:hAnsi="Times New Roman" w:cs="Times New Roman"/>
          <w:sz w:val="28"/>
          <w:szCs w:val="28"/>
        </w:rPr>
        <w:t>деталі</w:t>
      </w:r>
      <w:r w:rsidRPr="001077DA">
        <w:rPr>
          <w:rFonts w:ascii="Times New Roman" w:hAnsi="Times New Roman" w:cs="Times New Roman"/>
          <w:sz w:val="28"/>
          <w:szCs w:val="28"/>
        </w:rPr>
        <w:t xml:space="preserve"> по маршруту. Таким чином, для нашого завдання вибрані нечіткі змінні</w:t>
      </w:r>
      <w:r w:rsidR="00D970F3" w:rsidRPr="001077DA">
        <w:rPr>
          <w:rFonts w:ascii="Times New Roman" w:hAnsi="Times New Roman" w:cs="Times New Roman"/>
          <w:sz w:val="28"/>
          <w:szCs w:val="28"/>
        </w:rPr>
        <w:t>, що</w:t>
      </w:r>
      <w:r w:rsidRPr="001077DA">
        <w:rPr>
          <w:rFonts w:ascii="Times New Roman" w:hAnsi="Times New Roman" w:cs="Times New Roman"/>
          <w:sz w:val="28"/>
          <w:szCs w:val="28"/>
        </w:rPr>
        <w:t xml:space="preserve"> називаються</w:t>
      </w:r>
      <w:r w:rsidR="00D970F3" w:rsidRPr="001077DA">
        <w:rPr>
          <w:rFonts w:ascii="Times New Roman" w:hAnsi="Times New Roman" w:cs="Times New Roman"/>
          <w:sz w:val="28"/>
          <w:szCs w:val="28"/>
        </w:rPr>
        <w:t>:</w:t>
      </w:r>
      <w:r w:rsidRPr="001077DA">
        <w:rPr>
          <w:rFonts w:ascii="Times New Roman" w:hAnsi="Times New Roman" w:cs="Times New Roman"/>
          <w:sz w:val="28"/>
          <w:szCs w:val="28"/>
        </w:rPr>
        <w:t xml:space="preserve"> </w:t>
      </w:r>
      <w:r w:rsidR="00D970F3" w:rsidRPr="001077DA">
        <w:rPr>
          <w:rFonts w:ascii="Times New Roman" w:hAnsi="Times New Roman" w:cs="Times New Roman"/>
          <w:b/>
          <w:i/>
          <w:sz w:val="28"/>
          <w:szCs w:val="28"/>
        </w:rPr>
        <w:t>роботи в черзі</w:t>
      </w:r>
      <w:r w:rsidR="00D970F3" w:rsidRPr="001077DA">
        <w:rPr>
          <w:rFonts w:ascii="Times New Roman" w:hAnsi="Times New Roman" w:cs="Times New Roman"/>
          <w:sz w:val="28"/>
          <w:szCs w:val="28"/>
        </w:rPr>
        <w:t>,</w:t>
      </w:r>
      <w:r w:rsidR="00D970F3" w:rsidRPr="001077DA">
        <w:rPr>
          <w:rFonts w:ascii="Times New Roman" w:hAnsi="Times New Roman" w:cs="Times New Roman"/>
          <w:b/>
          <w:i/>
          <w:sz w:val="28"/>
          <w:szCs w:val="28"/>
        </w:rPr>
        <w:t xml:space="preserve"> час обробки</w:t>
      </w:r>
      <w:r w:rsidRPr="001077DA">
        <w:rPr>
          <w:rFonts w:ascii="Times New Roman" w:hAnsi="Times New Roman" w:cs="Times New Roman"/>
          <w:b/>
          <w:i/>
          <w:sz w:val="28"/>
          <w:szCs w:val="28"/>
        </w:rPr>
        <w:t xml:space="preserve"> </w:t>
      </w:r>
      <w:r w:rsidRPr="001077DA">
        <w:rPr>
          <w:rFonts w:ascii="Times New Roman" w:hAnsi="Times New Roman" w:cs="Times New Roman"/>
          <w:sz w:val="28"/>
          <w:szCs w:val="28"/>
        </w:rPr>
        <w:t>і</w:t>
      </w:r>
      <w:r w:rsidRPr="001077DA">
        <w:rPr>
          <w:rFonts w:ascii="Times New Roman" w:hAnsi="Times New Roman" w:cs="Times New Roman"/>
          <w:b/>
          <w:i/>
          <w:sz w:val="28"/>
          <w:szCs w:val="28"/>
        </w:rPr>
        <w:t xml:space="preserve"> відстань</w:t>
      </w:r>
      <w:r w:rsidRPr="001077DA">
        <w:rPr>
          <w:rFonts w:ascii="Times New Roman" w:hAnsi="Times New Roman" w:cs="Times New Roman"/>
          <w:sz w:val="28"/>
          <w:szCs w:val="28"/>
        </w:rPr>
        <w:t xml:space="preserve">, </w:t>
      </w:r>
      <w:r w:rsidR="00D970F3" w:rsidRPr="001077DA">
        <w:rPr>
          <w:rFonts w:ascii="Times New Roman" w:hAnsi="Times New Roman" w:cs="Times New Roman"/>
          <w:sz w:val="28"/>
          <w:szCs w:val="28"/>
        </w:rPr>
        <w:t>яким відповідають</w:t>
      </w:r>
      <w:r w:rsidRPr="001077DA">
        <w:rPr>
          <w:rFonts w:ascii="Times New Roman" w:hAnsi="Times New Roman" w:cs="Times New Roman"/>
          <w:sz w:val="28"/>
          <w:szCs w:val="28"/>
        </w:rPr>
        <w:t xml:space="preserve"> змінні </w:t>
      </w:r>
      <w:proofErr w:type="spellStart"/>
      <w:r w:rsidRPr="001077DA">
        <w:rPr>
          <w:rFonts w:ascii="Times New Roman" w:hAnsi="Times New Roman" w:cs="Times New Roman"/>
          <w:sz w:val="28"/>
          <w:szCs w:val="28"/>
        </w:rPr>
        <w:t>t</w:t>
      </w:r>
      <w:r w:rsidRPr="001077DA">
        <w:rPr>
          <w:rFonts w:ascii="Times New Roman" w:hAnsi="Times New Roman" w:cs="Times New Roman"/>
          <w:sz w:val="28"/>
          <w:szCs w:val="28"/>
          <w:vertAlign w:val="subscript"/>
        </w:rPr>
        <w:t>ijk</w:t>
      </w:r>
      <w:proofErr w:type="spellEnd"/>
      <w:r w:rsidR="00D970F3" w:rsidRPr="001077DA">
        <w:rPr>
          <w:rFonts w:ascii="Times New Roman" w:hAnsi="Times New Roman" w:cs="Times New Roman"/>
          <w:sz w:val="28"/>
          <w:szCs w:val="28"/>
        </w:rPr>
        <w:t xml:space="preserve">, </w:t>
      </w:r>
      <w:proofErr w:type="spellStart"/>
      <w:r w:rsidR="00D970F3" w:rsidRPr="001077DA">
        <w:rPr>
          <w:rFonts w:ascii="Times New Roman" w:hAnsi="Times New Roman" w:cs="Times New Roman"/>
          <w:sz w:val="28"/>
          <w:szCs w:val="28"/>
        </w:rPr>
        <w:t>t</w:t>
      </w:r>
      <w:r w:rsidR="00D970F3" w:rsidRPr="001077DA">
        <w:rPr>
          <w:rFonts w:ascii="Times New Roman" w:hAnsi="Times New Roman" w:cs="Times New Roman"/>
          <w:sz w:val="28"/>
          <w:szCs w:val="28"/>
          <w:vertAlign w:val="subscript"/>
        </w:rPr>
        <w:t>i</w:t>
      </w:r>
      <w:proofErr w:type="spellEnd"/>
      <w:r w:rsidRPr="001077DA">
        <w:rPr>
          <w:rFonts w:ascii="Times New Roman" w:hAnsi="Times New Roman" w:cs="Times New Roman"/>
          <w:sz w:val="28"/>
          <w:szCs w:val="28"/>
        </w:rPr>
        <w:t xml:space="preserve">, і </w:t>
      </w:r>
      <w:proofErr w:type="spellStart"/>
      <w:r w:rsidR="00D970F3" w:rsidRPr="001077DA">
        <w:rPr>
          <w:rFonts w:ascii="Times New Roman" w:hAnsi="Times New Roman" w:cs="Times New Roman"/>
          <w:sz w:val="28"/>
          <w:szCs w:val="28"/>
        </w:rPr>
        <w:t>t</w:t>
      </w:r>
      <w:r w:rsidRPr="001077DA">
        <w:rPr>
          <w:rFonts w:ascii="Times New Roman" w:hAnsi="Times New Roman" w:cs="Times New Roman"/>
          <w:sz w:val="28"/>
          <w:szCs w:val="28"/>
          <w:vertAlign w:val="subscript"/>
        </w:rPr>
        <w:t>ij</w:t>
      </w:r>
      <w:proofErr w:type="spellEnd"/>
      <w:r w:rsidRPr="001077DA">
        <w:rPr>
          <w:rFonts w:ascii="Times New Roman" w:hAnsi="Times New Roman" w:cs="Times New Roman"/>
          <w:sz w:val="28"/>
          <w:szCs w:val="28"/>
        </w:rPr>
        <w:t xml:space="preserve"> відповідно. </w:t>
      </w:r>
      <w:r w:rsidR="00D970F3" w:rsidRPr="001077DA">
        <w:rPr>
          <w:rFonts w:ascii="Times New Roman" w:hAnsi="Times New Roman" w:cs="Times New Roman"/>
          <w:sz w:val="28"/>
          <w:szCs w:val="28"/>
        </w:rPr>
        <w:t>Це</w:t>
      </w:r>
      <w:r w:rsidRPr="001077DA">
        <w:rPr>
          <w:rFonts w:ascii="Times New Roman" w:hAnsi="Times New Roman" w:cs="Times New Roman"/>
          <w:sz w:val="28"/>
          <w:szCs w:val="28"/>
        </w:rPr>
        <w:t xml:space="preserve"> вхідні змінні,</w:t>
      </w:r>
      <w:r w:rsidR="00D970F3" w:rsidRPr="001077DA">
        <w:rPr>
          <w:rFonts w:ascii="Times New Roman" w:hAnsi="Times New Roman" w:cs="Times New Roman"/>
          <w:sz w:val="28"/>
          <w:szCs w:val="28"/>
        </w:rPr>
        <w:t xml:space="preserve"> що</w:t>
      </w:r>
      <w:r w:rsidRPr="001077DA">
        <w:rPr>
          <w:rFonts w:ascii="Times New Roman" w:hAnsi="Times New Roman" w:cs="Times New Roman"/>
          <w:sz w:val="28"/>
          <w:szCs w:val="28"/>
        </w:rPr>
        <w:t xml:space="preserve"> використову</w:t>
      </w:r>
      <w:r w:rsidR="00D970F3" w:rsidRPr="001077DA">
        <w:rPr>
          <w:rFonts w:ascii="Times New Roman" w:hAnsi="Times New Roman" w:cs="Times New Roman"/>
          <w:sz w:val="28"/>
          <w:szCs w:val="28"/>
        </w:rPr>
        <w:t>ються</w:t>
      </w:r>
      <w:r w:rsidRPr="001077DA">
        <w:rPr>
          <w:rFonts w:ascii="Times New Roman" w:hAnsi="Times New Roman" w:cs="Times New Roman"/>
          <w:sz w:val="28"/>
          <w:szCs w:val="28"/>
        </w:rPr>
        <w:t xml:space="preserve"> для вибору </w:t>
      </w:r>
      <w:r w:rsidR="00D970F3" w:rsidRPr="001077DA">
        <w:rPr>
          <w:rFonts w:ascii="Times New Roman" w:hAnsi="Times New Roman" w:cs="Times New Roman"/>
          <w:sz w:val="28"/>
          <w:szCs w:val="28"/>
        </w:rPr>
        <w:t>м</w:t>
      </w:r>
      <w:r w:rsidRPr="001077DA">
        <w:rPr>
          <w:rFonts w:ascii="Times New Roman" w:hAnsi="Times New Roman" w:cs="Times New Roman"/>
          <w:sz w:val="28"/>
          <w:szCs w:val="28"/>
        </w:rPr>
        <w:t>аршрут</w:t>
      </w:r>
      <w:r w:rsidR="00D970F3" w:rsidRPr="001077DA">
        <w:rPr>
          <w:rFonts w:ascii="Times New Roman" w:hAnsi="Times New Roman" w:cs="Times New Roman"/>
          <w:sz w:val="28"/>
          <w:szCs w:val="28"/>
        </w:rPr>
        <w:t>у</w:t>
      </w:r>
      <w:r w:rsidRPr="001077DA">
        <w:rPr>
          <w:rFonts w:ascii="Times New Roman" w:hAnsi="Times New Roman" w:cs="Times New Roman"/>
          <w:sz w:val="28"/>
          <w:szCs w:val="28"/>
        </w:rPr>
        <w:t>, який об</w:t>
      </w:r>
      <w:r w:rsidR="00D970F3" w:rsidRPr="001077DA">
        <w:rPr>
          <w:rFonts w:ascii="Times New Roman" w:hAnsi="Times New Roman" w:cs="Times New Roman"/>
          <w:sz w:val="28"/>
          <w:szCs w:val="28"/>
        </w:rPr>
        <w:t>раний як вихідна змінна</w:t>
      </w:r>
      <w:r w:rsidRPr="001077DA">
        <w:rPr>
          <w:rFonts w:ascii="Times New Roman" w:hAnsi="Times New Roman" w:cs="Times New Roman"/>
          <w:sz w:val="28"/>
          <w:szCs w:val="28"/>
        </w:rPr>
        <w:t>.</w:t>
      </w:r>
    </w:p>
    <w:p w:rsidR="00D970F3" w:rsidRPr="001077DA" w:rsidRDefault="00D970F3" w:rsidP="007602EE">
      <w:pPr>
        <w:ind w:firstLine="567"/>
        <w:jc w:val="center"/>
        <w:rPr>
          <w:rFonts w:ascii="Times New Roman" w:hAnsi="Times New Roman" w:cs="Times New Roman"/>
          <w:sz w:val="28"/>
          <w:szCs w:val="28"/>
        </w:rPr>
      </w:pPr>
      <w:proofErr w:type="spellStart"/>
      <w:r w:rsidRPr="001077DA">
        <w:rPr>
          <w:rFonts w:cs="POEFIA+TimesNewRoman,BoldItalic"/>
          <w:b/>
          <w:bCs/>
          <w:color w:val="000000"/>
          <w:sz w:val="23"/>
          <w:szCs w:val="23"/>
        </w:rPr>
        <w:t>Table</w:t>
      </w:r>
      <w:proofErr w:type="spellEnd"/>
      <w:r w:rsidRPr="001077DA">
        <w:rPr>
          <w:rFonts w:cs="POEFIA+TimesNewRoman,BoldItalic"/>
          <w:b/>
          <w:bCs/>
          <w:color w:val="000000"/>
          <w:sz w:val="23"/>
          <w:szCs w:val="23"/>
        </w:rPr>
        <w:t xml:space="preserve"> 2- </w:t>
      </w:r>
      <w:proofErr w:type="spellStart"/>
      <w:r w:rsidRPr="001077DA">
        <w:rPr>
          <w:rFonts w:cs="POEFIA+TimesNewRoman,BoldItalic"/>
          <w:b/>
          <w:bCs/>
          <w:color w:val="000000"/>
          <w:sz w:val="23"/>
          <w:szCs w:val="23"/>
        </w:rPr>
        <w:t>Definition</w:t>
      </w:r>
      <w:proofErr w:type="spellEnd"/>
      <w:r w:rsidRPr="001077DA">
        <w:rPr>
          <w:rFonts w:cs="POEFIA+TimesNewRoman,BoldItalic"/>
          <w:b/>
          <w:bCs/>
          <w:color w:val="000000"/>
          <w:sz w:val="23"/>
          <w:szCs w:val="23"/>
        </w:rPr>
        <w:t xml:space="preserve"> </w:t>
      </w:r>
      <w:proofErr w:type="spellStart"/>
      <w:r w:rsidRPr="001077DA">
        <w:rPr>
          <w:rFonts w:cs="POEFIA+TimesNewRoman,BoldItalic"/>
          <w:b/>
          <w:bCs/>
          <w:color w:val="000000"/>
          <w:sz w:val="23"/>
          <w:szCs w:val="23"/>
        </w:rPr>
        <w:t>of</w:t>
      </w:r>
      <w:proofErr w:type="spellEnd"/>
      <w:r w:rsidRPr="001077DA">
        <w:rPr>
          <w:rFonts w:cs="POEFIA+TimesNewRoman,BoldItalic"/>
          <w:b/>
          <w:bCs/>
          <w:color w:val="000000"/>
          <w:sz w:val="23"/>
          <w:szCs w:val="23"/>
        </w:rPr>
        <w:t xml:space="preserve"> </w:t>
      </w:r>
      <w:proofErr w:type="spellStart"/>
      <w:r w:rsidRPr="001077DA">
        <w:rPr>
          <w:rFonts w:cs="POEFIA+TimesNewRoman,BoldItalic"/>
          <w:b/>
          <w:bCs/>
          <w:color w:val="000000"/>
          <w:sz w:val="23"/>
          <w:szCs w:val="23"/>
        </w:rPr>
        <w:t>fuzzy</w:t>
      </w:r>
      <w:proofErr w:type="spellEnd"/>
      <w:r w:rsidRPr="001077DA">
        <w:rPr>
          <w:rFonts w:cs="POEFIA+TimesNewRoman,BoldItalic"/>
          <w:b/>
          <w:bCs/>
          <w:color w:val="000000"/>
          <w:sz w:val="23"/>
          <w:szCs w:val="23"/>
        </w:rPr>
        <w:t xml:space="preserve"> </w:t>
      </w:r>
      <w:proofErr w:type="spellStart"/>
      <w:r w:rsidRPr="001077DA">
        <w:rPr>
          <w:rFonts w:cs="POEFIA+TimesNewRoman,BoldItalic"/>
          <w:b/>
          <w:bCs/>
          <w:color w:val="000000"/>
          <w:sz w:val="23"/>
          <w:szCs w:val="23"/>
        </w:rPr>
        <w:t>variable</w:t>
      </w:r>
      <w:proofErr w:type="spellEnd"/>
    </w:p>
    <w:p w:rsidR="00D970F3" w:rsidRDefault="007602EE" w:rsidP="00B56A62">
      <w:pPr>
        <w:ind w:firstLine="567"/>
        <w:rPr>
          <w:rFonts w:ascii="Times New Roman" w:hAnsi="Times New Roman" w:cs="Times New Roman"/>
          <w:sz w:val="28"/>
          <w:szCs w:val="28"/>
        </w:rPr>
      </w:pPr>
      <w:r w:rsidRPr="001077DA">
        <w:rPr>
          <w:rFonts w:ascii="Times New Roman" w:hAnsi="Times New Roman" w:cs="Times New Roman"/>
          <w:sz w:val="28"/>
          <w:szCs w:val="28"/>
        </w:rPr>
        <w:t>Нечіткі множини кожної нечіткої змінної задані наборами термів (таблиці 2). Нечіткі множини робот в черзі позначаються як SW, MW, LW і, вказуючи коротку, середню і довгу чергу робіт (</w:t>
      </w:r>
      <w:proofErr w:type="spellStart"/>
      <w:r w:rsidRPr="001077DA">
        <w:rPr>
          <w:rFonts w:ascii="Times New Roman" w:hAnsi="Times New Roman" w:cs="Times New Roman"/>
          <w:sz w:val="28"/>
          <w:szCs w:val="28"/>
        </w:rPr>
        <w:t>work</w:t>
      </w:r>
      <w:proofErr w:type="spellEnd"/>
      <w:r w:rsidRPr="001077DA">
        <w:rPr>
          <w:rFonts w:ascii="Times New Roman" w:hAnsi="Times New Roman" w:cs="Times New Roman"/>
          <w:sz w:val="28"/>
          <w:szCs w:val="28"/>
        </w:rPr>
        <w:t xml:space="preserve"> </w:t>
      </w:r>
      <w:proofErr w:type="spellStart"/>
      <w:r w:rsidRPr="001077DA">
        <w:rPr>
          <w:rFonts w:ascii="Times New Roman" w:hAnsi="Times New Roman" w:cs="Times New Roman"/>
          <w:sz w:val="28"/>
          <w:szCs w:val="28"/>
        </w:rPr>
        <w:t>in</w:t>
      </w:r>
      <w:proofErr w:type="spellEnd"/>
      <w:r w:rsidRPr="001077DA">
        <w:rPr>
          <w:rFonts w:ascii="Times New Roman" w:hAnsi="Times New Roman" w:cs="Times New Roman"/>
          <w:sz w:val="28"/>
          <w:szCs w:val="28"/>
        </w:rPr>
        <w:t xml:space="preserve"> </w:t>
      </w:r>
      <w:proofErr w:type="spellStart"/>
      <w:r w:rsidRPr="001077DA">
        <w:rPr>
          <w:rFonts w:ascii="Times New Roman" w:hAnsi="Times New Roman" w:cs="Times New Roman"/>
          <w:sz w:val="28"/>
          <w:szCs w:val="28"/>
        </w:rPr>
        <w:t>queue</w:t>
      </w:r>
      <w:proofErr w:type="spellEnd"/>
      <w:r w:rsidRPr="001077DA">
        <w:rPr>
          <w:rFonts w:ascii="Times New Roman" w:hAnsi="Times New Roman" w:cs="Times New Roman"/>
          <w:sz w:val="28"/>
          <w:szCs w:val="28"/>
        </w:rPr>
        <w:t>). Нечіткі множини часу обробки позначаються як SP, MP і LP, вказуючи короткий, середній і довгий час обробки (</w:t>
      </w:r>
      <w:proofErr w:type="spellStart"/>
      <w:r w:rsidRPr="001077DA">
        <w:rPr>
          <w:rFonts w:ascii="Times New Roman" w:hAnsi="Times New Roman" w:cs="Times New Roman"/>
          <w:sz w:val="28"/>
          <w:szCs w:val="28"/>
        </w:rPr>
        <w:t>processing</w:t>
      </w:r>
      <w:proofErr w:type="spellEnd"/>
      <w:r w:rsidRPr="001077DA">
        <w:rPr>
          <w:rFonts w:ascii="Times New Roman" w:hAnsi="Times New Roman" w:cs="Times New Roman"/>
          <w:sz w:val="28"/>
          <w:szCs w:val="28"/>
        </w:rPr>
        <w:t xml:space="preserve"> </w:t>
      </w:r>
      <w:proofErr w:type="spellStart"/>
      <w:r w:rsidRPr="001077DA">
        <w:rPr>
          <w:rFonts w:ascii="Times New Roman" w:hAnsi="Times New Roman" w:cs="Times New Roman"/>
          <w:sz w:val="28"/>
          <w:szCs w:val="28"/>
        </w:rPr>
        <w:t>time</w:t>
      </w:r>
      <w:proofErr w:type="spellEnd"/>
      <w:r w:rsidRPr="001077DA">
        <w:rPr>
          <w:rFonts w:ascii="Times New Roman" w:hAnsi="Times New Roman" w:cs="Times New Roman"/>
          <w:sz w:val="28"/>
          <w:szCs w:val="28"/>
        </w:rPr>
        <w:t>). Нечіткі множини відстані також позначаються як ST, MT, і LT, вказуючи короткий, серед</w:t>
      </w:r>
      <w:r w:rsidR="001077DA" w:rsidRPr="001077DA">
        <w:rPr>
          <w:rFonts w:ascii="Times New Roman" w:hAnsi="Times New Roman" w:cs="Times New Roman"/>
          <w:sz w:val="28"/>
          <w:szCs w:val="28"/>
        </w:rPr>
        <w:t>ній і тривалий час переміщення (</w:t>
      </w:r>
      <w:proofErr w:type="spellStart"/>
      <w:r w:rsidR="001077DA" w:rsidRPr="001077DA">
        <w:rPr>
          <w:rFonts w:ascii="Times New Roman" w:hAnsi="Times New Roman" w:cs="Times New Roman"/>
          <w:sz w:val="28"/>
          <w:szCs w:val="28"/>
        </w:rPr>
        <w:t>travel</w:t>
      </w:r>
      <w:proofErr w:type="spellEnd"/>
      <w:r w:rsidR="001077DA" w:rsidRPr="001077DA">
        <w:rPr>
          <w:rFonts w:ascii="Times New Roman" w:hAnsi="Times New Roman" w:cs="Times New Roman"/>
          <w:sz w:val="28"/>
          <w:szCs w:val="28"/>
        </w:rPr>
        <w:t xml:space="preserve"> </w:t>
      </w:r>
      <w:proofErr w:type="spellStart"/>
      <w:r w:rsidR="001077DA" w:rsidRPr="001077DA">
        <w:rPr>
          <w:rFonts w:ascii="Times New Roman" w:hAnsi="Times New Roman" w:cs="Times New Roman"/>
          <w:sz w:val="28"/>
          <w:szCs w:val="28"/>
        </w:rPr>
        <w:t>time</w:t>
      </w:r>
      <w:proofErr w:type="spellEnd"/>
      <w:r w:rsidR="001077DA" w:rsidRPr="001077DA">
        <w:rPr>
          <w:rFonts w:ascii="Times New Roman" w:hAnsi="Times New Roman" w:cs="Times New Roman"/>
          <w:sz w:val="28"/>
          <w:szCs w:val="28"/>
        </w:rPr>
        <w:t>)</w:t>
      </w:r>
      <w:r w:rsidRPr="001077DA">
        <w:rPr>
          <w:rFonts w:ascii="Times New Roman" w:hAnsi="Times New Roman" w:cs="Times New Roman"/>
          <w:sz w:val="28"/>
          <w:szCs w:val="28"/>
        </w:rPr>
        <w:t xml:space="preserve">. </w:t>
      </w:r>
      <w:r w:rsidR="001077DA" w:rsidRPr="001077DA">
        <w:rPr>
          <w:rFonts w:ascii="Times New Roman" w:hAnsi="Times New Roman" w:cs="Times New Roman"/>
          <w:sz w:val="28"/>
          <w:szCs w:val="28"/>
        </w:rPr>
        <w:t>Множина значень</w:t>
      </w:r>
      <w:r w:rsidRPr="001077DA">
        <w:rPr>
          <w:rFonts w:ascii="Times New Roman" w:hAnsi="Times New Roman" w:cs="Times New Roman"/>
          <w:sz w:val="28"/>
          <w:szCs w:val="28"/>
        </w:rPr>
        <w:t xml:space="preserve"> для цих змінних [0, </w:t>
      </w:r>
      <w:proofErr w:type="spellStart"/>
      <w:r w:rsidR="001077DA" w:rsidRPr="001077DA">
        <w:rPr>
          <w:rFonts w:ascii="Times New Roman" w:hAnsi="Times New Roman" w:cs="Times New Roman"/>
          <w:sz w:val="28"/>
          <w:szCs w:val="28"/>
        </w:rPr>
        <w:t>Max</w:t>
      </w:r>
      <w:proofErr w:type="spellEnd"/>
      <w:r w:rsidRPr="001077DA">
        <w:rPr>
          <w:rFonts w:ascii="Times New Roman" w:hAnsi="Times New Roman" w:cs="Times New Roman"/>
          <w:sz w:val="28"/>
          <w:szCs w:val="28"/>
        </w:rPr>
        <w:t xml:space="preserve">], і кожна </w:t>
      </w:r>
      <w:r w:rsidR="001077DA" w:rsidRPr="001077DA">
        <w:rPr>
          <w:rFonts w:ascii="Times New Roman" w:hAnsi="Times New Roman" w:cs="Times New Roman"/>
          <w:sz w:val="28"/>
          <w:szCs w:val="28"/>
        </w:rPr>
        <w:t xml:space="preserve">множина покривається </w:t>
      </w:r>
      <w:r w:rsidRPr="001077DA">
        <w:rPr>
          <w:rFonts w:ascii="Times New Roman" w:hAnsi="Times New Roman" w:cs="Times New Roman"/>
          <w:sz w:val="28"/>
          <w:szCs w:val="28"/>
        </w:rPr>
        <w:t>трьо</w:t>
      </w:r>
      <w:r w:rsidR="001077DA" w:rsidRPr="001077DA">
        <w:rPr>
          <w:rFonts w:ascii="Times New Roman" w:hAnsi="Times New Roman" w:cs="Times New Roman"/>
          <w:sz w:val="28"/>
          <w:szCs w:val="28"/>
        </w:rPr>
        <w:t>ма</w:t>
      </w:r>
      <w:r w:rsidRPr="001077DA">
        <w:rPr>
          <w:rFonts w:ascii="Times New Roman" w:hAnsi="Times New Roman" w:cs="Times New Roman"/>
          <w:sz w:val="28"/>
          <w:szCs w:val="28"/>
        </w:rPr>
        <w:t xml:space="preserve"> нечітки</w:t>
      </w:r>
      <w:r w:rsidR="001077DA" w:rsidRPr="001077DA">
        <w:rPr>
          <w:rFonts w:ascii="Times New Roman" w:hAnsi="Times New Roman" w:cs="Times New Roman"/>
          <w:sz w:val="28"/>
          <w:szCs w:val="28"/>
        </w:rPr>
        <w:t>ми</w:t>
      </w:r>
      <w:r w:rsidRPr="001077DA">
        <w:rPr>
          <w:rFonts w:ascii="Times New Roman" w:hAnsi="Times New Roman" w:cs="Times New Roman"/>
          <w:sz w:val="28"/>
          <w:szCs w:val="28"/>
        </w:rPr>
        <w:t xml:space="preserve"> множин</w:t>
      </w:r>
      <w:r w:rsidR="001077DA" w:rsidRPr="001077DA">
        <w:rPr>
          <w:rFonts w:ascii="Times New Roman" w:hAnsi="Times New Roman" w:cs="Times New Roman"/>
          <w:sz w:val="28"/>
          <w:szCs w:val="28"/>
        </w:rPr>
        <w:t>ами</w:t>
      </w:r>
      <w:r w:rsidRPr="001077DA">
        <w:rPr>
          <w:rFonts w:ascii="Times New Roman" w:hAnsi="Times New Roman" w:cs="Times New Roman"/>
          <w:sz w:val="28"/>
          <w:szCs w:val="28"/>
        </w:rPr>
        <w:t xml:space="preserve">. Функції належності для кожного </w:t>
      </w:r>
      <w:r w:rsidR="001077DA">
        <w:rPr>
          <w:rFonts w:ascii="Times New Roman" w:hAnsi="Times New Roman" w:cs="Times New Roman"/>
          <w:sz w:val="28"/>
          <w:szCs w:val="28"/>
        </w:rPr>
        <w:lastRenderedPageBreak/>
        <w:t>нечіткої</w:t>
      </w:r>
      <w:r w:rsidRPr="001077DA">
        <w:rPr>
          <w:rFonts w:ascii="Times New Roman" w:hAnsi="Times New Roman" w:cs="Times New Roman"/>
          <w:sz w:val="28"/>
          <w:szCs w:val="28"/>
        </w:rPr>
        <w:t xml:space="preserve"> </w:t>
      </w:r>
      <w:r w:rsidR="001077DA">
        <w:rPr>
          <w:rFonts w:ascii="Times New Roman" w:hAnsi="Times New Roman" w:cs="Times New Roman"/>
          <w:sz w:val="28"/>
          <w:szCs w:val="28"/>
        </w:rPr>
        <w:t>множини трикутні за винятком крайньої</w:t>
      </w:r>
      <w:r w:rsidRPr="001077DA">
        <w:rPr>
          <w:rFonts w:ascii="Times New Roman" w:hAnsi="Times New Roman" w:cs="Times New Roman"/>
          <w:sz w:val="28"/>
          <w:szCs w:val="28"/>
        </w:rPr>
        <w:t xml:space="preserve"> ліво</w:t>
      </w:r>
      <w:r w:rsidR="001077DA">
        <w:rPr>
          <w:rFonts w:ascii="Times New Roman" w:hAnsi="Times New Roman" w:cs="Times New Roman"/>
          <w:sz w:val="28"/>
          <w:szCs w:val="28"/>
        </w:rPr>
        <w:t>ї і правої</w:t>
      </w:r>
      <w:r w:rsidRPr="001077DA">
        <w:rPr>
          <w:rFonts w:ascii="Times New Roman" w:hAnsi="Times New Roman" w:cs="Times New Roman"/>
          <w:sz w:val="28"/>
          <w:szCs w:val="28"/>
        </w:rPr>
        <w:t xml:space="preserve">, як показано на </w:t>
      </w:r>
      <w:r w:rsidR="001077DA">
        <w:rPr>
          <w:rFonts w:ascii="Times New Roman" w:hAnsi="Times New Roman" w:cs="Times New Roman"/>
          <w:sz w:val="28"/>
          <w:szCs w:val="28"/>
        </w:rPr>
        <w:t>рис</w:t>
      </w:r>
      <w:r w:rsidRPr="001077DA">
        <w:rPr>
          <w:rFonts w:ascii="Times New Roman" w:hAnsi="Times New Roman" w:cs="Times New Roman"/>
          <w:sz w:val="28"/>
          <w:szCs w:val="28"/>
        </w:rPr>
        <w:t>.3 (а), (б) і (</w:t>
      </w:r>
      <w:r w:rsidR="001077DA">
        <w:rPr>
          <w:rFonts w:ascii="Times New Roman" w:hAnsi="Times New Roman" w:cs="Times New Roman"/>
          <w:sz w:val="28"/>
          <w:szCs w:val="28"/>
        </w:rPr>
        <w:t>в</w:t>
      </w:r>
      <w:r w:rsidRPr="001077DA">
        <w:rPr>
          <w:rFonts w:ascii="Times New Roman" w:hAnsi="Times New Roman" w:cs="Times New Roman"/>
          <w:sz w:val="28"/>
          <w:szCs w:val="28"/>
        </w:rPr>
        <w:t>) відповідно.</w:t>
      </w:r>
    </w:p>
    <w:p w:rsidR="001077DA" w:rsidRDefault="001077DA" w:rsidP="001077DA">
      <w:pPr>
        <w:pStyle w:val="a3"/>
        <w:jc w:val="center"/>
        <w:rPr>
          <w:rFonts w:ascii="Times New Roman" w:hAnsi="Times New Roman" w:cs="Times New Roman"/>
          <w:sz w:val="28"/>
          <w:szCs w:val="28"/>
        </w:rPr>
      </w:pPr>
      <w:proofErr w:type="spellStart"/>
      <w:r>
        <w:rPr>
          <w:rFonts w:cs="POEFIA+TimesNewRoman,BoldItalic"/>
          <w:b/>
          <w:bCs/>
          <w:color w:val="000000"/>
          <w:sz w:val="23"/>
          <w:szCs w:val="23"/>
        </w:rPr>
        <w:t>Figure</w:t>
      </w:r>
      <w:proofErr w:type="spellEnd"/>
      <w:r>
        <w:rPr>
          <w:rFonts w:cs="POEFIA+TimesNewRoman,BoldItalic"/>
          <w:b/>
          <w:bCs/>
          <w:color w:val="000000"/>
          <w:sz w:val="23"/>
          <w:szCs w:val="23"/>
        </w:rPr>
        <w:t xml:space="preserve"> 3- </w:t>
      </w:r>
      <w:proofErr w:type="spellStart"/>
      <w:r>
        <w:rPr>
          <w:rFonts w:cs="POEFIA+TimesNewRoman,BoldItalic"/>
          <w:b/>
          <w:bCs/>
          <w:color w:val="000000"/>
          <w:sz w:val="23"/>
          <w:szCs w:val="23"/>
        </w:rPr>
        <w:t>Membership</w:t>
      </w:r>
      <w:proofErr w:type="spellEnd"/>
      <w:r>
        <w:rPr>
          <w:rFonts w:cs="POEFIA+TimesNewRoman,BoldItalic"/>
          <w:b/>
          <w:bCs/>
          <w:color w:val="000000"/>
          <w:sz w:val="23"/>
          <w:szCs w:val="23"/>
        </w:rPr>
        <w:t xml:space="preserve"> </w:t>
      </w:r>
      <w:proofErr w:type="spellStart"/>
      <w:r>
        <w:rPr>
          <w:rFonts w:cs="POEFIA+TimesNewRoman,BoldItalic"/>
          <w:b/>
          <w:bCs/>
          <w:color w:val="000000"/>
          <w:sz w:val="23"/>
          <w:szCs w:val="23"/>
        </w:rPr>
        <w:t>functions</w:t>
      </w:r>
      <w:proofErr w:type="spellEnd"/>
      <w:r>
        <w:rPr>
          <w:rFonts w:cs="POEFIA+TimesNewRoman,BoldItalic"/>
          <w:b/>
          <w:bCs/>
          <w:color w:val="000000"/>
          <w:sz w:val="23"/>
          <w:szCs w:val="23"/>
        </w:rPr>
        <w:t xml:space="preserve"> </w:t>
      </w:r>
      <w:proofErr w:type="spellStart"/>
      <w:r>
        <w:rPr>
          <w:rFonts w:cs="POEFIA+TimesNewRoman,BoldItalic"/>
          <w:b/>
          <w:bCs/>
          <w:color w:val="000000"/>
          <w:sz w:val="23"/>
          <w:szCs w:val="23"/>
        </w:rPr>
        <w:t>of</w:t>
      </w:r>
      <w:proofErr w:type="spellEnd"/>
      <w:r>
        <w:rPr>
          <w:rFonts w:cs="POEFIA+TimesNewRoman,BoldItalic"/>
          <w:b/>
          <w:bCs/>
          <w:color w:val="000000"/>
          <w:sz w:val="23"/>
          <w:szCs w:val="23"/>
        </w:rPr>
        <w:t xml:space="preserve"> </w:t>
      </w:r>
      <w:proofErr w:type="spellStart"/>
      <w:r>
        <w:rPr>
          <w:rFonts w:cs="POEFIA+TimesNewRoman,BoldItalic"/>
          <w:b/>
          <w:bCs/>
          <w:color w:val="000000"/>
          <w:sz w:val="23"/>
          <w:szCs w:val="23"/>
        </w:rPr>
        <w:t>fuzzy</w:t>
      </w:r>
      <w:proofErr w:type="spellEnd"/>
      <w:r>
        <w:rPr>
          <w:rFonts w:cs="POEFIA+TimesNewRoman,BoldItalic"/>
          <w:b/>
          <w:bCs/>
          <w:color w:val="000000"/>
          <w:sz w:val="23"/>
          <w:szCs w:val="23"/>
        </w:rPr>
        <w:t xml:space="preserve"> </w:t>
      </w:r>
      <w:proofErr w:type="spellStart"/>
      <w:r>
        <w:rPr>
          <w:rFonts w:cs="POEFIA+TimesNewRoman,BoldItalic"/>
          <w:b/>
          <w:bCs/>
          <w:color w:val="000000"/>
          <w:sz w:val="23"/>
          <w:szCs w:val="23"/>
        </w:rPr>
        <w:t>input</w:t>
      </w:r>
      <w:proofErr w:type="spellEnd"/>
      <w:r>
        <w:rPr>
          <w:rFonts w:cs="POEFIA+TimesNewRoman,BoldItalic"/>
          <w:b/>
          <w:bCs/>
          <w:color w:val="000000"/>
          <w:sz w:val="23"/>
          <w:szCs w:val="23"/>
        </w:rPr>
        <w:t xml:space="preserve"> </w:t>
      </w:r>
      <w:proofErr w:type="spellStart"/>
      <w:r>
        <w:rPr>
          <w:rFonts w:cs="POEFIA+TimesNewRoman,BoldItalic"/>
          <w:b/>
          <w:bCs/>
          <w:color w:val="000000"/>
          <w:sz w:val="23"/>
          <w:szCs w:val="23"/>
        </w:rPr>
        <w:t>variables</w:t>
      </w:r>
      <w:proofErr w:type="spellEnd"/>
      <w:r>
        <w:rPr>
          <w:rFonts w:cs="POEFIA+TimesNewRoman,BoldItalic"/>
          <w:b/>
          <w:bCs/>
          <w:color w:val="000000"/>
          <w:sz w:val="23"/>
          <w:szCs w:val="23"/>
        </w:rPr>
        <w:t xml:space="preserve">; (a) </w:t>
      </w:r>
      <w:proofErr w:type="spellStart"/>
      <w:r>
        <w:rPr>
          <w:rFonts w:cs="POEFIA+TimesNewRoman,BoldItalic"/>
          <w:b/>
          <w:bCs/>
          <w:color w:val="000000"/>
          <w:sz w:val="23"/>
          <w:szCs w:val="23"/>
        </w:rPr>
        <w:t>Work</w:t>
      </w:r>
      <w:proofErr w:type="spellEnd"/>
      <w:r>
        <w:rPr>
          <w:rFonts w:cs="POEFIA+TimesNewRoman,BoldItalic"/>
          <w:b/>
          <w:bCs/>
          <w:color w:val="000000"/>
          <w:sz w:val="23"/>
          <w:szCs w:val="23"/>
        </w:rPr>
        <w:t xml:space="preserve"> </w:t>
      </w:r>
      <w:proofErr w:type="spellStart"/>
      <w:r>
        <w:rPr>
          <w:rFonts w:cs="POEFIA+TimesNewRoman,BoldItalic"/>
          <w:b/>
          <w:bCs/>
          <w:color w:val="000000"/>
          <w:sz w:val="23"/>
          <w:szCs w:val="23"/>
        </w:rPr>
        <w:t>in</w:t>
      </w:r>
      <w:proofErr w:type="spellEnd"/>
      <w:r>
        <w:rPr>
          <w:rFonts w:cs="POEFIA+TimesNewRoman,BoldItalic"/>
          <w:b/>
          <w:bCs/>
          <w:color w:val="000000"/>
          <w:sz w:val="23"/>
          <w:szCs w:val="23"/>
        </w:rPr>
        <w:t xml:space="preserve"> </w:t>
      </w:r>
      <w:proofErr w:type="spellStart"/>
      <w:r>
        <w:rPr>
          <w:rFonts w:cs="POEFIA+TimesNewRoman,BoldItalic"/>
          <w:b/>
          <w:bCs/>
          <w:color w:val="000000"/>
          <w:sz w:val="23"/>
          <w:szCs w:val="23"/>
        </w:rPr>
        <w:t>queue</w:t>
      </w:r>
      <w:proofErr w:type="spellEnd"/>
      <w:r>
        <w:rPr>
          <w:rFonts w:cs="POEFIA+TimesNewRoman,BoldItalic"/>
          <w:b/>
          <w:bCs/>
          <w:color w:val="000000"/>
          <w:sz w:val="23"/>
          <w:szCs w:val="23"/>
        </w:rPr>
        <w:t xml:space="preserve">, (b) </w:t>
      </w:r>
      <w:proofErr w:type="spellStart"/>
      <w:r>
        <w:rPr>
          <w:rFonts w:cs="POEFIA+TimesNewRoman,BoldItalic"/>
          <w:b/>
          <w:bCs/>
          <w:color w:val="000000"/>
          <w:sz w:val="23"/>
          <w:szCs w:val="23"/>
        </w:rPr>
        <w:t>Processing</w:t>
      </w:r>
      <w:proofErr w:type="spellEnd"/>
      <w:r>
        <w:rPr>
          <w:rFonts w:cs="POEFIA+TimesNewRoman,BoldItalic"/>
          <w:b/>
          <w:bCs/>
          <w:color w:val="000000"/>
          <w:sz w:val="23"/>
          <w:szCs w:val="23"/>
        </w:rPr>
        <w:t xml:space="preserve"> </w:t>
      </w:r>
      <w:proofErr w:type="spellStart"/>
      <w:r>
        <w:rPr>
          <w:rFonts w:cs="POEFIA+TimesNewRoman,BoldItalic"/>
          <w:b/>
          <w:bCs/>
          <w:color w:val="000000"/>
          <w:sz w:val="23"/>
          <w:szCs w:val="23"/>
        </w:rPr>
        <w:t>time</w:t>
      </w:r>
      <w:proofErr w:type="spellEnd"/>
      <w:r>
        <w:rPr>
          <w:rFonts w:cs="POEFIA+TimesNewRoman,BoldItalic"/>
          <w:b/>
          <w:bCs/>
          <w:color w:val="000000"/>
          <w:sz w:val="23"/>
          <w:szCs w:val="23"/>
        </w:rPr>
        <w:t xml:space="preserve">, </w:t>
      </w:r>
      <w:proofErr w:type="spellStart"/>
      <w:r>
        <w:rPr>
          <w:rFonts w:cs="POEFIA+TimesNewRoman,BoldItalic"/>
          <w:b/>
          <w:bCs/>
          <w:color w:val="000000"/>
          <w:sz w:val="23"/>
          <w:szCs w:val="23"/>
        </w:rPr>
        <w:t>and</w:t>
      </w:r>
      <w:proofErr w:type="spellEnd"/>
      <w:r>
        <w:rPr>
          <w:rFonts w:cs="POEFIA+TimesNewRoman,BoldItalic"/>
          <w:b/>
          <w:bCs/>
          <w:color w:val="000000"/>
          <w:sz w:val="23"/>
          <w:szCs w:val="23"/>
        </w:rPr>
        <w:t xml:space="preserve"> (c) </w:t>
      </w:r>
      <w:proofErr w:type="spellStart"/>
      <w:r>
        <w:rPr>
          <w:rFonts w:cs="POEFIA+TimesNewRoman,BoldItalic"/>
          <w:b/>
          <w:bCs/>
          <w:color w:val="000000"/>
          <w:sz w:val="23"/>
          <w:szCs w:val="23"/>
        </w:rPr>
        <w:t>Distance</w:t>
      </w:r>
      <w:proofErr w:type="spellEnd"/>
    </w:p>
    <w:p w:rsidR="001077DA" w:rsidRDefault="001077DA" w:rsidP="00B56A62">
      <w:pPr>
        <w:ind w:firstLine="567"/>
        <w:rPr>
          <w:rFonts w:ascii="Times New Roman" w:hAnsi="Times New Roman" w:cs="Times New Roman"/>
          <w:sz w:val="28"/>
          <w:szCs w:val="28"/>
          <w:highlight w:val="yellow"/>
        </w:rPr>
      </w:pPr>
    </w:p>
    <w:p w:rsidR="001077DA" w:rsidRDefault="001077DA" w:rsidP="00B56A62">
      <w:pPr>
        <w:ind w:firstLine="567"/>
        <w:rPr>
          <w:rFonts w:ascii="Times New Roman" w:hAnsi="Times New Roman" w:cs="Times New Roman"/>
          <w:sz w:val="28"/>
          <w:szCs w:val="28"/>
        </w:rPr>
      </w:pPr>
      <w:r>
        <w:rPr>
          <w:rFonts w:ascii="Times New Roman" w:hAnsi="Times New Roman" w:cs="Times New Roman"/>
          <w:sz w:val="28"/>
          <w:szCs w:val="28"/>
        </w:rPr>
        <w:t>Також необхідно</w:t>
      </w:r>
      <w:r w:rsidRPr="001077DA">
        <w:rPr>
          <w:rFonts w:ascii="Times New Roman" w:hAnsi="Times New Roman" w:cs="Times New Roman"/>
          <w:sz w:val="28"/>
          <w:szCs w:val="28"/>
        </w:rPr>
        <w:t xml:space="preserve"> визначити іншу мовну змінну, що представляє вибір маршруту. </w:t>
      </w:r>
      <w:r>
        <w:rPr>
          <w:rFonts w:ascii="Times New Roman" w:hAnsi="Times New Roman" w:cs="Times New Roman"/>
          <w:sz w:val="28"/>
          <w:szCs w:val="28"/>
        </w:rPr>
        <w:t>Назвемо</w:t>
      </w:r>
      <w:r w:rsidRPr="001077DA">
        <w:rPr>
          <w:rFonts w:ascii="Times New Roman" w:hAnsi="Times New Roman" w:cs="Times New Roman"/>
          <w:sz w:val="28"/>
          <w:szCs w:val="28"/>
        </w:rPr>
        <w:t xml:space="preserve"> його </w:t>
      </w:r>
      <w:r w:rsidRPr="001077DA">
        <w:rPr>
          <w:rFonts w:ascii="Times New Roman" w:hAnsi="Times New Roman" w:cs="Times New Roman"/>
          <w:b/>
          <w:i/>
          <w:sz w:val="28"/>
          <w:szCs w:val="28"/>
        </w:rPr>
        <w:t>вибір маршруту</w:t>
      </w:r>
      <w:r>
        <w:rPr>
          <w:rFonts w:ascii="Times New Roman" w:hAnsi="Times New Roman" w:cs="Times New Roman"/>
          <w:sz w:val="28"/>
          <w:szCs w:val="28"/>
        </w:rPr>
        <w:t xml:space="preserve"> і позначимо змінною </w:t>
      </w:r>
      <w:proofErr w:type="spellStart"/>
      <w:r w:rsidRPr="001077DA">
        <w:rPr>
          <w:rFonts w:ascii="Times New Roman" w:hAnsi="Times New Roman" w:cs="Times New Roman"/>
          <w:sz w:val="28"/>
          <w:szCs w:val="28"/>
        </w:rPr>
        <w:t>Rs</w:t>
      </w:r>
      <w:proofErr w:type="spellEnd"/>
      <w:r w:rsidRPr="001077DA">
        <w:rPr>
          <w:rFonts w:ascii="Times New Roman" w:hAnsi="Times New Roman" w:cs="Times New Roman"/>
          <w:sz w:val="28"/>
          <w:szCs w:val="28"/>
        </w:rPr>
        <w:t xml:space="preserve">. Припустимо, що </w:t>
      </w:r>
      <w:proofErr w:type="spellStart"/>
      <w:r w:rsidR="00941AFC" w:rsidRPr="001077DA">
        <w:rPr>
          <w:rFonts w:ascii="Times New Roman" w:hAnsi="Times New Roman" w:cs="Times New Roman"/>
          <w:sz w:val="28"/>
          <w:szCs w:val="28"/>
        </w:rPr>
        <w:t>Rs</w:t>
      </w:r>
      <w:proofErr w:type="spellEnd"/>
      <w:r w:rsidR="00941AFC" w:rsidRPr="001077DA">
        <w:rPr>
          <w:rFonts w:ascii="Cambria Math" w:hAnsi="Cambria Math" w:cs="Cambria Math"/>
          <w:sz w:val="28"/>
          <w:szCs w:val="28"/>
        </w:rPr>
        <w:t xml:space="preserve"> </w:t>
      </w:r>
      <w:r w:rsidRPr="001077DA">
        <w:rPr>
          <w:rFonts w:ascii="Cambria Math" w:hAnsi="Cambria Math" w:cs="Cambria Math"/>
          <w:sz w:val="28"/>
          <w:szCs w:val="28"/>
        </w:rPr>
        <w:t>∈</w:t>
      </w:r>
      <w:r w:rsidR="00162F53">
        <w:rPr>
          <w:rFonts w:ascii="Times New Roman" w:hAnsi="Times New Roman" w:cs="Times New Roman"/>
          <w:sz w:val="28"/>
          <w:szCs w:val="28"/>
        </w:rPr>
        <w:t xml:space="preserve"> [0, 10] і нечітка змінна описується дев’ятьма термами, що </w:t>
      </w:r>
      <w:r w:rsidR="00162F53" w:rsidRPr="001077DA">
        <w:rPr>
          <w:rFonts w:ascii="Times New Roman" w:hAnsi="Times New Roman" w:cs="Times New Roman"/>
          <w:sz w:val="28"/>
          <w:szCs w:val="28"/>
        </w:rPr>
        <w:t>зазначен</w:t>
      </w:r>
      <w:r w:rsidR="00162F53">
        <w:rPr>
          <w:rFonts w:ascii="Times New Roman" w:hAnsi="Times New Roman" w:cs="Times New Roman"/>
          <w:sz w:val="28"/>
          <w:szCs w:val="28"/>
        </w:rPr>
        <w:t>і</w:t>
      </w:r>
      <w:r w:rsidR="00162F53" w:rsidRPr="001077DA">
        <w:rPr>
          <w:rFonts w:ascii="Times New Roman" w:hAnsi="Times New Roman" w:cs="Times New Roman"/>
          <w:sz w:val="28"/>
          <w:szCs w:val="28"/>
        </w:rPr>
        <w:t xml:space="preserve"> у таблиці 2. </w:t>
      </w:r>
      <w:r w:rsidR="00162F53">
        <w:rPr>
          <w:rFonts w:ascii="Times New Roman" w:hAnsi="Times New Roman" w:cs="Times New Roman"/>
          <w:sz w:val="28"/>
          <w:szCs w:val="28"/>
        </w:rPr>
        <w:t xml:space="preserve">Терми позначаються як </w:t>
      </w:r>
      <w:r w:rsidR="00162F53" w:rsidRPr="001077DA">
        <w:rPr>
          <w:rFonts w:ascii="Times New Roman" w:hAnsi="Times New Roman" w:cs="Times New Roman"/>
          <w:sz w:val="28"/>
          <w:szCs w:val="28"/>
        </w:rPr>
        <w:t xml:space="preserve"> </w:t>
      </w:r>
      <w:r w:rsidR="00162F53" w:rsidRPr="00162F53">
        <w:rPr>
          <w:rFonts w:ascii="Times New Roman" w:hAnsi="Times New Roman" w:cs="Times New Roman"/>
          <w:sz w:val="28"/>
          <w:szCs w:val="28"/>
        </w:rPr>
        <w:t xml:space="preserve">MN, NL, LO, NA, AV, PA, HI, PH </w:t>
      </w:r>
      <w:r w:rsidR="00162F53">
        <w:rPr>
          <w:rFonts w:ascii="Times New Roman" w:hAnsi="Times New Roman" w:cs="Times New Roman"/>
          <w:sz w:val="28"/>
          <w:szCs w:val="28"/>
        </w:rPr>
        <w:t xml:space="preserve">та </w:t>
      </w:r>
      <w:r w:rsidR="00162F53" w:rsidRPr="00162F53">
        <w:rPr>
          <w:rFonts w:ascii="Times New Roman" w:hAnsi="Times New Roman" w:cs="Times New Roman"/>
          <w:sz w:val="28"/>
          <w:szCs w:val="28"/>
        </w:rPr>
        <w:t>MX</w:t>
      </w:r>
      <w:r w:rsidR="00162F53" w:rsidRPr="001077DA">
        <w:rPr>
          <w:rFonts w:ascii="Times New Roman" w:hAnsi="Times New Roman" w:cs="Times New Roman"/>
          <w:sz w:val="28"/>
          <w:szCs w:val="28"/>
        </w:rPr>
        <w:t xml:space="preserve">, </w:t>
      </w:r>
      <w:r w:rsidR="00162F53">
        <w:rPr>
          <w:rFonts w:ascii="Times New Roman" w:hAnsi="Times New Roman" w:cs="Times New Roman"/>
          <w:sz w:val="28"/>
          <w:szCs w:val="28"/>
        </w:rPr>
        <w:t>і означають мінімальний</w:t>
      </w:r>
      <w:r w:rsidR="00162F53" w:rsidRPr="001077DA">
        <w:rPr>
          <w:rFonts w:ascii="Times New Roman" w:hAnsi="Times New Roman" w:cs="Times New Roman"/>
          <w:sz w:val="28"/>
          <w:szCs w:val="28"/>
        </w:rPr>
        <w:t>, негативний низьк</w:t>
      </w:r>
      <w:r w:rsidR="00162F53">
        <w:rPr>
          <w:rFonts w:ascii="Times New Roman" w:hAnsi="Times New Roman" w:cs="Times New Roman"/>
          <w:sz w:val="28"/>
          <w:szCs w:val="28"/>
        </w:rPr>
        <w:t>ий</w:t>
      </w:r>
      <w:r w:rsidR="00162F53" w:rsidRPr="001077DA">
        <w:rPr>
          <w:rFonts w:ascii="Times New Roman" w:hAnsi="Times New Roman" w:cs="Times New Roman"/>
          <w:sz w:val="28"/>
          <w:szCs w:val="28"/>
        </w:rPr>
        <w:t>, низьк</w:t>
      </w:r>
      <w:r w:rsidR="00162F53">
        <w:rPr>
          <w:rFonts w:ascii="Times New Roman" w:hAnsi="Times New Roman" w:cs="Times New Roman"/>
          <w:sz w:val="28"/>
          <w:szCs w:val="28"/>
        </w:rPr>
        <w:t>ий</w:t>
      </w:r>
      <w:r w:rsidR="00162F53" w:rsidRPr="001077DA">
        <w:rPr>
          <w:rFonts w:ascii="Times New Roman" w:hAnsi="Times New Roman" w:cs="Times New Roman"/>
          <w:sz w:val="28"/>
          <w:szCs w:val="28"/>
        </w:rPr>
        <w:t>, негативний середн</w:t>
      </w:r>
      <w:r w:rsidR="00162F53">
        <w:rPr>
          <w:rFonts w:ascii="Times New Roman" w:hAnsi="Times New Roman" w:cs="Times New Roman"/>
          <w:sz w:val="28"/>
          <w:szCs w:val="28"/>
        </w:rPr>
        <w:t>ій</w:t>
      </w:r>
      <w:r w:rsidR="00162F53" w:rsidRPr="001077DA">
        <w:rPr>
          <w:rFonts w:ascii="Times New Roman" w:hAnsi="Times New Roman" w:cs="Times New Roman"/>
          <w:sz w:val="28"/>
          <w:szCs w:val="28"/>
        </w:rPr>
        <w:t>, середній , позитивний середній, високий,</w:t>
      </w:r>
      <w:r w:rsidR="00162F53" w:rsidRPr="00162F53">
        <w:rPr>
          <w:rFonts w:ascii="Times New Roman" w:hAnsi="Times New Roman" w:cs="Times New Roman"/>
          <w:sz w:val="28"/>
          <w:szCs w:val="28"/>
        </w:rPr>
        <w:t xml:space="preserve"> </w:t>
      </w:r>
      <w:r w:rsidR="00162F53" w:rsidRPr="001077DA">
        <w:rPr>
          <w:rFonts w:ascii="Times New Roman" w:hAnsi="Times New Roman" w:cs="Times New Roman"/>
          <w:sz w:val="28"/>
          <w:szCs w:val="28"/>
        </w:rPr>
        <w:t>позитивний високий, і максимальний</w:t>
      </w:r>
      <w:r w:rsidR="00162F53">
        <w:rPr>
          <w:rFonts w:ascii="Times New Roman" w:hAnsi="Times New Roman" w:cs="Times New Roman"/>
          <w:sz w:val="28"/>
          <w:szCs w:val="28"/>
        </w:rPr>
        <w:t xml:space="preserve"> рівні </w:t>
      </w:r>
      <w:r w:rsidR="00162F53" w:rsidRPr="001077DA">
        <w:rPr>
          <w:rFonts w:ascii="Times New Roman" w:hAnsi="Times New Roman" w:cs="Times New Roman"/>
          <w:sz w:val="28"/>
          <w:szCs w:val="28"/>
        </w:rPr>
        <w:t>відповідно.</w:t>
      </w:r>
      <w:r w:rsidR="00162F53">
        <w:rPr>
          <w:rFonts w:ascii="Times New Roman" w:hAnsi="Times New Roman" w:cs="Times New Roman"/>
          <w:sz w:val="28"/>
          <w:szCs w:val="28"/>
        </w:rPr>
        <w:t xml:space="preserve"> Ф</w:t>
      </w:r>
      <w:r w:rsidRPr="001077DA">
        <w:rPr>
          <w:rFonts w:ascii="Times New Roman" w:hAnsi="Times New Roman" w:cs="Times New Roman"/>
          <w:sz w:val="28"/>
          <w:szCs w:val="28"/>
        </w:rPr>
        <w:t>ункції належності для кожно</w:t>
      </w:r>
      <w:r w:rsidR="00162F53">
        <w:rPr>
          <w:rFonts w:ascii="Times New Roman" w:hAnsi="Times New Roman" w:cs="Times New Roman"/>
          <w:sz w:val="28"/>
          <w:szCs w:val="28"/>
        </w:rPr>
        <w:t>ї</w:t>
      </w:r>
      <w:r w:rsidRPr="001077DA">
        <w:rPr>
          <w:rFonts w:ascii="Times New Roman" w:hAnsi="Times New Roman" w:cs="Times New Roman"/>
          <w:sz w:val="28"/>
          <w:szCs w:val="28"/>
        </w:rPr>
        <w:t xml:space="preserve"> нечітко</w:t>
      </w:r>
      <w:r w:rsidR="00162F53">
        <w:rPr>
          <w:rFonts w:ascii="Times New Roman" w:hAnsi="Times New Roman" w:cs="Times New Roman"/>
          <w:sz w:val="28"/>
          <w:szCs w:val="28"/>
        </w:rPr>
        <w:t>ї</w:t>
      </w:r>
      <w:r w:rsidRPr="001077DA">
        <w:rPr>
          <w:rFonts w:ascii="Times New Roman" w:hAnsi="Times New Roman" w:cs="Times New Roman"/>
          <w:sz w:val="28"/>
          <w:szCs w:val="28"/>
        </w:rPr>
        <w:t xml:space="preserve"> </w:t>
      </w:r>
      <w:r w:rsidR="00162F53">
        <w:rPr>
          <w:rFonts w:ascii="Times New Roman" w:hAnsi="Times New Roman" w:cs="Times New Roman"/>
          <w:sz w:val="28"/>
          <w:szCs w:val="28"/>
        </w:rPr>
        <w:t>множини трикутні.</w:t>
      </w:r>
    </w:p>
    <w:p w:rsidR="00162F53" w:rsidRDefault="00162F53" w:rsidP="00B56A62">
      <w:pPr>
        <w:ind w:firstLine="567"/>
        <w:rPr>
          <w:rFonts w:ascii="Times New Roman" w:hAnsi="Times New Roman" w:cs="Times New Roman"/>
          <w:sz w:val="28"/>
          <w:szCs w:val="28"/>
        </w:rPr>
      </w:pPr>
      <w:r>
        <w:rPr>
          <w:rFonts w:ascii="Times New Roman" w:hAnsi="Times New Roman" w:cs="Times New Roman"/>
          <w:sz w:val="28"/>
          <w:szCs w:val="28"/>
        </w:rPr>
        <w:t xml:space="preserve">Експерти з диспетчеризації </w:t>
      </w:r>
      <w:proofErr w:type="spellStart"/>
      <w:r>
        <w:rPr>
          <w:rFonts w:ascii="Times New Roman" w:hAnsi="Times New Roman" w:cs="Times New Roman"/>
          <w:sz w:val="28"/>
          <w:szCs w:val="28"/>
        </w:rPr>
        <w:t>ГВС</w:t>
      </w:r>
      <w:proofErr w:type="spellEnd"/>
      <w:r>
        <w:rPr>
          <w:rFonts w:ascii="Times New Roman" w:hAnsi="Times New Roman" w:cs="Times New Roman"/>
          <w:sz w:val="28"/>
          <w:szCs w:val="28"/>
        </w:rPr>
        <w:t xml:space="preserve"> можуть сформувати умовні нечіткі правила наступного вигляду:</w:t>
      </w:r>
    </w:p>
    <w:p w:rsidR="00162F53" w:rsidRDefault="00162F53" w:rsidP="00B56A62">
      <w:pPr>
        <w:ind w:firstLine="567"/>
        <w:rPr>
          <w:rFonts w:ascii="Times New Roman" w:hAnsi="Times New Roman" w:cs="Times New Roman"/>
          <w:sz w:val="28"/>
          <w:szCs w:val="28"/>
        </w:rPr>
      </w:pPr>
      <w:r w:rsidRPr="00162F53">
        <w:rPr>
          <w:rFonts w:ascii="Times New Roman" w:hAnsi="Times New Roman" w:cs="Times New Roman"/>
          <w:sz w:val="28"/>
          <w:szCs w:val="28"/>
        </w:rPr>
        <w:t>Я</w:t>
      </w:r>
      <w:r>
        <w:rPr>
          <w:rFonts w:ascii="Times New Roman" w:hAnsi="Times New Roman" w:cs="Times New Roman"/>
          <w:sz w:val="28"/>
          <w:szCs w:val="28"/>
        </w:rPr>
        <w:t xml:space="preserve">кщо </w:t>
      </w:r>
      <w:r w:rsidRPr="00921006">
        <w:rPr>
          <w:rFonts w:ascii="Times New Roman" w:hAnsi="Times New Roman" w:cs="Times New Roman"/>
          <w:b/>
          <w:i/>
          <w:sz w:val="28"/>
          <w:szCs w:val="28"/>
        </w:rPr>
        <w:t>роботи в черзі</w:t>
      </w:r>
      <w:r>
        <w:rPr>
          <w:rFonts w:ascii="Times New Roman" w:hAnsi="Times New Roman" w:cs="Times New Roman"/>
          <w:sz w:val="28"/>
          <w:szCs w:val="28"/>
        </w:rPr>
        <w:t xml:space="preserve"> … і </w:t>
      </w:r>
      <w:r w:rsidRPr="00921006">
        <w:rPr>
          <w:rFonts w:ascii="Times New Roman" w:hAnsi="Times New Roman" w:cs="Times New Roman"/>
          <w:b/>
          <w:i/>
          <w:sz w:val="28"/>
          <w:szCs w:val="28"/>
        </w:rPr>
        <w:t>час обробки</w:t>
      </w:r>
      <w:r>
        <w:rPr>
          <w:rFonts w:ascii="Times New Roman" w:hAnsi="Times New Roman" w:cs="Times New Roman"/>
          <w:sz w:val="28"/>
          <w:szCs w:val="28"/>
        </w:rPr>
        <w:t xml:space="preserve"> … і </w:t>
      </w:r>
      <w:r w:rsidRPr="00921006">
        <w:rPr>
          <w:rFonts w:ascii="Times New Roman" w:hAnsi="Times New Roman" w:cs="Times New Roman"/>
          <w:b/>
          <w:i/>
          <w:sz w:val="28"/>
          <w:szCs w:val="28"/>
        </w:rPr>
        <w:t>відстань</w:t>
      </w:r>
      <w:r>
        <w:rPr>
          <w:rFonts w:ascii="Times New Roman" w:hAnsi="Times New Roman" w:cs="Times New Roman"/>
          <w:sz w:val="28"/>
          <w:szCs w:val="28"/>
        </w:rPr>
        <w:t xml:space="preserve"> … то </w:t>
      </w:r>
      <w:r w:rsidRPr="00921006">
        <w:rPr>
          <w:rFonts w:ascii="Times New Roman" w:hAnsi="Times New Roman" w:cs="Times New Roman"/>
          <w:b/>
          <w:i/>
          <w:sz w:val="28"/>
          <w:szCs w:val="28"/>
        </w:rPr>
        <w:t>вибір маршруту</w:t>
      </w:r>
      <w:r>
        <w:rPr>
          <w:rFonts w:ascii="Times New Roman" w:hAnsi="Times New Roman" w:cs="Times New Roman"/>
          <w:sz w:val="28"/>
          <w:szCs w:val="28"/>
        </w:rPr>
        <w:t xml:space="preserve"> ….</w:t>
      </w:r>
    </w:p>
    <w:p w:rsidR="00162F53" w:rsidRDefault="00E927A8" w:rsidP="00B56A62">
      <w:pPr>
        <w:ind w:firstLine="567"/>
        <w:rPr>
          <w:rFonts w:ascii="Times New Roman" w:hAnsi="Times New Roman" w:cs="Times New Roman"/>
          <w:sz w:val="28"/>
          <w:szCs w:val="28"/>
        </w:rPr>
      </w:pPr>
      <w:r>
        <w:rPr>
          <w:rFonts w:ascii="Times New Roman" w:hAnsi="Times New Roman" w:cs="Times New Roman"/>
          <w:sz w:val="28"/>
          <w:szCs w:val="28"/>
        </w:rPr>
        <w:t xml:space="preserve">Ці правила містять відповідні стани </w:t>
      </w:r>
      <w:r w:rsidR="00921006" w:rsidRPr="00921006">
        <w:rPr>
          <w:rFonts w:ascii="Times New Roman" w:hAnsi="Times New Roman" w:cs="Times New Roman"/>
          <w:sz w:val="28"/>
          <w:szCs w:val="28"/>
        </w:rPr>
        <w:t xml:space="preserve">чотирьох лінгвістичних змінних. Так як змінні </w:t>
      </w:r>
      <w:r w:rsidR="00921006" w:rsidRPr="00E927A8">
        <w:rPr>
          <w:rFonts w:ascii="Times New Roman" w:hAnsi="Times New Roman" w:cs="Times New Roman"/>
          <w:b/>
          <w:i/>
          <w:sz w:val="28"/>
          <w:szCs w:val="28"/>
        </w:rPr>
        <w:t>роботи в черзі</w:t>
      </w:r>
      <w:r w:rsidR="00921006" w:rsidRPr="00921006">
        <w:rPr>
          <w:rFonts w:ascii="Times New Roman" w:hAnsi="Times New Roman" w:cs="Times New Roman"/>
          <w:sz w:val="28"/>
          <w:szCs w:val="28"/>
        </w:rPr>
        <w:t xml:space="preserve">, </w:t>
      </w:r>
      <w:r w:rsidR="00921006" w:rsidRPr="00E927A8">
        <w:rPr>
          <w:rFonts w:ascii="Times New Roman" w:hAnsi="Times New Roman" w:cs="Times New Roman"/>
          <w:b/>
          <w:i/>
          <w:sz w:val="28"/>
          <w:szCs w:val="28"/>
        </w:rPr>
        <w:t>час обробки</w:t>
      </w:r>
      <w:r w:rsidR="00921006" w:rsidRPr="00921006">
        <w:rPr>
          <w:rFonts w:ascii="Times New Roman" w:hAnsi="Times New Roman" w:cs="Times New Roman"/>
          <w:sz w:val="28"/>
          <w:szCs w:val="28"/>
        </w:rPr>
        <w:t xml:space="preserve">, і </w:t>
      </w:r>
      <w:r w:rsidR="00921006" w:rsidRPr="00E927A8">
        <w:rPr>
          <w:rFonts w:ascii="Times New Roman" w:hAnsi="Times New Roman" w:cs="Times New Roman"/>
          <w:b/>
          <w:i/>
          <w:sz w:val="28"/>
          <w:szCs w:val="28"/>
        </w:rPr>
        <w:t>відста</w:t>
      </w:r>
      <w:r>
        <w:rPr>
          <w:rFonts w:ascii="Times New Roman" w:hAnsi="Times New Roman" w:cs="Times New Roman"/>
          <w:b/>
          <w:i/>
          <w:sz w:val="28"/>
          <w:szCs w:val="28"/>
        </w:rPr>
        <w:t>нь</w:t>
      </w:r>
      <w:r w:rsidR="00921006" w:rsidRPr="00921006">
        <w:rPr>
          <w:rFonts w:ascii="Times New Roman" w:hAnsi="Times New Roman" w:cs="Times New Roman"/>
          <w:sz w:val="28"/>
          <w:szCs w:val="28"/>
        </w:rPr>
        <w:t xml:space="preserve"> мають три стани кожн</w:t>
      </w:r>
      <w:r>
        <w:rPr>
          <w:rFonts w:ascii="Times New Roman" w:hAnsi="Times New Roman" w:cs="Times New Roman"/>
          <w:sz w:val="28"/>
          <w:szCs w:val="28"/>
        </w:rPr>
        <w:t>а</w:t>
      </w:r>
      <w:r w:rsidR="00921006" w:rsidRPr="00921006">
        <w:rPr>
          <w:rFonts w:ascii="Times New Roman" w:hAnsi="Times New Roman" w:cs="Times New Roman"/>
          <w:sz w:val="28"/>
          <w:szCs w:val="28"/>
        </w:rPr>
        <w:t xml:space="preserve">, загальна кількість можливих впорядкованих пар цих </w:t>
      </w:r>
      <w:r>
        <w:rPr>
          <w:rFonts w:ascii="Times New Roman" w:hAnsi="Times New Roman" w:cs="Times New Roman"/>
          <w:sz w:val="28"/>
          <w:szCs w:val="28"/>
        </w:rPr>
        <w:t>станів</w:t>
      </w:r>
      <w:r w:rsidR="00921006" w:rsidRPr="00921006">
        <w:rPr>
          <w:rFonts w:ascii="Times New Roman" w:hAnsi="Times New Roman" w:cs="Times New Roman"/>
          <w:sz w:val="28"/>
          <w:szCs w:val="28"/>
        </w:rPr>
        <w:t xml:space="preserve"> с</w:t>
      </w:r>
      <w:r>
        <w:rPr>
          <w:rFonts w:ascii="Times New Roman" w:hAnsi="Times New Roman" w:cs="Times New Roman"/>
          <w:sz w:val="28"/>
          <w:szCs w:val="28"/>
        </w:rPr>
        <w:t>кладає двадцять сім. Для кожної</w:t>
      </w:r>
      <w:r w:rsidR="00921006" w:rsidRPr="00921006">
        <w:rPr>
          <w:rFonts w:ascii="Times New Roman" w:hAnsi="Times New Roman" w:cs="Times New Roman"/>
          <w:sz w:val="28"/>
          <w:szCs w:val="28"/>
        </w:rPr>
        <w:t xml:space="preserve"> з цих упорядкованих пар </w:t>
      </w:r>
      <w:r>
        <w:rPr>
          <w:rFonts w:ascii="Times New Roman" w:hAnsi="Times New Roman" w:cs="Times New Roman"/>
          <w:sz w:val="28"/>
          <w:szCs w:val="28"/>
        </w:rPr>
        <w:t>станів</w:t>
      </w:r>
      <w:r w:rsidR="00921006" w:rsidRPr="00921006">
        <w:rPr>
          <w:rFonts w:ascii="Times New Roman" w:hAnsi="Times New Roman" w:cs="Times New Roman"/>
          <w:sz w:val="28"/>
          <w:szCs w:val="28"/>
        </w:rPr>
        <w:t xml:space="preserve">, ми повинні визначити відповідний стан змінної </w:t>
      </w:r>
      <w:r w:rsidR="00921006" w:rsidRPr="00E927A8">
        <w:rPr>
          <w:rFonts w:ascii="Times New Roman" w:hAnsi="Times New Roman" w:cs="Times New Roman"/>
          <w:b/>
          <w:i/>
          <w:sz w:val="28"/>
          <w:szCs w:val="28"/>
        </w:rPr>
        <w:t>вибору маршруту</w:t>
      </w:r>
      <w:r w:rsidR="00921006" w:rsidRPr="00921006">
        <w:rPr>
          <w:rFonts w:ascii="Times New Roman" w:hAnsi="Times New Roman" w:cs="Times New Roman"/>
          <w:sz w:val="28"/>
          <w:szCs w:val="28"/>
        </w:rPr>
        <w:t>. Зручний спосіб визначення всіх необхідних правил є таблиця</w:t>
      </w:r>
      <w:r>
        <w:rPr>
          <w:rFonts w:ascii="Times New Roman" w:hAnsi="Times New Roman" w:cs="Times New Roman"/>
          <w:sz w:val="28"/>
          <w:szCs w:val="28"/>
        </w:rPr>
        <w:t xml:space="preserve"> рішень. Во</w:t>
      </w:r>
      <w:r w:rsidR="00921006" w:rsidRPr="00921006">
        <w:rPr>
          <w:rFonts w:ascii="Times New Roman" w:hAnsi="Times New Roman" w:cs="Times New Roman"/>
          <w:sz w:val="28"/>
          <w:szCs w:val="28"/>
        </w:rPr>
        <w:t>н</w:t>
      </w:r>
      <w:r>
        <w:rPr>
          <w:rFonts w:ascii="Times New Roman" w:hAnsi="Times New Roman" w:cs="Times New Roman"/>
          <w:sz w:val="28"/>
          <w:szCs w:val="28"/>
        </w:rPr>
        <w:t>а</w:t>
      </w:r>
      <w:r w:rsidR="00921006" w:rsidRPr="00921006">
        <w:rPr>
          <w:rFonts w:ascii="Times New Roman" w:hAnsi="Times New Roman" w:cs="Times New Roman"/>
          <w:sz w:val="28"/>
          <w:szCs w:val="28"/>
        </w:rPr>
        <w:t xml:space="preserve"> скла</w:t>
      </w:r>
      <w:r>
        <w:rPr>
          <w:rFonts w:ascii="Times New Roman" w:hAnsi="Times New Roman" w:cs="Times New Roman"/>
          <w:sz w:val="28"/>
          <w:szCs w:val="28"/>
        </w:rPr>
        <w:t>дається з 27 (3 × 3 × 3) правил</w:t>
      </w:r>
      <w:r w:rsidR="00921006" w:rsidRPr="00921006">
        <w:rPr>
          <w:rFonts w:ascii="Times New Roman" w:hAnsi="Times New Roman" w:cs="Times New Roman"/>
          <w:sz w:val="28"/>
          <w:szCs w:val="28"/>
        </w:rPr>
        <w:t xml:space="preserve"> і побудована для вибору маршруту, як показано в таблиці 3.</w:t>
      </w:r>
    </w:p>
    <w:p w:rsidR="00921006" w:rsidRDefault="00921006" w:rsidP="00921006">
      <w:pPr>
        <w:ind w:firstLine="567"/>
        <w:jc w:val="center"/>
        <w:rPr>
          <w:rFonts w:ascii="Times New Roman" w:hAnsi="Times New Roman" w:cs="Times New Roman"/>
          <w:sz w:val="28"/>
          <w:szCs w:val="28"/>
        </w:rPr>
      </w:pPr>
      <w:proofErr w:type="spellStart"/>
      <w:r>
        <w:rPr>
          <w:rFonts w:cs="POEFIA+TimesNewRoman,BoldItalic"/>
          <w:b/>
          <w:bCs/>
          <w:color w:val="000000"/>
          <w:sz w:val="23"/>
          <w:szCs w:val="23"/>
        </w:rPr>
        <w:t>Table</w:t>
      </w:r>
      <w:proofErr w:type="spellEnd"/>
      <w:r>
        <w:rPr>
          <w:rFonts w:cs="POEFIA+TimesNewRoman,BoldItalic"/>
          <w:b/>
          <w:bCs/>
          <w:color w:val="000000"/>
          <w:sz w:val="23"/>
          <w:szCs w:val="23"/>
        </w:rPr>
        <w:t xml:space="preserve"> 3- </w:t>
      </w:r>
      <w:proofErr w:type="spellStart"/>
      <w:r>
        <w:rPr>
          <w:rFonts w:cs="POEFIA+TimesNewRoman,BoldItalic"/>
          <w:b/>
          <w:bCs/>
          <w:color w:val="000000"/>
          <w:sz w:val="23"/>
          <w:szCs w:val="23"/>
        </w:rPr>
        <w:t>Inference</w:t>
      </w:r>
      <w:proofErr w:type="spellEnd"/>
      <w:r>
        <w:rPr>
          <w:rFonts w:cs="POEFIA+TimesNewRoman,BoldItalic"/>
          <w:b/>
          <w:bCs/>
          <w:color w:val="000000"/>
          <w:sz w:val="23"/>
          <w:szCs w:val="23"/>
        </w:rPr>
        <w:t xml:space="preserve"> </w:t>
      </w:r>
      <w:proofErr w:type="spellStart"/>
      <w:r>
        <w:rPr>
          <w:rFonts w:cs="POEFIA+TimesNewRoman,BoldItalic"/>
          <w:b/>
          <w:bCs/>
          <w:color w:val="000000"/>
          <w:sz w:val="23"/>
          <w:szCs w:val="23"/>
        </w:rPr>
        <w:t>rules</w:t>
      </w:r>
      <w:proofErr w:type="spellEnd"/>
      <w:r>
        <w:rPr>
          <w:rFonts w:cs="POEFIA+TimesNewRoman,BoldItalic"/>
          <w:b/>
          <w:bCs/>
          <w:color w:val="000000"/>
          <w:sz w:val="23"/>
          <w:szCs w:val="23"/>
        </w:rPr>
        <w:t xml:space="preserve"> </w:t>
      </w:r>
      <w:proofErr w:type="spellStart"/>
      <w:r>
        <w:rPr>
          <w:rFonts w:cs="POEFIA+TimesNewRoman,BoldItalic"/>
          <w:b/>
          <w:bCs/>
          <w:color w:val="000000"/>
          <w:sz w:val="23"/>
          <w:szCs w:val="23"/>
        </w:rPr>
        <w:t>for</w:t>
      </w:r>
      <w:proofErr w:type="spellEnd"/>
      <w:r>
        <w:rPr>
          <w:rFonts w:cs="POEFIA+TimesNewRoman,BoldItalic"/>
          <w:b/>
          <w:bCs/>
          <w:color w:val="000000"/>
          <w:sz w:val="23"/>
          <w:szCs w:val="23"/>
        </w:rPr>
        <w:t xml:space="preserve"> </w:t>
      </w:r>
      <w:proofErr w:type="spellStart"/>
      <w:r>
        <w:rPr>
          <w:rFonts w:cs="POEFIA+TimesNewRoman,BoldItalic"/>
          <w:b/>
          <w:bCs/>
          <w:color w:val="000000"/>
          <w:sz w:val="23"/>
          <w:szCs w:val="23"/>
        </w:rPr>
        <w:t>Route</w:t>
      </w:r>
      <w:proofErr w:type="spellEnd"/>
      <w:r>
        <w:rPr>
          <w:rFonts w:cs="POEFIA+TimesNewRoman,BoldItalic"/>
          <w:b/>
          <w:bCs/>
          <w:color w:val="000000"/>
          <w:sz w:val="23"/>
          <w:szCs w:val="23"/>
        </w:rPr>
        <w:t xml:space="preserve"> </w:t>
      </w:r>
      <w:proofErr w:type="spellStart"/>
      <w:r>
        <w:rPr>
          <w:rFonts w:cs="POEFIA+TimesNewRoman,BoldItalic"/>
          <w:b/>
          <w:bCs/>
          <w:color w:val="000000"/>
          <w:sz w:val="23"/>
          <w:szCs w:val="23"/>
        </w:rPr>
        <w:t>selection</w:t>
      </w:r>
      <w:proofErr w:type="spellEnd"/>
      <w:r>
        <w:rPr>
          <w:rFonts w:cs="POEFIA+TimesNewRoman,BoldItalic"/>
          <w:b/>
          <w:bCs/>
          <w:color w:val="000000"/>
          <w:sz w:val="23"/>
          <w:szCs w:val="23"/>
        </w:rPr>
        <w:t xml:space="preserve"> </w:t>
      </w:r>
      <w:proofErr w:type="spellStart"/>
      <w:r>
        <w:rPr>
          <w:rFonts w:cs="POEFIA+TimesNewRoman,BoldItalic"/>
          <w:b/>
          <w:bCs/>
          <w:color w:val="000000"/>
          <w:sz w:val="23"/>
          <w:szCs w:val="23"/>
        </w:rPr>
        <w:t>using</w:t>
      </w:r>
      <w:proofErr w:type="spellEnd"/>
      <w:r>
        <w:rPr>
          <w:rFonts w:cs="POEFIA+TimesNewRoman,BoldItalic"/>
          <w:b/>
          <w:bCs/>
          <w:color w:val="000000"/>
          <w:sz w:val="23"/>
          <w:szCs w:val="23"/>
        </w:rPr>
        <w:t xml:space="preserve"> </w:t>
      </w:r>
      <w:proofErr w:type="spellStart"/>
      <w:r>
        <w:rPr>
          <w:rFonts w:cs="POEFIA+TimesNewRoman,BoldItalic"/>
          <w:b/>
          <w:bCs/>
          <w:color w:val="000000"/>
          <w:sz w:val="23"/>
          <w:szCs w:val="23"/>
        </w:rPr>
        <w:t>three</w:t>
      </w:r>
      <w:proofErr w:type="spellEnd"/>
      <w:r>
        <w:rPr>
          <w:rFonts w:cs="POEFIA+TimesNewRoman,BoldItalic"/>
          <w:b/>
          <w:bCs/>
          <w:color w:val="000000"/>
          <w:sz w:val="23"/>
          <w:szCs w:val="23"/>
        </w:rPr>
        <w:t xml:space="preserve"> </w:t>
      </w:r>
      <w:proofErr w:type="spellStart"/>
      <w:r>
        <w:rPr>
          <w:rFonts w:cs="POEFIA+TimesNewRoman,BoldItalic"/>
          <w:b/>
          <w:bCs/>
          <w:color w:val="000000"/>
          <w:sz w:val="23"/>
          <w:szCs w:val="23"/>
        </w:rPr>
        <w:t>inputs</w:t>
      </w:r>
      <w:proofErr w:type="spellEnd"/>
      <w:r>
        <w:rPr>
          <w:rFonts w:cs="POEFIA+TimesNewRoman,BoldItalic"/>
          <w:b/>
          <w:bCs/>
          <w:color w:val="000000"/>
          <w:sz w:val="23"/>
          <w:szCs w:val="23"/>
        </w:rPr>
        <w:t xml:space="preserve"> </w:t>
      </w:r>
      <w:proofErr w:type="spellStart"/>
      <w:r>
        <w:rPr>
          <w:rFonts w:cs="POEFIA+TimesNewRoman,BoldItalic"/>
          <w:b/>
          <w:bCs/>
          <w:color w:val="000000"/>
          <w:sz w:val="23"/>
          <w:szCs w:val="23"/>
        </w:rPr>
        <w:t>and</w:t>
      </w:r>
      <w:proofErr w:type="spellEnd"/>
      <w:r>
        <w:rPr>
          <w:rFonts w:cs="POEFIA+TimesNewRoman,BoldItalic"/>
          <w:b/>
          <w:bCs/>
          <w:color w:val="000000"/>
          <w:sz w:val="23"/>
          <w:szCs w:val="23"/>
        </w:rPr>
        <w:t xml:space="preserve"> </w:t>
      </w:r>
      <w:proofErr w:type="spellStart"/>
      <w:r>
        <w:rPr>
          <w:rFonts w:cs="POEFIA+TimesNewRoman,BoldItalic"/>
          <w:b/>
          <w:bCs/>
          <w:color w:val="000000"/>
          <w:sz w:val="23"/>
          <w:szCs w:val="23"/>
        </w:rPr>
        <w:t>one</w:t>
      </w:r>
      <w:proofErr w:type="spellEnd"/>
      <w:r>
        <w:rPr>
          <w:rFonts w:cs="POEFIA+TimesNewRoman,BoldItalic"/>
          <w:b/>
          <w:bCs/>
          <w:color w:val="000000"/>
          <w:sz w:val="23"/>
          <w:szCs w:val="23"/>
        </w:rPr>
        <w:t xml:space="preserve"> </w:t>
      </w:r>
      <w:proofErr w:type="spellStart"/>
      <w:r>
        <w:rPr>
          <w:rFonts w:cs="POEFIA+TimesNewRoman,BoldItalic"/>
          <w:b/>
          <w:bCs/>
          <w:color w:val="000000"/>
          <w:sz w:val="23"/>
          <w:szCs w:val="23"/>
        </w:rPr>
        <w:t>output</w:t>
      </w:r>
      <w:proofErr w:type="spellEnd"/>
    </w:p>
    <w:p w:rsidR="00921006" w:rsidRDefault="00E927A8" w:rsidP="00B56A62">
      <w:pPr>
        <w:ind w:firstLine="567"/>
        <w:rPr>
          <w:rFonts w:ascii="Times New Roman" w:hAnsi="Times New Roman" w:cs="Times New Roman"/>
          <w:sz w:val="28"/>
          <w:szCs w:val="28"/>
        </w:rPr>
      </w:pPr>
      <w:r w:rsidRPr="00E927A8">
        <w:rPr>
          <w:rFonts w:ascii="Times New Roman" w:hAnsi="Times New Roman" w:cs="Times New Roman"/>
          <w:sz w:val="28"/>
          <w:szCs w:val="28"/>
        </w:rPr>
        <w:t>Критер</w:t>
      </w:r>
      <w:r>
        <w:rPr>
          <w:rFonts w:ascii="Times New Roman" w:hAnsi="Times New Roman" w:cs="Times New Roman"/>
          <w:sz w:val="28"/>
          <w:szCs w:val="28"/>
        </w:rPr>
        <w:t>ії ви</w:t>
      </w:r>
      <w:r w:rsidRPr="00E927A8">
        <w:rPr>
          <w:rFonts w:ascii="Times New Roman" w:hAnsi="Times New Roman" w:cs="Times New Roman"/>
          <w:sz w:val="28"/>
          <w:szCs w:val="28"/>
        </w:rPr>
        <w:t>бору маршрут</w:t>
      </w:r>
      <w:r>
        <w:rPr>
          <w:rFonts w:ascii="Times New Roman" w:hAnsi="Times New Roman" w:cs="Times New Roman"/>
          <w:sz w:val="28"/>
          <w:szCs w:val="28"/>
        </w:rPr>
        <w:t xml:space="preserve">у тепер </w:t>
      </w:r>
      <w:r w:rsidRPr="00E927A8">
        <w:rPr>
          <w:rFonts w:ascii="Times New Roman" w:hAnsi="Times New Roman" w:cs="Times New Roman"/>
          <w:sz w:val="28"/>
          <w:szCs w:val="28"/>
        </w:rPr>
        <w:t xml:space="preserve">використовуються для отримання правил </w:t>
      </w:r>
      <w:r>
        <w:rPr>
          <w:rFonts w:ascii="Times New Roman" w:hAnsi="Times New Roman" w:cs="Times New Roman"/>
          <w:sz w:val="28"/>
          <w:szCs w:val="28"/>
        </w:rPr>
        <w:t xml:space="preserve">нечіткого </w:t>
      </w:r>
      <w:r w:rsidRPr="00E927A8">
        <w:rPr>
          <w:rFonts w:ascii="Times New Roman" w:hAnsi="Times New Roman" w:cs="Times New Roman"/>
          <w:sz w:val="28"/>
          <w:szCs w:val="28"/>
        </w:rPr>
        <w:t>виводу</w:t>
      </w:r>
      <w:r>
        <w:rPr>
          <w:rFonts w:ascii="Times New Roman" w:hAnsi="Times New Roman" w:cs="Times New Roman"/>
          <w:sz w:val="28"/>
          <w:szCs w:val="28"/>
        </w:rPr>
        <w:t>, на</w:t>
      </w:r>
      <w:r w:rsidRPr="00E927A8">
        <w:rPr>
          <w:rFonts w:ascii="Times New Roman" w:hAnsi="Times New Roman" w:cs="Times New Roman"/>
          <w:sz w:val="28"/>
          <w:szCs w:val="28"/>
        </w:rPr>
        <w:t>приклад:</w:t>
      </w:r>
    </w:p>
    <w:p w:rsidR="00182618" w:rsidRPr="00182618" w:rsidRDefault="00E927A8" w:rsidP="00182618">
      <w:pPr>
        <w:pStyle w:val="a5"/>
        <w:numPr>
          <w:ilvl w:val="0"/>
          <w:numId w:val="1"/>
        </w:numPr>
        <w:ind w:left="851" w:hanging="283"/>
        <w:rPr>
          <w:rFonts w:ascii="Times New Roman" w:hAnsi="Times New Roman" w:cs="Times New Roman"/>
          <w:sz w:val="28"/>
          <w:szCs w:val="28"/>
        </w:rPr>
      </w:pPr>
      <w:r w:rsidRPr="00182618">
        <w:rPr>
          <w:rFonts w:ascii="Times New Roman" w:hAnsi="Times New Roman" w:cs="Times New Roman"/>
          <w:sz w:val="28"/>
          <w:szCs w:val="28"/>
        </w:rPr>
        <w:t xml:space="preserve">Якщо </w:t>
      </w:r>
      <w:r w:rsidRPr="00182618">
        <w:rPr>
          <w:rFonts w:ascii="Times New Roman" w:hAnsi="Times New Roman" w:cs="Times New Roman"/>
          <w:b/>
          <w:i/>
          <w:sz w:val="28"/>
          <w:szCs w:val="28"/>
        </w:rPr>
        <w:t>роботи в черзі</w:t>
      </w:r>
      <w:r w:rsidRPr="00182618">
        <w:rPr>
          <w:rFonts w:ascii="Times New Roman" w:hAnsi="Times New Roman" w:cs="Times New Roman"/>
          <w:sz w:val="28"/>
          <w:szCs w:val="28"/>
        </w:rPr>
        <w:t xml:space="preserve"> </w:t>
      </w:r>
      <w:r w:rsidR="00182618" w:rsidRPr="00182618">
        <w:rPr>
          <w:rFonts w:ascii="Times New Roman" w:hAnsi="Times New Roman" w:cs="Times New Roman"/>
          <w:sz w:val="28"/>
          <w:szCs w:val="28"/>
        </w:rPr>
        <w:t>SW</w:t>
      </w:r>
      <w:r w:rsidRPr="00182618">
        <w:rPr>
          <w:rFonts w:ascii="Times New Roman" w:hAnsi="Times New Roman" w:cs="Times New Roman"/>
          <w:sz w:val="28"/>
          <w:szCs w:val="28"/>
        </w:rPr>
        <w:t xml:space="preserve"> і </w:t>
      </w:r>
      <w:r w:rsidRPr="00182618">
        <w:rPr>
          <w:rFonts w:ascii="Times New Roman" w:hAnsi="Times New Roman" w:cs="Times New Roman"/>
          <w:b/>
          <w:i/>
          <w:sz w:val="28"/>
          <w:szCs w:val="28"/>
        </w:rPr>
        <w:t>час обробки</w:t>
      </w:r>
      <w:r w:rsidRPr="00182618">
        <w:rPr>
          <w:rFonts w:ascii="Times New Roman" w:hAnsi="Times New Roman" w:cs="Times New Roman"/>
          <w:sz w:val="28"/>
          <w:szCs w:val="28"/>
        </w:rPr>
        <w:t xml:space="preserve"> </w:t>
      </w:r>
      <w:r w:rsidR="00182618" w:rsidRPr="00182618">
        <w:rPr>
          <w:rFonts w:ascii="Times New Roman" w:hAnsi="Times New Roman" w:cs="Times New Roman"/>
          <w:sz w:val="28"/>
          <w:szCs w:val="28"/>
        </w:rPr>
        <w:t>SP</w:t>
      </w:r>
      <w:r w:rsidRPr="00182618">
        <w:rPr>
          <w:rFonts w:ascii="Times New Roman" w:hAnsi="Times New Roman" w:cs="Times New Roman"/>
          <w:sz w:val="28"/>
          <w:szCs w:val="28"/>
        </w:rPr>
        <w:t xml:space="preserve"> і </w:t>
      </w:r>
      <w:r w:rsidRPr="00182618">
        <w:rPr>
          <w:rFonts w:ascii="Times New Roman" w:hAnsi="Times New Roman" w:cs="Times New Roman"/>
          <w:b/>
          <w:i/>
          <w:sz w:val="28"/>
          <w:szCs w:val="28"/>
        </w:rPr>
        <w:t>відстань</w:t>
      </w:r>
      <w:r w:rsidRPr="00182618">
        <w:rPr>
          <w:rFonts w:ascii="Times New Roman" w:hAnsi="Times New Roman" w:cs="Times New Roman"/>
          <w:sz w:val="28"/>
          <w:szCs w:val="28"/>
        </w:rPr>
        <w:t xml:space="preserve"> </w:t>
      </w:r>
      <w:r w:rsidR="00182618" w:rsidRPr="00182618">
        <w:rPr>
          <w:rFonts w:ascii="Times New Roman" w:hAnsi="Times New Roman" w:cs="Times New Roman"/>
          <w:sz w:val="28"/>
          <w:szCs w:val="28"/>
        </w:rPr>
        <w:t>ST</w:t>
      </w:r>
      <w:r w:rsidRPr="00182618">
        <w:rPr>
          <w:rFonts w:ascii="Times New Roman" w:hAnsi="Times New Roman" w:cs="Times New Roman"/>
          <w:sz w:val="28"/>
          <w:szCs w:val="28"/>
        </w:rPr>
        <w:t xml:space="preserve"> то </w:t>
      </w:r>
      <w:r w:rsidRPr="00182618">
        <w:rPr>
          <w:rFonts w:ascii="Times New Roman" w:hAnsi="Times New Roman" w:cs="Times New Roman"/>
          <w:b/>
          <w:i/>
          <w:sz w:val="28"/>
          <w:szCs w:val="28"/>
        </w:rPr>
        <w:t>вибір маршруту</w:t>
      </w:r>
      <w:r w:rsidRPr="00182618">
        <w:rPr>
          <w:rFonts w:ascii="Times New Roman" w:hAnsi="Times New Roman" w:cs="Times New Roman"/>
          <w:sz w:val="28"/>
          <w:szCs w:val="28"/>
        </w:rPr>
        <w:t xml:space="preserve"> </w:t>
      </w:r>
      <w:r w:rsidR="00182618" w:rsidRPr="00182618">
        <w:rPr>
          <w:rFonts w:ascii="Times New Roman" w:hAnsi="Times New Roman" w:cs="Times New Roman"/>
          <w:sz w:val="28"/>
          <w:szCs w:val="28"/>
        </w:rPr>
        <w:t>MX</w:t>
      </w:r>
      <w:r w:rsidRPr="00182618">
        <w:rPr>
          <w:rFonts w:ascii="Times New Roman" w:hAnsi="Times New Roman" w:cs="Times New Roman"/>
          <w:sz w:val="28"/>
          <w:szCs w:val="28"/>
        </w:rPr>
        <w:t>.</w:t>
      </w:r>
    </w:p>
    <w:p w:rsidR="00E927A8" w:rsidRDefault="00E927A8" w:rsidP="00182618">
      <w:pPr>
        <w:pStyle w:val="a5"/>
        <w:numPr>
          <w:ilvl w:val="0"/>
          <w:numId w:val="1"/>
        </w:numPr>
        <w:ind w:left="851" w:hanging="283"/>
        <w:rPr>
          <w:rFonts w:ascii="Times New Roman" w:hAnsi="Times New Roman" w:cs="Times New Roman"/>
          <w:sz w:val="28"/>
          <w:szCs w:val="28"/>
        </w:rPr>
      </w:pPr>
      <w:r w:rsidRPr="00182618">
        <w:rPr>
          <w:rFonts w:ascii="Times New Roman" w:hAnsi="Times New Roman" w:cs="Times New Roman"/>
          <w:sz w:val="28"/>
          <w:szCs w:val="28"/>
        </w:rPr>
        <w:t xml:space="preserve">Якщо </w:t>
      </w:r>
      <w:r w:rsidRPr="00182618">
        <w:rPr>
          <w:rFonts w:ascii="Times New Roman" w:hAnsi="Times New Roman" w:cs="Times New Roman"/>
          <w:b/>
          <w:i/>
          <w:sz w:val="28"/>
          <w:szCs w:val="28"/>
        </w:rPr>
        <w:t>роботи в черзі</w:t>
      </w:r>
      <w:r w:rsidRPr="00182618">
        <w:rPr>
          <w:rFonts w:ascii="Times New Roman" w:hAnsi="Times New Roman" w:cs="Times New Roman"/>
          <w:sz w:val="28"/>
          <w:szCs w:val="28"/>
        </w:rPr>
        <w:t xml:space="preserve"> </w:t>
      </w:r>
      <w:r w:rsidR="00182618" w:rsidRPr="00182618">
        <w:rPr>
          <w:rFonts w:ascii="Times New Roman" w:hAnsi="Times New Roman" w:cs="Times New Roman"/>
          <w:sz w:val="28"/>
          <w:szCs w:val="28"/>
        </w:rPr>
        <w:t>SW</w:t>
      </w:r>
      <w:r w:rsidRPr="00182618">
        <w:rPr>
          <w:rFonts w:ascii="Times New Roman" w:hAnsi="Times New Roman" w:cs="Times New Roman"/>
          <w:sz w:val="28"/>
          <w:szCs w:val="28"/>
        </w:rPr>
        <w:t xml:space="preserve"> і </w:t>
      </w:r>
      <w:r w:rsidRPr="00182618">
        <w:rPr>
          <w:rFonts w:ascii="Times New Roman" w:hAnsi="Times New Roman" w:cs="Times New Roman"/>
          <w:b/>
          <w:i/>
          <w:sz w:val="28"/>
          <w:szCs w:val="28"/>
        </w:rPr>
        <w:t>час обробки</w:t>
      </w:r>
      <w:r w:rsidRPr="00182618">
        <w:rPr>
          <w:rFonts w:ascii="Times New Roman" w:hAnsi="Times New Roman" w:cs="Times New Roman"/>
          <w:sz w:val="28"/>
          <w:szCs w:val="28"/>
        </w:rPr>
        <w:t xml:space="preserve"> </w:t>
      </w:r>
      <w:r w:rsidR="00182618" w:rsidRPr="00182618">
        <w:rPr>
          <w:rFonts w:ascii="Times New Roman" w:hAnsi="Times New Roman" w:cs="Times New Roman"/>
          <w:sz w:val="28"/>
          <w:szCs w:val="28"/>
        </w:rPr>
        <w:t>SP</w:t>
      </w:r>
      <w:r w:rsidRPr="00182618">
        <w:rPr>
          <w:rFonts w:ascii="Times New Roman" w:hAnsi="Times New Roman" w:cs="Times New Roman"/>
          <w:sz w:val="28"/>
          <w:szCs w:val="28"/>
        </w:rPr>
        <w:t xml:space="preserve"> і </w:t>
      </w:r>
      <w:r w:rsidRPr="00182618">
        <w:rPr>
          <w:rFonts w:ascii="Times New Roman" w:hAnsi="Times New Roman" w:cs="Times New Roman"/>
          <w:b/>
          <w:i/>
          <w:sz w:val="28"/>
          <w:szCs w:val="28"/>
        </w:rPr>
        <w:t>відстань</w:t>
      </w:r>
      <w:r w:rsidRPr="00182618">
        <w:rPr>
          <w:rFonts w:ascii="Times New Roman" w:hAnsi="Times New Roman" w:cs="Times New Roman"/>
          <w:sz w:val="28"/>
          <w:szCs w:val="28"/>
        </w:rPr>
        <w:t xml:space="preserve"> </w:t>
      </w:r>
      <w:r w:rsidR="00182618" w:rsidRPr="00182618">
        <w:rPr>
          <w:rFonts w:ascii="Times New Roman" w:hAnsi="Times New Roman" w:cs="Times New Roman"/>
          <w:sz w:val="28"/>
          <w:szCs w:val="28"/>
        </w:rPr>
        <w:t>ST</w:t>
      </w:r>
      <w:r w:rsidRPr="00182618">
        <w:rPr>
          <w:rFonts w:ascii="Times New Roman" w:hAnsi="Times New Roman" w:cs="Times New Roman"/>
          <w:sz w:val="28"/>
          <w:szCs w:val="28"/>
        </w:rPr>
        <w:t xml:space="preserve"> то </w:t>
      </w:r>
      <w:r w:rsidRPr="00182618">
        <w:rPr>
          <w:rFonts w:ascii="Times New Roman" w:hAnsi="Times New Roman" w:cs="Times New Roman"/>
          <w:b/>
          <w:i/>
          <w:sz w:val="28"/>
          <w:szCs w:val="28"/>
        </w:rPr>
        <w:t>вибір маршруту</w:t>
      </w:r>
      <w:r w:rsidRPr="00182618">
        <w:rPr>
          <w:rFonts w:ascii="Times New Roman" w:hAnsi="Times New Roman" w:cs="Times New Roman"/>
          <w:sz w:val="28"/>
          <w:szCs w:val="28"/>
        </w:rPr>
        <w:t xml:space="preserve"> </w:t>
      </w:r>
      <w:r w:rsidR="00182618" w:rsidRPr="00182618">
        <w:rPr>
          <w:rFonts w:ascii="Times New Roman" w:hAnsi="Times New Roman" w:cs="Times New Roman"/>
          <w:sz w:val="28"/>
          <w:szCs w:val="28"/>
        </w:rPr>
        <w:t>MX</w:t>
      </w:r>
      <w:r w:rsidRPr="00182618">
        <w:rPr>
          <w:rFonts w:ascii="Times New Roman" w:hAnsi="Times New Roman" w:cs="Times New Roman"/>
          <w:sz w:val="28"/>
          <w:szCs w:val="28"/>
        </w:rPr>
        <w:t>.</w:t>
      </w:r>
    </w:p>
    <w:p w:rsidR="00182618" w:rsidRPr="00182618" w:rsidRDefault="00182618" w:rsidP="00182618">
      <w:pPr>
        <w:pStyle w:val="a5"/>
        <w:ind w:left="851"/>
        <w:rPr>
          <w:rFonts w:ascii="Times New Roman" w:hAnsi="Times New Roman" w:cs="Times New Roman"/>
          <w:sz w:val="28"/>
          <w:szCs w:val="28"/>
        </w:rPr>
      </w:pPr>
      <w:r>
        <w:rPr>
          <w:rFonts w:ascii="Times New Roman" w:hAnsi="Times New Roman" w:cs="Times New Roman"/>
          <w:sz w:val="28"/>
          <w:szCs w:val="28"/>
        </w:rPr>
        <w:t>…</w:t>
      </w:r>
    </w:p>
    <w:p w:rsidR="00E927A8" w:rsidRDefault="00E927A8" w:rsidP="00182618">
      <w:pPr>
        <w:pStyle w:val="a5"/>
        <w:numPr>
          <w:ilvl w:val="0"/>
          <w:numId w:val="2"/>
        </w:numPr>
        <w:ind w:left="851" w:hanging="283"/>
        <w:rPr>
          <w:rFonts w:ascii="Times New Roman" w:hAnsi="Times New Roman" w:cs="Times New Roman"/>
          <w:sz w:val="28"/>
          <w:szCs w:val="28"/>
        </w:rPr>
      </w:pPr>
      <w:r w:rsidRPr="00182618">
        <w:rPr>
          <w:rFonts w:ascii="Times New Roman" w:hAnsi="Times New Roman" w:cs="Times New Roman"/>
          <w:sz w:val="28"/>
          <w:szCs w:val="28"/>
        </w:rPr>
        <w:t xml:space="preserve">Якщо </w:t>
      </w:r>
      <w:r w:rsidRPr="00182618">
        <w:rPr>
          <w:rFonts w:ascii="Times New Roman" w:hAnsi="Times New Roman" w:cs="Times New Roman"/>
          <w:b/>
          <w:i/>
          <w:sz w:val="28"/>
          <w:szCs w:val="28"/>
        </w:rPr>
        <w:t>роботи в черзі</w:t>
      </w:r>
      <w:r w:rsidRPr="00182618">
        <w:rPr>
          <w:rFonts w:ascii="Times New Roman" w:hAnsi="Times New Roman" w:cs="Times New Roman"/>
          <w:sz w:val="28"/>
          <w:szCs w:val="28"/>
        </w:rPr>
        <w:t xml:space="preserve"> </w:t>
      </w:r>
      <w:r w:rsidR="00182618" w:rsidRPr="00182618">
        <w:rPr>
          <w:rFonts w:ascii="Times New Roman" w:hAnsi="Times New Roman" w:cs="Times New Roman"/>
          <w:sz w:val="28"/>
          <w:szCs w:val="28"/>
        </w:rPr>
        <w:t>LW</w:t>
      </w:r>
      <w:r w:rsidRPr="00182618">
        <w:rPr>
          <w:rFonts w:ascii="Times New Roman" w:hAnsi="Times New Roman" w:cs="Times New Roman"/>
          <w:sz w:val="28"/>
          <w:szCs w:val="28"/>
        </w:rPr>
        <w:t xml:space="preserve"> і </w:t>
      </w:r>
      <w:r w:rsidRPr="00182618">
        <w:rPr>
          <w:rFonts w:ascii="Times New Roman" w:hAnsi="Times New Roman" w:cs="Times New Roman"/>
          <w:b/>
          <w:i/>
          <w:sz w:val="28"/>
          <w:szCs w:val="28"/>
        </w:rPr>
        <w:t>час обробки</w:t>
      </w:r>
      <w:r w:rsidRPr="00182618">
        <w:rPr>
          <w:rFonts w:ascii="Times New Roman" w:hAnsi="Times New Roman" w:cs="Times New Roman"/>
          <w:sz w:val="28"/>
          <w:szCs w:val="28"/>
        </w:rPr>
        <w:t xml:space="preserve"> </w:t>
      </w:r>
      <w:r w:rsidR="00182618" w:rsidRPr="00182618">
        <w:rPr>
          <w:rFonts w:ascii="Times New Roman" w:hAnsi="Times New Roman" w:cs="Times New Roman"/>
          <w:sz w:val="28"/>
          <w:szCs w:val="28"/>
        </w:rPr>
        <w:t>LP</w:t>
      </w:r>
      <w:r w:rsidRPr="00182618">
        <w:rPr>
          <w:rFonts w:ascii="Times New Roman" w:hAnsi="Times New Roman" w:cs="Times New Roman"/>
          <w:sz w:val="28"/>
          <w:szCs w:val="28"/>
        </w:rPr>
        <w:t xml:space="preserve"> і </w:t>
      </w:r>
      <w:r w:rsidRPr="00182618">
        <w:rPr>
          <w:rFonts w:ascii="Times New Roman" w:hAnsi="Times New Roman" w:cs="Times New Roman"/>
          <w:b/>
          <w:i/>
          <w:sz w:val="28"/>
          <w:szCs w:val="28"/>
        </w:rPr>
        <w:t>відстань</w:t>
      </w:r>
      <w:r w:rsidRPr="00182618">
        <w:rPr>
          <w:rFonts w:ascii="Times New Roman" w:hAnsi="Times New Roman" w:cs="Times New Roman"/>
          <w:sz w:val="28"/>
          <w:szCs w:val="28"/>
        </w:rPr>
        <w:t xml:space="preserve"> </w:t>
      </w:r>
      <w:r w:rsidR="00182618" w:rsidRPr="00182618">
        <w:rPr>
          <w:rFonts w:ascii="Times New Roman" w:hAnsi="Times New Roman" w:cs="Times New Roman"/>
          <w:sz w:val="28"/>
          <w:szCs w:val="28"/>
        </w:rPr>
        <w:t>LT</w:t>
      </w:r>
      <w:r w:rsidRPr="00182618">
        <w:rPr>
          <w:rFonts w:ascii="Times New Roman" w:hAnsi="Times New Roman" w:cs="Times New Roman"/>
          <w:sz w:val="28"/>
          <w:szCs w:val="28"/>
        </w:rPr>
        <w:t xml:space="preserve"> то </w:t>
      </w:r>
      <w:r w:rsidRPr="00182618">
        <w:rPr>
          <w:rFonts w:ascii="Times New Roman" w:hAnsi="Times New Roman" w:cs="Times New Roman"/>
          <w:b/>
          <w:i/>
          <w:sz w:val="28"/>
          <w:szCs w:val="28"/>
        </w:rPr>
        <w:t>вибір маршруту</w:t>
      </w:r>
      <w:r w:rsidRPr="00182618">
        <w:rPr>
          <w:rFonts w:ascii="Times New Roman" w:hAnsi="Times New Roman" w:cs="Times New Roman"/>
          <w:sz w:val="28"/>
          <w:szCs w:val="28"/>
        </w:rPr>
        <w:t xml:space="preserve"> </w:t>
      </w:r>
      <w:r w:rsidR="00182618" w:rsidRPr="00182618">
        <w:rPr>
          <w:rFonts w:ascii="Times New Roman" w:hAnsi="Times New Roman" w:cs="Times New Roman"/>
          <w:sz w:val="28"/>
          <w:szCs w:val="28"/>
        </w:rPr>
        <w:t>MN</w:t>
      </w:r>
      <w:r w:rsidRPr="00182618">
        <w:rPr>
          <w:rFonts w:ascii="Times New Roman" w:hAnsi="Times New Roman" w:cs="Times New Roman"/>
          <w:sz w:val="28"/>
          <w:szCs w:val="28"/>
        </w:rPr>
        <w:t>.</w:t>
      </w:r>
    </w:p>
    <w:p w:rsidR="00182618" w:rsidRPr="00182618" w:rsidRDefault="00182618" w:rsidP="00182618">
      <w:pPr>
        <w:ind w:left="568"/>
        <w:rPr>
          <w:rFonts w:ascii="Times New Roman" w:hAnsi="Times New Roman" w:cs="Times New Roman"/>
          <w:sz w:val="28"/>
          <w:szCs w:val="28"/>
        </w:rPr>
      </w:pPr>
    </w:p>
    <w:p w:rsidR="00182618" w:rsidRPr="00182618" w:rsidRDefault="00182618" w:rsidP="00182618">
      <w:pPr>
        <w:autoSpaceDE w:val="0"/>
        <w:autoSpaceDN w:val="0"/>
        <w:adjustRightInd w:val="0"/>
        <w:spacing w:after="0" w:line="240" w:lineRule="auto"/>
        <w:jc w:val="both"/>
        <w:rPr>
          <w:rFonts w:cs="POEDPG+TimesNewRoman,Bold"/>
          <w:b/>
          <w:bCs/>
          <w:color w:val="000000"/>
          <w:sz w:val="23"/>
          <w:szCs w:val="23"/>
        </w:rPr>
      </w:pPr>
      <w:r w:rsidRPr="00182618">
        <w:rPr>
          <w:rFonts w:ascii="POEDPG+TimesNewRoman,Bold" w:hAnsi="POEDPG+TimesNewRoman,Bold" w:cs="POEDPG+TimesNewRoman,Bold"/>
          <w:b/>
          <w:bCs/>
          <w:color w:val="000000"/>
          <w:sz w:val="23"/>
          <w:szCs w:val="23"/>
        </w:rPr>
        <w:t xml:space="preserve">4.4 </w:t>
      </w:r>
      <w:proofErr w:type="spellStart"/>
      <w:r w:rsidRPr="00182618">
        <w:rPr>
          <w:rFonts w:ascii="POEDPG+TimesNewRoman,Bold" w:hAnsi="POEDPG+TimesNewRoman,Bold" w:cs="POEDPG+TimesNewRoman,Bold"/>
          <w:b/>
          <w:bCs/>
          <w:color w:val="000000"/>
          <w:sz w:val="23"/>
          <w:szCs w:val="23"/>
        </w:rPr>
        <w:t>The</w:t>
      </w:r>
      <w:proofErr w:type="spellEnd"/>
      <w:r w:rsidRPr="00182618">
        <w:rPr>
          <w:rFonts w:ascii="POEDPG+TimesNewRoman,Bold" w:hAnsi="POEDPG+TimesNewRoman,Bold" w:cs="POEDPG+TimesNewRoman,Bold"/>
          <w:b/>
          <w:bCs/>
          <w:color w:val="000000"/>
          <w:sz w:val="23"/>
          <w:szCs w:val="23"/>
        </w:rPr>
        <w:t xml:space="preserve"> </w:t>
      </w:r>
      <w:proofErr w:type="spellStart"/>
      <w:r w:rsidRPr="00182618">
        <w:rPr>
          <w:rFonts w:ascii="POEDPG+TimesNewRoman,Bold" w:hAnsi="POEDPG+TimesNewRoman,Bold" w:cs="POEDPG+TimesNewRoman,Bold"/>
          <w:b/>
          <w:bCs/>
          <w:color w:val="000000"/>
          <w:sz w:val="23"/>
          <w:szCs w:val="23"/>
        </w:rPr>
        <w:t>Experimentation</w:t>
      </w:r>
      <w:proofErr w:type="spellEnd"/>
      <w:r w:rsidRPr="00182618">
        <w:rPr>
          <w:rFonts w:ascii="POEDPG+TimesNewRoman,Bold" w:hAnsi="POEDPG+TimesNewRoman,Bold" w:cs="POEDPG+TimesNewRoman,Bold"/>
          <w:b/>
          <w:bCs/>
          <w:color w:val="000000"/>
          <w:sz w:val="23"/>
          <w:szCs w:val="23"/>
        </w:rPr>
        <w:t xml:space="preserve"> </w:t>
      </w:r>
      <w:proofErr w:type="spellStart"/>
      <w:r w:rsidRPr="00182618">
        <w:rPr>
          <w:rFonts w:ascii="POEDPG+TimesNewRoman,Bold" w:hAnsi="POEDPG+TimesNewRoman,Bold" w:cs="POEDPG+TimesNewRoman,Bold"/>
          <w:b/>
          <w:bCs/>
          <w:color w:val="000000"/>
          <w:sz w:val="23"/>
          <w:szCs w:val="23"/>
        </w:rPr>
        <w:t>and</w:t>
      </w:r>
      <w:proofErr w:type="spellEnd"/>
      <w:r w:rsidRPr="00182618">
        <w:rPr>
          <w:rFonts w:ascii="POEDPG+TimesNewRoman,Bold" w:hAnsi="POEDPG+TimesNewRoman,Bold" w:cs="POEDPG+TimesNewRoman,Bold"/>
          <w:b/>
          <w:bCs/>
          <w:color w:val="000000"/>
          <w:sz w:val="23"/>
          <w:szCs w:val="23"/>
        </w:rPr>
        <w:t xml:space="preserve"> </w:t>
      </w:r>
      <w:proofErr w:type="spellStart"/>
      <w:r w:rsidRPr="00182618">
        <w:rPr>
          <w:rFonts w:ascii="POEDPG+TimesNewRoman,Bold" w:hAnsi="POEDPG+TimesNewRoman,Bold" w:cs="POEDPG+TimesNewRoman,Bold"/>
          <w:b/>
          <w:bCs/>
          <w:color w:val="000000"/>
          <w:sz w:val="23"/>
          <w:szCs w:val="23"/>
        </w:rPr>
        <w:t>Results</w:t>
      </w:r>
      <w:proofErr w:type="spellEnd"/>
    </w:p>
    <w:p w:rsidR="00E927A8" w:rsidRDefault="002B6723" w:rsidP="00B56A62">
      <w:pPr>
        <w:ind w:firstLine="567"/>
        <w:rPr>
          <w:rFonts w:ascii="Times New Roman" w:hAnsi="Times New Roman" w:cs="Times New Roman"/>
          <w:sz w:val="28"/>
          <w:szCs w:val="28"/>
        </w:rPr>
      </w:pPr>
      <w:r>
        <w:rPr>
          <w:rFonts w:ascii="Times New Roman" w:hAnsi="Times New Roman" w:cs="Times New Roman"/>
          <w:sz w:val="28"/>
          <w:szCs w:val="28"/>
        </w:rPr>
        <w:lastRenderedPageBreak/>
        <w:t>Три набори даних було подано на чіткі входи змодельованої системи диспетчеризації</w:t>
      </w:r>
      <w:r w:rsidRPr="002B6723">
        <w:rPr>
          <w:rFonts w:ascii="Times New Roman" w:hAnsi="Times New Roman" w:cs="Times New Roman"/>
          <w:sz w:val="28"/>
          <w:szCs w:val="28"/>
        </w:rPr>
        <w:t xml:space="preserve">. Вхідні дані для кожного типу </w:t>
      </w:r>
      <w:r>
        <w:rPr>
          <w:rFonts w:ascii="Times New Roman" w:hAnsi="Times New Roman" w:cs="Times New Roman"/>
          <w:sz w:val="28"/>
          <w:szCs w:val="28"/>
        </w:rPr>
        <w:t>деталей</w:t>
      </w:r>
      <w:r w:rsidRPr="002B6723">
        <w:rPr>
          <w:rFonts w:ascii="Times New Roman" w:hAnsi="Times New Roman" w:cs="Times New Roman"/>
          <w:sz w:val="28"/>
          <w:szCs w:val="28"/>
        </w:rPr>
        <w:t>, що вказу</w:t>
      </w:r>
      <w:r>
        <w:rPr>
          <w:rFonts w:ascii="Times New Roman" w:hAnsi="Times New Roman" w:cs="Times New Roman"/>
          <w:sz w:val="28"/>
          <w:szCs w:val="28"/>
        </w:rPr>
        <w:t>ють на</w:t>
      </w:r>
      <w:r w:rsidRPr="002B6723">
        <w:rPr>
          <w:rFonts w:ascii="Times New Roman" w:hAnsi="Times New Roman" w:cs="Times New Roman"/>
          <w:sz w:val="28"/>
          <w:szCs w:val="28"/>
        </w:rPr>
        <w:t xml:space="preserve"> загальний час обробки, час обробки </w:t>
      </w:r>
      <w:r>
        <w:rPr>
          <w:rFonts w:ascii="Times New Roman" w:hAnsi="Times New Roman" w:cs="Times New Roman"/>
          <w:sz w:val="28"/>
          <w:szCs w:val="28"/>
        </w:rPr>
        <w:t>деталі</w:t>
      </w:r>
      <w:r w:rsidRPr="002B6723">
        <w:rPr>
          <w:rFonts w:ascii="Times New Roman" w:hAnsi="Times New Roman" w:cs="Times New Roman"/>
          <w:sz w:val="28"/>
          <w:szCs w:val="28"/>
        </w:rPr>
        <w:t xml:space="preserve"> і час</w:t>
      </w:r>
      <w:r>
        <w:rPr>
          <w:rFonts w:ascii="Times New Roman" w:hAnsi="Times New Roman" w:cs="Times New Roman"/>
          <w:sz w:val="28"/>
          <w:szCs w:val="28"/>
        </w:rPr>
        <w:t xml:space="preserve"> переміщення по</w:t>
      </w:r>
      <w:r w:rsidRPr="002B6723">
        <w:rPr>
          <w:rFonts w:ascii="Times New Roman" w:hAnsi="Times New Roman" w:cs="Times New Roman"/>
          <w:sz w:val="28"/>
          <w:szCs w:val="28"/>
        </w:rPr>
        <w:t xml:space="preserve"> маршруту</w:t>
      </w:r>
      <w:r>
        <w:rPr>
          <w:rFonts w:ascii="Times New Roman" w:hAnsi="Times New Roman" w:cs="Times New Roman"/>
          <w:sz w:val="28"/>
          <w:szCs w:val="28"/>
        </w:rPr>
        <w:t>,</w:t>
      </w:r>
      <w:r w:rsidRPr="002B6723">
        <w:rPr>
          <w:rFonts w:ascii="Times New Roman" w:hAnsi="Times New Roman" w:cs="Times New Roman"/>
          <w:sz w:val="28"/>
          <w:szCs w:val="28"/>
        </w:rPr>
        <w:t xml:space="preserve"> використовувані в нашому прикладі </w:t>
      </w:r>
      <w:r>
        <w:rPr>
          <w:rFonts w:ascii="Times New Roman" w:hAnsi="Times New Roman" w:cs="Times New Roman"/>
          <w:sz w:val="28"/>
          <w:szCs w:val="28"/>
        </w:rPr>
        <w:t>наведені</w:t>
      </w:r>
      <w:r w:rsidRPr="002B6723">
        <w:rPr>
          <w:rFonts w:ascii="Times New Roman" w:hAnsi="Times New Roman" w:cs="Times New Roman"/>
          <w:sz w:val="28"/>
          <w:szCs w:val="28"/>
        </w:rPr>
        <w:t xml:space="preserve"> в таблиці 1.</w:t>
      </w:r>
    </w:p>
    <w:p w:rsidR="002B6723" w:rsidRDefault="002B6723" w:rsidP="002B6723">
      <w:pPr>
        <w:ind w:firstLine="567"/>
        <w:jc w:val="center"/>
        <w:rPr>
          <w:rFonts w:ascii="Times New Roman" w:hAnsi="Times New Roman" w:cs="Times New Roman"/>
          <w:sz w:val="28"/>
          <w:szCs w:val="28"/>
        </w:rPr>
      </w:pPr>
      <w:proofErr w:type="spellStart"/>
      <w:r>
        <w:rPr>
          <w:rFonts w:cs="POEFIA+TimesNewRoman,BoldItalic"/>
          <w:b/>
          <w:bCs/>
          <w:color w:val="000000"/>
          <w:sz w:val="23"/>
          <w:szCs w:val="23"/>
        </w:rPr>
        <w:t>Table</w:t>
      </w:r>
      <w:proofErr w:type="spellEnd"/>
      <w:r>
        <w:rPr>
          <w:rFonts w:cs="POEFIA+TimesNewRoman,BoldItalic"/>
          <w:b/>
          <w:bCs/>
          <w:color w:val="000000"/>
          <w:sz w:val="23"/>
          <w:szCs w:val="23"/>
        </w:rPr>
        <w:t xml:space="preserve"> 4 -The </w:t>
      </w:r>
      <w:proofErr w:type="spellStart"/>
      <w:r>
        <w:rPr>
          <w:rFonts w:cs="POEFIA+TimesNewRoman,BoldItalic"/>
          <w:b/>
          <w:bCs/>
          <w:color w:val="000000"/>
          <w:sz w:val="23"/>
          <w:szCs w:val="23"/>
        </w:rPr>
        <w:t>crisp</w:t>
      </w:r>
      <w:proofErr w:type="spellEnd"/>
      <w:r>
        <w:rPr>
          <w:rFonts w:cs="POEFIA+TimesNewRoman,BoldItalic"/>
          <w:b/>
          <w:bCs/>
          <w:color w:val="000000"/>
          <w:sz w:val="23"/>
          <w:szCs w:val="23"/>
        </w:rPr>
        <w:t xml:space="preserve"> </w:t>
      </w:r>
      <w:proofErr w:type="spellStart"/>
      <w:r>
        <w:rPr>
          <w:rFonts w:cs="POEFIA+TimesNewRoman,BoldItalic"/>
          <w:b/>
          <w:bCs/>
          <w:color w:val="000000"/>
          <w:sz w:val="23"/>
          <w:szCs w:val="23"/>
        </w:rPr>
        <w:t>output</w:t>
      </w:r>
      <w:proofErr w:type="spellEnd"/>
      <w:r>
        <w:rPr>
          <w:rFonts w:cs="POEFIA+TimesNewRoman,BoldItalic"/>
          <w:b/>
          <w:bCs/>
          <w:color w:val="000000"/>
          <w:sz w:val="23"/>
          <w:szCs w:val="23"/>
        </w:rPr>
        <w:t xml:space="preserve"> (</w:t>
      </w:r>
      <w:proofErr w:type="spellStart"/>
      <w:r>
        <w:rPr>
          <w:rFonts w:cs="POEFIA+TimesNewRoman,BoldItalic"/>
          <w:b/>
          <w:bCs/>
          <w:color w:val="000000"/>
          <w:sz w:val="23"/>
          <w:szCs w:val="23"/>
        </w:rPr>
        <w:t>Route</w:t>
      </w:r>
      <w:proofErr w:type="spellEnd"/>
      <w:r>
        <w:rPr>
          <w:rFonts w:cs="POEFIA+TimesNewRoman,BoldItalic"/>
          <w:b/>
          <w:bCs/>
          <w:color w:val="000000"/>
          <w:sz w:val="23"/>
          <w:szCs w:val="23"/>
        </w:rPr>
        <w:t xml:space="preserve"> </w:t>
      </w:r>
      <w:proofErr w:type="spellStart"/>
      <w:r>
        <w:rPr>
          <w:rFonts w:cs="POEFIA+TimesNewRoman,BoldItalic"/>
          <w:b/>
          <w:bCs/>
          <w:color w:val="000000"/>
          <w:sz w:val="23"/>
          <w:szCs w:val="23"/>
        </w:rPr>
        <w:t>selection</w:t>
      </w:r>
      <w:proofErr w:type="spellEnd"/>
      <w:r>
        <w:rPr>
          <w:rFonts w:cs="POEFIA+TimesNewRoman,BoldItalic"/>
          <w:b/>
          <w:bCs/>
          <w:color w:val="000000"/>
          <w:sz w:val="23"/>
          <w:szCs w:val="23"/>
        </w:rPr>
        <w:t>)</w:t>
      </w:r>
    </w:p>
    <w:p w:rsidR="002B6723" w:rsidRDefault="00882CC1" w:rsidP="00B56A62">
      <w:pPr>
        <w:ind w:firstLine="567"/>
        <w:rPr>
          <w:rFonts w:ascii="Times New Roman" w:hAnsi="Times New Roman" w:cs="Times New Roman"/>
          <w:sz w:val="28"/>
          <w:szCs w:val="28"/>
        </w:rPr>
      </w:pPr>
      <w:r w:rsidRPr="00882CC1">
        <w:rPr>
          <w:rFonts w:ascii="Times New Roman" w:hAnsi="Times New Roman" w:cs="Times New Roman"/>
          <w:sz w:val="28"/>
          <w:szCs w:val="28"/>
        </w:rPr>
        <w:t xml:space="preserve">Кожен раз, коли три входи вводяться в систему як показано на рис. 1, </w:t>
      </w:r>
      <w:r>
        <w:rPr>
          <w:rFonts w:ascii="Times New Roman" w:hAnsi="Times New Roman" w:cs="Times New Roman"/>
          <w:sz w:val="28"/>
          <w:szCs w:val="28"/>
        </w:rPr>
        <w:t xml:space="preserve">отримується чіткий </w:t>
      </w:r>
      <w:r w:rsidRPr="00882CC1">
        <w:rPr>
          <w:rFonts w:ascii="Times New Roman" w:hAnsi="Times New Roman" w:cs="Times New Roman"/>
          <w:sz w:val="28"/>
          <w:szCs w:val="28"/>
        </w:rPr>
        <w:t xml:space="preserve">вихід. </w:t>
      </w:r>
      <w:r>
        <w:rPr>
          <w:rFonts w:ascii="Times New Roman" w:hAnsi="Times New Roman" w:cs="Times New Roman"/>
          <w:sz w:val="28"/>
          <w:szCs w:val="28"/>
        </w:rPr>
        <w:t>Чіткий вихід</w:t>
      </w:r>
      <w:r w:rsidRPr="00882CC1">
        <w:rPr>
          <w:rFonts w:ascii="Times New Roman" w:hAnsi="Times New Roman" w:cs="Times New Roman"/>
          <w:sz w:val="28"/>
          <w:szCs w:val="28"/>
        </w:rPr>
        <w:t xml:space="preserve"> нечіткої мо</w:t>
      </w:r>
      <w:r>
        <w:rPr>
          <w:rFonts w:ascii="Times New Roman" w:hAnsi="Times New Roman" w:cs="Times New Roman"/>
          <w:sz w:val="28"/>
          <w:szCs w:val="28"/>
        </w:rPr>
        <w:t>делі</w:t>
      </w:r>
      <w:r w:rsidRPr="00882CC1">
        <w:rPr>
          <w:rFonts w:ascii="Times New Roman" w:hAnsi="Times New Roman" w:cs="Times New Roman"/>
          <w:sz w:val="28"/>
          <w:szCs w:val="28"/>
        </w:rPr>
        <w:t xml:space="preserve"> </w:t>
      </w:r>
      <w:r>
        <w:rPr>
          <w:rFonts w:ascii="Times New Roman" w:hAnsi="Times New Roman" w:cs="Times New Roman"/>
          <w:sz w:val="28"/>
          <w:szCs w:val="28"/>
        </w:rPr>
        <w:t>диспетчеризації</w:t>
      </w:r>
      <w:r w:rsidRPr="00882CC1">
        <w:rPr>
          <w:rFonts w:ascii="Times New Roman" w:hAnsi="Times New Roman" w:cs="Times New Roman"/>
          <w:sz w:val="28"/>
          <w:szCs w:val="28"/>
        </w:rPr>
        <w:t xml:space="preserve"> розраховується з використанням системи</w:t>
      </w:r>
      <w:r>
        <w:rPr>
          <w:rFonts w:ascii="Times New Roman" w:hAnsi="Times New Roman" w:cs="Times New Roman"/>
          <w:sz w:val="28"/>
          <w:szCs w:val="28"/>
        </w:rPr>
        <w:t xml:space="preserve"> нечіткого логічного висновку. </w:t>
      </w:r>
      <w:r w:rsidRPr="00882CC1">
        <w:rPr>
          <w:rFonts w:ascii="Times New Roman" w:hAnsi="Times New Roman" w:cs="Times New Roman"/>
          <w:sz w:val="28"/>
          <w:szCs w:val="28"/>
        </w:rPr>
        <w:t xml:space="preserve">Отриманий </w:t>
      </w:r>
      <w:r>
        <w:rPr>
          <w:rFonts w:ascii="Times New Roman" w:hAnsi="Times New Roman" w:cs="Times New Roman"/>
          <w:sz w:val="28"/>
          <w:szCs w:val="28"/>
        </w:rPr>
        <w:t>чіткий</w:t>
      </w:r>
      <w:r w:rsidRPr="00882CC1">
        <w:rPr>
          <w:rFonts w:ascii="Times New Roman" w:hAnsi="Times New Roman" w:cs="Times New Roman"/>
          <w:sz w:val="28"/>
          <w:szCs w:val="28"/>
        </w:rPr>
        <w:t xml:space="preserve"> вихід (</w:t>
      </w:r>
      <w:r w:rsidRPr="00882CC1">
        <w:rPr>
          <w:rFonts w:ascii="Times New Roman" w:hAnsi="Times New Roman" w:cs="Times New Roman"/>
          <w:b/>
          <w:i/>
          <w:sz w:val="28"/>
          <w:szCs w:val="28"/>
        </w:rPr>
        <w:t>вибір маршруту</w:t>
      </w:r>
      <w:r w:rsidRPr="00882CC1">
        <w:rPr>
          <w:rFonts w:ascii="Times New Roman" w:hAnsi="Times New Roman" w:cs="Times New Roman"/>
          <w:sz w:val="28"/>
          <w:szCs w:val="28"/>
        </w:rPr>
        <w:t xml:space="preserve">), що відповідає трьом </w:t>
      </w:r>
      <w:r>
        <w:rPr>
          <w:rFonts w:ascii="Times New Roman" w:hAnsi="Times New Roman" w:cs="Times New Roman"/>
          <w:sz w:val="28"/>
          <w:szCs w:val="28"/>
        </w:rPr>
        <w:t>чітким</w:t>
      </w:r>
      <w:r w:rsidRPr="00882CC1">
        <w:rPr>
          <w:rFonts w:ascii="Times New Roman" w:hAnsi="Times New Roman" w:cs="Times New Roman"/>
          <w:sz w:val="28"/>
          <w:szCs w:val="28"/>
        </w:rPr>
        <w:t xml:space="preserve"> вход</w:t>
      </w:r>
      <w:r>
        <w:rPr>
          <w:rFonts w:ascii="Times New Roman" w:hAnsi="Times New Roman" w:cs="Times New Roman"/>
          <w:sz w:val="28"/>
          <w:szCs w:val="28"/>
        </w:rPr>
        <w:t>ам</w:t>
      </w:r>
      <w:r w:rsidRPr="00882CC1">
        <w:rPr>
          <w:rFonts w:ascii="Times New Roman" w:hAnsi="Times New Roman" w:cs="Times New Roman"/>
          <w:sz w:val="28"/>
          <w:szCs w:val="28"/>
        </w:rPr>
        <w:t xml:space="preserve"> показано в таблиці 4. Ви</w:t>
      </w:r>
      <w:r>
        <w:rPr>
          <w:rFonts w:ascii="Times New Roman" w:hAnsi="Times New Roman" w:cs="Times New Roman"/>
          <w:sz w:val="28"/>
          <w:szCs w:val="28"/>
        </w:rPr>
        <w:t>гля</w:t>
      </w:r>
      <w:r w:rsidRPr="00882CC1">
        <w:rPr>
          <w:rFonts w:ascii="Times New Roman" w:hAnsi="Times New Roman" w:cs="Times New Roman"/>
          <w:sz w:val="28"/>
          <w:szCs w:val="28"/>
        </w:rPr>
        <w:t>д 3D поверхн</w:t>
      </w:r>
      <w:r>
        <w:rPr>
          <w:rFonts w:ascii="Times New Roman" w:hAnsi="Times New Roman" w:cs="Times New Roman"/>
          <w:sz w:val="28"/>
          <w:szCs w:val="28"/>
        </w:rPr>
        <w:t>і</w:t>
      </w:r>
      <w:r w:rsidRPr="00882CC1">
        <w:rPr>
          <w:rFonts w:ascii="Times New Roman" w:hAnsi="Times New Roman" w:cs="Times New Roman"/>
          <w:sz w:val="28"/>
          <w:szCs w:val="28"/>
        </w:rPr>
        <w:t xml:space="preserve"> </w:t>
      </w:r>
      <w:r>
        <w:rPr>
          <w:rFonts w:ascii="Times New Roman" w:hAnsi="Times New Roman" w:cs="Times New Roman"/>
          <w:sz w:val="28"/>
          <w:szCs w:val="28"/>
        </w:rPr>
        <w:t>оцінки</w:t>
      </w:r>
      <w:r w:rsidRPr="00882CC1">
        <w:rPr>
          <w:rFonts w:ascii="Times New Roman" w:hAnsi="Times New Roman" w:cs="Times New Roman"/>
          <w:sz w:val="28"/>
          <w:szCs w:val="28"/>
        </w:rPr>
        <w:t xml:space="preserve"> вибору маршруту </w:t>
      </w:r>
      <w:r>
        <w:rPr>
          <w:rFonts w:ascii="Times New Roman" w:hAnsi="Times New Roman" w:cs="Times New Roman"/>
          <w:sz w:val="28"/>
          <w:szCs w:val="28"/>
        </w:rPr>
        <w:t>показано</w:t>
      </w:r>
      <w:r w:rsidRPr="00882CC1">
        <w:rPr>
          <w:rFonts w:ascii="Times New Roman" w:hAnsi="Times New Roman" w:cs="Times New Roman"/>
          <w:sz w:val="28"/>
          <w:szCs w:val="28"/>
        </w:rPr>
        <w:t xml:space="preserve"> на </w:t>
      </w:r>
      <w:r>
        <w:rPr>
          <w:rFonts w:ascii="Times New Roman" w:hAnsi="Times New Roman" w:cs="Times New Roman"/>
          <w:sz w:val="28"/>
          <w:szCs w:val="28"/>
        </w:rPr>
        <w:t>рис.</w:t>
      </w:r>
      <w:r w:rsidRPr="00882CC1">
        <w:rPr>
          <w:rFonts w:ascii="Times New Roman" w:hAnsi="Times New Roman" w:cs="Times New Roman"/>
          <w:sz w:val="28"/>
          <w:szCs w:val="28"/>
        </w:rPr>
        <w:t xml:space="preserve"> 5.</w:t>
      </w:r>
    </w:p>
    <w:p w:rsidR="00882CC1" w:rsidRDefault="00882CC1" w:rsidP="00882CC1">
      <w:pPr>
        <w:ind w:firstLine="567"/>
        <w:jc w:val="center"/>
        <w:rPr>
          <w:rFonts w:ascii="Times New Roman" w:hAnsi="Times New Roman" w:cs="Times New Roman"/>
          <w:sz w:val="28"/>
          <w:szCs w:val="28"/>
        </w:rPr>
      </w:pPr>
      <w:proofErr w:type="spellStart"/>
      <w:r>
        <w:rPr>
          <w:rFonts w:cs="POEFIA+TimesNewRoman,BoldItalic"/>
          <w:b/>
          <w:bCs/>
          <w:color w:val="000000"/>
          <w:sz w:val="23"/>
          <w:szCs w:val="23"/>
        </w:rPr>
        <w:t>Table</w:t>
      </w:r>
      <w:proofErr w:type="spellEnd"/>
      <w:r>
        <w:rPr>
          <w:rFonts w:cs="POEFIA+TimesNewRoman,BoldItalic"/>
          <w:b/>
          <w:bCs/>
          <w:color w:val="000000"/>
          <w:sz w:val="23"/>
          <w:szCs w:val="23"/>
        </w:rPr>
        <w:t xml:space="preserve"> 5 </w:t>
      </w:r>
      <w:proofErr w:type="spellStart"/>
      <w:r>
        <w:rPr>
          <w:rFonts w:cs="POEFIA+TimesNewRoman,BoldItalic"/>
          <w:b/>
          <w:bCs/>
          <w:color w:val="000000"/>
          <w:sz w:val="23"/>
          <w:szCs w:val="23"/>
        </w:rPr>
        <w:t>–Experimental</w:t>
      </w:r>
      <w:proofErr w:type="spellEnd"/>
      <w:r>
        <w:rPr>
          <w:rFonts w:cs="POEFIA+TimesNewRoman,BoldItalic"/>
          <w:b/>
          <w:bCs/>
          <w:color w:val="000000"/>
          <w:sz w:val="23"/>
          <w:szCs w:val="23"/>
        </w:rPr>
        <w:t xml:space="preserve"> </w:t>
      </w:r>
      <w:proofErr w:type="spellStart"/>
      <w:r>
        <w:rPr>
          <w:rFonts w:cs="POEFIA+TimesNewRoman,BoldItalic"/>
          <w:b/>
          <w:bCs/>
          <w:color w:val="000000"/>
          <w:sz w:val="23"/>
          <w:szCs w:val="23"/>
        </w:rPr>
        <w:t>Results</w:t>
      </w:r>
      <w:proofErr w:type="spellEnd"/>
    </w:p>
    <w:p w:rsidR="00882CC1" w:rsidRPr="00162F53" w:rsidRDefault="00882CC1" w:rsidP="00B56A62">
      <w:pPr>
        <w:ind w:firstLine="567"/>
        <w:rPr>
          <w:rFonts w:ascii="Times New Roman" w:hAnsi="Times New Roman" w:cs="Times New Roman"/>
          <w:sz w:val="28"/>
          <w:szCs w:val="28"/>
        </w:rPr>
      </w:pPr>
      <w:r w:rsidRPr="00882CC1">
        <w:rPr>
          <w:rFonts w:ascii="Times New Roman" w:hAnsi="Times New Roman" w:cs="Times New Roman"/>
          <w:sz w:val="28"/>
          <w:szCs w:val="28"/>
        </w:rPr>
        <w:t>Для порівняння наш</w:t>
      </w:r>
      <w:r w:rsidR="00D65822">
        <w:rPr>
          <w:rFonts w:ascii="Times New Roman" w:hAnsi="Times New Roman" w:cs="Times New Roman"/>
          <w:sz w:val="28"/>
          <w:szCs w:val="28"/>
        </w:rPr>
        <w:t>ої моделі</w:t>
      </w:r>
      <w:r w:rsidRPr="00882CC1">
        <w:rPr>
          <w:rFonts w:ascii="Times New Roman" w:hAnsi="Times New Roman" w:cs="Times New Roman"/>
          <w:sz w:val="28"/>
          <w:szCs w:val="28"/>
        </w:rPr>
        <w:t xml:space="preserve"> з </w:t>
      </w:r>
      <w:r w:rsidR="00D65822">
        <w:rPr>
          <w:rFonts w:ascii="Times New Roman" w:hAnsi="Times New Roman" w:cs="Times New Roman"/>
          <w:sz w:val="28"/>
          <w:szCs w:val="28"/>
        </w:rPr>
        <w:t>продуктивністю</w:t>
      </w:r>
      <w:r w:rsidRPr="00882CC1">
        <w:rPr>
          <w:rFonts w:ascii="Times New Roman" w:hAnsi="Times New Roman" w:cs="Times New Roman"/>
          <w:sz w:val="28"/>
          <w:szCs w:val="28"/>
        </w:rPr>
        <w:t xml:space="preserve"> існуючих моделей, ц</w:t>
      </w:r>
      <w:r w:rsidR="00D65822">
        <w:rPr>
          <w:rFonts w:ascii="Times New Roman" w:hAnsi="Times New Roman" w:cs="Times New Roman"/>
          <w:sz w:val="28"/>
          <w:szCs w:val="28"/>
        </w:rPr>
        <w:t>я</w:t>
      </w:r>
      <w:r w:rsidRPr="00882CC1">
        <w:rPr>
          <w:rFonts w:ascii="Times New Roman" w:hAnsi="Times New Roman" w:cs="Times New Roman"/>
          <w:sz w:val="28"/>
          <w:szCs w:val="28"/>
        </w:rPr>
        <w:t xml:space="preserve"> нечітка модель бу</w:t>
      </w:r>
      <w:r w:rsidR="00D65822">
        <w:rPr>
          <w:rFonts w:ascii="Times New Roman" w:hAnsi="Times New Roman" w:cs="Times New Roman"/>
          <w:sz w:val="28"/>
          <w:szCs w:val="28"/>
        </w:rPr>
        <w:t>де перевірена з</w:t>
      </w:r>
      <w:r w:rsidRPr="00882CC1">
        <w:rPr>
          <w:rFonts w:ascii="Times New Roman" w:hAnsi="Times New Roman" w:cs="Times New Roman"/>
          <w:sz w:val="28"/>
          <w:szCs w:val="28"/>
        </w:rPr>
        <w:t xml:space="preserve"> використання</w:t>
      </w:r>
      <w:r w:rsidR="00D65822">
        <w:rPr>
          <w:rFonts w:ascii="Times New Roman" w:hAnsi="Times New Roman" w:cs="Times New Roman"/>
          <w:sz w:val="28"/>
          <w:szCs w:val="28"/>
        </w:rPr>
        <w:t>м</w:t>
      </w:r>
      <w:r w:rsidRPr="00882CC1">
        <w:rPr>
          <w:rFonts w:ascii="Times New Roman" w:hAnsi="Times New Roman" w:cs="Times New Roman"/>
          <w:sz w:val="28"/>
          <w:szCs w:val="28"/>
        </w:rPr>
        <w:t xml:space="preserve"> виробничих даних, які є дан</w:t>
      </w:r>
      <w:r w:rsidR="00D65822">
        <w:rPr>
          <w:rFonts w:ascii="Times New Roman" w:hAnsi="Times New Roman" w:cs="Times New Roman"/>
          <w:sz w:val="28"/>
          <w:szCs w:val="28"/>
        </w:rPr>
        <w:t>ими</w:t>
      </w:r>
      <w:r w:rsidRPr="00882CC1">
        <w:rPr>
          <w:rFonts w:ascii="Times New Roman" w:hAnsi="Times New Roman" w:cs="Times New Roman"/>
          <w:sz w:val="28"/>
          <w:szCs w:val="28"/>
        </w:rPr>
        <w:t xml:space="preserve"> моделювання. Таблиця 5 </w:t>
      </w:r>
      <w:r w:rsidR="00D65822">
        <w:rPr>
          <w:rFonts w:ascii="Times New Roman" w:hAnsi="Times New Roman" w:cs="Times New Roman"/>
          <w:sz w:val="28"/>
          <w:szCs w:val="28"/>
        </w:rPr>
        <w:t>п</w:t>
      </w:r>
      <w:r w:rsidRPr="00882CC1">
        <w:rPr>
          <w:rFonts w:ascii="Times New Roman" w:hAnsi="Times New Roman" w:cs="Times New Roman"/>
          <w:sz w:val="28"/>
          <w:szCs w:val="28"/>
        </w:rPr>
        <w:t xml:space="preserve">оказує </w:t>
      </w:r>
      <w:proofErr w:type="spellStart"/>
      <w:r w:rsidR="00D65822">
        <w:rPr>
          <w:rFonts w:ascii="Times New Roman" w:hAnsi="Times New Roman" w:cs="Times New Roman"/>
          <w:sz w:val="28"/>
          <w:szCs w:val="28"/>
        </w:rPr>
        <w:t>крефіцієнти</w:t>
      </w:r>
      <w:proofErr w:type="spellEnd"/>
      <w:r w:rsidR="00D65822">
        <w:rPr>
          <w:rFonts w:ascii="Times New Roman" w:hAnsi="Times New Roman" w:cs="Times New Roman"/>
          <w:sz w:val="28"/>
          <w:szCs w:val="28"/>
        </w:rPr>
        <w:t xml:space="preserve"> продуктивності для евристик</w:t>
      </w:r>
      <w:r w:rsidRPr="00882CC1">
        <w:rPr>
          <w:rFonts w:ascii="Times New Roman" w:hAnsi="Times New Roman" w:cs="Times New Roman"/>
          <w:sz w:val="28"/>
          <w:szCs w:val="28"/>
        </w:rPr>
        <w:t xml:space="preserve"> SD (найко</w:t>
      </w:r>
      <w:r w:rsidR="00D65822">
        <w:rPr>
          <w:rFonts w:ascii="Times New Roman" w:hAnsi="Times New Roman" w:cs="Times New Roman"/>
          <w:sz w:val="28"/>
          <w:szCs w:val="28"/>
        </w:rPr>
        <w:t>ротша відстань), MWQ (мінімум</w:t>
      </w:r>
      <w:r w:rsidRPr="00882CC1">
        <w:rPr>
          <w:rFonts w:ascii="Times New Roman" w:hAnsi="Times New Roman" w:cs="Times New Roman"/>
          <w:sz w:val="28"/>
          <w:szCs w:val="28"/>
        </w:rPr>
        <w:t xml:space="preserve"> </w:t>
      </w:r>
      <w:r w:rsidR="00D65822">
        <w:rPr>
          <w:rFonts w:ascii="Times New Roman" w:hAnsi="Times New Roman" w:cs="Times New Roman"/>
          <w:sz w:val="28"/>
          <w:szCs w:val="28"/>
        </w:rPr>
        <w:t>р</w:t>
      </w:r>
      <w:r w:rsidRPr="00882CC1">
        <w:rPr>
          <w:rFonts w:ascii="Times New Roman" w:hAnsi="Times New Roman" w:cs="Times New Roman"/>
          <w:sz w:val="28"/>
          <w:szCs w:val="28"/>
        </w:rPr>
        <w:t>обот</w:t>
      </w:r>
      <w:r w:rsidR="00D65822">
        <w:rPr>
          <w:rFonts w:ascii="Times New Roman" w:hAnsi="Times New Roman" w:cs="Times New Roman"/>
          <w:sz w:val="28"/>
          <w:szCs w:val="28"/>
        </w:rPr>
        <w:t xml:space="preserve"> в черзі), STP (н</w:t>
      </w:r>
      <w:r w:rsidRPr="00882CC1">
        <w:rPr>
          <w:rFonts w:ascii="Times New Roman" w:hAnsi="Times New Roman" w:cs="Times New Roman"/>
          <w:sz w:val="28"/>
          <w:szCs w:val="28"/>
        </w:rPr>
        <w:t xml:space="preserve">айкоротший </w:t>
      </w:r>
      <w:r w:rsidR="00D65822">
        <w:rPr>
          <w:rFonts w:ascii="Times New Roman" w:hAnsi="Times New Roman" w:cs="Times New Roman"/>
          <w:sz w:val="28"/>
          <w:szCs w:val="28"/>
        </w:rPr>
        <w:t>час обробки), ARD (динамічна альтернативна маршрутизація</w:t>
      </w:r>
      <w:r w:rsidRPr="00882CC1">
        <w:rPr>
          <w:rFonts w:ascii="Times New Roman" w:hAnsi="Times New Roman" w:cs="Times New Roman"/>
          <w:sz w:val="28"/>
          <w:szCs w:val="28"/>
        </w:rPr>
        <w:t xml:space="preserve">) і нечіткі стратегії з найбільшим значенням нечіткої </w:t>
      </w:r>
      <w:r w:rsidR="00D65822">
        <w:rPr>
          <w:rFonts w:ascii="Times New Roman" w:hAnsi="Times New Roman" w:cs="Times New Roman"/>
          <w:sz w:val="28"/>
          <w:szCs w:val="28"/>
        </w:rPr>
        <w:t xml:space="preserve">міри продуктивності </w:t>
      </w:r>
      <w:r w:rsidRPr="00882CC1">
        <w:rPr>
          <w:rFonts w:ascii="Times New Roman" w:hAnsi="Times New Roman" w:cs="Times New Roman"/>
          <w:sz w:val="28"/>
          <w:szCs w:val="28"/>
        </w:rPr>
        <w:t xml:space="preserve">для еталонного виробничого циклу (100 </w:t>
      </w:r>
      <w:r w:rsidR="00A747AD">
        <w:rPr>
          <w:rFonts w:ascii="Times New Roman" w:hAnsi="Times New Roman" w:cs="Times New Roman"/>
          <w:sz w:val="28"/>
          <w:szCs w:val="28"/>
        </w:rPr>
        <w:t>деталей</w:t>
      </w:r>
      <w:r w:rsidRPr="00882CC1">
        <w:rPr>
          <w:rFonts w:ascii="Times New Roman" w:hAnsi="Times New Roman" w:cs="Times New Roman"/>
          <w:sz w:val="28"/>
          <w:szCs w:val="28"/>
        </w:rPr>
        <w:t xml:space="preserve"> типу А, 75</w:t>
      </w:r>
      <w:r w:rsidR="00A747AD">
        <w:rPr>
          <w:rFonts w:ascii="Times New Roman" w:hAnsi="Times New Roman" w:cs="Times New Roman"/>
          <w:sz w:val="28"/>
          <w:szCs w:val="28"/>
        </w:rPr>
        <w:t xml:space="preserve"> –</w:t>
      </w:r>
      <w:r w:rsidRPr="00882CC1">
        <w:rPr>
          <w:rFonts w:ascii="Times New Roman" w:hAnsi="Times New Roman" w:cs="Times New Roman"/>
          <w:sz w:val="28"/>
          <w:szCs w:val="28"/>
        </w:rPr>
        <w:t xml:space="preserve"> типу В і 150 </w:t>
      </w:r>
      <w:r w:rsidR="00A747AD">
        <w:rPr>
          <w:rFonts w:ascii="Times New Roman" w:hAnsi="Times New Roman" w:cs="Times New Roman"/>
          <w:sz w:val="28"/>
          <w:szCs w:val="28"/>
        </w:rPr>
        <w:t>–</w:t>
      </w:r>
      <w:r w:rsidR="00A747AD" w:rsidRPr="00882CC1">
        <w:rPr>
          <w:rFonts w:ascii="Times New Roman" w:hAnsi="Times New Roman" w:cs="Times New Roman"/>
          <w:sz w:val="28"/>
          <w:szCs w:val="28"/>
        </w:rPr>
        <w:t xml:space="preserve"> </w:t>
      </w:r>
      <w:r w:rsidRPr="00882CC1">
        <w:rPr>
          <w:rFonts w:ascii="Times New Roman" w:hAnsi="Times New Roman" w:cs="Times New Roman"/>
          <w:sz w:val="28"/>
          <w:szCs w:val="28"/>
        </w:rPr>
        <w:t xml:space="preserve">типу С </w:t>
      </w:r>
      <w:r w:rsidR="00A747AD" w:rsidRPr="00A747AD">
        <w:rPr>
          <w:rFonts w:ascii="Times New Roman" w:hAnsi="Times New Roman" w:cs="Times New Roman"/>
          <w:sz w:val="28"/>
          <w:szCs w:val="28"/>
        </w:rPr>
        <w:t>(</w:t>
      </w:r>
      <w:proofErr w:type="spellStart"/>
      <w:r w:rsidR="00A747AD" w:rsidRPr="00A747AD">
        <w:rPr>
          <w:rFonts w:ascii="Times New Roman" w:hAnsi="Times New Roman" w:cs="Times New Roman"/>
          <w:sz w:val="28"/>
          <w:szCs w:val="28"/>
        </w:rPr>
        <w:t>Naso</w:t>
      </w:r>
      <w:proofErr w:type="spellEnd"/>
      <w:r w:rsidR="00A747AD" w:rsidRPr="00A747AD">
        <w:rPr>
          <w:rFonts w:ascii="Times New Roman" w:hAnsi="Times New Roman" w:cs="Times New Roman"/>
          <w:sz w:val="28"/>
          <w:szCs w:val="28"/>
        </w:rPr>
        <w:t xml:space="preserve"> </w:t>
      </w:r>
      <w:proofErr w:type="spellStart"/>
      <w:r w:rsidR="00A747AD" w:rsidRPr="00A747AD">
        <w:rPr>
          <w:rFonts w:ascii="Times New Roman" w:hAnsi="Times New Roman" w:cs="Times New Roman"/>
          <w:sz w:val="28"/>
          <w:szCs w:val="28"/>
        </w:rPr>
        <w:t>and</w:t>
      </w:r>
      <w:proofErr w:type="spellEnd"/>
      <w:r w:rsidR="00A747AD" w:rsidRPr="00A747AD">
        <w:rPr>
          <w:rFonts w:ascii="Times New Roman" w:hAnsi="Times New Roman" w:cs="Times New Roman"/>
          <w:sz w:val="28"/>
          <w:szCs w:val="28"/>
        </w:rPr>
        <w:t xml:space="preserve"> </w:t>
      </w:r>
      <w:proofErr w:type="spellStart"/>
      <w:r w:rsidR="00A747AD" w:rsidRPr="00A747AD">
        <w:rPr>
          <w:rFonts w:ascii="Times New Roman" w:hAnsi="Times New Roman" w:cs="Times New Roman"/>
          <w:sz w:val="28"/>
          <w:szCs w:val="28"/>
        </w:rPr>
        <w:t>Turchiano</w:t>
      </w:r>
      <w:proofErr w:type="spellEnd"/>
      <w:r w:rsidR="00A747AD" w:rsidRPr="00A747AD">
        <w:rPr>
          <w:rFonts w:ascii="Times New Roman" w:hAnsi="Times New Roman" w:cs="Times New Roman"/>
          <w:sz w:val="28"/>
          <w:szCs w:val="28"/>
        </w:rPr>
        <w:t>, 1998)</w:t>
      </w:r>
      <w:r w:rsidR="00A747AD" w:rsidRPr="00A747AD">
        <w:rPr>
          <w:rFonts w:ascii="Times New Roman" w:hAnsi="Times New Roman" w:cs="Times New Roman"/>
          <w:sz w:val="28"/>
          <w:szCs w:val="28"/>
        </w:rPr>
        <w:t>).</w:t>
      </w:r>
    </w:p>
    <w:p w:rsidR="00A747AD" w:rsidRPr="00A747AD" w:rsidRDefault="00A747AD" w:rsidP="00A747AD">
      <w:pPr>
        <w:autoSpaceDE w:val="0"/>
        <w:autoSpaceDN w:val="0"/>
        <w:adjustRightInd w:val="0"/>
        <w:spacing w:after="0" w:line="240" w:lineRule="auto"/>
        <w:rPr>
          <w:rFonts w:ascii="POEDPG+TimesNewRoman,Bold" w:hAnsi="POEDPG+TimesNewRoman,Bold" w:cs="POEDPG+TimesNewRoman,Bold"/>
          <w:color w:val="000000"/>
          <w:sz w:val="24"/>
          <w:szCs w:val="24"/>
        </w:rPr>
      </w:pPr>
    </w:p>
    <w:p w:rsidR="00A747AD" w:rsidRPr="00A747AD" w:rsidRDefault="00A747AD" w:rsidP="00A747AD">
      <w:pPr>
        <w:autoSpaceDE w:val="0"/>
        <w:autoSpaceDN w:val="0"/>
        <w:adjustRightInd w:val="0"/>
        <w:spacing w:after="0" w:line="240" w:lineRule="auto"/>
        <w:ind w:left="570" w:hanging="570"/>
        <w:rPr>
          <w:rFonts w:ascii="POEDPG+TimesNewRoman,Bold" w:hAnsi="POEDPG+TimesNewRoman,Bold" w:cs="POEDPG+TimesNewRoman,Bold"/>
          <w:color w:val="000000"/>
          <w:sz w:val="26"/>
          <w:szCs w:val="26"/>
        </w:rPr>
      </w:pPr>
      <w:r w:rsidRPr="00A747AD">
        <w:rPr>
          <w:rFonts w:ascii="POEDPG+TimesNewRoman,Bold" w:hAnsi="POEDPG+TimesNewRoman,Bold" w:cs="POEDPG+TimesNewRoman,Bold"/>
          <w:b/>
          <w:bCs/>
          <w:color w:val="000000"/>
          <w:sz w:val="26"/>
          <w:szCs w:val="26"/>
        </w:rPr>
        <w:t xml:space="preserve">5. </w:t>
      </w:r>
      <w:proofErr w:type="spellStart"/>
      <w:r w:rsidRPr="00A747AD">
        <w:rPr>
          <w:rFonts w:ascii="POEDPG+TimesNewRoman,Bold" w:hAnsi="POEDPG+TimesNewRoman,Bold" w:cs="POEDPG+TimesNewRoman,Bold"/>
          <w:b/>
          <w:bCs/>
          <w:color w:val="000000"/>
          <w:sz w:val="26"/>
          <w:szCs w:val="26"/>
        </w:rPr>
        <w:t>Conclusions</w:t>
      </w:r>
      <w:proofErr w:type="spellEnd"/>
      <w:r w:rsidRPr="00A747AD">
        <w:rPr>
          <w:rFonts w:ascii="POEDPG+TimesNewRoman,Bold" w:hAnsi="POEDPG+TimesNewRoman,Bold" w:cs="POEDPG+TimesNewRoman,Bold"/>
          <w:b/>
          <w:bCs/>
          <w:color w:val="000000"/>
          <w:sz w:val="26"/>
          <w:szCs w:val="26"/>
        </w:rPr>
        <w:t xml:space="preserve"> </w:t>
      </w:r>
    </w:p>
    <w:p w:rsidR="00A747AD" w:rsidRDefault="00A747AD">
      <w:pPr>
        <w:ind w:firstLine="567"/>
        <w:rPr>
          <w:rFonts w:ascii="Times New Roman" w:hAnsi="Times New Roman" w:cs="Times New Roman"/>
          <w:sz w:val="28"/>
          <w:szCs w:val="28"/>
        </w:rPr>
      </w:pPr>
    </w:p>
    <w:p w:rsidR="00A747AD" w:rsidRDefault="00A747AD">
      <w:pPr>
        <w:ind w:firstLine="567"/>
        <w:rPr>
          <w:rFonts w:ascii="Times New Roman" w:hAnsi="Times New Roman" w:cs="Times New Roman"/>
          <w:sz w:val="28"/>
          <w:szCs w:val="28"/>
        </w:rPr>
      </w:pPr>
      <w:r w:rsidRPr="00A747AD">
        <w:rPr>
          <w:rFonts w:ascii="Times New Roman" w:hAnsi="Times New Roman" w:cs="Times New Roman"/>
          <w:sz w:val="28"/>
          <w:szCs w:val="28"/>
        </w:rPr>
        <w:t>Результати порівнян</w:t>
      </w:r>
      <w:r>
        <w:rPr>
          <w:rFonts w:ascii="Times New Roman" w:hAnsi="Times New Roman" w:cs="Times New Roman"/>
          <w:sz w:val="28"/>
          <w:szCs w:val="28"/>
        </w:rPr>
        <w:t>ня чотирьох</w:t>
      </w:r>
      <w:r w:rsidRPr="00A747AD">
        <w:rPr>
          <w:rFonts w:ascii="Times New Roman" w:hAnsi="Times New Roman" w:cs="Times New Roman"/>
          <w:sz w:val="28"/>
          <w:szCs w:val="28"/>
        </w:rPr>
        <w:t xml:space="preserve"> правил </w:t>
      </w:r>
      <w:r>
        <w:rPr>
          <w:rFonts w:ascii="Times New Roman" w:hAnsi="Times New Roman" w:cs="Times New Roman"/>
          <w:sz w:val="28"/>
          <w:szCs w:val="28"/>
        </w:rPr>
        <w:t xml:space="preserve">диспетчеризації </w:t>
      </w:r>
      <w:r w:rsidRPr="00A747AD">
        <w:rPr>
          <w:rFonts w:ascii="Times New Roman" w:hAnsi="Times New Roman" w:cs="Times New Roman"/>
          <w:sz w:val="28"/>
          <w:szCs w:val="28"/>
        </w:rPr>
        <w:t xml:space="preserve">і нашої нечіткої моделі для кожної </w:t>
      </w:r>
      <w:r>
        <w:rPr>
          <w:rFonts w:ascii="Times New Roman" w:hAnsi="Times New Roman" w:cs="Times New Roman"/>
          <w:sz w:val="28"/>
          <w:szCs w:val="28"/>
        </w:rPr>
        <w:t>міри</w:t>
      </w:r>
      <w:r w:rsidRPr="00A747AD">
        <w:rPr>
          <w:rFonts w:ascii="Times New Roman" w:hAnsi="Times New Roman" w:cs="Times New Roman"/>
          <w:sz w:val="28"/>
          <w:szCs w:val="28"/>
        </w:rPr>
        <w:t xml:space="preserve"> продуктивності:</w:t>
      </w:r>
    </w:p>
    <w:p w:rsidR="00A747AD" w:rsidRPr="00A747AD" w:rsidRDefault="00A747AD" w:rsidP="00A747AD">
      <w:pPr>
        <w:ind w:firstLine="567"/>
        <w:rPr>
          <w:rFonts w:ascii="Times New Roman" w:hAnsi="Times New Roman" w:cs="Times New Roman"/>
          <w:sz w:val="28"/>
          <w:szCs w:val="28"/>
        </w:rPr>
      </w:pPr>
      <w:proofErr w:type="spellStart"/>
      <w:r w:rsidRPr="00A747AD">
        <w:rPr>
          <w:rFonts w:ascii="Times New Roman" w:hAnsi="Times New Roman" w:cs="Times New Roman"/>
          <w:sz w:val="28"/>
          <w:szCs w:val="28"/>
        </w:rPr>
        <w:t>Makespan</w:t>
      </w:r>
      <w:proofErr w:type="spellEnd"/>
      <w:r w:rsidRPr="00A747AD">
        <w:rPr>
          <w:rFonts w:ascii="Times New Roman" w:hAnsi="Times New Roman" w:cs="Times New Roman"/>
          <w:sz w:val="28"/>
          <w:szCs w:val="28"/>
        </w:rPr>
        <w:t xml:space="preserve"> </w:t>
      </w:r>
      <w:proofErr w:type="spellStart"/>
      <w:r w:rsidRPr="00A747AD">
        <w:rPr>
          <w:rFonts w:ascii="Times New Roman" w:hAnsi="Times New Roman" w:cs="Times New Roman"/>
          <w:sz w:val="28"/>
          <w:szCs w:val="28"/>
        </w:rPr>
        <w:t>Fuzzy</w:t>
      </w:r>
      <w:proofErr w:type="spellEnd"/>
      <w:r w:rsidRPr="00A747AD">
        <w:rPr>
          <w:rFonts w:ascii="Times New Roman" w:hAnsi="Times New Roman" w:cs="Times New Roman"/>
          <w:sz w:val="28"/>
          <w:szCs w:val="28"/>
        </w:rPr>
        <w:t xml:space="preserve"> &lt; ARD &lt; MWQ &lt; SPT &lt;&lt; SD </w:t>
      </w:r>
    </w:p>
    <w:p w:rsidR="00A747AD" w:rsidRPr="00A747AD" w:rsidRDefault="00A747AD" w:rsidP="00A747AD">
      <w:pPr>
        <w:ind w:firstLine="567"/>
        <w:rPr>
          <w:rFonts w:ascii="Times New Roman" w:hAnsi="Times New Roman" w:cs="Times New Roman"/>
          <w:sz w:val="28"/>
          <w:szCs w:val="28"/>
        </w:rPr>
      </w:pPr>
      <w:proofErr w:type="spellStart"/>
      <w:r w:rsidRPr="00A747AD">
        <w:rPr>
          <w:rFonts w:ascii="Times New Roman" w:hAnsi="Times New Roman" w:cs="Times New Roman"/>
          <w:sz w:val="28"/>
          <w:szCs w:val="28"/>
        </w:rPr>
        <w:t>Resource</w:t>
      </w:r>
      <w:proofErr w:type="spellEnd"/>
      <w:r w:rsidRPr="00A747AD">
        <w:rPr>
          <w:rFonts w:ascii="Times New Roman" w:hAnsi="Times New Roman" w:cs="Times New Roman"/>
          <w:sz w:val="28"/>
          <w:szCs w:val="28"/>
        </w:rPr>
        <w:t xml:space="preserve"> </w:t>
      </w:r>
      <w:proofErr w:type="spellStart"/>
      <w:r w:rsidRPr="00A747AD">
        <w:rPr>
          <w:rFonts w:ascii="Times New Roman" w:hAnsi="Times New Roman" w:cs="Times New Roman"/>
          <w:sz w:val="28"/>
          <w:szCs w:val="28"/>
        </w:rPr>
        <w:t>Utilization</w:t>
      </w:r>
      <w:proofErr w:type="spellEnd"/>
      <w:r w:rsidRPr="00A747AD">
        <w:rPr>
          <w:rFonts w:ascii="Times New Roman" w:hAnsi="Times New Roman" w:cs="Times New Roman"/>
          <w:sz w:val="28"/>
          <w:szCs w:val="28"/>
        </w:rPr>
        <w:t xml:space="preserve"> SD &lt; SPT &lt;&lt; </w:t>
      </w:r>
      <w:proofErr w:type="spellStart"/>
      <w:r w:rsidRPr="00A747AD">
        <w:rPr>
          <w:rFonts w:ascii="Times New Roman" w:hAnsi="Times New Roman" w:cs="Times New Roman"/>
          <w:sz w:val="28"/>
          <w:szCs w:val="28"/>
        </w:rPr>
        <w:t>Fuzzy</w:t>
      </w:r>
      <w:proofErr w:type="spellEnd"/>
      <w:r w:rsidRPr="00A747AD">
        <w:rPr>
          <w:rFonts w:ascii="Times New Roman" w:hAnsi="Times New Roman" w:cs="Times New Roman"/>
          <w:sz w:val="28"/>
          <w:szCs w:val="28"/>
        </w:rPr>
        <w:t xml:space="preserve"> &lt; ARD &lt; MWQ </w:t>
      </w:r>
    </w:p>
    <w:p w:rsidR="00A747AD" w:rsidRPr="00A747AD" w:rsidRDefault="00A747AD" w:rsidP="00A747AD">
      <w:pPr>
        <w:ind w:firstLine="567"/>
        <w:rPr>
          <w:rFonts w:ascii="Times New Roman" w:hAnsi="Times New Roman" w:cs="Times New Roman"/>
          <w:sz w:val="28"/>
          <w:szCs w:val="28"/>
        </w:rPr>
      </w:pPr>
      <w:proofErr w:type="spellStart"/>
      <w:r w:rsidRPr="00A747AD">
        <w:rPr>
          <w:rFonts w:ascii="Times New Roman" w:hAnsi="Times New Roman" w:cs="Times New Roman"/>
          <w:sz w:val="28"/>
          <w:szCs w:val="28"/>
        </w:rPr>
        <w:t>Mean</w:t>
      </w:r>
      <w:proofErr w:type="spellEnd"/>
      <w:r w:rsidRPr="00A747AD">
        <w:rPr>
          <w:rFonts w:ascii="Times New Roman" w:hAnsi="Times New Roman" w:cs="Times New Roman"/>
          <w:sz w:val="28"/>
          <w:szCs w:val="28"/>
        </w:rPr>
        <w:t xml:space="preserve"> </w:t>
      </w:r>
      <w:proofErr w:type="spellStart"/>
      <w:r w:rsidRPr="00A747AD">
        <w:rPr>
          <w:rFonts w:ascii="Times New Roman" w:hAnsi="Times New Roman" w:cs="Times New Roman"/>
          <w:sz w:val="28"/>
          <w:szCs w:val="28"/>
        </w:rPr>
        <w:t>Flow</w:t>
      </w:r>
      <w:proofErr w:type="spellEnd"/>
      <w:r w:rsidRPr="00A747AD">
        <w:rPr>
          <w:rFonts w:ascii="Times New Roman" w:hAnsi="Times New Roman" w:cs="Times New Roman"/>
          <w:sz w:val="28"/>
          <w:szCs w:val="28"/>
        </w:rPr>
        <w:t xml:space="preserve"> </w:t>
      </w:r>
      <w:proofErr w:type="spellStart"/>
      <w:r w:rsidRPr="00A747AD">
        <w:rPr>
          <w:rFonts w:ascii="Times New Roman" w:hAnsi="Times New Roman" w:cs="Times New Roman"/>
          <w:sz w:val="28"/>
          <w:szCs w:val="28"/>
        </w:rPr>
        <w:t>Time</w:t>
      </w:r>
      <w:proofErr w:type="spellEnd"/>
      <w:r w:rsidRPr="00A747AD">
        <w:rPr>
          <w:rFonts w:ascii="Times New Roman" w:hAnsi="Times New Roman" w:cs="Times New Roman"/>
          <w:sz w:val="28"/>
          <w:szCs w:val="28"/>
        </w:rPr>
        <w:t xml:space="preserve"> </w:t>
      </w:r>
      <w:proofErr w:type="spellStart"/>
      <w:r w:rsidRPr="00A747AD">
        <w:rPr>
          <w:rFonts w:ascii="Times New Roman" w:hAnsi="Times New Roman" w:cs="Times New Roman"/>
          <w:sz w:val="28"/>
          <w:szCs w:val="28"/>
        </w:rPr>
        <w:t>Fuzzy</w:t>
      </w:r>
      <w:proofErr w:type="spellEnd"/>
      <w:r w:rsidRPr="00A747AD">
        <w:rPr>
          <w:rFonts w:ascii="Times New Roman" w:hAnsi="Times New Roman" w:cs="Times New Roman"/>
          <w:sz w:val="28"/>
          <w:szCs w:val="28"/>
        </w:rPr>
        <w:t xml:space="preserve"> &lt; ARD &lt; MWQ &lt; SPT &lt;&lt; SD </w:t>
      </w:r>
    </w:p>
    <w:p w:rsidR="00A747AD" w:rsidRPr="00A747AD" w:rsidRDefault="00A747AD" w:rsidP="00A747AD">
      <w:pPr>
        <w:ind w:firstLine="567"/>
        <w:rPr>
          <w:rFonts w:ascii="Times New Roman" w:hAnsi="Times New Roman" w:cs="Times New Roman"/>
          <w:sz w:val="28"/>
          <w:szCs w:val="28"/>
        </w:rPr>
      </w:pPr>
      <w:proofErr w:type="spellStart"/>
      <w:r w:rsidRPr="00A747AD">
        <w:rPr>
          <w:rFonts w:ascii="Times New Roman" w:hAnsi="Times New Roman" w:cs="Times New Roman"/>
          <w:sz w:val="28"/>
          <w:szCs w:val="28"/>
        </w:rPr>
        <w:t>Mean</w:t>
      </w:r>
      <w:proofErr w:type="spellEnd"/>
      <w:r w:rsidRPr="00A747AD">
        <w:rPr>
          <w:rFonts w:ascii="Times New Roman" w:hAnsi="Times New Roman" w:cs="Times New Roman"/>
          <w:sz w:val="28"/>
          <w:szCs w:val="28"/>
        </w:rPr>
        <w:t xml:space="preserve"> </w:t>
      </w:r>
      <w:proofErr w:type="spellStart"/>
      <w:r w:rsidRPr="00A747AD">
        <w:rPr>
          <w:rFonts w:ascii="Times New Roman" w:hAnsi="Times New Roman" w:cs="Times New Roman"/>
          <w:sz w:val="28"/>
          <w:szCs w:val="28"/>
        </w:rPr>
        <w:t>Tardiness</w:t>
      </w:r>
      <w:proofErr w:type="spellEnd"/>
      <w:r w:rsidRPr="00A747AD">
        <w:rPr>
          <w:rFonts w:ascii="Times New Roman" w:hAnsi="Times New Roman" w:cs="Times New Roman"/>
          <w:sz w:val="28"/>
          <w:szCs w:val="28"/>
        </w:rPr>
        <w:t xml:space="preserve"> </w:t>
      </w:r>
      <w:proofErr w:type="spellStart"/>
      <w:r w:rsidRPr="00A747AD">
        <w:rPr>
          <w:rFonts w:ascii="Times New Roman" w:hAnsi="Times New Roman" w:cs="Times New Roman"/>
          <w:sz w:val="28"/>
          <w:szCs w:val="28"/>
        </w:rPr>
        <w:t>Fuzzy</w:t>
      </w:r>
      <w:proofErr w:type="spellEnd"/>
      <w:r w:rsidRPr="00A747AD">
        <w:rPr>
          <w:rFonts w:ascii="Times New Roman" w:hAnsi="Times New Roman" w:cs="Times New Roman"/>
          <w:sz w:val="28"/>
          <w:szCs w:val="28"/>
        </w:rPr>
        <w:t xml:space="preserve"> &lt; SPT &lt; ARD &lt; MWQ &lt;&lt; SD </w:t>
      </w:r>
    </w:p>
    <w:p w:rsidR="00A747AD" w:rsidRDefault="00A747AD" w:rsidP="00A747AD">
      <w:pPr>
        <w:ind w:firstLine="567"/>
        <w:rPr>
          <w:rFonts w:ascii="Times New Roman" w:hAnsi="Times New Roman" w:cs="Times New Roman"/>
          <w:sz w:val="28"/>
          <w:szCs w:val="28"/>
        </w:rPr>
      </w:pPr>
      <w:proofErr w:type="spellStart"/>
      <w:r w:rsidRPr="00A747AD">
        <w:rPr>
          <w:rFonts w:ascii="Times New Roman" w:hAnsi="Times New Roman" w:cs="Times New Roman"/>
          <w:sz w:val="28"/>
          <w:szCs w:val="28"/>
        </w:rPr>
        <w:t>Mean</w:t>
      </w:r>
      <w:proofErr w:type="spellEnd"/>
      <w:r w:rsidRPr="00A747AD">
        <w:rPr>
          <w:rFonts w:ascii="Times New Roman" w:hAnsi="Times New Roman" w:cs="Times New Roman"/>
          <w:sz w:val="28"/>
          <w:szCs w:val="28"/>
        </w:rPr>
        <w:t xml:space="preserve"> </w:t>
      </w:r>
      <w:proofErr w:type="spellStart"/>
      <w:r w:rsidRPr="00A747AD">
        <w:rPr>
          <w:rFonts w:ascii="Times New Roman" w:hAnsi="Times New Roman" w:cs="Times New Roman"/>
          <w:sz w:val="28"/>
          <w:szCs w:val="28"/>
        </w:rPr>
        <w:t>Queue</w:t>
      </w:r>
      <w:proofErr w:type="spellEnd"/>
      <w:r w:rsidRPr="00A747AD">
        <w:rPr>
          <w:rFonts w:ascii="Times New Roman" w:hAnsi="Times New Roman" w:cs="Times New Roman"/>
          <w:sz w:val="28"/>
          <w:szCs w:val="28"/>
        </w:rPr>
        <w:t xml:space="preserve"> </w:t>
      </w:r>
      <w:proofErr w:type="spellStart"/>
      <w:r w:rsidRPr="00A747AD">
        <w:rPr>
          <w:rFonts w:ascii="Times New Roman" w:hAnsi="Times New Roman" w:cs="Times New Roman"/>
          <w:sz w:val="28"/>
          <w:szCs w:val="28"/>
        </w:rPr>
        <w:t>Length</w:t>
      </w:r>
      <w:proofErr w:type="spellEnd"/>
      <w:r w:rsidRPr="00A747AD">
        <w:rPr>
          <w:rFonts w:ascii="Times New Roman" w:hAnsi="Times New Roman" w:cs="Times New Roman"/>
          <w:sz w:val="28"/>
          <w:szCs w:val="28"/>
        </w:rPr>
        <w:t xml:space="preserve"> </w:t>
      </w:r>
      <w:proofErr w:type="spellStart"/>
      <w:r w:rsidRPr="00A747AD">
        <w:rPr>
          <w:rFonts w:ascii="Times New Roman" w:hAnsi="Times New Roman" w:cs="Times New Roman"/>
          <w:sz w:val="28"/>
          <w:szCs w:val="28"/>
        </w:rPr>
        <w:t>Fuzzy</w:t>
      </w:r>
      <w:proofErr w:type="spellEnd"/>
      <w:r w:rsidRPr="00A747AD">
        <w:rPr>
          <w:rFonts w:ascii="Times New Roman" w:hAnsi="Times New Roman" w:cs="Times New Roman"/>
          <w:sz w:val="28"/>
          <w:szCs w:val="28"/>
        </w:rPr>
        <w:t xml:space="preserve"> &lt; ARD &lt; MWQ &lt; SPT &lt;&lt; SD</w:t>
      </w:r>
    </w:p>
    <w:p w:rsidR="00A747AD" w:rsidRDefault="00A747AD" w:rsidP="00A747AD">
      <w:pPr>
        <w:ind w:firstLine="567"/>
        <w:rPr>
          <w:rFonts w:ascii="Times New Roman" w:hAnsi="Times New Roman" w:cs="Times New Roman"/>
          <w:sz w:val="28"/>
          <w:szCs w:val="28"/>
        </w:rPr>
      </w:pPr>
      <w:r w:rsidRPr="00A747AD">
        <w:rPr>
          <w:rFonts w:ascii="Times New Roman" w:hAnsi="Times New Roman" w:cs="Times New Roman"/>
          <w:sz w:val="28"/>
          <w:szCs w:val="28"/>
        </w:rPr>
        <w:t xml:space="preserve">Результати випробувань показують, що нечітка логіка дає найкращі результати </w:t>
      </w:r>
      <w:r>
        <w:rPr>
          <w:rFonts w:ascii="Times New Roman" w:hAnsi="Times New Roman" w:cs="Times New Roman"/>
          <w:sz w:val="28"/>
          <w:szCs w:val="28"/>
        </w:rPr>
        <w:t>за чотирма</w:t>
      </w:r>
      <w:r w:rsidRPr="00A747AD">
        <w:rPr>
          <w:rFonts w:ascii="Times New Roman" w:hAnsi="Times New Roman" w:cs="Times New Roman"/>
          <w:sz w:val="28"/>
          <w:szCs w:val="28"/>
        </w:rPr>
        <w:t xml:space="preserve"> показник</w:t>
      </w:r>
      <w:r>
        <w:rPr>
          <w:rFonts w:ascii="Times New Roman" w:hAnsi="Times New Roman" w:cs="Times New Roman"/>
          <w:sz w:val="28"/>
          <w:szCs w:val="28"/>
        </w:rPr>
        <w:t>ами</w:t>
      </w:r>
      <w:r w:rsidRPr="00A747AD">
        <w:rPr>
          <w:rFonts w:ascii="Times New Roman" w:hAnsi="Times New Roman" w:cs="Times New Roman"/>
          <w:sz w:val="28"/>
          <w:szCs w:val="28"/>
        </w:rPr>
        <w:t xml:space="preserve"> ефективності для за винятком</w:t>
      </w:r>
      <w:r w:rsidR="00422661">
        <w:rPr>
          <w:rFonts w:ascii="Times New Roman" w:hAnsi="Times New Roman" w:cs="Times New Roman"/>
          <w:sz w:val="28"/>
          <w:szCs w:val="28"/>
        </w:rPr>
        <w:t xml:space="preserve"> </w:t>
      </w:r>
      <w:r w:rsidR="00422661" w:rsidRPr="00A747AD">
        <w:rPr>
          <w:rFonts w:ascii="Times New Roman" w:hAnsi="Times New Roman" w:cs="Times New Roman"/>
          <w:sz w:val="28"/>
          <w:szCs w:val="28"/>
        </w:rPr>
        <w:t>використання ресурсів</w:t>
      </w:r>
      <w:r w:rsidRPr="00A747AD">
        <w:rPr>
          <w:rFonts w:ascii="Times New Roman" w:hAnsi="Times New Roman" w:cs="Times New Roman"/>
          <w:sz w:val="28"/>
          <w:szCs w:val="28"/>
        </w:rPr>
        <w:t>. Показано, що нечітка логіка забезпечує спосіб для вибору маршрути на основі декількох</w:t>
      </w:r>
      <w:r w:rsidR="00422661">
        <w:rPr>
          <w:rFonts w:ascii="Times New Roman" w:hAnsi="Times New Roman" w:cs="Times New Roman"/>
          <w:sz w:val="28"/>
          <w:szCs w:val="28"/>
        </w:rPr>
        <w:t xml:space="preserve"> конфліктуючих</w:t>
      </w:r>
      <w:r w:rsidRPr="00A747AD">
        <w:rPr>
          <w:rFonts w:ascii="Times New Roman" w:hAnsi="Times New Roman" w:cs="Times New Roman"/>
          <w:sz w:val="28"/>
          <w:szCs w:val="28"/>
        </w:rPr>
        <w:t xml:space="preserve"> критеріїв,  які будуть </w:t>
      </w:r>
      <w:r w:rsidRPr="00A747AD">
        <w:rPr>
          <w:rFonts w:ascii="Times New Roman" w:hAnsi="Times New Roman" w:cs="Times New Roman"/>
          <w:sz w:val="28"/>
          <w:szCs w:val="28"/>
        </w:rPr>
        <w:lastRenderedPageBreak/>
        <w:t xml:space="preserve">очевидно краще, ніж звичайні </w:t>
      </w:r>
      <w:r w:rsidR="00422661">
        <w:rPr>
          <w:rFonts w:ascii="Times New Roman" w:hAnsi="Times New Roman" w:cs="Times New Roman"/>
          <w:sz w:val="28"/>
          <w:szCs w:val="28"/>
        </w:rPr>
        <w:t>правила диспетчеризації</w:t>
      </w:r>
      <w:r w:rsidRPr="00A747AD">
        <w:rPr>
          <w:rFonts w:ascii="Times New Roman" w:hAnsi="Times New Roman" w:cs="Times New Roman"/>
          <w:sz w:val="28"/>
          <w:szCs w:val="28"/>
        </w:rPr>
        <w:t xml:space="preserve"> на основі окремих критеріїв.</w:t>
      </w:r>
    </w:p>
    <w:sectPr w:rsidR="00A747AD">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POEDPG+TimesNewRoman,Bold">
    <w:altName w:val="Times New Roman"/>
    <w:panose1 w:val="00000000000000000000"/>
    <w:charset w:val="00"/>
    <w:family w:val="roman"/>
    <w:notTrueType/>
    <w:pitch w:val="default"/>
    <w:sig w:usb0="00000003" w:usb1="00000000" w:usb2="00000000" w:usb3="00000000" w:csb0="00000001" w:csb1="00000000"/>
  </w:font>
  <w:font w:name="POEFIA+TimesNewRoman,BoldItalic">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A00002EF" w:usb1="420020EB" w:usb2="00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9106C"/>
    <w:multiLevelType w:val="hybridMultilevel"/>
    <w:tmpl w:val="5ADC21F0"/>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
    <w:nsid w:val="1CBF12BD"/>
    <w:multiLevelType w:val="hybridMultilevel"/>
    <w:tmpl w:val="2A7068DC"/>
    <w:lvl w:ilvl="0" w:tplc="4E6AA638">
      <w:start w:val="27"/>
      <w:numFmt w:val="decimal"/>
      <w:lvlText w:val="%1."/>
      <w:lvlJc w:val="left"/>
      <w:pPr>
        <w:ind w:left="1287"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D00D85"/>
    <w:rsid w:val="00091C1F"/>
    <w:rsid w:val="000C0A50"/>
    <w:rsid w:val="001077DA"/>
    <w:rsid w:val="00162F53"/>
    <w:rsid w:val="00182618"/>
    <w:rsid w:val="002B6723"/>
    <w:rsid w:val="00332282"/>
    <w:rsid w:val="00422661"/>
    <w:rsid w:val="007602EE"/>
    <w:rsid w:val="00882CC1"/>
    <w:rsid w:val="00921006"/>
    <w:rsid w:val="00941AFC"/>
    <w:rsid w:val="00A25A26"/>
    <w:rsid w:val="00A747AD"/>
    <w:rsid w:val="00B56A62"/>
    <w:rsid w:val="00D00D85"/>
    <w:rsid w:val="00D65822"/>
    <w:rsid w:val="00D970F3"/>
    <w:rsid w:val="00E927A8"/>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32282"/>
    <w:pPr>
      <w:autoSpaceDE w:val="0"/>
      <w:autoSpaceDN w:val="0"/>
      <w:adjustRightInd w:val="0"/>
      <w:spacing w:after="0" w:line="240" w:lineRule="auto"/>
    </w:pPr>
    <w:rPr>
      <w:rFonts w:ascii="POEDPG+TimesNewRoman,Bold" w:hAnsi="POEDPG+TimesNewRoman,Bold" w:cs="POEDPG+TimesNewRoman,Bold"/>
      <w:color w:val="000000"/>
      <w:sz w:val="24"/>
      <w:szCs w:val="24"/>
    </w:rPr>
  </w:style>
  <w:style w:type="paragraph" w:styleId="a3">
    <w:name w:val="Body Text"/>
    <w:basedOn w:val="Default"/>
    <w:next w:val="Default"/>
    <w:link w:val="a4"/>
    <w:uiPriority w:val="99"/>
    <w:rsid w:val="00332282"/>
    <w:rPr>
      <w:rFonts w:cstheme="minorBidi"/>
      <w:color w:val="auto"/>
    </w:rPr>
  </w:style>
  <w:style w:type="character" w:customStyle="1" w:styleId="a4">
    <w:name w:val="Основной текст Знак"/>
    <w:basedOn w:val="a0"/>
    <w:link w:val="a3"/>
    <w:uiPriority w:val="99"/>
    <w:rsid w:val="00332282"/>
    <w:rPr>
      <w:rFonts w:ascii="POEDPG+TimesNewRoman,Bold" w:hAnsi="POEDPG+TimesNewRoman,Bold"/>
      <w:sz w:val="24"/>
      <w:szCs w:val="24"/>
    </w:rPr>
  </w:style>
  <w:style w:type="paragraph" w:styleId="a5">
    <w:name w:val="List Paragraph"/>
    <w:basedOn w:val="a"/>
    <w:uiPriority w:val="34"/>
    <w:qFormat/>
    <w:rsid w:val="0018261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5280</Words>
  <Characters>3010</Characters>
  <Application>Microsoft Office Word</Application>
  <DocSecurity>0</DocSecurity>
  <Lines>25</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SPS-ik</dc:creator>
  <cp:keywords/>
  <dc:description/>
  <cp:lastModifiedBy>SPS-ik</cp:lastModifiedBy>
  <cp:revision>2</cp:revision>
  <dcterms:created xsi:type="dcterms:W3CDTF">2014-06-09T14:10:00Z</dcterms:created>
  <dcterms:modified xsi:type="dcterms:W3CDTF">2014-06-09T18:46:00Z</dcterms:modified>
</cp:coreProperties>
</file>