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1B770" w14:textId="3D3F784A" w:rsidR="00027CA3" w:rsidRPr="00AC37EB" w:rsidRDefault="00027CA3" w:rsidP="007B62F0">
      <w:pPr>
        <w:pStyle w:val="Title"/>
        <w:rPr>
          <w:sz w:val="20"/>
          <w:szCs w:val="20"/>
        </w:rPr>
      </w:pPr>
      <w:r w:rsidRPr="00AC37EB">
        <w:rPr>
          <w:sz w:val="20"/>
          <w:szCs w:val="20"/>
        </w:rPr>
        <w:t>Internet Programming | Team Project Proposal</w:t>
      </w:r>
    </w:p>
    <w:p w14:paraId="78C1AF2D" w14:textId="4A1A7FC2" w:rsidR="00AC37EB" w:rsidRPr="00AC37EB" w:rsidRDefault="00AC37EB" w:rsidP="00AC37EB">
      <w:r w:rsidRPr="00AC37EB">
        <w:t>Team Members: Sabrina Robinson, H</w:t>
      </w:r>
      <w:r w:rsidRPr="00AC37EB">
        <w:t>é</w:t>
      </w:r>
      <w:r w:rsidRPr="00AC37EB">
        <w:t>l</w:t>
      </w:r>
      <w:r w:rsidRPr="00AC37EB">
        <w:t>è</w:t>
      </w:r>
      <w:r w:rsidRPr="00AC37EB">
        <w:t>ne Rousseau &amp; Rachel Herron</w:t>
      </w:r>
    </w:p>
    <w:p w14:paraId="612ACD95" w14:textId="4FC856CA" w:rsidR="00027CA3" w:rsidRPr="00AC37EB" w:rsidRDefault="00027CA3" w:rsidP="00027CA3">
      <w:pPr>
        <w:pStyle w:val="Heading1"/>
        <w:rPr>
          <w:b w:val="0"/>
          <w:bCs w:val="0"/>
        </w:rPr>
      </w:pPr>
      <w:r w:rsidRPr="00AC37EB">
        <w:rPr>
          <w:b w:val="0"/>
          <w:bCs w:val="0"/>
        </w:rPr>
        <w:t>Project Overview</w:t>
      </w:r>
    </w:p>
    <w:p w14:paraId="090DC84B" w14:textId="0B1C5391" w:rsidR="00AC37EB" w:rsidRPr="00AC37EB" w:rsidRDefault="00027CA3" w:rsidP="00AC37EB">
      <w:pPr>
        <w:pStyle w:val="Heading2"/>
        <w:rPr>
          <w:b w:val="0"/>
          <w:bCs w:val="0"/>
        </w:rPr>
      </w:pPr>
      <w:r w:rsidRPr="00AC37EB">
        <w:rPr>
          <w:b w:val="0"/>
          <w:bCs w:val="0"/>
        </w:rPr>
        <w:t xml:space="preserve">Brief description </w:t>
      </w:r>
    </w:p>
    <w:p w14:paraId="12ECFBE7" w14:textId="5033C5E0" w:rsidR="00AC37EB" w:rsidRPr="00AC37EB" w:rsidRDefault="00AC37EB" w:rsidP="00AC37EB">
      <w:r w:rsidRPr="00AC37EB">
        <w:t>The website is for a company that sells vinyls, CD’s and books. The website will include a webstore. In the webstore, there will be a page that displays the products available for purchase. The user will be able to create a user profile where they can participate in sharing their collections such as playlists/booklists.</w:t>
      </w:r>
    </w:p>
    <w:p w14:paraId="677BE134" w14:textId="1E97755D" w:rsidR="00027CA3" w:rsidRPr="00AC37EB" w:rsidRDefault="00027CA3" w:rsidP="007B62F0">
      <w:pPr>
        <w:pStyle w:val="Heading2"/>
        <w:rPr>
          <w:b w:val="0"/>
          <w:bCs w:val="0"/>
        </w:rPr>
      </w:pPr>
      <w:r w:rsidRPr="00AC37EB">
        <w:rPr>
          <w:b w:val="0"/>
          <w:bCs w:val="0"/>
        </w:rPr>
        <w:t xml:space="preserve">Target audience </w:t>
      </w:r>
    </w:p>
    <w:p w14:paraId="16115B8C" w14:textId="162177D5" w:rsidR="00AC37EB" w:rsidRPr="00AC37EB" w:rsidRDefault="00AC37EB" w:rsidP="00AC37EB"/>
    <w:p w14:paraId="7FBA7761" w14:textId="37CB97DF" w:rsidR="00AC37EB" w:rsidRPr="00AC37EB" w:rsidRDefault="00027CA3" w:rsidP="00AC37EB">
      <w:pPr>
        <w:pStyle w:val="Heading2"/>
        <w:rPr>
          <w:b w:val="0"/>
          <w:bCs w:val="0"/>
        </w:rPr>
      </w:pPr>
      <w:r w:rsidRPr="00AC37EB">
        <w:rPr>
          <w:b w:val="0"/>
          <w:bCs w:val="0"/>
        </w:rPr>
        <w:t xml:space="preserve">Expected functionalities </w:t>
      </w:r>
    </w:p>
    <w:p w14:paraId="43AC0ED9" w14:textId="613ECE47" w:rsidR="00AC37EB" w:rsidRPr="00AC37EB" w:rsidRDefault="00AC37EB" w:rsidP="00AC37EB">
      <w:r w:rsidRPr="00AC37EB">
        <w:t xml:space="preserve">The website is expected to function as an online store as well as a social media application. To do so, the website will include an item gallery to display all purchasable items as well as a shopping cart page that is easily accessible via a link in the user option’s drop-down located on the right side of the navigation bar. The site also includes aspects to promote user engagement such as an interactive map to help users locate in person store locations so they can shop or </w:t>
      </w:r>
      <w:r w:rsidRPr="00AC37EB">
        <w:t>hang out</w:t>
      </w:r>
      <w:r w:rsidRPr="00AC37EB">
        <w:t xml:space="preserve">, user profiles that include the user’s personal collections that they can share with friends via a hyperlink. </w:t>
      </w:r>
    </w:p>
    <w:p w14:paraId="2D2CADB3" w14:textId="77777777" w:rsidR="00AC37EB" w:rsidRPr="00AC37EB" w:rsidRDefault="00AC37EB" w:rsidP="00AC37EB"/>
    <w:p w14:paraId="60028CD5" w14:textId="730EC99D" w:rsidR="00AC37EB" w:rsidRPr="00AC37EB" w:rsidRDefault="00AC37EB" w:rsidP="00AC37EB">
      <w:pPr>
        <w:pStyle w:val="Heading2"/>
        <w:rPr>
          <w:b w:val="0"/>
          <w:bCs w:val="0"/>
        </w:rPr>
      </w:pPr>
      <w:r w:rsidRPr="00AC37EB">
        <w:rPr>
          <w:b w:val="0"/>
          <w:bCs w:val="0"/>
        </w:rPr>
        <w:t>Unique Selling Points</w:t>
      </w:r>
    </w:p>
    <w:p w14:paraId="121BD4A4" w14:textId="77777777" w:rsidR="00AC37EB" w:rsidRPr="00AC37EB" w:rsidRDefault="00AC37EB" w:rsidP="00AC37EB">
      <w:pPr>
        <w:pStyle w:val="ListParagraph"/>
        <w:numPr>
          <w:ilvl w:val="0"/>
          <w:numId w:val="15"/>
        </w:numPr>
      </w:pPr>
      <w:r w:rsidRPr="00AC37EB">
        <w:t xml:space="preserve">Shareable personalized collections to share book/music recommendations </w:t>
      </w:r>
    </w:p>
    <w:p w14:paraId="1CCA792D" w14:textId="1547A3FD" w:rsidR="00AC37EB" w:rsidRPr="00AC37EB" w:rsidRDefault="00AC37EB" w:rsidP="00AC37EB">
      <w:pPr>
        <w:pStyle w:val="ListParagraph"/>
        <w:numPr>
          <w:ilvl w:val="0"/>
          <w:numId w:val="15"/>
        </w:numPr>
      </w:pPr>
      <w:r w:rsidRPr="00AC37EB">
        <w:t xml:space="preserve">Sustainability </w:t>
      </w:r>
      <w:r w:rsidRPr="00AC37EB">
        <w:t>(selling</w:t>
      </w:r>
      <w:r w:rsidRPr="00AC37EB">
        <w:t xml:space="preserve"> retro/vintage items reduces the production of new stuff)</w:t>
      </w:r>
    </w:p>
    <w:p w14:paraId="53AD58AE" w14:textId="145F0834" w:rsidR="00AC37EB" w:rsidRPr="00AC37EB" w:rsidRDefault="00AC37EB" w:rsidP="00AC37EB">
      <w:pPr>
        <w:pStyle w:val="ListParagraph"/>
        <w:numPr>
          <w:ilvl w:val="0"/>
          <w:numId w:val="15"/>
        </w:numPr>
      </w:pPr>
      <w:r w:rsidRPr="00AC37EB">
        <w:t>Seamless integration of e-commerce functionality with social/lifestyle</w:t>
      </w:r>
    </w:p>
    <w:p w14:paraId="5AB2C7D2" w14:textId="77777777" w:rsidR="00AC37EB" w:rsidRDefault="00AC37EB" w:rsidP="00AC37EB"/>
    <w:p w14:paraId="3AE35FA8" w14:textId="77777777" w:rsidR="00AC37EB" w:rsidRPr="00AC37EB" w:rsidRDefault="00AC37EB" w:rsidP="00AC37EB"/>
    <w:p w14:paraId="2A9E3F5B" w14:textId="6C6AB1E7" w:rsidR="00027CA3" w:rsidRPr="00AC37EB" w:rsidRDefault="00027CA3" w:rsidP="00027CA3">
      <w:pPr>
        <w:pStyle w:val="Heading1"/>
        <w:rPr>
          <w:b w:val="0"/>
          <w:bCs w:val="0"/>
        </w:rPr>
      </w:pPr>
      <w:r w:rsidRPr="00AC37EB">
        <w:rPr>
          <w:b w:val="0"/>
          <w:bCs w:val="0"/>
        </w:rPr>
        <w:t>Website Structure &amp; Webpage Descriptions</w:t>
      </w:r>
    </w:p>
    <w:p w14:paraId="18BBEF75" w14:textId="0B00BBA3" w:rsidR="00AC37EB" w:rsidRPr="00AC37EB" w:rsidRDefault="00027CA3" w:rsidP="00AC37EB">
      <w:pPr>
        <w:pStyle w:val="Heading2"/>
        <w:rPr>
          <w:b w:val="0"/>
          <w:bCs w:val="0"/>
        </w:rPr>
      </w:pPr>
      <w:r w:rsidRPr="00AC37EB">
        <w:rPr>
          <w:b w:val="0"/>
          <w:bCs w:val="0"/>
        </w:rPr>
        <w:t>Home Page</w:t>
      </w:r>
    </w:p>
    <w:p w14:paraId="6DA10879" w14:textId="7E508870" w:rsidR="00AC37EB" w:rsidRPr="00AC37EB" w:rsidRDefault="00AC37EB" w:rsidP="00AC37EB">
      <w:r w:rsidRPr="00AC37EB">
        <w:t xml:space="preserve">The website’s homepage first features a hero container. This container includes a dynamic carousel that will display featured artwork, either from album covers, book covers, or promotional </w:t>
      </w:r>
      <w:r w:rsidRPr="00AC37EB">
        <w:t>work (</w:t>
      </w:r>
      <w:r w:rsidRPr="00AC37EB">
        <w:t>i.e. Website campaigns, sale advertisements, etc.). Below this container is a section that includes 3 featured items, and a brief introduction to the store. If the user continues to scroll past this point, they’ll find the store overview followed by the footer bar.</w:t>
      </w:r>
    </w:p>
    <w:p w14:paraId="341934AF" w14:textId="728F32AF" w:rsidR="00027CA3" w:rsidRDefault="00027CA3" w:rsidP="007B62F0">
      <w:pPr>
        <w:pStyle w:val="Heading2"/>
        <w:rPr>
          <w:b w:val="0"/>
          <w:bCs w:val="0"/>
        </w:rPr>
      </w:pPr>
      <w:r w:rsidRPr="00AC37EB">
        <w:rPr>
          <w:b w:val="0"/>
          <w:bCs w:val="0"/>
        </w:rPr>
        <w:lastRenderedPageBreak/>
        <w:t>Contact Page</w:t>
      </w:r>
    </w:p>
    <w:p w14:paraId="06B76B0A" w14:textId="77777777" w:rsidR="00AC37EB" w:rsidRDefault="00AC37EB" w:rsidP="00AC37EB">
      <w:r w:rsidRPr="00AC37EB">
        <w:t xml:space="preserve">This page on the website displays first and foremost a contact form </w:t>
      </w:r>
      <w:r w:rsidRPr="00AC37EB">
        <w:t>to</w:t>
      </w:r>
      <w:r w:rsidRPr="00AC37EB">
        <w:t xml:space="preserve"> get in touch with us. This form includes a text input box to collect the following information: the user’s first name, last name, email address and the subject matter for the reason why they are contacting us. The form also includes a text-area input box where the user can type out their question and then submit using the butting at the bottom of the form. </w:t>
      </w:r>
      <w:r w:rsidRPr="00AC37EB">
        <w:br/>
      </w:r>
    </w:p>
    <w:p w14:paraId="44131136" w14:textId="7AB82D86" w:rsidR="00AC37EB" w:rsidRPr="00AC37EB" w:rsidRDefault="00AC37EB" w:rsidP="00AC37EB">
      <w:r w:rsidRPr="00AC37EB">
        <w:t>In a sidebar to the left of the ‘Get in touch with us’ form is the contact information for the store itself, in case the user would like to contact the store through other means. This includes the store’s phone number, email address, and the location (main location/head office if the store turns out to be a chain).</w:t>
      </w:r>
      <w:r w:rsidRPr="00AC37EB">
        <w:br/>
        <w:t xml:space="preserve">Finally the page ends with an extensive FAQ list and the </w:t>
      </w:r>
      <w:r w:rsidRPr="00AC37EB">
        <w:t>website’s</w:t>
      </w:r>
      <w:r w:rsidRPr="00AC37EB">
        <w:t xml:space="preserve"> copyrights.</w:t>
      </w:r>
    </w:p>
    <w:p w14:paraId="267593DA" w14:textId="66C64546" w:rsidR="00027CA3" w:rsidRDefault="00027CA3" w:rsidP="007B62F0">
      <w:pPr>
        <w:pStyle w:val="Heading2"/>
        <w:rPr>
          <w:b w:val="0"/>
          <w:bCs w:val="0"/>
        </w:rPr>
      </w:pPr>
      <w:r w:rsidRPr="00AC37EB">
        <w:rPr>
          <w:b w:val="0"/>
          <w:bCs w:val="0"/>
        </w:rPr>
        <w:t>Create an Account Form</w:t>
      </w:r>
    </w:p>
    <w:p w14:paraId="64DE5BA3" w14:textId="5A626903" w:rsidR="00A63405" w:rsidRPr="00A63405" w:rsidRDefault="00A63405" w:rsidP="00A63405">
      <w:pPr>
        <w:pStyle w:val="NormalWeb"/>
        <w:spacing w:before="0" w:beforeAutospacing="0" w:after="0" w:afterAutospacing="0"/>
        <w:rPr>
          <w:rFonts w:asciiTheme="minorHAnsi" w:hAnsiTheme="minorHAnsi" w:cstheme="minorHAnsi"/>
          <w:sz w:val="22"/>
          <w:szCs w:val="22"/>
        </w:rPr>
      </w:pPr>
      <w:r w:rsidRPr="00A63405">
        <w:rPr>
          <w:rFonts w:asciiTheme="minorHAnsi" w:hAnsiTheme="minorHAnsi" w:cstheme="minorHAnsi"/>
          <w:color w:val="000000"/>
          <w:sz w:val="22"/>
          <w:szCs w:val="22"/>
        </w:rPr>
        <w:t xml:space="preserve">This page will display a “create an account” form. The form will include text input boxes where the user will type their email they’d like to use to sign up, along </w:t>
      </w:r>
      <w:r w:rsidRPr="00A63405">
        <w:rPr>
          <w:rFonts w:asciiTheme="minorHAnsi" w:hAnsiTheme="minorHAnsi" w:cstheme="minorHAnsi"/>
          <w:color w:val="000000"/>
          <w:sz w:val="22"/>
          <w:szCs w:val="22"/>
        </w:rPr>
        <w:t>with “</w:t>
      </w:r>
      <w:r w:rsidRPr="00A63405">
        <w:rPr>
          <w:rFonts w:asciiTheme="minorHAnsi" w:hAnsiTheme="minorHAnsi" w:cstheme="minorHAnsi"/>
          <w:color w:val="000000"/>
          <w:sz w:val="22"/>
          <w:szCs w:val="22"/>
        </w:rPr>
        <w:t>password” and “retype password” boxes to confirm their password, ensuring that there are no typos. Underneath, there will be a submit button along with a hyperlink that says “Already have an account? Log in.”. The link will navigate the user to the “Login” Page. </w:t>
      </w:r>
    </w:p>
    <w:p w14:paraId="7AC20693" w14:textId="77777777" w:rsidR="00A63405" w:rsidRPr="00A63405" w:rsidRDefault="00A63405" w:rsidP="00A63405"/>
    <w:p w14:paraId="7C6A191B" w14:textId="45920DC3" w:rsidR="00027CA3" w:rsidRDefault="00027CA3" w:rsidP="007B62F0">
      <w:pPr>
        <w:pStyle w:val="Heading2"/>
        <w:rPr>
          <w:b w:val="0"/>
          <w:bCs w:val="0"/>
        </w:rPr>
      </w:pPr>
      <w:r w:rsidRPr="00AC37EB">
        <w:rPr>
          <w:b w:val="0"/>
          <w:bCs w:val="0"/>
        </w:rPr>
        <w:t>Login Form</w:t>
      </w:r>
    </w:p>
    <w:p w14:paraId="599F3884" w14:textId="77777777" w:rsidR="00AC37EB" w:rsidRPr="00AC37EB" w:rsidRDefault="00AC37EB" w:rsidP="00AC37EB">
      <w:pPr>
        <w:pStyle w:val="NormalWeb"/>
        <w:spacing w:before="0" w:beforeAutospacing="0" w:after="0" w:afterAutospacing="0"/>
        <w:rPr>
          <w:rFonts w:asciiTheme="minorHAnsi" w:hAnsiTheme="minorHAnsi" w:cstheme="minorHAnsi"/>
          <w:color w:val="000000" w:themeColor="text1"/>
          <w:sz w:val="22"/>
          <w:szCs w:val="22"/>
        </w:rPr>
      </w:pPr>
      <w:r w:rsidRPr="00AC37EB">
        <w:rPr>
          <w:rFonts w:asciiTheme="minorHAnsi" w:hAnsiTheme="minorHAnsi" w:cstheme="minorHAnsi"/>
          <w:color w:val="000000" w:themeColor="text1"/>
          <w:sz w:val="22"/>
          <w:szCs w:val="22"/>
        </w:rPr>
        <w:t>For the Login Page, there will be a form for the user to fill out. The form will include text input boxes where the user can type their account’s existing username or email, and the password that they created for the account when they signed up. There will also be a button with the text ‘Forgot password?” that will bring the user to a new page to reset their password. As well as a hyperlink that reads “Don’t have an account? Sign up.”. The link will navigate the user to the ‘Create an Account’ page. </w:t>
      </w:r>
    </w:p>
    <w:p w14:paraId="5FD37333" w14:textId="77777777" w:rsidR="00AC37EB" w:rsidRPr="00AC37EB" w:rsidRDefault="00AC37EB" w:rsidP="00AC37EB">
      <w:pPr>
        <w:rPr>
          <w:color w:val="000000" w:themeColor="text1"/>
        </w:rPr>
      </w:pPr>
    </w:p>
    <w:p w14:paraId="0682DBE8" w14:textId="77AC497F" w:rsidR="007B62F0" w:rsidRPr="00AC37EB" w:rsidRDefault="007B62F0" w:rsidP="007B62F0">
      <w:pPr>
        <w:pStyle w:val="Heading2"/>
        <w:rPr>
          <w:b w:val="0"/>
          <w:bCs w:val="0"/>
        </w:rPr>
      </w:pPr>
      <w:r w:rsidRPr="00AC37EB">
        <w:rPr>
          <w:b w:val="0"/>
          <w:bCs w:val="0"/>
        </w:rPr>
        <w:lastRenderedPageBreak/>
        <w:t>Product Listing Page: Description of the product catalog here*</w:t>
      </w:r>
    </w:p>
    <w:p w14:paraId="278C8865" w14:textId="680C23B5" w:rsidR="007B62F0" w:rsidRPr="00AC37EB" w:rsidRDefault="007B62F0" w:rsidP="007B62F0">
      <w:pPr>
        <w:pStyle w:val="Heading2"/>
        <w:rPr>
          <w:b w:val="0"/>
          <w:bCs w:val="0"/>
        </w:rPr>
      </w:pPr>
      <w:r w:rsidRPr="00AC37EB">
        <w:rPr>
          <w:b w:val="0"/>
          <w:bCs w:val="0"/>
        </w:rPr>
        <w:t>Product Details Page: Description of specific details of a product page here*</w:t>
      </w:r>
    </w:p>
    <w:p w14:paraId="34C2B3BE" w14:textId="20E4EC79" w:rsidR="007B62F0" w:rsidRPr="00AC37EB" w:rsidRDefault="007B62F0" w:rsidP="007B62F0">
      <w:pPr>
        <w:pStyle w:val="Heading2"/>
        <w:rPr>
          <w:b w:val="0"/>
          <w:bCs w:val="0"/>
        </w:rPr>
      </w:pPr>
      <w:r w:rsidRPr="00AC37EB">
        <w:rPr>
          <w:b w:val="0"/>
          <w:bCs w:val="0"/>
        </w:rPr>
        <w:t>Search Feature: Description of the search feature here*</w:t>
      </w:r>
    </w:p>
    <w:p w14:paraId="0950B2EE" w14:textId="2E6409ED" w:rsidR="007B62F0" w:rsidRPr="00AC37EB" w:rsidRDefault="007B62F0" w:rsidP="007B62F0">
      <w:pPr>
        <w:pStyle w:val="Heading2"/>
        <w:rPr>
          <w:b w:val="0"/>
          <w:bCs w:val="0"/>
        </w:rPr>
      </w:pPr>
      <w:r w:rsidRPr="00AC37EB">
        <w:rPr>
          <w:b w:val="0"/>
          <w:bCs w:val="0"/>
        </w:rPr>
        <w:t>Shopping Cart Page: Description of the shopping cart feature here*</w:t>
      </w:r>
    </w:p>
    <w:p w14:paraId="4EDD839E" w14:textId="3F290058" w:rsidR="007B62F0" w:rsidRPr="00AC37EB" w:rsidRDefault="007B62F0" w:rsidP="007B62F0">
      <w:pPr>
        <w:pStyle w:val="Heading2"/>
        <w:rPr>
          <w:b w:val="0"/>
          <w:bCs w:val="0"/>
        </w:rPr>
      </w:pPr>
      <w:r w:rsidRPr="00AC37EB">
        <w:rPr>
          <w:b w:val="0"/>
          <w:bCs w:val="0"/>
        </w:rPr>
        <w:t>Remote Data Rendering Page: Description of dynamic data page here*</w:t>
      </w:r>
    </w:p>
    <w:p w14:paraId="22FEF548" w14:textId="22D02602" w:rsidR="007B62F0" w:rsidRPr="00AC37EB" w:rsidRDefault="007B62F0" w:rsidP="007B62F0">
      <w:pPr>
        <w:pStyle w:val="Heading1"/>
        <w:rPr>
          <w:b w:val="0"/>
          <w:bCs w:val="0"/>
        </w:rPr>
      </w:pPr>
      <w:r w:rsidRPr="00AC37EB">
        <w:rPr>
          <w:b w:val="0"/>
          <w:bCs w:val="0"/>
        </w:rPr>
        <w:t>UI Design &amp; Wireframes</w:t>
      </w:r>
    </w:p>
    <w:p w14:paraId="0A0294E5" w14:textId="6F0BFC3B" w:rsidR="007B62F0" w:rsidRPr="00AC37EB" w:rsidRDefault="007B62F0" w:rsidP="007B62F0">
      <w:pPr>
        <w:pStyle w:val="Heading2"/>
        <w:rPr>
          <w:b w:val="0"/>
          <w:bCs w:val="0"/>
        </w:rPr>
      </w:pPr>
      <w:r w:rsidRPr="00AC37EB">
        <w:rPr>
          <w:b w:val="0"/>
          <w:bCs w:val="0"/>
        </w:rPr>
        <w:t>Insert rough sketches of how the main pages will look—include diagrams and wireframes</w:t>
      </w:r>
    </w:p>
    <w:p w14:paraId="39D8624A" w14:textId="77777777" w:rsidR="007B62F0" w:rsidRPr="00AC37EB" w:rsidRDefault="007B62F0" w:rsidP="007B62F0"/>
    <w:p w14:paraId="78F45C36" w14:textId="018769C5" w:rsidR="007B62F0" w:rsidRPr="00AC37EB" w:rsidRDefault="007B62F0" w:rsidP="007B62F0">
      <w:pPr>
        <w:pStyle w:val="Heading2"/>
        <w:rPr>
          <w:b w:val="0"/>
          <w:bCs w:val="0"/>
        </w:rPr>
      </w:pPr>
      <w:r w:rsidRPr="00AC37EB">
        <w:rPr>
          <w:b w:val="0"/>
          <w:bCs w:val="0"/>
        </w:rPr>
        <w:t xml:space="preserve">UI/UX considerations </w:t>
      </w:r>
    </w:p>
    <w:p w14:paraId="42F16C47" w14:textId="16F04B0F" w:rsidR="007B62F0" w:rsidRPr="00AC37EB" w:rsidRDefault="007B62F0" w:rsidP="007B62F0">
      <w:pPr>
        <w:pStyle w:val="Heading2"/>
        <w:rPr>
          <w:b w:val="0"/>
          <w:bCs w:val="0"/>
        </w:rPr>
      </w:pPr>
      <w:r w:rsidRPr="00AC37EB">
        <w:rPr>
          <w:b w:val="0"/>
          <w:bCs w:val="0"/>
        </w:rPr>
        <w:t>How users will navigate through the website</w:t>
      </w:r>
    </w:p>
    <w:p w14:paraId="1B7C4F00" w14:textId="394828CC" w:rsidR="007B62F0" w:rsidRPr="00AC37EB" w:rsidRDefault="007B62F0" w:rsidP="007B62F0">
      <w:pPr>
        <w:pStyle w:val="Heading2"/>
        <w:rPr>
          <w:b w:val="0"/>
          <w:bCs w:val="0"/>
        </w:rPr>
      </w:pPr>
      <w:r w:rsidRPr="00AC37EB">
        <w:rPr>
          <w:b w:val="0"/>
          <w:bCs w:val="0"/>
        </w:rPr>
        <w:t>Color scheme/typography choices</w:t>
      </w:r>
    </w:p>
    <w:p w14:paraId="583B6A3E" w14:textId="16FECE39" w:rsidR="007B62F0" w:rsidRPr="00AC37EB" w:rsidRDefault="007B62F0" w:rsidP="007B62F0">
      <w:pPr>
        <w:pStyle w:val="Heading2"/>
        <w:rPr>
          <w:b w:val="0"/>
          <w:bCs w:val="0"/>
        </w:rPr>
      </w:pPr>
      <w:r w:rsidRPr="00AC37EB">
        <w:rPr>
          <w:b w:val="0"/>
          <w:bCs w:val="0"/>
        </w:rPr>
        <w:t>Responsive design</w:t>
      </w:r>
    </w:p>
    <w:p w14:paraId="483A1C0D" w14:textId="7A4E54E4" w:rsidR="007B62F0" w:rsidRPr="00AC37EB" w:rsidRDefault="007B62F0" w:rsidP="007B62F0">
      <w:pPr>
        <w:pStyle w:val="Heading1"/>
        <w:rPr>
          <w:b w:val="0"/>
          <w:bCs w:val="0"/>
        </w:rPr>
      </w:pPr>
      <w:r w:rsidRPr="00AC37EB">
        <w:rPr>
          <w:b w:val="0"/>
          <w:bCs w:val="0"/>
        </w:rPr>
        <w:t>Functionality and Features</w:t>
      </w:r>
    </w:p>
    <w:p w14:paraId="09CC8BC6" w14:textId="782C52D3" w:rsidR="00D917A0" w:rsidRPr="00AC37EB" w:rsidRDefault="00D917A0" w:rsidP="00D917A0">
      <w:pPr>
        <w:pStyle w:val="Heading2"/>
        <w:rPr>
          <w:b w:val="0"/>
          <w:bCs w:val="0"/>
        </w:rPr>
      </w:pPr>
      <w:r w:rsidRPr="00AC37EB">
        <w:rPr>
          <w:b w:val="0"/>
          <w:bCs w:val="0"/>
        </w:rPr>
        <w:t xml:space="preserve">Describe how the different pages will interact with each other </w:t>
      </w:r>
    </w:p>
    <w:p w14:paraId="071AF03E" w14:textId="587B8A58" w:rsidR="00D917A0" w:rsidRPr="00AC37EB" w:rsidRDefault="00D917A0" w:rsidP="00D917A0">
      <w:pPr>
        <w:pStyle w:val="Heading2"/>
        <w:rPr>
          <w:b w:val="0"/>
          <w:bCs w:val="0"/>
        </w:rPr>
      </w:pPr>
      <w:r w:rsidRPr="00AC37EB">
        <w:rPr>
          <w:b w:val="0"/>
          <w:bCs w:val="0"/>
        </w:rPr>
        <w:t>Explain how users can add and remove items from their shopping cart, and how the cart will update.</w:t>
      </w:r>
    </w:p>
    <w:p w14:paraId="2A1BA8E3" w14:textId="7490991A" w:rsidR="00D917A0" w:rsidRPr="00AC37EB" w:rsidRDefault="00D917A0" w:rsidP="00D917A0">
      <w:pPr>
        <w:pStyle w:val="Heading2"/>
        <w:rPr>
          <w:b w:val="0"/>
          <w:bCs w:val="0"/>
        </w:rPr>
      </w:pPr>
      <w:r w:rsidRPr="00AC37EB">
        <w:rPr>
          <w:b w:val="0"/>
          <w:bCs w:val="0"/>
        </w:rPr>
        <w:t>Discuss how the search feature will function and how users can filter the products.</w:t>
      </w:r>
    </w:p>
    <w:sectPr w:rsidR="00D917A0" w:rsidRPr="00AC3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0C2D14"/>
    <w:multiLevelType w:val="hybridMultilevel"/>
    <w:tmpl w:val="F4EE17C6"/>
    <w:lvl w:ilvl="0" w:tplc="EBEC645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C6628"/>
    <w:multiLevelType w:val="hybridMultilevel"/>
    <w:tmpl w:val="C514029C"/>
    <w:lvl w:ilvl="0" w:tplc="24063B7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359C8"/>
    <w:multiLevelType w:val="hybridMultilevel"/>
    <w:tmpl w:val="14F2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E3838"/>
    <w:multiLevelType w:val="hybridMultilevel"/>
    <w:tmpl w:val="0C92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3333A"/>
    <w:multiLevelType w:val="hybridMultilevel"/>
    <w:tmpl w:val="2FE027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8176126">
    <w:abstractNumId w:val="5"/>
  </w:num>
  <w:num w:numId="2" w16cid:durableId="1523204576">
    <w:abstractNumId w:val="0"/>
  </w:num>
  <w:num w:numId="3" w16cid:durableId="2125810491">
    <w:abstractNumId w:val="0"/>
  </w:num>
  <w:num w:numId="4" w16cid:durableId="503978012">
    <w:abstractNumId w:val="0"/>
  </w:num>
  <w:num w:numId="5" w16cid:durableId="108203602">
    <w:abstractNumId w:val="0"/>
  </w:num>
  <w:num w:numId="6" w16cid:durableId="22097214">
    <w:abstractNumId w:val="0"/>
  </w:num>
  <w:num w:numId="7" w16cid:durableId="1335454692">
    <w:abstractNumId w:val="0"/>
  </w:num>
  <w:num w:numId="8" w16cid:durableId="1779174935">
    <w:abstractNumId w:val="0"/>
  </w:num>
  <w:num w:numId="9" w16cid:durableId="42366184">
    <w:abstractNumId w:val="0"/>
  </w:num>
  <w:num w:numId="10" w16cid:durableId="362707161">
    <w:abstractNumId w:val="0"/>
  </w:num>
  <w:num w:numId="11" w16cid:durableId="1798252353">
    <w:abstractNumId w:val="0"/>
  </w:num>
  <w:num w:numId="12" w16cid:durableId="1418021148">
    <w:abstractNumId w:val="1"/>
  </w:num>
  <w:num w:numId="13" w16cid:durableId="1792556945">
    <w:abstractNumId w:val="3"/>
  </w:num>
  <w:num w:numId="14" w16cid:durableId="243226224">
    <w:abstractNumId w:val="4"/>
  </w:num>
  <w:num w:numId="15" w16cid:durableId="819620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A3"/>
    <w:rsid w:val="00027CA3"/>
    <w:rsid w:val="00465309"/>
    <w:rsid w:val="006E1DC7"/>
    <w:rsid w:val="007B62F0"/>
    <w:rsid w:val="00A63405"/>
    <w:rsid w:val="00AC37EB"/>
    <w:rsid w:val="00D91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B697"/>
  <w15:chartTrackingRefBased/>
  <w15:docId w15:val="{6556B10E-F4DE-45E8-8026-7F8BBA3A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CA3"/>
  </w:style>
  <w:style w:type="paragraph" w:styleId="Heading1">
    <w:name w:val="heading 1"/>
    <w:basedOn w:val="Normal"/>
    <w:next w:val="Normal"/>
    <w:link w:val="Heading1Char"/>
    <w:uiPriority w:val="9"/>
    <w:qFormat/>
    <w:rsid w:val="00027CA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27CA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27CA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27CA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27CA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27CA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27CA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CA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7CA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7CA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27CA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027CA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27CA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27CA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27CA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27CA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27CA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27C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C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7CA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CA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27CA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27CA3"/>
    <w:rPr>
      <w:color w:val="5A5A5A" w:themeColor="text1" w:themeTint="A5"/>
      <w:spacing w:val="10"/>
    </w:rPr>
  </w:style>
  <w:style w:type="character" w:styleId="Strong">
    <w:name w:val="Strong"/>
    <w:basedOn w:val="DefaultParagraphFont"/>
    <w:uiPriority w:val="22"/>
    <w:qFormat/>
    <w:rsid w:val="00027CA3"/>
    <w:rPr>
      <w:b/>
      <w:bCs/>
      <w:color w:val="000000" w:themeColor="text1"/>
    </w:rPr>
  </w:style>
  <w:style w:type="character" w:styleId="Emphasis">
    <w:name w:val="Emphasis"/>
    <w:basedOn w:val="DefaultParagraphFont"/>
    <w:uiPriority w:val="20"/>
    <w:qFormat/>
    <w:rsid w:val="00027CA3"/>
    <w:rPr>
      <w:i/>
      <w:iCs/>
      <w:color w:val="auto"/>
    </w:rPr>
  </w:style>
  <w:style w:type="paragraph" w:styleId="NoSpacing">
    <w:name w:val="No Spacing"/>
    <w:uiPriority w:val="1"/>
    <w:qFormat/>
    <w:rsid w:val="00027CA3"/>
    <w:pPr>
      <w:spacing w:after="0" w:line="240" w:lineRule="auto"/>
    </w:pPr>
  </w:style>
  <w:style w:type="paragraph" w:styleId="Quote">
    <w:name w:val="Quote"/>
    <w:basedOn w:val="Normal"/>
    <w:next w:val="Normal"/>
    <w:link w:val="QuoteChar"/>
    <w:uiPriority w:val="29"/>
    <w:qFormat/>
    <w:rsid w:val="00027CA3"/>
    <w:pPr>
      <w:spacing w:before="160"/>
      <w:ind w:left="720" w:right="720"/>
    </w:pPr>
    <w:rPr>
      <w:i/>
      <w:iCs/>
      <w:color w:val="000000" w:themeColor="text1"/>
    </w:rPr>
  </w:style>
  <w:style w:type="character" w:customStyle="1" w:styleId="QuoteChar">
    <w:name w:val="Quote Char"/>
    <w:basedOn w:val="DefaultParagraphFont"/>
    <w:link w:val="Quote"/>
    <w:uiPriority w:val="29"/>
    <w:rsid w:val="00027CA3"/>
    <w:rPr>
      <w:i/>
      <w:iCs/>
      <w:color w:val="000000" w:themeColor="text1"/>
    </w:rPr>
  </w:style>
  <w:style w:type="paragraph" w:styleId="IntenseQuote">
    <w:name w:val="Intense Quote"/>
    <w:basedOn w:val="Normal"/>
    <w:next w:val="Normal"/>
    <w:link w:val="IntenseQuoteChar"/>
    <w:uiPriority w:val="30"/>
    <w:qFormat/>
    <w:rsid w:val="00027CA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27CA3"/>
    <w:rPr>
      <w:color w:val="000000" w:themeColor="text1"/>
      <w:shd w:val="clear" w:color="auto" w:fill="F2F2F2" w:themeFill="background1" w:themeFillShade="F2"/>
    </w:rPr>
  </w:style>
  <w:style w:type="character" w:styleId="SubtleEmphasis">
    <w:name w:val="Subtle Emphasis"/>
    <w:basedOn w:val="DefaultParagraphFont"/>
    <w:uiPriority w:val="19"/>
    <w:qFormat/>
    <w:rsid w:val="00027CA3"/>
    <w:rPr>
      <w:i/>
      <w:iCs/>
      <w:color w:val="404040" w:themeColor="text1" w:themeTint="BF"/>
    </w:rPr>
  </w:style>
  <w:style w:type="character" w:styleId="IntenseEmphasis">
    <w:name w:val="Intense Emphasis"/>
    <w:basedOn w:val="DefaultParagraphFont"/>
    <w:uiPriority w:val="21"/>
    <w:qFormat/>
    <w:rsid w:val="00027CA3"/>
    <w:rPr>
      <w:b/>
      <w:bCs/>
      <w:i/>
      <w:iCs/>
      <w:caps/>
    </w:rPr>
  </w:style>
  <w:style w:type="character" w:styleId="SubtleReference">
    <w:name w:val="Subtle Reference"/>
    <w:basedOn w:val="DefaultParagraphFont"/>
    <w:uiPriority w:val="31"/>
    <w:qFormat/>
    <w:rsid w:val="00027CA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27CA3"/>
    <w:rPr>
      <w:b/>
      <w:bCs/>
      <w:smallCaps/>
      <w:u w:val="single"/>
    </w:rPr>
  </w:style>
  <w:style w:type="character" w:styleId="BookTitle">
    <w:name w:val="Book Title"/>
    <w:basedOn w:val="DefaultParagraphFont"/>
    <w:uiPriority w:val="33"/>
    <w:qFormat/>
    <w:rsid w:val="00027CA3"/>
    <w:rPr>
      <w:b w:val="0"/>
      <w:bCs w:val="0"/>
      <w:smallCaps/>
      <w:spacing w:val="5"/>
    </w:rPr>
  </w:style>
  <w:style w:type="paragraph" w:styleId="TOCHeading">
    <w:name w:val="TOC Heading"/>
    <w:basedOn w:val="Heading1"/>
    <w:next w:val="Normal"/>
    <w:uiPriority w:val="39"/>
    <w:semiHidden/>
    <w:unhideWhenUsed/>
    <w:qFormat/>
    <w:rsid w:val="00027CA3"/>
    <w:pPr>
      <w:outlineLvl w:val="9"/>
    </w:pPr>
  </w:style>
  <w:style w:type="paragraph" w:styleId="ListParagraph">
    <w:name w:val="List Paragraph"/>
    <w:basedOn w:val="Normal"/>
    <w:uiPriority w:val="34"/>
    <w:qFormat/>
    <w:rsid w:val="00027CA3"/>
    <w:pPr>
      <w:ind w:left="720"/>
      <w:contextualSpacing/>
    </w:pPr>
  </w:style>
  <w:style w:type="character" w:styleId="CommentReference">
    <w:name w:val="annotation reference"/>
    <w:basedOn w:val="DefaultParagraphFont"/>
    <w:uiPriority w:val="99"/>
    <w:semiHidden/>
    <w:unhideWhenUsed/>
    <w:rsid w:val="007B62F0"/>
    <w:rPr>
      <w:sz w:val="16"/>
      <w:szCs w:val="16"/>
    </w:rPr>
  </w:style>
  <w:style w:type="paragraph" w:styleId="CommentText">
    <w:name w:val="annotation text"/>
    <w:basedOn w:val="Normal"/>
    <w:link w:val="CommentTextChar"/>
    <w:uiPriority w:val="99"/>
    <w:semiHidden/>
    <w:unhideWhenUsed/>
    <w:rsid w:val="007B62F0"/>
    <w:pPr>
      <w:spacing w:line="240" w:lineRule="auto"/>
    </w:pPr>
    <w:rPr>
      <w:sz w:val="20"/>
      <w:szCs w:val="20"/>
    </w:rPr>
  </w:style>
  <w:style w:type="character" w:customStyle="1" w:styleId="CommentTextChar">
    <w:name w:val="Comment Text Char"/>
    <w:basedOn w:val="DefaultParagraphFont"/>
    <w:link w:val="CommentText"/>
    <w:uiPriority w:val="99"/>
    <w:semiHidden/>
    <w:rsid w:val="007B62F0"/>
    <w:rPr>
      <w:sz w:val="20"/>
      <w:szCs w:val="20"/>
    </w:rPr>
  </w:style>
  <w:style w:type="paragraph" w:styleId="CommentSubject">
    <w:name w:val="annotation subject"/>
    <w:basedOn w:val="CommentText"/>
    <w:next w:val="CommentText"/>
    <w:link w:val="CommentSubjectChar"/>
    <w:uiPriority w:val="99"/>
    <w:semiHidden/>
    <w:unhideWhenUsed/>
    <w:rsid w:val="007B62F0"/>
    <w:rPr>
      <w:b/>
      <w:bCs/>
    </w:rPr>
  </w:style>
  <w:style w:type="character" w:customStyle="1" w:styleId="CommentSubjectChar">
    <w:name w:val="Comment Subject Char"/>
    <w:basedOn w:val="CommentTextChar"/>
    <w:link w:val="CommentSubject"/>
    <w:uiPriority w:val="99"/>
    <w:semiHidden/>
    <w:rsid w:val="007B62F0"/>
    <w:rPr>
      <w:b/>
      <w:bCs/>
      <w:sz w:val="20"/>
      <w:szCs w:val="20"/>
    </w:rPr>
  </w:style>
  <w:style w:type="paragraph" w:styleId="NormalWeb">
    <w:name w:val="Normal (Web)"/>
    <w:basedOn w:val="Normal"/>
    <w:uiPriority w:val="99"/>
    <w:semiHidden/>
    <w:unhideWhenUsed/>
    <w:rsid w:val="00AC37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495590">
      <w:bodyDiv w:val="1"/>
      <w:marLeft w:val="0"/>
      <w:marRight w:val="0"/>
      <w:marTop w:val="0"/>
      <w:marBottom w:val="0"/>
      <w:divBdr>
        <w:top w:val="none" w:sz="0" w:space="0" w:color="auto"/>
        <w:left w:val="none" w:sz="0" w:space="0" w:color="auto"/>
        <w:bottom w:val="none" w:sz="0" w:space="0" w:color="auto"/>
        <w:right w:val="none" w:sz="0" w:space="0" w:color="auto"/>
      </w:divBdr>
    </w:div>
    <w:div w:id="1017972449">
      <w:bodyDiv w:val="1"/>
      <w:marLeft w:val="0"/>
      <w:marRight w:val="0"/>
      <w:marTop w:val="0"/>
      <w:marBottom w:val="0"/>
      <w:divBdr>
        <w:top w:val="none" w:sz="0" w:space="0" w:color="auto"/>
        <w:left w:val="none" w:sz="0" w:space="0" w:color="auto"/>
        <w:bottom w:val="none" w:sz="0" w:space="0" w:color="auto"/>
        <w:right w:val="none" w:sz="0" w:space="0" w:color="auto"/>
      </w:divBdr>
    </w:div>
    <w:div w:id="1698582047">
      <w:bodyDiv w:val="1"/>
      <w:marLeft w:val="0"/>
      <w:marRight w:val="0"/>
      <w:marTop w:val="0"/>
      <w:marBottom w:val="0"/>
      <w:divBdr>
        <w:top w:val="none" w:sz="0" w:space="0" w:color="auto"/>
        <w:left w:val="none" w:sz="0" w:space="0" w:color="auto"/>
        <w:bottom w:val="none" w:sz="0" w:space="0" w:color="auto"/>
        <w:right w:val="none" w:sz="0" w:space="0" w:color="auto"/>
      </w:divBdr>
    </w:div>
    <w:div w:id="197841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8c49b98-01ac-4dbd-adc2-2820798e42d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59A7493DA5034B9AFC4284E4A25251" ma:contentTypeVersion="11" ma:contentTypeDescription="Create a new document." ma:contentTypeScope="" ma:versionID="c48b5e9ad54c44ce1a6f3408ffffc842">
  <xsd:schema xmlns:xsd="http://www.w3.org/2001/XMLSchema" xmlns:xs="http://www.w3.org/2001/XMLSchema" xmlns:p="http://schemas.microsoft.com/office/2006/metadata/properties" xmlns:ns3="88c49b98-01ac-4dbd-adc2-2820798e42d5" targetNamespace="http://schemas.microsoft.com/office/2006/metadata/properties" ma:root="true" ma:fieldsID="9686f2f2ac85bf099dd19f49e6d8cc56" ns3:_="">
    <xsd:import namespace="88c49b98-01ac-4dbd-adc2-2820798e42d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c49b98-01ac-4dbd-adc2-2820798e42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9CD8B-6A99-4287-A710-4EB27241E262}">
  <ds:schemaRefs>
    <ds:schemaRef ds:uri="http://www.w3.org/XML/1998/namespace"/>
    <ds:schemaRef ds:uri="http://schemas.openxmlformats.org/package/2006/metadata/core-properties"/>
    <ds:schemaRef ds:uri="http://schemas.microsoft.com/office/2006/documentManagement/types"/>
    <ds:schemaRef ds:uri="http://schemas.microsoft.com/office/2006/metadata/properties"/>
    <ds:schemaRef ds:uri="http://purl.org/dc/elements/1.1/"/>
    <ds:schemaRef ds:uri="http://purl.org/dc/terms/"/>
    <ds:schemaRef ds:uri="http://schemas.microsoft.com/office/infopath/2007/PartnerControls"/>
    <ds:schemaRef ds:uri="88c49b98-01ac-4dbd-adc2-2820798e42d5"/>
    <ds:schemaRef ds:uri="http://purl.org/dc/dcmitype/"/>
  </ds:schemaRefs>
</ds:datastoreItem>
</file>

<file path=customXml/itemProps2.xml><?xml version="1.0" encoding="utf-8"?>
<ds:datastoreItem xmlns:ds="http://schemas.openxmlformats.org/officeDocument/2006/customXml" ds:itemID="{D6AFD902-50BD-42C9-AAD6-846F4709C864}">
  <ds:schemaRefs>
    <ds:schemaRef ds:uri="http://schemas.microsoft.com/sharepoint/v3/contenttype/forms"/>
  </ds:schemaRefs>
</ds:datastoreItem>
</file>

<file path=customXml/itemProps3.xml><?xml version="1.0" encoding="utf-8"?>
<ds:datastoreItem xmlns:ds="http://schemas.openxmlformats.org/officeDocument/2006/customXml" ds:itemID="{0F696DF0-AF45-4FB1-930D-E44F72D5D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c49b98-01ac-4dbd-adc2-2820798e42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D4B18E-7318-422D-AC32-3E80C51D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 Herron</cp:lastModifiedBy>
  <cp:revision>2</cp:revision>
  <dcterms:created xsi:type="dcterms:W3CDTF">2025-03-10T20:32:00Z</dcterms:created>
  <dcterms:modified xsi:type="dcterms:W3CDTF">2025-03-10T20:32:00Z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0x010100B159A7493DA5034B9AFC4284E4A25251</vt:lpwstr>
  </property>
</Properties>
</file>