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E6C" w:rsidRDefault="00495E6C">
      <w:pPr>
        <w:rPr>
          <w:rFonts w:ascii="Arial" w:hAnsi="Arial" w:cs="Arial"/>
          <w:color w:val="212529"/>
          <w:shd w:val="clear" w:color="auto" w:fill="FFFFFF"/>
        </w:rPr>
      </w:pPr>
      <w:r w:rsidRPr="00495E6C">
        <w:rPr>
          <w:rFonts w:ascii="Arial" w:hAnsi="Arial" w:cs="Arial"/>
          <w:color w:val="212529"/>
          <w:shd w:val="clear" w:color="auto" w:fill="FFFFFF"/>
        </w:rPr>
        <w:t>Васькой ласково называют местные жителей свой любимый остров, который может похвастаться не только своей удивительной красотой, но и старинной историей. Васильевский остров начали застраивать ещё в петровские времена.</w:t>
      </w:r>
      <w:r w:rsidRPr="00495E6C">
        <w:rPr>
          <w:rFonts w:ascii="Arial" w:hAnsi="Arial" w:cs="Arial"/>
          <w:color w:val="212529"/>
        </w:rPr>
        <w:br/>
      </w:r>
      <w:r w:rsidRPr="00495E6C">
        <w:rPr>
          <w:rFonts w:ascii="Arial" w:hAnsi="Arial" w:cs="Arial"/>
          <w:color w:val="212529"/>
        </w:rPr>
        <w:br/>
      </w:r>
      <w:r w:rsidRPr="00495E6C">
        <w:rPr>
          <w:rFonts w:ascii="Arial" w:hAnsi="Arial" w:cs="Arial"/>
          <w:color w:val="212529"/>
          <w:shd w:val="clear" w:color="auto" w:fill="FFFFFF"/>
        </w:rPr>
        <w:t xml:space="preserve">В 1716 году был утверждён проект архитектора Доменико </w:t>
      </w:r>
      <w:proofErr w:type="spellStart"/>
      <w:r w:rsidRPr="00495E6C">
        <w:rPr>
          <w:rFonts w:ascii="Arial" w:hAnsi="Arial" w:cs="Arial"/>
          <w:color w:val="212529"/>
          <w:shd w:val="clear" w:color="auto" w:fill="FFFFFF"/>
        </w:rPr>
        <w:t>Трезини</w:t>
      </w:r>
      <w:proofErr w:type="spellEnd"/>
      <w:r w:rsidRPr="00495E6C">
        <w:rPr>
          <w:rFonts w:ascii="Arial" w:hAnsi="Arial" w:cs="Arial"/>
          <w:color w:val="212529"/>
          <w:shd w:val="clear" w:color="auto" w:fill="FFFFFF"/>
        </w:rPr>
        <w:t>, согласно которому здесь должна была появиться замкнутая трапециевидная площадь, окружённая по периметру жилыми домами. Однако вскоре Пётр I решил сделать стрелку культурным и деловым центром города.</w:t>
      </w:r>
    </w:p>
    <w:p w:rsidR="00495E6C" w:rsidRDefault="00495E6C">
      <w:pPr>
        <w:rPr>
          <w:rStyle w:val="ctcopy"/>
        </w:rPr>
      </w:pPr>
      <w:r>
        <w:rPr>
          <w:rFonts w:ascii="Arial" w:hAnsi="Arial" w:cs="Arial"/>
          <w:color w:val="212529"/>
          <w:shd w:val="clear" w:color="auto" w:fill="FFFFFF"/>
        </w:rPr>
        <w:t>В 1805—1810 годах архитектор Тома-де-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Томон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построил на пустой площади между этими участками здание новой Биржи, отвечающее потребностям растущей экономики России. Величественное здание выполнено в стиле античных храмов.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 xml:space="preserve">Перед зданием архитектор установил две Ростральные колонны, у подножия которых установлены скульптуры — 4-х великих рек России. У подножия южной Ростральной колонны расположены Нева и Волхов, у подножия северной Ростральной колонны — Волга и Днепр. Эти скульптуры создали скульпторы Жозеф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Камберлен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и Жак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Тибо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, каменотес Самсон Суханов в 1805-1810 годах.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>Ростральные колонны получили свое название в связи с древнегреческой традицией украшать сооружения такого рода военным трофеем, в этом случае носом корабля, который в переводе на латинского звучит как "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rostra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". Этот символ олицетворял могущество и силу страны. Ансамбль завершают расходящиеся крыльями от Биржи здания южного и северного пакгаузов и таможни, построенные в 1826—1832 годах архитектором И. Ф.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Лукини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</w:t>
      </w:r>
      <w:r>
        <w:rPr>
          <w:rFonts w:ascii="Arial" w:hAnsi="Arial" w:cs="Arial"/>
          <w:color w:val="212529"/>
          <w:shd w:val="clear" w:color="auto" w:fill="FFFFFF"/>
        </w:rPr>
        <w:br/>
        <w:t>Находящаяся у самых берегов Невы, Стрелка Васильевского острова всегда привлекала как жителей Санкт-Петербурга, так и его гостей. Именно отсюда открывается самый живописный вид на город. С каменного берега можно полюбоваться Петропавловской крепостью, Эрмитажем и Адмиралтейством.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>На Стрелке Васильевского острова сложилась традиция проводить свадьбы и памятные торжества. А совсем недавно появился ещё один повод осмотреть этот район. В 2003 году здесь был установлен памятный знак в честь трехсотлетия Санкт-Петербурга, подаренный городской таможенной службой. Знак представляет собой бронзовый круг диаметром 240 сантиметров, расположенный на гранитном постаменте. На пластине изображены здания, создающие архитектурный ансамбль Стрелки Васильевского острова.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 xml:space="preserve">Торжественное открытие памятного знака состоялось 14 ноября 2003 года. Главным архитектором уникального монумента выступил Юрий Анатольевич Никитин, историк и профессор, автор нескольких книг по истории архитектуры. Скульпторами, воплотившими идею в жизнь, стали Александр Сергеевич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Кунац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и Дмитрий Михайлович Никитин. Дизайнером бронзового барельефа был выбран Александр Васильевич Тимофеев.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>Помимо трехсотлетнего юбилея Северной столицы, памятный знак символизирует еще одно историческое событие. 12 ноября 1703 года первое купеческое судно из Голландии доставило груз с вином и солью в Санкт-Петербург. Эта дата считается днем основания Северо-западной таможенной службы.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>Место для установки бронзового монумента было выбрано не случайно. Именно в зданиях, находящихся на Стрелке Васильевского острова, в свое время располагалась таможенная служба Санкт-Петербурга. Каждое строение запечатлено и подписан</w:t>
      </w:r>
      <w:r>
        <w:rPr>
          <w:rFonts w:ascii="Arial" w:hAnsi="Arial" w:cs="Arial"/>
          <w:color w:val="212529"/>
          <w:shd w:val="clear" w:color="auto" w:fill="FFFFFF"/>
        </w:rPr>
        <w:br/>
      </w:r>
    </w:p>
    <w:p w:rsidR="00495E6C" w:rsidRDefault="00495E6C">
      <w:pPr>
        <w:rPr>
          <w:rFonts w:ascii="Arial" w:hAnsi="Arial" w:cs="Arial"/>
          <w:color w:val="212529"/>
          <w:shd w:val="clear" w:color="auto" w:fill="FFFFFF"/>
        </w:rPr>
      </w:pPr>
      <w:r>
        <w:rPr>
          <w:rStyle w:val="ctcopy"/>
        </w:rPr>
        <w:lastRenderedPageBreak/>
        <w:t xml:space="preserve"> </w:t>
      </w:r>
      <w:r>
        <w:rPr>
          <w:rFonts w:ascii="Arial" w:hAnsi="Arial" w:cs="Arial"/>
          <w:color w:val="212529"/>
          <w:shd w:val="clear" w:color="auto" w:fill="FFFFFF"/>
        </w:rPr>
        <w:t>Интересные факты о Стрелке В. О.</w:t>
      </w:r>
    </w:p>
    <w:p w:rsidR="00B157E3" w:rsidRPr="00495E6C" w:rsidRDefault="00495E6C">
      <w:pPr>
        <w:rPr>
          <w:color w:val="000000" w:themeColor="text1"/>
        </w:rPr>
      </w:pPr>
      <w:r>
        <w:rPr>
          <w:rFonts w:ascii="Arial" w:hAnsi="Arial" w:cs="Arial"/>
          <w:color w:val="212529"/>
          <w:shd w:val="clear" w:color="auto" w:fill="FFFFFF"/>
        </w:rPr>
        <w:t>Вокруг Стрелки Васильевского острова ходит не одна легенда. Среди них есть та, которая гласит, что львы, расположенные возле спуска к реке, помогают выйти замуж. Чтобы девушка нашла жениха, она должна поцеловать животному нос. А тем, кто уже нашел свое счастье, укрепить отношения поможет кольцо, торчащее из пасти льва. Для этого достаточно вместе подержаться за него.</w:t>
      </w:r>
      <w:r>
        <w:rPr>
          <w:rFonts w:ascii="Arial" w:hAnsi="Arial" w:cs="Arial"/>
          <w:color w:val="212529"/>
          <w:shd w:val="clear" w:color="auto" w:fill="FFFFFF"/>
        </w:rPr>
        <w:br/>
      </w:r>
      <w:bookmarkStart w:id="0" w:name="_GoBack"/>
      <w:bookmarkEnd w:id="0"/>
      <w:r>
        <w:rPr>
          <w:rFonts w:ascii="Arial" w:hAnsi="Arial" w:cs="Arial"/>
          <w:color w:val="212529"/>
          <w:shd w:val="clear" w:color="auto" w:fill="FFFFFF"/>
        </w:rPr>
        <w:br/>
      </w:r>
      <w:r w:rsidRPr="00495E6C">
        <w:rPr>
          <w:rStyle w:val="ctcopy"/>
        </w:rPr>
        <w:br/>
      </w:r>
      <w:r w:rsidRPr="00495E6C">
        <w:rPr>
          <w:rStyle w:val="ctcopy"/>
          <w:rFonts w:ascii="Arial" w:hAnsi="Arial" w:cs="Arial"/>
          <w:color w:val="000000" w:themeColor="text1"/>
          <w:shd w:val="clear" w:color="auto" w:fill="FFFFFF"/>
        </w:rPr>
        <w:t>© </w:t>
      </w:r>
      <w:hyperlink r:id="rId4" w:history="1">
        <w:r w:rsidRPr="00495E6C">
          <w:rPr>
            <w:rStyle w:val="a3"/>
            <w:rFonts w:ascii="Arial" w:hAnsi="Arial" w:cs="Arial"/>
            <w:color w:val="000000" w:themeColor="text1"/>
            <w:u w:val="none"/>
          </w:rPr>
          <w:t>https://peterburg.center/story/nuzhno-znat-naberezhnaya-strelki-vasilevskogo-ostrova-vsyo-samoe-interesnoe-o-v-o.html</w:t>
        </w:r>
      </w:hyperlink>
    </w:p>
    <w:sectPr w:rsidR="00B157E3" w:rsidRPr="00495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E6C"/>
    <w:rsid w:val="00495E6C"/>
    <w:rsid w:val="00B1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6BCABF-64C5-4F97-AAA2-861FDC94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tcopy">
    <w:name w:val="ctcopy"/>
    <w:basedOn w:val="a0"/>
    <w:rsid w:val="00495E6C"/>
  </w:style>
  <w:style w:type="character" w:styleId="a3">
    <w:name w:val="Hyperlink"/>
    <w:basedOn w:val="a0"/>
    <w:uiPriority w:val="99"/>
    <w:semiHidden/>
    <w:unhideWhenUsed/>
    <w:rsid w:val="00495E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eterburg.center/story/nuzhno-znat-naberezhnaya-strelki-vasilevskogo-ostrova-vsyo-samoe-interesnoe-o-v-o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568</Words>
  <Characters>3241</Characters>
  <Application>Microsoft Office Word</Application>
  <DocSecurity>0</DocSecurity>
  <Lines>27</Lines>
  <Paragraphs>7</Paragraphs>
  <ScaleCrop>false</ScaleCrop>
  <Company>HSE SPBSTU</Company>
  <LinksUpToDate>false</LinksUpToDate>
  <CharactersWithSpaces>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Основы работы на ПК</dc:creator>
  <cp:keywords/>
  <dc:description/>
  <cp:lastModifiedBy>Основы работы на ПК</cp:lastModifiedBy>
  <cp:revision>1</cp:revision>
  <dcterms:created xsi:type="dcterms:W3CDTF">2021-03-22T08:15:00Z</dcterms:created>
  <dcterms:modified xsi:type="dcterms:W3CDTF">2021-03-22T08:18:00Z</dcterms:modified>
</cp:coreProperties>
</file>