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8207D" w14:textId="77777777" w:rsidR="00257BB7" w:rsidRPr="00257BB7" w:rsidRDefault="00257BB7" w:rsidP="00257BB7">
      <w:pPr>
        <w:pStyle w:val="Heading1"/>
      </w:pPr>
      <w:r w:rsidRPr="00257BB7">
        <w:t>Proposal:</w:t>
      </w:r>
    </w:p>
    <w:p w14:paraId="7842FEB3" w14:textId="77777777" w:rsidR="00257BB7" w:rsidRPr="00257BB7" w:rsidRDefault="00257BB7" w:rsidP="00257BB7"/>
    <w:p w14:paraId="3D320812" w14:textId="77777777" w:rsidR="00257BB7" w:rsidRPr="004E778D" w:rsidRDefault="00257BB7" w:rsidP="004E778D">
      <w:pPr>
        <w:pStyle w:val="Heading2"/>
        <w:rPr>
          <w:rFonts w:asciiTheme="minorHAnsi" w:hAnsiTheme="minorHAnsi" w:cstheme="minorHAnsi"/>
          <w:b/>
          <w:bCs/>
        </w:rPr>
      </w:pPr>
      <w:r w:rsidRPr="004E778D">
        <w:rPr>
          <w:rFonts w:asciiTheme="minorHAnsi" w:hAnsiTheme="minorHAnsi" w:cstheme="minorHAnsi"/>
          <w:b/>
          <w:bCs/>
        </w:rPr>
        <w:t xml:space="preserve"> 1. Organisation Overview:</w:t>
      </w:r>
    </w:p>
    <w:p w14:paraId="436C7BDF" w14:textId="355261E1" w:rsidR="00257BB7" w:rsidRPr="00257BB7" w:rsidRDefault="00257BB7" w:rsidP="00257BB7">
      <w:pPr>
        <w:numPr>
          <w:ilvl w:val="0"/>
          <w:numId w:val="1"/>
        </w:numPr>
      </w:pPr>
      <w:r w:rsidRPr="00257BB7">
        <w:t>Name: Kasi Flava Shisa Nyama</w:t>
      </w:r>
    </w:p>
    <w:p w14:paraId="33D8F1FB" w14:textId="1652EDEF" w:rsidR="00257BB7" w:rsidRPr="00257BB7" w:rsidRDefault="00257BB7" w:rsidP="00257BB7">
      <w:pPr>
        <w:numPr>
          <w:ilvl w:val="0"/>
          <w:numId w:val="1"/>
        </w:numPr>
      </w:pPr>
      <w:r w:rsidRPr="00257BB7">
        <w:t>Founded in 2022 in Soweto, Kasi Flava Shisa Nyama started as a weekend street-side braai stand. Due to its popularity, it has grown into a vibrant small business where locals and tourists gather to enjoy grilled meat, side dishes, and live entertainment.</w:t>
      </w:r>
    </w:p>
    <w:p w14:paraId="18DB062A" w14:textId="7A7A7E20" w:rsidR="00257BB7" w:rsidRPr="00257BB7" w:rsidRDefault="00257BB7" w:rsidP="00257BB7">
      <w:pPr>
        <w:numPr>
          <w:ilvl w:val="0"/>
          <w:numId w:val="1"/>
        </w:numPr>
      </w:pPr>
      <w:r w:rsidRPr="00257BB7">
        <w:rPr>
          <w:b/>
          <w:bCs/>
        </w:rPr>
        <w:t>Mission:</w:t>
      </w:r>
      <w:r w:rsidRPr="00257BB7">
        <w:t xml:space="preserve"> To provide a flavour-filled township braai experience that brings people together through food, culture, and community.</w:t>
      </w:r>
    </w:p>
    <w:p w14:paraId="25882E16" w14:textId="43238089" w:rsidR="00257BB7" w:rsidRPr="00257BB7" w:rsidRDefault="00257BB7" w:rsidP="00257BB7">
      <w:pPr>
        <w:numPr>
          <w:ilvl w:val="0"/>
          <w:numId w:val="1"/>
        </w:numPr>
      </w:pPr>
      <w:r w:rsidRPr="00257BB7">
        <w:t xml:space="preserve"> </w:t>
      </w:r>
      <w:r w:rsidRPr="00257BB7">
        <w:rPr>
          <w:b/>
          <w:bCs/>
        </w:rPr>
        <w:t>Vision:</w:t>
      </w:r>
      <w:r w:rsidRPr="00257BB7">
        <w:t xml:space="preserve"> To be recognised as the go-to destination for authentic Shisa Nyama in Gauteng and expand into other provinces.</w:t>
      </w:r>
    </w:p>
    <w:p w14:paraId="1382E220" w14:textId="77777777" w:rsidR="004E778D" w:rsidRDefault="00257BB7" w:rsidP="004E778D">
      <w:pPr>
        <w:numPr>
          <w:ilvl w:val="0"/>
          <w:numId w:val="9"/>
        </w:numPr>
        <w:rPr>
          <w:b/>
          <w:bCs/>
        </w:rPr>
      </w:pPr>
      <w:r w:rsidRPr="00257BB7">
        <w:rPr>
          <w:b/>
          <w:bCs/>
        </w:rPr>
        <w:t>Target Audience:</w:t>
      </w:r>
      <w:r w:rsidR="004E778D">
        <w:rPr>
          <w:b/>
          <w:bCs/>
        </w:rPr>
        <w:t xml:space="preserve"> </w:t>
      </w:r>
      <w:r w:rsidRPr="00257BB7">
        <w:rPr>
          <w:rFonts w:cstheme="minorHAnsi"/>
        </w:rPr>
        <w:t>Primary: Local township residents, young professionals, and families.</w:t>
      </w:r>
    </w:p>
    <w:p w14:paraId="3752B805" w14:textId="37DF7B1D" w:rsidR="00257BB7" w:rsidRPr="00257BB7" w:rsidRDefault="00257BB7" w:rsidP="004E778D">
      <w:pPr>
        <w:ind w:left="720"/>
        <w:rPr>
          <w:b/>
          <w:bCs/>
        </w:rPr>
      </w:pPr>
      <w:r w:rsidRPr="00257BB7">
        <w:rPr>
          <w:rFonts w:cstheme="minorHAnsi"/>
        </w:rPr>
        <w:t>Secondary: Tourists seeking authentic South African cultural food experiences.</w:t>
      </w:r>
    </w:p>
    <w:p w14:paraId="7B6A6BF5" w14:textId="77777777" w:rsidR="00257BB7" w:rsidRPr="004E778D" w:rsidRDefault="00257BB7" w:rsidP="004E778D">
      <w:pPr>
        <w:pStyle w:val="Heading2"/>
        <w:rPr>
          <w:rFonts w:asciiTheme="minorHAnsi" w:hAnsiTheme="minorHAnsi" w:cstheme="minorHAnsi"/>
          <w:b/>
          <w:bCs/>
        </w:rPr>
      </w:pPr>
      <w:r w:rsidRPr="004E778D">
        <w:rPr>
          <w:rFonts w:asciiTheme="minorHAnsi" w:hAnsiTheme="minorHAnsi" w:cstheme="minorHAnsi"/>
          <w:b/>
          <w:bCs/>
        </w:rPr>
        <w:t>2. Website Goals and Objectives</w:t>
      </w:r>
    </w:p>
    <w:p w14:paraId="3CBC9588" w14:textId="77777777" w:rsidR="00257BB7" w:rsidRPr="00257BB7" w:rsidRDefault="00257BB7" w:rsidP="00257BB7">
      <w:pPr>
        <w:numPr>
          <w:ilvl w:val="0"/>
          <w:numId w:val="10"/>
        </w:numPr>
        <w:rPr>
          <w:rFonts w:cstheme="minorHAnsi"/>
        </w:rPr>
      </w:pPr>
      <w:r w:rsidRPr="00257BB7">
        <w:rPr>
          <w:rFonts w:cstheme="minorHAnsi"/>
        </w:rPr>
        <w:t>Build an online presence for the Shisa Nyama to attract more customers.</w:t>
      </w:r>
    </w:p>
    <w:p w14:paraId="29C1623E" w14:textId="77777777" w:rsidR="00257BB7" w:rsidRPr="00257BB7" w:rsidRDefault="00257BB7" w:rsidP="00257BB7">
      <w:pPr>
        <w:numPr>
          <w:ilvl w:val="0"/>
          <w:numId w:val="10"/>
        </w:numPr>
        <w:rPr>
          <w:rFonts w:cstheme="minorHAnsi"/>
        </w:rPr>
      </w:pPr>
      <w:r w:rsidRPr="00257BB7">
        <w:rPr>
          <w:rFonts w:cstheme="minorHAnsi"/>
        </w:rPr>
        <w:t>Share the menu, specials, and promotions.</w:t>
      </w:r>
    </w:p>
    <w:p w14:paraId="7AE2A436" w14:textId="77777777" w:rsidR="00257BB7" w:rsidRPr="00257BB7" w:rsidRDefault="00257BB7" w:rsidP="00257BB7">
      <w:pPr>
        <w:numPr>
          <w:ilvl w:val="0"/>
          <w:numId w:val="10"/>
        </w:numPr>
        <w:rPr>
          <w:rFonts w:cstheme="minorHAnsi"/>
        </w:rPr>
      </w:pPr>
      <w:r w:rsidRPr="00257BB7">
        <w:rPr>
          <w:rFonts w:cstheme="minorHAnsi"/>
        </w:rPr>
        <w:t>Allow table bookings and event enquiries online.</w:t>
      </w:r>
    </w:p>
    <w:p w14:paraId="63C29497" w14:textId="77777777" w:rsidR="00257BB7" w:rsidRPr="00257BB7" w:rsidRDefault="00257BB7" w:rsidP="00257BB7">
      <w:pPr>
        <w:numPr>
          <w:ilvl w:val="0"/>
          <w:numId w:val="10"/>
        </w:numPr>
        <w:rPr>
          <w:rFonts w:cstheme="minorHAnsi"/>
        </w:rPr>
      </w:pPr>
      <w:r w:rsidRPr="00257BB7">
        <w:rPr>
          <w:rFonts w:cstheme="minorHAnsi"/>
        </w:rPr>
        <w:t>Showcase the vibrant lifestyle experience (food, music, atmosphere).</w:t>
      </w:r>
    </w:p>
    <w:p w14:paraId="3ACB5121" w14:textId="77777777" w:rsidR="00257BB7" w:rsidRPr="00257BB7" w:rsidRDefault="00257BB7" w:rsidP="00257BB7">
      <w:pPr>
        <w:rPr>
          <w:rFonts w:cstheme="minorHAnsi"/>
          <w:b/>
          <w:bCs/>
        </w:rPr>
      </w:pPr>
      <w:r w:rsidRPr="00257BB7">
        <w:rPr>
          <w:rFonts w:cstheme="minorHAnsi"/>
          <w:b/>
          <w:bCs/>
        </w:rPr>
        <w:t>KPIs:</w:t>
      </w:r>
    </w:p>
    <w:p w14:paraId="24F42486" w14:textId="77777777" w:rsidR="00257BB7" w:rsidRPr="00257BB7" w:rsidRDefault="00257BB7" w:rsidP="00257BB7">
      <w:pPr>
        <w:numPr>
          <w:ilvl w:val="0"/>
          <w:numId w:val="11"/>
        </w:numPr>
        <w:rPr>
          <w:rFonts w:cstheme="minorHAnsi"/>
        </w:rPr>
      </w:pPr>
      <w:r w:rsidRPr="00257BB7">
        <w:rPr>
          <w:rFonts w:cstheme="minorHAnsi"/>
        </w:rPr>
        <w:t>Number of online bookings and enquiries.</w:t>
      </w:r>
    </w:p>
    <w:p w14:paraId="4529F1BC" w14:textId="77777777" w:rsidR="00257BB7" w:rsidRPr="00257BB7" w:rsidRDefault="00257BB7" w:rsidP="00257BB7">
      <w:pPr>
        <w:numPr>
          <w:ilvl w:val="0"/>
          <w:numId w:val="11"/>
        </w:numPr>
        <w:rPr>
          <w:rFonts w:cstheme="minorHAnsi"/>
        </w:rPr>
      </w:pPr>
      <w:r w:rsidRPr="00257BB7">
        <w:rPr>
          <w:rFonts w:cstheme="minorHAnsi"/>
        </w:rPr>
        <w:t>Growth in monthly visitors to the website.</w:t>
      </w:r>
    </w:p>
    <w:p w14:paraId="752B96F4" w14:textId="77777777" w:rsidR="00257BB7" w:rsidRPr="00257BB7" w:rsidRDefault="00257BB7" w:rsidP="00257BB7">
      <w:pPr>
        <w:numPr>
          <w:ilvl w:val="0"/>
          <w:numId w:val="11"/>
        </w:numPr>
        <w:rPr>
          <w:rFonts w:cstheme="minorHAnsi"/>
        </w:rPr>
      </w:pPr>
      <w:r w:rsidRPr="00257BB7">
        <w:rPr>
          <w:rFonts w:cstheme="minorHAnsi"/>
        </w:rPr>
        <w:t>Increased sales during promotions advertised online.</w:t>
      </w:r>
    </w:p>
    <w:p w14:paraId="244B10CB" w14:textId="77777777" w:rsidR="00257BB7" w:rsidRPr="00257BB7" w:rsidRDefault="00257BB7" w:rsidP="00257BB7">
      <w:pPr>
        <w:numPr>
          <w:ilvl w:val="0"/>
          <w:numId w:val="11"/>
        </w:numPr>
        <w:rPr>
          <w:rFonts w:cstheme="minorHAnsi"/>
        </w:rPr>
      </w:pPr>
      <w:r w:rsidRPr="00257BB7">
        <w:rPr>
          <w:rFonts w:cstheme="minorHAnsi"/>
        </w:rPr>
        <w:t>Social media traffic referrals.</w:t>
      </w:r>
    </w:p>
    <w:p w14:paraId="6ED002DA" w14:textId="6BC8556C" w:rsidR="00257BB7" w:rsidRPr="00257BB7" w:rsidRDefault="00257BB7" w:rsidP="00257BB7">
      <w:pPr>
        <w:rPr>
          <w:rFonts w:cstheme="minorHAnsi"/>
        </w:rPr>
      </w:pPr>
    </w:p>
    <w:p w14:paraId="3D0A4D7F" w14:textId="77777777" w:rsidR="00257BB7" w:rsidRPr="004E778D" w:rsidRDefault="00257BB7" w:rsidP="004E778D">
      <w:pPr>
        <w:pStyle w:val="Heading2"/>
        <w:rPr>
          <w:rFonts w:asciiTheme="minorHAnsi" w:hAnsiTheme="minorHAnsi" w:cstheme="minorHAnsi"/>
          <w:b/>
          <w:bCs/>
        </w:rPr>
      </w:pPr>
      <w:r w:rsidRPr="004E778D">
        <w:rPr>
          <w:rFonts w:asciiTheme="minorHAnsi" w:hAnsiTheme="minorHAnsi" w:cstheme="minorHAnsi"/>
          <w:b/>
          <w:bCs/>
        </w:rPr>
        <w:lastRenderedPageBreak/>
        <w:t>3. Current Website Analysis</w:t>
      </w:r>
    </w:p>
    <w:p w14:paraId="4F4BD4FB" w14:textId="77777777" w:rsidR="00257BB7" w:rsidRPr="00257BB7" w:rsidRDefault="00257BB7" w:rsidP="00257BB7">
      <w:pPr>
        <w:rPr>
          <w:rFonts w:cstheme="minorHAnsi"/>
        </w:rPr>
      </w:pPr>
      <w:r w:rsidRPr="00257BB7">
        <w:rPr>
          <w:rFonts w:cstheme="minorHAnsi"/>
        </w:rPr>
        <w:t>Currently, Kasi Flava operates only through Facebook and Instagram posts. While social media drives awareness, it lacks a professional central platform for customers to find menus, directions, and bookings. A website will establish brand credibility and serve as a permanent marketing tool.</w:t>
      </w:r>
    </w:p>
    <w:p w14:paraId="2B3684D7" w14:textId="7F8204AB" w:rsidR="00257BB7" w:rsidRPr="00257BB7" w:rsidRDefault="00257BB7" w:rsidP="00257BB7">
      <w:pPr>
        <w:rPr>
          <w:rFonts w:cstheme="minorHAnsi"/>
        </w:rPr>
      </w:pPr>
    </w:p>
    <w:p w14:paraId="6592F5E8" w14:textId="77777777" w:rsidR="00257BB7" w:rsidRPr="004E778D" w:rsidRDefault="00257BB7" w:rsidP="004E778D">
      <w:pPr>
        <w:pStyle w:val="Heading2"/>
        <w:rPr>
          <w:rFonts w:asciiTheme="minorHAnsi" w:hAnsiTheme="minorHAnsi" w:cstheme="minorHAnsi"/>
          <w:b/>
          <w:bCs/>
        </w:rPr>
      </w:pPr>
      <w:r w:rsidRPr="004E778D">
        <w:rPr>
          <w:rFonts w:asciiTheme="minorHAnsi" w:hAnsiTheme="minorHAnsi" w:cstheme="minorHAnsi"/>
          <w:b/>
          <w:bCs/>
        </w:rPr>
        <w:t>4. Proposed Website Features and Functionality</w:t>
      </w:r>
    </w:p>
    <w:p w14:paraId="51F0C243" w14:textId="77777777" w:rsidR="00257BB7" w:rsidRPr="00257BB7" w:rsidRDefault="00257BB7" w:rsidP="00257BB7">
      <w:pPr>
        <w:numPr>
          <w:ilvl w:val="0"/>
          <w:numId w:val="12"/>
        </w:numPr>
        <w:rPr>
          <w:rFonts w:cstheme="minorHAnsi"/>
        </w:rPr>
      </w:pPr>
      <w:r w:rsidRPr="00257BB7">
        <w:rPr>
          <w:rFonts w:cstheme="minorHAnsi"/>
          <w:b/>
          <w:bCs/>
        </w:rPr>
        <w:t>Homepage:</w:t>
      </w:r>
      <w:r w:rsidRPr="00257BB7">
        <w:rPr>
          <w:rFonts w:cstheme="minorHAnsi"/>
        </w:rPr>
        <w:t xml:space="preserve"> Hero banner with sizzling meat images, short introduction, call-to-action (“Book a Table” / “See Menu”).</w:t>
      </w:r>
    </w:p>
    <w:p w14:paraId="1C595D48" w14:textId="77777777" w:rsidR="00257BB7" w:rsidRPr="00257BB7" w:rsidRDefault="00257BB7" w:rsidP="00257BB7">
      <w:pPr>
        <w:numPr>
          <w:ilvl w:val="0"/>
          <w:numId w:val="12"/>
        </w:numPr>
        <w:rPr>
          <w:rFonts w:cstheme="minorHAnsi"/>
        </w:rPr>
      </w:pPr>
      <w:r w:rsidRPr="00257BB7">
        <w:rPr>
          <w:rFonts w:cstheme="minorHAnsi"/>
          <w:b/>
          <w:bCs/>
        </w:rPr>
        <w:t>About Us:</w:t>
      </w:r>
      <w:r w:rsidRPr="00257BB7">
        <w:rPr>
          <w:rFonts w:cstheme="minorHAnsi"/>
        </w:rPr>
        <w:t xml:space="preserve"> Story of Kasi Flava, cultural roots, and staff.</w:t>
      </w:r>
    </w:p>
    <w:p w14:paraId="2B5C5DF0" w14:textId="77777777" w:rsidR="00257BB7" w:rsidRPr="00257BB7" w:rsidRDefault="00257BB7" w:rsidP="00257BB7">
      <w:pPr>
        <w:numPr>
          <w:ilvl w:val="0"/>
          <w:numId w:val="12"/>
        </w:numPr>
        <w:rPr>
          <w:rFonts w:cstheme="minorHAnsi"/>
        </w:rPr>
      </w:pPr>
      <w:r w:rsidRPr="00257BB7">
        <w:rPr>
          <w:rFonts w:cstheme="minorHAnsi"/>
          <w:b/>
          <w:bCs/>
        </w:rPr>
        <w:t>Menu Page:</w:t>
      </w:r>
      <w:r w:rsidRPr="00257BB7">
        <w:rPr>
          <w:rFonts w:cstheme="minorHAnsi"/>
        </w:rPr>
        <w:t xml:space="preserve"> Full menu with prices, specials, and promotions.</w:t>
      </w:r>
    </w:p>
    <w:p w14:paraId="118C7E4E" w14:textId="77777777" w:rsidR="00257BB7" w:rsidRPr="00257BB7" w:rsidRDefault="00257BB7" w:rsidP="00257BB7">
      <w:pPr>
        <w:numPr>
          <w:ilvl w:val="0"/>
          <w:numId w:val="12"/>
        </w:numPr>
        <w:rPr>
          <w:rFonts w:cstheme="minorHAnsi"/>
        </w:rPr>
      </w:pPr>
      <w:r w:rsidRPr="00257BB7">
        <w:rPr>
          <w:rFonts w:cstheme="minorHAnsi"/>
          <w:b/>
          <w:bCs/>
        </w:rPr>
        <w:t>Gallery Page:</w:t>
      </w:r>
      <w:r w:rsidRPr="00257BB7">
        <w:rPr>
          <w:rFonts w:cstheme="minorHAnsi"/>
        </w:rPr>
        <w:t xml:space="preserve"> Photos and videos of the food, ambience, and events.</w:t>
      </w:r>
    </w:p>
    <w:p w14:paraId="55D64010" w14:textId="77777777" w:rsidR="00257BB7" w:rsidRPr="00257BB7" w:rsidRDefault="00257BB7" w:rsidP="00257BB7">
      <w:pPr>
        <w:numPr>
          <w:ilvl w:val="0"/>
          <w:numId w:val="12"/>
        </w:numPr>
        <w:rPr>
          <w:rFonts w:cstheme="minorHAnsi"/>
        </w:rPr>
      </w:pPr>
      <w:r w:rsidRPr="00257BB7">
        <w:rPr>
          <w:rFonts w:cstheme="minorHAnsi"/>
          <w:b/>
          <w:bCs/>
        </w:rPr>
        <w:t>Booking &amp; Enquiry Page:</w:t>
      </w:r>
      <w:r w:rsidRPr="00257BB7">
        <w:rPr>
          <w:rFonts w:cstheme="minorHAnsi"/>
        </w:rPr>
        <w:t xml:space="preserve"> Online form for table bookings, private functions, and catering services.</w:t>
      </w:r>
    </w:p>
    <w:p w14:paraId="17649BD4" w14:textId="77777777" w:rsidR="00257BB7" w:rsidRPr="00257BB7" w:rsidRDefault="00257BB7" w:rsidP="00257BB7">
      <w:pPr>
        <w:numPr>
          <w:ilvl w:val="0"/>
          <w:numId w:val="12"/>
        </w:numPr>
        <w:rPr>
          <w:rFonts w:cstheme="minorHAnsi"/>
        </w:rPr>
      </w:pPr>
      <w:r w:rsidRPr="00257BB7">
        <w:rPr>
          <w:rFonts w:cstheme="minorHAnsi"/>
          <w:b/>
          <w:bCs/>
        </w:rPr>
        <w:t>Contact Page:</w:t>
      </w:r>
      <w:r w:rsidRPr="00257BB7">
        <w:rPr>
          <w:rFonts w:cstheme="minorHAnsi"/>
        </w:rPr>
        <w:t xml:space="preserve"> Location map, phone numbers, WhatsApp ordering option, and social media links.</w:t>
      </w:r>
    </w:p>
    <w:p w14:paraId="09BACAB8" w14:textId="4B7CF3CB" w:rsidR="00257BB7" w:rsidRPr="00257BB7" w:rsidRDefault="00257BB7" w:rsidP="00257BB7">
      <w:pPr>
        <w:rPr>
          <w:rFonts w:cstheme="minorHAnsi"/>
        </w:rPr>
      </w:pPr>
    </w:p>
    <w:p w14:paraId="5DFF98E2" w14:textId="77777777" w:rsidR="00257BB7" w:rsidRPr="004E778D" w:rsidRDefault="00257BB7" w:rsidP="004E778D">
      <w:pPr>
        <w:pStyle w:val="Heading2"/>
        <w:rPr>
          <w:rFonts w:asciiTheme="minorHAnsi" w:hAnsiTheme="minorHAnsi" w:cstheme="minorHAnsi"/>
          <w:b/>
          <w:bCs/>
        </w:rPr>
      </w:pPr>
      <w:r w:rsidRPr="004E778D">
        <w:rPr>
          <w:rFonts w:asciiTheme="minorHAnsi" w:hAnsiTheme="minorHAnsi" w:cstheme="minorHAnsi"/>
          <w:b/>
          <w:bCs/>
        </w:rPr>
        <w:t>5. Design and User Experience</w:t>
      </w:r>
    </w:p>
    <w:p w14:paraId="3198FE1A" w14:textId="77777777" w:rsidR="00257BB7" w:rsidRPr="00257BB7" w:rsidRDefault="00257BB7" w:rsidP="00257BB7">
      <w:pPr>
        <w:numPr>
          <w:ilvl w:val="0"/>
          <w:numId w:val="13"/>
        </w:numPr>
        <w:rPr>
          <w:rFonts w:cstheme="minorHAnsi"/>
        </w:rPr>
      </w:pPr>
      <w:r w:rsidRPr="00257BB7">
        <w:rPr>
          <w:rFonts w:cstheme="minorHAnsi"/>
        </w:rPr>
        <w:t>Colour Scheme: Bold, warm African-inspired palette (reds, oranges, browns, and black).</w:t>
      </w:r>
    </w:p>
    <w:p w14:paraId="555909C7" w14:textId="77777777" w:rsidR="00257BB7" w:rsidRPr="00257BB7" w:rsidRDefault="00257BB7" w:rsidP="00257BB7">
      <w:pPr>
        <w:numPr>
          <w:ilvl w:val="0"/>
          <w:numId w:val="13"/>
        </w:numPr>
        <w:rPr>
          <w:rFonts w:cstheme="minorHAnsi"/>
        </w:rPr>
      </w:pPr>
      <w:r w:rsidRPr="00257BB7">
        <w:rPr>
          <w:rFonts w:cstheme="minorHAnsi"/>
        </w:rPr>
        <w:t>Typography: Playful but professional – Raleway for headings, Roboto for body text.</w:t>
      </w:r>
    </w:p>
    <w:p w14:paraId="53D90B6E" w14:textId="77777777" w:rsidR="00257BB7" w:rsidRPr="00257BB7" w:rsidRDefault="00257BB7" w:rsidP="00257BB7">
      <w:pPr>
        <w:numPr>
          <w:ilvl w:val="0"/>
          <w:numId w:val="13"/>
        </w:numPr>
        <w:rPr>
          <w:rFonts w:cstheme="minorHAnsi"/>
        </w:rPr>
      </w:pPr>
      <w:r w:rsidRPr="00257BB7">
        <w:rPr>
          <w:rFonts w:cstheme="minorHAnsi"/>
        </w:rPr>
        <w:t>Layout: Vibrant, image-focused, showcasing the food and atmosphere.</w:t>
      </w:r>
    </w:p>
    <w:p w14:paraId="489869A1" w14:textId="77777777" w:rsidR="00257BB7" w:rsidRPr="00257BB7" w:rsidRDefault="00257BB7" w:rsidP="00257BB7">
      <w:pPr>
        <w:numPr>
          <w:ilvl w:val="0"/>
          <w:numId w:val="13"/>
        </w:numPr>
        <w:rPr>
          <w:rFonts w:cstheme="minorHAnsi"/>
        </w:rPr>
      </w:pPr>
      <w:r w:rsidRPr="00257BB7">
        <w:rPr>
          <w:rFonts w:cstheme="minorHAnsi"/>
        </w:rPr>
        <w:t>User Experience: Clear menu navigation, mobile responsiveness for customers on the go.</w:t>
      </w:r>
    </w:p>
    <w:p w14:paraId="1A192A32" w14:textId="39FA1ED0" w:rsidR="00257BB7" w:rsidRPr="00257BB7" w:rsidRDefault="00257BB7" w:rsidP="00257BB7">
      <w:pPr>
        <w:rPr>
          <w:rFonts w:cstheme="minorHAnsi"/>
        </w:rPr>
      </w:pPr>
    </w:p>
    <w:p w14:paraId="5274786F" w14:textId="77777777" w:rsidR="00257BB7" w:rsidRPr="004E778D" w:rsidRDefault="00257BB7" w:rsidP="004E778D">
      <w:pPr>
        <w:pStyle w:val="Heading2"/>
        <w:rPr>
          <w:rFonts w:asciiTheme="minorHAnsi" w:hAnsiTheme="minorHAnsi" w:cstheme="minorHAnsi"/>
          <w:b/>
          <w:bCs/>
        </w:rPr>
      </w:pPr>
      <w:r w:rsidRPr="004E778D">
        <w:rPr>
          <w:rFonts w:asciiTheme="minorHAnsi" w:hAnsiTheme="minorHAnsi" w:cstheme="minorHAnsi"/>
          <w:b/>
          <w:bCs/>
        </w:rPr>
        <w:t>6. Technical Requirements</w:t>
      </w:r>
    </w:p>
    <w:p w14:paraId="593D23F9" w14:textId="77777777" w:rsidR="00257BB7" w:rsidRPr="00257BB7" w:rsidRDefault="00257BB7" w:rsidP="00257BB7">
      <w:pPr>
        <w:numPr>
          <w:ilvl w:val="0"/>
          <w:numId w:val="14"/>
        </w:numPr>
        <w:rPr>
          <w:rFonts w:cstheme="minorHAnsi"/>
        </w:rPr>
      </w:pPr>
      <w:r w:rsidRPr="00257BB7">
        <w:rPr>
          <w:rFonts w:cstheme="minorHAnsi"/>
        </w:rPr>
        <w:t>Hosting &amp; Domain: Small business hosting package, SSL for secure browsing.</w:t>
      </w:r>
    </w:p>
    <w:p w14:paraId="1999E5A5" w14:textId="77777777" w:rsidR="00257BB7" w:rsidRPr="00257BB7" w:rsidRDefault="00257BB7" w:rsidP="00257BB7">
      <w:pPr>
        <w:numPr>
          <w:ilvl w:val="0"/>
          <w:numId w:val="14"/>
        </w:numPr>
        <w:rPr>
          <w:rFonts w:cstheme="minorHAnsi"/>
        </w:rPr>
      </w:pPr>
      <w:r w:rsidRPr="00257BB7">
        <w:rPr>
          <w:rFonts w:cstheme="minorHAnsi"/>
          <w:b/>
          <w:bCs/>
        </w:rPr>
        <w:t>Languages:</w:t>
      </w:r>
      <w:r w:rsidRPr="00257BB7">
        <w:rPr>
          <w:rFonts w:cstheme="minorHAnsi"/>
        </w:rPr>
        <w:t xml:space="preserve"> HTML, CSS, JavaScript.</w:t>
      </w:r>
    </w:p>
    <w:p w14:paraId="400BAAC8" w14:textId="77777777" w:rsidR="00257BB7" w:rsidRPr="00257BB7" w:rsidRDefault="00257BB7" w:rsidP="00257BB7">
      <w:pPr>
        <w:numPr>
          <w:ilvl w:val="0"/>
          <w:numId w:val="14"/>
        </w:numPr>
        <w:rPr>
          <w:rFonts w:cstheme="minorHAnsi"/>
        </w:rPr>
      </w:pPr>
      <w:r w:rsidRPr="00257BB7">
        <w:rPr>
          <w:rFonts w:cstheme="minorHAnsi"/>
          <w:b/>
          <w:bCs/>
        </w:rPr>
        <w:t>Frameworks:</w:t>
      </w:r>
      <w:r w:rsidRPr="00257BB7">
        <w:rPr>
          <w:rFonts w:cstheme="minorHAnsi"/>
        </w:rPr>
        <w:t xml:space="preserve"> Bootstrap for responsiveness.</w:t>
      </w:r>
    </w:p>
    <w:p w14:paraId="1AA38B35" w14:textId="77777777" w:rsidR="00257BB7" w:rsidRPr="00257BB7" w:rsidRDefault="00257BB7" w:rsidP="00257BB7">
      <w:pPr>
        <w:numPr>
          <w:ilvl w:val="0"/>
          <w:numId w:val="14"/>
        </w:numPr>
        <w:rPr>
          <w:rFonts w:cstheme="minorHAnsi"/>
        </w:rPr>
      </w:pPr>
      <w:r w:rsidRPr="00257BB7">
        <w:rPr>
          <w:rFonts w:cstheme="minorHAnsi"/>
          <w:b/>
          <w:bCs/>
        </w:rPr>
        <w:t>External Integration:</w:t>
      </w:r>
      <w:r w:rsidRPr="00257BB7">
        <w:rPr>
          <w:rFonts w:cstheme="minorHAnsi"/>
        </w:rPr>
        <w:t xml:space="preserve"> Google Maps for directions, WhatsApp chat link for instant orders.</w:t>
      </w:r>
    </w:p>
    <w:p w14:paraId="0F202DD9" w14:textId="13A1919C" w:rsidR="00257BB7" w:rsidRPr="00257BB7" w:rsidRDefault="00257BB7" w:rsidP="00257BB7">
      <w:pPr>
        <w:rPr>
          <w:rFonts w:cstheme="minorHAnsi"/>
        </w:rPr>
      </w:pPr>
    </w:p>
    <w:p w14:paraId="608B9D25" w14:textId="77777777" w:rsidR="00257BB7" w:rsidRPr="004E778D" w:rsidRDefault="00257BB7" w:rsidP="004E778D">
      <w:pPr>
        <w:pStyle w:val="Heading2"/>
        <w:rPr>
          <w:rFonts w:asciiTheme="minorHAnsi" w:hAnsiTheme="minorHAnsi" w:cstheme="minorHAnsi"/>
          <w:b/>
          <w:bCs/>
        </w:rPr>
      </w:pPr>
      <w:r w:rsidRPr="004E778D">
        <w:rPr>
          <w:rFonts w:asciiTheme="minorHAnsi" w:hAnsiTheme="minorHAnsi" w:cstheme="minorHAnsi"/>
          <w:b/>
          <w:bCs/>
        </w:rPr>
        <w:t>7. Timeline and Milestones</w:t>
      </w:r>
    </w:p>
    <w:p w14:paraId="671880EF" w14:textId="77777777" w:rsidR="00257BB7" w:rsidRPr="00257BB7" w:rsidRDefault="00257BB7" w:rsidP="00257BB7">
      <w:pPr>
        <w:numPr>
          <w:ilvl w:val="0"/>
          <w:numId w:val="15"/>
        </w:numPr>
        <w:rPr>
          <w:rFonts w:cstheme="minorHAnsi"/>
        </w:rPr>
      </w:pPr>
      <w:r w:rsidRPr="00257BB7">
        <w:rPr>
          <w:rFonts w:cstheme="minorHAnsi"/>
          <w:b/>
          <w:bCs/>
        </w:rPr>
        <w:t>Week 1–2:</w:t>
      </w:r>
      <w:r w:rsidRPr="00257BB7">
        <w:rPr>
          <w:rFonts w:cstheme="minorHAnsi"/>
        </w:rPr>
        <w:t xml:space="preserve"> Research, content gathering (menu, images, brand story).</w:t>
      </w:r>
    </w:p>
    <w:p w14:paraId="321751A1" w14:textId="77777777" w:rsidR="00257BB7" w:rsidRPr="00257BB7" w:rsidRDefault="00257BB7" w:rsidP="00257BB7">
      <w:pPr>
        <w:numPr>
          <w:ilvl w:val="0"/>
          <w:numId w:val="15"/>
        </w:numPr>
        <w:rPr>
          <w:rFonts w:cstheme="minorHAnsi"/>
        </w:rPr>
      </w:pPr>
      <w:r w:rsidRPr="00257BB7">
        <w:rPr>
          <w:rFonts w:cstheme="minorHAnsi"/>
          <w:b/>
          <w:bCs/>
        </w:rPr>
        <w:t>Week 3–4:</w:t>
      </w:r>
      <w:r w:rsidRPr="00257BB7">
        <w:rPr>
          <w:rFonts w:cstheme="minorHAnsi"/>
        </w:rPr>
        <w:t xml:space="preserve"> Sitemap, HTML structure, and initial design.</w:t>
      </w:r>
    </w:p>
    <w:p w14:paraId="43A34A2E" w14:textId="77777777" w:rsidR="00257BB7" w:rsidRPr="00257BB7" w:rsidRDefault="00257BB7" w:rsidP="00257BB7">
      <w:pPr>
        <w:numPr>
          <w:ilvl w:val="0"/>
          <w:numId w:val="15"/>
        </w:numPr>
        <w:rPr>
          <w:rFonts w:cstheme="minorHAnsi"/>
        </w:rPr>
      </w:pPr>
      <w:r w:rsidRPr="00257BB7">
        <w:rPr>
          <w:rFonts w:cstheme="minorHAnsi"/>
          <w:b/>
          <w:bCs/>
        </w:rPr>
        <w:t>Week 5:</w:t>
      </w:r>
      <w:r w:rsidRPr="00257BB7">
        <w:rPr>
          <w:rFonts w:cstheme="minorHAnsi"/>
        </w:rPr>
        <w:t xml:space="preserve"> CSS branding and menu integration.</w:t>
      </w:r>
    </w:p>
    <w:p w14:paraId="6A61A57E" w14:textId="77777777" w:rsidR="00257BB7" w:rsidRPr="00257BB7" w:rsidRDefault="00257BB7" w:rsidP="00257BB7">
      <w:pPr>
        <w:numPr>
          <w:ilvl w:val="0"/>
          <w:numId w:val="15"/>
        </w:numPr>
        <w:rPr>
          <w:rFonts w:cstheme="minorHAnsi"/>
        </w:rPr>
      </w:pPr>
      <w:r w:rsidRPr="00257BB7">
        <w:rPr>
          <w:rFonts w:cstheme="minorHAnsi"/>
          <w:b/>
          <w:bCs/>
        </w:rPr>
        <w:t>Week 6:</w:t>
      </w:r>
      <w:r w:rsidRPr="00257BB7">
        <w:rPr>
          <w:rFonts w:cstheme="minorHAnsi"/>
        </w:rPr>
        <w:t xml:space="preserve"> JavaScript booking form and interactivity.</w:t>
      </w:r>
    </w:p>
    <w:p w14:paraId="3F16CA5C" w14:textId="77777777" w:rsidR="00257BB7" w:rsidRPr="00257BB7" w:rsidRDefault="00257BB7" w:rsidP="00257BB7">
      <w:pPr>
        <w:numPr>
          <w:ilvl w:val="0"/>
          <w:numId w:val="15"/>
        </w:numPr>
        <w:rPr>
          <w:rFonts w:cstheme="minorHAnsi"/>
        </w:rPr>
      </w:pPr>
      <w:r w:rsidRPr="00257BB7">
        <w:rPr>
          <w:rFonts w:cstheme="minorHAnsi"/>
          <w:b/>
          <w:bCs/>
        </w:rPr>
        <w:t>Week 7:</w:t>
      </w:r>
      <w:r w:rsidRPr="00257BB7">
        <w:rPr>
          <w:rFonts w:cstheme="minorHAnsi"/>
        </w:rPr>
        <w:t xml:space="preserve"> SEO optimisation, testing, and final deployment.</w:t>
      </w:r>
    </w:p>
    <w:p w14:paraId="685E015D" w14:textId="385BBF80" w:rsidR="00257BB7" w:rsidRPr="00257BB7" w:rsidRDefault="00257BB7" w:rsidP="00257BB7">
      <w:pPr>
        <w:rPr>
          <w:rFonts w:cstheme="minorHAnsi"/>
        </w:rPr>
      </w:pPr>
    </w:p>
    <w:p w14:paraId="796733BC" w14:textId="77777777" w:rsidR="00257BB7" w:rsidRPr="004E778D" w:rsidRDefault="00257BB7" w:rsidP="004E778D">
      <w:pPr>
        <w:pStyle w:val="Heading2"/>
        <w:rPr>
          <w:rFonts w:asciiTheme="minorHAnsi" w:hAnsiTheme="minorHAnsi" w:cstheme="minorHAnsi"/>
          <w:b/>
          <w:bCs/>
        </w:rPr>
      </w:pPr>
      <w:r w:rsidRPr="004E778D">
        <w:rPr>
          <w:rFonts w:asciiTheme="minorHAnsi" w:hAnsiTheme="minorHAnsi" w:cstheme="minorHAnsi"/>
          <w:b/>
          <w:bCs/>
        </w:rPr>
        <w:t>8. Budget (Estimated)</w:t>
      </w:r>
    </w:p>
    <w:p w14:paraId="0738A32B" w14:textId="77777777" w:rsidR="00257BB7" w:rsidRPr="00257BB7" w:rsidRDefault="00257BB7" w:rsidP="00257BB7">
      <w:pPr>
        <w:numPr>
          <w:ilvl w:val="0"/>
          <w:numId w:val="16"/>
        </w:numPr>
        <w:rPr>
          <w:rFonts w:cstheme="minorHAnsi"/>
        </w:rPr>
      </w:pPr>
      <w:r w:rsidRPr="00257BB7">
        <w:rPr>
          <w:rFonts w:cstheme="minorHAnsi"/>
        </w:rPr>
        <w:t>Domain + Hosting: R700 – R1,000 per year.</w:t>
      </w:r>
    </w:p>
    <w:p w14:paraId="22D86371" w14:textId="77777777" w:rsidR="00257BB7" w:rsidRPr="00257BB7" w:rsidRDefault="00257BB7" w:rsidP="00257BB7">
      <w:pPr>
        <w:numPr>
          <w:ilvl w:val="0"/>
          <w:numId w:val="16"/>
        </w:numPr>
        <w:rPr>
          <w:rFonts w:cstheme="minorHAnsi"/>
        </w:rPr>
      </w:pPr>
      <w:r w:rsidRPr="00257BB7">
        <w:rPr>
          <w:rFonts w:cstheme="minorHAnsi"/>
        </w:rPr>
        <w:t>Maintenance &amp; Updates: R400 per month.</w:t>
      </w:r>
    </w:p>
    <w:p w14:paraId="626BB014" w14:textId="77777777" w:rsidR="00257BB7" w:rsidRPr="00257BB7" w:rsidRDefault="00257BB7" w:rsidP="00257BB7">
      <w:pPr>
        <w:numPr>
          <w:ilvl w:val="0"/>
          <w:numId w:val="16"/>
        </w:numPr>
        <w:rPr>
          <w:rFonts w:cstheme="minorHAnsi"/>
        </w:rPr>
      </w:pPr>
      <w:r w:rsidRPr="00257BB7">
        <w:rPr>
          <w:rFonts w:cstheme="minorHAnsi"/>
        </w:rPr>
        <w:t>Professional Photography (optional): R1,500 once-off.</w:t>
      </w:r>
    </w:p>
    <w:p w14:paraId="584EDAC9" w14:textId="77777777" w:rsidR="00257BB7" w:rsidRPr="00257BB7" w:rsidRDefault="00257BB7" w:rsidP="00257BB7">
      <w:pPr>
        <w:numPr>
          <w:ilvl w:val="0"/>
          <w:numId w:val="16"/>
        </w:numPr>
        <w:rPr>
          <w:b/>
          <w:bCs/>
        </w:rPr>
      </w:pPr>
      <w:r w:rsidRPr="00257BB7">
        <w:rPr>
          <w:rFonts w:cstheme="minorHAnsi"/>
        </w:rPr>
        <w:t>Free tools for design and icons: Canva, Unsplash, FontAwesome.</w:t>
      </w:r>
    </w:p>
    <w:p w14:paraId="1B60EBA9" w14:textId="1F0C08E7" w:rsidR="00257BB7" w:rsidRPr="004E778D" w:rsidRDefault="00257BB7" w:rsidP="004E778D">
      <w:pPr>
        <w:pStyle w:val="Heading2"/>
        <w:rPr>
          <w:rFonts w:asciiTheme="minorHAnsi" w:hAnsiTheme="minorHAnsi" w:cstheme="minorHAnsi"/>
          <w:b/>
          <w:bCs/>
        </w:rPr>
      </w:pPr>
      <w:r w:rsidRPr="004E778D">
        <w:rPr>
          <w:rFonts w:asciiTheme="minorHAnsi" w:hAnsiTheme="minorHAnsi" w:cstheme="minorHAnsi"/>
          <w:b/>
          <w:bCs/>
        </w:rPr>
        <w:t>9. References:</w:t>
      </w:r>
    </w:p>
    <w:p w14:paraId="703D6FAF" w14:textId="77777777" w:rsidR="00257BB7" w:rsidRPr="00257BB7" w:rsidRDefault="00257BB7" w:rsidP="00257BB7">
      <w:pPr>
        <w:numPr>
          <w:ilvl w:val="0"/>
          <w:numId w:val="8"/>
        </w:numPr>
      </w:pPr>
      <w:r w:rsidRPr="00257BB7">
        <w:t>References listed here are unique to the chosen organisation and the researched documentation of the Website Project Proposal. The references listed in this document and the general references used to complete Part 1 will be compiled in the READMEmd document in the repository for the entire PoE.</w:t>
      </w:r>
    </w:p>
    <w:p w14:paraId="0E7C0832" w14:textId="77777777" w:rsidR="00257BB7" w:rsidRDefault="00257BB7"/>
    <w:sectPr w:rsidR="00257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771A2"/>
    <w:multiLevelType w:val="multilevel"/>
    <w:tmpl w:val="295E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F70FF"/>
    <w:multiLevelType w:val="multilevel"/>
    <w:tmpl w:val="6BD6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76C68"/>
    <w:multiLevelType w:val="multilevel"/>
    <w:tmpl w:val="1CA6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264BD"/>
    <w:multiLevelType w:val="multilevel"/>
    <w:tmpl w:val="D444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27044"/>
    <w:multiLevelType w:val="multilevel"/>
    <w:tmpl w:val="4916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9127E"/>
    <w:multiLevelType w:val="multilevel"/>
    <w:tmpl w:val="1B0A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F1418"/>
    <w:multiLevelType w:val="hybridMultilevel"/>
    <w:tmpl w:val="974483C4"/>
    <w:lvl w:ilvl="0" w:tplc="04090001">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start w:val="1"/>
      <w:numFmt w:val="bullet"/>
      <w:lvlText w:val=""/>
      <w:lvlJc w:val="left"/>
      <w:pPr>
        <w:ind w:left="2988" w:hanging="360"/>
      </w:pPr>
      <w:rPr>
        <w:rFonts w:ascii="Symbol" w:hAnsi="Symbol" w:hint="default"/>
      </w:rPr>
    </w:lvl>
    <w:lvl w:ilvl="4" w:tplc="04090003">
      <w:start w:val="1"/>
      <w:numFmt w:val="bullet"/>
      <w:lvlText w:val="o"/>
      <w:lvlJc w:val="left"/>
      <w:pPr>
        <w:ind w:left="3708" w:hanging="360"/>
      </w:pPr>
      <w:rPr>
        <w:rFonts w:ascii="Courier New" w:hAnsi="Courier New" w:cs="Courier New" w:hint="default"/>
      </w:rPr>
    </w:lvl>
    <w:lvl w:ilvl="5" w:tplc="04090005">
      <w:start w:val="1"/>
      <w:numFmt w:val="bullet"/>
      <w:lvlText w:val=""/>
      <w:lvlJc w:val="left"/>
      <w:pPr>
        <w:ind w:left="4428" w:hanging="360"/>
      </w:pPr>
      <w:rPr>
        <w:rFonts w:ascii="Wingdings" w:hAnsi="Wingdings" w:hint="default"/>
      </w:rPr>
    </w:lvl>
    <w:lvl w:ilvl="6" w:tplc="04090001">
      <w:start w:val="1"/>
      <w:numFmt w:val="bullet"/>
      <w:lvlText w:val=""/>
      <w:lvlJc w:val="left"/>
      <w:pPr>
        <w:ind w:left="5148" w:hanging="360"/>
      </w:pPr>
      <w:rPr>
        <w:rFonts w:ascii="Symbol" w:hAnsi="Symbol" w:hint="default"/>
      </w:rPr>
    </w:lvl>
    <w:lvl w:ilvl="7" w:tplc="04090003">
      <w:start w:val="1"/>
      <w:numFmt w:val="bullet"/>
      <w:lvlText w:val="o"/>
      <w:lvlJc w:val="left"/>
      <w:pPr>
        <w:ind w:left="5868" w:hanging="360"/>
      </w:pPr>
      <w:rPr>
        <w:rFonts w:ascii="Courier New" w:hAnsi="Courier New" w:cs="Courier New" w:hint="default"/>
      </w:rPr>
    </w:lvl>
    <w:lvl w:ilvl="8" w:tplc="04090005">
      <w:start w:val="1"/>
      <w:numFmt w:val="bullet"/>
      <w:lvlText w:val=""/>
      <w:lvlJc w:val="left"/>
      <w:pPr>
        <w:ind w:left="6588" w:hanging="360"/>
      </w:pPr>
      <w:rPr>
        <w:rFonts w:ascii="Wingdings" w:hAnsi="Wingdings" w:hint="default"/>
      </w:rPr>
    </w:lvl>
  </w:abstractNum>
  <w:abstractNum w:abstractNumId="7" w15:restartNumberingAfterBreak="0">
    <w:nsid w:val="279D6FA3"/>
    <w:multiLevelType w:val="hybridMultilevel"/>
    <w:tmpl w:val="F2647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A066534"/>
    <w:multiLevelType w:val="multilevel"/>
    <w:tmpl w:val="5470A894"/>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7631F39"/>
    <w:multiLevelType w:val="multilevel"/>
    <w:tmpl w:val="1C66D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7664C1"/>
    <w:multiLevelType w:val="multilevel"/>
    <w:tmpl w:val="3B22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822A95"/>
    <w:multiLevelType w:val="hybridMultilevel"/>
    <w:tmpl w:val="885839E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2" w15:restartNumberingAfterBreak="0">
    <w:nsid w:val="4C3561F6"/>
    <w:multiLevelType w:val="multilevel"/>
    <w:tmpl w:val="E990D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943F3"/>
    <w:multiLevelType w:val="multilevel"/>
    <w:tmpl w:val="8C46E3A4"/>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5F201841"/>
    <w:multiLevelType w:val="hybridMultilevel"/>
    <w:tmpl w:val="A008DC3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5" w15:restartNumberingAfterBreak="0">
    <w:nsid w:val="61815215"/>
    <w:multiLevelType w:val="multilevel"/>
    <w:tmpl w:val="5DF86F2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796863C5"/>
    <w:multiLevelType w:val="multilevel"/>
    <w:tmpl w:val="A17A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D857C0"/>
    <w:multiLevelType w:val="hybridMultilevel"/>
    <w:tmpl w:val="9440F47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num w:numId="1" w16cid:durableId="416709138">
    <w:abstractNumId w:val="14"/>
  </w:num>
  <w:num w:numId="2" w16cid:durableId="572810727">
    <w:abstractNumId w:val="6"/>
  </w:num>
  <w:num w:numId="3" w16cid:durableId="1185558791">
    <w:abstractNumId w:val="13"/>
  </w:num>
  <w:num w:numId="4" w16cid:durableId="1482308903">
    <w:abstractNumId w:val="8"/>
  </w:num>
  <w:num w:numId="5" w16cid:durableId="1005978489">
    <w:abstractNumId w:val="11"/>
  </w:num>
  <w:num w:numId="6" w16cid:durableId="1009141793">
    <w:abstractNumId w:val="15"/>
  </w:num>
  <w:num w:numId="7" w16cid:durableId="1854607835">
    <w:abstractNumId w:val="7"/>
  </w:num>
  <w:num w:numId="8" w16cid:durableId="1755008537">
    <w:abstractNumId w:val="17"/>
  </w:num>
  <w:num w:numId="9" w16cid:durableId="725299404">
    <w:abstractNumId w:val="12"/>
  </w:num>
  <w:num w:numId="10" w16cid:durableId="1028526190">
    <w:abstractNumId w:val="10"/>
  </w:num>
  <w:num w:numId="11" w16cid:durableId="1978414961">
    <w:abstractNumId w:val="16"/>
  </w:num>
  <w:num w:numId="12" w16cid:durableId="28575056">
    <w:abstractNumId w:val="5"/>
  </w:num>
  <w:num w:numId="13" w16cid:durableId="825047023">
    <w:abstractNumId w:val="0"/>
  </w:num>
  <w:num w:numId="14" w16cid:durableId="75636221">
    <w:abstractNumId w:val="1"/>
  </w:num>
  <w:num w:numId="15" w16cid:durableId="1209294815">
    <w:abstractNumId w:val="3"/>
  </w:num>
  <w:num w:numId="16" w16cid:durableId="851651567">
    <w:abstractNumId w:val="4"/>
  </w:num>
  <w:num w:numId="17" w16cid:durableId="1852405145">
    <w:abstractNumId w:val="2"/>
  </w:num>
  <w:num w:numId="18" w16cid:durableId="2223722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BB7"/>
    <w:rsid w:val="00257BB7"/>
    <w:rsid w:val="004E778D"/>
    <w:rsid w:val="005F4BCF"/>
    <w:rsid w:val="008A2289"/>
    <w:rsid w:val="00954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9968"/>
  <w15:chartTrackingRefBased/>
  <w15:docId w15:val="{224670C5-789F-4FA2-8686-2D5464CA7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B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57B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7B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7B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7B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7B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B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B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B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B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57B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7B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7B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7B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7B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B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B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BB7"/>
    <w:rPr>
      <w:rFonts w:eastAsiaTheme="majorEastAsia" w:cstheme="majorBidi"/>
      <w:color w:val="272727" w:themeColor="text1" w:themeTint="D8"/>
    </w:rPr>
  </w:style>
  <w:style w:type="paragraph" w:styleId="Title">
    <w:name w:val="Title"/>
    <w:basedOn w:val="Normal"/>
    <w:next w:val="Normal"/>
    <w:link w:val="TitleChar"/>
    <w:uiPriority w:val="10"/>
    <w:qFormat/>
    <w:rsid w:val="00257B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B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B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B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BB7"/>
    <w:pPr>
      <w:spacing w:before="160"/>
      <w:jc w:val="center"/>
    </w:pPr>
    <w:rPr>
      <w:i/>
      <w:iCs/>
      <w:color w:val="404040" w:themeColor="text1" w:themeTint="BF"/>
    </w:rPr>
  </w:style>
  <w:style w:type="character" w:customStyle="1" w:styleId="QuoteChar">
    <w:name w:val="Quote Char"/>
    <w:basedOn w:val="DefaultParagraphFont"/>
    <w:link w:val="Quote"/>
    <w:uiPriority w:val="29"/>
    <w:rsid w:val="00257BB7"/>
    <w:rPr>
      <w:i/>
      <w:iCs/>
      <w:color w:val="404040" w:themeColor="text1" w:themeTint="BF"/>
    </w:rPr>
  </w:style>
  <w:style w:type="paragraph" w:styleId="ListParagraph">
    <w:name w:val="List Paragraph"/>
    <w:basedOn w:val="Normal"/>
    <w:uiPriority w:val="34"/>
    <w:qFormat/>
    <w:rsid w:val="00257BB7"/>
    <w:pPr>
      <w:ind w:left="720"/>
      <w:contextualSpacing/>
    </w:pPr>
  </w:style>
  <w:style w:type="character" w:styleId="IntenseEmphasis">
    <w:name w:val="Intense Emphasis"/>
    <w:basedOn w:val="DefaultParagraphFont"/>
    <w:uiPriority w:val="21"/>
    <w:qFormat/>
    <w:rsid w:val="00257BB7"/>
    <w:rPr>
      <w:i/>
      <w:iCs/>
      <w:color w:val="2F5496" w:themeColor="accent1" w:themeShade="BF"/>
    </w:rPr>
  </w:style>
  <w:style w:type="paragraph" w:styleId="IntenseQuote">
    <w:name w:val="Intense Quote"/>
    <w:basedOn w:val="Normal"/>
    <w:next w:val="Normal"/>
    <w:link w:val="IntenseQuoteChar"/>
    <w:uiPriority w:val="30"/>
    <w:qFormat/>
    <w:rsid w:val="00257B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7BB7"/>
    <w:rPr>
      <w:i/>
      <w:iCs/>
      <w:color w:val="2F5496" w:themeColor="accent1" w:themeShade="BF"/>
    </w:rPr>
  </w:style>
  <w:style w:type="character" w:styleId="IntenseReference">
    <w:name w:val="Intense Reference"/>
    <w:basedOn w:val="DefaultParagraphFont"/>
    <w:uiPriority w:val="32"/>
    <w:qFormat/>
    <w:rsid w:val="00257BB7"/>
    <w:rPr>
      <w:b/>
      <w:bCs/>
      <w:smallCaps/>
      <w:color w:val="2F5496" w:themeColor="accent1" w:themeShade="BF"/>
      <w:spacing w:val="5"/>
    </w:rPr>
  </w:style>
  <w:style w:type="paragraph" w:styleId="NormalWeb">
    <w:name w:val="Normal (Web)"/>
    <w:basedOn w:val="Normal"/>
    <w:uiPriority w:val="99"/>
    <w:semiHidden/>
    <w:unhideWhenUsed/>
    <w:rsid w:val="00257BB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Mbali Mbhele</dc:creator>
  <cp:keywords/>
  <dc:description/>
  <cp:lastModifiedBy>Mbali Mbhele</cp:lastModifiedBy>
  <cp:revision>2</cp:revision>
  <dcterms:created xsi:type="dcterms:W3CDTF">2025-08-27T21:45:00Z</dcterms:created>
  <dcterms:modified xsi:type="dcterms:W3CDTF">2025-08-27T21:45:00Z</dcterms:modified>
</cp:coreProperties>
</file>