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C43BC" w14:textId="18879FD9" w:rsidR="0035292D" w:rsidRDefault="00077ED0" w:rsidP="003A39F0">
      <w:pPr>
        <w:pStyle w:val="Title"/>
        <w:ind w:left="0" w:right="26"/>
        <w:rPr>
          <w:b/>
          <w:sz w:val="28"/>
          <w:szCs w:val="28"/>
        </w:rPr>
      </w:pPr>
      <w:r>
        <w:rPr>
          <w:b/>
          <w:sz w:val="28"/>
          <w:szCs w:val="28"/>
        </w:rPr>
        <w:t>Voice recognition wheelchair control system using STM32-based system [Group 3]</w:t>
      </w:r>
    </w:p>
    <w:p w14:paraId="260BFAEF" w14:textId="77777777" w:rsidR="003A39F0" w:rsidRPr="003A39F0" w:rsidRDefault="003A39F0" w:rsidP="003A39F0">
      <w:pPr>
        <w:pStyle w:val="Title"/>
        <w:ind w:left="0" w:right="26"/>
        <w:rPr>
          <w:b/>
          <w:sz w:val="28"/>
          <w:szCs w:val="28"/>
        </w:rPr>
      </w:pPr>
    </w:p>
    <w:p w14:paraId="393F3FEA" w14:textId="77777777" w:rsidR="0035292D" w:rsidRDefault="00077ED0">
      <w:pPr>
        <w:pStyle w:val="Title"/>
        <w:numPr>
          <w:ilvl w:val="0"/>
          <w:numId w:val="3"/>
        </w:numPr>
        <w:ind w:right="26"/>
        <w:jc w:val="left"/>
        <w:rPr>
          <w:sz w:val="24"/>
          <w:szCs w:val="24"/>
        </w:rPr>
      </w:pPr>
      <w:r>
        <w:rPr>
          <w:sz w:val="24"/>
          <w:szCs w:val="24"/>
        </w:rPr>
        <w:t xml:space="preserve">Hardware setup </w:t>
      </w:r>
    </w:p>
    <w:p w14:paraId="4BE79ECB" w14:textId="7EAFE402" w:rsidR="00007F75" w:rsidRPr="00685A48" w:rsidRDefault="00685A48" w:rsidP="00685A48">
      <w:pPr>
        <w:pStyle w:val="Title"/>
        <w:ind w:left="720" w:right="26"/>
        <w:jc w:val="left"/>
        <w:rPr>
          <w:sz w:val="24"/>
          <w:szCs w:val="24"/>
        </w:rPr>
      </w:pPr>
      <w:r>
        <w:rPr>
          <w:noProof/>
        </w:rPr>
        <w:drawing>
          <wp:anchor distT="0" distB="0" distL="114300" distR="114300" simplePos="0" relativeHeight="251664384" behindDoc="0" locked="0" layoutInCell="1" allowOverlap="1" wp14:anchorId="4A9498CB" wp14:editId="13E00847">
            <wp:simplePos x="0" y="0"/>
            <wp:positionH relativeFrom="column">
              <wp:posOffset>10795</wp:posOffset>
            </wp:positionH>
            <wp:positionV relativeFrom="paragraph">
              <wp:posOffset>663575</wp:posOffset>
            </wp:positionV>
            <wp:extent cx="5651500" cy="4538345"/>
            <wp:effectExtent l="0" t="0" r="6350" b="0"/>
            <wp:wrapSquare wrapText="bothSides"/>
            <wp:docPr id="3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cstate="print">
                      <a:extLst>
                        <a:ext uri="{28A0092B-C50C-407E-A947-70E740481C1C}">
                          <a14:useLocalDpi xmlns:a14="http://schemas.microsoft.com/office/drawing/2010/main" val="0"/>
                        </a:ext>
                      </a:extLst>
                    </a:blip>
                    <a:srcRect t="28820" b="10276"/>
                    <a:stretch>
                      <a:fillRect/>
                    </a:stretch>
                  </pic:blipFill>
                  <pic:spPr>
                    <a:xfrm>
                      <a:off x="0" y="0"/>
                      <a:ext cx="5651500" cy="4538345"/>
                    </a:xfrm>
                    <a:prstGeom prst="rect">
                      <a:avLst/>
                    </a:prstGeom>
                    <a:ln/>
                  </pic:spPr>
                </pic:pic>
              </a:graphicData>
            </a:graphic>
            <wp14:sizeRelH relativeFrom="margin">
              <wp14:pctWidth>0</wp14:pctWidth>
            </wp14:sizeRelH>
            <wp14:sizeRelV relativeFrom="margin">
              <wp14:pctHeight>0</wp14:pctHeight>
            </wp14:sizeRelV>
          </wp:anchor>
        </w:drawing>
      </w:r>
      <w:r w:rsidR="008308AA">
        <w:rPr>
          <w:sz w:val="24"/>
          <w:szCs w:val="24"/>
        </w:rPr>
        <w:t>Integrate</w:t>
      </w:r>
      <w:r w:rsidR="00077ED0">
        <w:rPr>
          <w:sz w:val="24"/>
          <w:szCs w:val="24"/>
        </w:rPr>
        <w:t xml:space="preserve"> the </w:t>
      </w:r>
      <w:hyperlink r:id="rId9" w:history="1">
        <w:r w:rsidR="008308AA">
          <w:rPr>
            <w:rStyle w:val="Hyperlink"/>
            <w:sz w:val="24"/>
            <w:szCs w:val="24"/>
          </w:rPr>
          <w:t>NUCLEO-F446re</w:t>
        </w:r>
      </w:hyperlink>
      <w:r w:rsidR="00077ED0">
        <w:rPr>
          <w:sz w:val="24"/>
          <w:szCs w:val="24"/>
        </w:rPr>
        <w:t xml:space="preserve"> with the MEM microphone </w:t>
      </w:r>
      <w:hyperlink r:id="rId10" w:history="1">
        <w:r w:rsidR="008308AA">
          <w:rPr>
            <w:rStyle w:val="Hyperlink"/>
            <w:sz w:val="24"/>
            <w:szCs w:val="24"/>
          </w:rPr>
          <w:t>INMP441</w:t>
        </w:r>
      </w:hyperlink>
      <w:r w:rsidR="008308AA">
        <w:rPr>
          <w:sz w:val="24"/>
          <w:szCs w:val="24"/>
        </w:rPr>
        <w:t xml:space="preserve"> </w:t>
      </w:r>
      <w:r w:rsidR="00077ED0">
        <w:rPr>
          <w:sz w:val="24"/>
          <w:szCs w:val="24"/>
        </w:rPr>
        <w:t>as the figure below.</w:t>
      </w:r>
      <w:r>
        <w:rPr>
          <w:sz w:val="24"/>
          <w:szCs w:val="24"/>
        </w:rPr>
        <w:t xml:space="preserve"> L/R of the microphone is connected to GND as mono-output I2S is used for our case. </w:t>
      </w:r>
    </w:p>
    <w:p w14:paraId="780A1F67" w14:textId="0FC3BEEB" w:rsidR="0053124C" w:rsidRDefault="00077ED0" w:rsidP="003A39F0">
      <w:pPr>
        <w:pBdr>
          <w:top w:val="nil"/>
          <w:left w:val="nil"/>
          <w:bottom w:val="nil"/>
          <w:right w:val="nil"/>
          <w:between w:val="nil"/>
        </w:pBdr>
        <w:spacing w:after="0"/>
        <w:jc w:val="center"/>
        <w:rPr>
          <w:rFonts w:ascii="Times New Roman" w:eastAsia="Times New Roman" w:hAnsi="Times New Roman" w:cs="Times New Roman"/>
          <w:color w:val="000000"/>
        </w:rPr>
      </w:pPr>
      <w:r w:rsidRPr="009F5ABB">
        <w:rPr>
          <w:rFonts w:ascii="Times New Roman" w:eastAsia="Times New Roman" w:hAnsi="Times New Roman" w:cs="Times New Roman"/>
          <w:color w:val="000000"/>
        </w:rPr>
        <w:t>Figure 1: Setup of Hardware</w:t>
      </w:r>
    </w:p>
    <w:p w14:paraId="175C8350" w14:textId="77777777" w:rsidR="003A39F0" w:rsidRPr="009F5ABB" w:rsidRDefault="003A39F0" w:rsidP="003A39F0">
      <w:pPr>
        <w:pBdr>
          <w:top w:val="nil"/>
          <w:left w:val="nil"/>
          <w:bottom w:val="nil"/>
          <w:right w:val="nil"/>
          <w:between w:val="nil"/>
        </w:pBdr>
        <w:spacing w:after="0"/>
        <w:jc w:val="center"/>
        <w:rPr>
          <w:rFonts w:ascii="Times New Roman" w:eastAsia="Times New Roman" w:hAnsi="Times New Roman" w:cs="Times New Roman"/>
          <w:color w:val="000000"/>
        </w:rPr>
      </w:pPr>
    </w:p>
    <w:tbl>
      <w:tblPr>
        <w:tblStyle w:val="TableGrid"/>
        <w:tblW w:w="0" w:type="auto"/>
        <w:tblInd w:w="720" w:type="dxa"/>
        <w:tblLook w:val="04A0" w:firstRow="1" w:lastRow="0" w:firstColumn="1" w:lastColumn="0" w:noHBand="0" w:noVBand="1"/>
      </w:tblPr>
      <w:tblGrid>
        <w:gridCol w:w="4198"/>
        <w:gridCol w:w="4098"/>
      </w:tblGrid>
      <w:tr w:rsidR="0053124C" w:rsidRPr="009F5ABB" w14:paraId="5365683F" w14:textId="77777777" w:rsidTr="0053124C">
        <w:tc>
          <w:tcPr>
            <w:tcW w:w="4198" w:type="dxa"/>
          </w:tcPr>
          <w:p w14:paraId="35A02EEC" w14:textId="24B07195" w:rsidR="0053124C" w:rsidRPr="009F5ABB" w:rsidRDefault="0053124C" w:rsidP="0053124C">
            <w:pPr>
              <w:jc w:val="center"/>
              <w:rPr>
                <w:rFonts w:ascii="Times New Roman" w:eastAsia="Times New Roman" w:hAnsi="Times New Roman" w:cs="Times New Roman"/>
                <w:color w:val="000000"/>
              </w:rPr>
            </w:pPr>
            <w:r w:rsidRPr="009F5ABB">
              <w:rPr>
                <w:rFonts w:ascii="Times New Roman" w:eastAsia="Times New Roman" w:hAnsi="Times New Roman" w:cs="Times New Roman"/>
                <w:color w:val="000000"/>
              </w:rPr>
              <w:t>Pin on microphone</w:t>
            </w:r>
          </w:p>
        </w:tc>
        <w:tc>
          <w:tcPr>
            <w:tcW w:w="4098" w:type="dxa"/>
          </w:tcPr>
          <w:p w14:paraId="5D34F344" w14:textId="628712A2" w:rsidR="0053124C" w:rsidRPr="009F5ABB" w:rsidRDefault="0053124C" w:rsidP="0053124C">
            <w:pPr>
              <w:jc w:val="center"/>
              <w:rPr>
                <w:rFonts w:ascii="Times New Roman" w:eastAsia="Times New Roman" w:hAnsi="Times New Roman" w:cs="Times New Roman"/>
                <w:color w:val="000000"/>
              </w:rPr>
            </w:pPr>
            <w:r w:rsidRPr="009F5ABB">
              <w:rPr>
                <w:rFonts w:ascii="Times New Roman" w:eastAsia="Times New Roman" w:hAnsi="Times New Roman" w:cs="Times New Roman"/>
                <w:color w:val="000000"/>
              </w:rPr>
              <w:t>Integration of microphone and MCU</w:t>
            </w:r>
          </w:p>
        </w:tc>
      </w:tr>
      <w:tr w:rsidR="0053124C" w:rsidRPr="009F5ABB" w14:paraId="3FC058C1" w14:textId="77777777" w:rsidTr="0053124C">
        <w:tc>
          <w:tcPr>
            <w:tcW w:w="4198" w:type="dxa"/>
          </w:tcPr>
          <w:p w14:paraId="745D0BFB" w14:textId="614268A0" w:rsidR="0053124C" w:rsidRPr="009F5ABB" w:rsidRDefault="0053124C" w:rsidP="0053124C">
            <w:pPr>
              <w:jc w:val="center"/>
              <w:rPr>
                <w:rFonts w:ascii="Times New Roman" w:eastAsia="Times New Roman" w:hAnsi="Times New Roman" w:cs="Times New Roman"/>
                <w:color w:val="000000"/>
              </w:rPr>
            </w:pPr>
            <w:r w:rsidRPr="009F5ABB">
              <w:rPr>
                <w:rFonts w:ascii="Times New Roman" w:eastAsia="Times New Roman" w:hAnsi="Times New Roman" w:cs="Times New Roman"/>
                <w:color w:val="000000"/>
              </w:rPr>
              <w:t>GND</w:t>
            </w:r>
          </w:p>
        </w:tc>
        <w:tc>
          <w:tcPr>
            <w:tcW w:w="4098" w:type="dxa"/>
          </w:tcPr>
          <w:p w14:paraId="30A186E2" w14:textId="470906DD" w:rsidR="0053124C" w:rsidRPr="009F5ABB" w:rsidRDefault="0053124C" w:rsidP="0053124C">
            <w:pPr>
              <w:jc w:val="center"/>
              <w:rPr>
                <w:rFonts w:ascii="Times New Roman" w:eastAsia="Times New Roman" w:hAnsi="Times New Roman" w:cs="Times New Roman"/>
                <w:color w:val="000000"/>
              </w:rPr>
            </w:pPr>
            <w:r w:rsidRPr="009F5ABB">
              <w:rPr>
                <w:rFonts w:ascii="Times New Roman" w:eastAsia="Times New Roman" w:hAnsi="Times New Roman" w:cs="Times New Roman"/>
                <w:color w:val="000000"/>
              </w:rPr>
              <w:t>GND</w:t>
            </w:r>
          </w:p>
        </w:tc>
      </w:tr>
      <w:tr w:rsidR="0053124C" w:rsidRPr="009F5ABB" w14:paraId="1F5D2C21" w14:textId="77777777" w:rsidTr="0053124C">
        <w:tc>
          <w:tcPr>
            <w:tcW w:w="4198" w:type="dxa"/>
          </w:tcPr>
          <w:p w14:paraId="79D3F2B6" w14:textId="0839F4C3" w:rsidR="0053124C" w:rsidRPr="009F5ABB" w:rsidRDefault="0053124C" w:rsidP="0053124C">
            <w:pPr>
              <w:jc w:val="center"/>
              <w:rPr>
                <w:rFonts w:ascii="Times New Roman" w:eastAsia="Times New Roman" w:hAnsi="Times New Roman" w:cs="Times New Roman"/>
                <w:color w:val="000000"/>
              </w:rPr>
            </w:pPr>
            <w:r w:rsidRPr="009F5ABB">
              <w:rPr>
                <w:rFonts w:ascii="Times New Roman" w:eastAsia="Times New Roman" w:hAnsi="Times New Roman" w:cs="Times New Roman"/>
                <w:color w:val="000000"/>
              </w:rPr>
              <w:t>VDD</w:t>
            </w:r>
          </w:p>
        </w:tc>
        <w:tc>
          <w:tcPr>
            <w:tcW w:w="4098" w:type="dxa"/>
          </w:tcPr>
          <w:p w14:paraId="53131D70" w14:textId="4685DE22" w:rsidR="0053124C" w:rsidRPr="009F5ABB" w:rsidRDefault="0053124C" w:rsidP="0053124C">
            <w:pPr>
              <w:jc w:val="center"/>
              <w:rPr>
                <w:rFonts w:ascii="Times New Roman" w:eastAsia="Times New Roman" w:hAnsi="Times New Roman" w:cs="Times New Roman"/>
                <w:color w:val="000000"/>
              </w:rPr>
            </w:pPr>
            <w:r w:rsidRPr="009F5ABB">
              <w:rPr>
                <w:rFonts w:ascii="Times New Roman" w:eastAsia="Times New Roman" w:hAnsi="Times New Roman" w:cs="Times New Roman"/>
                <w:color w:val="000000"/>
              </w:rPr>
              <w:t>3V3</w:t>
            </w:r>
          </w:p>
        </w:tc>
      </w:tr>
      <w:tr w:rsidR="0053124C" w:rsidRPr="009F5ABB" w14:paraId="0BA80EDD" w14:textId="77777777" w:rsidTr="0053124C">
        <w:tc>
          <w:tcPr>
            <w:tcW w:w="4198" w:type="dxa"/>
          </w:tcPr>
          <w:p w14:paraId="5472AAAE" w14:textId="0DEB350C" w:rsidR="0053124C" w:rsidRPr="009F5ABB" w:rsidRDefault="0053124C" w:rsidP="0053124C">
            <w:pPr>
              <w:jc w:val="center"/>
              <w:rPr>
                <w:rFonts w:ascii="Times New Roman" w:eastAsia="Times New Roman" w:hAnsi="Times New Roman" w:cs="Times New Roman"/>
                <w:color w:val="000000"/>
              </w:rPr>
            </w:pPr>
            <w:r w:rsidRPr="009F5ABB">
              <w:rPr>
                <w:rFonts w:ascii="Times New Roman" w:eastAsia="Times New Roman" w:hAnsi="Times New Roman" w:cs="Times New Roman"/>
                <w:color w:val="000000"/>
              </w:rPr>
              <w:t>L/R</w:t>
            </w:r>
          </w:p>
        </w:tc>
        <w:tc>
          <w:tcPr>
            <w:tcW w:w="4098" w:type="dxa"/>
          </w:tcPr>
          <w:p w14:paraId="4E0AB3FF" w14:textId="216BFB04" w:rsidR="0053124C" w:rsidRPr="009F5ABB" w:rsidRDefault="0053124C" w:rsidP="0053124C">
            <w:pPr>
              <w:jc w:val="center"/>
              <w:rPr>
                <w:rFonts w:ascii="Times New Roman" w:eastAsia="Times New Roman" w:hAnsi="Times New Roman" w:cs="Times New Roman"/>
                <w:color w:val="000000"/>
              </w:rPr>
            </w:pPr>
            <w:r w:rsidRPr="009F5ABB">
              <w:rPr>
                <w:rFonts w:ascii="Times New Roman" w:eastAsia="Times New Roman" w:hAnsi="Times New Roman" w:cs="Times New Roman"/>
                <w:color w:val="000000"/>
              </w:rPr>
              <w:t>GND</w:t>
            </w:r>
          </w:p>
        </w:tc>
      </w:tr>
      <w:tr w:rsidR="0053124C" w:rsidRPr="009F5ABB" w14:paraId="02361AA9" w14:textId="77777777" w:rsidTr="0053124C">
        <w:tc>
          <w:tcPr>
            <w:tcW w:w="4198" w:type="dxa"/>
          </w:tcPr>
          <w:p w14:paraId="7912F9A9" w14:textId="367753A3" w:rsidR="0053124C" w:rsidRPr="009F5ABB" w:rsidRDefault="0053124C" w:rsidP="0053124C">
            <w:pPr>
              <w:jc w:val="center"/>
              <w:rPr>
                <w:rFonts w:ascii="Times New Roman" w:eastAsia="Times New Roman" w:hAnsi="Times New Roman" w:cs="Times New Roman"/>
                <w:color w:val="000000"/>
              </w:rPr>
            </w:pPr>
            <w:r w:rsidRPr="009F5ABB">
              <w:rPr>
                <w:rFonts w:ascii="Times New Roman" w:eastAsia="Times New Roman" w:hAnsi="Times New Roman" w:cs="Times New Roman"/>
                <w:color w:val="000000"/>
              </w:rPr>
              <w:t>WS</w:t>
            </w:r>
          </w:p>
        </w:tc>
        <w:tc>
          <w:tcPr>
            <w:tcW w:w="4098" w:type="dxa"/>
          </w:tcPr>
          <w:p w14:paraId="6800CFF0" w14:textId="5CA4CCD1" w:rsidR="0053124C" w:rsidRPr="009F5ABB" w:rsidRDefault="0053124C" w:rsidP="0053124C">
            <w:pPr>
              <w:jc w:val="center"/>
              <w:rPr>
                <w:rFonts w:ascii="Times New Roman" w:eastAsia="Times New Roman" w:hAnsi="Times New Roman" w:cs="Times New Roman"/>
                <w:color w:val="000000"/>
              </w:rPr>
            </w:pPr>
            <w:r w:rsidRPr="009F5ABB">
              <w:rPr>
                <w:rFonts w:ascii="Times New Roman" w:eastAsia="Times New Roman" w:hAnsi="Times New Roman" w:cs="Times New Roman"/>
                <w:color w:val="000000"/>
              </w:rPr>
              <w:t>PB12</w:t>
            </w:r>
          </w:p>
        </w:tc>
      </w:tr>
      <w:tr w:rsidR="0053124C" w:rsidRPr="009F5ABB" w14:paraId="1E2C7BFA" w14:textId="77777777" w:rsidTr="0053124C">
        <w:tc>
          <w:tcPr>
            <w:tcW w:w="4198" w:type="dxa"/>
          </w:tcPr>
          <w:p w14:paraId="70A96B28" w14:textId="4EAC7A6D" w:rsidR="0053124C" w:rsidRPr="009F5ABB" w:rsidRDefault="0053124C" w:rsidP="0053124C">
            <w:pPr>
              <w:jc w:val="center"/>
              <w:rPr>
                <w:rFonts w:ascii="Times New Roman" w:eastAsia="Times New Roman" w:hAnsi="Times New Roman" w:cs="Times New Roman"/>
                <w:color w:val="000000"/>
              </w:rPr>
            </w:pPr>
            <w:r w:rsidRPr="009F5ABB">
              <w:rPr>
                <w:rFonts w:ascii="Times New Roman" w:eastAsia="Times New Roman" w:hAnsi="Times New Roman" w:cs="Times New Roman"/>
                <w:color w:val="000000"/>
              </w:rPr>
              <w:t>SCK</w:t>
            </w:r>
          </w:p>
        </w:tc>
        <w:tc>
          <w:tcPr>
            <w:tcW w:w="4098" w:type="dxa"/>
          </w:tcPr>
          <w:p w14:paraId="2E80CC5B" w14:textId="614CD77A" w:rsidR="0053124C" w:rsidRPr="009F5ABB" w:rsidRDefault="0053124C" w:rsidP="0053124C">
            <w:pPr>
              <w:jc w:val="center"/>
              <w:rPr>
                <w:rFonts w:ascii="Times New Roman" w:eastAsia="Times New Roman" w:hAnsi="Times New Roman" w:cs="Times New Roman"/>
                <w:color w:val="000000"/>
              </w:rPr>
            </w:pPr>
            <w:r w:rsidRPr="009F5ABB">
              <w:rPr>
                <w:rFonts w:ascii="Times New Roman" w:eastAsia="Times New Roman" w:hAnsi="Times New Roman" w:cs="Times New Roman"/>
                <w:color w:val="000000"/>
              </w:rPr>
              <w:t>PB10</w:t>
            </w:r>
          </w:p>
        </w:tc>
      </w:tr>
      <w:tr w:rsidR="0053124C" w:rsidRPr="009F5ABB" w14:paraId="3511880D" w14:textId="77777777" w:rsidTr="0053124C">
        <w:tc>
          <w:tcPr>
            <w:tcW w:w="4198" w:type="dxa"/>
          </w:tcPr>
          <w:p w14:paraId="1900F9D4" w14:textId="6BD34FFC" w:rsidR="0053124C" w:rsidRPr="009F5ABB" w:rsidRDefault="0053124C" w:rsidP="0053124C">
            <w:pPr>
              <w:jc w:val="center"/>
              <w:rPr>
                <w:rFonts w:ascii="Times New Roman" w:eastAsia="Times New Roman" w:hAnsi="Times New Roman" w:cs="Times New Roman"/>
                <w:color w:val="000000"/>
              </w:rPr>
            </w:pPr>
            <w:r w:rsidRPr="009F5ABB">
              <w:rPr>
                <w:rFonts w:ascii="Times New Roman" w:eastAsia="Times New Roman" w:hAnsi="Times New Roman" w:cs="Times New Roman"/>
                <w:color w:val="000000"/>
              </w:rPr>
              <w:t>SD</w:t>
            </w:r>
          </w:p>
        </w:tc>
        <w:tc>
          <w:tcPr>
            <w:tcW w:w="4098" w:type="dxa"/>
          </w:tcPr>
          <w:p w14:paraId="557CF00A" w14:textId="219EC20C" w:rsidR="0053124C" w:rsidRPr="009F5ABB" w:rsidRDefault="0053124C" w:rsidP="0053124C">
            <w:pPr>
              <w:jc w:val="center"/>
              <w:rPr>
                <w:rFonts w:ascii="Times New Roman" w:eastAsia="Times New Roman" w:hAnsi="Times New Roman" w:cs="Times New Roman"/>
                <w:color w:val="000000"/>
              </w:rPr>
            </w:pPr>
            <w:r w:rsidRPr="009F5ABB">
              <w:rPr>
                <w:rFonts w:ascii="Times New Roman" w:eastAsia="Times New Roman" w:hAnsi="Times New Roman" w:cs="Times New Roman"/>
                <w:color w:val="000000"/>
              </w:rPr>
              <w:t>PC1</w:t>
            </w:r>
          </w:p>
        </w:tc>
      </w:tr>
    </w:tbl>
    <w:p w14:paraId="0924C350" w14:textId="5B1C7A74" w:rsidR="0035292D" w:rsidRDefault="003A39F0" w:rsidP="003A39F0">
      <w:pPr>
        <w:pBdr>
          <w:top w:val="nil"/>
          <w:left w:val="nil"/>
          <w:bottom w:val="nil"/>
          <w:right w:val="nil"/>
          <w:between w:val="nil"/>
        </w:pBd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Table 1: Pin connection of microphone with MCU</w:t>
      </w:r>
    </w:p>
    <w:p w14:paraId="6E9294A5" w14:textId="5E2B7F58" w:rsidR="00685A48" w:rsidRDefault="00685A48" w:rsidP="003A39F0">
      <w:pPr>
        <w:pBdr>
          <w:top w:val="nil"/>
          <w:left w:val="nil"/>
          <w:bottom w:val="nil"/>
          <w:right w:val="nil"/>
          <w:between w:val="nil"/>
        </w:pBdr>
        <w:spacing w:after="0"/>
        <w:jc w:val="center"/>
        <w:rPr>
          <w:rFonts w:ascii="Times New Roman" w:eastAsia="Times New Roman" w:hAnsi="Times New Roman" w:cs="Times New Roman"/>
          <w:color w:val="000000"/>
        </w:rPr>
      </w:pPr>
    </w:p>
    <w:p w14:paraId="45C14D54" w14:textId="23C05ABF" w:rsidR="00685A48" w:rsidRDefault="00685A48" w:rsidP="003A39F0">
      <w:pPr>
        <w:pBdr>
          <w:top w:val="nil"/>
          <w:left w:val="nil"/>
          <w:bottom w:val="nil"/>
          <w:right w:val="nil"/>
          <w:between w:val="nil"/>
        </w:pBdr>
        <w:spacing w:after="0"/>
        <w:jc w:val="center"/>
        <w:rPr>
          <w:rFonts w:ascii="Times New Roman" w:eastAsia="Times New Roman" w:hAnsi="Times New Roman" w:cs="Times New Roman"/>
          <w:color w:val="000000"/>
        </w:rPr>
      </w:pPr>
    </w:p>
    <w:p w14:paraId="256612F3" w14:textId="57F1CBA5" w:rsidR="00685A48" w:rsidRDefault="00685A48" w:rsidP="003A39F0">
      <w:pPr>
        <w:pBdr>
          <w:top w:val="nil"/>
          <w:left w:val="nil"/>
          <w:bottom w:val="nil"/>
          <w:right w:val="nil"/>
          <w:between w:val="nil"/>
        </w:pBdr>
        <w:spacing w:after="0"/>
        <w:jc w:val="center"/>
        <w:rPr>
          <w:rFonts w:ascii="Times New Roman" w:eastAsia="Times New Roman" w:hAnsi="Times New Roman" w:cs="Times New Roman"/>
          <w:color w:val="000000"/>
        </w:rPr>
      </w:pPr>
    </w:p>
    <w:p w14:paraId="721E4AD6" w14:textId="0F29E20A" w:rsidR="00685A48" w:rsidRDefault="00685A48" w:rsidP="003A39F0">
      <w:pPr>
        <w:pBdr>
          <w:top w:val="nil"/>
          <w:left w:val="nil"/>
          <w:bottom w:val="nil"/>
          <w:right w:val="nil"/>
          <w:between w:val="nil"/>
        </w:pBdr>
        <w:spacing w:after="0"/>
        <w:jc w:val="center"/>
        <w:rPr>
          <w:rFonts w:ascii="Times New Roman" w:eastAsia="Times New Roman" w:hAnsi="Times New Roman" w:cs="Times New Roman"/>
          <w:color w:val="000000"/>
        </w:rPr>
      </w:pPr>
    </w:p>
    <w:p w14:paraId="54D15B7E" w14:textId="77777777" w:rsidR="00685A48" w:rsidRDefault="00685A48" w:rsidP="003A39F0">
      <w:pPr>
        <w:pBdr>
          <w:top w:val="nil"/>
          <w:left w:val="nil"/>
          <w:bottom w:val="nil"/>
          <w:right w:val="nil"/>
          <w:between w:val="nil"/>
        </w:pBdr>
        <w:spacing w:after="0"/>
        <w:jc w:val="center"/>
        <w:rPr>
          <w:rFonts w:ascii="Times New Roman" w:eastAsia="Times New Roman" w:hAnsi="Times New Roman" w:cs="Times New Roman"/>
          <w:color w:val="000000"/>
        </w:rPr>
      </w:pPr>
    </w:p>
    <w:p w14:paraId="211F9F80" w14:textId="77777777" w:rsidR="003A39F0" w:rsidRPr="009F5ABB" w:rsidRDefault="003A39F0" w:rsidP="0053124C">
      <w:pPr>
        <w:pBdr>
          <w:top w:val="nil"/>
          <w:left w:val="nil"/>
          <w:bottom w:val="nil"/>
          <w:right w:val="nil"/>
          <w:between w:val="nil"/>
        </w:pBdr>
        <w:spacing w:after="0"/>
        <w:rPr>
          <w:rFonts w:ascii="Times New Roman" w:eastAsia="Times New Roman" w:hAnsi="Times New Roman" w:cs="Times New Roman"/>
          <w:color w:val="000000"/>
        </w:rPr>
      </w:pPr>
    </w:p>
    <w:p w14:paraId="3A4E41C6" w14:textId="51436C4F" w:rsidR="00685A48" w:rsidRPr="00685A48" w:rsidRDefault="00077ED0" w:rsidP="00685A48">
      <w:pPr>
        <w:numPr>
          <w:ilvl w:val="0"/>
          <w:numId w:val="3"/>
        </w:numPr>
        <w:pBdr>
          <w:top w:val="nil"/>
          <w:left w:val="nil"/>
          <w:bottom w:val="nil"/>
          <w:right w:val="nil"/>
          <w:between w:val="nil"/>
        </w:pBdr>
        <w:spacing w:after="0"/>
        <w:rPr>
          <w:rFonts w:ascii="Times New Roman" w:eastAsia="Times New Roman" w:hAnsi="Times New Roman" w:cs="Times New Roman"/>
        </w:rPr>
      </w:pPr>
      <w:r w:rsidRPr="009F5ABB">
        <w:rPr>
          <w:rFonts w:ascii="Times New Roman" w:eastAsia="Times New Roman" w:hAnsi="Times New Roman" w:cs="Times New Roman"/>
        </w:rPr>
        <w:lastRenderedPageBreak/>
        <w:t xml:space="preserve">Board configuration based on the hardware setup in the </w:t>
      </w:r>
      <w:hyperlink r:id="rId11" w:history="1">
        <w:r w:rsidR="00FD4130" w:rsidRPr="009F5ABB">
          <w:rPr>
            <w:rStyle w:val="Hyperlink"/>
            <w:rFonts w:ascii="Times New Roman" w:hAnsi="Times New Roman" w:cs="Times New Roman"/>
          </w:rPr>
          <w:t>STM32CubeIDE</w:t>
        </w:r>
      </w:hyperlink>
      <w:r w:rsidR="008308AA" w:rsidRPr="009F5ABB">
        <w:rPr>
          <w:rFonts w:ascii="Times New Roman" w:hAnsi="Times New Roman" w:cs="Times New Roman"/>
        </w:rPr>
        <w:t xml:space="preserve">. </w:t>
      </w:r>
      <w:r w:rsidR="00685A48">
        <w:rPr>
          <w:rFonts w:ascii="Times New Roman" w:eastAsia="Times New Roman" w:hAnsi="Times New Roman" w:cs="Times New Roman"/>
        </w:rPr>
        <w:t xml:space="preserve">The board configuration includes the GPIO, DMA, USART and I2C setting. </w:t>
      </w:r>
    </w:p>
    <w:p w14:paraId="4B58A67A" w14:textId="4446593D" w:rsidR="00685A48" w:rsidRPr="009F5ABB" w:rsidRDefault="00685A48" w:rsidP="00685A48">
      <w:pPr>
        <w:pBdr>
          <w:top w:val="nil"/>
          <w:left w:val="nil"/>
          <w:bottom w:val="nil"/>
          <w:right w:val="nil"/>
          <w:between w:val="nil"/>
        </w:pBdr>
        <w:spacing w:after="0"/>
        <w:ind w:left="360"/>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7456" behindDoc="0" locked="0" layoutInCell="1" allowOverlap="1" wp14:anchorId="1A7F9891" wp14:editId="722BC6BA">
            <wp:simplePos x="0" y="0"/>
            <wp:positionH relativeFrom="column">
              <wp:posOffset>38735</wp:posOffset>
            </wp:positionH>
            <wp:positionV relativeFrom="paragraph">
              <wp:posOffset>178798</wp:posOffset>
            </wp:positionV>
            <wp:extent cx="5681980" cy="5747385"/>
            <wp:effectExtent l="0" t="0" r="0" b="5715"/>
            <wp:wrapSquare wrapText="bothSides"/>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681980" cy="5747385"/>
                    </a:xfrm>
                    <a:prstGeom prst="rect">
                      <a:avLst/>
                    </a:prstGeom>
                    <a:ln/>
                  </pic:spPr>
                </pic:pic>
              </a:graphicData>
            </a:graphic>
            <wp14:sizeRelH relativeFrom="margin">
              <wp14:pctWidth>0</wp14:pctWidth>
            </wp14:sizeRelH>
            <wp14:sizeRelV relativeFrom="margin">
              <wp14:pctHeight>0</wp14:pctHeight>
            </wp14:sizeRelV>
          </wp:anchor>
        </w:drawing>
      </w:r>
    </w:p>
    <w:p w14:paraId="037E19FA" w14:textId="14FF25E9" w:rsidR="00FD4130" w:rsidRDefault="00FD4130" w:rsidP="00685A48">
      <w:pPr>
        <w:pBdr>
          <w:top w:val="nil"/>
          <w:left w:val="nil"/>
          <w:bottom w:val="nil"/>
          <w:right w:val="nil"/>
          <w:between w:val="nil"/>
        </w:pBdr>
        <w:spacing w:after="0"/>
        <w:jc w:val="center"/>
        <w:rPr>
          <w:rFonts w:ascii="Times New Roman" w:eastAsia="Times New Roman" w:hAnsi="Times New Roman" w:cs="Times New Roman"/>
        </w:rPr>
      </w:pPr>
      <w:r>
        <w:rPr>
          <w:rFonts w:ascii="Times New Roman" w:eastAsia="Times New Roman" w:hAnsi="Times New Roman" w:cs="Times New Roman"/>
        </w:rPr>
        <w:t>Figure 2: Overview of Board Configuration</w:t>
      </w:r>
    </w:p>
    <w:p w14:paraId="4D3C5552" w14:textId="59DA564B" w:rsidR="00685A48" w:rsidRDefault="00685A48" w:rsidP="00685A48">
      <w:pPr>
        <w:pBdr>
          <w:top w:val="nil"/>
          <w:left w:val="nil"/>
          <w:bottom w:val="nil"/>
          <w:right w:val="nil"/>
          <w:between w:val="nil"/>
        </w:pBdr>
        <w:spacing w:after="0"/>
        <w:jc w:val="center"/>
        <w:rPr>
          <w:rFonts w:ascii="Times New Roman" w:eastAsia="Times New Roman" w:hAnsi="Times New Roman" w:cs="Times New Roman"/>
        </w:rPr>
      </w:pPr>
    </w:p>
    <w:p w14:paraId="282D72FC" w14:textId="72A0EB0F" w:rsidR="00685A48" w:rsidRDefault="00685A48" w:rsidP="00685A48">
      <w:pPr>
        <w:pBdr>
          <w:top w:val="nil"/>
          <w:left w:val="nil"/>
          <w:bottom w:val="nil"/>
          <w:right w:val="nil"/>
          <w:between w:val="nil"/>
        </w:pBdr>
        <w:spacing w:after="0"/>
        <w:jc w:val="center"/>
        <w:rPr>
          <w:rFonts w:ascii="Times New Roman" w:eastAsia="Times New Roman" w:hAnsi="Times New Roman" w:cs="Times New Roman"/>
        </w:rPr>
      </w:pPr>
    </w:p>
    <w:p w14:paraId="2266A386" w14:textId="569C15EF" w:rsidR="00685A48" w:rsidRDefault="00685A48" w:rsidP="00685A48">
      <w:pPr>
        <w:pBdr>
          <w:top w:val="nil"/>
          <w:left w:val="nil"/>
          <w:bottom w:val="nil"/>
          <w:right w:val="nil"/>
          <w:between w:val="nil"/>
        </w:pBdr>
        <w:spacing w:after="0"/>
        <w:jc w:val="center"/>
        <w:rPr>
          <w:rFonts w:ascii="Times New Roman" w:eastAsia="Times New Roman" w:hAnsi="Times New Roman" w:cs="Times New Roman"/>
        </w:rPr>
      </w:pPr>
    </w:p>
    <w:p w14:paraId="3D024BE3" w14:textId="1C262A0B" w:rsidR="00685A48" w:rsidRDefault="00685A48" w:rsidP="00685A48">
      <w:pPr>
        <w:pBdr>
          <w:top w:val="nil"/>
          <w:left w:val="nil"/>
          <w:bottom w:val="nil"/>
          <w:right w:val="nil"/>
          <w:between w:val="nil"/>
        </w:pBdr>
        <w:spacing w:after="0"/>
        <w:jc w:val="center"/>
        <w:rPr>
          <w:rFonts w:ascii="Times New Roman" w:eastAsia="Times New Roman" w:hAnsi="Times New Roman" w:cs="Times New Roman"/>
        </w:rPr>
      </w:pPr>
    </w:p>
    <w:p w14:paraId="7F27B505" w14:textId="31587688" w:rsidR="00685A48" w:rsidRDefault="00685A48" w:rsidP="00685A48">
      <w:pPr>
        <w:pBdr>
          <w:top w:val="nil"/>
          <w:left w:val="nil"/>
          <w:bottom w:val="nil"/>
          <w:right w:val="nil"/>
          <w:between w:val="nil"/>
        </w:pBdr>
        <w:spacing w:after="0"/>
        <w:jc w:val="center"/>
        <w:rPr>
          <w:rFonts w:ascii="Times New Roman" w:eastAsia="Times New Roman" w:hAnsi="Times New Roman" w:cs="Times New Roman"/>
        </w:rPr>
      </w:pPr>
    </w:p>
    <w:p w14:paraId="29C800AC" w14:textId="78CE81F9" w:rsidR="00685A48" w:rsidRDefault="00685A48" w:rsidP="00685A48">
      <w:pPr>
        <w:pBdr>
          <w:top w:val="nil"/>
          <w:left w:val="nil"/>
          <w:bottom w:val="nil"/>
          <w:right w:val="nil"/>
          <w:between w:val="nil"/>
        </w:pBdr>
        <w:spacing w:after="0"/>
        <w:jc w:val="center"/>
        <w:rPr>
          <w:rFonts w:ascii="Times New Roman" w:eastAsia="Times New Roman" w:hAnsi="Times New Roman" w:cs="Times New Roman"/>
        </w:rPr>
      </w:pPr>
    </w:p>
    <w:p w14:paraId="255D3634" w14:textId="03F52F67" w:rsidR="00685A48" w:rsidRDefault="00685A48" w:rsidP="00685A48">
      <w:pPr>
        <w:pBdr>
          <w:top w:val="nil"/>
          <w:left w:val="nil"/>
          <w:bottom w:val="nil"/>
          <w:right w:val="nil"/>
          <w:between w:val="nil"/>
        </w:pBdr>
        <w:spacing w:after="0"/>
        <w:jc w:val="center"/>
        <w:rPr>
          <w:rFonts w:ascii="Times New Roman" w:eastAsia="Times New Roman" w:hAnsi="Times New Roman" w:cs="Times New Roman"/>
        </w:rPr>
      </w:pPr>
    </w:p>
    <w:p w14:paraId="702832F8" w14:textId="513848E8" w:rsidR="00685A48" w:rsidRDefault="00685A48" w:rsidP="00685A48">
      <w:pPr>
        <w:pBdr>
          <w:top w:val="nil"/>
          <w:left w:val="nil"/>
          <w:bottom w:val="nil"/>
          <w:right w:val="nil"/>
          <w:between w:val="nil"/>
        </w:pBdr>
        <w:spacing w:after="0"/>
        <w:jc w:val="center"/>
        <w:rPr>
          <w:rFonts w:ascii="Times New Roman" w:eastAsia="Times New Roman" w:hAnsi="Times New Roman" w:cs="Times New Roman"/>
        </w:rPr>
      </w:pPr>
    </w:p>
    <w:p w14:paraId="7751CD03" w14:textId="1832D90A" w:rsidR="00685A48" w:rsidRDefault="00685A48" w:rsidP="00685A48">
      <w:pPr>
        <w:pBdr>
          <w:top w:val="nil"/>
          <w:left w:val="nil"/>
          <w:bottom w:val="nil"/>
          <w:right w:val="nil"/>
          <w:between w:val="nil"/>
        </w:pBdr>
        <w:spacing w:after="0"/>
        <w:jc w:val="center"/>
        <w:rPr>
          <w:rFonts w:ascii="Times New Roman" w:eastAsia="Times New Roman" w:hAnsi="Times New Roman" w:cs="Times New Roman"/>
        </w:rPr>
      </w:pPr>
    </w:p>
    <w:p w14:paraId="71BD0C4D" w14:textId="7C8DE499" w:rsidR="00685A48" w:rsidRDefault="00685A48" w:rsidP="00685A48">
      <w:pPr>
        <w:pBdr>
          <w:top w:val="nil"/>
          <w:left w:val="nil"/>
          <w:bottom w:val="nil"/>
          <w:right w:val="nil"/>
          <w:between w:val="nil"/>
        </w:pBdr>
        <w:spacing w:after="0"/>
        <w:jc w:val="center"/>
        <w:rPr>
          <w:rFonts w:ascii="Times New Roman" w:eastAsia="Times New Roman" w:hAnsi="Times New Roman" w:cs="Times New Roman"/>
        </w:rPr>
      </w:pPr>
    </w:p>
    <w:p w14:paraId="6A87C0E2" w14:textId="74FF8F51" w:rsidR="00685A48" w:rsidRDefault="00685A48" w:rsidP="00685A48">
      <w:pPr>
        <w:pBdr>
          <w:top w:val="nil"/>
          <w:left w:val="nil"/>
          <w:bottom w:val="nil"/>
          <w:right w:val="nil"/>
          <w:between w:val="nil"/>
        </w:pBdr>
        <w:spacing w:after="0"/>
        <w:jc w:val="center"/>
        <w:rPr>
          <w:rFonts w:ascii="Times New Roman" w:eastAsia="Times New Roman" w:hAnsi="Times New Roman" w:cs="Times New Roman"/>
        </w:rPr>
      </w:pPr>
    </w:p>
    <w:p w14:paraId="0B2A01E0" w14:textId="6596B422" w:rsidR="00685A48" w:rsidRDefault="00685A48" w:rsidP="00685A48">
      <w:pPr>
        <w:pBdr>
          <w:top w:val="nil"/>
          <w:left w:val="nil"/>
          <w:bottom w:val="nil"/>
          <w:right w:val="nil"/>
          <w:between w:val="nil"/>
        </w:pBdr>
        <w:spacing w:after="0"/>
        <w:jc w:val="center"/>
        <w:rPr>
          <w:rFonts w:ascii="Times New Roman" w:eastAsia="Times New Roman" w:hAnsi="Times New Roman" w:cs="Times New Roman"/>
        </w:rPr>
      </w:pPr>
    </w:p>
    <w:p w14:paraId="61895A4F" w14:textId="77777777" w:rsidR="00685A48" w:rsidRPr="0053124C" w:rsidRDefault="00685A48" w:rsidP="00685A48">
      <w:pPr>
        <w:pBdr>
          <w:top w:val="nil"/>
          <w:left w:val="nil"/>
          <w:bottom w:val="nil"/>
          <w:right w:val="nil"/>
          <w:between w:val="nil"/>
        </w:pBdr>
        <w:spacing w:after="0"/>
        <w:jc w:val="center"/>
        <w:rPr>
          <w:rFonts w:ascii="Times New Roman" w:eastAsia="Times New Roman" w:hAnsi="Times New Roman" w:cs="Times New Roman"/>
        </w:rPr>
      </w:pPr>
    </w:p>
    <w:p w14:paraId="699AE6FF" w14:textId="578C343C" w:rsidR="0035292D" w:rsidRDefault="00077ED0">
      <w:pPr>
        <w:numPr>
          <w:ilvl w:val="1"/>
          <w:numId w:val="3"/>
        </w:numPr>
        <w:pBdr>
          <w:top w:val="nil"/>
          <w:left w:val="nil"/>
          <w:bottom w:val="nil"/>
          <w:right w:val="nil"/>
          <w:between w:val="nil"/>
        </w:pBdr>
        <w:spacing w:after="0"/>
        <w:rPr>
          <w:rFonts w:ascii="Times New Roman" w:eastAsia="Times New Roman" w:hAnsi="Times New Roman" w:cs="Times New Roman"/>
        </w:rPr>
      </w:pPr>
      <w:r w:rsidRPr="0053124C">
        <w:rPr>
          <w:rFonts w:ascii="Times New Roman" w:eastAsia="Times New Roman" w:hAnsi="Times New Roman" w:cs="Times New Roman"/>
        </w:rPr>
        <w:lastRenderedPageBreak/>
        <w:t>GPIO configuration</w:t>
      </w:r>
    </w:p>
    <w:p w14:paraId="6581AA33" w14:textId="10D3ADDA" w:rsidR="00685A48" w:rsidRDefault="00685A48" w:rsidP="00685A48">
      <w:pPr>
        <w:pStyle w:val="ListParagraph"/>
        <w:pBdr>
          <w:top w:val="nil"/>
          <w:left w:val="nil"/>
          <w:bottom w:val="nil"/>
          <w:right w:val="nil"/>
          <w:between w:val="nil"/>
        </w:pBdr>
        <w:spacing w:after="0"/>
        <w:ind w:firstLine="360"/>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3360" behindDoc="0" locked="0" layoutInCell="1" allowOverlap="1" wp14:anchorId="2B2074B2" wp14:editId="03A29FA8">
            <wp:simplePos x="0" y="0"/>
            <wp:positionH relativeFrom="column">
              <wp:posOffset>116526</wp:posOffset>
            </wp:positionH>
            <wp:positionV relativeFrom="paragraph">
              <wp:posOffset>211514</wp:posOffset>
            </wp:positionV>
            <wp:extent cx="5695315" cy="3853180"/>
            <wp:effectExtent l="0" t="0" r="635" b="0"/>
            <wp:wrapSquare wrapText="bothSides"/>
            <wp:docPr id="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695315" cy="3853180"/>
                    </a:xfrm>
                    <a:prstGeom prst="rect">
                      <a:avLst/>
                    </a:prstGeom>
                    <a:ln/>
                  </pic:spPr>
                </pic:pic>
              </a:graphicData>
            </a:graphic>
            <wp14:sizeRelH relativeFrom="margin">
              <wp14:pctWidth>0</wp14:pctWidth>
            </wp14:sizeRelH>
            <wp14:sizeRelV relativeFrom="margin">
              <wp14:pctHeight>0</wp14:pctHeight>
            </wp14:sizeRelV>
          </wp:anchor>
        </w:drawing>
      </w:r>
      <w:r w:rsidR="00692FDF" w:rsidRPr="00692FDF">
        <w:rPr>
          <w:rFonts w:ascii="Times New Roman" w:eastAsia="Times New Roman" w:hAnsi="Times New Roman" w:cs="Times New Roman"/>
        </w:rPr>
        <w:t xml:space="preserve">PA5, PB3, PB4 and PB5 is the output LED configuration. </w:t>
      </w:r>
    </w:p>
    <w:p w14:paraId="0DEBA535" w14:textId="39BB6796" w:rsidR="00FD4130" w:rsidRDefault="0053124C" w:rsidP="00FD4130">
      <w:pPr>
        <w:pBdr>
          <w:top w:val="nil"/>
          <w:left w:val="nil"/>
          <w:bottom w:val="nil"/>
          <w:right w:val="nil"/>
          <w:between w:val="nil"/>
        </w:pBdr>
        <w:spacing w:after="0"/>
        <w:jc w:val="center"/>
        <w:rPr>
          <w:rFonts w:ascii="Times New Roman" w:eastAsia="Times New Roman" w:hAnsi="Times New Roman" w:cs="Times New Roman"/>
        </w:rPr>
      </w:pPr>
      <w:r>
        <w:rPr>
          <w:rFonts w:ascii="Times New Roman" w:eastAsia="Times New Roman" w:hAnsi="Times New Roman" w:cs="Times New Roman"/>
        </w:rPr>
        <w:t xml:space="preserve">Figure </w:t>
      </w:r>
      <w:r w:rsidR="009F5ABB">
        <w:rPr>
          <w:rFonts w:ascii="Times New Roman" w:eastAsia="Times New Roman" w:hAnsi="Times New Roman" w:cs="Times New Roman"/>
        </w:rPr>
        <w:t>3</w:t>
      </w:r>
      <w:r>
        <w:rPr>
          <w:rFonts w:ascii="Times New Roman" w:eastAsia="Times New Roman" w:hAnsi="Times New Roman" w:cs="Times New Roman"/>
        </w:rPr>
        <w:t xml:space="preserve">: GPIO configuration </w:t>
      </w:r>
    </w:p>
    <w:p w14:paraId="37196359" w14:textId="77777777" w:rsidR="00007F75" w:rsidRDefault="00007F75" w:rsidP="00FD4130">
      <w:pPr>
        <w:pBdr>
          <w:top w:val="nil"/>
          <w:left w:val="nil"/>
          <w:bottom w:val="nil"/>
          <w:right w:val="nil"/>
          <w:between w:val="nil"/>
        </w:pBdr>
        <w:spacing w:after="0"/>
        <w:jc w:val="center"/>
        <w:rPr>
          <w:rFonts w:ascii="Times New Roman" w:eastAsia="Times New Roman" w:hAnsi="Times New Roman" w:cs="Times New Roman"/>
        </w:rPr>
      </w:pPr>
    </w:p>
    <w:p w14:paraId="73CE6517" w14:textId="6826380C" w:rsidR="0035292D" w:rsidRDefault="00077ED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DMA configuration</w:t>
      </w:r>
    </w:p>
    <w:p w14:paraId="29B25CBC" w14:textId="3F3509EF" w:rsidR="00007F75" w:rsidRDefault="00685A48" w:rsidP="00685A48">
      <w:pPr>
        <w:pBdr>
          <w:top w:val="nil"/>
          <w:left w:val="nil"/>
          <w:bottom w:val="nil"/>
          <w:right w:val="nil"/>
          <w:between w:val="nil"/>
        </w:pBdr>
        <w:spacing w:after="0"/>
        <w:ind w:left="1440"/>
        <w:rPr>
          <w:rFonts w:ascii="Times New Roman" w:eastAsia="Times New Roman" w:hAnsi="Times New Roman" w:cs="Times New Roman"/>
          <w:color w:val="000000"/>
        </w:rPr>
      </w:pPr>
      <w:r>
        <w:rPr>
          <w:noProof/>
        </w:rPr>
        <w:drawing>
          <wp:anchor distT="0" distB="0" distL="114300" distR="114300" simplePos="0" relativeHeight="251673600" behindDoc="0" locked="0" layoutInCell="1" allowOverlap="1" wp14:anchorId="61099052" wp14:editId="42926A5E">
            <wp:simplePos x="0" y="0"/>
            <wp:positionH relativeFrom="column">
              <wp:posOffset>76835</wp:posOffset>
            </wp:positionH>
            <wp:positionV relativeFrom="paragraph">
              <wp:posOffset>254000</wp:posOffset>
            </wp:positionV>
            <wp:extent cx="5864860" cy="2912745"/>
            <wp:effectExtent l="0" t="0" r="254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4860" cy="2912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7F75">
        <w:rPr>
          <w:rFonts w:ascii="Times New Roman" w:eastAsia="Times New Roman" w:hAnsi="Times New Roman" w:cs="Times New Roman"/>
          <w:color w:val="000000"/>
        </w:rPr>
        <w:t xml:space="preserve">DMA is set to circular mode with data width of half word. </w:t>
      </w:r>
    </w:p>
    <w:p w14:paraId="1A782C91" w14:textId="1CCA722A" w:rsidR="00007F75" w:rsidRDefault="00007F75" w:rsidP="00007F75">
      <w:pPr>
        <w:pBdr>
          <w:top w:val="nil"/>
          <w:left w:val="nil"/>
          <w:bottom w:val="nil"/>
          <w:right w:val="nil"/>
          <w:between w:val="nil"/>
        </w:pBd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Figure </w:t>
      </w:r>
      <w:r w:rsidR="00685A48">
        <w:rPr>
          <w:rFonts w:ascii="Times New Roman" w:eastAsia="Times New Roman" w:hAnsi="Times New Roman" w:cs="Times New Roman"/>
          <w:color w:val="000000"/>
        </w:rPr>
        <w:t>4</w:t>
      </w:r>
      <w:r>
        <w:rPr>
          <w:rFonts w:ascii="Times New Roman" w:eastAsia="Times New Roman" w:hAnsi="Times New Roman" w:cs="Times New Roman"/>
          <w:color w:val="000000"/>
        </w:rPr>
        <w:t>: DMA configuration</w:t>
      </w:r>
    </w:p>
    <w:p w14:paraId="64E2CEBF" w14:textId="70CAE3F9" w:rsidR="00007F75" w:rsidRDefault="00007F75" w:rsidP="00007F75">
      <w:pPr>
        <w:pBdr>
          <w:top w:val="nil"/>
          <w:left w:val="nil"/>
          <w:bottom w:val="nil"/>
          <w:right w:val="nil"/>
          <w:between w:val="nil"/>
        </w:pBdr>
        <w:spacing w:after="0"/>
        <w:ind w:left="1440"/>
        <w:rPr>
          <w:rFonts w:ascii="Times New Roman" w:eastAsia="Times New Roman" w:hAnsi="Times New Roman" w:cs="Times New Roman"/>
          <w:color w:val="000000"/>
        </w:rPr>
      </w:pPr>
    </w:p>
    <w:p w14:paraId="3298B29B" w14:textId="2708B48F" w:rsidR="00685A48" w:rsidRDefault="00685A48" w:rsidP="00007F75">
      <w:pPr>
        <w:pBdr>
          <w:top w:val="nil"/>
          <w:left w:val="nil"/>
          <w:bottom w:val="nil"/>
          <w:right w:val="nil"/>
          <w:between w:val="nil"/>
        </w:pBdr>
        <w:spacing w:after="0"/>
        <w:ind w:left="1440"/>
        <w:rPr>
          <w:rFonts w:ascii="Times New Roman" w:eastAsia="Times New Roman" w:hAnsi="Times New Roman" w:cs="Times New Roman"/>
          <w:color w:val="000000"/>
        </w:rPr>
      </w:pPr>
    </w:p>
    <w:p w14:paraId="14039A09" w14:textId="6938F4B4" w:rsidR="00685A48" w:rsidRDefault="00685A48" w:rsidP="00007F75">
      <w:pPr>
        <w:pBdr>
          <w:top w:val="nil"/>
          <w:left w:val="nil"/>
          <w:bottom w:val="nil"/>
          <w:right w:val="nil"/>
          <w:between w:val="nil"/>
        </w:pBdr>
        <w:spacing w:after="0"/>
        <w:ind w:left="1440"/>
        <w:rPr>
          <w:rFonts w:ascii="Times New Roman" w:eastAsia="Times New Roman" w:hAnsi="Times New Roman" w:cs="Times New Roman"/>
          <w:color w:val="000000"/>
        </w:rPr>
      </w:pPr>
    </w:p>
    <w:p w14:paraId="49108863" w14:textId="77777777" w:rsidR="00685A48" w:rsidRDefault="00685A48" w:rsidP="00007F75">
      <w:pPr>
        <w:pBdr>
          <w:top w:val="nil"/>
          <w:left w:val="nil"/>
          <w:bottom w:val="nil"/>
          <w:right w:val="nil"/>
          <w:between w:val="nil"/>
        </w:pBdr>
        <w:spacing w:after="0"/>
        <w:ind w:left="1440"/>
        <w:rPr>
          <w:rFonts w:ascii="Times New Roman" w:eastAsia="Times New Roman" w:hAnsi="Times New Roman" w:cs="Times New Roman"/>
          <w:color w:val="000000"/>
        </w:rPr>
      </w:pPr>
    </w:p>
    <w:p w14:paraId="0394FC23" w14:textId="08616FAE" w:rsidR="00007F75" w:rsidRDefault="00007F75">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USART configuration</w:t>
      </w:r>
    </w:p>
    <w:p w14:paraId="529FA3AA" w14:textId="64253B85" w:rsidR="00007F75" w:rsidRDefault="00685A48" w:rsidP="00007F75">
      <w:pPr>
        <w:pBdr>
          <w:top w:val="nil"/>
          <w:left w:val="nil"/>
          <w:bottom w:val="nil"/>
          <w:right w:val="nil"/>
          <w:between w:val="nil"/>
        </w:pBdr>
        <w:spacing w:after="0"/>
        <w:ind w:left="1440"/>
        <w:rPr>
          <w:rFonts w:ascii="Times New Roman" w:eastAsia="Times New Roman" w:hAnsi="Times New Roman" w:cs="Times New Roman"/>
          <w:color w:val="000000"/>
        </w:rPr>
      </w:pPr>
      <w:r>
        <w:rPr>
          <w:noProof/>
        </w:rPr>
        <w:drawing>
          <wp:anchor distT="0" distB="0" distL="114300" distR="114300" simplePos="0" relativeHeight="251672576" behindDoc="0" locked="0" layoutInCell="1" allowOverlap="1" wp14:anchorId="26624C91" wp14:editId="013F62DE">
            <wp:simplePos x="0" y="0"/>
            <wp:positionH relativeFrom="column">
              <wp:posOffset>149225</wp:posOffset>
            </wp:positionH>
            <wp:positionV relativeFrom="paragraph">
              <wp:posOffset>395605</wp:posOffset>
            </wp:positionV>
            <wp:extent cx="5640070" cy="31559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0070" cy="315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7F75">
        <w:rPr>
          <w:rFonts w:ascii="Times New Roman" w:eastAsia="Times New Roman" w:hAnsi="Times New Roman" w:cs="Times New Roman"/>
          <w:color w:val="000000"/>
        </w:rPr>
        <w:t xml:space="preserve">The baud rate is set to 115200 Bits/s and the word length is set to 8 bits including the parity. The data direction is set to be receive and transmit with 16 samples. </w:t>
      </w:r>
    </w:p>
    <w:p w14:paraId="5238F047" w14:textId="617F0A5D" w:rsidR="00B30FFC" w:rsidRDefault="00007F75" w:rsidP="00685A48">
      <w:pPr>
        <w:pBdr>
          <w:top w:val="nil"/>
          <w:left w:val="nil"/>
          <w:bottom w:val="nil"/>
          <w:right w:val="nil"/>
          <w:between w:val="nil"/>
        </w:pBd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Figure </w:t>
      </w:r>
      <w:r w:rsidR="00685A48">
        <w:rPr>
          <w:rFonts w:ascii="Times New Roman" w:eastAsia="Times New Roman" w:hAnsi="Times New Roman" w:cs="Times New Roman"/>
          <w:color w:val="000000"/>
        </w:rPr>
        <w:t>5</w:t>
      </w:r>
      <w:r>
        <w:rPr>
          <w:rFonts w:ascii="Times New Roman" w:eastAsia="Times New Roman" w:hAnsi="Times New Roman" w:cs="Times New Roman"/>
          <w:color w:val="000000"/>
        </w:rPr>
        <w:t>: USART configuration</w:t>
      </w:r>
    </w:p>
    <w:p w14:paraId="354135B7" w14:textId="77777777" w:rsidR="00007F75" w:rsidRDefault="00007F75" w:rsidP="00007F75">
      <w:pPr>
        <w:pBdr>
          <w:top w:val="nil"/>
          <w:left w:val="nil"/>
          <w:bottom w:val="nil"/>
          <w:right w:val="nil"/>
          <w:between w:val="nil"/>
        </w:pBdr>
        <w:spacing w:after="0"/>
        <w:jc w:val="center"/>
        <w:rPr>
          <w:rFonts w:ascii="Times New Roman" w:eastAsia="Times New Roman" w:hAnsi="Times New Roman" w:cs="Times New Roman"/>
          <w:color w:val="000000"/>
        </w:rPr>
      </w:pPr>
    </w:p>
    <w:p w14:paraId="50091612" w14:textId="3A3E29E1" w:rsidR="0035292D" w:rsidRDefault="00077ED0">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I2S configuration </w:t>
      </w:r>
    </w:p>
    <w:p w14:paraId="5810F967" w14:textId="15F8109F" w:rsidR="009F5ABB" w:rsidRPr="00685A48" w:rsidRDefault="00685A48" w:rsidP="00685A48">
      <w:pPr>
        <w:pStyle w:val="ListParagraph"/>
        <w:pBdr>
          <w:top w:val="nil"/>
          <w:left w:val="nil"/>
          <w:bottom w:val="nil"/>
          <w:right w:val="nil"/>
          <w:between w:val="nil"/>
        </w:pBdr>
        <w:spacing w:after="0"/>
        <w:ind w:left="1440"/>
        <w:rPr>
          <w:rFonts w:ascii="Times New Roman" w:hAnsi="Times New Roman" w:cs="Times New Roman"/>
          <w:color w:val="000000"/>
        </w:rPr>
      </w:pPr>
      <w:r>
        <w:rPr>
          <w:rFonts w:ascii="Times New Roman" w:eastAsia="Times New Roman" w:hAnsi="Times New Roman" w:cs="Times New Roman"/>
          <w:noProof/>
        </w:rPr>
        <w:drawing>
          <wp:anchor distT="0" distB="0" distL="114300" distR="114300" simplePos="0" relativeHeight="251668480" behindDoc="0" locked="0" layoutInCell="1" allowOverlap="1" wp14:anchorId="4BCF37E1" wp14:editId="542E53EB">
            <wp:simplePos x="0" y="0"/>
            <wp:positionH relativeFrom="column">
              <wp:posOffset>263525</wp:posOffset>
            </wp:positionH>
            <wp:positionV relativeFrom="paragraph">
              <wp:posOffset>588010</wp:posOffset>
            </wp:positionV>
            <wp:extent cx="5372100" cy="3253105"/>
            <wp:effectExtent l="0" t="0" r="0" b="4445"/>
            <wp:wrapSquare wrapText="bothSides"/>
            <wp:docPr id="2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5372100" cy="3253105"/>
                    </a:xfrm>
                    <a:prstGeom prst="rect">
                      <a:avLst/>
                    </a:prstGeom>
                    <a:ln/>
                  </pic:spPr>
                </pic:pic>
              </a:graphicData>
            </a:graphic>
            <wp14:sizeRelH relativeFrom="margin">
              <wp14:pctWidth>0</wp14:pctWidth>
            </wp14:sizeRelH>
            <wp14:sizeRelV relativeFrom="margin">
              <wp14:pctHeight>0</wp14:pctHeight>
            </wp14:sizeRelV>
          </wp:anchor>
        </w:drawing>
      </w:r>
      <w:r w:rsidR="003A39F0" w:rsidRPr="003A39F0">
        <w:rPr>
          <w:rFonts w:ascii="Times New Roman" w:hAnsi="Times New Roman" w:cs="Times New Roman"/>
          <w:color w:val="000000"/>
        </w:rPr>
        <w:t>For I2S configuration, the transmission mode is set as Master Receive and the communication standard is I2S Philips. The data and frame format are set to 24 bits data on 32 bits frame with selected audio frequency of 32kHz.</w:t>
      </w:r>
    </w:p>
    <w:p w14:paraId="1E38BAAC" w14:textId="7483492E" w:rsidR="009F5ABB" w:rsidRPr="009F5ABB" w:rsidRDefault="009F5ABB" w:rsidP="009F5ABB">
      <w:pPr>
        <w:pBdr>
          <w:top w:val="nil"/>
          <w:left w:val="nil"/>
          <w:bottom w:val="nil"/>
          <w:right w:val="nil"/>
          <w:between w:val="nil"/>
        </w:pBdr>
        <w:spacing w:after="0"/>
        <w:jc w:val="center"/>
        <w:rPr>
          <w:rFonts w:ascii="Times New Roman" w:hAnsi="Times New Roman" w:cs="Times New Roman"/>
          <w:color w:val="000000"/>
        </w:rPr>
      </w:pPr>
      <w:r w:rsidRPr="009F5ABB">
        <w:rPr>
          <w:rFonts w:ascii="Times New Roman" w:hAnsi="Times New Roman" w:cs="Times New Roman"/>
          <w:color w:val="000000"/>
        </w:rPr>
        <w:t xml:space="preserve">Figure </w:t>
      </w:r>
      <w:r w:rsidR="00685A48">
        <w:rPr>
          <w:rFonts w:ascii="Times New Roman" w:hAnsi="Times New Roman" w:cs="Times New Roman"/>
          <w:color w:val="000000"/>
        </w:rPr>
        <w:t>6</w:t>
      </w:r>
      <w:r w:rsidRPr="009F5ABB">
        <w:rPr>
          <w:rFonts w:ascii="Times New Roman" w:hAnsi="Times New Roman" w:cs="Times New Roman"/>
          <w:color w:val="000000"/>
        </w:rPr>
        <w:t xml:space="preserve">: I2S configuration </w:t>
      </w:r>
    </w:p>
    <w:p w14:paraId="6FF0CC3D" w14:textId="036938F5" w:rsidR="0035292D" w:rsidRDefault="0035292D">
      <w:pPr>
        <w:pBdr>
          <w:top w:val="nil"/>
          <w:left w:val="nil"/>
          <w:bottom w:val="nil"/>
          <w:right w:val="nil"/>
          <w:between w:val="nil"/>
        </w:pBdr>
        <w:spacing w:after="0"/>
        <w:ind w:left="1440"/>
        <w:rPr>
          <w:rFonts w:ascii="Times New Roman" w:hAnsi="Times New Roman" w:cs="Times New Roman"/>
          <w:color w:val="000000"/>
        </w:rPr>
      </w:pPr>
    </w:p>
    <w:p w14:paraId="76BAC819" w14:textId="769B50A7" w:rsidR="00685A48" w:rsidRDefault="00685A48">
      <w:pPr>
        <w:pBdr>
          <w:top w:val="nil"/>
          <w:left w:val="nil"/>
          <w:bottom w:val="nil"/>
          <w:right w:val="nil"/>
          <w:between w:val="nil"/>
        </w:pBdr>
        <w:spacing w:after="0"/>
        <w:ind w:left="1440"/>
        <w:rPr>
          <w:rFonts w:ascii="Times New Roman" w:hAnsi="Times New Roman" w:cs="Times New Roman"/>
          <w:color w:val="000000"/>
        </w:rPr>
      </w:pPr>
    </w:p>
    <w:p w14:paraId="28FC696A" w14:textId="77777777" w:rsidR="00685A48" w:rsidRPr="009F5ABB" w:rsidRDefault="00685A48" w:rsidP="00685A48">
      <w:pPr>
        <w:pBdr>
          <w:top w:val="nil"/>
          <w:left w:val="nil"/>
          <w:bottom w:val="nil"/>
          <w:right w:val="nil"/>
          <w:between w:val="nil"/>
        </w:pBdr>
        <w:spacing w:after="0"/>
        <w:rPr>
          <w:rFonts w:ascii="Times New Roman" w:hAnsi="Times New Roman" w:cs="Times New Roman"/>
          <w:color w:val="000000"/>
        </w:rPr>
      </w:pPr>
    </w:p>
    <w:p w14:paraId="03D83367" w14:textId="77777777" w:rsidR="0035292D" w:rsidRPr="009F5ABB" w:rsidRDefault="00077ED0">
      <w:pPr>
        <w:numPr>
          <w:ilvl w:val="0"/>
          <w:numId w:val="3"/>
        </w:numPr>
        <w:pBdr>
          <w:top w:val="nil"/>
          <w:left w:val="nil"/>
          <w:bottom w:val="nil"/>
          <w:right w:val="nil"/>
          <w:between w:val="nil"/>
        </w:pBdr>
        <w:spacing w:after="0"/>
        <w:rPr>
          <w:rFonts w:ascii="Times New Roman" w:eastAsia="Times New Roman" w:hAnsi="Times New Roman" w:cs="Times New Roman"/>
          <w:color w:val="000000"/>
        </w:rPr>
      </w:pPr>
      <w:r w:rsidRPr="009F5ABB">
        <w:rPr>
          <w:rFonts w:ascii="Times New Roman" w:eastAsia="Times New Roman" w:hAnsi="Times New Roman" w:cs="Times New Roman"/>
          <w:color w:val="000000"/>
        </w:rPr>
        <w:lastRenderedPageBreak/>
        <w:t xml:space="preserve">CNN model training for keyword spotting algorithm </w:t>
      </w:r>
    </w:p>
    <w:p w14:paraId="1838B7FC" w14:textId="77777777" w:rsidR="0035292D" w:rsidRPr="009F5ABB" w:rsidRDefault="00077ED0">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sidRPr="009F5ABB">
        <w:rPr>
          <w:rFonts w:ascii="Times New Roman" w:eastAsia="Times New Roman" w:hAnsi="Times New Roman" w:cs="Times New Roman"/>
          <w:color w:val="000000"/>
        </w:rPr>
        <w:t xml:space="preserve">Data Collection [Source : </w:t>
      </w:r>
      <w:hyperlink r:id="rId17" w:anchor="scrollTo=81cDNtYQj-ao">
        <w:proofErr w:type="spellStart"/>
        <w:r w:rsidRPr="009F5ABB">
          <w:rPr>
            <w:rFonts w:ascii="Times New Roman" w:eastAsia="Times New Roman" w:hAnsi="Times New Roman" w:cs="Times New Roman"/>
            <w:color w:val="0563C1"/>
            <w:u w:val="single"/>
          </w:rPr>
          <w:t>Colab</w:t>
        </w:r>
        <w:proofErr w:type="spellEnd"/>
      </w:hyperlink>
      <w:r w:rsidRPr="009F5ABB">
        <w:rPr>
          <w:rFonts w:ascii="Times New Roman" w:eastAsia="Times New Roman" w:hAnsi="Times New Roman" w:cs="Times New Roman"/>
          <w:color w:val="000000"/>
        </w:rPr>
        <w:t xml:space="preserve">]  </w:t>
      </w:r>
    </w:p>
    <w:p w14:paraId="6650C61E" w14:textId="21E4B8D8" w:rsidR="0035292D" w:rsidRPr="00692FDF" w:rsidRDefault="00685A48" w:rsidP="009A5B67">
      <w:pPr>
        <w:pBdr>
          <w:top w:val="nil"/>
          <w:left w:val="nil"/>
          <w:bottom w:val="nil"/>
          <w:right w:val="nil"/>
          <w:between w:val="nil"/>
        </w:pBdr>
        <w:spacing w:after="0"/>
        <w:ind w:left="1440"/>
        <w:rPr>
          <w:rFonts w:ascii="Times New Roman" w:eastAsia="Times New Roman" w:hAnsi="Times New Roman" w:cs="Times New Roman"/>
          <w:color w:val="000000"/>
        </w:rPr>
      </w:pPr>
      <w:r w:rsidRPr="009F5ABB">
        <w:rPr>
          <w:rFonts w:ascii="Times New Roman" w:hAnsi="Times New Roman" w:cs="Times New Roman"/>
          <w:noProof/>
        </w:rPr>
        <w:drawing>
          <wp:anchor distT="0" distB="0" distL="114300" distR="114300" simplePos="0" relativeHeight="251658240" behindDoc="0" locked="0" layoutInCell="1" hidden="0" allowOverlap="1" wp14:anchorId="774A2CEA" wp14:editId="5CEE6F23">
            <wp:simplePos x="0" y="0"/>
            <wp:positionH relativeFrom="column">
              <wp:posOffset>22860</wp:posOffset>
            </wp:positionH>
            <wp:positionV relativeFrom="paragraph">
              <wp:posOffset>971257</wp:posOffset>
            </wp:positionV>
            <wp:extent cx="5731510" cy="1657985"/>
            <wp:effectExtent l="0" t="0" r="0" b="0"/>
            <wp:wrapSquare wrapText="bothSides" distT="0" distB="0" distL="114300" distR="114300"/>
            <wp:docPr id="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731510" cy="1657985"/>
                    </a:xfrm>
                    <a:prstGeom prst="rect">
                      <a:avLst/>
                    </a:prstGeom>
                    <a:ln/>
                  </pic:spPr>
                </pic:pic>
              </a:graphicData>
            </a:graphic>
          </wp:anchor>
        </w:drawing>
      </w:r>
      <w:r w:rsidR="00077ED0" w:rsidRPr="009F5ABB">
        <w:rPr>
          <w:rFonts w:ascii="Times New Roman" w:eastAsia="Times New Roman" w:hAnsi="Times New Roman" w:cs="Times New Roman"/>
          <w:color w:val="000000"/>
        </w:rPr>
        <w:t xml:space="preserve">For keyword algorithm training, the data collection is obtained through </w:t>
      </w:r>
      <w:hyperlink r:id="rId19">
        <w:proofErr w:type="spellStart"/>
        <w:r w:rsidR="00077ED0" w:rsidRPr="009F5ABB">
          <w:rPr>
            <w:rFonts w:ascii="Times New Roman" w:eastAsia="Times New Roman" w:hAnsi="Times New Roman" w:cs="Times New Roman"/>
            <w:color w:val="0563C1"/>
            <w:u w:val="single"/>
          </w:rPr>
          <w:t>google_speech_datasets</w:t>
        </w:r>
        <w:proofErr w:type="spellEnd"/>
      </w:hyperlink>
      <w:r w:rsidR="00077ED0" w:rsidRPr="009F5ABB">
        <w:rPr>
          <w:rFonts w:ascii="Times New Roman" w:eastAsia="Times New Roman" w:hAnsi="Times New Roman" w:cs="Times New Roman"/>
          <w:color w:val="000000"/>
        </w:rPr>
        <w:t xml:space="preserve"> instead of our custom keyword datasets. It is because the</w:t>
      </w:r>
      <w:r w:rsidR="00077ED0">
        <w:rPr>
          <w:rFonts w:ascii="Times New Roman" w:eastAsia="Times New Roman" w:hAnsi="Times New Roman" w:cs="Times New Roman"/>
          <w:color w:val="000000"/>
        </w:rPr>
        <w:t xml:space="preserve"> </w:t>
      </w:r>
      <w:hyperlink r:id="rId20">
        <w:proofErr w:type="spellStart"/>
        <w:r w:rsidR="00077ED0" w:rsidRPr="009F5ABB">
          <w:rPr>
            <w:rFonts w:ascii="Times New Roman" w:eastAsia="Times New Roman" w:hAnsi="Times New Roman" w:cs="Times New Roman"/>
            <w:color w:val="0563C1"/>
            <w:u w:val="single"/>
          </w:rPr>
          <w:t>google_speech_datasets</w:t>
        </w:r>
        <w:proofErr w:type="spellEnd"/>
      </w:hyperlink>
      <w:r w:rsidR="00077ED0" w:rsidRPr="009F5ABB">
        <w:rPr>
          <w:rFonts w:ascii="Times New Roman" w:eastAsia="Times New Roman" w:hAnsi="Times New Roman" w:cs="Times New Roman"/>
          <w:color w:val="000000"/>
        </w:rPr>
        <w:t xml:space="preserve"> contains over </w:t>
      </w:r>
      <w:r w:rsidR="00692FDF">
        <w:rPr>
          <w:rFonts w:ascii="Times New Roman" w:eastAsia="Times New Roman" w:hAnsi="Times New Roman" w:cs="Times New Roman"/>
          <w:color w:val="000000"/>
        </w:rPr>
        <w:t>20</w:t>
      </w:r>
      <w:r w:rsidR="00077ED0" w:rsidRPr="009F5ABB">
        <w:rPr>
          <w:rFonts w:ascii="Times New Roman" w:eastAsia="Times New Roman" w:hAnsi="Times New Roman" w:cs="Times New Roman"/>
          <w:color w:val="000000"/>
        </w:rPr>
        <w:t>00 samples which is enough for our project. The audio .wav samples of “left”, “right”, “forward” and “backward” is used</w:t>
      </w:r>
      <w:r w:rsidR="00692FDF">
        <w:rPr>
          <w:rFonts w:ascii="Times New Roman" w:eastAsia="Times New Roman" w:hAnsi="Times New Roman" w:cs="Times New Roman"/>
          <w:color w:val="000000"/>
        </w:rPr>
        <w:t xml:space="preserve"> where in the </w:t>
      </w:r>
      <w:hyperlink r:id="rId21" w:anchor="scrollTo=81cDNtYQj-ao">
        <w:proofErr w:type="spellStart"/>
        <w:r w:rsidR="00692FDF" w:rsidRPr="009F5ABB">
          <w:rPr>
            <w:rFonts w:ascii="Times New Roman" w:eastAsia="Times New Roman" w:hAnsi="Times New Roman" w:cs="Times New Roman"/>
            <w:color w:val="0563C1"/>
            <w:u w:val="single"/>
          </w:rPr>
          <w:t>Colab</w:t>
        </w:r>
        <w:proofErr w:type="spellEnd"/>
      </w:hyperlink>
      <w:r w:rsidR="00692FDF">
        <w:rPr>
          <w:rFonts w:ascii="Times New Roman" w:eastAsia="Times New Roman" w:hAnsi="Times New Roman" w:cs="Times New Roman"/>
          <w:color w:val="0563C1"/>
          <w:u w:val="single"/>
        </w:rPr>
        <w:t xml:space="preserve"> </w:t>
      </w:r>
      <w:r w:rsidR="00692FDF">
        <w:rPr>
          <w:rFonts w:ascii="Times New Roman" w:eastAsia="Times New Roman" w:hAnsi="Times New Roman" w:cs="Times New Roman"/>
          <w:color w:val="000000"/>
        </w:rPr>
        <w:t xml:space="preserve">target are set to the desired keywords. </w:t>
      </w:r>
    </w:p>
    <w:p w14:paraId="43CD5B31" w14:textId="43944F41" w:rsidR="0035292D" w:rsidRPr="009F5ABB" w:rsidRDefault="00077ED0" w:rsidP="00692FDF">
      <w:pPr>
        <w:pBdr>
          <w:top w:val="nil"/>
          <w:left w:val="nil"/>
          <w:bottom w:val="nil"/>
          <w:right w:val="nil"/>
          <w:between w:val="nil"/>
        </w:pBdr>
        <w:spacing w:after="0"/>
        <w:jc w:val="center"/>
        <w:rPr>
          <w:rFonts w:ascii="Times New Roman" w:eastAsia="Times New Roman" w:hAnsi="Times New Roman" w:cs="Times New Roman"/>
          <w:color w:val="000000"/>
        </w:rPr>
      </w:pPr>
      <w:r w:rsidRPr="009F5ABB">
        <w:rPr>
          <w:rFonts w:ascii="Times New Roman" w:eastAsia="Times New Roman" w:hAnsi="Times New Roman" w:cs="Times New Roman"/>
          <w:color w:val="000000"/>
        </w:rPr>
        <w:t xml:space="preserve">Figure </w:t>
      </w:r>
      <w:r w:rsidR="00685A48">
        <w:rPr>
          <w:rFonts w:ascii="Times New Roman" w:eastAsia="Times New Roman" w:hAnsi="Times New Roman" w:cs="Times New Roman"/>
          <w:color w:val="000000"/>
        </w:rPr>
        <w:t>7</w:t>
      </w:r>
      <w:r w:rsidRPr="009F5ABB">
        <w:rPr>
          <w:rFonts w:ascii="Times New Roman" w:eastAsia="Times New Roman" w:hAnsi="Times New Roman" w:cs="Times New Roman"/>
          <w:color w:val="000000"/>
        </w:rPr>
        <w:t>: Setting Desired Keywords</w:t>
      </w:r>
    </w:p>
    <w:p w14:paraId="38304F07" w14:textId="7FE4C9C6" w:rsidR="0035292D" w:rsidRPr="009F5ABB" w:rsidRDefault="0035292D">
      <w:pPr>
        <w:pBdr>
          <w:top w:val="nil"/>
          <w:left w:val="nil"/>
          <w:bottom w:val="nil"/>
          <w:right w:val="nil"/>
          <w:between w:val="nil"/>
        </w:pBdr>
        <w:spacing w:after="0"/>
        <w:ind w:left="1440"/>
        <w:rPr>
          <w:rFonts w:ascii="Times New Roman" w:eastAsia="Times New Roman" w:hAnsi="Times New Roman" w:cs="Times New Roman"/>
          <w:color w:val="000000"/>
        </w:rPr>
      </w:pPr>
    </w:p>
    <w:p w14:paraId="30548C6C" w14:textId="796B5913" w:rsidR="0035292D" w:rsidRPr="009F5ABB" w:rsidRDefault="00077ED0">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sidRPr="009F5ABB">
        <w:rPr>
          <w:rFonts w:ascii="Times New Roman" w:eastAsia="Times New Roman" w:hAnsi="Times New Roman" w:cs="Times New Roman"/>
          <w:color w:val="000000"/>
        </w:rPr>
        <w:t xml:space="preserve">Data Curation [Source : </w:t>
      </w:r>
      <w:hyperlink r:id="rId22" w:anchor="scrollTo=81cDNtYQj-ao">
        <w:proofErr w:type="spellStart"/>
        <w:r w:rsidRPr="009F5ABB">
          <w:rPr>
            <w:rFonts w:ascii="Times New Roman" w:eastAsia="Times New Roman" w:hAnsi="Times New Roman" w:cs="Times New Roman"/>
            <w:color w:val="0563C1"/>
            <w:u w:val="single"/>
          </w:rPr>
          <w:t>Colab</w:t>
        </w:r>
        <w:proofErr w:type="spellEnd"/>
      </w:hyperlink>
      <w:r w:rsidRPr="009F5ABB">
        <w:rPr>
          <w:rFonts w:ascii="Times New Roman" w:eastAsia="Times New Roman" w:hAnsi="Times New Roman" w:cs="Times New Roman"/>
          <w:color w:val="000000"/>
        </w:rPr>
        <w:t>]</w:t>
      </w:r>
    </w:p>
    <w:p w14:paraId="369BCCA6" w14:textId="4B885CA1" w:rsidR="0035292D" w:rsidRPr="009F5ABB" w:rsidRDefault="00077ED0">
      <w:pPr>
        <w:pBdr>
          <w:top w:val="nil"/>
          <w:left w:val="nil"/>
          <w:bottom w:val="nil"/>
          <w:right w:val="nil"/>
          <w:between w:val="nil"/>
        </w:pBdr>
        <w:spacing w:after="0"/>
        <w:ind w:left="1440"/>
        <w:rPr>
          <w:rFonts w:ascii="Times New Roman" w:eastAsia="Times New Roman" w:hAnsi="Times New Roman" w:cs="Times New Roman"/>
          <w:color w:val="000000"/>
        </w:rPr>
      </w:pPr>
      <w:r w:rsidRPr="009F5ABB">
        <w:rPr>
          <w:rFonts w:ascii="Times New Roman" w:eastAsia="Times New Roman" w:hAnsi="Times New Roman" w:cs="Times New Roman"/>
          <w:color w:val="000000"/>
        </w:rPr>
        <w:t xml:space="preserve">The data curation is done using dataset_curation.py where the samples .wav with background noise to produce a more robust dataset for training. Each keyword is curated to 1500 files as shown in the figure below. So, the curated data includes “left”, “right”, “forward”, “backward”, “_unknown” and “_noise”. </w:t>
      </w:r>
    </w:p>
    <w:p w14:paraId="28DC9770" w14:textId="0F1037EB" w:rsidR="0035292D" w:rsidRDefault="00007F75">
      <w:pPr>
        <w:pBdr>
          <w:top w:val="nil"/>
          <w:left w:val="nil"/>
          <w:bottom w:val="nil"/>
          <w:right w:val="nil"/>
          <w:between w:val="nil"/>
        </w:pBdr>
        <w:spacing w:after="0"/>
        <w:ind w:left="1440"/>
        <w:rPr>
          <w:color w:val="000000"/>
        </w:rPr>
      </w:pPr>
      <w:r>
        <w:rPr>
          <w:noProof/>
        </w:rPr>
        <w:drawing>
          <wp:anchor distT="0" distB="0" distL="114300" distR="114300" simplePos="0" relativeHeight="251671552" behindDoc="0" locked="0" layoutInCell="1" allowOverlap="1" wp14:anchorId="17933F7A" wp14:editId="7AB7C048">
            <wp:simplePos x="0" y="0"/>
            <wp:positionH relativeFrom="column">
              <wp:posOffset>1722755</wp:posOffset>
            </wp:positionH>
            <wp:positionV relativeFrom="paragraph">
              <wp:posOffset>43180</wp:posOffset>
            </wp:positionV>
            <wp:extent cx="2092325" cy="1920240"/>
            <wp:effectExtent l="0" t="0" r="317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b="8174"/>
                    <a:stretch/>
                  </pic:blipFill>
                  <pic:spPr bwMode="auto">
                    <a:xfrm>
                      <a:off x="0" y="0"/>
                      <a:ext cx="2092325" cy="1920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AA6ADF" w14:textId="77777777" w:rsidR="0035292D" w:rsidRDefault="0035292D">
      <w:pPr>
        <w:pBdr>
          <w:top w:val="nil"/>
          <w:left w:val="nil"/>
          <w:bottom w:val="nil"/>
          <w:right w:val="nil"/>
          <w:between w:val="nil"/>
        </w:pBdr>
        <w:spacing w:after="0"/>
        <w:ind w:left="1440"/>
        <w:rPr>
          <w:rFonts w:ascii="Times New Roman" w:eastAsia="Times New Roman" w:hAnsi="Times New Roman" w:cs="Times New Roman"/>
          <w:color w:val="000000"/>
        </w:rPr>
      </w:pPr>
    </w:p>
    <w:p w14:paraId="71D2B5EA" w14:textId="77777777" w:rsidR="0035292D" w:rsidRDefault="0035292D">
      <w:pPr>
        <w:pBdr>
          <w:top w:val="nil"/>
          <w:left w:val="nil"/>
          <w:bottom w:val="nil"/>
          <w:right w:val="nil"/>
          <w:between w:val="nil"/>
        </w:pBdr>
        <w:spacing w:after="0"/>
        <w:ind w:left="1440"/>
        <w:rPr>
          <w:rFonts w:ascii="Times New Roman" w:eastAsia="Times New Roman" w:hAnsi="Times New Roman" w:cs="Times New Roman"/>
          <w:color w:val="000000"/>
        </w:rPr>
      </w:pPr>
    </w:p>
    <w:p w14:paraId="3B99C818" w14:textId="77777777" w:rsidR="0035292D" w:rsidRDefault="0035292D">
      <w:pPr>
        <w:pBdr>
          <w:top w:val="nil"/>
          <w:left w:val="nil"/>
          <w:bottom w:val="nil"/>
          <w:right w:val="nil"/>
          <w:between w:val="nil"/>
        </w:pBdr>
        <w:spacing w:after="0"/>
        <w:ind w:left="1440"/>
        <w:rPr>
          <w:rFonts w:ascii="Times New Roman" w:eastAsia="Times New Roman" w:hAnsi="Times New Roman" w:cs="Times New Roman"/>
          <w:color w:val="000000"/>
        </w:rPr>
      </w:pPr>
    </w:p>
    <w:p w14:paraId="159E24C0" w14:textId="77777777" w:rsidR="0035292D" w:rsidRDefault="0035292D">
      <w:pPr>
        <w:pBdr>
          <w:top w:val="nil"/>
          <w:left w:val="nil"/>
          <w:bottom w:val="nil"/>
          <w:right w:val="nil"/>
          <w:between w:val="nil"/>
        </w:pBdr>
        <w:spacing w:after="0"/>
        <w:ind w:left="1440"/>
        <w:rPr>
          <w:rFonts w:ascii="Times New Roman" w:eastAsia="Times New Roman" w:hAnsi="Times New Roman" w:cs="Times New Roman"/>
          <w:color w:val="000000"/>
        </w:rPr>
      </w:pPr>
    </w:p>
    <w:p w14:paraId="6EF4A008" w14:textId="77777777" w:rsidR="0035292D" w:rsidRDefault="0035292D">
      <w:pPr>
        <w:pBdr>
          <w:top w:val="nil"/>
          <w:left w:val="nil"/>
          <w:bottom w:val="nil"/>
          <w:right w:val="nil"/>
          <w:between w:val="nil"/>
        </w:pBdr>
        <w:ind w:left="1440"/>
        <w:rPr>
          <w:rFonts w:ascii="Times New Roman" w:eastAsia="Times New Roman" w:hAnsi="Times New Roman" w:cs="Times New Roman"/>
          <w:color w:val="000000"/>
        </w:rPr>
      </w:pPr>
    </w:p>
    <w:p w14:paraId="0AEC6F89" w14:textId="77777777" w:rsidR="00007F75" w:rsidRDefault="00007F75">
      <w:pPr>
        <w:jc w:val="center"/>
        <w:rPr>
          <w:rFonts w:ascii="Times New Roman" w:eastAsia="Times New Roman" w:hAnsi="Times New Roman" w:cs="Times New Roman"/>
        </w:rPr>
      </w:pPr>
    </w:p>
    <w:p w14:paraId="517568FA" w14:textId="204930CA" w:rsidR="00007F75" w:rsidRDefault="00007F75">
      <w:pPr>
        <w:jc w:val="center"/>
        <w:rPr>
          <w:rFonts w:ascii="Times New Roman" w:eastAsia="Times New Roman" w:hAnsi="Times New Roman" w:cs="Times New Roman"/>
        </w:rPr>
      </w:pPr>
    </w:p>
    <w:p w14:paraId="32E1736D" w14:textId="77777777" w:rsidR="00007F75" w:rsidRDefault="00007F75" w:rsidP="00007F75">
      <w:pPr>
        <w:rPr>
          <w:rFonts w:ascii="Times New Roman" w:eastAsia="Times New Roman" w:hAnsi="Times New Roman" w:cs="Times New Roman"/>
        </w:rPr>
      </w:pPr>
    </w:p>
    <w:p w14:paraId="39AC3B48" w14:textId="3001D5D7" w:rsidR="0035292D" w:rsidRPr="009F5ABB" w:rsidRDefault="00077ED0" w:rsidP="00007F75">
      <w:pPr>
        <w:tabs>
          <w:tab w:val="left" w:pos="1800"/>
        </w:tabs>
        <w:jc w:val="center"/>
        <w:rPr>
          <w:rFonts w:ascii="Times New Roman" w:eastAsia="Times New Roman" w:hAnsi="Times New Roman" w:cs="Times New Roman"/>
        </w:rPr>
      </w:pPr>
      <w:r w:rsidRPr="009F5ABB">
        <w:rPr>
          <w:rFonts w:ascii="Times New Roman" w:eastAsia="Times New Roman" w:hAnsi="Times New Roman" w:cs="Times New Roman"/>
        </w:rPr>
        <w:t xml:space="preserve">Figure </w:t>
      </w:r>
      <w:r w:rsidR="00692FDF">
        <w:rPr>
          <w:rFonts w:ascii="Times New Roman" w:eastAsia="Times New Roman" w:hAnsi="Times New Roman" w:cs="Times New Roman"/>
        </w:rPr>
        <w:t>8</w:t>
      </w:r>
      <w:r w:rsidRPr="009F5ABB">
        <w:rPr>
          <w:rFonts w:ascii="Times New Roman" w:eastAsia="Times New Roman" w:hAnsi="Times New Roman" w:cs="Times New Roman"/>
        </w:rPr>
        <w:t>: Curated Keywords</w:t>
      </w:r>
    </w:p>
    <w:p w14:paraId="1F6B140C" w14:textId="77777777" w:rsidR="0035292D" w:rsidRPr="009F5ABB" w:rsidRDefault="00077ED0">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sidRPr="009F5ABB">
        <w:rPr>
          <w:rFonts w:ascii="Times New Roman" w:eastAsia="Times New Roman" w:hAnsi="Times New Roman" w:cs="Times New Roman"/>
          <w:color w:val="000000"/>
        </w:rPr>
        <w:t xml:space="preserve">Feature extraction [Source: </w:t>
      </w:r>
      <w:hyperlink r:id="rId24">
        <w:r w:rsidRPr="009F5ABB">
          <w:rPr>
            <w:rFonts w:ascii="Times New Roman" w:eastAsia="Times New Roman" w:hAnsi="Times New Roman" w:cs="Times New Roman"/>
            <w:color w:val="0563C1"/>
            <w:u w:val="single"/>
          </w:rPr>
          <w:t>Edge Impulse</w:t>
        </w:r>
      </w:hyperlink>
      <w:r w:rsidRPr="009F5ABB">
        <w:rPr>
          <w:rFonts w:ascii="Times New Roman" w:eastAsia="Times New Roman" w:hAnsi="Times New Roman" w:cs="Times New Roman"/>
          <w:color w:val="000000"/>
        </w:rPr>
        <w:t xml:space="preserve">] </w:t>
      </w:r>
    </w:p>
    <w:p w14:paraId="69ECD07F" w14:textId="77777777" w:rsidR="0035292D" w:rsidRPr="009F5ABB" w:rsidRDefault="00077ED0">
      <w:pPr>
        <w:pBdr>
          <w:top w:val="nil"/>
          <w:left w:val="nil"/>
          <w:bottom w:val="nil"/>
          <w:right w:val="nil"/>
          <w:between w:val="nil"/>
        </w:pBdr>
        <w:spacing w:after="0"/>
        <w:ind w:left="1440"/>
        <w:rPr>
          <w:rFonts w:ascii="Times New Roman" w:eastAsia="Times New Roman" w:hAnsi="Times New Roman" w:cs="Times New Roman"/>
          <w:color w:val="000000"/>
        </w:rPr>
      </w:pPr>
      <w:r w:rsidRPr="009F5ABB">
        <w:rPr>
          <w:rFonts w:ascii="Times New Roman" w:eastAsia="Times New Roman" w:hAnsi="Times New Roman" w:cs="Times New Roman"/>
          <w:color w:val="000000"/>
        </w:rPr>
        <w:t xml:space="preserve">CLI tool will send the completed curated dataset to Edge Impulse for training. Mel-frequency cepstral coefficients (MFCCs) extraction feature is used for sound processing purpose as a representation of short-term power spectrum of a sound. The step explanation for MFCCs extraction are: </w:t>
      </w:r>
    </w:p>
    <w:p w14:paraId="3D07848F" w14:textId="77777777" w:rsidR="0035292D" w:rsidRPr="009F5ABB" w:rsidRDefault="00077ED0">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sidRPr="009F5ABB">
        <w:rPr>
          <w:rFonts w:ascii="Times New Roman" w:eastAsia="Times New Roman" w:hAnsi="Times New Roman" w:cs="Times New Roman"/>
          <w:color w:val="000000"/>
        </w:rPr>
        <w:t>Frame the signal into short frames.</w:t>
      </w:r>
    </w:p>
    <w:p w14:paraId="6475356B" w14:textId="3FC239B4" w:rsidR="0035292D" w:rsidRPr="009F5ABB" w:rsidRDefault="00077ED0">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sidRPr="009F5ABB">
        <w:rPr>
          <w:rFonts w:ascii="Times New Roman" w:eastAsia="Times New Roman" w:hAnsi="Times New Roman" w:cs="Times New Roman"/>
          <w:color w:val="000000"/>
        </w:rPr>
        <w:t>Each frame calculate</w:t>
      </w:r>
      <w:r w:rsidR="00A80800">
        <w:rPr>
          <w:rFonts w:ascii="Times New Roman" w:eastAsia="Times New Roman" w:hAnsi="Times New Roman" w:cs="Times New Roman"/>
          <w:color w:val="000000"/>
        </w:rPr>
        <w:t xml:space="preserve">s </w:t>
      </w:r>
      <w:r w:rsidRPr="009F5ABB">
        <w:rPr>
          <w:rFonts w:ascii="Times New Roman" w:eastAsia="Times New Roman" w:hAnsi="Times New Roman" w:cs="Times New Roman"/>
          <w:color w:val="000000"/>
        </w:rPr>
        <w:t>the periodogram estimate of the power spectrum.</w:t>
      </w:r>
    </w:p>
    <w:p w14:paraId="7F8F310B" w14:textId="77777777" w:rsidR="0035292D" w:rsidRPr="009F5ABB" w:rsidRDefault="00077ED0">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sidRPr="009F5ABB">
        <w:rPr>
          <w:rFonts w:ascii="Times New Roman" w:eastAsia="Times New Roman" w:hAnsi="Times New Roman" w:cs="Times New Roman"/>
          <w:color w:val="000000"/>
        </w:rPr>
        <w:t xml:space="preserve">Apply the </w:t>
      </w:r>
      <w:proofErr w:type="spellStart"/>
      <w:r w:rsidRPr="009F5ABB">
        <w:rPr>
          <w:rFonts w:ascii="Times New Roman" w:eastAsia="Times New Roman" w:hAnsi="Times New Roman" w:cs="Times New Roman"/>
          <w:color w:val="000000"/>
        </w:rPr>
        <w:t>mel</w:t>
      </w:r>
      <w:proofErr w:type="spellEnd"/>
      <w:r w:rsidRPr="009F5ABB">
        <w:rPr>
          <w:rFonts w:ascii="Times New Roman" w:eastAsia="Times New Roman" w:hAnsi="Times New Roman" w:cs="Times New Roman"/>
          <w:color w:val="000000"/>
        </w:rPr>
        <w:t xml:space="preserve"> </w:t>
      </w:r>
      <w:proofErr w:type="spellStart"/>
      <w:r w:rsidRPr="009F5ABB">
        <w:rPr>
          <w:rFonts w:ascii="Times New Roman" w:eastAsia="Times New Roman" w:hAnsi="Times New Roman" w:cs="Times New Roman"/>
          <w:color w:val="000000"/>
        </w:rPr>
        <w:t>filterbank</w:t>
      </w:r>
      <w:proofErr w:type="spellEnd"/>
      <w:r w:rsidRPr="009F5ABB">
        <w:rPr>
          <w:rFonts w:ascii="Times New Roman" w:eastAsia="Times New Roman" w:hAnsi="Times New Roman" w:cs="Times New Roman"/>
          <w:color w:val="000000"/>
        </w:rPr>
        <w:t xml:space="preserve"> to the power spectra, sum the energy in each filter.</w:t>
      </w:r>
    </w:p>
    <w:p w14:paraId="335977C5" w14:textId="77777777" w:rsidR="0035292D" w:rsidRPr="009F5ABB" w:rsidRDefault="00077ED0">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sidRPr="009F5ABB">
        <w:rPr>
          <w:rFonts w:ascii="Times New Roman" w:eastAsia="Times New Roman" w:hAnsi="Times New Roman" w:cs="Times New Roman"/>
          <w:color w:val="000000"/>
        </w:rPr>
        <w:t xml:space="preserve">Take the logarithm of all </w:t>
      </w:r>
      <w:proofErr w:type="spellStart"/>
      <w:r w:rsidRPr="009F5ABB">
        <w:rPr>
          <w:rFonts w:ascii="Times New Roman" w:eastAsia="Times New Roman" w:hAnsi="Times New Roman" w:cs="Times New Roman"/>
          <w:color w:val="000000"/>
        </w:rPr>
        <w:t>filterbank</w:t>
      </w:r>
      <w:proofErr w:type="spellEnd"/>
      <w:r w:rsidRPr="009F5ABB">
        <w:rPr>
          <w:rFonts w:ascii="Times New Roman" w:eastAsia="Times New Roman" w:hAnsi="Times New Roman" w:cs="Times New Roman"/>
          <w:color w:val="000000"/>
        </w:rPr>
        <w:t xml:space="preserve"> energies.</w:t>
      </w:r>
    </w:p>
    <w:p w14:paraId="0A549550" w14:textId="77777777" w:rsidR="0035292D" w:rsidRPr="009F5ABB" w:rsidRDefault="00077ED0">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sidRPr="009F5ABB">
        <w:rPr>
          <w:rFonts w:ascii="Times New Roman" w:eastAsia="Times New Roman" w:hAnsi="Times New Roman" w:cs="Times New Roman"/>
          <w:color w:val="000000"/>
        </w:rPr>
        <w:t xml:space="preserve">Take the DCT of the log </w:t>
      </w:r>
      <w:proofErr w:type="spellStart"/>
      <w:r w:rsidRPr="009F5ABB">
        <w:rPr>
          <w:rFonts w:ascii="Times New Roman" w:eastAsia="Times New Roman" w:hAnsi="Times New Roman" w:cs="Times New Roman"/>
          <w:color w:val="000000"/>
        </w:rPr>
        <w:t>filterbank</w:t>
      </w:r>
      <w:proofErr w:type="spellEnd"/>
      <w:r w:rsidRPr="009F5ABB">
        <w:rPr>
          <w:rFonts w:ascii="Times New Roman" w:eastAsia="Times New Roman" w:hAnsi="Times New Roman" w:cs="Times New Roman"/>
          <w:color w:val="000000"/>
        </w:rPr>
        <w:t xml:space="preserve"> energies. </w:t>
      </w:r>
    </w:p>
    <w:p w14:paraId="69F0E23F" w14:textId="77777777" w:rsidR="0035292D" w:rsidRPr="009F5ABB" w:rsidRDefault="00077ED0">
      <w:pPr>
        <w:numPr>
          <w:ilvl w:val="0"/>
          <w:numId w:val="2"/>
        </w:numPr>
        <w:pBdr>
          <w:top w:val="nil"/>
          <w:left w:val="nil"/>
          <w:bottom w:val="nil"/>
          <w:right w:val="nil"/>
          <w:between w:val="nil"/>
        </w:pBdr>
        <w:rPr>
          <w:rFonts w:ascii="Times New Roman" w:eastAsia="Times New Roman" w:hAnsi="Times New Roman" w:cs="Times New Roman"/>
          <w:color w:val="000000"/>
        </w:rPr>
      </w:pPr>
      <w:r w:rsidRPr="009F5ABB">
        <w:rPr>
          <w:rFonts w:ascii="Times New Roman" w:eastAsia="Times New Roman" w:hAnsi="Times New Roman" w:cs="Times New Roman"/>
          <w:color w:val="000000"/>
        </w:rPr>
        <w:t xml:space="preserve">Keep DCT coefficients 2-13, discard the rest. </w:t>
      </w:r>
    </w:p>
    <w:p w14:paraId="59246FF7" w14:textId="2891FC23" w:rsidR="0035292D" w:rsidRPr="009F5ABB" w:rsidRDefault="00077ED0">
      <w:pPr>
        <w:ind w:left="1440"/>
        <w:rPr>
          <w:rFonts w:ascii="Times New Roman" w:eastAsia="Times New Roman" w:hAnsi="Times New Roman" w:cs="Times New Roman"/>
        </w:rPr>
      </w:pPr>
      <w:r w:rsidRPr="009F5ABB">
        <w:rPr>
          <w:rFonts w:ascii="Times New Roman" w:eastAsia="Times New Roman" w:hAnsi="Times New Roman" w:cs="Times New Roman"/>
        </w:rPr>
        <w:t xml:space="preserve">Figure </w:t>
      </w:r>
      <w:r w:rsidR="00692FDF">
        <w:rPr>
          <w:rFonts w:ascii="Times New Roman" w:eastAsia="Times New Roman" w:hAnsi="Times New Roman" w:cs="Times New Roman"/>
        </w:rPr>
        <w:t>9</w:t>
      </w:r>
      <w:r w:rsidRPr="009F5ABB">
        <w:rPr>
          <w:rFonts w:ascii="Times New Roman" w:eastAsia="Times New Roman" w:hAnsi="Times New Roman" w:cs="Times New Roman"/>
        </w:rPr>
        <w:t xml:space="preserve"> shows the diagram of the process of MFCC extraction while figure x shows the features generated for the keywords through MFCC.</w:t>
      </w:r>
    </w:p>
    <w:p w14:paraId="65E831D7" w14:textId="77777777" w:rsidR="0035292D" w:rsidRDefault="00077ED0">
      <w:pPr>
        <w:ind w:left="1440"/>
        <w:rPr>
          <w:rFonts w:ascii="Times New Roman" w:eastAsia="Times New Roman" w:hAnsi="Times New Roman" w:cs="Times New Roman"/>
        </w:rPr>
      </w:pPr>
      <w:r>
        <w:rPr>
          <w:noProof/>
        </w:rPr>
        <w:lastRenderedPageBreak/>
        <w:drawing>
          <wp:anchor distT="0" distB="0" distL="114300" distR="114300" simplePos="0" relativeHeight="251661312" behindDoc="0" locked="0" layoutInCell="1" hidden="0" allowOverlap="1" wp14:anchorId="647288DF" wp14:editId="51AE7C82">
            <wp:simplePos x="0" y="0"/>
            <wp:positionH relativeFrom="column">
              <wp:posOffset>782271</wp:posOffset>
            </wp:positionH>
            <wp:positionV relativeFrom="paragraph">
              <wp:posOffset>8255</wp:posOffset>
            </wp:positionV>
            <wp:extent cx="4264025" cy="3331845"/>
            <wp:effectExtent l="0" t="0" r="3175" b="1905"/>
            <wp:wrapSquare wrapText="bothSides" distT="0" distB="0" distL="114300" distR="114300"/>
            <wp:docPr id="32" name="image3.png" descr="Figure 3 from Mel Frequency Cepstral Coefficients (MFCC) based speaker  identification in noisy environment using wiener filter | Semantic Scholar"/>
            <wp:cNvGraphicFramePr/>
            <a:graphic xmlns:a="http://schemas.openxmlformats.org/drawingml/2006/main">
              <a:graphicData uri="http://schemas.openxmlformats.org/drawingml/2006/picture">
                <pic:pic xmlns:pic="http://schemas.openxmlformats.org/drawingml/2006/picture">
                  <pic:nvPicPr>
                    <pic:cNvPr id="0" name="image3.png" descr="Figure 3 from Mel Frequency Cepstral Coefficients (MFCC) based speaker  identification in noisy environment using wiener filter | Semantic Scholar"/>
                    <pic:cNvPicPr preferRelativeResize="0"/>
                  </pic:nvPicPr>
                  <pic:blipFill>
                    <a:blip r:embed="rId25"/>
                    <a:srcRect t="3850" b="6482"/>
                    <a:stretch>
                      <a:fillRect/>
                    </a:stretch>
                  </pic:blipFill>
                  <pic:spPr>
                    <a:xfrm>
                      <a:off x="0" y="0"/>
                      <a:ext cx="4264025" cy="3331845"/>
                    </a:xfrm>
                    <a:prstGeom prst="rect">
                      <a:avLst/>
                    </a:prstGeom>
                    <a:ln/>
                  </pic:spPr>
                </pic:pic>
              </a:graphicData>
            </a:graphic>
            <wp14:sizeRelH relativeFrom="margin">
              <wp14:pctWidth>0</wp14:pctWidth>
            </wp14:sizeRelH>
            <wp14:sizeRelV relativeFrom="margin">
              <wp14:pctHeight>0</wp14:pctHeight>
            </wp14:sizeRelV>
          </wp:anchor>
        </w:drawing>
      </w:r>
    </w:p>
    <w:p w14:paraId="17CD0084" w14:textId="425AA4BA" w:rsidR="0035292D" w:rsidRDefault="0035292D">
      <w:pPr>
        <w:ind w:left="1440"/>
        <w:rPr>
          <w:rFonts w:ascii="Times New Roman" w:eastAsia="Times New Roman" w:hAnsi="Times New Roman" w:cs="Times New Roman"/>
        </w:rPr>
      </w:pPr>
    </w:p>
    <w:p w14:paraId="2E9981A6" w14:textId="43DA41FD" w:rsidR="0035292D" w:rsidRDefault="0035292D">
      <w:pPr>
        <w:ind w:left="1440"/>
        <w:rPr>
          <w:rFonts w:ascii="Times New Roman" w:eastAsia="Times New Roman" w:hAnsi="Times New Roman" w:cs="Times New Roman"/>
        </w:rPr>
      </w:pPr>
    </w:p>
    <w:p w14:paraId="520F91E6" w14:textId="77777777" w:rsidR="0035292D" w:rsidRDefault="0035292D">
      <w:pPr>
        <w:ind w:left="1440"/>
        <w:rPr>
          <w:rFonts w:ascii="Times New Roman" w:eastAsia="Times New Roman" w:hAnsi="Times New Roman" w:cs="Times New Roman"/>
        </w:rPr>
      </w:pPr>
    </w:p>
    <w:p w14:paraId="3A5D012B" w14:textId="24EA877E" w:rsidR="0035292D" w:rsidRDefault="0035292D">
      <w:pPr>
        <w:ind w:left="1440"/>
        <w:rPr>
          <w:rFonts w:ascii="Times New Roman" w:eastAsia="Times New Roman" w:hAnsi="Times New Roman" w:cs="Times New Roman"/>
        </w:rPr>
      </w:pPr>
    </w:p>
    <w:p w14:paraId="1D029595" w14:textId="5F9DFF08" w:rsidR="0035292D" w:rsidRDefault="0035292D">
      <w:pPr>
        <w:ind w:left="1440"/>
        <w:rPr>
          <w:rFonts w:ascii="Times New Roman" w:eastAsia="Times New Roman" w:hAnsi="Times New Roman" w:cs="Times New Roman"/>
        </w:rPr>
      </w:pPr>
    </w:p>
    <w:p w14:paraId="07312922" w14:textId="61D402DA" w:rsidR="0035292D" w:rsidRDefault="0035292D">
      <w:pPr>
        <w:ind w:left="1440"/>
        <w:rPr>
          <w:rFonts w:ascii="Times New Roman" w:eastAsia="Times New Roman" w:hAnsi="Times New Roman" w:cs="Times New Roman"/>
        </w:rPr>
      </w:pPr>
    </w:p>
    <w:p w14:paraId="0403B314" w14:textId="7CBC0389" w:rsidR="0035292D" w:rsidRDefault="0035292D">
      <w:pPr>
        <w:ind w:left="1440"/>
        <w:rPr>
          <w:rFonts w:ascii="Times New Roman" w:eastAsia="Times New Roman" w:hAnsi="Times New Roman" w:cs="Times New Roman"/>
        </w:rPr>
      </w:pPr>
    </w:p>
    <w:p w14:paraId="1CF9C2CF" w14:textId="416440E6" w:rsidR="0035292D" w:rsidRDefault="0035292D">
      <w:pPr>
        <w:ind w:left="1440"/>
        <w:rPr>
          <w:rFonts w:ascii="Times New Roman" w:eastAsia="Times New Roman" w:hAnsi="Times New Roman" w:cs="Times New Roman"/>
        </w:rPr>
      </w:pPr>
    </w:p>
    <w:p w14:paraId="0F346CA1" w14:textId="49466F7B" w:rsidR="009F5ABB" w:rsidRDefault="009F5ABB">
      <w:pPr>
        <w:rPr>
          <w:rFonts w:ascii="Times New Roman" w:eastAsia="Times New Roman" w:hAnsi="Times New Roman" w:cs="Times New Roman"/>
        </w:rPr>
      </w:pPr>
    </w:p>
    <w:p w14:paraId="0F4E9F71" w14:textId="545A7D5C" w:rsidR="009F5ABB" w:rsidRDefault="009F5ABB" w:rsidP="009F5ABB">
      <w:pPr>
        <w:jc w:val="center"/>
        <w:rPr>
          <w:rFonts w:ascii="Times New Roman" w:eastAsia="Times New Roman" w:hAnsi="Times New Roman" w:cs="Times New Roman"/>
        </w:rPr>
      </w:pPr>
    </w:p>
    <w:p w14:paraId="0AFDAA01" w14:textId="5489E691" w:rsidR="009F5ABB" w:rsidRDefault="009F5ABB" w:rsidP="009F5ABB">
      <w:pPr>
        <w:jc w:val="center"/>
        <w:rPr>
          <w:rFonts w:ascii="Times New Roman" w:eastAsia="Times New Roman" w:hAnsi="Times New Roman" w:cs="Times New Roman"/>
        </w:rPr>
      </w:pPr>
    </w:p>
    <w:p w14:paraId="5899373E" w14:textId="77777777" w:rsidR="00685A48" w:rsidRDefault="00685A48" w:rsidP="00685A48">
      <w:pPr>
        <w:rPr>
          <w:rFonts w:ascii="Times New Roman" w:eastAsia="Times New Roman" w:hAnsi="Times New Roman" w:cs="Times New Roman"/>
        </w:rPr>
      </w:pPr>
    </w:p>
    <w:p w14:paraId="1226C7B1" w14:textId="631C87F9" w:rsidR="0035292D" w:rsidRPr="009F5ABB" w:rsidRDefault="009F5ABB" w:rsidP="009F5ABB">
      <w:pPr>
        <w:jc w:val="center"/>
        <w:rPr>
          <w:rFonts w:ascii="Times New Roman" w:eastAsia="Times New Roman" w:hAnsi="Times New Roman" w:cs="Times New Roman"/>
        </w:rPr>
      </w:pPr>
      <w:r>
        <w:rPr>
          <w:rFonts w:ascii="Times New Roman" w:eastAsia="Times New Roman" w:hAnsi="Times New Roman" w:cs="Times New Roman"/>
        </w:rPr>
        <w:t>F</w:t>
      </w:r>
      <w:r w:rsidRPr="009F5ABB">
        <w:rPr>
          <w:rFonts w:ascii="Times New Roman" w:eastAsia="Times New Roman" w:hAnsi="Times New Roman" w:cs="Times New Roman"/>
        </w:rPr>
        <w:t xml:space="preserve">igure </w:t>
      </w:r>
      <w:r w:rsidR="00A80800">
        <w:rPr>
          <w:rFonts w:ascii="Times New Roman" w:eastAsia="Times New Roman" w:hAnsi="Times New Roman" w:cs="Times New Roman"/>
        </w:rPr>
        <w:t>9</w:t>
      </w:r>
      <w:r w:rsidRPr="009F5ABB">
        <w:rPr>
          <w:rFonts w:ascii="Times New Roman" w:eastAsia="Times New Roman" w:hAnsi="Times New Roman" w:cs="Times New Roman"/>
        </w:rPr>
        <w:t>: Flow of MFCC extraction</w:t>
      </w:r>
    </w:p>
    <w:p w14:paraId="74C78287" w14:textId="10C1FF52" w:rsidR="0035292D" w:rsidRPr="009F5ABB" w:rsidRDefault="00077ED0">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sidRPr="009F5ABB">
        <w:rPr>
          <w:rFonts w:ascii="Times New Roman" w:eastAsia="Times New Roman" w:hAnsi="Times New Roman" w:cs="Times New Roman"/>
          <w:color w:val="000000"/>
        </w:rPr>
        <w:t xml:space="preserve">Neural Network Training [Source: </w:t>
      </w:r>
      <w:hyperlink r:id="rId26">
        <w:r w:rsidRPr="009F5ABB">
          <w:rPr>
            <w:rFonts w:ascii="Times New Roman" w:eastAsia="Times New Roman" w:hAnsi="Times New Roman" w:cs="Times New Roman"/>
            <w:color w:val="0563C1"/>
            <w:u w:val="single"/>
          </w:rPr>
          <w:t>Edge Impulse</w:t>
        </w:r>
      </w:hyperlink>
      <w:r w:rsidRPr="009F5ABB">
        <w:rPr>
          <w:rFonts w:ascii="Times New Roman" w:eastAsia="Times New Roman" w:hAnsi="Times New Roman" w:cs="Times New Roman"/>
          <w:color w:val="000000"/>
        </w:rPr>
        <w:t>]</w:t>
      </w:r>
    </w:p>
    <w:p w14:paraId="2D64845C" w14:textId="1FEAE4D0" w:rsidR="009F5ABB" w:rsidRPr="009F5ABB" w:rsidRDefault="00077ED0" w:rsidP="009F5ABB">
      <w:pPr>
        <w:pBdr>
          <w:top w:val="nil"/>
          <w:left w:val="nil"/>
          <w:bottom w:val="nil"/>
          <w:right w:val="nil"/>
          <w:between w:val="nil"/>
        </w:pBdr>
        <w:spacing w:after="0"/>
        <w:ind w:left="1440"/>
        <w:rPr>
          <w:rFonts w:ascii="Times New Roman" w:eastAsia="Times New Roman" w:hAnsi="Times New Roman" w:cs="Times New Roman"/>
          <w:color w:val="000000"/>
        </w:rPr>
      </w:pPr>
      <w:r w:rsidRPr="009F5ABB">
        <w:rPr>
          <w:rFonts w:ascii="Times New Roman" w:eastAsia="Times New Roman" w:hAnsi="Times New Roman" w:cs="Times New Roman"/>
          <w:color w:val="000000"/>
        </w:rPr>
        <w:t xml:space="preserve">NN Classifier in the Edge Impulse is used to train the dataset for keyword spotting. Training settings such as number of training cycles, learning rate and minimum confidence rating need to be set accordingly. On the other hand, neural network architecture can be adjusted to meet the needs. Figure </w:t>
      </w:r>
      <w:r w:rsidR="00A80800">
        <w:rPr>
          <w:rFonts w:ascii="Times New Roman" w:eastAsia="Times New Roman" w:hAnsi="Times New Roman" w:cs="Times New Roman"/>
          <w:color w:val="000000"/>
        </w:rPr>
        <w:t>10</w:t>
      </w:r>
      <w:r w:rsidRPr="009F5ABB">
        <w:rPr>
          <w:rFonts w:ascii="Times New Roman" w:eastAsia="Times New Roman" w:hAnsi="Times New Roman" w:cs="Times New Roman"/>
          <w:color w:val="000000"/>
        </w:rPr>
        <w:t xml:space="preserve"> is the result of training that obtained. The accuracy of 8</w:t>
      </w:r>
      <w:r w:rsidR="009F5ABB">
        <w:rPr>
          <w:rFonts w:ascii="Times New Roman" w:eastAsia="Times New Roman" w:hAnsi="Times New Roman" w:cs="Times New Roman"/>
          <w:color w:val="000000"/>
        </w:rPr>
        <w:t>0.5</w:t>
      </w:r>
      <w:r w:rsidRPr="009F5ABB">
        <w:rPr>
          <w:rFonts w:ascii="Times New Roman" w:eastAsia="Times New Roman" w:hAnsi="Times New Roman" w:cs="Times New Roman"/>
          <w:color w:val="000000"/>
        </w:rPr>
        <w:t>% and loss of 0.</w:t>
      </w:r>
      <w:r w:rsidR="009F5ABB">
        <w:rPr>
          <w:rFonts w:ascii="Times New Roman" w:eastAsia="Times New Roman" w:hAnsi="Times New Roman" w:cs="Times New Roman"/>
          <w:color w:val="000000"/>
        </w:rPr>
        <w:t xml:space="preserve">64 </w:t>
      </w:r>
      <w:r w:rsidRPr="009F5ABB">
        <w:rPr>
          <w:rFonts w:ascii="Times New Roman" w:eastAsia="Times New Roman" w:hAnsi="Times New Roman" w:cs="Times New Roman"/>
          <w:color w:val="000000"/>
        </w:rPr>
        <w:t xml:space="preserve">is obtained as shown below. </w:t>
      </w:r>
    </w:p>
    <w:p w14:paraId="454CC669" w14:textId="35DED244" w:rsidR="009F5ABB" w:rsidRPr="009F5ABB" w:rsidRDefault="003A39F0" w:rsidP="009F5ABB">
      <w:pPr>
        <w:rPr>
          <w:rFonts w:ascii="Times New Roman" w:eastAsia="Times New Roman" w:hAnsi="Times New Roman" w:cs="Times New Roman"/>
          <w:color w:val="000000"/>
        </w:rPr>
      </w:pPr>
      <w:r>
        <w:rPr>
          <w:rFonts w:ascii="Times New Roman" w:eastAsia="Times New Roman" w:hAnsi="Times New Roman" w:cs="Times New Roman"/>
          <w:noProof/>
        </w:rPr>
        <w:drawing>
          <wp:anchor distT="0" distB="0" distL="114300" distR="114300" simplePos="0" relativeHeight="251669504" behindDoc="0" locked="0" layoutInCell="1" allowOverlap="1" wp14:anchorId="4132BE83" wp14:editId="6A67758D">
            <wp:simplePos x="0" y="0"/>
            <wp:positionH relativeFrom="column">
              <wp:posOffset>1081209</wp:posOffset>
            </wp:positionH>
            <wp:positionV relativeFrom="paragraph">
              <wp:posOffset>57785</wp:posOffset>
            </wp:positionV>
            <wp:extent cx="4016375" cy="3551555"/>
            <wp:effectExtent l="0" t="0" r="3175" b="0"/>
            <wp:wrapSquare wrapText="bothSides"/>
            <wp:docPr id="3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extLst>
                        <a:ext uri="{28A0092B-C50C-407E-A947-70E740481C1C}">
                          <a14:useLocalDpi xmlns:a14="http://schemas.microsoft.com/office/drawing/2010/main" val="0"/>
                        </a:ext>
                      </a:extLst>
                    </a:blip>
                    <a:srcRect/>
                    <a:stretch>
                      <a:fillRect/>
                    </a:stretch>
                  </pic:blipFill>
                  <pic:spPr>
                    <a:xfrm>
                      <a:off x="0" y="0"/>
                      <a:ext cx="4016375" cy="3551555"/>
                    </a:xfrm>
                    <a:prstGeom prst="rect">
                      <a:avLst/>
                    </a:prstGeom>
                    <a:ln/>
                  </pic:spPr>
                </pic:pic>
              </a:graphicData>
            </a:graphic>
            <wp14:sizeRelH relativeFrom="margin">
              <wp14:pctWidth>0</wp14:pctWidth>
            </wp14:sizeRelH>
            <wp14:sizeRelV relativeFrom="margin">
              <wp14:pctHeight>0</wp14:pctHeight>
            </wp14:sizeRelV>
          </wp:anchor>
        </w:drawing>
      </w:r>
    </w:p>
    <w:p w14:paraId="1A8B5C24" w14:textId="77777777" w:rsidR="003A39F0" w:rsidRDefault="003A39F0" w:rsidP="009F5ABB">
      <w:pPr>
        <w:rPr>
          <w:rFonts w:ascii="Times New Roman" w:eastAsia="Times New Roman" w:hAnsi="Times New Roman" w:cs="Times New Roman"/>
          <w:color w:val="000000"/>
        </w:rPr>
      </w:pPr>
    </w:p>
    <w:p w14:paraId="031139EB" w14:textId="77777777" w:rsidR="003A39F0" w:rsidRDefault="003A39F0" w:rsidP="009F5ABB">
      <w:pPr>
        <w:rPr>
          <w:rFonts w:ascii="Times New Roman" w:eastAsia="Times New Roman" w:hAnsi="Times New Roman" w:cs="Times New Roman"/>
          <w:color w:val="000000"/>
        </w:rPr>
      </w:pPr>
    </w:p>
    <w:p w14:paraId="40E602BF" w14:textId="77777777" w:rsidR="003A39F0" w:rsidRDefault="003A39F0" w:rsidP="009F5ABB">
      <w:pPr>
        <w:rPr>
          <w:rFonts w:ascii="Times New Roman" w:eastAsia="Times New Roman" w:hAnsi="Times New Roman" w:cs="Times New Roman"/>
          <w:color w:val="000000"/>
        </w:rPr>
      </w:pPr>
    </w:p>
    <w:p w14:paraId="61597ED2" w14:textId="77777777" w:rsidR="003A39F0" w:rsidRDefault="003A39F0" w:rsidP="009F5ABB">
      <w:pPr>
        <w:rPr>
          <w:rFonts w:ascii="Times New Roman" w:eastAsia="Times New Roman" w:hAnsi="Times New Roman" w:cs="Times New Roman"/>
          <w:color w:val="000000"/>
        </w:rPr>
      </w:pPr>
    </w:p>
    <w:p w14:paraId="147E7AAF" w14:textId="77777777" w:rsidR="003A39F0" w:rsidRDefault="003A39F0" w:rsidP="009F5ABB">
      <w:pPr>
        <w:rPr>
          <w:rFonts w:ascii="Times New Roman" w:eastAsia="Times New Roman" w:hAnsi="Times New Roman" w:cs="Times New Roman"/>
          <w:color w:val="000000"/>
        </w:rPr>
      </w:pPr>
    </w:p>
    <w:p w14:paraId="402D5FF3" w14:textId="77777777" w:rsidR="003A39F0" w:rsidRDefault="003A39F0" w:rsidP="009F5ABB">
      <w:pPr>
        <w:rPr>
          <w:rFonts w:ascii="Times New Roman" w:eastAsia="Times New Roman" w:hAnsi="Times New Roman" w:cs="Times New Roman"/>
          <w:color w:val="000000"/>
        </w:rPr>
      </w:pPr>
    </w:p>
    <w:p w14:paraId="111C2CB3" w14:textId="77777777" w:rsidR="003A39F0" w:rsidRDefault="003A39F0" w:rsidP="009F5ABB">
      <w:pPr>
        <w:rPr>
          <w:rFonts w:ascii="Times New Roman" w:eastAsia="Times New Roman" w:hAnsi="Times New Roman" w:cs="Times New Roman"/>
          <w:color w:val="000000"/>
        </w:rPr>
      </w:pPr>
    </w:p>
    <w:p w14:paraId="69A09681" w14:textId="77777777" w:rsidR="003A39F0" w:rsidRDefault="003A39F0" w:rsidP="009F5ABB">
      <w:pPr>
        <w:rPr>
          <w:rFonts w:ascii="Times New Roman" w:eastAsia="Times New Roman" w:hAnsi="Times New Roman" w:cs="Times New Roman"/>
          <w:color w:val="000000"/>
        </w:rPr>
      </w:pPr>
    </w:p>
    <w:p w14:paraId="24F06D7C" w14:textId="77777777" w:rsidR="003A39F0" w:rsidRDefault="003A39F0" w:rsidP="009F5ABB">
      <w:pPr>
        <w:rPr>
          <w:rFonts w:ascii="Times New Roman" w:eastAsia="Times New Roman" w:hAnsi="Times New Roman" w:cs="Times New Roman"/>
          <w:color w:val="000000"/>
        </w:rPr>
      </w:pPr>
    </w:p>
    <w:p w14:paraId="71D0BC4B" w14:textId="77777777" w:rsidR="003A39F0" w:rsidRDefault="003A39F0" w:rsidP="009F5ABB">
      <w:pPr>
        <w:rPr>
          <w:rFonts w:ascii="Times New Roman" w:eastAsia="Times New Roman" w:hAnsi="Times New Roman" w:cs="Times New Roman"/>
          <w:color w:val="000000"/>
        </w:rPr>
      </w:pPr>
    </w:p>
    <w:p w14:paraId="450EF087" w14:textId="77777777" w:rsidR="003A39F0" w:rsidRDefault="003A39F0" w:rsidP="009F5ABB">
      <w:pPr>
        <w:rPr>
          <w:rFonts w:ascii="Times New Roman" w:eastAsia="Times New Roman" w:hAnsi="Times New Roman" w:cs="Times New Roman"/>
          <w:color w:val="000000"/>
        </w:rPr>
      </w:pPr>
    </w:p>
    <w:p w14:paraId="3D2216FF" w14:textId="77777777" w:rsidR="00685A48" w:rsidRDefault="00685A48" w:rsidP="00685A48">
      <w:pPr>
        <w:rPr>
          <w:rFonts w:ascii="Times New Roman" w:eastAsia="Times New Roman" w:hAnsi="Times New Roman" w:cs="Times New Roman"/>
        </w:rPr>
      </w:pPr>
    </w:p>
    <w:p w14:paraId="52252B0B" w14:textId="2540EDAB" w:rsidR="0035292D" w:rsidRPr="009F5ABB" w:rsidRDefault="00685A48" w:rsidP="00685A48">
      <w:pPr>
        <w:jc w:val="center"/>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sidR="00077ED0" w:rsidRPr="009F5ABB">
        <w:rPr>
          <w:rFonts w:ascii="Times New Roman" w:eastAsia="Times New Roman" w:hAnsi="Times New Roman" w:cs="Times New Roman"/>
        </w:rPr>
        <w:t xml:space="preserve">Figure </w:t>
      </w:r>
      <w:r w:rsidR="00692FDF">
        <w:rPr>
          <w:rFonts w:ascii="Times New Roman" w:eastAsia="Times New Roman" w:hAnsi="Times New Roman" w:cs="Times New Roman"/>
        </w:rPr>
        <w:t>10</w:t>
      </w:r>
      <w:r w:rsidR="00077ED0" w:rsidRPr="009F5ABB">
        <w:rPr>
          <w:rFonts w:ascii="Times New Roman" w:eastAsia="Times New Roman" w:hAnsi="Times New Roman" w:cs="Times New Roman"/>
        </w:rPr>
        <w:t>: Result of Neural Network Training for Desired Keywords</w:t>
      </w:r>
    </w:p>
    <w:p w14:paraId="76F13709" w14:textId="09B98D35" w:rsidR="0035292D" w:rsidRDefault="00077ED0">
      <w:pPr>
        <w:numPr>
          <w:ilvl w:val="0"/>
          <w:numId w:val="3"/>
        </w:numPr>
        <w:pBdr>
          <w:top w:val="nil"/>
          <w:left w:val="nil"/>
          <w:bottom w:val="nil"/>
          <w:right w:val="nil"/>
          <w:between w:val="nil"/>
        </w:pBdr>
        <w:spacing w:after="0"/>
        <w:rPr>
          <w:rFonts w:ascii="Times New Roman" w:eastAsia="Times New Roman" w:hAnsi="Times New Roman" w:cs="Times New Roman"/>
          <w:color w:val="000000"/>
        </w:rPr>
      </w:pPr>
      <w:r w:rsidRPr="009F5ABB">
        <w:rPr>
          <w:rFonts w:ascii="Times New Roman" w:eastAsia="Times New Roman" w:hAnsi="Times New Roman" w:cs="Times New Roman"/>
          <w:color w:val="000000"/>
        </w:rPr>
        <w:lastRenderedPageBreak/>
        <w:t>On board testing</w:t>
      </w:r>
    </w:p>
    <w:p w14:paraId="2139BA02" w14:textId="16CE2044" w:rsidR="003A39F0" w:rsidRDefault="003A39F0" w:rsidP="003A39F0">
      <w:pPr>
        <w:pBdr>
          <w:top w:val="nil"/>
          <w:left w:val="nil"/>
          <w:bottom w:val="nil"/>
          <w:right w:val="nil"/>
          <w:between w:val="nil"/>
        </w:pBdr>
        <w:spacing w:after="0"/>
        <w:ind w:left="720"/>
        <w:rPr>
          <w:rFonts w:ascii="Times New Roman" w:eastAsia="Times New Roman" w:hAnsi="Times New Roman" w:cs="Times New Roman"/>
          <w:color w:val="000000"/>
        </w:rPr>
      </w:pPr>
      <w:r>
        <w:rPr>
          <w:noProof/>
        </w:rPr>
        <w:drawing>
          <wp:anchor distT="0" distB="0" distL="114300" distR="114300" simplePos="0" relativeHeight="251670528" behindDoc="0" locked="0" layoutInCell="1" allowOverlap="1" wp14:anchorId="046C6141" wp14:editId="787B898F">
            <wp:simplePos x="0" y="0"/>
            <wp:positionH relativeFrom="column">
              <wp:posOffset>461010</wp:posOffset>
            </wp:positionH>
            <wp:positionV relativeFrom="paragraph">
              <wp:posOffset>1532255</wp:posOffset>
            </wp:positionV>
            <wp:extent cx="5194300" cy="3456305"/>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194300" cy="34563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rPr>
        <w:t xml:space="preserve">After the training is done on the Edge Impulse, the impulse or data can be deployed into any devices. This makes the model run without any internet connection, minimizes </w:t>
      </w:r>
      <w:proofErr w:type="gramStart"/>
      <w:r>
        <w:rPr>
          <w:rFonts w:ascii="Times New Roman" w:eastAsia="Times New Roman" w:hAnsi="Times New Roman" w:cs="Times New Roman"/>
          <w:color w:val="000000"/>
        </w:rPr>
        <w:t>latency</w:t>
      </w:r>
      <w:proofErr w:type="gramEnd"/>
      <w:r>
        <w:rPr>
          <w:rFonts w:ascii="Times New Roman" w:eastAsia="Times New Roman" w:hAnsi="Times New Roman" w:cs="Times New Roman"/>
          <w:color w:val="000000"/>
        </w:rPr>
        <w:t xml:space="preserve"> and runs with minimal power consumption. </w:t>
      </w:r>
      <w:r w:rsidR="00077ED0" w:rsidRPr="009F5ABB">
        <w:rPr>
          <w:rFonts w:ascii="Times New Roman" w:eastAsia="Times New Roman" w:hAnsi="Times New Roman" w:cs="Times New Roman"/>
          <w:color w:val="000000"/>
        </w:rPr>
        <w:t xml:space="preserve">The trained model and model parameters are </w:t>
      </w:r>
      <w:r>
        <w:rPr>
          <w:rFonts w:ascii="Times New Roman" w:eastAsia="Times New Roman" w:hAnsi="Times New Roman" w:cs="Times New Roman"/>
          <w:color w:val="000000"/>
        </w:rPr>
        <w:t>built</w:t>
      </w:r>
      <w:r w:rsidR="00077ED0" w:rsidRPr="009F5AB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from the deployment tab on Edge Impulse platform as </w:t>
      </w:r>
      <w:proofErr w:type="spellStart"/>
      <w:r>
        <w:rPr>
          <w:rFonts w:ascii="Times New Roman" w:eastAsia="Times New Roman" w:hAnsi="Times New Roman" w:cs="Times New Roman"/>
          <w:color w:val="000000"/>
        </w:rPr>
        <w:t>c++</w:t>
      </w:r>
      <w:proofErr w:type="spellEnd"/>
      <w:r>
        <w:rPr>
          <w:rFonts w:ascii="Times New Roman" w:eastAsia="Times New Roman" w:hAnsi="Times New Roman" w:cs="Times New Roman"/>
          <w:color w:val="000000"/>
        </w:rPr>
        <w:t xml:space="preserve"> library file. The downloaded library files are then </w:t>
      </w:r>
      <w:r w:rsidR="00077ED0" w:rsidRPr="009F5ABB">
        <w:rPr>
          <w:rFonts w:ascii="Times New Roman" w:eastAsia="Times New Roman" w:hAnsi="Times New Roman" w:cs="Times New Roman"/>
          <w:color w:val="000000"/>
        </w:rPr>
        <w:t xml:space="preserve">being feed into the STM32CubeIDE for on board testing purpose. All the needed header files are imported. The desired keywords “left”, “right”, “forward”, “backward” and random words such as “testing” are used to test on the microcontroller to check if the microcontroller can </w:t>
      </w:r>
      <w:r w:rsidR="009A5B67" w:rsidRPr="009F5ABB">
        <w:rPr>
          <w:rFonts w:ascii="Times New Roman" w:eastAsia="Times New Roman" w:hAnsi="Times New Roman" w:cs="Times New Roman"/>
          <w:color w:val="000000"/>
        </w:rPr>
        <w:t>recognise</w:t>
      </w:r>
      <w:r w:rsidR="00077ED0" w:rsidRPr="009F5ABB">
        <w:rPr>
          <w:rFonts w:ascii="Times New Roman" w:eastAsia="Times New Roman" w:hAnsi="Times New Roman" w:cs="Times New Roman"/>
          <w:color w:val="000000"/>
        </w:rPr>
        <w:t xml:space="preserve"> the keywords.</w:t>
      </w:r>
    </w:p>
    <w:p w14:paraId="7D2A9424" w14:textId="73C575F5" w:rsidR="00692FDF" w:rsidRDefault="00077ED0" w:rsidP="00692FDF">
      <w:pPr>
        <w:pBdr>
          <w:top w:val="nil"/>
          <w:left w:val="nil"/>
          <w:bottom w:val="nil"/>
          <w:right w:val="nil"/>
          <w:between w:val="nil"/>
        </w:pBdr>
        <w:tabs>
          <w:tab w:val="left" w:pos="2529"/>
        </w:tabs>
        <w:spacing w:after="0"/>
        <w:ind w:left="720"/>
        <w:rPr>
          <w:rFonts w:ascii="Times New Roman" w:eastAsia="Times New Roman" w:hAnsi="Times New Roman" w:cs="Times New Roman"/>
          <w:color w:val="000000"/>
        </w:rPr>
      </w:pPr>
      <w:r w:rsidRPr="009F5ABB">
        <w:rPr>
          <w:rFonts w:ascii="Times New Roman" w:eastAsia="Times New Roman" w:hAnsi="Times New Roman" w:cs="Times New Roman"/>
          <w:color w:val="000000"/>
        </w:rPr>
        <w:t xml:space="preserve"> </w:t>
      </w:r>
      <w:r w:rsidR="00692FDF">
        <w:rPr>
          <w:rFonts w:ascii="Times New Roman" w:eastAsia="Times New Roman" w:hAnsi="Times New Roman" w:cs="Times New Roman"/>
          <w:color w:val="000000"/>
        </w:rPr>
        <w:tab/>
        <w:t xml:space="preserve">Figure 11: Data Deployment from Edge Impulse </w:t>
      </w:r>
    </w:p>
    <w:p w14:paraId="794B2432" w14:textId="77777777" w:rsidR="00692FDF" w:rsidRDefault="00692FDF" w:rsidP="00692FDF">
      <w:pPr>
        <w:pBdr>
          <w:top w:val="nil"/>
          <w:left w:val="nil"/>
          <w:bottom w:val="nil"/>
          <w:right w:val="nil"/>
          <w:between w:val="nil"/>
        </w:pBdr>
        <w:tabs>
          <w:tab w:val="left" w:pos="2529"/>
        </w:tabs>
        <w:spacing w:after="0"/>
        <w:ind w:left="720"/>
        <w:rPr>
          <w:rFonts w:ascii="Times New Roman" w:eastAsia="Times New Roman" w:hAnsi="Times New Roman" w:cs="Times New Roman"/>
          <w:color w:val="000000"/>
        </w:rPr>
      </w:pPr>
    </w:p>
    <w:p w14:paraId="4F6D8A58" w14:textId="3EC138C2" w:rsidR="00692FDF" w:rsidRDefault="00692FDF" w:rsidP="00692FDF">
      <w:pPr>
        <w:pBdr>
          <w:top w:val="nil"/>
          <w:left w:val="nil"/>
          <w:bottom w:val="nil"/>
          <w:right w:val="nil"/>
          <w:between w:val="nil"/>
        </w:pBdr>
        <w:tabs>
          <w:tab w:val="left" w:pos="2529"/>
        </w:tabs>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Reference</w:t>
      </w:r>
    </w:p>
    <w:p w14:paraId="0F6B5BA9" w14:textId="276792A7" w:rsidR="0035292D" w:rsidRDefault="009F404F" w:rsidP="00692FDF">
      <w:pPr>
        <w:pStyle w:val="ListParagraph"/>
        <w:numPr>
          <w:ilvl w:val="1"/>
          <w:numId w:val="3"/>
        </w:numPr>
        <w:pBdr>
          <w:top w:val="nil"/>
          <w:left w:val="nil"/>
          <w:bottom w:val="nil"/>
          <w:right w:val="nil"/>
          <w:between w:val="nil"/>
        </w:pBdr>
        <w:spacing w:after="0"/>
        <w:rPr>
          <w:rFonts w:ascii="Times New Roman" w:eastAsia="Times New Roman" w:hAnsi="Times New Roman" w:cs="Times New Roman"/>
          <w:color w:val="000000"/>
        </w:rPr>
      </w:pPr>
      <w:hyperlink r:id="rId29" w:history="1">
        <w:r w:rsidR="00692FDF" w:rsidRPr="002B5D5D">
          <w:rPr>
            <w:rStyle w:val="Hyperlink"/>
            <w:rFonts w:ascii="Times New Roman" w:eastAsia="Times New Roman" w:hAnsi="Times New Roman" w:cs="Times New Roman"/>
          </w:rPr>
          <w:t>https://github.com/andysworkshop/usb-microphone</w:t>
        </w:r>
      </w:hyperlink>
    </w:p>
    <w:p w14:paraId="6599B268" w14:textId="309FB7EE" w:rsidR="00692FDF" w:rsidRDefault="009F404F" w:rsidP="00692FDF">
      <w:pPr>
        <w:pStyle w:val="ListParagraph"/>
        <w:numPr>
          <w:ilvl w:val="1"/>
          <w:numId w:val="3"/>
        </w:numPr>
        <w:pBdr>
          <w:top w:val="nil"/>
          <w:left w:val="nil"/>
          <w:bottom w:val="nil"/>
          <w:right w:val="nil"/>
          <w:between w:val="nil"/>
        </w:pBdr>
        <w:spacing w:after="0"/>
        <w:rPr>
          <w:rFonts w:ascii="Times New Roman" w:eastAsia="Times New Roman" w:hAnsi="Times New Roman" w:cs="Times New Roman"/>
          <w:color w:val="000000"/>
        </w:rPr>
      </w:pPr>
      <w:hyperlink r:id="rId30" w:history="1">
        <w:r w:rsidR="00692FDF" w:rsidRPr="002B5D5D">
          <w:rPr>
            <w:rStyle w:val="Hyperlink"/>
            <w:rFonts w:ascii="Times New Roman" w:eastAsia="Times New Roman" w:hAnsi="Times New Roman" w:cs="Times New Roman"/>
          </w:rPr>
          <w:t>https://github.com/Uberi/speech_recognition</w:t>
        </w:r>
      </w:hyperlink>
    </w:p>
    <w:p w14:paraId="7B956DC5" w14:textId="0A230C32" w:rsidR="00692FDF" w:rsidRDefault="009F404F" w:rsidP="00692FDF">
      <w:pPr>
        <w:pStyle w:val="ListParagraph"/>
        <w:numPr>
          <w:ilvl w:val="1"/>
          <w:numId w:val="3"/>
        </w:numPr>
        <w:pBdr>
          <w:top w:val="nil"/>
          <w:left w:val="nil"/>
          <w:bottom w:val="nil"/>
          <w:right w:val="nil"/>
          <w:between w:val="nil"/>
        </w:pBdr>
        <w:spacing w:after="0"/>
        <w:rPr>
          <w:rFonts w:ascii="Times New Roman" w:eastAsia="Times New Roman" w:hAnsi="Times New Roman" w:cs="Times New Roman"/>
          <w:color w:val="000000"/>
        </w:rPr>
      </w:pPr>
      <w:hyperlink r:id="rId31" w:history="1">
        <w:r w:rsidR="00692FDF" w:rsidRPr="002B5D5D">
          <w:rPr>
            <w:rStyle w:val="Hyperlink"/>
            <w:rFonts w:ascii="Times New Roman" w:eastAsia="Times New Roman" w:hAnsi="Times New Roman" w:cs="Times New Roman"/>
          </w:rPr>
          <w:t>https://github.com/nodae/teensy_i2s_experimental</w:t>
        </w:r>
      </w:hyperlink>
    </w:p>
    <w:p w14:paraId="41D174F5" w14:textId="739F895D" w:rsidR="00692FDF" w:rsidRDefault="009F404F" w:rsidP="00692FDF">
      <w:pPr>
        <w:pStyle w:val="ListParagraph"/>
        <w:numPr>
          <w:ilvl w:val="1"/>
          <w:numId w:val="3"/>
        </w:numPr>
        <w:pBdr>
          <w:top w:val="nil"/>
          <w:left w:val="nil"/>
          <w:bottom w:val="nil"/>
          <w:right w:val="nil"/>
          <w:between w:val="nil"/>
        </w:pBdr>
        <w:spacing w:after="0"/>
        <w:rPr>
          <w:rFonts w:ascii="Times New Roman" w:eastAsia="Times New Roman" w:hAnsi="Times New Roman" w:cs="Times New Roman"/>
          <w:color w:val="000000"/>
        </w:rPr>
      </w:pPr>
      <w:hyperlink r:id="rId32" w:history="1">
        <w:r w:rsidR="00692FDF" w:rsidRPr="002B5D5D">
          <w:rPr>
            <w:rStyle w:val="Hyperlink"/>
            <w:rFonts w:ascii="Times New Roman" w:eastAsia="Times New Roman" w:hAnsi="Times New Roman" w:cs="Times New Roman"/>
          </w:rPr>
          <w:t>https://github.com/wantt/stm32_speech_recognition/blob/master/README.md</w:t>
        </w:r>
      </w:hyperlink>
    </w:p>
    <w:p w14:paraId="2C824F89" w14:textId="4829DE05" w:rsidR="00692FDF" w:rsidRDefault="009F404F" w:rsidP="00692FDF">
      <w:pPr>
        <w:pStyle w:val="ListParagraph"/>
        <w:numPr>
          <w:ilvl w:val="1"/>
          <w:numId w:val="3"/>
        </w:numPr>
        <w:pBdr>
          <w:top w:val="nil"/>
          <w:left w:val="nil"/>
          <w:bottom w:val="nil"/>
          <w:right w:val="nil"/>
          <w:between w:val="nil"/>
        </w:pBdr>
        <w:spacing w:after="0"/>
        <w:rPr>
          <w:rFonts w:ascii="Times New Roman" w:eastAsia="Times New Roman" w:hAnsi="Times New Roman" w:cs="Times New Roman"/>
          <w:color w:val="000000"/>
        </w:rPr>
      </w:pPr>
      <w:hyperlink r:id="rId33" w:history="1">
        <w:r w:rsidR="00692FDF" w:rsidRPr="002B5D5D">
          <w:rPr>
            <w:rStyle w:val="Hyperlink"/>
            <w:rFonts w:ascii="Times New Roman" w:eastAsia="Times New Roman" w:hAnsi="Times New Roman" w:cs="Times New Roman"/>
          </w:rPr>
          <w:t>https://invensense.tdk.com/wp-content/uploads/2015/02/INMP441.pdf</w:t>
        </w:r>
      </w:hyperlink>
    </w:p>
    <w:p w14:paraId="03070AFC" w14:textId="61BDA6E7" w:rsidR="00692FDF" w:rsidRDefault="009F404F" w:rsidP="00692FDF">
      <w:pPr>
        <w:pStyle w:val="ListParagraph"/>
        <w:numPr>
          <w:ilvl w:val="1"/>
          <w:numId w:val="3"/>
        </w:numPr>
        <w:pBdr>
          <w:top w:val="nil"/>
          <w:left w:val="nil"/>
          <w:bottom w:val="nil"/>
          <w:right w:val="nil"/>
          <w:between w:val="nil"/>
        </w:pBdr>
        <w:spacing w:after="0"/>
        <w:rPr>
          <w:rFonts w:ascii="Times New Roman" w:eastAsia="Times New Roman" w:hAnsi="Times New Roman" w:cs="Times New Roman"/>
          <w:color w:val="000000"/>
        </w:rPr>
      </w:pPr>
      <w:hyperlink r:id="rId34" w:history="1">
        <w:r w:rsidR="00692FDF" w:rsidRPr="002B5D5D">
          <w:rPr>
            <w:rStyle w:val="Hyperlink"/>
            <w:rFonts w:ascii="Times New Roman" w:eastAsia="Times New Roman" w:hAnsi="Times New Roman" w:cs="Times New Roman"/>
          </w:rPr>
          <w:t>https://github.com/ShawnHymel/ei-keyword-spotting</w:t>
        </w:r>
      </w:hyperlink>
      <w:r w:rsidR="00692FDF">
        <w:rPr>
          <w:rFonts w:ascii="Times New Roman" w:eastAsia="Times New Roman" w:hAnsi="Times New Roman" w:cs="Times New Roman"/>
          <w:color w:val="000000"/>
        </w:rPr>
        <w:t xml:space="preserve"> </w:t>
      </w:r>
    </w:p>
    <w:p w14:paraId="43B8DFFB" w14:textId="3A4387B3" w:rsidR="00692FDF" w:rsidRDefault="009F404F" w:rsidP="00692FDF">
      <w:pPr>
        <w:pStyle w:val="ListParagraph"/>
        <w:numPr>
          <w:ilvl w:val="1"/>
          <w:numId w:val="3"/>
        </w:numPr>
        <w:pBdr>
          <w:top w:val="nil"/>
          <w:left w:val="nil"/>
          <w:bottom w:val="nil"/>
          <w:right w:val="nil"/>
          <w:between w:val="nil"/>
        </w:pBdr>
        <w:spacing w:after="0"/>
        <w:rPr>
          <w:rFonts w:ascii="Times New Roman" w:eastAsia="Times New Roman" w:hAnsi="Times New Roman" w:cs="Times New Roman"/>
          <w:color w:val="000000"/>
        </w:rPr>
      </w:pPr>
      <w:hyperlink r:id="rId35" w:history="1">
        <w:r w:rsidR="00692FDF" w:rsidRPr="002B5D5D">
          <w:rPr>
            <w:rStyle w:val="Hyperlink"/>
            <w:rFonts w:ascii="Times New Roman" w:eastAsia="Times New Roman" w:hAnsi="Times New Roman" w:cs="Times New Roman"/>
          </w:rPr>
          <w:t>https://studio.edgeimpulse.com/studio/33717/deployment</w:t>
        </w:r>
      </w:hyperlink>
    </w:p>
    <w:p w14:paraId="4BB9A3A3" w14:textId="2516379A" w:rsidR="00692FDF" w:rsidRPr="00143CAF" w:rsidRDefault="009F404F" w:rsidP="00692FDF">
      <w:pPr>
        <w:pStyle w:val="ListParagraph"/>
        <w:numPr>
          <w:ilvl w:val="1"/>
          <w:numId w:val="3"/>
        </w:numPr>
        <w:pBdr>
          <w:top w:val="nil"/>
          <w:left w:val="nil"/>
          <w:bottom w:val="nil"/>
          <w:right w:val="nil"/>
          <w:between w:val="nil"/>
        </w:pBdr>
        <w:spacing w:after="0"/>
        <w:rPr>
          <w:rStyle w:val="Hyperlink"/>
          <w:rFonts w:ascii="Times New Roman" w:eastAsia="Times New Roman" w:hAnsi="Times New Roman" w:cs="Times New Roman"/>
          <w:color w:val="000000"/>
          <w:u w:val="none"/>
        </w:rPr>
      </w:pPr>
      <w:hyperlink r:id="rId36" w:history="1">
        <w:r w:rsidR="00692FDF" w:rsidRPr="002B5D5D">
          <w:rPr>
            <w:rStyle w:val="Hyperlink"/>
            <w:rFonts w:ascii="Times New Roman" w:eastAsia="Times New Roman" w:hAnsi="Times New Roman" w:cs="Times New Roman"/>
          </w:rPr>
          <w:t>https://github.com/topics/mems</w:t>
        </w:r>
      </w:hyperlink>
    </w:p>
    <w:p w14:paraId="605FDDB1" w14:textId="2B1E4768" w:rsidR="00143CAF" w:rsidRDefault="009F404F" w:rsidP="00692FDF">
      <w:pPr>
        <w:pStyle w:val="ListParagraph"/>
        <w:numPr>
          <w:ilvl w:val="1"/>
          <w:numId w:val="3"/>
        </w:numPr>
        <w:pBdr>
          <w:top w:val="nil"/>
          <w:left w:val="nil"/>
          <w:bottom w:val="nil"/>
          <w:right w:val="nil"/>
          <w:between w:val="nil"/>
        </w:pBdr>
        <w:spacing w:after="0"/>
        <w:rPr>
          <w:rFonts w:ascii="Times New Roman" w:eastAsia="Times New Roman" w:hAnsi="Times New Roman" w:cs="Times New Roman"/>
          <w:color w:val="000000"/>
        </w:rPr>
      </w:pPr>
      <w:hyperlink r:id="rId37" w:history="1">
        <w:r w:rsidR="00143CAF" w:rsidRPr="00297A36">
          <w:rPr>
            <w:rStyle w:val="Hyperlink"/>
            <w:rFonts w:ascii="Times New Roman" w:eastAsia="Times New Roman" w:hAnsi="Times New Roman" w:cs="Times New Roman"/>
          </w:rPr>
          <w:t>https://andybrown.me.uk/2021/03/13/usb-microphone/</w:t>
        </w:r>
      </w:hyperlink>
    </w:p>
    <w:p w14:paraId="272CC910" w14:textId="72A28E7D" w:rsidR="00143CAF" w:rsidRDefault="009F404F" w:rsidP="00692FDF">
      <w:pPr>
        <w:pStyle w:val="ListParagraph"/>
        <w:numPr>
          <w:ilvl w:val="1"/>
          <w:numId w:val="3"/>
        </w:numPr>
        <w:pBdr>
          <w:top w:val="nil"/>
          <w:left w:val="nil"/>
          <w:bottom w:val="nil"/>
          <w:right w:val="nil"/>
          <w:between w:val="nil"/>
        </w:pBdr>
        <w:spacing w:after="0"/>
        <w:rPr>
          <w:rFonts w:ascii="Times New Roman" w:eastAsia="Times New Roman" w:hAnsi="Times New Roman" w:cs="Times New Roman"/>
          <w:color w:val="000000"/>
        </w:rPr>
      </w:pPr>
      <w:hyperlink r:id="rId38" w:history="1">
        <w:r w:rsidR="00143CAF" w:rsidRPr="00297A36">
          <w:rPr>
            <w:rStyle w:val="Hyperlink"/>
            <w:rFonts w:ascii="Times New Roman" w:eastAsia="Times New Roman" w:hAnsi="Times New Roman" w:cs="Times New Roman"/>
          </w:rPr>
          <w:t>https://github.com/Uberi/speech_recognition</w:t>
        </w:r>
      </w:hyperlink>
    </w:p>
    <w:p w14:paraId="29B82DEB" w14:textId="3BE610C1" w:rsidR="00143CAF" w:rsidRDefault="009F404F" w:rsidP="00692FDF">
      <w:pPr>
        <w:pStyle w:val="ListParagraph"/>
        <w:numPr>
          <w:ilvl w:val="1"/>
          <w:numId w:val="3"/>
        </w:numPr>
        <w:pBdr>
          <w:top w:val="nil"/>
          <w:left w:val="nil"/>
          <w:bottom w:val="nil"/>
          <w:right w:val="nil"/>
          <w:between w:val="nil"/>
        </w:pBdr>
        <w:spacing w:after="0"/>
        <w:rPr>
          <w:rFonts w:ascii="Times New Roman" w:eastAsia="Times New Roman" w:hAnsi="Times New Roman" w:cs="Times New Roman"/>
          <w:color w:val="000000"/>
        </w:rPr>
      </w:pPr>
      <w:hyperlink r:id="rId39" w:history="1">
        <w:r w:rsidR="00143CAF" w:rsidRPr="00297A36">
          <w:rPr>
            <w:rStyle w:val="Hyperlink"/>
            <w:rFonts w:ascii="Times New Roman" w:eastAsia="Times New Roman" w:hAnsi="Times New Roman" w:cs="Times New Roman"/>
          </w:rPr>
          <w:t>https://www.st.com/resource/en/application_note/cd00259245-audio-and-waveform-generation-using-the-dac-in-stm32-products-stmicroelectronics.pdf</w:t>
        </w:r>
      </w:hyperlink>
      <w:r w:rsidR="00143CAF">
        <w:rPr>
          <w:rFonts w:ascii="Times New Roman" w:eastAsia="Times New Roman" w:hAnsi="Times New Roman" w:cs="Times New Roman"/>
          <w:color w:val="000000"/>
        </w:rPr>
        <w:t xml:space="preserve"> </w:t>
      </w:r>
    </w:p>
    <w:p w14:paraId="565BA4CA" w14:textId="77777777" w:rsidR="00692FDF" w:rsidRPr="00692FDF" w:rsidRDefault="00692FDF" w:rsidP="00692FDF">
      <w:pPr>
        <w:pBdr>
          <w:top w:val="nil"/>
          <w:left w:val="nil"/>
          <w:bottom w:val="nil"/>
          <w:right w:val="nil"/>
          <w:between w:val="nil"/>
        </w:pBdr>
        <w:spacing w:after="0"/>
        <w:ind w:left="1080"/>
        <w:rPr>
          <w:rFonts w:ascii="Times New Roman" w:eastAsia="Times New Roman" w:hAnsi="Times New Roman" w:cs="Times New Roman"/>
          <w:color w:val="000000"/>
        </w:rPr>
      </w:pPr>
    </w:p>
    <w:p w14:paraId="6850FADC" w14:textId="77777777" w:rsidR="00692FDF" w:rsidRPr="00692FDF" w:rsidRDefault="00692FDF" w:rsidP="00692FDF">
      <w:pPr>
        <w:pStyle w:val="ListParagraph"/>
        <w:pBdr>
          <w:top w:val="nil"/>
          <w:left w:val="nil"/>
          <w:bottom w:val="nil"/>
          <w:right w:val="nil"/>
          <w:between w:val="nil"/>
        </w:pBdr>
        <w:spacing w:after="0"/>
        <w:ind w:left="1440"/>
        <w:rPr>
          <w:rFonts w:ascii="Times New Roman" w:eastAsia="Times New Roman" w:hAnsi="Times New Roman" w:cs="Times New Roman"/>
          <w:color w:val="000000"/>
        </w:rPr>
      </w:pPr>
    </w:p>
    <w:p w14:paraId="24A81725" w14:textId="77777777" w:rsidR="0035292D" w:rsidRDefault="0035292D">
      <w:pPr>
        <w:pBdr>
          <w:top w:val="nil"/>
          <w:left w:val="nil"/>
          <w:bottom w:val="nil"/>
          <w:right w:val="nil"/>
          <w:between w:val="nil"/>
        </w:pBdr>
        <w:spacing w:after="0"/>
        <w:ind w:left="720"/>
        <w:rPr>
          <w:rFonts w:ascii="Times New Roman" w:eastAsia="Times New Roman" w:hAnsi="Times New Roman" w:cs="Times New Roman"/>
          <w:color w:val="000000"/>
        </w:rPr>
      </w:pPr>
    </w:p>
    <w:p w14:paraId="5F8CBB7C" w14:textId="77777777" w:rsidR="0035292D" w:rsidRDefault="0035292D">
      <w:pPr>
        <w:pBdr>
          <w:top w:val="nil"/>
          <w:left w:val="nil"/>
          <w:bottom w:val="nil"/>
          <w:right w:val="nil"/>
          <w:between w:val="nil"/>
        </w:pBdr>
        <w:spacing w:after="0"/>
        <w:ind w:left="720"/>
        <w:rPr>
          <w:rFonts w:ascii="Times New Roman" w:eastAsia="Times New Roman" w:hAnsi="Times New Roman" w:cs="Times New Roman"/>
          <w:color w:val="000000"/>
        </w:rPr>
      </w:pPr>
    </w:p>
    <w:p w14:paraId="3501641B" w14:textId="77777777" w:rsidR="0035292D" w:rsidRDefault="0035292D">
      <w:pPr>
        <w:pBdr>
          <w:top w:val="nil"/>
          <w:left w:val="nil"/>
          <w:bottom w:val="nil"/>
          <w:right w:val="nil"/>
          <w:between w:val="nil"/>
        </w:pBdr>
        <w:ind w:left="720"/>
        <w:rPr>
          <w:rFonts w:ascii="Times New Roman" w:eastAsia="Times New Roman" w:hAnsi="Times New Roman" w:cs="Times New Roman"/>
          <w:color w:val="000000"/>
        </w:rPr>
      </w:pPr>
    </w:p>
    <w:sectPr w:rsidR="0035292D">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4CCC4" w14:textId="77777777" w:rsidR="009F404F" w:rsidRDefault="009F404F" w:rsidP="00A80800">
      <w:pPr>
        <w:spacing w:after="0" w:line="240" w:lineRule="auto"/>
      </w:pPr>
      <w:r>
        <w:separator/>
      </w:r>
    </w:p>
  </w:endnote>
  <w:endnote w:type="continuationSeparator" w:id="0">
    <w:p w14:paraId="7D4B6F5F" w14:textId="77777777" w:rsidR="009F404F" w:rsidRDefault="009F404F" w:rsidP="00A80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5F783" w14:textId="77777777" w:rsidR="009F404F" w:rsidRDefault="009F404F" w:rsidP="00A80800">
      <w:pPr>
        <w:spacing w:after="0" w:line="240" w:lineRule="auto"/>
      </w:pPr>
      <w:r>
        <w:separator/>
      </w:r>
    </w:p>
  </w:footnote>
  <w:footnote w:type="continuationSeparator" w:id="0">
    <w:p w14:paraId="45744AFC" w14:textId="77777777" w:rsidR="009F404F" w:rsidRDefault="009F404F" w:rsidP="00A80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420F2"/>
    <w:multiLevelType w:val="multilevel"/>
    <w:tmpl w:val="38FA162C"/>
    <w:lvl w:ilvl="0">
      <w:start w:val="3"/>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4B6368D9"/>
    <w:multiLevelType w:val="multilevel"/>
    <w:tmpl w:val="2FFE981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67E6377C"/>
    <w:multiLevelType w:val="multilevel"/>
    <w:tmpl w:val="A9161A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70AC46BC"/>
    <w:multiLevelType w:val="multilevel"/>
    <w:tmpl w:val="FC12EC4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92D"/>
    <w:rsid w:val="00007F75"/>
    <w:rsid w:val="00077ED0"/>
    <w:rsid w:val="00143CAF"/>
    <w:rsid w:val="0035292D"/>
    <w:rsid w:val="003A39F0"/>
    <w:rsid w:val="0053124C"/>
    <w:rsid w:val="00685A48"/>
    <w:rsid w:val="00692FDF"/>
    <w:rsid w:val="008308AA"/>
    <w:rsid w:val="009A5B67"/>
    <w:rsid w:val="009F404F"/>
    <w:rsid w:val="009F5ABB"/>
    <w:rsid w:val="00A41C5B"/>
    <w:rsid w:val="00A80800"/>
    <w:rsid w:val="00B30FFC"/>
    <w:rsid w:val="00FD413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D17BF"/>
  <w15:docId w15:val="{CDEBEF4E-E5AF-4A29-9470-5D472F5A5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72EDA"/>
    <w:pPr>
      <w:widowControl w:val="0"/>
      <w:autoSpaceDE w:val="0"/>
      <w:autoSpaceDN w:val="0"/>
      <w:spacing w:before="76" w:after="0" w:line="240" w:lineRule="auto"/>
      <w:ind w:left="1773" w:right="1970"/>
      <w:jc w:val="center"/>
    </w:pPr>
    <w:rPr>
      <w:rFonts w:ascii="Times New Roman" w:eastAsia="Times New Roman" w:hAnsi="Times New Roman" w:cs="Times New Roman"/>
      <w:sz w:val="48"/>
      <w:szCs w:val="48"/>
      <w:lang w:val="en-US" w:eastAsia="en-US"/>
    </w:rPr>
  </w:style>
  <w:style w:type="character" w:customStyle="1" w:styleId="TitleChar">
    <w:name w:val="Title Char"/>
    <w:basedOn w:val="DefaultParagraphFont"/>
    <w:link w:val="Title"/>
    <w:uiPriority w:val="10"/>
    <w:rsid w:val="00972EDA"/>
    <w:rPr>
      <w:rFonts w:ascii="Times New Roman" w:eastAsia="Times New Roman" w:hAnsi="Times New Roman" w:cs="Times New Roman"/>
      <w:sz w:val="48"/>
      <w:szCs w:val="48"/>
      <w:lang w:val="en-US" w:eastAsia="en-US"/>
    </w:rPr>
  </w:style>
  <w:style w:type="paragraph" w:styleId="ListParagraph">
    <w:name w:val="List Paragraph"/>
    <w:basedOn w:val="Normal"/>
    <w:uiPriority w:val="34"/>
    <w:qFormat/>
    <w:rsid w:val="00972EDA"/>
    <w:pPr>
      <w:ind w:left="720"/>
      <w:contextualSpacing/>
    </w:pPr>
  </w:style>
  <w:style w:type="character" w:styleId="Hyperlink">
    <w:name w:val="Hyperlink"/>
    <w:basedOn w:val="DefaultParagraphFont"/>
    <w:uiPriority w:val="99"/>
    <w:unhideWhenUsed/>
    <w:rsid w:val="00FA504F"/>
    <w:rPr>
      <w:color w:val="0563C1" w:themeColor="hyperlink"/>
      <w:u w:val="single"/>
    </w:rPr>
  </w:style>
  <w:style w:type="character" w:styleId="UnresolvedMention">
    <w:name w:val="Unresolved Mention"/>
    <w:basedOn w:val="DefaultParagraphFont"/>
    <w:uiPriority w:val="99"/>
    <w:semiHidden/>
    <w:unhideWhenUsed/>
    <w:rsid w:val="00FA504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531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studio.edgeimpulse.com/studio/33717/keys" TargetMode="External"/><Relationship Id="rId39" Type="http://schemas.openxmlformats.org/officeDocument/2006/relationships/hyperlink" Target="https://www.st.com/resource/en/application_note/cd00259245-audio-and-waveform-generation-using-the-dac-in-stm32-products-stmicroelectronics.pdf" TargetMode="External"/><Relationship Id="rId3" Type="http://schemas.openxmlformats.org/officeDocument/2006/relationships/styles" Target="styles.xml"/><Relationship Id="rId21" Type="http://schemas.openxmlformats.org/officeDocument/2006/relationships/hyperlink" Target="https://colab.research.google.com/github/ShawnHymel/ei-keyword-spotting/blob/master/ei-audio-dataset-curation.ipynb" TargetMode="External"/><Relationship Id="rId34" Type="http://schemas.openxmlformats.org/officeDocument/2006/relationships/hyperlink" Target="https://github.com/ShawnHymel/ei-keyword-spottin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colab.research.google.com/github/ShawnHymel/ei-keyword-spotting/blob/master/ei-audio-dataset-curation.ipynb" TargetMode="External"/><Relationship Id="rId25" Type="http://schemas.openxmlformats.org/officeDocument/2006/relationships/image" Target="media/image9.png"/><Relationship Id="rId33" Type="http://schemas.openxmlformats.org/officeDocument/2006/relationships/hyperlink" Target="https://invensense.tdk.com/wp-content/uploads/2015/02/INMP441.pdf" TargetMode="External"/><Relationship Id="rId38" Type="http://schemas.openxmlformats.org/officeDocument/2006/relationships/hyperlink" Target="https://github.com/Uberi/speech_recognitio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download.tensorflow.org/data/speech_commands_v0.01.tar.gz" TargetMode="External"/><Relationship Id="rId29" Type="http://schemas.openxmlformats.org/officeDocument/2006/relationships/hyperlink" Target="https://github.com/andysworkshop/usb-microphon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com/en/development-tools/stm32cubeide.html" TargetMode="External"/><Relationship Id="rId24" Type="http://schemas.openxmlformats.org/officeDocument/2006/relationships/hyperlink" Target="https://studio.edgeimpulse.com/studio/33717/keys" TargetMode="External"/><Relationship Id="rId32" Type="http://schemas.openxmlformats.org/officeDocument/2006/relationships/hyperlink" Target="https://github.com/wantt/stm32_speech_recognition/blob/master/README.md" TargetMode="External"/><Relationship Id="rId37" Type="http://schemas.openxmlformats.org/officeDocument/2006/relationships/hyperlink" Target="https://andybrown.me.uk/2021/03/13/usb-microphon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8.jpeg"/><Relationship Id="rId28" Type="http://schemas.openxmlformats.org/officeDocument/2006/relationships/image" Target="media/image11.png"/><Relationship Id="rId36" Type="http://schemas.openxmlformats.org/officeDocument/2006/relationships/hyperlink" Target="https://github.com/topics/mems" TargetMode="External"/><Relationship Id="rId10" Type="http://schemas.openxmlformats.org/officeDocument/2006/relationships/hyperlink" Target="https://www.lazada.com.my/products/pwt16-ultra-mems-low-power-i2s-interface-inmp441-microphone-module-for-esp32-small-volume-i2159406323-s8972618105.html" TargetMode="External"/><Relationship Id="rId19" Type="http://schemas.openxmlformats.org/officeDocument/2006/relationships/hyperlink" Target="http://download.tensorflow.org/data/speech_commands_v0.01.tar.gz" TargetMode="External"/><Relationship Id="rId31" Type="http://schemas.openxmlformats.org/officeDocument/2006/relationships/hyperlink" Target="https://github.com/nodae/teensy_i2s_experimental" TargetMode="External"/><Relationship Id="rId4" Type="http://schemas.openxmlformats.org/officeDocument/2006/relationships/settings" Target="settings.xml"/><Relationship Id="rId9" Type="http://schemas.openxmlformats.org/officeDocument/2006/relationships/hyperlink" Target="https://my.element14.com/stmicroelectronics/nucleo-f446re/dev-board-arduino-mbed-nucleo/dp/2491978" TargetMode="External"/><Relationship Id="rId14" Type="http://schemas.openxmlformats.org/officeDocument/2006/relationships/image" Target="media/image4.jpeg"/><Relationship Id="rId22" Type="http://schemas.openxmlformats.org/officeDocument/2006/relationships/hyperlink" Target="https://colab.research.google.com/github/ShawnHymel/ei-keyword-spotting/blob/master/ei-audio-dataset-curation.ipynb" TargetMode="External"/><Relationship Id="rId27" Type="http://schemas.openxmlformats.org/officeDocument/2006/relationships/image" Target="media/image10.png"/><Relationship Id="rId30" Type="http://schemas.openxmlformats.org/officeDocument/2006/relationships/hyperlink" Target="https://github.com/Uberi/speech_recognition" TargetMode="External"/><Relationship Id="rId35" Type="http://schemas.openxmlformats.org/officeDocument/2006/relationships/hyperlink" Target="https://studio.edgeimpulse.com/studio/33717/de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bj/fiKLusQ7v95rG5IsKUHN9Nw==">AMUW2mWpwy1qdJI0G6loxnzO8/qWYgkHgV0zEDSDBiw0mfPZL/KOT8YOP4rn5u0EFfGqmDK6fKKclkDjWztqZxscn8IK9c9058tuz11TQtZxFbFufjelo/U=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7</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 Yoke Theng</dc:creator>
  <cp:lastModifiedBy>Wong, Yoke Theng</cp:lastModifiedBy>
  <cp:revision>4</cp:revision>
  <dcterms:created xsi:type="dcterms:W3CDTF">2021-05-30T02:56:00Z</dcterms:created>
  <dcterms:modified xsi:type="dcterms:W3CDTF">2021-06-14T11:15:00Z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0x010100F2552158F8185D44A8848B98AEA319AF</vt:lpwstr>
  </property>
</Properties>
</file>