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D00" w:rsidRDefault="007D0D00" w:rsidP="007D0D00">
      <w:pPr>
        <w:widowControl/>
        <w:spacing w:line="500" w:lineRule="atLeast"/>
        <w:rPr>
          <w:rFonts w:ascii="宋体" w:hAnsi="宋体" w:cs="宋体"/>
          <w:color w:val="000000"/>
          <w:kern w:val="0"/>
        </w:rPr>
      </w:pPr>
      <w:r>
        <w:rPr>
          <w:rFonts w:ascii="黑体" w:eastAsia="黑体" w:hAnsi="宋体"/>
          <w:b/>
          <w:bCs/>
          <w:noProof/>
          <w:color w:val="000000"/>
          <w:sz w:val="48"/>
        </w:rPr>
        <w:drawing>
          <wp:anchor distT="0" distB="0" distL="114300" distR="114300" simplePos="0" relativeHeight="251660288" behindDoc="0" locked="0" layoutInCell="1" allowOverlap="1" wp14:anchorId="5C4D35D5" wp14:editId="19170B17">
            <wp:simplePos x="0" y="0"/>
            <wp:positionH relativeFrom="column">
              <wp:posOffset>571500</wp:posOffset>
            </wp:positionH>
            <wp:positionV relativeFrom="paragraph">
              <wp:posOffset>99060</wp:posOffset>
            </wp:positionV>
            <wp:extent cx="688975" cy="693420"/>
            <wp:effectExtent l="0" t="0" r="15875" b="11430"/>
            <wp:wrapNone/>
            <wp:docPr id="8" name="Picture 2"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学校图形徽标"/>
                    <pic:cNvPicPr>
                      <a:picLocks noChangeAspect="1"/>
                    </pic:cNvPicPr>
                  </pic:nvPicPr>
                  <pic:blipFill>
                    <a:blip r:embed="rId8"/>
                    <a:stretch>
                      <a:fillRect/>
                    </a:stretch>
                  </pic:blipFill>
                  <pic:spPr>
                    <a:xfrm>
                      <a:off x="0" y="0"/>
                      <a:ext cx="688975" cy="693420"/>
                    </a:xfrm>
                    <a:prstGeom prst="rect">
                      <a:avLst/>
                    </a:prstGeom>
                    <a:noFill/>
                    <a:ln w="9525">
                      <a:noFill/>
                    </a:ln>
                  </pic:spPr>
                </pic:pic>
              </a:graphicData>
            </a:graphic>
          </wp:anchor>
        </w:drawing>
      </w:r>
      <w:r>
        <w:rPr>
          <w:rFonts w:eastAsia="华文仿宋"/>
          <w:noProof/>
          <w:color w:val="000000"/>
        </w:rPr>
        <w:drawing>
          <wp:anchor distT="0" distB="0" distL="114300" distR="114300" simplePos="0" relativeHeight="251659264" behindDoc="0" locked="0" layoutInCell="1" allowOverlap="1" wp14:anchorId="24113B9D" wp14:editId="4428A9BC">
            <wp:simplePos x="0" y="0"/>
            <wp:positionH relativeFrom="column">
              <wp:posOffset>1383030</wp:posOffset>
            </wp:positionH>
            <wp:positionV relativeFrom="paragraph">
              <wp:posOffset>158750</wp:posOffset>
            </wp:positionV>
            <wp:extent cx="3531870" cy="633730"/>
            <wp:effectExtent l="0" t="0" r="11430" b="13970"/>
            <wp:wrapNone/>
            <wp:docPr id="7" name="Picture 3"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学校文字徽标"/>
                    <pic:cNvPicPr>
                      <a:picLocks noChangeAspect="1"/>
                    </pic:cNvPicPr>
                  </pic:nvPicPr>
                  <pic:blipFill>
                    <a:blip r:embed="rId9"/>
                    <a:stretch>
                      <a:fillRect/>
                    </a:stretch>
                  </pic:blipFill>
                  <pic:spPr>
                    <a:xfrm>
                      <a:off x="0" y="0"/>
                      <a:ext cx="3531870" cy="633730"/>
                    </a:xfrm>
                    <a:prstGeom prst="rect">
                      <a:avLst/>
                    </a:prstGeom>
                    <a:noFill/>
                    <a:ln w="9525">
                      <a:noFill/>
                    </a:ln>
                  </pic:spPr>
                </pic:pic>
              </a:graphicData>
            </a:graphic>
          </wp:anchor>
        </w:drawing>
      </w:r>
    </w:p>
    <w:p w:rsidR="007D0D00" w:rsidRDefault="00E64629" w:rsidP="00E64629">
      <w:pPr>
        <w:tabs>
          <w:tab w:val="left" w:pos="433"/>
        </w:tabs>
        <w:spacing w:line="500" w:lineRule="atLeast"/>
        <w:rPr>
          <w:rFonts w:ascii="宋体" w:hAnsi="宋体"/>
          <w:b/>
          <w:bCs/>
          <w:color w:val="000000"/>
          <w:sz w:val="13"/>
        </w:rPr>
      </w:pPr>
      <w:r>
        <w:rPr>
          <w:rFonts w:ascii="宋体" w:hAnsi="宋体"/>
          <w:b/>
          <w:bCs/>
          <w:color w:val="000000"/>
          <w:sz w:val="13"/>
        </w:rPr>
        <w:tab/>
      </w:r>
    </w:p>
    <w:p w:rsidR="007D0D00" w:rsidRDefault="007D0D00" w:rsidP="007D0D00">
      <w:pPr>
        <w:spacing w:line="500" w:lineRule="atLeast"/>
        <w:jc w:val="center"/>
        <w:rPr>
          <w:rFonts w:ascii="宋体" w:hAnsi="宋体"/>
          <w:b/>
          <w:bCs/>
          <w:color w:val="000000"/>
          <w:sz w:val="13"/>
        </w:rPr>
      </w:pPr>
    </w:p>
    <w:p w:rsidR="007D0D00" w:rsidRDefault="007D0D00" w:rsidP="007D0D00">
      <w:pPr>
        <w:spacing w:line="500" w:lineRule="atLeast"/>
        <w:jc w:val="center"/>
        <w:rPr>
          <w:rFonts w:ascii="宋体" w:hAnsi="宋体"/>
          <w:b/>
          <w:bCs/>
          <w:color w:val="000000"/>
          <w:sz w:val="13"/>
        </w:rPr>
      </w:pPr>
    </w:p>
    <w:p w:rsidR="007D0D00" w:rsidRDefault="007D0D00" w:rsidP="007D0D00">
      <w:pPr>
        <w:spacing w:line="500" w:lineRule="atLeast"/>
        <w:jc w:val="center"/>
        <w:rPr>
          <w:rFonts w:ascii="宋体" w:hAnsi="宋体"/>
          <w:b/>
          <w:bCs/>
          <w:color w:val="000000"/>
          <w:sz w:val="13"/>
        </w:rPr>
      </w:pPr>
    </w:p>
    <w:p w:rsidR="007D0D00" w:rsidRDefault="007D0D00" w:rsidP="007D0D00">
      <w:pPr>
        <w:spacing w:line="500" w:lineRule="atLeast"/>
        <w:jc w:val="center"/>
        <w:rPr>
          <w:rFonts w:ascii="黑体" w:eastAsia="黑体" w:hAnsi="宋体"/>
          <w:bCs/>
          <w:color w:val="000000"/>
          <w:sz w:val="48"/>
        </w:rPr>
      </w:pPr>
      <w:r>
        <w:rPr>
          <w:rFonts w:ascii="黑体" w:eastAsia="黑体" w:hAnsi="宋体" w:hint="eastAsia"/>
          <w:bCs/>
          <w:color w:val="000000"/>
          <w:sz w:val="48"/>
          <w:u w:val="single"/>
        </w:rPr>
        <w:t>数学软件与建模</w:t>
      </w:r>
      <w:r>
        <w:rPr>
          <w:rFonts w:ascii="黑体" w:eastAsia="黑体" w:hAnsi="宋体" w:hint="eastAsia"/>
          <w:bCs/>
          <w:color w:val="000000"/>
          <w:sz w:val="48"/>
        </w:rPr>
        <w:t>课程设计说明书</w:t>
      </w:r>
    </w:p>
    <w:p w:rsidR="007D0D00" w:rsidRDefault="007D0D00" w:rsidP="007D0D00">
      <w:pPr>
        <w:spacing w:line="500" w:lineRule="atLeast"/>
        <w:jc w:val="center"/>
        <w:rPr>
          <w:rFonts w:ascii="黑体" w:eastAsia="黑体" w:hAnsi="宋体"/>
          <w:b/>
          <w:bCs/>
          <w:color w:val="000000"/>
          <w:sz w:val="48"/>
        </w:rPr>
      </w:pPr>
    </w:p>
    <w:p w:rsidR="007D0D00" w:rsidRDefault="007D0D00" w:rsidP="007D0D00">
      <w:pPr>
        <w:spacing w:line="500" w:lineRule="atLeast"/>
        <w:rPr>
          <w:rFonts w:ascii="黑体" w:eastAsia="黑体" w:hAnsi="宋体"/>
          <w:b/>
          <w:bCs/>
          <w:color w:val="000000"/>
          <w:sz w:val="48"/>
        </w:rPr>
      </w:pPr>
    </w:p>
    <w:p w:rsidR="007D0D00" w:rsidRDefault="007D0D00" w:rsidP="007D0D00">
      <w:pPr>
        <w:spacing w:line="500" w:lineRule="atLeast"/>
        <w:rPr>
          <w:rFonts w:ascii="宋体" w:hAnsi="宋体"/>
          <w:b/>
          <w:bCs/>
          <w:color w:val="000000"/>
          <w:sz w:val="13"/>
        </w:rPr>
      </w:pPr>
    </w:p>
    <w:p w:rsidR="007D0D00" w:rsidRDefault="007D0D00" w:rsidP="007D0D00">
      <w:pPr>
        <w:spacing w:line="500" w:lineRule="atLeast"/>
        <w:rPr>
          <w:rFonts w:ascii="宋体" w:hAnsi="宋体"/>
          <w:b/>
          <w:bCs/>
          <w:color w:val="000000"/>
          <w:sz w:val="13"/>
        </w:rPr>
      </w:pPr>
    </w:p>
    <w:p w:rsidR="007D0D00" w:rsidRDefault="007D0D00" w:rsidP="007D0D00">
      <w:pPr>
        <w:tabs>
          <w:tab w:val="left" w:pos="7848"/>
        </w:tabs>
        <w:spacing w:line="500" w:lineRule="atLeast"/>
        <w:rPr>
          <w:rFonts w:ascii="宋体" w:hAnsi="宋体"/>
          <w:b/>
          <w:bCs/>
          <w:color w:val="000000"/>
          <w:sz w:val="44"/>
        </w:rPr>
      </w:pPr>
    </w:p>
    <w:p w:rsidR="007D0D00" w:rsidRDefault="007D0D00" w:rsidP="007D0D00">
      <w:pPr>
        <w:spacing w:line="500" w:lineRule="atLeast"/>
        <w:rPr>
          <w:rFonts w:ascii="宋体" w:hAnsi="宋体"/>
          <w:b/>
          <w:bCs/>
          <w:color w:val="000000"/>
          <w:sz w:val="36"/>
          <w:szCs w:val="36"/>
        </w:rPr>
      </w:pPr>
    </w:p>
    <w:p w:rsidR="007D0D00" w:rsidRDefault="007D0D00" w:rsidP="007D0D00">
      <w:pPr>
        <w:tabs>
          <w:tab w:val="left" w:pos="7848"/>
        </w:tabs>
        <w:spacing w:line="500" w:lineRule="atLeast"/>
        <w:ind w:firstLineChars="193" w:firstLine="698"/>
        <w:rPr>
          <w:bCs/>
          <w:sz w:val="36"/>
          <w:szCs w:val="36"/>
          <w:u w:val="single"/>
        </w:rPr>
      </w:pPr>
      <w:r>
        <w:rPr>
          <w:rFonts w:eastAsia="黑体" w:hint="eastAsia"/>
          <w:b/>
          <w:bCs/>
          <w:sz w:val="36"/>
          <w:szCs w:val="36"/>
        </w:rPr>
        <w:t>题目：</w:t>
      </w:r>
      <w:r>
        <w:rPr>
          <w:rFonts w:hint="eastAsia"/>
          <w:bCs/>
          <w:sz w:val="36"/>
          <w:szCs w:val="36"/>
          <w:u w:val="single"/>
        </w:rPr>
        <w:t xml:space="preserve">          </w:t>
      </w:r>
      <w:r>
        <w:rPr>
          <w:rFonts w:hint="eastAsia"/>
          <w:bCs/>
          <w:sz w:val="36"/>
          <w:szCs w:val="36"/>
          <w:u w:val="single"/>
        </w:rPr>
        <w:t>住房的合理定价问题</w:t>
      </w:r>
      <w:r>
        <w:rPr>
          <w:rFonts w:hint="eastAsia"/>
          <w:bCs/>
          <w:sz w:val="36"/>
          <w:szCs w:val="36"/>
          <w:u w:val="single"/>
        </w:rPr>
        <w:t xml:space="preserve">           </w:t>
      </w:r>
    </w:p>
    <w:p w:rsidR="007D0D00" w:rsidRDefault="007D0D00" w:rsidP="007D0D00">
      <w:pPr>
        <w:spacing w:line="500" w:lineRule="atLeast"/>
        <w:jc w:val="center"/>
        <w:rPr>
          <w:rFonts w:eastAsia="黑体"/>
          <w:b/>
          <w:bCs/>
          <w:color w:val="000000"/>
          <w:sz w:val="52"/>
        </w:rPr>
      </w:pPr>
    </w:p>
    <w:p w:rsidR="007D0D00" w:rsidRDefault="007D0D00" w:rsidP="007D0D00">
      <w:pPr>
        <w:spacing w:line="500" w:lineRule="atLeast"/>
        <w:jc w:val="center"/>
        <w:rPr>
          <w:rFonts w:eastAsia="黑体"/>
          <w:b/>
          <w:bCs/>
          <w:color w:val="000000"/>
          <w:sz w:val="52"/>
        </w:rPr>
      </w:pPr>
    </w:p>
    <w:p w:rsidR="007D0D00" w:rsidRDefault="007D0D00" w:rsidP="007D0D00">
      <w:pPr>
        <w:spacing w:line="500" w:lineRule="atLeast"/>
        <w:jc w:val="center"/>
        <w:rPr>
          <w:rFonts w:eastAsia="黑体"/>
          <w:b/>
          <w:bCs/>
          <w:color w:val="000000"/>
          <w:sz w:val="52"/>
        </w:rPr>
      </w:pPr>
    </w:p>
    <w:p w:rsidR="007D0D00" w:rsidRDefault="007D0D00" w:rsidP="007D0D00">
      <w:pPr>
        <w:spacing w:line="500" w:lineRule="atLeast"/>
        <w:jc w:val="center"/>
        <w:rPr>
          <w:rFonts w:eastAsia="黑体"/>
          <w:b/>
          <w:bCs/>
          <w:color w:val="000000"/>
          <w:sz w:val="52"/>
        </w:rPr>
      </w:pPr>
    </w:p>
    <w:p w:rsidR="007D0D00" w:rsidRDefault="007D0D00" w:rsidP="007D0D00">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院    系：</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文理学院      </w:t>
      </w:r>
    </w:p>
    <w:p w:rsidR="007D0D00" w:rsidRDefault="007D0D00" w:rsidP="007D0D00">
      <w:pPr>
        <w:spacing w:line="420" w:lineRule="auto"/>
        <w:ind w:firstLineChars="754" w:firstLine="2119"/>
        <w:rPr>
          <w:rFonts w:ascii="宋体" w:hAnsi="宋体"/>
          <w:b/>
          <w:bCs/>
          <w:color w:val="000000"/>
          <w:sz w:val="28"/>
          <w:szCs w:val="28"/>
        </w:rPr>
      </w:pPr>
      <w:r>
        <w:rPr>
          <w:rFonts w:ascii="宋体" w:hAnsi="宋体" w:hint="eastAsia"/>
          <w:b/>
          <w:bCs/>
          <w:color w:val="000000"/>
          <w:sz w:val="28"/>
          <w:szCs w:val="28"/>
        </w:rPr>
        <w:t>专业班级：</w:t>
      </w:r>
      <w:r>
        <w:rPr>
          <w:rFonts w:ascii="宋体" w:hAnsi="宋体" w:hint="eastAsia"/>
          <w:b/>
          <w:bCs/>
          <w:color w:val="000000"/>
          <w:sz w:val="28"/>
          <w:szCs w:val="28"/>
          <w:u w:val="single"/>
        </w:rPr>
        <w:t xml:space="preserve">    </w:t>
      </w:r>
      <w:r>
        <w:rPr>
          <w:rFonts w:ascii="宋体" w:hAnsi="宋体" w:hint="eastAsia"/>
          <w:color w:val="000000"/>
          <w:sz w:val="28"/>
          <w:szCs w:val="28"/>
          <w:u w:val="single"/>
        </w:rPr>
        <w:t xml:space="preserve">  信息173       </w:t>
      </w:r>
    </w:p>
    <w:p w:rsidR="007D0D00" w:rsidRDefault="007D0D00" w:rsidP="007D0D00">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学    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Pr="004A46C8">
        <w:rPr>
          <w:rFonts w:ascii="宋体" w:hAnsi="宋体" w:hint="eastAsia"/>
          <w:color w:val="000000"/>
          <w:sz w:val="28"/>
          <w:szCs w:val="28"/>
          <w:u w:val="single"/>
        </w:rPr>
        <w:t>201711010408</w:t>
      </w:r>
      <w:r>
        <w:rPr>
          <w:rFonts w:ascii="宋体" w:hAnsi="宋体" w:hint="eastAsia"/>
          <w:bCs/>
          <w:color w:val="000000"/>
          <w:sz w:val="28"/>
          <w:szCs w:val="28"/>
          <w:u w:val="single"/>
        </w:rPr>
        <w:t xml:space="preserve">     </w:t>
      </w:r>
    </w:p>
    <w:p w:rsidR="007D0D00" w:rsidRDefault="007D0D00" w:rsidP="007D0D00">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学生姓名：</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proofErr w:type="gramStart"/>
      <w:r>
        <w:rPr>
          <w:rFonts w:ascii="宋体" w:hAnsi="宋体" w:hint="eastAsia"/>
          <w:bCs/>
          <w:color w:val="000000"/>
          <w:sz w:val="28"/>
          <w:szCs w:val="28"/>
          <w:u w:val="single"/>
        </w:rPr>
        <w:t>庞喆</w:t>
      </w:r>
      <w:proofErr w:type="gramEnd"/>
      <w:r>
        <w:rPr>
          <w:rFonts w:ascii="宋体" w:hAnsi="宋体" w:hint="eastAsia"/>
          <w:bCs/>
          <w:color w:val="000000"/>
          <w:sz w:val="28"/>
          <w:szCs w:val="28"/>
          <w:u w:val="single"/>
        </w:rPr>
        <w:t xml:space="preserve">         </w:t>
      </w:r>
    </w:p>
    <w:p w:rsidR="007D0D00" w:rsidRDefault="007D0D00" w:rsidP="007D0D00">
      <w:pPr>
        <w:spacing w:line="420" w:lineRule="auto"/>
        <w:ind w:firstLineChars="754" w:firstLine="2119"/>
        <w:rPr>
          <w:rFonts w:ascii="宋体" w:hAnsi="宋体"/>
          <w:bCs/>
          <w:color w:val="000000"/>
          <w:sz w:val="28"/>
          <w:szCs w:val="28"/>
          <w:u w:val="single"/>
        </w:rPr>
      </w:pPr>
      <w:r>
        <w:rPr>
          <w:rFonts w:ascii="宋体" w:hAnsi="宋体" w:hint="eastAsia"/>
          <w:b/>
          <w:bCs/>
          <w:color w:val="000000"/>
          <w:sz w:val="28"/>
          <w:szCs w:val="28"/>
        </w:rPr>
        <w:t>指导教师：</w:t>
      </w:r>
      <w:r>
        <w:rPr>
          <w:rFonts w:ascii="宋体" w:hAnsi="宋体" w:hint="eastAsia"/>
          <w:bCs/>
          <w:color w:val="000000"/>
          <w:sz w:val="28"/>
          <w:szCs w:val="28"/>
          <w:u w:val="single"/>
        </w:rPr>
        <w:t xml:space="preserve">       毛利</w:t>
      </w:r>
      <w:proofErr w:type="gramStart"/>
      <w:r>
        <w:rPr>
          <w:rFonts w:ascii="宋体" w:hAnsi="宋体" w:hint="eastAsia"/>
          <w:bCs/>
          <w:color w:val="000000"/>
          <w:sz w:val="28"/>
          <w:szCs w:val="28"/>
          <w:u w:val="single"/>
        </w:rPr>
        <w:t>欢</w:t>
      </w:r>
      <w:proofErr w:type="gramEnd"/>
      <w:r>
        <w:rPr>
          <w:rFonts w:ascii="宋体" w:hAnsi="宋体" w:hint="eastAsia"/>
          <w:bCs/>
          <w:color w:val="000000"/>
          <w:sz w:val="28"/>
          <w:szCs w:val="28"/>
          <w:u w:val="single"/>
        </w:rPr>
        <w:t xml:space="preserve">        </w:t>
      </w:r>
    </w:p>
    <w:p w:rsidR="007D0D00" w:rsidRDefault="007D0D00" w:rsidP="007D0D00">
      <w:pPr>
        <w:ind w:firstLineChars="1100" w:firstLine="3080"/>
        <w:jc w:val="left"/>
        <w:rPr>
          <w:rFonts w:ascii="宋体" w:hAnsi="宋体"/>
          <w:bCs/>
          <w:color w:val="000000"/>
          <w:sz w:val="28"/>
          <w:szCs w:val="28"/>
        </w:rPr>
      </w:pPr>
    </w:p>
    <w:p w:rsidR="007D0D00" w:rsidRDefault="007D0D00" w:rsidP="007D0D00">
      <w:pPr>
        <w:ind w:firstLineChars="1100" w:firstLine="3080"/>
        <w:jc w:val="left"/>
        <w:rPr>
          <w:rFonts w:ascii="宋体" w:hAnsi="宋体"/>
          <w:b/>
          <w:bCs/>
          <w:color w:val="000000"/>
          <w:sz w:val="28"/>
          <w:szCs w:val="28"/>
        </w:rPr>
      </w:pPr>
      <w:r>
        <w:rPr>
          <w:rFonts w:ascii="宋体" w:hAnsi="宋体" w:hint="eastAsia"/>
          <w:bCs/>
          <w:color w:val="000000"/>
          <w:sz w:val="28"/>
          <w:szCs w:val="28"/>
        </w:rPr>
        <w:t xml:space="preserve">2019 </w:t>
      </w:r>
      <w:r>
        <w:rPr>
          <w:rFonts w:ascii="宋体" w:hAnsi="宋体" w:hint="eastAsia"/>
          <w:b/>
          <w:bCs/>
          <w:color w:val="000000"/>
          <w:sz w:val="28"/>
          <w:szCs w:val="28"/>
        </w:rPr>
        <w:t xml:space="preserve">年 </w:t>
      </w:r>
      <w:r w:rsidRPr="007D0D00">
        <w:rPr>
          <w:rFonts w:ascii="宋体" w:hAnsi="宋体" w:hint="eastAsia"/>
          <w:bCs/>
          <w:color w:val="000000"/>
          <w:sz w:val="28"/>
          <w:szCs w:val="28"/>
        </w:rPr>
        <w:t xml:space="preserve">6 </w:t>
      </w:r>
      <w:r>
        <w:rPr>
          <w:rFonts w:ascii="宋体" w:hAnsi="宋体" w:hint="eastAsia"/>
          <w:b/>
          <w:bCs/>
          <w:color w:val="000000"/>
          <w:sz w:val="28"/>
          <w:szCs w:val="28"/>
        </w:rPr>
        <w:t>月</w:t>
      </w:r>
      <w:r>
        <w:rPr>
          <w:rFonts w:ascii="宋体" w:hAnsi="宋体" w:hint="eastAsia"/>
          <w:bCs/>
          <w:color w:val="000000"/>
          <w:sz w:val="28"/>
          <w:szCs w:val="28"/>
        </w:rPr>
        <w:t xml:space="preserve"> 21 </w:t>
      </w:r>
      <w:r>
        <w:rPr>
          <w:rFonts w:ascii="宋体" w:hAnsi="宋体" w:hint="eastAsia"/>
          <w:b/>
          <w:bCs/>
          <w:color w:val="000000"/>
          <w:sz w:val="28"/>
          <w:szCs w:val="28"/>
        </w:rPr>
        <w:t>日</w:t>
      </w:r>
    </w:p>
    <w:p w:rsidR="00B63A82" w:rsidRDefault="00B63A82" w:rsidP="00B63A82">
      <w:pPr>
        <w:rPr>
          <w:rFonts w:ascii="宋体" w:hAnsi="宋体"/>
          <w:b/>
          <w:bCs/>
          <w:color w:val="000000"/>
          <w:sz w:val="28"/>
          <w:szCs w:val="28"/>
        </w:rPr>
      </w:pPr>
    </w:p>
    <w:p w:rsidR="004D2EB7" w:rsidRDefault="004D2EB7" w:rsidP="00B63A82">
      <w:pPr>
        <w:spacing w:beforeLines="50" w:before="156" w:afterLines="50" w:after="156" w:line="500" w:lineRule="atLeast"/>
        <w:ind w:firstLineChars="500" w:firstLine="2409"/>
        <w:rPr>
          <w:rFonts w:eastAsia="黑体"/>
          <w:b/>
          <w:bCs/>
          <w:color w:val="000000"/>
          <w:sz w:val="48"/>
          <w:szCs w:val="48"/>
        </w:rPr>
      </w:pPr>
      <w:r>
        <w:rPr>
          <w:rFonts w:eastAsia="黑体" w:hint="eastAsia"/>
          <w:b/>
          <w:bCs/>
          <w:color w:val="000000"/>
          <w:sz w:val="48"/>
          <w:szCs w:val="48"/>
        </w:rPr>
        <w:lastRenderedPageBreak/>
        <w:t>陕</w:t>
      </w:r>
      <w:r>
        <w:rPr>
          <w:rFonts w:eastAsia="黑体" w:hint="eastAsia"/>
          <w:b/>
          <w:bCs/>
          <w:color w:val="000000"/>
          <w:sz w:val="48"/>
          <w:szCs w:val="48"/>
        </w:rPr>
        <w:t xml:space="preserve"> </w:t>
      </w:r>
      <w:r>
        <w:rPr>
          <w:rFonts w:eastAsia="黑体" w:hint="eastAsia"/>
          <w:b/>
          <w:bCs/>
          <w:color w:val="000000"/>
          <w:sz w:val="48"/>
          <w:szCs w:val="48"/>
        </w:rPr>
        <w:t>西</w:t>
      </w:r>
      <w:r>
        <w:rPr>
          <w:rFonts w:eastAsia="黑体" w:hint="eastAsia"/>
          <w:b/>
          <w:bCs/>
          <w:color w:val="000000"/>
          <w:sz w:val="48"/>
          <w:szCs w:val="48"/>
        </w:rPr>
        <w:t xml:space="preserve"> </w:t>
      </w:r>
      <w:r>
        <w:rPr>
          <w:rFonts w:eastAsia="黑体" w:hint="eastAsia"/>
          <w:b/>
          <w:bCs/>
          <w:color w:val="000000"/>
          <w:sz w:val="48"/>
          <w:szCs w:val="48"/>
        </w:rPr>
        <w:t>科</w:t>
      </w:r>
      <w:r>
        <w:rPr>
          <w:rFonts w:eastAsia="黑体" w:hint="eastAsia"/>
          <w:b/>
          <w:bCs/>
          <w:color w:val="000000"/>
          <w:sz w:val="48"/>
          <w:szCs w:val="48"/>
        </w:rPr>
        <w:t xml:space="preserve"> </w:t>
      </w:r>
      <w:r>
        <w:rPr>
          <w:rFonts w:eastAsia="黑体" w:hint="eastAsia"/>
          <w:b/>
          <w:bCs/>
          <w:color w:val="000000"/>
          <w:sz w:val="48"/>
          <w:szCs w:val="48"/>
        </w:rPr>
        <w:t>技</w:t>
      </w:r>
      <w:r>
        <w:rPr>
          <w:rFonts w:eastAsia="黑体" w:hint="eastAsia"/>
          <w:b/>
          <w:bCs/>
          <w:color w:val="000000"/>
          <w:sz w:val="48"/>
          <w:szCs w:val="48"/>
        </w:rPr>
        <w:t xml:space="preserve"> </w:t>
      </w:r>
      <w:r>
        <w:rPr>
          <w:rFonts w:eastAsia="黑体" w:hint="eastAsia"/>
          <w:b/>
          <w:bCs/>
          <w:color w:val="000000"/>
          <w:sz w:val="48"/>
          <w:szCs w:val="48"/>
        </w:rPr>
        <w:t>大</w:t>
      </w:r>
      <w:r>
        <w:rPr>
          <w:rFonts w:eastAsia="黑体" w:hint="eastAsia"/>
          <w:b/>
          <w:bCs/>
          <w:color w:val="000000"/>
          <w:sz w:val="48"/>
          <w:szCs w:val="48"/>
        </w:rPr>
        <w:t xml:space="preserve"> </w:t>
      </w:r>
      <w:r>
        <w:rPr>
          <w:rFonts w:eastAsia="黑体" w:hint="eastAsia"/>
          <w:b/>
          <w:bCs/>
          <w:color w:val="000000"/>
          <w:sz w:val="48"/>
          <w:szCs w:val="48"/>
        </w:rPr>
        <w:t>学</w:t>
      </w:r>
    </w:p>
    <w:p w:rsidR="004D2EB7" w:rsidRDefault="004D2EB7" w:rsidP="004D2EB7">
      <w:pPr>
        <w:spacing w:beforeLines="50" w:before="156" w:afterLines="100" w:after="312" w:line="500" w:lineRule="atLeast"/>
        <w:jc w:val="center"/>
        <w:rPr>
          <w:rFonts w:ascii="华文新魏" w:eastAsia="华文新魏"/>
          <w:b/>
          <w:bCs/>
          <w:color w:val="000000"/>
          <w:sz w:val="44"/>
          <w:szCs w:val="44"/>
        </w:rPr>
      </w:pPr>
      <w:r>
        <w:rPr>
          <w:rFonts w:ascii="华文新魏" w:eastAsia="华文新魏" w:hint="eastAsia"/>
          <w:b/>
          <w:bCs/>
          <w:color w:val="000000"/>
          <w:sz w:val="44"/>
          <w:szCs w:val="44"/>
          <w:u w:val="single"/>
        </w:rPr>
        <w:t>数学软件与建模</w:t>
      </w:r>
      <w:r>
        <w:rPr>
          <w:rFonts w:ascii="华文新魏" w:eastAsia="华文新魏" w:hint="eastAsia"/>
          <w:b/>
          <w:bCs/>
          <w:color w:val="000000"/>
          <w:sz w:val="44"/>
          <w:szCs w:val="44"/>
        </w:rPr>
        <w:t>课程设计任务书</w:t>
      </w:r>
    </w:p>
    <w:p w:rsidR="004D2EB7" w:rsidRDefault="004D2EB7" w:rsidP="004D2EB7">
      <w:pPr>
        <w:spacing w:line="640" w:lineRule="exact"/>
        <w:rPr>
          <w:rFonts w:eastAsia="楷体_GB2312"/>
          <w:b/>
          <w:bCs/>
          <w:color w:val="000000"/>
          <w:sz w:val="28"/>
          <w:u w:val="single"/>
        </w:rPr>
      </w:pPr>
      <w:r>
        <w:rPr>
          <w:rFonts w:eastAsia="楷体_GB2312" w:hint="eastAsia"/>
          <w:bCs/>
          <w:color w:val="000000"/>
          <w:sz w:val="28"/>
          <w:u w:val="single"/>
        </w:rPr>
        <w:t>文理</w:t>
      </w:r>
      <w:r>
        <w:rPr>
          <w:rFonts w:eastAsia="楷体_GB2312" w:hint="eastAsia"/>
          <w:b/>
          <w:bCs/>
          <w:color w:val="000000"/>
          <w:sz w:val="28"/>
        </w:rPr>
        <w:t>学院</w:t>
      </w:r>
      <w:r>
        <w:rPr>
          <w:rFonts w:eastAsia="楷体_GB2312" w:hint="eastAsia"/>
          <w:sz w:val="28"/>
          <w:u w:val="single"/>
        </w:rPr>
        <w:t xml:space="preserve">  </w:t>
      </w:r>
      <w:r>
        <w:rPr>
          <w:rFonts w:eastAsia="楷体_GB2312" w:hint="eastAsia"/>
          <w:sz w:val="28"/>
          <w:u w:val="single"/>
        </w:rPr>
        <w:t>信息与计算科学</w:t>
      </w:r>
      <w:r>
        <w:rPr>
          <w:rFonts w:eastAsia="楷体_GB2312" w:hint="eastAsia"/>
          <w:sz w:val="28"/>
          <w:u w:val="single"/>
        </w:rPr>
        <w:t xml:space="preserve">  </w:t>
      </w:r>
      <w:r>
        <w:rPr>
          <w:rFonts w:eastAsia="楷体_GB2312" w:hint="eastAsia"/>
          <w:b/>
          <w:bCs/>
          <w:color w:val="000000"/>
          <w:sz w:val="28"/>
        </w:rPr>
        <w:t>专业</w:t>
      </w:r>
      <w:r>
        <w:rPr>
          <w:rFonts w:eastAsia="楷体_GB2312" w:hint="eastAsia"/>
          <w:sz w:val="28"/>
          <w:u w:val="single"/>
        </w:rPr>
        <w:t xml:space="preserve"> </w:t>
      </w:r>
      <w:r>
        <w:rPr>
          <w:rFonts w:eastAsia="楷体_GB2312" w:hint="eastAsia"/>
          <w:sz w:val="28"/>
          <w:u w:val="single"/>
        </w:rPr>
        <w:t>信息</w:t>
      </w:r>
      <w:r>
        <w:rPr>
          <w:rFonts w:eastAsia="楷体_GB2312" w:hint="eastAsia"/>
          <w:sz w:val="28"/>
          <w:u w:val="single"/>
        </w:rPr>
        <w:t xml:space="preserve">173  </w:t>
      </w:r>
      <w:r>
        <w:rPr>
          <w:rFonts w:eastAsia="楷体_GB2312" w:hint="eastAsia"/>
          <w:b/>
          <w:bCs/>
          <w:color w:val="000000"/>
          <w:sz w:val="28"/>
        </w:rPr>
        <w:t>班级</w:t>
      </w:r>
      <w:r>
        <w:rPr>
          <w:rFonts w:eastAsia="楷体_GB2312" w:hint="eastAsia"/>
          <w:b/>
          <w:bCs/>
          <w:color w:val="000000"/>
          <w:sz w:val="28"/>
        </w:rPr>
        <w:t xml:space="preserve"> </w:t>
      </w:r>
      <w:r>
        <w:rPr>
          <w:rFonts w:eastAsia="楷体_GB2312" w:hint="eastAsia"/>
          <w:b/>
          <w:bCs/>
          <w:color w:val="000000"/>
          <w:sz w:val="28"/>
        </w:rPr>
        <w:t>学生：</w:t>
      </w:r>
      <w:r>
        <w:rPr>
          <w:rFonts w:eastAsia="楷体_GB2312" w:hint="eastAsia"/>
          <w:bCs/>
          <w:color w:val="000000"/>
          <w:sz w:val="28"/>
          <w:u w:val="single"/>
        </w:rPr>
        <w:t xml:space="preserve"> </w:t>
      </w:r>
      <w:r>
        <w:rPr>
          <w:rFonts w:eastAsia="楷体_GB2312"/>
          <w:bCs/>
          <w:color w:val="000000"/>
          <w:sz w:val="28"/>
          <w:u w:val="single"/>
        </w:rPr>
        <w:t xml:space="preserve"> </w:t>
      </w:r>
      <w:proofErr w:type="gramStart"/>
      <w:r>
        <w:rPr>
          <w:rFonts w:eastAsia="楷体_GB2312" w:hint="eastAsia"/>
          <w:bCs/>
          <w:color w:val="000000"/>
          <w:sz w:val="28"/>
          <w:u w:val="single"/>
        </w:rPr>
        <w:t>庞喆</w:t>
      </w:r>
      <w:proofErr w:type="gramEnd"/>
      <w:r>
        <w:rPr>
          <w:rFonts w:eastAsia="楷体_GB2312" w:hint="eastAsia"/>
          <w:bCs/>
          <w:color w:val="000000"/>
          <w:sz w:val="28"/>
          <w:u w:val="single"/>
        </w:rPr>
        <w:t xml:space="preserve">  </w:t>
      </w:r>
    </w:p>
    <w:p w:rsidR="004D2EB7" w:rsidRDefault="004D2EB7" w:rsidP="004D2EB7">
      <w:pPr>
        <w:spacing w:line="640" w:lineRule="exact"/>
        <w:rPr>
          <w:rFonts w:eastAsia="黑体"/>
          <w:b/>
          <w:bCs/>
          <w:color w:val="000000"/>
          <w:sz w:val="28"/>
        </w:rPr>
      </w:pPr>
      <w:r>
        <w:rPr>
          <w:rFonts w:eastAsia="黑体" w:hint="eastAsia"/>
          <w:b/>
          <w:bCs/>
          <w:color w:val="000000"/>
          <w:sz w:val="28"/>
        </w:rPr>
        <w:t>题目：</w:t>
      </w:r>
      <w:r>
        <w:rPr>
          <w:rFonts w:eastAsia="楷体_GB2312" w:hint="eastAsia"/>
          <w:bCs/>
          <w:color w:val="000000"/>
          <w:sz w:val="28"/>
          <w:u w:val="single"/>
        </w:rPr>
        <w:t xml:space="preserve">      </w:t>
      </w:r>
      <w:r>
        <w:rPr>
          <w:rFonts w:eastAsia="楷体_GB2312" w:hint="eastAsia"/>
          <w:bCs/>
          <w:color w:val="000000"/>
          <w:sz w:val="28"/>
          <w:u w:val="single"/>
        </w:rPr>
        <w:t>住房的合理定价问题</w:t>
      </w:r>
      <w:r>
        <w:rPr>
          <w:rFonts w:eastAsia="楷体_GB2312" w:hint="eastAsia"/>
          <w:bCs/>
          <w:color w:val="000000"/>
          <w:sz w:val="28"/>
          <w:u w:val="single"/>
        </w:rPr>
        <w:t xml:space="preserve"> </w:t>
      </w:r>
      <w:r>
        <w:rPr>
          <w:rFonts w:eastAsia="楷体_GB2312" w:hint="eastAsia"/>
          <w:bCs/>
          <w:sz w:val="28"/>
          <w:u w:val="single"/>
        </w:rPr>
        <w:t xml:space="preserve">        </w:t>
      </w:r>
      <w:r>
        <w:rPr>
          <w:rFonts w:eastAsia="楷体_GB2312" w:hint="eastAsia"/>
          <w:bCs/>
          <w:color w:val="000000"/>
          <w:sz w:val="28"/>
          <w:u w:val="single"/>
        </w:rPr>
        <w:t xml:space="preserve">  </w:t>
      </w:r>
      <w:r>
        <w:rPr>
          <w:rFonts w:eastAsia="黑体" w:hint="eastAsia"/>
          <w:bCs/>
          <w:color w:val="000000"/>
          <w:sz w:val="28"/>
          <w:u w:val="single"/>
        </w:rPr>
        <w:t xml:space="preserve">                                     </w:t>
      </w:r>
    </w:p>
    <w:p w:rsidR="004D2EB7" w:rsidRDefault="004D2EB7" w:rsidP="004D2EB7">
      <w:pPr>
        <w:spacing w:line="640" w:lineRule="exact"/>
        <w:rPr>
          <w:rFonts w:eastAsia="楷体_GB2312"/>
          <w:b/>
          <w:bCs/>
          <w:color w:val="000000"/>
          <w:sz w:val="28"/>
        </w:rPr>
      </w:pPr>
      <w:r>
        <w:rPr>
          <w:rFonts w:eastAsia="楷体_GB2312" w:hint="eastAsia"/>
          <w:b/>
          <w:bCs/>
          <w:color w:val="000000"/>
          <w:sz w:val="28"/>
        </w:rPr>
        <w:t>课程设计从</w:t>
      </w:r>
      <w:r>
        <w:rPr>
          <w:rFonts w:eastAsia="楷体_GB2312" w:hint="eastAsia"/>
          <w:bCs/>
          <w:color w:val="000000"/>
          <w:sz w:val="28"/>
          <w:u w:val="single"/>
        </w:rPr>
        <w:t xml:space="preserve"> 2019 </w:t>
      </w:r>
      <w:r>
        <w:rPr>
          <w:rFonts w:eastAsia="楷体_GB2312" w:hint="eastAsia"/>
          <w:b/>
          <w:bCs/>
          <w:color w:val="000000"/>
          <w:sz w:val="28"/>
        </w:rPr>
        <w:t>年</w:t>
      </w:r>
      <w:r>
        <w:rPr>
          <w:rFonts w:eastAsia="楷体_GB2312" w:hint="eastAsia"/>
          <w:bCs/>
          <w:color w:val="000000"/>
          <w:sz w:val="28"/>
          <w:u w:val="single"/>
        </w:rPr>
        <w:t xml:space="preserve"> 6 </w:t>
      </w:r>
      <w:r>
        <w:rPr>
          <w:rFonts w:eastAsia="楷体_GB2312" w:hint="eastAsia"/>
          <w:b/>
          <w:bCs/>
          <w:color w:val="000000"/>
          <w:sz w:val="28"/>
        </w:rPr>
        <w:t>月</w:t>
      </w:r>
      <w:r>
        <w:rPr>
          <w:rFonts w:eastAsia="楷体_GB2312" w:hint="eastAsia"/>
          <w:bCs/>
          <w:color w:val="000000"/>
          <w:sz w:val="28"/>
          <w:u w:val="single"/>
        </w:rPr>
        <w:t xml:space="preserve"> 17 </w:t>
      </w:r>
      <w:r>
        <w:rPr>
          <w:rFonts w:eastAsia="楷体_GB2312" w:hint="eastAsia"/>
          <w:b/>
          <w:bCs/>
          <w:color w:val="000000"/>
          <w:sz w:val="28"/>
        </w:rPr>
        <w:t>日起到</w:t>
      </w:r>
      <w:r>
        <w:rPr>
          <w:rFonts w:eastAsia="楷体_GB2312" w:hint="eastAsia"/>
          <w:bCs/>
          <w:color w:val="000000"/>
          <w:sz w:val="28"/>
          <w:u w:val="single"/>
        </w:rPr>
        <w:t xml:space="preserve">  2019  </w:t>
      </w:r>
      <w:r>
        <w:rPr>
          <w:rFonts w:eastAsia="楷体_GB2312" w:hint="eastAsia"/>
          <w:b/>
          <w:bCs/>
          <w:color w:val="000000"/>
          <w:sz w:val="28"/>
        </w:rPr>
        <w:t>年</w:t>
      </w:r>
      <w:r>
        <w:rPr>
          <w:rFonts w:eastAsia="楷体_GB2312" w:hint="eastAsia"/>
          <w:bCs/>
          <w:color w:val="000000"/>
          <w:sz w:val="28"/>
          <w:u w:val="single"/>
        </w:rPr>
        <w:t xml:space="preserve"> 6 </w:t>
      </w:r>
      <w:r>
        <w:rPr>
          <w:rFonts w:eastAsia="楷体_GB2312" w:hint="eastAsia"/>
          <w:b/>
          <w:bCs/>
          <w:color w:val="000000"/>
          <w:sz w:val="28"/>
        </w:rPr>
        <w:t>月</w:t>
      </w:r>
      <w:r>
        <w:rPr>
          <w:rFonts w:eastAsia="楷体_GB2312" w:hint="eastAsia"/>
          <w:bCs/>
          <w:color w:val="000000"/>
          <w:sz w:val="28"/>
          <w:u w:val="single"/>
        </w:rPr>
        <w:t xml:space="preserve"> 23 </w:t>
      </w:r>
      <w:r>
        <w:rPr>
          <w:rFonts w:eastAsia="楷体_GB2312" w:hint="eastAsia"/>
          <w:b/>
          <w:bCs/>
          <w:color w:val="000000"/>
          <w:sz w:val="28"/>
        </w:rPr>
        <w:t>日</w:t>
      </w:r>
    </w:p>
    <w:p w:rsidR="004D2EB7" w:rsidRDefault="004D2EB7" w:rsidP="004D2EB7">
      <w:pPr>
        <w:spacing w:line="640" w:lineRule="exact"/>
        <w:rPr>
          <w:b/>
          <w:sz w:val="28"/>
        </w:rPr>
      </w:pPr>
      <w:r>
        <w:rPr>
          <w:rFonts w:hint="eastAsia"/>
          <w:b/>
          <w:sz w:val="28"/>
        </w:rPr>
        <w:t>1</w:t>
      </w:r>
      <w:r>
        <w:rPr>
          <w:rFonts w:hint="eastAsia"/>
          <w:b/>
          <w:sz w:val="28"/>
        </w:rPr>
        <w:t>、课程设计的内容和要求（包括原始数据、技术要求、工作要求等）：</w:t>
      </w:r>
    </w:p>
    <w:p w:rsidR="004D2EB7" w:rsidRDefault="004D2EB7" w:rsidP="004D2EB7">
      <w:pPr>
        <w:ind w:firstLineChars="210" w:firstLine="588"/>
        <w:rPr>
          <w:rFonts w:eastAsia="楷体_GB2312"/>
          <w:bCs/>
          <w:color w:val="000000"/>
          <w:sz w:val="28"/>
          <w:szCs w:val="28"/>
        </w:rPr>
      </w:pPr>
      <w:r>
        <w:rPr>
          <w:rFonts w:eastAsia="楷体_GB2312" w:hint="eastAsia"/>
          <w:bCs/>
          <w:color w:val="000000"/>
          <w:sz w:val="28"/>
          <w:szCs w:val="28"/>
        </w:rPr>
        <w:t>数学建模问题如下：</w:t>
      </w:r>
    </w:p>
    <w:p w:rsidR="004D2EB7" w:rsidRDefault="004D2EB7" w:rsidP="004D2EB7">
      <w:pPr>
        <w:ind w:firstLineChars="210" w:firstLine="588"/>
        <w:rPr>
          <w:rFonts w:eastAsia="楷体_GB2312"/>
          <w:bCs/>
          <w:color w:val="000000"/>
          <w:sz w:val="28"/>
          <w:szCs w:val="28"/>
        </w:rPr>
      </w:pPr>
      <w:r>
        <w:rPr>
          <w:rFonts w:eastAsia="楷体_GB2312" w:hint="eastAsia"/>
          <w:bCs/>
          <w:color w:val="000000"/>
          <w:sz w:val="28"/>
          <w:szCs w:val="28"/>
        </w:rPr>
        <w:t>1</w:t>
      </w:r>
      <w:r>
        <w:rPr>
          <w:rFonts w:eastAsia="楷体_GB2312" w:hint="eastAsia"/>
          <w:bCs/>
          <w:color w:val="000000"/>
          <w:sz w:val="28"/>
          <w:szCs w:val="28"/>
        </w:rPr>
        <w:t>、住房的合理定价问题</w:t>
      </w:r>
      <w:r>
        <w:rPr>
          <w:rFonts w:eastAsia="楷体_GB2312" w:hint="eastAsia"/>
          <w:bCs/>
          <w:color w:val="000000"/>
          <w:sz w:val="28"/>
          <w:szCs w:val="28"/>
        </w:rPr>
        <w:t xml:space="preserve"> </w:t>
      </w:r>
      <w:r>
        <w:rPr>
          <w:rFonts w:eastAsia="楷体_GB2312" w:hint="eastAsia"/>
          <w:bCs/>
          <w:color w:val="000000"/>
          <w:sz w:val="28"/>
          <w:szCs w:val="28"/>
        </w:rPr>
        <w:t>（详见附件</w:t>
      </w:r>
      <w:r>
        <w:rPr>
          <w:rFonts w:eastAsia="楷体_GB2312" w:hint="eastAsia"/>
          <w:bCs/>
          <w:color w:val="000000"/>
          <w:sz w:val="28"/>
          <w:szCs w:val="28"/>
        </w:rPr>
        <w:t>1</w:t>
      </w:r>
      <w:r>
        <w:rPr>
          <w:rFonts w:eastAsia="楷体_GB2312" w:hint="eastAsia"/>
          <w:bCs/>
          <w:color w:val="000000"/>
          <w:sz w:val="28"/>
          <w:szCs w:val="28"/>
        </w:rPr>
        <w:t>）</w:t>
      </w:r>
    </w:p>
    <w:p w:rsidR="004D2EB7" w:rsidRDefault="004D2EB7" w:rsidP="004D2EB7">
      <w:pPr>
        <w:spacing w:line="640" w:lineRule="exact"/>
        <w:rPr>
          <w:b/>
          <w:sz w:val="28"/>
        </w:rPr>
      </w:pPr>
      <w:r>
        <w:rPr>
          <w:rFonts w:hint="eastAsia"/>
          <w:b/>
          <w:sz w:val="28"/>
        </w:rPr>
        <w:t>2</w:t>
      </w:r>
      <w:r>
        <w:rPr>
          <w:rFonts w:hint="eastAsia"/>
          <w:b/>
          <w:sz w:val="28"/>
        </w:rPr>
        <w:t>、对课程设计成果的要求〔包括图表、实物等硬件要求〕：</w:t>
      </w:r>
    </w:p>
    <w:p w:rsidR="004D2EB7" w:rsidRDefault="004D2EB7" w:rsidP="004D2EB7">
      <w:pPr>
        <w:spacing w:beforeLines="50" w:before="156" w:line="360" w:lineRule="auto"/>
        <w:rPr>
          <w:rFonts w:eastAsia="楷体_GB2312"/>
          <w:b/>
          <w:bCs/>
          <w:color w:val="000000"/>
          <w:sz w:val="28"/>
          <w:szCs w:val="28"/>
        </w:rPr>
      </w:pPr>
      <w:r>
        <w:rPr>
          <w:rFonts w:eastAsia="楷体_GB2312" w:hint="eastAsia"/>
          <w:b/>
          <w:bCs/>
          <w:color w:val="000000"/>
          <w:sz w:val="28"/>
          <w:szCs w:val="28"/>
        </w:rPr>
        <w:t xml:space="preserve">2.1 </w:t>
      </w:r>
      <w:r>
        <w:rPr>
          <w:rFonts w:eastAsia="楷体_GB2312" w:hint="eastAsia"/>
          <w:b/>
          <w:bCs/>
          <w:color w:val="000000"/>
          <w:sz w:val="28"/>
          <w:szCs w:val="28"/>
        </w:rPr>
        <w:t>提交课程设计报告</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按照数学建模问题的要求，进行分析建模并应用程序设计语言设计和开发算法程序，提交由下述</w:t>
      </w:r>
      <w:r>
        <w:rPr>
          <w:rFonts w:eastAsia="楷体_GB2312" w:hint="eastAsia"/>
          <w:bCs/>
          <w:color w:val="000000"/>
          <w:sz w:val="28"/>
          <w:szCs w:val="28"/>
        </w:rPr>
        <w:t>9</w:t>
      </w:r>
      <w:r>
        <w:rPr>
          <w:rFonts w:eastAsia="楷体_GB2312" w:hint="eastAsia"/>
          <w:bCs/>
          <w:color w:val="000000"/>
          <w:sz w:val="28"/>
          <w:szCs w:val="28"/>
        </w:rPr>
        <w:t>项内容构成的课程设计报告：</w:t>
      </w:r>
      <w:r>
        <w:rPr>
          <w:rFonts w:ascii="楷体" w:eastAsia="楷体" w:hAnsi="楷体" w:hint="eastAsia"/>
          <w:bCs/>
          <w:color w:val="000000"/>
          <w:sz w:val="28"/>
          <w:szCs w:val="28"/>
        </w:rPr>
        <w:t>①</w:t>
      </w:r>
      <w:r>
        <w:rPr>
          <w:rFonts w:eastAsia="楷体_GB2312" w:hint="eastAsia"/>
          <w:bCs/>
          <w:color w:val="000000"/>
          <w:sz w:val="28"/>
          <w:szCs w:val="28"/>
        </w:rPr>
        <w:t>标题、作者及作者信息、中英文摘要、关键词（在独立的一页内表述完成）；</w:t>
      </w:r>
      <w:r>
        <w:rPr>
          <w:rFonts w:ascii="楷体" w:eastAsia="楷体" w:hAnsi="楷体" w:hint="eastAsia"/>
          <w:bCs/>
          <w:color w:val="000000"/>
          <w:sz w:val="28"/>
          <w:szCs w:val="28"/>
        </w:rPr>
        <w:t>②</w:t>
      </w:r>
      <w:r>
        <w:rPr>
          <w:rFonts w:eastAsia="楷体_GB2312" w:hint="eastAsia"/>
          <w:bCs/>
          <w:color w:val="000000"/>
          <w:sz w:val="28"/>
          <w:szCs w:val="28"/>
        </w:rPr>
        <w:t>问题重述；③问题分析与建模过程论述；</w:t>
      </w:r>
      <w:r>
        <w:rPr>
          <w:rFonts w:ascii="楷体" w:eastAsia="楷体" w:hAnsi="楷体" w:hint="eastAsia"/>
          <w:bCs/>
          <w:color w:val="000000"/>
          <w:sz w:val="28"/>
          <w:szCs w:val="28"/>
        </w:rPr>
        <w:t>④采用</w:t>
      </w:r>
      <w:r>
        <w:rPr>
          <w:rFonts w:eastAsia="楷体_GB2312" w:hint="eastAsia"/>
          <w:bCs/>
          <w:color w:val="000000"/>
          <w:sz w:val="28"/>
          <w:szCs w:val="28"/>
        </w:rPr>
        <w:t>算法的原理与公式说明；</w:t>
      </w:r>
      <w:r>
        <w:rPr>
          <w:rFonts w:ascii="楷体" w:eastAsia="楷体" w:hAnsi="楷体" w:hint="eastAsia"/>
          <w:bCs/>
          <w:color w:val="000000"/>
          <w:sz w:val="28"/>
          <w:szCs w:val="28"/>
        </w:rPr>
        <w:t>⑤</w:t>
      </w:r>
      <w:r>
        <w:rPr>
          <w:rFonts w:eastAsia="楷体_GB2312" w:hint="eastAsia"/>
          <w:bCs/>
          <w:color w:val="000000"/>
          <w:sz w:val="28"/>
          <w:szCs w:val="28"/>
        </w:rPr>
        <w:t>算法相应的程序设计说明（程序中的主要变量语义说明，变量的数据类型，数据在内存中组织和存储结构说明，各函数模块的主要流程图，函数功能说明，函数的形参说明，函数的调用方法说明）；</w:t>
      </w:r>
      <w:r>
        <w:rPr>
          <w:rFonts w:ascii="楷体" w:eastAsia="楷体" w:hAnsi="楷体" w:hint="eastAsia"/>
          <w:bCs/>
          <w:color w:val="000000"/>
          <w:sz w:val="28"/>
          <w:szCs w:val="28"/>
        </w:rPr>
        <w:t>⑥</w:t>
      </w:r>
      <w:r>
        <w:rPr>
          <w:rFonts w:eastAsia="楷体_GB2312" w:hint="eastAsia"/>
          <w:bCs/>
          <w:color w:val="000000"/>
          <w:sz w:val="28"/>
          <w:szCs w:val="28"/>
        </w:rPr>
        <w:t>程序调试与实例运行记录</w:t>
      </w:r>
      <w:r>
        <w:rPr>
          <w:rFonts w:eastAsia="楷体_GB2312" w:hint="eastAsia"/>
          <w:bCs/>
          <w:color w:val="000000"/>
          <w:sz w:val="28"/>
          <w:szCs w:val="28"/>
        </w:rPr>
        <w:t xml:space="preserve"> (</w:t>
      </w:r>
      <w:r>
        <w:rPr>
          <w:rFonts w:eastAsia="楷体_GB2312" w:hint="eastAsia"/>
          <w:bCs/>
          <w:color w:val="000000"/>
          <w:sz w:val="28"/>
          <w:szCs w:val="28"/>
        </w:rPr>
        <w:t>包括程序调试和修改记录、测试结论、运行结果记录</w:t>
      </w:r>
      <w:r>
        <w:rPr>
          <w:rFonts w:eastAsia="楷体_GB2312" w:hint="eastAsia"/>
          <w:bCs/>
          <w:color w:val="000000"/>
          <w:sz w:val="28"/>
          <w:szCs w:val="28"/>
        </w:rPr>
        <w:t>)</w:t>
      </w:r>
      <w:r>
        <w:rPr>
          <w:rFonts w:eastAsia="楷体_GB2312" w:hint="eastAsia"/>
          <w:bCs/>
          <w:color w:val="000000"/>
          <w:sz w:val="28"/>
          <w:szCs w:val="28"/>
        </w:rPr>
        <w:t>；</w:t>
      </w:r>
      <w:r>
        <w:rPr>
          <w:rFonts w:ascii="楷体" w:eastAsia="楷体" w:hAnsi="楷体" w:hint="eastAsia"/>
          <w:bCs/>
          <w:color w:val="000000"/>
          <w:sz w:val="28"/>
          <w:szCs w:val="28"/>
        </w:rPr>
        <w:t>⑦模型误差分析；⑧对数学建模问题的明确结论；⑨</w:t>
      </w:r>
      <w:r>
        <w:rPr>
          <w:rFonts w:eastAsia="楷体_GB2312" w:hint="eastAsia"/>
          <w:bCs/>
          <w:color w:val="000000"/>
          <w:sz w:val="28"/>
          <w:szCs w:val="28"/>
        </w:rPr>
        <w:t>源程序代码编入附录。</w:t>
      </w:r>
    </w:p>
    <w:p w:rsidR="004D2EB7" w:rsidRDefault="004D2EB7" w:rsidP="004D2EB7">
      <w:pPr>
        <w:spacing w:beforeLines="50" w:before="156" w:line="360" w:lineRule="auto"/>
        <w:rPr>
          <w:rFonts w:eastAsia="楷体_GB2312"/>
          <w:b/>
          <w:bCs/>
          <w:color w:val="000000"/>
          <w:sz w:val="28"/>
          <w:szCs w:val="28"/>
        </w:rPr>
      </w:pPr>
      <w:r>
        <w:rPr>
          <w:rFonts w:eastAsia="楷体_GB2312" w:hint="eastAsia"/>
          <w:b/>
          <w:bCs/>
          <w:color w:val="000000"/>
          <w:sz w:val="28"/>
          <w:szCs w:val="28"/>
        </w:rPr>
        <w:t xml:space="preserve">2.2 </w:t>
      </w:r>
      <w:r>
        <w:rPr>
          <w:rFonts w:eastAsia="楷体_GB2312" w:hint="eastAsia"/>
          <w:b/>
          <w:bCs/>
          <w:color w:val="000000"/>
          <w:sz w:val="28"/>
          <w:szCs w:val="28"/>
        </w:rPr>
        <w:t>课程设计报告版式要求</w:t>
      </w:r>
    </w:p>
    <w:p w:rsidR="004D2EB7" w:rsidRDefault="004D2EB7" w:rsidP="004D2EB7">
      <w:pPr>
        <w:ind w:firstLineChars="209" w:firstLine="587"/>
        <w:rPr>
          <w:rFonts w:eastAsia="楷体_GB2312"/>
          <w:bCs/>
          <w:color w:val="000000"/>
          <w:sz w:val="28"/>
          <w:szCs w:val="28"/>
        </w:rPr>
      </w:pPr>
      <w:r>
        <w:rPr>
          <w:rFonts w:eastAsia="楷体_GB2312"/>
          <w:b/>
          <w:bCs/>
          <w:color w:val="000000"/>
          <w:sz w:val="28"/>
          <w:szCs w:val="28"/>
        </w:rPr>
        <w:t>目录</w:t>
      </w:r>
      <w:r>
        <w:rPr>
          <w:rFonts w:eastAsia="楷体_GB2312" w:hint="eastAsia"/>
          <w:b/>
          <w:bCs/>
          <w:color w:val="000000"/>
          <w:sz w:val="28"/>
          <w:szCs w:val="28"/>
        </w:rPr>
        <w:t>的要求</w:t>
      </w:r>
      <w:r>
        <w:rPr>
          <w:rFonts w:eastAsia="楷体_GB2312" w:hint="eastAsia"/>
          <w:bCs/>
          <w:color w:val="000000"/>
          <w:sz w:val="28"/>
          <w:szCs w:val="28"/>
        </w:rPr>
        <w:t>：居中打印目录二字，（四号黑体，段后</w:t>
      </w:r>
      <w:r>
        <w:rPr>
          <w:rFonts w:eastAsia="楷体_GB2312" w:hint="eastAsia"/>
          <w:bCs/>
          <w:color w:val="000000"/>
          <w:sz w:val="28"/>
          <w:szCs w:val="28"/>
        </w:rPr>
        <w:t>1</w:t>
      </w:r>
      <w:r>
        <w:rPr>
          <w:rFonts w:eastAsia="楷体_GB2312" w:hint="eastAsia"/>
          <w:bCs/>
          <w:color w:val="000000"/>
          <w:sz w:val="28"/>
          <w:szCs w:val="28"/>
        </w:rPr>
        <w:t>行），字间空</w:t>
      </w:r>
      <w:proofErr w:type="gramStart"/>
      <w:r>
        <w:rPr>
          <w:rFonts w:eastAsia="楷体_GB2312" w:hint="eastAsia"/>
          <w:bCs/>
          <w:color w:val="000000"/>
          <w:sz w:val="28"/>
          <w:szCs w:val="28"/>
        </w:rPr>
        <w:t>一</w:t>
      </w:r>
      <w:proofErr w:type="gramEnd"/>
      <w:r>
        <w:rPr>
          <w:rFonts w:eastAsia="楷体_GB2312" w:hint="eastAsia"/>
          <w:bCs/>
          <w:color w:val="000000"/>
          <w:sz w:val="28"/>
          <w:szCs w:val="28"/>
        </w:rPr>
        <w:t>字符；章、节、小节及其开始页码（字体均为小四号宋体）。节向右缩进两个字符（汉字），小节及以后标题均向右缩进四个字符（汉字）。目录中应包含正文部分每个章节标题、课程设计总结及改进意见、</w:t>
      </w:r>
      <w:r>
        <w:rPr>
          <w:rFonts w:eastAsia="楷体_GB2312"/>
          <w:bCs/>
          <w:color w:val="000000"/>
          <w:sz w:val="28"/>
          <w:szCs w:val="28"/>
        </w:rPr>
        <w:t>无序号的</w:t>
      </w:r>
      <w:r>
        <w:rPr>
          <w:rFonts w:eastAsia="楷体_GB2312" w:hint="eastAsia"/>
          <w:bCs/>
          <w:color w:val="000000"/>
          <w:sz w:val="28"/>
          <w:szCs w:val="28"/>
        </w:rPr>
        <w:t>“</w:t>
      </w:r>
      <w:r>
        <w:rPr>
          <w:rFonts w:eastAsia="楷体_GB2312"/>
          <w:bCs/>
          <w:color w:val="000000"/>
          <w:sz w:val="28"/>
          <w:szCs w:val="28"/>
        </w:rPr>
        <w:t>参考文献资料</w:t>
      </w:r>
      <w:r>
        <w:rPr>
          <w:rFonts w:eastAsia="楷体_GB2312" w:hint="eastAsia"/>
          <w:bCs/>
          <w:color w:val="000000"/>
          <w:sz w:val="28"/>
          <w:szCs w:val="28"/>
        </w:rPr>
        <w:t>”，</w:t>
      </w:r>
      <w:r>
        <w:rPr>
          <w:rFonts w:eastAsia="楷体_GB2312"/>
          <w:bCs/>
          <w:color w:val="000000"/>
          <w:sz w:val="28"/>
          <w:szCs w:val="28"/>
        </w:rPr>
        <w:t>目录的最后一项是</w:t>
      </w:r>
      <w:r>
        <w:rPr>
          <w:rFonts w:eastAsia="楷体_GB2312" w:hint="eastAsia"/>
          <w:bCs/>
          <w:color w:val="000000"/>
          <w:sz w:val="28"/>
          <w:szCs w:val="28"/>
        </w:rPr>
        <w:t>“附录”</w:t>
      </w:r>
    </w:p>
    <w:p w:rsidR="004D2EB7" w:rsidRDefault="004D2EB7" w:rsidP="004D2EB7">
      <w:pPr>
        <w:ind w:firstLineChars="209" w:firstLine="587"/>
        <w:rPr>
          <w:rFonts w:eastAsia="楷体_GB2312"/>
          <w:bCs/>
          <w:color w:val="000000"/>
          <w:sz w:val="28"/>
          <w:szCs w:val="28"/>
        </w:rPr>
      </w:pPr>
      <w:r>
        <w:rPr>
          <w:rFonts w:eastAsia="楷体_GB2312" w:hint="eastAsia"/>
          <w:b/>
          <w:bCs/>
          <w:color w:val="000000"/>
          <w:sz w:val="28"/>
          <w:szCs w:val="28"/>
        </w:rPr>
        <w:t>正文的要求：</w:t>
      </w:r>
      <w:r>
        <w:rPr>
          <w:rFonts w:eastAsia="楷体_GB2312" w:hint="eastAsia"/>
          <w:bCs/>
          <w:color w:val="000000"/>
          <w:sz w:val="28"/>
          <w:szCs w:val="28"/>
        </w:rPr>
        <w:t>问题分析与建模过程论述有理有据，专业术语规范、详略得当，算法说明</w:t>
      </w:r>
      <w:r>
        <w:rPr>
          <w:rFonts w:eastAsia="楷体_GB2312"/>
          <w:bCs/>
          <w:color w:val="000000"/>
          <w:sz w:val="28"/>
          <w:szCs w:val="28"/>
        </w:rPr>
        <w:t>论述清楚</w:t>
      </w:r>
      <w:r>
        <w:rPr>
          <w:rFonts w:eastAsia="楷体_GB2312" w:hint="eastAsia"/>
          <w:bCs/>
          <w:color w:val="000000"/>
          <w:sz w:val="28"/>
          <w:szCs w:val="28"/>
        </w:rPr>
        <w:t>，公式符号撰写规范，流程图图符规范，</w:t>
      </w:r>
      <w:r>
        <w:rPr>
          <w:rFonts w:eastAsia="楷体_GB2312"/>
          <w:bCs/>
          <w:color w:val="000000"/>
          <w:sz w:val="28"/>
          <w:szCs w:val="28"/>
        </w:rPr>
        <w:t>计算</w:t>
      </w:r>
      <w:r>
        <w:rPr>
          <w:rFonts w:eastAsia="楷体_GB2312" w:hint="eastAsia"/>
          <w:bCs/>
          <w:color w:val="000000"/>
          <w:sz w:val="28"/>
          <w:szCs w:val="28"/>
        </w:rPr>
        <w:t>方法恰当可行，计算结果基本</w:t>
      </w:r>
      <w:r>
        <w:rPr>
          <w:rFonts w:eastAsia="楷体_GB2312"/>
          <w:bCs/>
          <w:color w:val="000000"/>
          <w:sz w:val="28"/>
          <w:szCs w:val="28"/>
        </w:rPr>
        <w:t>正确</w:t>
      </w:r>
      <w:r>
        <w:rPr>
          <w:rFonts w:eastAsia="楷体_GB2312" w:hint="eastAsia"/>
          <w:bCs/>
          <w:color w:val="000000"/>
          <w:sz w:val="28"/>
          <w:szCs w:val="28"/>
        </w:rPr>
        <w:t>可信</w:t>
      </w:r>
      <w:r>
        <w:rPr>
          <w:rFonts w:eastAsia="楷体_GB2312"/>
          <w:bCs/>
          <w:color w:val="000000"/>
          <w:sz w:val="28"/>
          <w:szCs w:val="28"/>
        </w:rPr>
        <w:t>，文字简练通顺，插图简</w:t>
      </w:r>
      <w:r>
        <w:rPr>
          <w:rFonts w:eastAsia="楷体_GB2312" w:hint="eastAsia"/>
          <w:bCs/>
          <w:color w:val="000000"/>
          <w:sz w:val="28"/>
          <w:szCs w:val="28"/>
        </w:rPr>
        <w:t>洁规范</w:t>
      </w:r>
      <w:r>
        <w:rPr>
          <w:rFonts w:eastAsia="楷体_GB2312"/>
          <w:bCs/>
          <w:color w:val="000000"/>
          <w:sz w:val="28"/>
          <w:szCs w:val="28"/>
        </w:rPr>
        <w:t>，书写整洁。文中图、表</w:t>
      </w:r>
      <w:r>
        <w:rPr>
          <w:rFonts w:eastAsia="楷体_GB2312" w:hint="eastAsia"/>
          <w:bCs/>
          <w:color w:val="000000"/>
          <w:sz w:val="28"/>
          <w:szCs w:val="28"/>
        </w:rPr>
        <w:t>按制图要求绘制，程序调试和运行情况记录详实，文章结构合理，符</w:t>
      </w:r>
      <w:r>
        <w:rPr>
          <w:rFonts w:eastAsia="楷体_GB2312" w:hint="eastAsia"/>
          <w:bCs/>
          <w:color w:val="000000"/>
          <w:sz w:val="28"/>
          <w:szCs w:val="28"/>
        </w:rPr>
        <w:lastRenderedPageBreak/>
        <w:t>合课程设计报告要求中的规范。</w:t>
      </w:r>
    </w:p>
    <w:p w:rsidR="004D2EB7" w:rsidRDefault="004D2EB7" w:rsidP="004D2EB7">
      <w:pPr>
        <w:ind w:firstLineChars="209" w:firstLine="587"/>
        <w:rPr>
          <w:rFonts w:eastAsia="楷体_GB2312"/>
          <w:bCs/>
          <w:color w:val="0000FF"/>
          <w:sz w:val="28"/>
          <w:szCs w:val="28"/>
        </w:rPr>
      </w:pPr>
      <w:r>
        <w:rPr>
          <w:rFonts w:eastAsia="楷体_GB2312" w:hint="eastAsia"/>
          <w:b/>
          <w:bCs/>
          <w:color w:val="000000"/>
          <w:sz w:val="28"/>
          <w:szCs w:val="28"/>
        </w:rPr>
        <w:t>打印版面要求：</w:t>
      </w:r>
      <w:r>
        <w:rPr>
          <w:rFonts w:eastAsia="楷体_GB2312" w:hint="eastAsia"/>
          <w:bCs/>
          <w:color w:val="0000FF"/>
          <w:sz w:val="28"/>
          <w:szCs w:val="28"/>
        </w:rPr>
        <w:t>A4</w:t>
      </w:r>
      <w:r>
        <w:rPr>
          <w:rFonts w:eastAsia="楷体_GB2312"/>
          <w:bCs/>
          <w:color w:val="0000FF"/>
          <w:sz w:val="28"/>
          <w:szCs w:val="28"/>
        </w:rPr>
        <w:t>纸</w:t>
      </w:r>
      <w:r>
        <w:rPr>
          <w:rFonts w:eastAsia="楷体_GB2312" w:hint="eastAsia"/>
          <w:bCs/>
          <w:color w:val="0000FF"/>
          <w:sz w:val="28"/>
          <w:szCs w:val="28"/>
        </w:rPr>
        <w:t>，页边距：上</w:t>
      </w:r>
      <w:r>
        <w:rPr>
          <w:rFonts w:eastAsia="楷体_GB2312"/>
          <w:bCs/>
          <w:color w:val="0000FF"/>
          <w:sz w:val="28"/>
          <w:szCs w:val="28"/>
        </w:rPr>
        <w:t>2cm</w:t>
      </w:r>
      <w:r>
        <w:rPr>
          <w:rFonts w:eastAsia="楷体_GB2312" w:hint="eastAsia"/>
          <w:bCs/>
          <w:color w:val="0000FF"/>
          <w:sz w:val="28"/>
          <w:szCs w:val="28"/>
        </w:rPr>
        <w:t>，下</w:t>
      </w:r>
      <w:r>
        <w:rPr>
          <w:rFonts w:eastAsia="楷体_GB2312"/>
          <w:bCs/>
          <w:color w:val="0000FF"/>
          <w:sz w:val="28"/>
          <w:szCs w:val="28"/>
        </w:rPr>
        <w:t>2cm</w:t>
      </w:r>
      <w:r>
        <w:rPr>
          <w:rFonts w:eastAsia="楷体_GB2312" w:hint="eastAsia"/>
          <w:bCs/>
          <w:color w:val="0000FF"/>
          <w:sz w:val="28"/>
          <w:szCs w:val="28"/>
        </w:rPr>
        <w:t>，左</w:t>
      </w:r>
      <w:r>
        <w:rPr>
          <w:rFonts w:eastAsia="楷体_GB2312" w:hint="eastAsia"/>
          <w:bCs/>
          <w:color w:val="0000FF"/>
          <w:sz w:val="28"/>
          <w:szCs w:val="28"/>
        </w:rPr>
        <w:t>2.5</w:t>
      </w:r>
      <w:r>
        <w:rPr>
          <w:rFonts w:eastAsia="楷体_GB2312"/>
          <w:bCs/>
          <w:color w:val="0000FF"/>
          <w:sz w:val="28"/>
          <w:szCs w:val="28"/>
        </w:rPr>
        <w:t>cm</w:t>
      </w:r>
      <w:r>
        <w:rPr>
          <w:rFonts w:eastAsia="楷体_GB2312" w:hint="eastAsia"/>
          <w:bCs/>
          <w:color w:val="0000FF"/>
          <w:sz w:val="28"/>
          <w:szCs w:val="28"/>
        </w:rPr>
        <w:t>、右</w:t>
      </w:r>
      <w:r>
        <w:rPr>
          <w:rFonts w:eastAsia="楷体_GB2312"/>
          <w:bCs/>
          <w:color w:val="0000FF"/>
          <w:sz w:val="28"/>
          <w:szCs w:val="28"/>
        </w:rPr>
        <w:t>2cm</w:t>
      </w:r>
      <w:r>
        <w:rPr>
          <w:rFonts w:eastAsia="楷体_GB2312" w:hint="eastAsia"/>
          <w:bCs/>
          <w:color w:val="0000FF"/>
          <w:sz w:val="28"/>
          <w:szCs w:val="28"/>
        </w:rPr>
        <w:t>；字体：正文宋体、小四号；行距：固定值</w:t>
      </w:r>
      <w:r>
        <w:rPr>
          <w:rFonts w:eastAsia="楷体_GB2312"/>
          <w:bCs/>
          <w:color w:val="0000FF"/>
          <w:sz w:val="28"/>
          <w:szCs w:val="28"/>
        </w:rPr>
        <w:t>20</w:t>
      </w:r>
      <w:r>
        <w:rPr>
          <w:rFonts w:eastAsia="楷体_GB2312" w:hint="eastAsia"/>
          <w:bCs/>
          <w:color w:val="0000FF"/>
          <w:sz w:val="28"/>
          <w:szCs w:val="28"/>
        </w:rPr>
        <w:t>；页眉</w:t>
      </w:r>
      <w:r>
        <w:rPr>
          <w:rFonts w:eastAsia="楷体_GB2312" w:hint="eastAsia"/>
          <w:bCs/>
          <w:color w:val="0000FF"/>
          <w:sz w:val="28"/>
          <w:szCs w:val="28"/>
        </w:rPr>
        <w:t xml:space="preserve">1.5cm </w:t>
      </w:r>
      <w:r>
        <w:rPr>
          <w:rFonts w:eastAsia="楷体_GB2312" w:hint="eastAsia"/>
          <w:bCs/>
          <w:color w:val="0000FF"/>
          <w:sz w:val="28"/>
          <w:szCs w:val="28"/>
        </w:rPr>
        <w:t>，页脚</w:t>
      </w:r>
      <w:r>
        <w:rPr>
          <w:rFonts w:eastAsia="楷体_GB2312" w:hint="eastAsia"/>
          <w:bCs/>
          <w:color w:val="0000FF"/>
          <w:sz w:val="28"/>
          <w:szCs w:val="28"/>
        </w:rPr>
        <w:t>1.75cm</w:t>
      </w:r>
      <w:r>
        <w:rPr>
          <w:rFonts w:eastAsia="楷体_GB2312" w:hint="eastAsia"/>
          <w:bCs/>
          <w:color w:val="0000FF"/>
          <w:sz w:val="28"/>
          <w:szCs w:val="28"/>
        </w:rPr>
        <w:t>；页码位于页脚居中打印；奇数页页眉“数学建模课程设计”，偶数页页眉“</w:t>
      </w:r>
      <w:r>
        <w:rPr>
          <w:rFonts w:eastAsia="楷体_GB2312" w:hint="eastAsia"/>
          <w:bCs/>
          <w:color w:val="FF0000"/>
          <w:sz w:val="28"/>
          <w:szCs w:val="28"/>
        </w:rPr>
        <w:t>自己所选定的具体数学建模问题题目</w:t>
      </w:r>
      <w:r>
        <w:rPr>
          <w:rFonts w:eastAsia="楷体_GB2312" w:hint="eastAsia"/>
          <w:bCs/>
          <w:color w:val="0000FF"/>
          <w:sz w:val="28"/>
          <w:szCs w:val="28"/>
        </w:rPr>
        <w:t>”，页眉宋体小</w:t>
      </w:r>
      <w:r>
        <w:rPr>
          <w:rFonts w:eastAsia="楷体_GB2312"/>
          <w:bCs/>
          <w:color w:val="0000FF"/>
          <w:sz w:val="28"/>
          <w:szCs w:val="28"/>
        </w:rPr>
        <w:t>5</w:t>
      </w:r>
      <w:r>
        <w:rPr>
          <w:rFonts w:eastAsia="楷体_GB2312" w:hint="eastAsia"/>
          <w:bCs/>
          <w:color w:val="0000FF"/>
          <w:sz w:val="28"/>
          <w:szCs w:val="28"/>
        </w:rPr>
        <w:t>号；</w:t>
      </w:r>
    </w:p>
    <w:p w:rsidR="004D2EB7" w:rsidRDefault="004D2EB7" w:rsidP="004D2EB7">
      <w:pPr>
        <w:ind w:firstLineChars="209" w:firstLine="587"/>
        <w:rPr>
          <w:rFonts w:eastAsia="楷体_GB2312"/>
          <w:bCs/>
          <w:color w:val="000000"/>
          <w:sz w:val="28"/>
          <w:szCs w:val="28"/>
        </w:rPr>
      </w:pPr>
      <w:r>
        <w:rPr>
          <w:rFonts w:eastAsia="楷体_GB2312" w:hint="eastAsia"/>
          <w:b/>
          <w:bCs/>
          <w:color w:val="000000"/>
          <w:sz w:val="28"/>
          <w:szCs w:val="28"/>
        </w:rPr>
        <w:t>段落及层次要求：</w:t>
      </w:r>
      <w:r>
        <w:rPr>
          <w:rFonts w:eastAsia="楷体_GB2312" w:hint="eastAsia"/>
          <w:bCs/>
          <w:color w:val="000000"/>
          <w:sz w:val="28"/>
          <w:szCs w:val="28"/>
        </w:rPr>
        <w:t>每</w:t>
      </w:r>
      <w:r>
        <w:rPr>
          <w:rFonts w:eastAsia="楷体_GB2312" w:hint="eastAsia"/>
          <w:bCs/>
          <w:color w:val="0000FF"/>
          <w:sz w:val="28"/>
          <w:szCs w:val="28"/>
        </w:rPr>
        <w:t>章、</w:t>
      </w:r>
      <w:r>
        <w:rPr>
          <w:rFonts w:eastAsia="楷体_GB2312" w:hint="eastAsia"/>
          <w:bCs/>
          <w:color w:val="000000"/>
          <w:sz w:val="28"/>
          <w:szCs w:val="28"/>
        </w:rPr>
        <w:t>节标题以四号黑体左起打印（段前段后各</w:t>
      </w:r>
      <w:r>
        <w:rPr>
          <w:rFonts w:eastAsia="楷体_GB2312" w:hint="eastAsia"/>
          <w:bCs/>
          <w:color w:val="000000"/>
          <w:sz w:val="28"/>
          <w:szCs w:val="28"/>
        </w:rPr>
        <w:t>0.5</w:t>
      </w:r>
      <w:r>
        <w:rPr>
          <w:rFonts w:eastAsia="楷体_GB2312" w:hint="eastAsia"/>
          <w:bCs/>
          <w:color w:val="000000"/>
          <w:sz w:val="28"/>
          <w:szCs w:val="28"/>
        </w:rPr>
        <w:t>行），节下为小节，以小四号黑体左起打印（段前段后各</w:t>
      </w:r>
      <w:r>
        <w:rPr>
          <w:rFonts w:eastAsia="楷体_GB2312" w:hint="eastAsia"/>
          <w:bCs/>
          <w:color w:val="000000"/>
          <w:sz w:val="28"/>
          <w:szCs w:val="28"/>
        </w:rPr>
        <w:t>0.5</w:t>
      </w:r>
      <w:r>
        <w:rPr>
          <w:rFonts w:eastAsia="楷体_GB2312" w:hint="eastAsia"/>
          <w:bCs/>
          <w:color w:val="000000"/>
          <w:sz w:val="28"/>
          <w:szCs w:val="28"/>
        </w:rPr>
        <w:t>行）。换行后以小四号宋体打印正文。</w:t>
      </w:r>
      <w:r>
        <w:rPr>
          <w:rFonts w:eastAsia="楷体_GB2312" w:hint="eastAsia"/>
          <w:bCs/>
          <w:color w:val="0000FF"/>
          <w:sz w:val="28"/>
          <w:szCs w:val="28"/>
        </w:rPr>
        <w:t>章、节、小节编号分别以</w:t>
      </w:r>
      <w:r>
        <w:rPr>
          <w:rFonts w:eastAsia="楷体_GB2312" w:hint="eastAsia"/>
          <w:bCs/>
          <w:color w:val="0000FF"/>
          <w:sz w:val="28"/>
          <w:szCs w:val="28"/>
        </w:rPr>
        <w:t>1</w:t>
      </w:r>
      <w:r>
        <w:rPr>
          <w:rFonts w:eastAsia="楷体_GB2312" w:hint="eastAsia"/>
          <w:bCs/>
          <w:color w:val="0000FF"/>
          <w:sz w:val="28"/>
          <w:szCs w:val="28"/>
        </w:rPr>
        <w:t>、</w:t>
      </w:r>
      <w:r>
        <w:rPr>
          <w:rFonts w:eastAsia="楷体_GB2312" w:hint="eastAsia"/>
          <w:bCs/>
          <w:color w:val="0000FF"/>
          <w:sz w:val="28"/>
          <w:szCs w:val="28"/>
        </w:rPr>
        <w:t>1.1</w:t>
      </w:r>
      <w:r>
        <w:rPr>
          <w:rFonts w:eastAsia="楷体_GB2312" w:hint="eastAsia"/>
          <w:bCs/>
          <w:color w:val="0000FF"/>
          <w:sz w:val="28"/>
          <w:szCs w:val="28"/>
        </w:rPr>
        <w:t>、</w:t>
      </w:r>
      <w:r>
        <w:rPr>
          <w:rFonts w:eastAsia="楷体_GB2312" w:hint="eastAsia"/>
          <w:bCs/>
          <w:color w:val="0000FF"/>
          <w:sz w:val="28"/>
          <w:szCs w:val="28"/>
        </w:rPr>
        <w:t>1.1.1</w:t>
      </w:r>
      <w:r>
        <w:rPr>
          <w:rFonts w:eastAsia="楷体_GB2312" w:hint="eastAsia"/>
          <w:bCs/>
          <w:color w:val="0000FF"/>
          <w:sz w:val="28"/>
          <w:szCs w:val="28"/>
        </w:rPr>
        <w:t>格式依次标出，空</w:t>
      </w:r>
      <w:proofErr w:type="gramStart"/>
      <w:r>
        <w:rPr>
          <w:rFonts w:eastAsia="楷体_GB2312" w:hint="eastAsia"/>
          <w:bCs/>
          <w:color w:val="0000FF"/>
          <w:sz w:val="28"/>
          <w:szCs w:val="28"/>
        </w:rPr>
        <w:t>一</w:t>
      </w:r>
      <w:proofErr w:type="gramEnd"/>
      <w:r>
        <w:rPr>
          <w:rFonts w:eastAsia="楷体_GB2312" w:hint="eastAsia"/>
          <w:bCs/>
          <w:color w:val="0000FF"/>
          <w:sz w:val="28"/>
          <w:szCs w:val="28"/>
        </w:rPr>
        <w:t>字符</w:t>
      </w:r>
      <w:proofErr w:type="gramStart"/>
      <w:r>
        <w:rPr>
          <w:rFonts w:eastAsia="楷体_GB2312" w:hint="eastAsia"/>
          <w:bCs/>
          <w:color w:val="0000FF"/>
          <w:sz w:val="28"/>
          <w:szCs w:val="28"/>
        </w:rPr>
        <w:t>后接各部分</w:t>
      </w:r>
      <w:proofErr w:type="gramEnd"/>
      <w:r>
        <w:rPr>
          <w:rFonts w:eastAsia="楷体_GB2312" w:hint="eastAsia"/>
          <w:bCs/>
          <w:color w:val="0000FF"/>
          <w:sz w:val="28"/>
          <w:szCs w:val="28"/>
        </w:rPr>
        <w:t>的标题。</w:t>
      </w:r>
      <w:r>
        <w:rPr>
          <w:rFonts w:eastAsia="楷体_GB2312" w:hint="eastAsia"/>
          <w:bCs/>
          <w:color w:val="000000"/>
          <w:sz w:val="28"/>
          <w:szCs w:val="28"/>
        </w:rPr>
        <w:t>当课程设计报告结构复杂，小节以下的标题，左起顶格书写，编号依次用（</w:t>
      </w:r>
      <w:r>
        <w:rPr>
          <w:rFonts w:eastAsia="楷体_GB2312" w:hint="eastAsia"/>
          <w:bCs/>
          <w:color w:val="000000"/>
          <w:sz w:val="28"/>
          <w:szCs w:val="28"/>
        </w:rPr>
        <w:t>1</w:t>
      </w:r>
      <w:r>
        <w:rPr>
          <w:rFonts w:eastAsia="楷体_GB2312" w:hint="eastAsia"/>
          <w:bCs/>
          <w:color w:val="000000"/>
          <w:sz w:val="28"/>
          <w:szCs w:val="28"/>
        </w:rPr>
        <w:t>）、（</w:t>
      </w:r>
      <w:r>
        <w:rPr>
          <w:rFonts w:eastAsia="楷体_GB2312" w:hint="eastAsia"/>
          <w:bCs/>
          <w:color w:val="000000"/>
          <w:sz w:val="28"/>
          <w:szCs w:val="28"/>
        </w:rPr>
        <w:t>2</w:t>
      </w:r>
      <w:r>
        <w:rPr>
          <w:rFonts w:eastAsia="楷体_GB2312" w:hint="eastAsia"/>
          <w:bCs/>
          <w:color w:val="000000"/>
          <w:sz w:val="28"/>
          <w:szCs w:val="28"/>
        </w:rPr>
        <w:t>）</w:t>
      </w:r>
      <w:r>
        <w:rPr>
          <w:rFonts w:eastAsia="楷体_GB2312"/>
          <w:bCs/>
          <w:color w:val="000000"/>
          <w:sz w:val="28"/>
          <w:szCs w:val="28"/>
        </w:rPr>
        <w:t>……</w:t>
      </w:r>
      <w:r>
        <w:rPr>
          <w:rFonts w:eastAsia="楷体_GB2312" w:hint="eastAsia"/>
          <w:bCs/>
          <w:color w:val="000000"/>
          <w:sz w:val="28"/>
          <w:szCs w:val="28"/>
        </w:rPr>
        <w:t>或</w:t>
      </w:r>
      <w:r>
        <w:rPr>
          <w:rFonts w:eastAsia="楷体_GB2312" w:hint="eastAsia"/>
          <w:bCs/>
          <w:color w:val="000000"/>
          <w:sz w:val="28"/>
          <w:szCs w:val="28"/>
        </w:rPr>
        <w:t>1</w:t>
      </w:r>
      <w:r>
        <w:rPr>
          <w:rFonts w:eastAsia="楷体_GB2312" w:hint="eastAsia"/>
          <w:bCs/>
          <w:color w:val="000000"/>
          <w:sz w:val="28"/>
          <w:szCs w:val="28"/>
        </w:rPr>
        <w:t>）、</w:t>
      </w:r>
      <w:r>
        <w:rPr>
          <w:rFonts w:eastAsia="楷体_GB2312" w:hint="eastAsia"/>
          <w:bCs/>
          <w:color w:val="000000"/>
          <w:sz w:val="28"/>
          <w:szCs w:val="28"/>
        </w:rPr>
        <w:t>2</w:t>
      </w:r>
      <w:r>
        <w:rPr>
          <w:rFonts w:eastAsia="楷体_GB2312" w:hint="eastAsia"/>
          <w:bCs/>
          <w:color w:val="000000"/>
          <w:sz w:val="28"/>
          <w:szCs w:val="28"/>
        </w:rPr>
        <w:t>）</w:t>
      </w:r>
      <w:r>
        <w:rPr>
          <w:rFonts w:eastAsia="楷体_GB2312"/>
          <w:bCs/>
          <w:color w:val="000000"/>
          <w:sz w:val="28"/>
          <w:szCs w:val="28"/>
        </w:rPr>
        <w:t>……</w:t>
      </w:r>
      <w:r>
        <w:rPr>
          <w:rFonts w:eastAsia="楷体_GB2312" w:hint="eastAsia"/>
          <w:bCs/>
          <w:color w:val="000000"/>
          <w:sz w:val="28"/>
          <w:szCs w:val="28"/>
        </w:rPr>
        <w:t>顺序表示。字体为小四号宋体。对条文内容采用分行并叙时，其编号用（</w:t>
      </w:r>
      <w:r>
        <w:rPr>
          <w:rFonts w:eastAsia="楷体_GB2312" w:hint="eastAsia"/>
          <w:bCs/>
          <w:color w:val="000000"/>
          <w:sz w:val="28"/>
          <w:szCs w:val="28"/>
        </w:rPr>
        <w:t>a</w:t>
      </w:r>
      <w:r>
        <w:rPr>
          <w:rFonts w:eastAsia="楷体_GB2312" w:hint="eastAsia"/>
          <w:bCs/>
          <w:color w:val="000000"/>
          <w:sz w:val="28"/>
          <w:szCs w:val="28"/>
        </w:rPr>
        <w:t>）、（</w:t>
      </w:r>
      <w:r>
        <w:rPr>
          <w:rFonts w:eastAsia="楷体_GB2312" w:hint="eastAsia"/>
          <w:bCs/>
          <w:color w:val="000000"/>
          <w:sz w:val="28"/>
          <w:szCs w:val="28"/>
        </w:rPr>
        <w:t>b</w:t>
      </w:r>
      <w:r>
        <w:rPr>
          <w:rFonts w:eastAsia="楷体_GB2312" w:hint="eastAsia"/>
          <w:bCs/>
          <w:color w:val="000000"/>
          <w:sz w:val="28"/>
          <w:szCs w:val="28"/>
        </w:rPr>
        <w:t>）</w:t>
      </w:r>
      <w:r>
        <w:rPr>
          <w:rFonts w:eastAsia="楷体_GB2312"/>
          <w:bCs/>
          <w:color w:val="000000"/>
          <w:sz w:val="28"/>
          <w:szCs w:val="28"/>
        </w:rPr>
        <w:t>……</w:t>
      </w:r>
      <w:r>
        <w:rPr>
          <w:rFonts w:eastAsia="楷体_GB2312" w:hint="eastAsia"/>
          <w:bCs/>
          <w:color w:val="000000"/>
          <w:sz w:val="28"/>
          <w:szCs w:val="28"/>
        </w:rPr>
        <w:t>或</w:t>
      </w:r>
      <w:r>
        <w:rPr>
          <w:rFonts w:eastAsia="楷体_GB2312" w:hint="eastAsia"/>
          <w:bCs/>
          <w:color w:val="000000"/>
          <w:sz w:val="28"/>
          <w:szCs w:val="28"/>
        </w:rPr>
        <w:t>a</w:t>
      </w:r>
      <w:r>
        <w:rPr>
          <w:rFonts w:eastAsia="楷体_GB2312" w:hint="eastAsia"/>
          <w:bCs/>
          <w:color w:val="000000"/>
          <w:sz w:val="28"/>
          <w:szCs w:val="28"/>
        </w:rPr>
        <w:t>）、</w:t>
      </w:r>
      <w:r>
        <w:rPr>
          <w:rFonts w:eastAsia="楷体_GB2312" w:hint="eastAsia"/>
          <w:bCs/>
          <w:color w:val="000000"/>
          <w:sz w:val="28"/>
          <w:szCs w:val="28"/>
        </w:rPr>
        <w:t>b</w:t>
      </w:r>
      <w:r>
        <w:rPr>
          <w:rFonts w:eastAsia="楷体_GB2312" w:hint="eastAsia"/>
          <w:bCs/>
          <w:color w:val="000000"/>
          <w:sz w:val="28"/>
          <w:szCs w:val="28"/>
        </w:rPr>
        <w:t>）</w:t>
      </w:r>
      <w:r>
        <w:rPr>
          <w:rFonts w:eastAsia="楷体_GB2312"/>
          <w:bCs/>
          <w:color w:val="000000"/>
          <w:sz w:val="28"/>
          <w:szCs w:val="28"/>
        </w:rPr>
        <w:t>……</w:t>
      </w:r>
      <w:r>
        <w:rPr>
          <w:rFonts w:eastAsia="楷体_GB2312" w:hint="eastAsia"/>
          <w:bCs/>
          <w:color w:val="000000"/>
          <w:sz w:val="28"/>
          <w:szCs w:val="28"/>
        </w:rPr>
        <w:t>顺序表示，如果编号及其</w:t>
      </w:r>
      <w:proofErr w:type="gramStart"/>
      <w:r>
        <w:rPr>
          <w:rFonts w:eastAsia="楷体_GB2312" w:hint="eastAsia"/>
          <w:bCs/>
          <w:color w:val="000000"/>
          <w:sz w:val="28"/>
          <w:szCs w:val="28"/>
        </w:rPr>
        <w:t>后内容</w:t>
      </w:r>
      <w:proofErr w:type="gramEnd"/>
      <w:r>
        <w:rPr>
          <w:rFonts w:eastAsia="楷体_GB2312" w:hint="eastAsia"/>
          <w:bCs/>
          <w:color w:val="000000"/>
          <w:sz w:val="28"/>
          <w:szCs w:val="28"/>
        </w:rPr>
        <w:t>新起一个段落，则</w:t>
      </w:r>
      <w:proofErr w:type="gramStart"/>
      <w:r>
        <w:rPr>
          <w:rFonts w:eastAsia="楷体_GB2312" w:hint="eastAsia"/>
          <w:bCs/>
          <w:color w:val="000000"/>
          <w:sz w:val="28"/>
          <w:szCs w:val="28"/>
        </w:rPr>
        <w:t>编号前空两个</w:t>
      </w:r>
      <w:proofErr w:type="gramEnd"/>
      <w:r>
        <w:rPr>
          <w:rFonts w:eastAsia="楷体_GB2312" w:hint="eastAsia"/>
          <w:bCs/>
          <w:color w:val="000000"/>
          <w:sz w:val="28"/>
          <w:szCs w:val="28"/>
        </w:rPr>
        <w:t>中文字符。</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曲线图表要求：所有曲线、图表、线路图、流程图、程序框图、示意图等不准徒手画，必须按国家规定标准或工程要求绘制（应采用计算机绘图）。</w:t>
      </w:r>
    </w:p>
    <w:p w:rsidR="004D2EB7" w:rsidRDefault="004D2EB7" w:rsidP="004D2EB7">
      <w:pPr>
        <w:spacing w:line="520" w:lineRule="exact"/>
        <w:ind w:firstLineChars="210" w:firstLine="590"/>
        <w:rPr>
          <w:rFonts w:eastAsia="楷体_GB2312"/>
          <w:bCs/>
          <w:color w:val="000000"/>
          <w:sz w:val="28"/>
          <w:szCs w:val="28"/>
        </w:rPr>
      </w:pPr>
      <w:r>
        <w:rPr>
          <w:rFonts w:eastAsia="楷体_GB2312" w:hint="eastAsia"/>
          <w:b/>
          <w:bCs/>
          <w:color w:val="000000"/>
          <w:sz w:val="28"/>
          <w:szCs w:val="28"/>
        </w:rPr>
        <w:t>课程设计说明书（报告）中图表、公式要求如下</w:t>
      </w:r>
      <w:r>
        <w:rPr>
          <w:rFonts w:eastAsia="楷体_GB2312" w:hint="eastAsia"/>
          <w:bCs/>
          <w:color w:val="000000"/>
          <w:sz w:val="28"/>
          <w:szCs w:val="28"/>
        </w:rPr>
        <w:t>：</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w:t>
      </w:r>
      <w:r>
        <w:rPr>
          <w:rFonts w:eastAsia="楷体_GB2312" w:hint="eastAsia"/>
          <w:bCs/>
          <w:color w:val="000000"/>
          <w:sz w:val="28"/>
          <w:szCs w:val="28"/>
        </w:rPr>
        <w:t>a</w:t>
      </w:r>
      <w:r>
        <w:rPr>
          <w:rFonts w:eastAsia="楷体_GB2312" w:hint="eastAsia"/>
          <w:bCs/>
          <w:color w:val="000000"/>
          <w:sz w:val="28"/>
          <w:szCs w:val="28"/>
        </w:rPr>
        <w:t>）图：图的名称采用中文，中文字体为五号宋体，图号图名在图片下面。引用图应在</w:t>
      </w:r>
      <w:proofErr w:type="gramStart"/>
      <w:r>
        <w:rPr>
          <w:rFonts w:eastAsia="楷体_GB2312" w:hint="eastAsia"/>
          <w:bCs/>
          <w:color w:val="000000"/>
          <w:sz w:val="28"/>
          <w:szCs w:val="28"/>
        </w:rPr>
        <w:t>图题右</w:t>
      </w:r>
      <w:proofErr w:type="gramEnd"/>
      <w:r>
        <w:rPr>
          <w:rFonts w:eastAsia="楷体_GB2312" w:hint="eastAsia"/>
          <w:bCs/>
          <w:color w:val="000000"/>
          <w:sz w:val="28"/>
          <w:szCs w:val="28"/>
        </w:rPr>
        <w:t>上角标出文献来源。</w:t>
      </w:r>
      <w:r>
        <w:rPr>
          <w:rFonts w:eastAsia="楷体_GB2312" w:hint="eastAsia"/>
          <w:b/>
          <w:color w:val="0000FF"/>
          <w:sz w:val="28"/>
          <w:szCs w:val="28"/>
        </w:rPr>
        <w:t>图号以章为单位顺序编号。格式为：图</w:t>
      </w:r>
      <w:r>
        <w:rPr>
          <w:rFonts w:eastAsia="楷体_GB2312" w:hint="eastAsia"/>
          <w:b/>
          <w:color w:val="0000FF"/>
          <w:sz w:val="28"/>
          <w:szCs w:val="28"/>
        </w:rPr>
        <w:t>1-1</w:t>
      </w:r>
      <w:r>
        <w:rPr>
          <w:rFonts w:eastAsia="楷体_GB2312" w:hint="eastAsia"/>
          <w:b/>
          <w:color w:val="000000"/>
          <w:sz w:val="28"/>
          <w:szCs w:val="28"/>
        </w:rPr>
        <w:t>，</w:t>
      </w:r>
      <w:r>
        <w:rPr>
          <w:rFonts w:eastAsia="楷体_GB2312" w:hint="eastAsia"/>
          <w:b/>
          <w:color w:val="0000FF"/>
          <w:sz w:val="28"/>
          <w:szCs w:val="28"/>
        </w:rPr>
        <w:t>空</w:t>
      </w:r>
      <w:proofErr w:type="gramStart"/>
      <w:r>
        <w:rPr>
          <w:rFonts w:eastAsia="楷体_GB2312" w:hint="eastAsia"/>
          <w:b/>
          <w:color w:val="0000FF"/>
          <w:sz w:val="28"/>
          <w:szCs w:val="28"/>
        </w:rPr>
        <w:t>一</w:t>
      </w:r>
      <w:proofErr w:type="gramEnd"/>
      <w:r>
        <w:rPr>
          <w:rFonts w:eastAsia="楷体_GB2312" w:hint="eastAsia"/>
          <w:b/>
          <w:color w:val="0000FF"/>
          <w:sz w:val="28"/>
          <w:szCs w:val="28"/>
        </w:rPr>
        <w:t>字符后接图名，比如第</w:t>
      </w:r>
      <w:r>
        <w:rPr>
          <w:rFonts w:eastAsia="楷体_GB2312" w:hint="eastAsia"/>
          <w:b/>
          <w:color w:val="0000FF"/>
          <w:sz w:val="28"/>
          <w:szCs w:val="28"/>
        </w:rPr>
        <w:t>1</w:t>
      </w:r>
      <w:r>
        <w:rPr>
          <w:rFonts w:eastAsia="楷体_GB2312" w:hint="eastAsia"/>
          <w:b/>
          <w:color w:val="0000FF"/>
          <w:sz w:val="28"/>
          <w:szCs w:val="28"/>
        </w:rPr>
        <w:t>章第</w:t>
      </w:r>
      <w:r>
        <w:rPr>
          <w:rFonts w:eastAsia="楷体_GB2312" w:hint="eastAsia"/>
          <w:b/>
          <w:color w:val="0000FF"/>
          <w:sz w:val="28"/>
          <w:szCs w:val="28"/>
        </w:rPr>
        <w:t>5</w:t>
      </w:r>
      <w:r>
        <w:rPr>
          <w:rFonts w:eastAsia="楷体_GB2312" w:hint="eastAsia"/>
          <w:b/>
          <w:color w:val="0000FF"/>
          <w:sz w:val="28"/>
          <w:szCs w:val="28"/>
        </w:rPr>
        <w:t>个图是关于高斯列主元法解方程组算法图，图的下方的图号图名应为：图</w:t>
      </w:r>
      <w:r>
        <w:rPr>
          <w:rFonts w:eastAsia="楷体_GB2312" w:hint="eastAsia"/>
          <w:b/>
          <w:color w:val="0000FF"/>
          <w:sz w:val="28"/>
          <w:szCs w:val="28"/>
        </w:rPr>
        <w:t xml:space="preserve">1-5 </w:t>
      </w:r>
      <w:r>
        <w:rPr>
          <w:rFonts w:eastAsia="楷体_GB2312" w:hint="eastAsia"/>
          <w:b/>
          <w:color w:val="0000FF"/>
          <w:sz w:val="28"/>
          <w:szCs w:val="28"/>
        </w:rPr>
        <w:t>高斯列主元法解方程组算法图</w:t>
      </w:r>
      <w:r>
        <w:rPr>
          <w:rFonts w:eastAsia="楷体_GB2312" w:hint="eastAsia"/>
          <w:bCs/>
          <w:color w:val="000000"/>
          <w:sz w:val="28"/>
          <w:szCs w:val="28"/>
        </w:rPr>
        <w:t>。</w:t>
      </w:r>
    </w:p>
    <w:p w:rsidR="004D2EB7" w:rsidRDefault="004D2EB7" w:rsidP="004D2EB7">
      <w:pPr>
        <w:ind w:firstLineChars="209" w:firstLine="585"/>
        <w:rPr>
          <w:rFonts w:eastAsia="楷体_GB2312"/>
          <w:b/>
          <w:color w:val="0000FF"/>
          <w:sz w:val="28"/>
          <w:szCs w:val="28"/>
        </w:rPr>
      </w:pPr>
      <w:r>
        <w:rPr>
          <w:rFonts w:eastAsia="楷体_GB2312" w:hint="eastAsia"/>
          <w:bCs/>
          <w:color w:val="000000"/>
          <w:sz w:val="28"/>
          <w:szCs w:val="28"/>
        </w:rPr>
        <w:t>（</w:t>
      </w:r>
      <w:r>
        <w:rPr>
          <w:rFonts w:eastAsia="楷体_GB2312" w:hint="eastAsia"/>
          <w:bCs/>
          <w:color w:val="000000"/>
          <w:sz w:val="28"/>
          <w:szCs w:val="28"/>
        </w:rPr>
        <w:t>b</w:t>
      </w:r>
      <w:r>
        <w:rPr>
          <w:rFonts w:eastAsia="楷体_GB2312" w:hint="eastAsia"/>
          <w:bCs/>
          <w:color w:val="000000"/>
          <w:sz w:val="28"/>
          <w:szCs w:val="28"/>
        </w:rPr>
        <w:t>）表格：表的名称及表内文字采用中文，中文字体为五号宋体，表</w:t>
      </w:r>
      <w:proofErr w:type="gramStart"/>
      <w:r>
        <w:rPr>
          <w:rFonts w:eastAsia="楷体_GB2312" w:hint="eastAsia"/>
          <w:bCs/>
          <w:color w:val="000000"/>
          <w:sz w:val="28"/>
          <w:szCs w:val="28"/>
        </w:rPr>
        <w:t>号表名</w:t>
      </w:r>
      <w:proofErr w:type="gramEnd"/>
      <w:r>
        <w:rPr>
          <w:rFonts w:eastAsia="楷体_GB2312" w:hint="eastAsia"/>
          <w:bCs/>
          <w:color w:val="000000"/>
          <w:sz w:val="28"/>
          <w:szCs w:val="28"/>
        </w:rPr>
        <w:t>在表格上面。</w:t>
      </w:r>
      <w:r>
        <w:rPr>
          <w:rFonts w:eastAsia="楷体_GB2312" w:hint="eastAsia"/>
          <w:b/>
          <w:color w:val="0000FF"/>
          <w:sz w:val="28"/>
          <w:szCs w:val="28"/>
        </w:rPr>
        <w:t>表号以章为单位顺序编号，表内必须按规定的符号标注单位。格式为：表</w:t>
      </w:r>
      <w:r>
        <w:rPr>
          <w:rFonts w:eastAsia="楷体_GB2312" w:hint="eastAsia"/>
          <w:b/>
          <w:color w:val="0000FF"/>
          <w:sz w:val="28"/>
          <w:szCs w:val="28"/>
        </w:rPr>
        <w:t>1-1</w:t>
      </w:r>
      <w:r>
        <w:rPr>
          <w:rFonts w:eastAsia="楷体_GB2312" w:hint="eastAsia"/>
          <w:b/>
          <w:color w:val="0000FF"/>
          <w:sz w:val="28"/>
          <w:szCs w:val="28"/>
        </w:rPr>
        <w:t>，空</w:t>
      </w:r>
      <w:proofErr w:type="gramStart"/>
      <w:r>
        <w:rPr>
          <w:rFonts w:eastAsia="楷体_GB2312" w:hint="eastAsia"/>
          <w:b/>
          <w:color w:val="0000FF"/>
          <w:sz w:val="28"/>
          <w:szCs w:val="28"/>
        </w:rPr>
        <w:t>一</w:t>
      </w:r>
      <w:proofErr w:type="gramEnd"/>
      <w:r>
        <w:rPr>
          <w:rFonts w:eastAsia="楷体_GB2312" w:hint="eastAsia"/>
          <w:b/>
          <w:color w:val="0000FF"/>
          <w:sz w:val="28"/>
          <w:szCs w:val="28"/>
        </w:rPr>
        <w:t>字符后接表格名称。比如第</w:t>
      </w:r>
      <w:r>
        <w:rPr>
          <w:rFonts w:eastAsia="楷体_GB2312" w:hint="eastAsia"/>
          <w:b/>
          <w:color w:val="0000FF"/>
          <w:sz w:val="28"/>
          <w:szCs w:val="28"/>
        </w:rPr>
        <w:t>4</w:t>
      </w:r>
      <w:r>
        <w:rPr>
          <w:rFonts w:eastAsia="楷体_GB2312" w:hint="eastAsia"/>
          <w:b/>
          <w:color w:val="0000FF"/>
          <w:sz w:val="28"/>
          <w:szCs w:val="28"/>
        </w:rPr>
        <w:t>章第</w:t>
      </w:r>
      <w:r>
        <w:rPr>
          <w:rFonts w:eastAsia="楷体_GB2312" w:hint="eastAsia"/>
          <w:b/>
          <w:color w:val="0000FF"/>
          <w:sz w:val="28"/>
          <w:szCs w:val="28"/>
        </w:rPr>
        <w:t>1</w:t>
      </w:r>
      <w:r>
        <w:rPr>
          <w:rFonts w:eastAsia="楷体_GB2312" w:hint="eastAsia"/>
          <w:b/>
          <w:color w:val="0000FF"/>
          <w:sz w:val="28"/>
          <w:szCs w:val="28"/>
        </w:rPr>
        <w:t>个表是关于三次样条插值的插值点列表，表的上方表</w:t>
      </w:r>
      <w:proofErr w:type="gramStart"/>
      <w:r>
        <w:rPr>
          <w:rFonts w:eastAsia="楷体_GB2312" w:hint="eastAsia"/>
          <w:b/>
          <w:color w:val="0000FF"/>
          <w:sz w:val="28"/>
          <w:szCs w:val="28"/>
        </w:rPr>
        <w:t>号表名</w:t>
      </w:r>
      <w:proofErr w:type="gramEnd"/>
      <w:r>
        <w:rPr>
          <w:rFonts w:eastAsia="楷体_GB2312" w:hint="eastAsia"/>
          <w:b/>
          <w:color w:val="0000FF"/>
          <w:sz w:val="28"/>
          <w:szCs w:val="28"/>
        </w:rPr>
        <w:t>则应为：表</w:t>
      </w:r>
      <w:r>
        <w:rPr>
          <w:rFonts w:eastAsia="楷体_GB2312" w:hint="eastAsia"/>
          <w:b/>
          <w:color w:val="0000FF"/>
          <w:sz w:val="28"/>
          <w:szCs w:val="28"/>
        </w:rPr>
        <w:t xml:space="preserve">4-1 </w:t>
      </w:r>
      <w:r>
        <w:rPr>
          <w:rFonts w:eastAsia="楷体_GB2312" w:hint="eastAsia"/>
          <w:b/>
          <w:color w:val="0000FF"/>
          <w:sz w:val="28"/>
          <w:szCs w:val="28"/>
        </w:rPr>
        <w:t>已知插值点的列表。</w:t>
      </w:r>
    </w:p>
    <w:p w:rsidR="004D2EB7" w:rsidRDefault="004D2EB7" w:rsidP="004D2EB7">
      <w:pPr>
        <w:ind w:firstLineChars="209" w:firstLine="585"/>
        <w:rPr>
          <w:rFonts w:eastAsia="楷体_GB2312"/>
          <w:b/>
          <w:color w:val="0000FF"/>
          <w:sz w:val="28"/>
          <w:szCs w:val="28"/>
        </w:rPr>
      </w:pPr>
      <w:r>
        <w:rPr>
          <w:rFonts w:eastAsia="楷体_GB2312" w:hint="eastAsia"/>
          <w:bCs/>
          <w:color w:val="000000"/>
          <w:sz w:val="28"/>
          <w:szCs w:val="28"/>
        </w:rPr>
        <w:t>（</w:t>
      </w:r>
      <w:r>
        <w:rPr>
          <w:rFonts w:eastAsia="楷体_GB2312" w:hint="eastAsia"/>
          <w:bCs/>
          <w:color w:val="000000"/>
          <w:sz w:val="28"/>
          <w:szCs w:val="28"/>
        </w:rPr>
        <w:t>c</w:t>
      </w:r>
      <w:r>
        <w:rPr>
          <w:rFonts w:eastAsia="楷体_GB2312" w:hint="eastAsia"/>
          <w:bCs/>
          <w:color w:val="000000"/>
          <w:sz w:val="28"/>
          <w:szCs w:val="28"/>
        </w:rPr>
        <w:t>）公式：公式书写应在文中另起一行，居中排列。</w:t>
      </w:r>
      <w:r>
        <w:rPr>
          <w:rFonts w:eastAsia="楷体_GB2312" w:hint="eastAsia"/>
          <w:b/>
          <w:color w:val="0000FF"/>
          <w:sz w:val="28"/>
          <w:szCs w:val="28"/>
        </w:rPr>
        <w:t>公式序号按章顺序编号。字体为五号宋体，序号靠页面右侧。比如第</w:t>
      </w:r>
      <w:r>
        <w:rPr>
          <w:rFonts w:eastAsia="楷体_GB2312" w:hint="eastAsia"/>
          <w:b/>
          <w:color w:val="0000FF"/>
          <w:sz w:val="28"/>
          <w:szCs w:val="28"/>
        </w:rPr>
        <w:t>3</w:t>
      </w:r>
      <w:r>
        <w:rPr>
          <w:rFonts w:eastAsia="楷体_GB2312" w:hint="eastAsia"/>
          <w:b/>
          <w:color w:val="0000FF"/>
          <w:sz w:val="28"/>
          <w:szCs w:val="28"/>
        </w:rPr>
        <w:t>章第</w:t>
      </w:r>
      <w:r>
        <w:rPr>
          <w:rFonts w:eastAsia="楷体_GB2312" w:hint="eastAsia"/>
          <w:b/>
          <w:color w:val="0000FF"/>
          <w:sz w:val="28"/>
          <w:szCs w:val="28"/>
        </w:rPr>
        <w:t>1</w:t>
      </w:r>
      <w:r>
        <w:rPr>
          <w:rFonts w:eastAsia="楷体_GB2312" w:hint="eastAsia"/>
          <w:b/>
          <w:color w:val="0000FF"/>
          <w:sz w:val="28"/>
          <w:szCs w:val="28"/>
        </w:rPr>
        <w:t>个公式其编号则应为：（</w:t>
      </w:r>
      <w:r>
        <w:rPr>
          <w:rFonts w:eastAsia="楷体_GB2312" w:hint="eastAsia"/>
          <w:b/>
          <w:color w:val="0000FF"/>
          <w:sz w:val="28"/>
          <w:szCs w:val="28"/>
        </w:rPr>
        <w:t>3-1</w:t>
      </w:r>
      <w:r>
        <w:rPr>
          <w:rFonts w:eastAsia="楷体_GB2312" w:hint="eastAsia"/>
          <w:b/>
          <w:color w:val="0000FF"/>
          <w:sz w:val="28"/>
          <w:szCs w:val="28"/>
        </w:rPr>
        <w:t>）。</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设计体会及今后的改进意见：</w:t>
      </w:r>
      <w:r>
        <w:rPr>
          <w:rFonts w:eastAsia="楷体_GB2312" w:hint="eastAsia"/>
          <w:b/>
          <w:color w:val="0000FF"/>
          <w:sz w:val="28"/>
          <w:szCs w:val="28"/>
        </w:rPr>
        <w:t>设计总结要开阔思路写出对数学建模问题的创造性认识、数学模型的优缺点，及所用算法理解，编程经验等技术性、学术性总结；体会要简洁、真实、深刻，切忌空话、大话，客套话和矫揉造作之词</w:t>
      </w:r>
      <w:r>
        <w:rPr>
          <w:rFonts w:eastAsia="楷体_GB2312"/>
          <w:bCs/>
          <w:color w:val="000000"/>
          <w:sz w:val="28"/>
          <w:szCs w:val="28"/>
        </w:rPr>
        <w:t>。</w:t>
      </w:r>
      <w:r>
        <w:rPr>
          <w:rFonts w:eastAsia="楷体_GB2312" w:hint="eastAsia"/>
          <w:b/>
          <w:color w:val="0000FF"/>
          <w:sz w:val="28"/>
          <w:szCs w:val="28"/>
        </w:rPr>
        <w:t>改进意见要合理、中肯。</w:t>
      </w:r>
    </w:p>
    <w:p w:rsidR="004D2EB7" w:rsidRDefault="004D2EB7" w:rsidP="004D2EB7">
      <w:pPr>
        <w:ind w:firstLineChars="209" w:firstLine="587"/>
        <w:rPr>
          <w:rFonts w:eastAsia="楷体_GB2312"/>
          <w:bCs/>
          <w:color w:val="000000"/>
          <w:sz w:val="28"/>
          <w:szCs w:val="28"/>
        </w:rPr>
      </w:pPr>
      <w:r>
        <w:rPr>
          <w:rFonts w:eastAsia="楷体_GB2312" w:hint="eastAsia"/>
          <w:b/>
          <w:bCs/>
          <w:color w:val="000000"/>
          <w:sz w:val="28"/>
          <w:szCs w:val="28"/>
        </w:rPr>
        <w:t>参考文献的要求</w:t>
      </w:r>
      <w:r>
        <w:rPr>
          <w:rFonts w:eastAsia="楷体_GB2312" w:hint="eastAsia"/>
          <w:bCs/>
          <w:color w:val="000000"/>
          <w:sz w:val="28"/>
          <w:szCs w:val="28"/>
        </w:rPr>
        <w:t>：另起一页，居中打印参考文献四字（四号黑体，段前段后</w:t>
      </w:r>
      <w:r>
        <w:rPr>
          <w:rFonts w:eastAsia="楷体_GB2312" w:hint="eastAsia"/>
          <w:bCs/>
          <w:color w:val="000000"/>
          <w:sz w:val="28"/>
          <w:szCs w:val="28"/>
        </w:rPr>
        <w:t>1</w:t>
      </w:r>
      <w:r>
        <w:rPr>
          <w:rFonts w:eastAsia="楷体_GB2312" w:hint="eastAsia"/>
          <w:bCs/>
          <w:color w:val="000000"/>
          <w:sz w:val="28"/>
          <w:szCs w:val="28"/>
        </w:rPr>
        <w:t>行），字间空</w:t>
      </w:r>
      <w:proofErr w:type="gramStart"/>
      <w:r>
        <w:rPr>
          <w:rFonts w:eastAsia="楷体_GB2312" w:hint="eastAsia"/>
          <w:bCs/>
          <w:color w:val="000000"/>
          <w:sz w:val="28"/>
          <w:szCs w:val="28"/>
        </w:rPr>
        <w:t>一</w:t>
      </w:r>
      <w:proofErr w:type="gramEnd"/>
      <w:r>
        <w:rPr>
          <w:rFonts w:eastAsia="楷体_GB2312" w:hint="eastAsia"/>
          <w:bCs/>
          <w:color w:val="000000"/>
          <w:sz w:val="28"/>
          <w:szCs w:val="28"/>
        </w:rPr>
        <w:t>字符；另起一行，按论文中参考文献出现的先后顺序用阿拉伯数字连续编号（参考文献编号应在正文中标注出）；参考文献中每条项目应齐全（字体均为小四号宋体）。（格式：</w:t>
      </w:r>
      <w:r>
        <w:rPr>
          <w:rFonts w:eastAsia="楷体_GB2312" w:hint="eastAsia"/>
          <w:bCs/>
          <w:color w:val="000000"/>
          <w:sz w:val="28"/>
          <w:szCs w:val="28"/>
        </w:rPr>
        <w:t>[</w:t>
      </w:r>
      <w:r>
        <w:rPr>
          <w:rFonts w:eastAsia="楷体_GB2312" w:hint="eastAsia"/>
          <w:bCs/>
          <w:color w:val="000000"/>
          <w:sz w:val="28"/>
          <w:szCs w:val="28"/>
        </w:rPr>
        <w:t>编号</w:t>
      </w:r>
      <w:r>
        <w:rPr>
          <w:rFonts w:eastAsia="楷体_GB2312" w:hint="eastAsia"/>
          <w:bCs/>
          <w:color w:val="000000"/>
          <w:sz w:val="28"/>
          <w:szCs w:val="28"/>
        </w:rPr>
        <w:t>]</w:t>
      </w:r>
      <w:r>
        <w:rPr>
          <w:rFonts w:eastAsia="楷体_GB2312" w:hint="eastAsia"/>
          <w:bCs/>
          <w:color w:val="000000"/>
          <w:sz w:val="28"/>
          <w:szCs w:val="28"/>
        </w:rPr>
        <w:t>作者</w:t>
      </w:r>
      <w:r>
        <w:rPr>
          <w:rFonts w:eastAsia="楷体_GB2312" w:hint="eastAsia"/>
          <w:bCs/>
          <w:color w:val="000000"/>
          <w:sz w:val="28"/>
          <w:szCs w:val="28"/>
        </w:rPr>
        <w:t>.</w:t>
      </w:r>
      <w:r>
        <w:rPr>
          <w:rFonts w:eastAsia="楷体_GB2312" w:hint="eastAsia"/>
          <w:bCs/>
          <w:color w:val="000000"/>
          <w:sz w:val="28"/>
          <w:szCs w:val="28"/>
        </w:rPr>
        <w:t>论文或著作名称</w:t>
      </w:r>
      <w:r>
        <w:rPr>
          <w:rFonts w:eastAsia="楷体_GB2312" w:hint="eastAsia"/>
          <w:bCs/>
          <w:color w:val="000000"/>
          <w:sz w:val="28"/>
          <w:szCs w:val="28"/>
        </w:rPr>
        <w:t>.</w:t>
      </w:r>
      <w:r>
        <w:rPr>
          <w:rFonts w:eastAsia="楷体_GB2312" w:hint="eastAsia"/>
          <w:bCs/>
          <w:color w:val="000000"/>
          <w:sz w:val="28"/>
          <w:szCs w:val="28"/>
        </w:rPr>
        <w:t>期刊名</w:t>
      </w:r>
      <w:r>
        <w:rPr>
          <w:rFonts w:eastAsia="楷体_GB2312" w:hint="eastAsia"/>
          <w:bCs/>
          <w:color w:val="000000"/>
          <w:sz w:val="28"/>
          <w:szCs w:val="28"/>
        </w:rPr>
        <w:lastRenderedPageBreak/>
        <w:t>或出版社</w:t>
      </w:r>
      <w:r>
        <w:rPr>
          <w:rFonts w:eastAsia="楷体_GB2312" w:hint="eastAsia"/>
          <w:bCs/>
          <w:color w:val="000000"/>
          <w:sz w:val="28"/>
          <w:szCs w:val="28"/>
        </w:rPr>
        <w:t>.</w:t>
      </w:r>
      <w:r>
        <w:rPr>
          <w:rFonts w:eastAsia="楷体_GB2312" w:hint="eastAsia"/>
          <w:bCs/>
          <w:color w:val="000000"/>
          <w:sz w:val="28"/>
          <w:szCs w:val="28"/>
        </w:rPr>
        <w:t>出版时间）。（期刊应注明第几期、起止页数（包括论著））。参考文献中条目要符合科技文献引用文献条目书写的国家标准规范。</w:t>
      </w:r>
    </w:p>
    <w:p w:rsidR="004D2EB7" w:rsidRDefault="004D2EB7" w:rsidP="004D2EB7">
      <w:pPr>
        <w:spacing w:beforeLines="50" w:before="156" w:line="360" w:lineRule="auto"/>
        <w:rPr>
          <w:rFonts w:eastAsia="楷体_GB2312"/>
          <w:b/>
          <w:bCs/>
          <w:color w:val="000000"/>
          <w:sz w:val="28"/>
          <w:szCs w:val="28"/>
        </w:rPr>
      </w:pPr>
      <w:r>
        <w:rPr>
          <w:rFonts w:eastAsia="楷体_GB2312" w:hint="eastAsia"/>
          <w:b/>
          <w:bCs/>
          <w:color w:val="000000"/>
          <w:sz w:val="28"/>
          <w:szCs w:val="28"/>
        </w:rPr>
        <w:t xml:space="preserve">2.3 </w:t>
      </w:r>
      <w:r>
        <w:rPr>
          <w:rFonts w:eastAsia="楷体_GB2312" w:hint="eastAsia"/>
          <w:b/>
          <w:bCs/>
          <w:color w:val="000000"/>
          <w:sz w:val="28"/>
          <w:szCs w:val="28"/>
        </w:rPr>
        <w:t>设计报告装订顺序与规范</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封面</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数学软件与建模课程设计任务书</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目录（编制的目录必须是自动生成的目录）</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数学软件与建模课程设计报告正文</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设计体会及今后的改进意见</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参考文献</w:t>
      </w:r>
      <w:r>
        <w:rPr>
          <w:rFonts w:eastAsia="楷体_GB2312" w:hint="eastAsia"/>
          <w:bCs/>
          <w:color w:val="000000"/>
          <w:sz w:val="28"/>
          <w:szCs w:val="28"/>
        </w:rPr>
        <w:t>(</w:t>
      </w:r>
      <w:r>
        <w:rPr>
          <w:rFonts w:eastAsia="楷体_GB2312" w:hint="eastAsia"/>
          <w:bCs/>
          <w:color w:val="000000"/>
          <w:sz w:val="28"/>
          <w:szCs w:val="28"/>
        </w:rPr>
        <w:t>无需加目录序号</w:t>
      </w:r>
      <w:r>
        <w:rPr>
          <w:rFonts w:eastAsia="楷体_GB2312" w:hint="eastAsia"/>
          <w:bCs/>
          <w:color w:val="000000"/>
          <w:sz w:val="28"/>
          <w:szCs w:val="28"/>
        </w:rPr>
        <w:t>)</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附录（无需加目录序号</w:t>
      </w:r>
      <w:r>
        <w:rPr>
          <w:rFonts w:eastAsia="楷体_GB2312" w:hint="eastAsia"/>
          <w:bCs/>
          <w:color w:val="000000"/>
          <w:sz w:val="28"/>
          <w:szCs w:val="28"/>
        </w:rPr>
        <w:t>)</w:t>
      </w:r>
    </w:p>
    <w:p w:rsidR="004D2EB7" w:rsidRDefault="004D2EB7" w:rsidP="004D2EB7">
      <w:pPr>
        <w:ind w:firstLineChars="209" w:firstLine="585"/>
        <w:rPr>
          <w:rFonts w:eastAsia="楷体_GB2312"/>
          <w:bCs/>
          <w:color w:val="000000"/>
          <w:sz w:val="28"/>
          <w:szCs w:val="28"/>
        </w:rPr>
      </w:pPr>
      <w:r>
        <w:rPr>
          <w:rFonts w:eastAsia="楷体_GB2312" w:hint="eastAsia"/>
          <w:bCs/>
          <w:color w:val="000000"/>
          <w:sz w:val="28"/>
          <w:szCs w:val="28"/>
        </w:rPr>
        <w:t>左边缘装订</w:t>
      </w:r>
    </w:p>
    <w:p w:rsidR="004D2EB7" w:rsidRDefault="004D2EB7" w:rsidP="004D2EB7">
      <w:pPr>
        <w:spacing w:line="640" w:lineRule="exact"/>
        <w:rPr>
          <w:b/>
          <w:sz w:val="28"/>
        </w:rPr>
      </w:pPr>
      <w:r>
        <w:rPr>
          <w:rFonts w:hint="eastAsia"/>
          <w:b/>
          <w:sz w:val="28"/>
        </w:rPr>
        <w:t>3</w:t>
      </w:r>
      <w:r>
        <w:rPr>
          <w:rFonts w:hint="eastAsia"/>
          <w:b/>
          <w:sz w:val="28"/>
        </w:rPr>
        <w:t>、课程设计工作进度计划：</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7426"/>
      </w:tblGrid>
      <w:tr w:rsidR="004D2EB7" w:rsidTr="006D0121">
        <w:trPr>
          <w:trHeight w:hRule="exact" w:val="540"/>
          <w:jc w:val="center"/>
        </w:trPr>
        <w:tc>
          <w:tcPr>
            <w:tcW w:w="1216" w:type="dxa"/>
            <w:vAlign w:val="center"/>
          </w:tcPr>
          <w:p w:rsidR="004D2EB7" w:rsidRDefault="004D2EB7" w:rsidP="006D0121">
            <w:pPr>
              <w:spacing w:line="540" w:lineRule="exact"/>
              <w:jc w:val="center"/>
              <w:rPr>
                <w:rFonts w:eastAsia="楷体_GB2312"/>
                <w:b/>
                <w:bCs/>
                <w:color w:val="000000"/>
                <w:sz w:val="28"/>
              </w:rPr>
            </w:pPr>
            <w:r>
              <w:rPr>
                <w:rFonts w:eastAsia="楷体_GB2312" w:hint="eastAsia"/>
                <w:b/>
                <w:bCs/>
                <w:color w:val="000000"/>
                <w:sz w:val="28"/>
              </w:rPr>
              <w:t>时间</w:t>
            </w:r>
          </w:p>
        </w:tc>
        <w:tc>
          <w:tcPr>
            <w:tcW w:w="7426" w:type="dxa"/>
            <w:vAlign w:val="center"/>
          </w:tcPr>
          <w:p w:rsidR="004D2EB7" w:rsidRDefault="004D2EB7" w:rsidP="006D0121">
            <w:pPr>
              <w:spacing w:line="540" w:lineRule="exact"/>
              <w:jc w:val="center"/>
              <w:rPr>
                <w:rFonts w:eastAsia="楷体_GB2312"/>
                <w:b/>
                <w:bCs/>
                <w:color w:val="000000"/>
                <w:sz w:val="28"/>
              </w:rPr>
            </w:pPr>
            <w:r>
              <w:rPr>
                <w:rFonts w:eastAsia="楷体_GB2312" w:hint="eastAsia"/>
                <w:b/>
                <w:bCs/>
                <w:color w:val="000000"/>
                <w:sz w:val="28"/>
              </w:rPr>
              <w:t>设计任务及要求</w:t>
            </w:r>
          </w:p>
        </w:tc>
      </w:tr>
      <w:tr w:rsidR="004D2EB7" w:rsidTr="006D0121">
        <w:trPr>
          <w:trHeight w:hRule="exact" w:val="540"/>
          <w:jc w:val="center"/>
        </w:trPr>
        <w:tc>
          <w:tcPr>
            <w:tcW w:w="1216" w:type="dxa"/>
          </w:tcPr>
          <w:p w:rsidR="004D2EB7" w:rsidRDefault="004D2EB7" w:rsidP="006D0121">
            <w:pPr>
              <w:spacing w:line="540" w:lineRule="exact"/>
              <w:rPr>
                <w:rFonts w:eastAsia="楷体_GB2312"/>
                <w:bCs/>
                <w:color w:val="000000"/>
                <w:sz w:val="28"/>
              </w:rPr>
            </w:pPr>
            <w:r>
              <w:rPr>
                <w:rFonts w:eastAsia="楷体_GB2312" w:hint="eastAsia"/>
                <w:bCs/>
                <w:color w:val="000000"/>
                <w:sz w:val="28"/>
              </w:rPr>
              <w:t>第</w:t>
            </w:r>
            <w:r>
              <w:rPr>
                <w:rFonts w:eastAsia="楷体_GB2312" w:hint="eastAsia"/>
                <w:bCs/>
                <w:color w:val="FF0000"/>
                <w:sz w:val="28"/>
              </w:rPr>
              <w:t>17</w:t>
            </w:r>
            <w:r>
              <w:rPr>
                <w:rFonts w:eastAsia="楷体_GB2312" w:hint="eastAsia"/>
                <w:bCs/>
                <w:color w:val="000000"/>
                <w:sz w:val="28"/>
              </w:rPr>
              <w:t>周</w:t>
            </w:r>
          </w:p>
        </w:tc>
        <w:tc>
          <w:tcPr>
            <w:tcW w:w="7426" w:type="dxa"/>
          </w:tcPr>
          <w:p w:rsidR="004D2EB7" w:rsidRDefault="004D2EB7" w:rsidP="006D0121">
            <w:pPr>
              <w:spacing w:line="540" w:lineRule="exact"/>
              <w:rPr>
                <w:rFonts w:eastAsia="楷体_GB2312"/>
                <w:bCs/>
                <w:color w:val="000000"/>
                <w:sz w:val="28"/>
              </w:rPr>
            </w:pPr>
            <w:r>
              <w:rPr>
                <w:rFonts w:eastAsia="楷体_GB2312" w:hint="eastAsia"/>
                <w:bCs/>
                <w:color w:val="000000"/>
                <w:sz w:val="28"/>
              </w:rPr>
              <w:t>分析建模、编写和调试程序并按要求撰写课程设计报告</w:t>
            </w:r>
          </w:p>
        </w:tc>
      </w:tr>
    </w:tbl>
    <w:p w:rsidR="004D2EB7" w:rsidRDefault="004D2EB7" w:rsidP="004D2EB7">
      <w:pPr>
        <w:spacing w:beforeLines="50" w:before="156" w:afterLines="50" w:after="156" w:line="360" w:lineRule="auto"/>
        <w:rPr>
          <w:rFonts w:eastAsia="黑体"/>
          <w:bCs/>
          <w:color w:val="000000"/>
          <w:sz w:val="28"/>
        </w:rPr>
      </w:pPr>
      <w:r>
        <w:rPr>
          <w:rFonts w:eastAsia="黑体" w:hint="eastAsia"/>
          <w:bCs/>
          <w:color w:val="000000"/>
          <w:sz w:val="28"/>
        </w:rPr>
        <w:t xml:space="preserve">         </w:t>
      </w:r>
    </w:p>
    <w:p w:rsidR="004D2EB7" w:rsidRDefault="004D2EB7" w:rsidP="004D2EB7">
      <w:pPr>
        <w:spacing w:beforeLines="50" w:before="156" w:afterLines="50" w:after="156" w:line="360" w:lineRule="auto"/>
        <w:rPr>
          <w:rFonts w:eastAsia="黑体"/>
          <w:bCs/>
          <w:color w:val="000000"/>
          <w:sz w:val="28"/>
        </w:rPr>
      </w:pPr>
    </w:p>
    <w:p w:rsidR="004D2EB7" w:rsidRDefault="004D2EB7" w:rsidP="004D2EB7">
      <w:pPr>
        <w:spacing w:beforeLines="50" w:before="156" w:afterLines="50" w:after="156" w:line="360" w:lineRule="auto"/>
        <w:rPr>
          <w:rFonts w:eastAsia="黑体"/>
          <w:bCs/>
          <w:color w:val="000000"/>
          <w:sz w:val="28"/>
        </w:rPr>
      </w:pPr>
    </w:p>
    <w:p w:rsidR="004D2EB7" w:rsidRDefault="004D2EB7" w:rsidP="004D2EB7">
      <w:pPr>
        <w:spacing w:beforeLines="50" w:before="156" w:afterLines="50" w:after="156" w:line="360" w:lineRule="auto"/>
        <w:rPr>
          <w:rFonts w:eastAsia="黑体"/>
          <w:bCs/>
          <w:color w:val="000000"/>
          <w:sz w:val="28"/>
        </w:rPr>
      </w:pPr>
    </w:p>
    <w:p w:rsidR="004D2EB7" w:rsidRDefault="004D2EB7" w:rsidP="004D2EB7">
      <w:pPr>
        <w:spacing w:beforeLines="50" w:before="156" w:afterLines="50" w:after="156" w:line="360" w:lineRule="auto"/>
        <w:rPr>
          <w:rFonts w:eastAsia="黑体"/>
          <w:bCs/>
          <w:color w:val="000000"/>
          <w:sz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1818B4" w:rsidRDefault="001818B4" w:rsidP="004D2EB7">
      <w:pPr>
        <w:ind w:firstLineChars="1000" w:firstLine="2811"/>
        <w:rPr>
          <w:rFonts w:ascii="宋体" w:hAnsi="宋体"/>
          <w:b/>
          <w:bCs/>
          <w:color w:val="000000"/>
          <w:sz w:val="28"/>
          <w:szCs w:val="28"/>
        </w:rPr>
      </w:pPr>
    </w:p>
    <w:p w:rsidR="00B63A82" w:rsidRDefault="00B63A82" w:rsidP="00B63A82">
      <w:pPr>
        <w:spacing w:beforeLines="50" w:before="156" w:afterLines="50" w:after="156"/>
        <w:ind w:firstLineChars="1200" w:firstLine="3373"/>
        <w:rPr>
          <w:rFonts w:ascii="黑体" w:eastAsia="黑体" w:hAnsi="黑体"/>
          <w:b/>
          <w:bCs/>
          <w:color w:val="000000"/>
          <w:sz w:val="28"/>
          <w:szCs w:val="28"/>
        </w:rPr>
      </w:pPr>
    </w:p>
    <w:p w:rsidR="00053324" w:rsidRPr="001818B4" w:rsidRDefault="00053324" w:rsidP="00B63A82">
      <w:pPr>
        <w:spacing w:beforeLines="50" w:before="156" w:afterLines="50" w:after="156"/>
        <w:ind w:firstLineChars="1200" w:firstLine="3373"/>
        <w:rPr>
          <w:rFonts w:ascii="黑体" w:eastAsia="黑体" w:hAnsi="黑体"/>
          <w:b/>
          <w:bCs/>
          <w:color w:val="000000"/>
          <w:sz w:val="28"/>
          <w:szCs w:val="28"/>
        </w:rPr>
      </w:pPr>
      <w:r w:rsidRPr="001818B4">
        <w:rPr>
          <w:rFonts w:ascii="黑体" w:eastAsia="黑体" w:hAnsi="黑体" w:hint="eastAsia"/>
          <w:b/>
          <w:bCs/>
          <w:color w:val="000000"/>
          <w:sz w:val="28"/>
          <w:szCs w:val="28"/>
        </w:rPr>
        <w:lastRenderedPageBreak/>
        <w:t>住房的合理定价问题</w:t>
      </w:r>
    </w:p>
    <w:p w:rsidR="00053324" w:rsidRPr="001818B4" w:rsidRDefault="007D0D00" w:rsidP="001818B4">
      <w:pPr>
        <w:spacing w:beforeLines="50" w:before="156" w:afterLines="50" w:after="156"/>
        <w:jc w:val="center"/>
        <w:rPr>
          <w:rFonts w:ascii="黑体" w:eastAsia="黑体" w:hAnsi="黑体"/>
          <w:b/>
          <w:bCs/>
          <w:color w:val="000000"/>
          <w:sz w:val="28"/>
          <w:szCs w:val="28"/>
        </w:rPr>
      </w:pPr>
      <w:r w:rsidRPr="001818B4">
        <w:rPr>
          <w:rFonts w:ascii="黑体" w:eastAsia="黑体" w:hAnsi="黑体" w:hint="eastAsia"/>
          <w:b/>
          <w:bCs/>
          <w:color w:val="000000"/>
          <w:sz w:val="28"/>
          <w:szCs w:val="28"/>
        </w:rPr>
        <w:t>摘要</w:t>
      </w:r>
    </w:p>
    <w:p w:rsidR="00BF3CB1" w:rsidRPr="00DD56EE" w:rsidRDefault="00A52725" w:rsidP="00DD56EE">
      <w:pPr>
        <w:ind w:firstLineChars="200" w:firstLine="480"/>
        <w:jc w:val="left"/>
        <w:rPr>
          <w:rFonts w:ascii="宋体" w:hAnsi="宋体"/>
          <w:szCs w:val="24"/>
        </w:rPr>
      </w:pPr>
      <w:r w:rsidRPr="00DD56EE">
        <w:rPr>
          <w:rFonts w:ascii="宋体" w:hAnsi="宋体" w:hint="eastAsia"/>
          <w:szCs w:val="24"/>
        </w:rPr>
        <w:t>近年来，随着大中城市的</w:t>
      </w:r>
      <w:proofErr w:type="gramStart"/>
      <w:r w:rsidRPr="00DD56EE">
        <w:rPr>
          <w:rFonts w:ascii="宋体" w:hAnsi="宋体" w:hint="eastAsia"/>
          <w:szCs w:val="24"/>
        </w:rPr>
        <w:t>的</w:t>
      </w:r>
      <w:proofErr w:type="gramEnd"/>
      <w:r w:rsidRPr="00DD56EE">
        <w:rPr>
          <w:rFonts w:ascii="宋体" w:hAnsi="宋体" w:hint="eastAsia"/>
          <w:szCs w:val="24"/>
        </w:rPr>
        <w:t>房价的不断增长，其他二三线城市的房价也在不断地增长。如此，买房已经成了中国老百姓的一大负担</w:t>
      </w:r>
      <w:r w:rsidR="00932275" w:rsidRPr="00DD56EE">
        <w:rPr>
          <w:rFonts w:ascii="宋体" w:hAnsi="宋体" w:hint="eastAsia"/>
          <w:szCs w:val="24"/>
        </w:rPr>
        <w:t>，房价问题也成了关乎国计民生的社会问题。</w:t>
      </w:r>
    </w:p>
    <w:p w:rsidR="00BF3CB1" w:rsidRPr="00DD56EE" w:rsidRDefault="00F8104B" w:rsidP="00DD56EE">
      <w:pPr>
        <w:ind w:firstLineChars="200" w:firstLine="480"/>
        <w:jc w:val="left"/>
        <w:rPr>
          <w:rFonts w:ascii="宋体" w:hAnsi="宋体"/>
          <w:szCs w:val="24"/>
        </w:rPr>
      </w:pPr>
      <w:r w:rsidRPr="00DD56EE">
        <w:rPr>
          <w:rFonts w:ascii="宋体" w:hAnsi="宋体" w:hint="eastAsia"/>
          <w:szCs w:val="24"/>
        </w:rPr>
        <w:t>对于问题</w:t>
      </w:r>
      <w:proofErr w:type="gramStart"/>
      <w:r w:rsidRPr="00DD56EE">
        <w:rPr>
          <w:rFonts w:ascii="宋体" w:hAnsi="宋体" w:hint="eastAsia"/>
          <w:szCs w:val="24"/>
        </w:rPr>
        <w:t>一</w:t>
      </w:r>
      <w:proofErr w:type="gramEnd"/>
      <w:r w:rsidRPr="00DD56EE">
        <w:rPr>
          <w:rFonts w:ascii="宋体" w:hAnsi="宋体" w:hint="eastAsia"/>
          <w:szCs w:val="24"/>
        </w:rPr>
        <w:t>，需要预测2010年的平均房价，而要预测房价就要找到年份与平均房价之间的联系。通过分析各个年份的房价走势画出散点图并进行拟合，可以得到2010年平均房价的大概走势。并且，可以根据所拟合出的图像，得到一个大致的函数，建立起模型。</w:t>
      </w:r>
    </w:p>
    <w:p w:rsidR="00F8104B" w:rsidRPr="00DD56EE" w:rsidRDefault="00F8104B" w:rsidP="00DD56EE">
      <w:pPr>
        <w:ind w:firstLineChars="200" w:firstLine="480"/>
        <w:jc w:val="left"/>
        <w:rPr>
          <w:rFonts w:ascii="宋体" w:hAnsi="宋体"/>
          <w:szCs w:val="24"/>
        </w:rPr>
      </w:pPr>
      <w:r w:rsidRPr="00DD56EE">
        <w:rPr>
          <w:rFonts w:ascii="宋体" w:hAnsi="宋体" w:hint="eastAsia"/>
          <w:szCs w:val="24"/>
        </w:rPr>
        <w:t>对于问题</w:t>
      </w:r>
      <w:r w:rsidR="00EB203E" w:rsidRPr="00DD56EE">
        <w:rPr>
          <w:rFonts w:ascii="宋体" w:hAnsi="宋体" w:hint="eastAsia"/>
          <w:szCs w:val="24"/>
        </w:rPr>
        <w:t>二，需要研究房价和人均G</w:t>
      </w:r>
      <w:r w:rsidR="00EB203E" w:rsidRPr="00DD56EE">
        <w:rPr>
          <w:rFonts w:ascii="宋体" w:hAnsi="宋体"/>
          <w:szCs w:val="24"/>
        </w:rPr>
        <w:t>DP</w:t>
      </w:r>
      <w:r w:rsidR="00EB203E" w:rsidRPr="00DD56EE">
        <w:rPr>
          <w:rFonts w:ascii="宋体" w:hAnsi="宋体" w:hint="eastAsia"/>
          <w:szCs w:val="24"/>
        </w:rPr>
        <w:t>之间的关系，</w:t>
      </w:r>
      <w:r w:rsidR="009C05EE" w:rsidRPr="00DD56EE">
        <w:rPr>
          <w:rFonts w:ascii="宋体" w:hAnsi="宋体" w:hint="eastAsia"/>
          <w:szCs w:val="24"/>
        </w:rPr>
        <w:t>可以</w:t>
      </w:r>
      <w:r w:rsidR="00EB203E" w:rsidRPr="00DD56EE">
        <w:rPr>
          <w:rFonts w:ascii="宋体" w:hAnsi="宋体" w:hint="eastAsia"/>
          <w:szCs w:val="24"/>
        </w:rPr>
        <w:t>通过Excel绘制出历年来</w:t>
      </w:r>
      <w:r w:rsidR="009C05EE" w:rsidRPr="00DD56EE">
        <w:rPr>
          <w:rFonts w:ascii="宋体" w:hAnsi="宋体" w:hint="eastAsia"/>
          <w:szCs w:val="24"/>
        </w:rPr>
        <w:t>房价和人均G</w:t>
      </w:r>
      <w:r w:rsidR="009C05EE" w:rsidRPr="00DD56EE">
        <w:rPr>
          <w:rFonts w:ascii="宋体" w:hAnsi="宋体"/>
          <w:szCs w:val="24"/>
        </w:rPr>
        <w:t>DP</w:t>
      </w:r>
      <w:r w:rsidR="009C05EE" w:rsidRPr="00DD56EE">
        <w:rPr>
          <w:rFonts w:ascii="宋体" w:hAnsi="宋体" w:hint="eastAsia"/>
          <w:szCs w:val="24"/>
        </w:rPr>
        <w:t>之间的关系，分别让G</w:t>
      </w:r>
      <w:r w:rsidR="009C05EE" w:rsidRPr="00DD56EE">
        <w:rPr>
          <w:rFonts w:ascii="宋体" w:hAnsi="宋体"/>
          <w:szCs w:val="24"/>
        </w:rPr>
        <w:t>DP</w:t>
      </w:r>
      <w:r w:rsidR="009C05EE" w:rsidRPr="00DD56EE">
        <w:rPr>
          <w:rFonts w:ascii="宋体" w:hAnsi="宋体" w:hint="eastAsia"/>
          <w:szCs w:val="24"/>
        </w:rPr>
        <w:t>为自变量和因变量做出两张图，同时建立两个模型，最后根据综合分析其优劣</w:t>
      </w:r>
      <w:proofErr w:type="gramStart"/>
      <w:r w:rsidR="009C05EE" w:rsidRPr="00DD56EE">
        <w:rPr>
          <w:rFonts w:ascii="宋体" w:hAnsi="宋体" w:hint="eastAsia"/>
          <w:szCs w:val="24"/>
        </w:rPr>
        <w:t>性确定</w:t>
      </w:r>
      <w:proofErr w:type="gramEnd"/>
      <w:r w:rsidR="009C05EE" w:rsidRPr="00DD56EE">
        <w:rPr>
          <w:rFonts w:ascii="宋体" w:hAnsi="宋体" w:hint="eastAsia"/>
          <w:szCs w:val="24"/>
        </w:rPr>
        <w:t>使用哪一个模型。</w:t>
      </w:r>
    </w:p>
    <w:p w:rsidR="009C05EE" w:rsidRPr="00DD56EE" w:rsidRDefault="009C05EE" w:rsidP="00DD56EE">
      <w:pPr>
        <w:ind w:firstLineChars="200" w:firstLine="480"/>
        <w:jc w:val="left"/>
        <w:rPr>
          <w:szCs w:val="24"/>
        </w:rPr>
      </w:pPr>
      <w:r w:rsidRPr="00DD56EE">
        <w:rPr>
          <w:rFonts w:ascii="宋体" w:hAnsi="宋体" w:hint="eastAsia"/>
          <w:szCs w:val="24"/>
        </w:rPr>
        <w:t>对于第三个开放性的问题，</w:t>
      </w:r>
      <w:r w:rsidR="00053324" w:rsidRPr="00DD56EE">
        <w:rPr>
          <w:rFonts w:ascii="宋体" w:hAnsi="宋体" w:hint="eastAsia"/>
          <w:szCs w:val="24"/>
        </w:rPr>
        <w:t>首先从</w:t>
      </w:r>
      <w:r w:rsidRPr="00DD56EE">
        <w:rPr>
          <w:rFonts w:ascii="宋体" w:hAnsi="宋体" w:hint="eastAsia"/>
          <w:szCs w:val="24"/>
        </w:rPr>
        <w:t>政府、人民、房地产商三方面分析其各自对房价的要求。然后，利用Excel，并依据前两个问题的解决方法求出最合理的历年人均GDP和平均收入走势的拟合方程</w:t>
      </w:r>
      <w:r w:rsidR="00053324" w:rsidRPr="00DD56EE">
        <w:rPr>
          <w:rFonts w:ascii="宋体" w:hAnsi="宋体" w:hint="eastAsia"/>
          <w:szCs w:val="24"/>
        </w:rPr>
        <w:t>，最后，再结合房价收入比等相关数据改善模型。</w:t>
      </w:r>
    </w:p>
    <w:p w:rsidR="004A4D35" w:rsidRDefault="004A4D35" w:rsidP="00A01616">
      <w:pPr>
        <w:ind w:firstLineChars="200" w:firstLine="480"/>
        <w:jc w:val="left"/>
        <w:rPr>
          <w:szCs w:val="24"/>
        </w:rPr>
      </w:pPr>
    </w:p>
    <w:p w:rsidR="00253E38" w:rsidRDefault="00053324" w:rsidP="00A01616">
      <w:pPr>
        <w:ind w:firstLineChars="200" w:firstLine="482"/>
        <w:jc w:val="left"/>
        <w:rPr>
          <w:noProof/>
        </w:rPr>
      </w:pPr>
      <w:r w:rsidRPr="00DD56EE">
        <w:rPr>
          <w:rFonts w:hint="eastAsia"/>
          <w:b/>
          <w:bCs/>
          <w:szCs w:val="24"/>
        </w:rPr>
        <w:t>关键字</w:t>
      </w:r>
      <w:r w:rsidRPr="00DD56EE">
        <w:rPr>
          <w:rFonts w:hint="eastAsia"/>
          <w:szCs w:val="24"/>
        </w:rPr>
        <w:t>：线性回归</w:t>
      </w:r>
      <w:r w:rsidRPr="00DD56EE">
        <w:rPr>
          <w:rFonts w:hint="eastAsia"/>
          <w:szCs w:val="24"/>
        </w:rPr>
        <w:t xml:space="preserve"> </w:t>
      </w:r>
      <w:r w:rsidRPr="00DD56EE">
        <w:rPr>
          <w:rFonts w:hint="eastAsia"/>
          <w:szCs w:val="24"/>
        </w:rPr>
        <w:t>拟合</w:t>
      </w:r>
      <w:r w:rsidRPr="00DD56EE">
        <w:rPr>
          <w:rFonts w:hint="eastAsia"/>
          <w:szCs w:val="24"/>
        </w:rPr>
        <w:t xml:space="preserve"> </w:t>
      </w:r>
      <w:r w:rsidRPr="00DD56EE">
        <w:rPr>
          <w:rFonts w:hint="eastAsia"/>
          <w:szCs w:val="24"/>
        </w:rPr>
        <w:t>房价收入</w:t>
      </w:r>
      <w:r w:rsidR="00B63A82">
        <w:rPr>
          <w:rFonts w:hint="eastAsia"/>
          <w:szCs w:val="24"/>
        </w:rPr>
        <w:t>比</w:t>
      </w:r>
      <w:r w:rsidR="00253E38">
        <w:rPr>
          <w:szCs w:val="24"/>
        </w:rPr>
        <w:fldChar w:fldCharType="begin"/>
      </w:r>
      <w:r w:rsidR="00253E38">
        <w:rPr>
          <w:szCs w:val="24"/>
        </w:rPr>
        <w:instrText xml:space="preserve"> </w:instrText>
      </w:r>
      <w:r w:rsidR="00253E38">
        <w:rPr>
          <w:rFonts w:hint="eastAsia"/>
          <w:szCs w:val="24"/>
        </w:rPr>
        <w:instrText>TOC \o "1-2" \h \z \u</w:instrText>
      </w:r>
      <w:r w:rsidR="00253E38">
        <w:rPr>
          <w:szCs w:val="24"/>
        </w:rPr>
        <w:instrText xml:space="preserve"> </w:instrText>
      </w:r>
      <w:r w:rsidR="00253E38">
        <w:rPr>
          <w:szCs w:val="24"/>
        </w:rPr>
        <w:fldChar w:fldCharType="separate"/>
      </w:r>
    </w:p>
    <w:p w:rsidR="00B63A82" w:rsidRDefault="00253E38" w:rsidP="00A01616">
      <w:pPr>
        <w:ind w:firstLineChars="200" w:firstLine="480"/>
        <w:jc w:val="left"/>
        <w:rPr>
          <w:szCs w:val="24"/>
        </w:rPr>
      </w:pPr>
      <w:r>
        <w:rPr>
          <w:szCs w:val="24"/>
        </w:rPr>
        <w:fldChar w:fldCharType="end"/>
      </w: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bookmarkStart w:id="0" w:name="_GoBack"/>
      <w:bookmarkEnd w:id="0"/>
    </w:p>
    <w:p w:rsidR="004A4D35" w:rsidRPr="004A4D35" w:rsidRDefault="00B43EED" w:rsidP="004A4D35">
      <w:pPr>
        <w:spacing w:beforeLines="50" w:before="156" w:afterLines="50" w:after="156"/>
        <w:ind w:firstLineChars="200" w:firstLine="562"/>
        <w:jc w:val="center"/>
        <w:rPr>
          <w:b/>
          <w:bCs/>
          <w:sz w:val="28"/>
          <w:szCs w:val="28"/>
        </w:rPr>
      </w:pPr>
      <w:r w:rsidRPr="004A4D35">
        <w:rPr>
          <w:b/>
          <w:bCs/>
          <w:sz w:val="28"/>
          <w:szCs w:val="28"/>
        </w:rPr>
        <w:lastRenderedPageBreak/>
        <w:t>Abstract</w:t>
      </w:r>
    </w:p>
    <w:p w:rsidR="004A4D35" w:rsidRDefault="00B43EED" w:rsidP="00A01616">
      <w:pPr>
        <w:ind w:firstLineChars="200" w:firstLine="480"/>
        <w:jc w:val="left"/>
        <w:rPr>
          <w:szCs w:val="24"/>
        </w:rPr>
      </w:pPr>
      <w:r w:rsidRPr="00B43EED">
        <w:rPr>
          <w:szCs w:val="24"/>
        </w:rPr>
        <w:t>In recent years, with the increasing housing prices in large and medium-sized cities, the housing prices in other second and third-tier cities have also been increasing. Thus, buying a house has become a big burden for the Chinese people, and the housing price has become a social issue concerning the national economy and people's livelihood.</w:t>
      </w:r>
    </w:p>
    <w:p w:rsidR="004A4D35" w:rsidRDefault="00B43EED" w:rsidP="00A01616">
      <w:pPr>
        <w:ind w:firstLineChars="200" w:firstLine="480"/>
        <w:jc w:val="left"/>
        <w:rPr>
          <w:szCs w:val="24"/>
        </w:rPr>
      </w:pPr>
      <w:r w:rsidRPr="00B43EED">
        <w:rPr>
          <w:szCs w:val="24"/>
        </w:rPr>
        <w:t>For problem one, you need to predict the average house price in 2010, and to do that you need to find a relationship between the year and the average house price. By analyzing the housing price trend in each year, the scatter diagram is drawn and fitted to get the approximate trend of the average housing price in 2010. Moreover, according to the fitted image, a rough function can be obtained to establish the model.</w:t>
      </w:r>
    </w:p>
    <w:p w:rsidR="004A4D35" w:rsidRDefault="00B43EED" w:rsidP="00A01616">
      <w:pPr>
        <w:ind w:firstLineChars="200" w:firstLine="480"/>
        <w:jc w:val="left"/>
        <w:rPr>
          <w:szCs w:val="24"/>
        </w:rPr>
      </w:pPr>
      <w:r w:rsidRPr="00B43EED">
        <w:rPr>
          <w:szCs w:val="24"/>
        </w:rPr>
        <w:t>For the second problem, the relationship between housing price and per capita GDP needs to be studied. The relationship between housing price and per capita GDP can be drawn through Excel over the years. Let GDP be the independent variable and dependent variable respectively to make two graphs.</w:t>
      </w:r>
    </w:p>
    <w:p w:rsidR="004A4D35" w:rsidRDefault="00B43EED" w:rsidP="00A01616">
      <w:pPr>
        <w:ind w:firstLineChars="200" w:firstLine="480"/>
        <w:jc w:val="left"/>
        <w:rPr>
          <w:szCs w:val="24"/>
        </w:rPr>
      </w:pPr>
      <w:r w:rsidRPr="00B43EED">
        <w:rPr>
          <w:szCs w:val="24"/>
        </w:rPr>
        <w:t>For the third open question, first of all, it analyzes the requirements of the government, the people and the real estate developers on the housing price. Then, the most reasonable fitting equation of the trend of per capita GDP and average income over the years was worked out by using Excel and based on the solutions of the first two problems. Finally, the model was improved by combining relevant data such as the ratio of housing price to income.</w:t>
      </w:r>
    </w:p>
    <w:p w:rsidR="004A4D35" w:rsidRDefault="004A4D35" w:rsidP="00A01616">
      <w:pPr>
        <w:ind w:firstLineChars="200" w:firstLine="480"/>
        <w:jc w:val="left"/>
        <w:rPr>
          <w:szCs w:val="24"/>
        </w:rPr>
      </w:pPr>
    </w:p>
    <w:p w:rsidR="00B43EED" w:rsidRDefault="00B43EED" w:rsidP="00A01616">
      <w:pPr>
        <w:ind w:firstLineChars="200" w:firstLine="482"/>
        <w:jc w:val="left"/>
        <w:rPr>
          <w:szCs w:val="24"/>
        </w:rPr>
      </w:pPr>
      <w:r w:rsidRPr="004A4D35">
        <w:rPr>
          <w:b/>
          <w:bCs/>
          <w:szCs w:val="24"/>
        </w:rPr>
        <w:t>Key words:</w:t>
      </w:r>
      <w:r w:rsidRPr="00B43EED">
        <w:rPr>
          <w:szCs w:val="24"/>
        </w:rPr>
        <w:t xml:space="preserve"> linear regression fitting house price income ratio</w:t>
      </w: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szCs w:val="24"/>
        </w:rPr>
      </w:pPr>
    </w:p>
    <w:p w:rsidR="00B43EED" w:rsidRDefault="00B43EED" w:rsidP="00A01616">
      <w:pPr>
        <w:ind w:firstLineChars="200" w:firstLine="480"/>
        <w:jc w:val="left"/>
        <w:rPr>
          <w:rFonts w:hint="eastAsia"/>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A01616" w:rsidRDefault="00A01616" w:rsidP="00A01616">
      <w:pPr>
        <w:ind w:firstLineChars="200" w:firstLine="480"/>
        <w:jc w:val="left"/>
        <w:rPr>
          <w:szCs w:val="24"/>
        </w:rPr>
      </w:pPr>
    </w:p>
    <w:p w:rsidR="00253E38" w:rsidRPr="00253E38" w:rsidRDefault="00253E38" w:rsidP="00253E38">
      <w:pPr>
        <w:spacing w:afterLines="100" w:after="312"/>
        <w:jc w:val="center"/>
        <w:rPr>
          <w:rFonts w:ascii="黑体" w:eastAsia="黑体" w:hAnsi="黑体"/>
          <w:sz w:val="28"/>
          <w:szCs w:val="28"/>
        </w:rPr>
      </w:pPr>
      <w:r w:rsidRPr="00253E38">
        <w:rPr>
          <w:rFonts w:ascii="黑体" w:eastAsia="黑体" w:hAnsi="黑体" w:hint="eastAsia"/>
          <w:sz w:val="28"/>
          <w:szCs w:val="28"/>
        </w:rPr>
        <w:t>目</w:t>
      </w:r>
      <w:r>
        <w:rPr>
          <w:rFonts w:ascii="黑体" w:eastAsia="黑体" w:hAnsi="黑体" w:hint="eastAsia"/>
          <w:sz w:val="28"/>
          <w:szCs w:val="28"/>
        </w:rPr>
        <w:t xml:space="preserve"> </w:t>
      </w:r>
      <w:r w:rsidRPr="00253E38">
        <w:rPr>
          <w:rFonts w:ascii="黑体" w:eastAsia="黑体" w:hAnsi="黑体" w:hint="eastAsia"/>
          <w:sz w:val="28"/>
          <w:szCs w:val="28"/>
        </w:rPr>
        <w:t>录</w:t>
      </w:r>
    </w:p>
    <w:p w:rsidR="00253E38" w:rsidRPr="00253E38" w:rsidRDefault="00B43EED" w:rsidP="00253E38">
      <w:pPr>
        <w:pStyle w:val="TOC1"/>
        <w:tabs>
          <w:tab w:val="right" w:leader="dot" w:pos="9344"/>
        </w:tabs>
        <w:rPr>
          <w:rFonts w:ascii="宋体" w:hAnsi="宋体"/>
          <w:noProof/>
          <w:color w:val="000000" w:themeColor="text1"/>
          <w:sz w:val="21"/>
        </w:rPr>
      </w:pPr>
      <w:hyperlink w:anchor="_Toc11932939" w:history="1">
        <w:r w:rsidR="00253E38" w:rsidRPr="00253E38">
          <w:rPr>
            <w:rStyle w:val="aa"/>
            <w:rFonts w:ascii="宋体" w:hAnsi="宋体"/>
            <w:noProof/>
            <w:color w:val="000000" w:themeColor="text1"/>
            <w:u w:val="none"/>
          </w:rPr>
          <w:t>1问题重述</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_Toc11932939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1</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0" w:history="1">
        <w:r w:rsidR="00253E38" w:rsidRPr="00253E38">
          <w:rPr>
            <w:rStyle w:val="aa"/>
            <w:rFonts w:ascii="宋体" w:hAnsi="宋体"/>
            <w:noProof/>
            <w:color w:val="000000" w:themeColor="text1"/>
            <w:u w:val="none"/>
          </w:rPr>
          <w:t>2基本假设</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_Toc11932940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2</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1" w:history="1">
        <w:r w:rsidR="00253E38" w:rsidRPr="00253E38">
          <w:rPr>
            <w:rStyle w:val="aa"/>
            <w:rFonts w:ascii="宋体" w:hAnsi="宋体"/>
            <w:noProof/>
            <w:color w:val="000000" w:themeColor="text1"/>
            <w:u w:val="none"/>
          </w:rPr>
          <w:t>3符号说明</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_Toc11932941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2</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2" w:history="1">
        <w:r w:rsidR="00253E38" w:rsidRPr="00253E38">
          <w:rPr>
            <w:rStyle w:val="aa"/>
            <w:rFonts w:ascii="宋体" w:hAnsi="宋体"/>
            <w:noProof/>
            <w:color w:val="000000" w:themeColor="text1"/>
            <w:u w:val="none"/>
          </w:rPr>
          <w:t>4问题分析和模型建立与求解</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_Toc11932942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2</w:t>
        </w:r>
        <w:r w:rsidR="00253E38" w:rsidRPr="00253E38">
          <w:rPr>
            <w:rFonts w:ascii="宋体" w:hAnsi="宋体"/>
            <w:noProof/>
            <w:webHidden/>
            <w:color w:val="000000" w:themeColor="text1"/>
          </w:rPr>
          <w:fldChar w:fldCharType="end"/>
        </w:r>
      </w:hyperlink>
    </w:p>
    <w:p w:rsidR="00253E38" w:rsidRPr="00253E38" w:rsidRDefault="00253E38" w:rsidP="00253E38">
      <w:pPr>
        <w:pStyle w:val="TOC2"/>
        <w:tabs>
          <w:tab w:val="right" w:leader="dot" w:pos="9344"/>
        </w:tabs>
        <w:ind w:leftChars="0" w:left="0" w:firstLineChars="200" w:firstLine="480"/>
        <w:rPr>
          <w:rFonts w:ascii="宋体" w:hAnsi="宋体"/>
          <w:noProof/>
          <w:color w:val="000000" w:themeColor="text1"/>
          <w:sz w:val="21"/>
        </w:rPr>
      </w:pPr>
      <w:hyperlink w:anchor="_Toc11932943" w:history="1">
        <w:r w:rsidRPr="00253E38">
          <w:rPr>
            <w:rStyle w:val="aa"/>
            <w:rFonts w:ascii="宋体" w:hAnsi="宋体"/>
            <w:noProof/>
            <w:color w:val="000000" w:themeColor="text1"/>
            <w:u w:val="none"/>
          </w:rPr>
          <w:t>4.1 问题1分析建模与求解：</w:t>
        </w:r>
        <w:r w:rsidRPr="00253E38">
          <w:rPr>
            <w:rFonts w:ascii="宋体" w:hAnsi="宋体"/>
            <w:noProof/>
            <w:webHidden/>
            <w:color w:val="000000" w:themeColor="text1"/>
          </w:rPr>
          <w:tab/>
        </w:r>
        <w:r w:rsidRPr="00253E38">
          <w:rPr>
            <w:rFonts w:ascii="宋体" w:hAnsi="宋体"/>
            <w:noProof/>
            <w:webHidden/>
            <w:color w:val="000000" w:themeColor="text1"/>
          </w:rPr>
          <w:fldChar w:fldCharType="begin"/>
        </w:r>
        <w:r w:rsidRPr="00253E38">
          <w:rPr>
            <w:rFonts w:ascii="宋体" w:hAnsi="宋体"/>
            <w:noProof/>
            <w:webHidden/>
            <w:color w:val="000000" w:themeColor="text1"/>
          </w:rPr>
          <w:instrText xml:space="preserve"> PAGEREF _Toc11932943 \h </w:instrText>
        </w:r>
        <w:r w:rsidRPr="00253E38">
          <w:rPr>
            <w:rFonts w:ascii="宋体" w:hAnsi="宋体"/>
            <w:noProof/>
            <w:webHidden/>
            <w:color w:val="000000" w:themeColor="text1"/>
          </w:rPr>
        </w:r>
        <w:r w:rsidRPr="00253E38">
          <w:rPr>
            <w:rFonts w:ascii="宋体" w:hAnsi="宋体"/>
            <w:noProof/>
            <w:webHidden/>
            <w:color w:val="000000" w:themeColor="text1"/>
          </w:rPr>
          <w:fldChar w:fldCharType="separate"/>
        </w:r>
        <w:r w:rsidRPr="00253E38">
          <w:rPr>
            <w:rFonts w:ascii="宋体" w:hAnsi="宋体"/>
            <w:noProof/>
            <w:webHidden/>
            <w:color w:val="000000" w:themeColor="text1"/>
          </w:rPr>
          <w:t>2</w:t>
        </w:r>
        <w:r w:rsidRPr="00253E38">
          <w:rPr>
            <w:rFonts w:ascii="宋体" w:hAnsi="宋体"/>
            <w:noProof/>
            <w:webHidden/>
            <w:color w:val="000000" w:themeColor="text1"/>
          </w:rPr>
          <w:fldChar w:fldCharType="end"/>
        </w:r>
      </w:hyperlink>
    </w:p>
    <w:p w:rsidR="00253E38" w:rsidRPr="00253E38" w:rsidRDefault="00B43EED" w:rsidP="00253E38">
      <w:pPr>
        <w:pStyle w:val="TOC2"/>
        <w:tabs>
          <w:tab w:val="right" w:leader="dot" w:pos="9344"/>
        </w:tabs>
        <w:ind w:left="480"/>
        <w:rPr>
          <w:rFonts w:ascii="宋体" w:hAnsi="宋体"/>
          <w:noProof/>
          <w:color w:val="000000" w:themeColor="text1"/>
          <w:sz w:val="21"/>
        </w:rPr>
      </w:pPr>
      <w:hyperlink w:anchor="_Toc11932944" w:history="1">
        <w:r w:rsidR="00253E38" w:rsidRPr="00253E38">
          <w:rPr>
            <w:rStyle w:val="aa"/>
            <w:rFonts w:ascii="宋体" w:hAnsi="宋体"/>
            <w:noProof/>
            <w:color w:val="000000" w:themeColor="text1"/>
            <w:u w:val="none"/>
          </w:rPr>
          <w:t>4.2 问题2的分析建模与求解：</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_Toc11932944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4</w:t>
        </w:r>
        <w:r w:rsidR="00253E38" w:rsidRPr="00253E38">
          <w:rPr>
            <w:rFonts w:ascii="宋体" w:hAnsi="宋体"/>
            <w:noProof/>
            <w:webHidden/>
            <w:color w:val="000000" w:themeColor="text1"/>
          </w:rPr>
          <w:fldChar w:fldCharType="end"/>
        </w:r>
      </w:hyperlink>
    </w:p>
    <w:p w:rsidR="00253E38" w:rsidRPr="00253E38" w:rsidRDefault="00B43EED" w:rsidP="00253E38">
      <w:pPr>
        <w:pStyle w:val="TOC2"/>
        <w:tabs>
          <w:tab w:val="right" w:leader="dot" w:pos="9344"/>
        </w:tabs>
        <w:ind w:left="480"/>
        <w:rPr>
          <w:rFonts w:ascii="宋体" w:hAnsi="宋体"/>
          <w:noProof/>
          <w:color w:val="000000" w:themeColor="text1"/>
          <w:sz w:val="21"/>
        </w:rPr>
      </w:pPr>
      <w:hyperlink w:anchor="_Toc11932945" w:history="1">
        <w:r w:rsidR="00253E38" w:rsidRPr="00253E38">
          <w:rPr>
            <w:rStyle w:val="aa"/>
            <w:rFonts w:ascii="宋体" w:hAnsi="宋体"/>
            <w:noProof/>
            <w:color w:val="000000" w:themeColor="text1"/>
            <w:u w:val="none"/>
          </w:rPr>
          <w:t>4.3 问题3的分析建模与求解：</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_Toc11932945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8</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6" w:history="1">
        <w:r w:rsidR="00253E38" w:rsidRPr="00253E38">
          <w:rPr>
            <w:rStyle w:val="aa"/>
            <w:rFonts w:ascii="宋体" w:hAnsi="宋体"/>
            <w:noProof/>
            <w:color w:val="000000" w:themeColor="text1"/>
            <w:u w:val="none"/>
          </w:rPr>
          <w:t>5模型的评价</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_Toc11932946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10</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7" w:history="1">
        <w:r w:rsidR="00253E38" w:rsidRPr="00253E38">
          <w:rPr>
            <w:rStyle w:val="aa"/>
            <w:rFonts w:ascii="宋体" w:hAnsi="宋体"/>
            <w:noProof/>
            <w:color w:val="000000" w:themeColor="text1"/>
            <w:u w:val="none"/>
          </w:rPr>
          <w:t>6设计体会及今后改进意见</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_Toc11932947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11</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8" w:history="1">
        <w:r w:rsidR="00253E38" w:rsidRPr="00253E38">
          <w:rPr>
            <w:rStyle w:val="aa"/>
            <w:rFonts w:ascii="宋体" w:hAnsi="宋体"/>
            <w:noProof/>
            <w:color w:val="000000" w:themeColor="text1"/>
            <w:u w:val="none"/>
          </w:rPr>
          <w:t>参考文献</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_Toc11932948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12</w:t>
        </w:r>
        <w:r w:rsidR="00253E38" w:rsidRPr="00253E38">
          <w:rPr>
            <w:rFonts w:ascii="宋体" w:hAnsi="宋体"/>
            <w:noProof/>
            <w:webHidden/>
            <w:color w:val="000000" w:themeColor="text1"/>
          </w:rPr>
          <w:fldChar w:fldCharType="end"/>
        </w:r>
      </w:hyperlink>
    </w:p>
    <w:p w:rsidR="00253E38" w:rsidRPr="00253E38" w:rsidRDefault="00B43EED" w:rsidP="00253E38">
      <w:pPr>
        <w:pStyle w:val="TOC1"/>
        <w:tabs>
          <w:tab w:val="right" w:leader="dot" w:pos="9344"/>
        </w:tabs>
        <w:rPr>
          <w:rFonts w:ascii="宋体" w:hAnsi="宋体"/>
          <w:noProof/>
          <w:color w:val="000000" w:themeColor="text1"/>
          <w:sz w:val="21"/>
        </w:rPr>
      </w:pPr>
      <w:hyperlink w:anchor="_Toc11932949" w:history="1">
        <w:r w:rsidR="00253E38" w:rsidRPr="00253E38">
          <w:rPr>
            <w:rStyle w:val="aa"/>
            <w:rFonts w:ascii="宋体" w:hAnsi="宋体"/>
            <w:noProof/>
            <w:color w:val="000000" w:themeColor="text1"/>
            <w:u w:val="none"/>
          </w:rPr>
          <w:t>附录</w:t>
        </w:r>
        <w:r w:rsidR="00253E38" w:rsidRPr="00253E38">
          <w:rPr>
            <w:rFonts w:ascii="宋体" w:hAnsi="宋体"/>
            <w:noProof/>
            <w:webHidden/>
            <w:color w:val="000000" w:themeColor="text1"/>
          </w:rPr>
          <w:tab/>
        </w:r>
        <w:r w:rsidR="00253E38" w:rsidRPr="00253E38">
          <w:rPr>
            <w:rFonts w:ascii="宋体" w:hAnsi="宋体"/>
            <w:noProof/>
            <w:webHidden/>
            <w:color w:val="000000" w:themeColor="text1"/>
          </w:rPr>
          <w:fldChar w:fldCharType="begin"/>
        </w:r>
        <w:r w:rsidR="00253E38" w:rsidRPr="00253E38">
          <w:rPr>
            <w:rFonts w:ascii="宋体" w:hAnsi="宋体"/>
            <w:noProof/>
            <w:webHidden/>
            <w:color w:val="000000" w:themeColor="text1"/>
          </w:rPr>
          <w:instrText xml:space="preserve"> PAGEREF _Toc11932949 \h </w:instrText>
        </w:r>
        <w:r w:rsidR="00253E38" w:rsidRPr="00253E38">
          <w:rPr>
            <w:rFonts w:ascii="宋体" w:hAnsi="宋体"/>
            <w:noProof/>
            <w:webHidden/>
            <w:color w:val="000000" w:themeColor="text1"/>
          </w:rPr>
        </w:r>
        <w:r w:rsidR="00253E38" w:rsidRPr="00253E38">
          <w:rPr>
            <w:rFonts w:ascii="宋体" w:hAnsi="宋体"/>
            <w:noProof/>
            <w:webHidden/>
            <w:color w:val="000000" w:themeColor="text1"/>
          </w:rPr>
          <w:fldChar w:fldCharType="separate"/>
        </w:r>
        <w:r w:rsidR="00253E38" w:rsidRPr="00253E38">
          <w:rPr>
            <w:rFonts w:ascii="宋体" w:hAnsi="宋体"/>
            <w:noProof/>
            <w:webHidden/>
            <w:color w:val="000000" w:themeColor="text1"/>
          </w:rPr>
          <w:t>13</w:t>
        </w:r>
        <w:r w:rsidR="00253E38" w:rsidRPr="00253E38">
          <w:rPr>
            <w:rFonts w:ascii="宋体" w:hAnsi="宋体"/>
            <w:noProof/>
            <w:webHidden/>
            <w:color w:val="000000" w:themeColor="text1"/>
          </w:rPr>
          <w:fldChar w:fldCharType="end"/>
        </w:r>
      </w:hyperlink>
    </w:p>
    <w:p w:rsidR="00B63A82" w:rsidRPr="00B63A82" w:rsidRDefault="00B63A82" w:rsidP="00B63A82">
      <w:pPr>
        <w:rPr>
          <w:szCs w:val="24"/>
        </w:rPr>
        <w:sectPr w:rsidR="00B63A82" w:rsidRPr="00B63A82" w:rsidSect="001818B4">
          <w:footerReference w:type="default" r:id="rId10"/>
          <w:pgSz w:w="11906" w:h="16838" w:code="9"/>
          <w:pgMar w:top="1134" w:right="1134" w:bottom="1134" w:left="1418" w:header="851" w:footer="992" w:gutter="0"/>
          <w:cols w:space="425"/>
          <w:docGrid w:type="lines" w:linePitch="312"/>
        </w:sectPr>
      </w:pPr>
    </w:p>
    <w:p w:rsidR="00053324" w:rsidRPr="006D0121" w:rsidRDefault="00053324" w:rsidP="006D0121">
      <w:pPr>
        <w:pStyle w:val="1"/>
        <w:spacing w:beforeLines="50" w:before="163" w:afterLines="50" w:after="163" w:line="400" w:lineRule="exact"/>
        <w:rPr>
          <w:rFonts w:ascii="黑体" w:eastAsia="黑体" w:hAnsi="黑体"/>
          <w:b w:val="0"/>
          <w:bCs w:val="0"/>
          <w:sz w:val="28"/>
          <w:szCs w:val="28"/>
        </w:rPr>
      </w:pPr>
      <w:bookmarkStart w:id="1" w:name="_Toc11932694"/>
      <w:bookmarkStart w:id="2" w:name="_Toc11932939"/>
      <w:r w:rsidRPr="006D0121">
        <w:rPr>
          <w:rFonts w:ascii="黑体" w:eastAsia="黑体" w:hAnsi="黑体" w:hint="eastAsia"/>
          <w:b w:val="0"/>
          <w:bCs w:val="0"/>
          <w:sz w:val="28"/>
          <w:szCs w:val="28"/>
        </w:rPr>
        <w:lastRenderedPageBreak/>
        <w:t>1问题重述</w:t>
      </w:r>
      <w:bookmarkEnd w:id="1"/>
      <w:bookmarkEnd w:id="2"/>
    </w:p>
    <w:p w:rsidR="00053324" w:rsidRDefault="00053324" w:rsidP="006D0121">
      <w:pPr>
        <w:ind w:firstLineChars="200" w:firstLine="480"/>
        <w:rPr>
          <w:szCs w:val="24"/>
        </w:rPr>
      </w:pPr>
      <w:r>
        <w:rPr>
          <w:rFonts w:hint="eastAsia"/>
          <w:szCs w:val="24"/>
        </w:rPr>
        <w:t>民以食为天，民以安居为乐。目前国内的房地产业面临前所未有的困境，原因在于房价太高，而需</w:t>
      </w:r>
      <w:proofErr w:type="gramStart"/>
      <w:r>
        <w:rPr>
          <w:rFonts w:hint="eastAsia"/>
          <w:szCs w:val="24"/>
        </w:rPr>
        <w:t>房着</w:t>
      </w:r>
      <w:proofErr w:type="gramEnd"/>
      <w:r>
        <w:rPr>
          <w:rFonts w:hint="eastAsia"/>
          <w:szCs w:val="24"/>
        </w:rPr>
        <w:t>收入太低。</w:t>
      </w:r>
      <w:r>
        <w:rPr>
          <w:rFonts w:hint="eastAsia"/>
          <w:szCs w:val="24"/>
        </w:rPr>
        <w:t>2010</w:t>
      </w:r>
      <w:r>
        <w:rPr>
          <w:rFonts w:hint="eastAsia"/>
          <w:szCs w:val="24"/>
        </w:rPr>
        <w:t>年</w:t>
      </w:r>
      <w:r>
        <w:rPr>
          <w:rFonts w:hint="eastAsia"/>
          <w:szCs w:val="24"/>
        </w:rPr>
        <w:t>3</w:t>
      </w:r>
      <w:r>
        <w:rPr>
          <w:rFonts w:hint="eastAsia"/>
          <w:szCs w:val="24"/>
        </w:rPr>
        <w:t>月</w:t>
      </w:r>
      <w:r>
        <w:rPr>
          <w:rFonts w:hint="eastAsia"/>
          <w:szCs w:val="24"/>
        </w:rPr>
        <w:t>5</w:t>
      </w:r>
      <w:r>
        <w:rPr>
          <w:rFonts w:hint="eastAsia"/>
          <w:szCs w:val="24"/>
        </w:rPr>
        <w:t>日，温家宝总理在第十一届人大三次会上作的政府工作报告上讲，在</w:t>
      </w:r>
      <w:r>
        <w:rPr>
          <w:rFonts w:hint="eastAsia"/>
          <w:szCs w:val="24"/>
        </w:rPr>
        <w:t>2010</w:t>
      </w:r>
      <w:r>
        <w:rPr>
          <w:rFonts w:hint="eastAsia"/>
          <w:szCs w:val="24"/>
        </w:rPr>
        <w:t>年要“促进房地产市场平稳健康发展。要坚决遏制部分城市房价过快上涨势头，满足人民群众的基本住房要求”。所以如何使得百姓买得起房，房地产商有钱可赚，国家的支柱性产业得以健康的发展是放在我们面前的一大难题。</w:t>
      </w:r>
    </w:p>
    <w:p w:rsidR="00053324" w:rsidRDefault="00053324" w:rsidP="00053324">
      <w:pPr>
        <w:ind w:firstLineChars="200" w:firstLine="480"/>
        <w:rPr>
          <w:szCs w:val="24"/>
        </w:rPr>
      </w:pPr>
      <w:r>
        <w:rPr>
          <w:rFonts w:hint="eastAsia"/>
          <w:szCs w:val="24"/>
        </w:rPr>
        <w:t>以上述背景为基础，根据某地区各年的平均房价、人均</w:t>
      </w:r>
      <w:r>
        <w:rPr>
          <w:rFonts w:hint="eastAsia"/>
          <w:szCs w:val="24"/>
        </w:rPr>
        <w:t>GDP</w:t>
      </w:r>
      <w:r>
        <w:rPr>
          <w:rFonts w:hint="eastAsia"/>
          <w:szCs w:val="24"/>
        </w:rPr>
        <w:t>和职工平均年收入等数据（见表</w:t>
      </w:r>
      <w:r>
        <w:rPr>
          <w:rFonts w:hint="eastAsia"/>
          <w:szCs w:val="24"/>
        </w:rPr>
        <w:t>1</w:t>
      </w:r>
      <w:r>
        <w:rPr>
          <w:rFonts w:hint="eastAsia"/>
          <w:szCs w:val="24"/>
        </w:rPr>
        <w:t>）解决关于住房的合理定价问题：</w:t>
      </w:r>
    </w:p>
    <w:p w:rsidR="00053324" w:rsidRDefault="00053324" w:rsidP="00053324">
      <w:pPr>
        <w:ind w:firstLineChars="200" w:firstLine="480"/>
        <w:rPr>
          <w:szCs w:val="24"/>
        </w:rPr>
      </w:pPr>
    </w:p>
    <w:p w:rsidR="00053324" w:rsidRDefault="00053324" w:rsidP="00053324">
      <w:pPr>
        <w:jc w:val="center"/>
        <w:rPr>
          <w:szCs w:val="24"/>
        </w:rPr>
      </w:pPr>
      <w:r>
        <w:rPr>
          <w:rFonts w:hint="eastAsia"/>
          <w:b/>
          <w:bCs/>
          <w:szCs w:val="24"/>
        </w:rPr>
        <w:t>表</w:t>
      </w:r>
      <w:r>
        <w:rPr>
          <w:rFonts w:hint="eastAsia"/>
          <w:b/>
          <w:bCs/>
          <w:szCs w:val="24"/>
        </w:rPr>
        <w:t xml:space="preserve">1 </w:t>
      </w:r>
      <w:r>
        <w:rPr>
          <w:rFonts w:hint="eastAsia"/>
          <w:b/>
          <w:bCs/>
          <w:szCs w:val="24"/>
        </w:rPr>
        <w:t>某地区</w:t>
      </w:r>
      <w:r>
        <w:rPr>
          <w:rFonts w:hint="eastAsia"/>
          <w:b/>
          <w:bCs/>
          <w:szCs w:val="24"/>
        </w:rPr>
        <w:t>1997~2009</w:t>
      </w:r>
      <w:r>
        <w:rPr>
          <w:rFonts w:hint="eastAsia"/>
          <w:b/>
          <w:bCs/>
          <w:szCs w:val="24"/>
        </w:rPr>
        <w:t>年的平均房价、人均</w:t>
      </w:r>
      <w:r>
        <w:rPr>
          <w:rFonts w:hint="eastAsia"/>
          <w:b/>
          <w:bCs/>
          <w:szCs w:val="24"/>
        </w:rPr>
        <w:t>GDP</w:t>
      </w:r>
      <w:r>
        <w:rPr>
          <w:rFonts w:hint="eastAsia"/>
          <w:b/>
          <w:bCs/>
          <w:szCs w:val="24"/>
        </w:rPr>
        <w:t>和职工平均年收入数据表</w:t>
      </w:r>
    </w:p>
    <w:tbl>
      <w:tblPr>
        <w:tblStyle w:val="a9"/>
        <w:tblW w:w="8522" w:type="dxa"/>
        <w:tblLayout w:type="fixed"/>
        <w:tblLook w:val="04A0" w:firstRow="1" w:lastRow="0" w:firstColumn="1" w:lastColumn="0" w:noHBand="0" w:noVBand="1"/>
      </w:tblPr>
      <w:tblGrid>
        <w:gridCol w:w="2130"/>
        <w:gridCol w:w="2130"/>
        <w:gridCol w:w="2131"/>
        <w:gridCol w:w="2131"/>
      </w:tblGrid>
      <w:tr w:rsidR="00053324" w:rsidTr="00BB2FF7">
        <w:tc>
          <w:tcPr>
            <w:tcW w:w="2130" w:type="dxa"/>
          </w:tcPr>
          <w:p w:rsidR="00053324" w:rsidRDefault="00053324" w:rsidP="00BB2FF7">
            <w:pPr>
              <w:jc w:val="center"/>
              <w:rPr>
                <w:szCs w:val="24"/>
              </w:rPr>
            </w:pPr>
            <w:r>
              <w:rPr>
                <w:rFonts w:hint="eastAsia"/>
                <w:szCs w:val="24"/>
              </w:rPr>
              <w:t>时间：年</w:t>
            </w:r>
          </w:p>
        </w:tc>
        <w:tc>
          <w:tcPr>
            <w:tcW w:w="2130" w:type="dxa"/>
          </w:tcPr>
          <w:p w:rsidR="00053324" w:rsidRDefault="00053324" w:rsidP="00BB2FF7">
            <w:pPr>
              <w:jc w:val="center"/>
              <w:rPr>
                <w:szCs w:val="24"/>
              </w:rPr>
            </w:pPr>
            <w:r>
              <w:rPr>
                <w:rFonts w:hint="eastAsia"/>
                <w:szCs w:val="24"/>
              </w:rPr>
              <w:t>平均房价：元</w:t>
            </w:r>
            <w:r>
              <w:rPr>
                <w:rFonts w:hint="eastAsia"/>
                <w:szCs w:val="24"/>
              </w:rPr>
              <w:t>/</w:t>
            </w:r>
            <w:r>
              <w:rPr>
                <w:rFonts w:hint="eastAsia"/>
                <w:szCs w:val="24"/>
              </w:rPr>
              <w:t>平米</w:t>
            </w:r>
          </w:p>
        </w:tc>
        <w:tc>
          <w:tcPr>
            <w:tcW w:w="2131" w:type="dxa"/>
          </w:tcPr>
          <w:p w:rsidR="00053324" w:rsidRDefault="00053324" w:rsidP="00BB2FF7">
            <w:pPr>
              <w:jc w:val="center"/>
              <w:rPr>
                <w:szCs w:val="24"/>
              </w:rPr>
            </w:pPr>
            <w:r>
              <w:rPr>
                <w:rFonts w:hint="eastAsia"/>
                <w:szCs w:val="24"/>
              </w:rPr>
              <w:t>人均</w:t>
            </w:r>
            <w:r>
              <w:rPr>
                <w:rFonts w:hint="eastAsia"/>
                <w:szCs w:val="24"/>
              </w:rPr>
              <w:t>GDP</w:t>
            </w:r>
            <w:r>
              <w:rPr>
                <w:rFonts w:hint="eastAsia"/>
                <w:szCs w:val="24"/>
              </w:rPr>
              <w:t>：元</w:t>
            </w:r>
          </w:p>
        </w:tc>
        <w:tc>
          <w:tcPr>
            <w:tcW w:w="2131" w:type="dxa"/>
          </w:tcPr>
          <w:p w:rsidR="00053324" w:rsidRDefault="00053324" w:rsidP="00BB2FF7">
            <w:pPr>
              <w:jc w:val="center"/>
              <w:rPr>
                <w:szCs w:val="24"/>
              </w:rPr>
            </w:pPr>
            <w:r>
              <w:rPr>
                <w:rFonts w:hint="eastAsia"/>
                <w:szCs w:val="24"/>
              </w:rPr>
              <w:t>平均年收入：元</w:t>
            </w:r>
          </w:p>
        </w:tc>
      </w:tr>
      <w:tr w:rsidR="00053324" w:rsidTr="00BB2FF7">
        <w:tc>
          <w:tcPr>
            <w:tcW w:w="2130" w:type="dxa"/>
          </w:tcPr>
          <w:p w:rsidR="00053324" w:rsidRDefault="00053324" w:rsidP="00BB2FF7">
            <w:pPr>
              <w:jc w:val="center"/>
              <w:rPr>
                <w:szCs w:val="24"/>
              </w:rPr>
            </w:pPr>
            <w:r>
              <w:rPr>
                <w:rFonts w:hint="eastAsia"/>
                <w:szCs w:val="24"/>
              </w:rPr>
              <w:t>1997</w:t>
            </w:r>
          </w:p>
        </w:tc>
        <w:tc>
          <w:tcPr>
            <w:tcW w:w="2130" w:type="dxa"/>
          </w:tcPr>
          <w:p w:rsidR="00053324" w:rsidRDefault="00053324" w:rsidP="00BB2FF7">
            <w:pPr>
              <w:jc w:val="center"/>
              <w:rPr>
                <w:szCs w:val="24"/>
              </w:rPr>
            </w:pPr>
            <w:r>
              <w:rPr>
                <w:rFonts w:hint="eastAsia"/>
                <w:szCs w:val="24"/>
              </w:rPr>
              <w:t>767</w:t>
            </w:r>
          </w:p>
        </w:tc>
        <w:tc>
          <w:tcPr>
            <w:tcW w:w="2131" w:type="dxa"/>
          </w:tcPr>
          <w:p w:rsidR="00053324" w:rsidRDefault="00053324" w:rsidP="00BB2FF7">
            <w:pPr>
              <w:jc w:val="center"/>
              <w:rPr>
                <w:szCs w:val="24"/>
              </w:rPr>
            </w:pPr>
            <w:r>
              <w:rPr>
                <w:rFonts w:hint="eastAsia"/>
                <w:szCs w:val="24"/>
              </w:rPr>
              <w:t>3540</w:t>
            </w:r>
          </w:p>
        </w:tc>
        <w:tc>
          <w:tcPr>
            <w:tcW w:w="2131" w:type="dxa"/>
          </w:tcPr>
          <w:p w:rsidR="00053324" w:rsidRDefault="00053324" w:rsidP="00BB2FF7">
            <w:pPr>
              <w:jc w:val="center"/>
              <w:rPr>
                <w:szCs w:val="24"/>
              </w:rPr>
            </w:pPr>
            <w:r>
              <w:rPr>
                <w:rFonts w:hint="eastAsia"/>
                <w:szCs w:val="24"/>
              </w:rPr>
              <w:t>5156</w:t>
            </w:r>
          </w:p>
        </w:tc>
      </w:tr>
      <w:tr w:rsidR="00053324" w:rsidTr="00BB2FF7">
        <w:tc>
          <w:tcPr>
            <w:tcW w:w="2130" w:type="dxa"/>
          </w:tcPr>
          <w:p w:rsidR="00053324" w:rsidRDefault="00053324" w:rsidP="00BB2FF7">
            <w:pPr>
              <w:jc w:val="center"/>
              <w:rPr>
                <w:szCs w:val="24"/>
              </w:rPr>
            </w:pPr>
            <w:r>
              <w:rPr>
                <w:rFonts w:hint="eastAsia"/>
                <w:szCs w:val="24"/>
              </w:rPr>
              <w:t>1998</w:t>
            </w:r>
          </w:p>
        </w:tc>
        <w:tc>
          <w:tcPr>
            <w:tcW w:w="2130" w:type="dxa"/>
          </w:tcPr>
          <w:p w:rsidR="00053324" w:rsidRDefault="00053324" w:rsidP="00BB2FF7">
            <w:pPr>
              <w:jc w:val="center"/>
              <w:rPr>
                <w:szCs w:val="24"/>
              </w:rPr>
            </w:pPr>
            <w:r>
              <w:rPr>
                <w:rFonts w:hint="eastAsia"/>
                <w:szCs w:val="24"/>
              </w:rPr>
              <w:t>895</w:t>
            </w:r>
          </w:p>
        </w:tc>
        <w:tc>
          <w:tcPr>
            <w:tcW w:w="2131" w:type="dxa"/>
          </w:tcPr>
          <w:p w:rsidR="00053324" w:rsidRDefault="00053324" w:rsidP="00BB2FF7">
            <w:pPr>
              <w:jc w:val="center"/>
              <w:rPr>
                <w:szCs w:val="24"/>
              </w:rPr>
            </w:pPr>
            <w:r>
              <w:rPr>
                <w:rFonts w:hint="eastAsia"/>
                <w:szCs w:val="24"/>
              </w:rPr>
              <w:t>3783</w:t>
            </w:r>
          </w:p>
        </w:tc>
        <w:tc>
          <w:tcPr>
            <w:tcW w:w="2131" w:type="dxa"/>
          </w:tcPr>
          <w:p w:rsidR="00053324" w:rsidRDefault="00053324" w:rsidP="00BB2FF7">
            <w:pPr>
              <w:jc w:val="center"/>
              <w:rPr>
                <w:szCs w:val="24"/>
              </w:rPr>
            </w:pPr>
            <w:r>
              <w:rPr>
                <w:rFonts w:hint="eastAsia"/>
                <w:szCs w:val="24"/>
              </w:rPr>
              <w:t>5138</w:t>
            </w:r>
          </w:p>
        </w:tc>
      </w:tr>
      <w:tr w:rsidR="00053324" w:rsidTr="00BB2FF7">
        <w:tc>
          <w:tcPr>
            <w:tcW w:w="2130" w:type="dxa"/>
          </w:tcPr>
          <w:p w:rsidR="00053324" w:rsidRDefault="00053324" w:rsidP="00BB2FF7">
            <w:pPr>
              <w:jc w:val="center"/>
              <w:rPr>
                <w:szCs w:val="24"/>
              </w:rPr>
            </w:pPr>
            <w:r>
              <w:rPr>
                <w:rFonts w:hint="eastAsia"/>
                <w:szCs w:val="24"/>
              </w:rPr>
              <w:t>1999</w:t>
            </w:r>
          </w:p>
        </w:tc>
        <w:tc>
          <w:tcPr>
            <w:tcW w:w="2130" w:type="dxa"/>
          </w:tcPr>
          <w:p w:rsidR="00053324" w:rsidRDefault="00053324" w:rsidP="00BB2FF7">
            <w:pPr>
              <w:jc w:val="center"/>
              <w:rPr>
                <w:szCs w:val="24"/>
              </w:rPr>
            </w:pPr>
            <w:r>
              <w:rPr>
                <w:rFonts w:hint="eastAsia"/>
                <w:szCs w:val="24"/>
              </w:rPr>
              <w:t>995</w:t>
            </w:r>
          </w:p>
        </w:tc>
        <w:tc>
          <w:tcPr>
            <w:tcW w:w="2131" w:type="dxa"/>
          </w:tcPr>
          <w:p w:rsidR="00053324" w:rsidRDefault="00053324" w:rsidP="00BB2FF7">
            <w:pPr>
              <w:jc w:val="center"/>
              <w:rPr>
                <w:szCs w:val="24"/>
              </w:rPr>
            </w:pPr>
            <w:r>
              <w:rPr>
                <w:rFonts w:hint="eastAsia"/>
                <w:szCs w:val="24"/>
              </w:rPr>
              <w:t>3916</w:t>
            </w:r>
          </w:p>
        </w:tc>
        <w:tc>
          <w:tcPr>
            <w:tcW w:w="2131" w:type="dxa"/>
          </w:tcPr>
          <w:p w:rsidR="00053324" w:rsidRDefault="00053324" w:rsidP="00BB2FF7">
            <w:pPr>
              <w:jc w:val="center"/>
              <w:rPr>
                <w:szCs w:val="24"/>
              </w:rPr>
            </w:pPr>
            <w:r>
              <w:rPr>
                <w:rFonts w:hint="eastAsia"/>
                <w:szCs w:val="24"/>
              </w:rPr>
              <w:t>6526</w:t>
            </w:r>
          </w:p>
        </w:tc>
      </w:tr>
      <w:tr w:rsidR="00053324" w:rsidTr="00BB2FF7">
        <w:tc>
          <w:tcPr>
            <w:tcW w:w="2130" w:type="dxa"/>
          </w:tcPr>
          <w:p w:rsidR="00053324" w:rsidRDefault="00053324" w:rsidP="00BB2FF7">
            <w:pPr>
              <w:jc w:val="center"/>
              <w:rPr>
                <w:szCs w:val="24"/>
              </w:rPr>
            </w:pPr>
            <w:r>
              <w:rPr>
                <w:rFonts w:hint="eastAsia"/>
                <w:szCs w:val="24"/>
              </w:rPr>
              <w:t>2000</w:t>
            </w:r>
          </w:p>
        </w:tc>
        <w:tc>
          <w:tcPr>
            <w:tcW w:w="2130" w:type="dxa"/>
          </w:tcPr>
          <w:p w:rsidR="00053324" w:rsidRDefault="00053324" w:rsidP="00BB2FF7">
            <w:pPr>
              <w:jc w:val="center"/>
              <w:rPr>
                <w:szCs w:val="24"/>
              </w:rPr>
            </w:pPr>
            <w:r>
              <w:rPr>
                <w:rFonts w:hint="eastAsia"/>
                <w:szCs w:val="24"/>
              </w:rPr>
              <w:t>1117</w:t>
            </w:r>
          </w:p>
        </w:tc>
        <w:tc>
          <w:tcPr>
            <w:tcW w:w="2131" w:type="dxa"/>
          </w:tcPr>
          <w:p w:rsidR="00053324" w:rsidRDefault="00053324" w:rsidP="00BB2FF7">
            <w:pPr>
              <w:jc w:val="center"/>
              <w:rPr>
                <w:szCs w:val="24"/>
              </w:rPr>
            </w:pPr>
            <w:r>
              <w:rPr>
                <w:rFonts w:hint="eastAsia"/>
                <w:szCs w:val="24"/>
              </w:rPr>
              <w:t>4239</w:t>
            </w:r>
          </w:p>
        </w:tc>
        <w:tc>
          <w:tcPr>
            <w:tcW w:w="2131" w:type="dxa"/>
          </w:tcPr>
          <w:p w:rsidR="00053324" w:rsidRDefault="00053324" w:rsidP="00BB2FF7">
            <w:pPr>
              <w:jc w:val="center"/>
              <w:rPr>
                <w:szCs w:val="24"/>
              </w:rPr>
            </w:pPr>
            <w:r>
              <w:rPr>
                <w:rFonts w:hint="eastAsia"/>
                <w:szCs w:val="24"/>
              </w:rPr>
              <w:t>7434</w:t>
            </w:r>
          </w:p>
        </w:tc>
      </w:tr>
      <w:tr w:rsidR="00053324" w:rsidTr="00BB2FF7">
        <w:tc>
          <w:tcPr>
            <w:tcW w:w="2130" w:type="dxa"/>
          </w:tcPr>
          <w:p w:rsidR="00053324" w:rsidRDefault="00053324" w:rsidP="00BB2FF7">
            <w:pPr>
              <w:jc w:val="center"/>
              <w:rPr>
                <w:szCs w:val="24"/>
              </w:rPr>
            </w:pPr>
            <w:r>
              <w:rPr>
                <w:rFonts w:hint="eastAsia"/>
                <w:szCs w:val="24"/>
              </w:rPr>
              <w:t>2001</w:t>
            </w:r>
          </w:p>
        </w:tc>
        <w:tc>
          <w:tcPr>
            <w:tcW w:w="2130" w:type="dxa"/>
          </w:tcPr>
          <w:p w:rsidR="00053324" w:rsidRDefault="00053324" w:rsidP="00BB2FF7">
            <w:pPr>
              <w:jc w:val="center"/>
              <w:rPr>
                <w:szCs w:val="24"/>
              </w:rPr>
            </w:pPr>
            <w:r>
              <w:rPr>
                <w:rFonts w:hint="eastAsia"/>
                <w:szCs w:val="24"/>
              </w:rPr>
              <w:t>1261</w:t>
            </w:r>
          </w:p>
        </w:tc>
        <w:tc>
          <w:tcPr>
            <w:tcW w:w="2131" w:type="dxa"/>
          </w:tcPr>
          <w:p w:rsidR="00053324" w:rsidRDefault="00053324" w:rsidP="00BB2FF7">
            <w:pPr>
              <w:jc w:val="center"/>
              <w:rPr>
                <w:szCs w:val="24"/>
              </w:rPr>
            </w:pPr>
            <w:r>
              <w:rPr>
                <w:rFonts w:hint="eastAsia"/>
                <w:szCs w:val="24"/>
              </w:rPr>
              <w:t>4922</w:t>
            </w:r>
          </w:p>
        </w:tc>
        <w:tc>
          <w:tcPr>
            <w:tcW w:w="2131" w:type="dxa"/>
          </w:tcPr>
          <w:p w:rsidR="00053324" w:rsidRDefault="00053324" w:rsidP="00BB2FF7">
            <w:pPr>
              <w:jc w:val="center"/>
              <w:rPr>
                <w:szCs w:val="24"/>
              </w:rPr>
            </w:pPr>
            <w:r>
              <w:rPr>
                <w:rFonts w:hint="eastAsia"/>
                <w:szCs w:val="24"/>
              </w:rPr>
              <w:t>8475</w:t>
            </w:r>
          </w:p>
        </w:tc>
      </w:tr>
      <w:tr w:rsidR="00053324" w:rsidTr="00BB2FF7">
        <w:tc>
          <w:tcPr>
            <w:tcW w:w="2130" w:type="dxa"/>
          </w:tcPr>
          <w:p w:rsidR="00053324" w:rsidRDefault="00053324" w:rsidP="00BB2FF7">
            <w:pPr>
              <w:jc w:val="center"/>
              <w:rPr>
                <w:szCs w:val="24"/>
              </w:rPr>
            </w:pPr>
            <w:r>
              <w:rPr>
                <w:rFonts w:hint="eastAsia"/>
                <w:szCs w:val="24"/>
              </w:rPr>
              <w:t>2002</w:t>
            </w:r>
          </w:p>
        </w:tc>
        <w:tc>
          <w:tcPr>
            <w:tcW w:w="2130" w:type="dxa"/>
          </w:tcPr>
          <w:p w:rsidR="00053324" w:rsidRDefault="00053324" w:rsidP="00BB2FF7">
            <w:pPr>
              <w:jc w:val="center"/>
              <w:rPr>
                <w:szCs w:val="24"/>
              </w:rPr>
            </w:pPr>
            <w:r>
              <w:rPr>
                <w:rFonts w:hint="eastAsia"/>
                <w:szCs w:val="24"/>
              </w:rPr>
              <w:t>1437</w:t>
            </w:r>
          </w:p>
        </w:tc>
        <w:tc>
          <w:tcPr>
            <w:tcW w:w="2131" w:type="dxa"/>
          </w:tcPr>
          <w:p w:rsidR="00053324" w:rsidRDefault="00053324" w:rsidP="00BB2FF7">
            <w:pPr>
              <w:jc w:val="center"/>
              <w:rPr>
                <w:szCs w:val="24"/>
              </w:rPr>
            </w:pPr>
            <w:r>
              <w:rPr>
                <w:rFonts w:hint="eastAsia"/>
                <w:szCs w:val="24"/>
              </w:rPr>
              <w:t>5560</w:t>
            </w:r>
          </w:p>
        </w:tc>
        <w:tc>
          <w:tcPr>
            <w:tcW w:w="2131" w:type="dxa"/>
          </w:tcPr>
          <w:p w:rsidR="00053324" w:rsidRDefault="00053324" w:rsidP="00BB2FF7">
            <w:pPr>
              <w:jc w:val="center"/>
              <w:rPr>
                <w:szCs w:val="24"/>
              </w:rPr>
            </w:pPr>
            <w:r>
              <w:rPr>
                <w:rFonts w:hint="eastAsia"/>
                <w:szCs w:val="24"/>
              </w:rPr>
              <w:t>9688</w:t>
            </w:r>
          </w:p>
        </w:tc>
      </w:tr>
      <w:tr w:rsidR="00053324" w:rsidTr="00BB2FF7">
        <w:tc>
          <w:tcPr>
            <w:tcW w:w="2130" w:type="dxa"/>
          </w:tcPr>
          <w:p w:rsidR="00053324" w:rsidRDefault="00053324" w:rsidP="00BB2FF7">
            <w:pPr>
              <w:jc w:val="center"/>
              <w:rPr>
                <w:szCs w:val="24"/>
              </w:rPr>
            </w:pPr>
            <w:r>
              <w:rPr>
                <w:rFonts w:hint="eastAsia"/>
                <w:szCs w:val="24"/>
              </w:rPr>
              <w:t>2003</w:t>
            </w:r>
          </w:p>
        </w:tc>
        <w:tc>
          <w:tcPr>
            <w:tcW w:w="2130" w:type="dxa"/>
          </w:tcPr>
          <w:p w:rsidR="00053324" w:rsidRDefault="00053324" w:rsidP="00BB2FF7">
            <w:pPr>
              <w:jc w:val="center"/>
              <w:rPr>
                <w:szCs w:val="24"/>
              </w:rPr>
            </w:pPr>
            <w:r>
              <w:rPr>
                <w:rFonts w:hint="eastAsia"/>
                <w:szCs w:val="24"/>
              </w:rPr>
              <w:t>1640</w:t>
            </w:r>
          </w:p>
        </w:tc>
        <w:tc>
          <w:tcPr>
            <w:tcW w:w="2131" w:type="dxa"/>
          </w:tcPr>
          <w:p w:rsidR="00053324" w:rsidRDefault="00053324" w:rsidP="00BB2FF7">
            <w:pPr>
              <w:jc w:val="center"/>
              <w:rPr>
                <w:szCs w:val="24"/>
              </w:rPr>
            </w:pPr>
            <w:r>
              <w:rPr>
                <w:rFonts w:hint="eastAsia"/>
                <w:szCs w:val="24"/>
              </w:rPr>
              <w:t>6399</w:t>
            </w:r>
          </w:p>
        </w:tc>
        <w:tc>
          <w:tcPr>
            <w:tcW w:w="2131" w:type="dxa"/>
          </w:tcPr>
          <w:p w:rsidR="00053324" w:rsidRDefault="00053324" w:rsidP="00BB2FF7">
            <w:pPr>
              <w:jc w:val="center"/>
              <w:rPr>
                <w:szCs w:val="24"/>
              </w:rPr>
            </w:pPr>
            <w:r>
              <w:rPr>
                <w:rFonts w:hint="eastAsia"/>
                <w:szCs w:val="24"/>
              </w:rPr>
              <w:t>10703</w:t>
            </w:r>
          </w:p>
        </w:tc>
      </w:tr>
      <w:tr w:rsidR="00053324" w:rsidTr="00BB2FF7">
        <w:tc>
          <w:tcPr>
            <w:tcW w:w="2130" w:type="dxa"/>
          </w:tcPr>
          <w:p w:rsidR="00053324" w:rsidRDefault="00053324" w:rsidP="00BB2FF7">
            <w:pPr>
              <w:jc w:val="center"/>
              <w:rPr>
                <w:szCs w:val="24"/>
              </w:rPr>
            </w:pPr>
            <w:r>
              <w:rPr>
                <w:rFonts w:hint="eastAsia"/>
                <w:szCs w:val="24"/>
              </w:rPr>
              <w:t>2004</w:t>
            </w:r>
          </w:p>
        </w:tc>
        <w:tc>
          <w:tcPr>
            <w:tcW w:w="2130" w:type="dxa"/>
          </w:tcPr>
          <w:p w:rsidR="00053324" w:rsidRDefault="00053324" w:rsidP="00BB2FF7">
            <w:pPr>
              <w:jc w:val="center"/>
              <w:rPr>
                <w:szCs w:val="24"/>
              </w:rPr>
            </w:pPr>
            <w:r>
              <w:rPr>
                <w:rFonts w:hint="eastAsia"/>
                <w:szCs w:val="24"/>
              </w:rPr>
              <w:t>1957</w:t>
            </w:r>
          </w:p>
        </w:tc>
        <w:tc>
          <w:tcPr>
            <w:tcW w:w="2131" w:type="dxa"/>
          </w:tcPr>
          <w:p w:rsidR="00053324" w:rsidRDefault="00053324" w:rsidP="00BB2FF7">
            <w:pPr>
              <w:jc w:val="center"/>
              <w:rPr>
                <w:szCs w:val="24"/>
              </w:rPr>
            </w:pPr>
            <w:r>
              <w:rPr>
                <w:rFonts w:hint="eastAsia"/>
                <w:szCs w:val="24"/>
              </w:rPr>
              <w:t>7842</w:t>
            </w:r>
          </w:p>
        </w:tc>
        <w:tc>
          <w:tcPr>
            <w:tcW w:w="2131" w:type="dxa"/>
          </w:tcPr>
          <w:p w:rsidR="00053324" w:rsidRDefault="00053324" w:rsidP="00BB2FF7">
            <w:pPr>
              <w:jc w:val="center"/>
              <w:rPr>
                <w:szCs w:val="24"/>
              </w:rPr>
            </w:pPr>
            <w:r>
              <w:rPr>
                <w:rFonts w:hint="eastAsia"/>
                <w:szCs w:val="24"/>
              </w:rPr>
              <w:t>11384</w:t>
            </w:r>
          </w:p>
        </w:tc>
      </w:tr>
      <w:tr w:rsidR="00053324" w:rsidTr="00BB2FF7">
        <w:tc>
          <w:tcPr>
            <w:tcW w:w="2130" w:type="dxa"/>
          </w:tcPr>
          <w:p w:rsidR="00053324" w:rsidRDefault="00053324" w:rsidP="00BB2FF7">
            <w:pPr>
              <w:jc w:val="center"/>
              <w:rPr>
                <w:szCs w:val="24"/>
              </w:rPr>
            </w:pPr>
            <w:r>
              <w:rPr>
                <w:rFonts w:hint="eastAsia"/>
                <w:szCs w:val="24"/>
              </w:rPr>
              <w:t>2005</w:t>
            </w:r>
          </w:p>
        </w:tc>
        <w:tc>
          <w:tcPr>
            <w:tcW w:w="2130" w:type="dxa"/>
          </w:tcPr>
          <w:p w:rsidR="00053324" w:rsidRDefault="00053324" w:rsidP="00BB2FF7">
            <w:pPr>
              <w:jc w:val="center"/>
              <w:rPr>
                <w:szCs w:val="24"/>
              </w:rPr>
            </w:pPr>
            <w:r>
              <w:rPr>
                <w:rFonts w:hint="eastAsia"/>
                <w:szCs w:val="24"/>
              </w:rPr>
              <w:t>2244</w:t>
            </w:r>
          </w:p>
        </w:tc>
        <w:tc>
          <w:tcPr>
            <w:tcW w:w="2131" w:type="dxa"/>
          </w:tcPr>
          <w:p w:rsidR="00053324" w:rsidRDefault="00053324" w:rsidP="00BB2FF7">
            <w:pPr>
              <w:jc w:val="center"/>
              <w:rPr>
                <w:szCs w:val="24"/>
              </w:rPr>
            </w:pPr>
            <w:r>
              <w:rPr>
                <w:rFonts w:hint="eastAsia"/>
                <w:szCs w:val="24"/>
              </w:rPr>
              <w:t>9116</w:t>
            </w:r>
          </w:p>
        </w:tc>
        <w:tc>
          <w:tcPr>
            <w:tcW w:w="2131" w:type="dxa"/>
          </w:tcPr>
          <w:p w:rsidR="00053324" w:rsidRDefault="00053324" w:rsidP="00BB2FF7">
            <w:pPr>
              <w:jc w:val="center"/>
              <w:rPr>
                <w:szCs w:val="24"/>
              </w:rPr>
            </w:pPr>
            <w:r>
              <w:rPr>
                <w:rFonts w:hint="eastAsia"/>
                <w:szCs w:val="24"/>
              </w:rPr>
              <w:t>12343</w:t>
            </w:r>
          </w:p>
        </w:tc>
      </w:tr>
      <w:tr w:rsidR="00053324" w:rsidTr="00BB2FF7">
        <w:tc>
          <w:tcPr>
            <w:tcW w:w="2130" w:type="dxa"/>
          </w:tcPr>
          <w:p w:rsidR="00053324" w:rsidRDefault="00053324" w:rsidP="00BB2FF7">
            <w:pPr>
              <w:jc w:val="center"/>
              <w:rPr>
                <w:szCs w:val="24"/>
              </w:rPr>
            </w:pPr>
            <w:r>
              <w:rPr>
                <w:rFonts w:hint="eastAsia"/>
                <w:szCs w:val="24"/>
              </w:rPr>
              <w:t>2006</w:t>
            </w:r>
          </w:p>
        </w:tc>
        <w:tc>
          <w:tcPr>
            <w:tcW w:w="2130" w:type="dxa"/>
          </w:tcPr>
          <w:p w:rsidR="00053324" w:rsidRDefault="00053324" w:rsidP="00BB2FF7">
            <w:pPr>
              <w:jc w:val="center"/>
              <w:rPr>
                <w:szCs w:val="24"/>
              </w:rPr>
            </w:pPr>
            <w:r>
              <w:rPr>
                <w:rFonts w:hint="eastAsia"/>
                <w:szCs w:val="24"/>
              </w:rPr>
              <w:t>2489</w:t>
            </w:r>
          </w:p>
        </w:tc>
        <w:tc>
          <w:tcPr>
            <w:tcW w:w="2131" w:type="dxa"/>
          </w:tcPr>
          <w:p w:rsidR="00053324" w:rsidRDefault="00053324" w:rsidP="00BB2FF7">
            <w:pPr>
              <w:jc w:val="center"/>
              <w:rPr>
                <w:szCs w:val="24"/>
              </w:rPr>
            </w:pPr>
            <w:r>
              <w:rPr>
                <w:rFonts w:hint="eastAsia"/>
                <w:szCs w:val="24"/>
              </w:rPr>
              <w:t>10879</w:t>
            </w:r>
          </w:p>
        </w:tc>
        <w:tc>
          <w:tcPr>
            <w:tcW w:w="2131" w:type="dxa"/>
          </w:tcPr>
          <w:p w:rsidR="00053324" w:rsidRDefault="00053324" w:rsidP="00BB2FF7">
            <w:pPr>
              <w:jc w:val="center"/>
              <w:rPr>
                <w:szCs w:val="24"/>
              </w:rPr>
            </w:pPr>
            <w:r>
              <w:rPr>
                <w:rFonts w:hint="eastAsia"/>
                <w:szCs w:val="24"/>
              </w:rPr>
              <w:t>13630</w:t>
            </w:r>
          </w:p>
        </w:tc>
      </w:tr>
      <w:tr w:rsidR="00053324" w:rsidTr="00BB2FF7">
        <w:tc>
          <w:tcPr>
            <w:tcW w:w="2130" w:type="dxa"/>
          </w:tcPr>
          <w:p w:rsidR="00053324" w:rsidRDefault="00053324" w:rsidP="00BB2FF7">
            <w:pPr>
              <w:jc w:val="center"/>
              <w:rPr>
                <w:szCs w:val="24"/>
              </w:rPr>
            </w:pPr>
            <w:r>
              <w:rPr>
                <w:rFonts w:hint="eastAsia"/>
                <w:szCs w:val="24"/>
              </w:rPr>
              <w:t>2007</w:t>
            </w:r>
          </w:p>
        </w:tc>
        <w:tc>
          <w:tcPr>
            <w:tcW w:w="2130" w:type="dxa"/>
          </w:tcPr>
          <w:p w:rsidR="00053324" w:rsidRDefault="00053324" w:rsidP="00BB2FF7">
            <w:pPr>
              <w:jc w:val="center"/>
              <w:rPr>
                <w:szCs w:val="24"/>
              </w:rPr>
            </w:pPr>
            <w:r>
              <w:rPr>
                <w:rFonts w:hint="eastAsia"/>
                <w:szCs w:val="24"/>
              </w:rPr>
              <w:t>2801</w:t>
            </w:r>
          </w:p>
        </w:tc>
        <w:tc>
          <w:tcPr>
            <w:tcW w:w="2131" w:type="dxa"/>
          </w:tcPr>
          <w:p w:rsidR="00053324" w:rsidRDefault="00053324" w:rsidP="00BB2FF7">
            <w:pPr>
              <w:jc w:val="center"/>
              <w:rPr>
                <w:szCs w:val="24"/>
              </w:rPr>
            </w:pPr>
            <w:r>
              <w:rPr>
                <w:rFonts w:hint="eastAsia"/>
                <w:szCs w:val="24"/>
              </w:rPr>
              <w:t>13475</w:t>
            </w:r>
          </w:p>
        </w:tc>
        <w:tc>
          <w:tcPr>
            <w:tcW w:w="2131" w:type="dxa"/>
          </w:tcPr>
          <w:p w:rsidR="00053324" w:rsidRDefault="00053324" w:rsidP="00BB2FF7">
            <w:pPr>
              <w:jc w:val="center"/>
              <w:rPr>
                <w:szCs w:val="24"/>
              </w:rPr>
            </w:pPr>
            <w:r>
              <w:rPr>
                <w:rFonts w:hint="eastAsia"/>
                <w:szCs w:val="24"/>
              </w:rPr>
              <w:t>15558</w:t>
            </w:r>
          </w:p>
        </w:tc>
      </w:tr>
      <w:tr w:rsidR="00053324" w:rsidTr="00BB2FF7">
        <w:tc>
          <w:tcPr>
            <w:tcW w:w="2130" w:type="dxa"/>
          </w:tcPr>
          <w:p w:rsidR="00053324" w:rsidRDefault="00053324" w:rsidP="00BB2FF7">
            <w:pPr>
              <w:jc w:val="center"/>
              <w:rPr>
                <w:szCs w:val="24"/>
              </w:rPr>
            </w:pPr>
            <w:r>
              <w:rPr>
                <w:rFonts w:hint="eastAsia"/>
                <w:szCs w:val="24"/>
              </w:rPr>
              <w:t>2008</w:t>
            </w:r>
          </w:p>
        </w:tc>
        <w:tc>
          <w:tcPr>
            <w:tcW w:w="2130" w:type="dxa"/>
          </w:tcPr>
          <w:p w:rsidR="00053324" w:rsidRDefault="00053324" w:rsidP="00BB2FF7">
            <w:pPr>
              <w:jc w:val="center"/>
              <w:rPr>
                <w:szCs w:val="24"/>
              </w:rPr>
            </w:pPr>
            <w:r>
              <w:rPr>
                <w:rFonts w:hint="eastAsia"/>
                <w:szCs w:val="24"/>
              </w:rPr>
              <w:t>3096</w:t>
            </w:r>
          </w:p>
        </w:tc>
        <w:tc>
          <w:tcPr>
            <w:tcW w:w="2131" w:type="dxa"/>
          </w:tcPr>
          <w:p w:rsidR="00053324" w:rsidRDefault="00053324" w:rsidP="00BB2FF7">
            <w:pPr>
              <w:jc w:val="center"/>
              <w:rPr>
                <w:szCs w:val="24"/>
              </w:rPr>
            </w:pPr>
            <w:r>
              <w:rPr>
                <w:rFonts w:hint="eastAsia"/>
                <w:szCs w:val="24"/>
              </w:rPr>
              <w:t>16737</w:t>
            </w:r>
          </w:p>
        </w:tc>
        <w:tc>
          <w:tcPr>
            <w:tcW w:w="2131" w:type="dxa"/>
          </w:tcPr>
          <w:p w:rsidR="00053324" w:rsidRDefault="00053324" w:rsidP="00BB2FF7">
            <w:pPr>
              <w:jc w:val="center"/>
              <w:rPr>
                <w:szCs w:val="24"/>
              </w:rPr>
            </w:pPr>
            <w:r>
              <w:rPr>
                <w:rFonts w:hint="eastAsia"/>
                <w:szCs w:val="24"/>
              </w:rPr>
              <w:t>18472</w:t>
            </w:r>
          </w:p>
        </w:tc>
      </w:tr>
      <w:tr w:rsidR="00053324" w:rsidTr="00BB2FF7">
        <w:tc>
          <w:tcPr>
            <w:tcW w:w="2130" w:type="dxa"/>
          </w:tcPr>
          <w:p w:rsidR="00053324" w:rsidRDefault="00053324" w:rsidP="00BB2FF7">
            <w:pPr>
              <w:jc w:val="center"/>
              <w:rPr>
                <w:szCs w:val="24"/>
              </w:rPr>
            </w:pPr>
            <w:r>
              <w:rPr>
                <w:rFonts w:hint="eastAsia"/>
                <w:szCs w:val="24"/>
              </w:rPr>
              <w:t>2009</w:t>
            </w:r>
          </w:p>
        </w:tc>
        <w:tc>
          <w:tcPr>
            <w:tcW w:w="2130" w:type="dxa"/>
          </w:tcPr>
          <w:p w:rsidR="00053324" w:rsidRDefault="00053324" w:rsidP="00BB2FF7">
            <w:pPr>
              <w:jc w:val="center"/>
              <w:rPr>
                <w:szCs w:val="24"/>
              </w:rPr>
            </w:pPr>
            <w:r>
              <w:rPr>
                <w:rFonts w:hint="eastAsia"/>
                <w:szCs w:val="24"/>
              </w:rPr>
              <w:t>3500</w:t>
            </w:r>
          </w:p>
        </w:tc>
        <w:tc>
          <w:tcPr>
            <w:tcW w:w="2131" w:type="dxa"/>
          </w:tcPr>
          <w:p w:rsidR="00053324" w:rsidRDefault="00053324" w:rsidP="00BB2FF7">
            <w:pPr>
              <w:jc w:val="center"/>
              <w:rPr>
                <w:szCs w:val="24"/>
              </w:rPr>
            </w:pPr>
            <w:r>
              <w:rPr>
                <w:rFonts w:hint="eastAsia"/>
                <w:szCs w:val="24"/>
              </w:rPr>
              <w:t>18745</w:t>
            </w:r>
          </w:p>
        </w:tc>
        <w:tc>
          <w:tcPr>
            <w:tcW w:w="2131" w:type="dxa"/>
          </w:tcPr>
          <w:p w:rsidR="00053324" w:rsidRDefault="00053324" w:rsidP="00BB2FF7">
            <w:pPr>
              <w:jc w:val="center"/>
              <w:rPr>
                <w:szCs w:val="24"/>
              </w:rPr>
            </w:pPr>
            <w:r>
              <w:rPr>
                <w:rFonts w:hint="eastAsia"/>
                <w:szCs w:val="24"/>
              </w:rPr>
              <w:t>19820</w:t>
            </w:r>
          </w:p>
        </w:tc>
      </w:tr>
    </w:tbl>
    <w:p w:rsidR="00053324" w:rsidRDefault="00053324" w:rsidP="00053324">
      <w:pPr>
        <w:rPr>
          <w:szCs w:val="24"/>
        </w:rPr>
      </w:pPr>
    </w:p>
    <w:p w:rsidR="00053324" w:rsidRDefault="00053324" w:rsidP="00053324">
      <w:pPr>
        <w:rPr>
          <w:szCs w:val="24"/>
        </w:rPr>
      </w:pPr>
      <w:r>
        <w:rPr>
          <w:rFonts w:hint="eastAsia"/>
          <w:szCs w:val="24"/>
        </w:rPr>
        <w:t>请根据以上数据完成下列三个问题：</w:t>
      </w:r>
    </w:p>
    <w:p w:rsidR="00053324" w:rsidRDefault="00053324" w:rsidP="00053324">
      <w:pPr>
        <w:numPr>
          <w:ilvl w:val="0"/>
          <w:numId w:val="1"/>
        </w:numPr>
        <w:rPr>
          <w:szCs w:val="24"/>
        </w:rPr>
      </w:pPr>
      <w:r>
        <w:rPr>
          <w:rFonts w:hint="eastAsia"/>
          <w:szCs w:val="24"/>
        </w:rPr>
        <w:t>根据该地区历年的平均房价建立模型，预测</w:t>
      </w:r>
      <w:r>
        <w:rPr>
          <w:rFonts w:hint="eastAsia"/>
          <w:szCs w:val="24"/>
        </w:rPr>
        <w:t>2010</w:t>
      </w:r>
      <w:r>
        <w:rPr>
          <w:rFonts w:hint="eastAsia"/>
          <w:szCs w:val="24"/>
        </w:rPr>
        <w:t>年的一个房价区间，使得</w:t>
      </w:r>
      <w:r>
        <w:rPr>
          <w:rFonts w:hint="eastAsia"/>
          <w:szCs w:val="24"/>
        </w:rPr>
        <w:t>2010</w:t>
      </w:r>
      <w:r>
        <w:rPr>
          <w:rFonts w:hint="eastAsia"/>
          <w:szCs w:val="24"/>
        </w:rPr>
        <w:t>年真实房价落在这个区间内的概率比较大</w:t>
      </w:r>
      <w:r>
        <w:rPr>
          <w:rFonts w:hint="eastAsia"/>
          <w:szCs w:val="24"/>
        </w:rPr>
        <w:t>(</w:t>
      </w:r>
      <w:r>
        <w:rPr>
          <w:rFonts w:hint="eastAsia"/>
          <w:szCs w:val="24"/>
        </w:rPr>
        <w:t>这里</w:t>
      </w:r>
      <w:proofErr w:type="gramStart"/>
      <w:r>
        <w:rPr>
          <w:szCs w:val="24"/>
        </w:rPr>
        <w:t>”</w:t>
      </w:r>
      <w:proofErr w:type="gramEnd"/>
      <w:r>
        <w:rPr>
          <w:rFonts w:hint="eastAsia"/>
          <w:szCs w:val="24"/>
        </w:rPr>
        <w:t>比较大</w:t>
      </w:r>
      <w:proofErr w:type="gramStart"/>
      <w:r>
        <w:rPr>
          <w:szCs w:val="24"/>
        </w:rPr>
        <w:t>”</w:t>
      </w:r>
      <w:proofErr w:type="gramEnd"/>
      <w:r>
        <w:rPr>
          <w:rFonts w:hint="eastAsia"/>
          <w:szCs w:val="24"/>
        </w:rPr>
        <w:t>例如取</w:t>
      </w:r>
      <w:r>
        <w:rPr>
          <w:rFonts w:hint="eastAsia"/>
          <w:szCs w:val="24"/>
        </w:rPr>
        <w:t>0.7)</w:t>
      </w:r>
      <w:r>
        <w:rPr>
          <w:rFonts w:hint="eastAsia"/>
          <w:szCs w:val="24"/>
        </w:rPr>
        <w:t>。</w:t>
      </w:r>
    </w:p>
    <w:p w:rsidR="00053324" w:rsidRDefault="00053324" w:rsidP="00053324">
      <w:pPr>
        <w:numPr>
          <w:ilvl w:val="0"/>
          <w:numId w:val="1"/>
        </w:numPr>
        <w:rPr>
          <w:szCs w:val="24"/>
        </w:rPr>
      </w:pPr>
      <w:r>
        <w:rPr>
          <w:rFonts w:hint="eastAsia"/>
          <w:szCs w:val="24"/>
        </w:rPr>
        <w:t>研究该地区人均</w:t>
      </w:r>
      <w:r>
        <w:rPr>
          <w:rFonts w:hint="eastAsia"/>
          <w:szCs w:val="24"/>
        </w:rPr>
        <w:t>GDP</w:t>
      </w:r>
      <w:r>
        <w:rPr>
          <w:rFonts w:hint="eastAsia"/>
          <w:szCs w:val="24"/>
        </w:rPr>
        <w:t>与房价的关系。</w:t>
      </w:r>
    </w:p>
    <w:p w:rsidR="00053324" w:rsidRDefault="00053324" w:rsidP="00053324">
      <w:pPr>
        <w:numPr>
          <w:ilvl w:val="0"/>
          <w:numId w:val="1"/>
        </w:numPr>
        <w:rPr>
          <w:szCs w:val="24"/>
        </w:rPr>
      </w:pPr>
      <w:proofErr w:type="gramStart"/>
      <w:r>
        <w:rPr>
          <w:rFonts w:hint="eastAsia"/>
          <w:szCs w:val="24"/>
        </w:rPr>
        <w:t>试建立</w:t>
      </w:r>
      <w:proofErr w:type="gramEnd"/>
      <w:r>
        <w:rPr>
          <w:rFonts w:hint="eastAsia"/>
          <w:szCs w:val="24"/>
        </w:rPr>
        <w:t>2010</w:t>
      </w:r>
      <w:r>
        <w:rPr>
          <w:rFonts w:hint="eastAsia"/>
          <w:szCs w:val="24"/>
        </w:rPr>
        <w:t>年该地区的合理房价模型，使得百姓、房地产商和政府都比较满意（如果你的模型需要，你可以在网上查阅并使用有关的数据）。</w:t>
      </w:r>
    </w:p>
    <w:p w:rsidR="00BF3CB1" w:rsidRPr="006D0121" w:rsidRDefault="00053324" w:rsidP="00B63A82">
      <w:pPr>
        <w:pStyle w:val="1"/>
        <w:tabs>
          <w:tab w:val="left" w:pos="2965"/>
        </w:tabs>
        <w:spacing w:beforeLines="50" w:before="163" w:afterLines="50" w:after="163" w:line="400" w:lineRule="exact"/>
        <w:rPr>
          <w:rFonts w:ascii="黑体" w:eastAsia="黑体" w:hAnsi="黑体"/>
          <w:b w:val="0"/>
          <w:bCs w:val="0"/>
          <w:sz w:val="28"/>
          <w:szCs w:val="28"/>
        </w:rPr>
      </w:pPr>
      <w:bookmarkStart w:id="3" w:name="_Toc11932695"/>
      <w:bookmarkStart w:id="4" w:name="_Toc11932940"/>
      <w:r w:rsidRPr="006D0121">
        <w:rPr>
          <w:rFonts w:ascii="黑体" w:eastAsia="黑体" w:hAnsi="黑体" w:hint="eastAsia"/>
          <w:b w:val="0"/>
          <w:bCs w:val="0"/>
          <w:sz w:val="28"/>
          <w:szCs w:val="28"/>
        </w:rPr>
        <w:lastRenderedPageBreak/>
        <w:t>2</w:t>
      </w:r>
      <w:r w:rsidR="00592FD5" w:rsidRPr="006D0121">
        <w:rPr>
          <w:rFonts w:ascii="黑体" w:eastAsia="黑体" w:hAnsi="黑体" w:hint="eastAsia"/>
          <w:b w:val="0"/>
          <w:bCs w:val="0"/>
          <w:sz w:val="28"/>
          <w:szCs w:val="28"/>
        </w:rPr>
        <w:t>基本假设</w:t>
      </w:r>
      <w:bookmarkEnd w:id="3"/>
      <w:bookmarkEnd w:id="4"/>
      <w:r w:rsidR="00B63A82">
        <w:rPr>
          <w:rFonts w:ascii="黑体" w:eastAsia="黑体" w:hAnsi="黑体"/>
          <w:b w:val="0"/>
          <w:bCs w:val="0"/>
          <w:sz w:val="28"/>
          <w:szCs w:val="28"/>
        </w:rPr>
        <w:tab/>
      </w:r>
    </w:p>
    <w:p w:rsidR="00592FD5" w:rsidRPr="00DD56EE" w:rsidRDefault="00592FD5" w:rsidP="00932275">
      <w:pPr>
        <w:ind w:firstLineChars="200" w:firstLine="480"/>
        <w:jc w:val="left"/>
        <w:rPr>
          <w:rFonts w:ascii="宋体" w:hAnsi="宋体"/>
        </w:rPr>
      </w:pPr>
      <w:r w:rsidRPr="00DD56EE">
        <w:rPr>
          <w:rFonts w:ascii="宋体" w:hAnsi="宋体" w:hint="eastAsia"/>
        </w:rPr>
        <w:t>1．表1中所提供的1997至2009年的平均房价、人均GDP、平均收入</w:t>
      </w:r>
      <w:proofErr w:type="gramStart"/>
      <w:r w:rsidRPr="00DD56EE">
        <w:rPr>
          <w:rFonts w:ascii="宋体" w:hAnsi="宋体" w:hint="eastAsia"/>
        </w:rPr>
        <w:t>值真实</w:t>
      </w:r>
      <w:proofErr w:type="gramEnd"/>
      <w:r w:rsidRPr="00DD56EE">
        <w:rPr>
          <w:rFonts w:ascii="宋体" w:hAnsi="宋体" w:hint="eastAsia"/>
        </w:rPr>
        <w:t>有效。</w:t>
      </w:r>
    </w:p>
    <w:p w:rsidR="00592FD5" w:rsidRPr="00DD56EE" w:rsidRDefault="00592FD5" w:rsidP="00932275">
      <w:pPr>
        <w:ind w:firstLineChars="200" w:firstLine="480"/>
        <w:jc w:val="left"/>
        <w:rPr>
          <w:rFonts w:ascii="宋体" w:hAnsi="宋体"/>
        </w:rPr>
      </w:pPr>
      <w:r w:rsidRPr="00DD56EE">
        <w:rPr>
          <w:rFonts w:ascii="宋体" w:hAnsi="宋体" w:hint="eastAsia"/>
        </w:rPr>
        <w:t>2．在2010年内，国内经济以固有趋势稳步发展，</w:t>
      </w:r>
      <w:proofErr w:type="gramStart"/>
      <w:r w:rsidRPr="00DD56EE">
        <w:rPr>
          <w:rFonts w:ascii="宋体" w:hAnsi="宋体" w:hint="eastAsia"/>
        </w:rPr>
        <w:t>无金融</w:t>
      </w:r>
      <w:proofErr w:type="gramEnd"/>
      <w:r w:rsidRPr="00DD56EE">
        <w:rPr>
          <w:rFonts w:ascii="宋体" w:hAnsi="宋体" w:hint="eastAsia"/>
        </w:rPr>
        <w:t>危机冲击，人均GDP保持稳定上涨趋势。</w:t>
      </w:r>
    </w:p>
    <w:p w:rsidR="00592FD5" w:rsidRPr="00DD56EE" w:rsidRDefault="00592FD5" w:rsidP="00932275">
      <w:pPr>
        <w:ind w:firstLineChars="200" w:firstLine="480"/>
        <w:jc w:val="left"/>
        <w:rPr>
          <w:rFonts w:ascii="宋体" w:hAnsi="宋体"/>
        </w:rPr>
      </w:pPr>
      <w:r w:rsidRPr="00DD56EE">
        <w:rPr>
          <w:rFonts w:ascii="宋体" w:hAnsi="宋体" w:hint="eastAsia"/>
        </w:rPr>
        <w:t>3. 针对第1个问题，假设政府没有出台任何有关住房的新政策。</w:t>
      </w:r>
    </w:p>
    <w:p w:rsidR="00592FD5" w:rsidRPr="006D0121" w:rsidRDefault="00592FD5" w:rsidP="006D0121">
      <w:pPr>
        <w:pStyle w:val="1"/>
        <w:spacing w:beforeLines="50" w:before="163" w:afterLines="50" w:after="163" w:line="400" w:lineRule="exact"/>
        <w:rPr>
          <w:rFonts w:ascii="黑体" w:eastAsia="黑体" w:hAnsi="黑体"/>
          <w:b w:val="0"/>
          <w:bCs w:val="0"/>
          <w:sz w:val="28"/>
          <w:szCs w:val="28"/>
        </w:rPr>
      </w:pPr>
      <w:bookmarkStart w:id="5" w:name="_Toc11932696"/>
      <w:bookmarkStart w:id="6" w:name="_Toc11932941"/>
      <w:r w:rsidRPr="006D0121">
        <w:rPr>
          <w:rFonts w:ascii="黑体" w:eastAsia="黑体" w:hAnsi="黑体" w:hint="eastAsia"/>
          <w:b w:val="0"/>
          <w:bCs w:val="0"/>
          <w:sz w:val="28"/>
          <w:szCs w:val="28"/>
        </w:rPr>
        <w:t>3符号说明</w:t>
      </w:r>
      <w:bookmarkEnd w:id="5"/>
      <w:bookmarkEnd w:id="6"/>
    </w:p>
    <w:tbl>
      <w:tblPr>
        <w:tblStyle w:val="a9"/>
        <w:tblW w:w="8296" w:type="dxa"/>
        <w:tblInd w:w="1058" w:type="dxa"/>
        <w:tblLook w:val="04A0" w:firstRow="1" w:lastRow="0" w:firstColumn="1" w:lastColumn="0" w:noHBand="0" w:noVBand="1"/>
      </w:tblPr>
      <w:tblGrid>
        <w:gridCol w:w="1696"/>
        <w:gridCol w:w="6600"/>
      </w:tblGrid>
      <w:tr w:rsidR="00F31CB7" w:rsidTr="00DD56EE">
        <w:tc>
          <w:tcPr>
            <w:tcW w:w="1696" w:type="dxa"/>
          </w:tcPr>
          <w:p w:rsidR="00F31CB7" w:rsidRPr="00DD56EE" w:rsidRDefault="00F31CB7" w:rsidP="00DD56EE">
            <w:pPr>
              <w:jc w:val="center"/>
              <w:rPr>
                <w:rFonts w:ascii="宋体" w:hAnsi="宋体"/>
              </w:rPr>
            </w:pPr>
            <w:r w:rsidRPr="00DD56EE">
              <w:rPr>
                <w:rFonts w:ascii="宋体" w:hAnsi="宋体" w:hint="eastAsia"/>
              </w:rPr>
              <w:t>y</w:t>
            </w:r>
          </w:p>
        </w:tc>
        <w:tc>
          <w:tcPr>
            <w:tcW w:w="6600" w:type="dxa"/>
          </w:tcPr>
          <w:p w:rsidR="00F31CB7" w:rsidRPr="00DD56EE" w:rsidRDefault="00F31CB7" w:rsidP="00DD56EE">
            <w:pPr>
              <w:jc w:val="center"/>
              <w:rPr>
                <w:rFonts w:ascii="宋体" w:hAnsi="宋体"/>
              </w:rPr>
            </w:pPr>
            <w:r w:rsidRPr="00DD56EE">
              <w:rPr>
                <w:rFonts w:ascii="宋体" w:hAnsi="宋体" w:hint="eastAsia"/>
              </w:rPr>
              <w:t>表示时间、年份</w:t>
            </w:r>
            <w:r w:rsidR="00653EB3" w:rsidRPr="00DD56EE">
              <w:rPr>
                <w:rFonts w:ascii="宋体" w:hAnsi="宋体" w:hint="eastAsia"/>
              </w:rPr>
              <w:t>第几年</w:t>
            </w:r>
          </w:p>
        </w:tc>
      </w:tr>
      <w:tr w:rsidR="00F31CB7" w:rsidTr="00DD56EE">
        <w:tc>
          <w:tcPr>
            <w:tcW w:w="1696" w:type="dxa"/>
          </w:tcPr>
          <w:p w:rsidR="00F31CB7" w:rsidRPr="00DD56EE" w:rsidRDefault="00F31CB7" w:rsidP="00DD56EE">
            <w:pPr>
              <w:ind w:firstLineChars="200" w:firstLine="480"/>
              <w:jc w:val="center"/>
              <w:rPr>
                <w:rFonts w:ascii="宋体" w:hAnsi="宋体"/>
              </w:rPr>
            </w:pPr>
            <w:r w:rsidRPr="00DD56EE">
              <w:rPr>
                <w:rFonts w:ascii="宋体" w:hAnsi="宋体" w:hint="eastAsia"/>
              </w:rPr>
              <w:t>^</w:t>
            </w:r>
            <w:r w:rsidRPr="00DD56EE">
              <w:rPr>
                <w:rFonts w:ascii="宋体" w:hAnsi="宋体"/>
              </w:rPr>
              <w:t>p(y)</w:t>
            </w:r>
          </w:p>
        </w:tc>
        <w:tc>
          <w:tcPr>
            <w:tcW w:w="6600" w:type="dxa"/>
          </w:tcPr>
          <w:p w:rsidR="00F31CB7" w:rsidRPr="00DD56EE" w:rsidRDefault="00F31CB7" w:rsidP="00DD56EE">
            <w:pPr>
              <w:jc w:val="center"/>
              <w:rPr>
                <w:rFonts w:ascii="宋体" w:hAnsi="宋体"/>
              </w:rPr>
            </w:pPr>
            <w:r w:rsidRPr="00DD56EE">
              <w:rPr>
                <w:rFonts w:ascii="宋体" w:hAnsi="宋体" w:hint="eastAsia"/>
              </w:rPr>
              <w:t>表示y年的房价</w:t>
            </w:r>
          </w:p>
        </w:tc>
      </w:tr>
      <w:tr w:rsidR="00F31CB7" w:rsidTr="00DD56EE">
        <w:tc>
          <w:tcPr>
            <w:tcW w:w="1696" w:type="dxa"/>
          </w:tcPr>
          <w:p w:rsidR="00F31CB7" w:rsidRPr="00DD56EE" w:rsidRDefault="00F31CB7" w:rsidP="00DD56EE">
            <w:pPr>
              <w:tabs>
                <w:tab w:val="center" w:pos="740"/>
                <w:tab w:val="right" w:pos="1480"/>
              </w:tabs>
              <w:jc w:val="center"/>
              <w:rPr>
                <w:rFonts w:ascii="宋体" w:hAnsi="宋体"/>
              </w:rPr>
            </w:pPr>
            <w:r w:rsidRPr="00DD56EE">
              <w:rPr>
                <w:rFonts w:ascii="宋体" w:hAnsi="宋体"/>
                <w:kern w:val="2"/>
                <w:position w:val="-12"/>
                <w:szCs w:val="2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11" o:title=""/>
                </v:shape>
                <o:OLEObject Type="Embed" ProgID="Equation.DSMT4" ShapeID="_x0000_i1025" DrawAspect="Content" ObjectID="_1622634018" r:id="rId12"/>
              </w:object>
            </w:r>
          </w:p>
        </w:tc>
        <w:tc>
          <w:tcPr>
            <w:tcW w:w="6600" w:type="dxa"/>
          </w:tcPr>
          <w:p w:rsidR="00F31CB7" w:rsidRPr="00DD56EE" w:rsidRDefault="00F31CB7" w:rsidP="00DD56EE">
            <w:pPr>
              <w:jc w:val="center"/>
              <w:rPr>
                <w:rFonts w:ascii="宋体" w:hAnsi="宋体"/>
              </w:rPr>
            </w:pPr>
            <w:r w:rsidRPr="00DD56EE">
              <w:rPr>
                <w:rFonts w:ascii="宋体" w:hAnsi="宋体" w:hint="eastAsia"/>
              </w:rPr>
              <w:t>表示三个不为0的常系数</w:t>
            </w:r>
          </w:p>
        </w:tc>
      </w:tr>
      <w:tr w:rsidR="00F31CB7" w:rsidTr="00DD56EE">
        <w:tc>
          <w:tcPr>
            <w:tcW w:w="1696" w:type="dxa"/>
          </w:tcPr>
          <w:p w:rsidR="00F31CB7" w:rsidRPr="00DD56EE" w:rsidRDefault="006C12AE" w:rsidP="00DD56EE">
            <w:pPr>
              <w:jc w:val="center"/>
              <w:rPr>
                <w:rFonts w:ascii="宋体" w:hAnsi="宋体"/>
              </w:rPr>
            </w:pPr>
            <w:r w:rsidRPr="00DD56EE">
              <w:rPr>
                <w:rFonts w:ascii="宋体" w:hAnsi="宋体"/>
              </w:rPr>
              <w:t>g^(</w:t>
            </w:r>
            <w:proofErr w:type="spellStart"/>
            <w:proofErr w:type="gramStart"/>
            <w:r w:rsidRPr="00DD56EE">
              <w:rPr>
                <w:rFonts w:ascii="宋体" w:hAnsi="宋体"/>
              </w:rPr>
              <w:t>p,y</w:t>
            </w:r>
            <w:proofErr w:type="spellEnd"/>
            <w:proofErr w:type="gramEnd"/>
            <w:r w:rsidRPr="00DD56EE">
              <w:rPr>
                <w:rFonts w:ascii="宋体" w:hAnsi="宋体"/>
              </w:rPr>
              <w:t>)</w:t>
            </w:r>
          </w:p>
        </w:tc>
        <w:tc>
          <w:tcPr>
            <w:tcW w:w="6600" w:type="dxa"/>
          </w:tcPr>
          <w:p w:rsidR="00F31CB7" w:rsidRPr="00DD56EE" w:rsidRDefault="006C12AE" w:rsidP="00DD56EE">
            <w:pPr>
              <w:jc w:val="center"/>
              <w:rPr>
                <w:rFonts w:ascii="宋体" w:hAnsi="宋体"/>
              </w:rPr>
            </w:pPr>
            <w:r w:rsidRPr="00DD56EE">
              <w:rPr>
                <w:rFonts w:ascii="宋体" w:hAnsi="宋体" w:hint="eastAsia"/>
              </w:rPr>
              <w:t>G</w:t>
            </w:r>
            <w:r w:rsidRPr="00DD56EE">
              <w:rPr>
                <w:rFonts w:ascii="宋体" w:hAnsi="宋体"/>
              </w:rPr>
              <w:t>DP</w:t>
            </w:r>
            <w:r w:rsidRPr="00DD56EE">
              <w:rPr>
                <w:rFonts w:ascii="宋体" w:hAnsi="宋体" w:hint="eastAsia"/>
              </w:rPr>
              <w:t>关于房价的函数</w:t>
            </w:r>
          </w:p>
        </w:tc>
      </w:tr>
      <w:tr w:rsidR="00F31CB7" w:rsidTr="00DD56EE">
        <w:tc>
          <w:tcPr>
            <w:tcW w:w="1696" w:type="dxa"/>
          </w:tcPr>
          <w:p w:rsidR="00F31CB7" w:rsidRPr="00DD56EE" w:rsidRDefault="006C12AE" w:rsidP="00DD56EE">
            <w:pPr>
              <w:jc w:val="center"/>
              <w:rPr>
                <w:rFonts w:ascii="宋体" w:hAnsi="宋体"/>
              </w:rPr>
            </w:pPr>
            <w:r w:rsidRPr="00DD56EE">
              <w:rPr>
                <w:rFonts w:ascii="宋体" w:hAnsi="宋体" w:hint="eastAsia"/>
              </w:rPr>
              <w:t>p</w:t>
            </w:r>
            <w:r w:rsidRPr="00DD56EE">
              <w:rPr>
                <w:rFonts w:ascii="宋体" w:hAnsi="宋体"/>
              </w:rPr>
              <w:t>^(</w:t>
            </w:r>
            <w:proofErr w:type="spellStart"/>
            <w:proofErr w:type="gramStart"/>
            <w:r w:rsidRPr="00DD56EE">
              <w:rPr>
                <w:rFonts w:ascii="宋体" w:hAnsi="宋体"/>
              </w:rPr>
              <w:t>g,y</w:t>
            </w:r>
            <w:proofErr w:type="spellEnd"/>
            <w:proofErr w:type="gramEnd"/>
            <w:r w:rsidRPr="00DD56EE">
              <w:rPr>
                <w:rFonts w:ascii="宋体" w:hAnsi="宋体"/>
              </w:rPr>
              <w:t>)</w:t>
            </w:r>
          </w:p>
        </w:tc>
        <w:tc>
          <w:tcPr>
            <w:tcW w:w="6600" w:type="dxa"/>
          </w:tcPr>
          <w:p w:rsidR="00F31CB7" w:rsidRPr="00DD56EE" w:rsidRDefault="006C12AE" w:rsidP="00DD56EE">
            <w:pPr>
              <w:jc w:val="center"/>
              <w:rPr>
                <w:rFonts w:ascii="宋体" w:hAnsi="宋体"/>
              </w:rPr>
            </w:pPr>
            <w:r w:rsidRPr="00DD56EE">
              <w:rPr>
                <w:rFonts w:ascii="宋体" w:hAnsi="宋体" w:hint="eastAsia"/>
              </w:rPr>
              <w:t>房价关于G</w:t>
            </w:r>
            <w:r w:rsidRPr="00DD56EE">
              <w:rPr>
                <w:rFonts w:ascii="宋体" w:hAnsi="宋体"/>
              </w:rPr>
              <w:t>DP</w:t>
            </w:r>
            <w:r w:rsidRPr="00DD56EE">
              <w:rPr>
                <w:rFonts w:ascii="宋体" w:hAnsi="宋体" w:hint="eastAsia"/>
              </w:rPr>
              <w:t>的函数</w:t>
            </w:r>
          </w:p>
        </w:tc>
      </w:tr>
      <w:tr w:rsidR="00F31CB7" w:rsidTr="00DD56EE">
        <w:tc>
          <w:tcPr>
            <w:tcW w:w="1696" w:type="dxa"/>
          </w:tcPr>
          <w:p w:rsidR="00F31CB7" w:rsidRPr="00DD56EE" w:rsidRDefault="006C12AE" w:rsidP="00DD56EE">
            <w:pPr>
              <w:tabs>
                <w:tab w:val="center" w:pos="740"/>
                <w:tab w:val="right" w:pos="1480"/>
              </w:tabs>
              <w:jc w:val="center"/>
              <w:rPr>
                <w:rFonts w:ascii="宋体" w:hAnsi="宋体"/>
              </w:rPr>
            </w:pPr>
            <w:r w:rsidRPr="00DD56EE">
              <w:rPr>
                <w:rFonts w:ascii="宋体" w:hAnsi="宋体"/>
                <w:kern w:val="2"/>
                <w:position w:val="-12"/>
                <w:szCs w:val="22"/>
              </w:rPr>
              <w:object w:dxaOrig="1040" w:dyaOrig="360">
                <v:shape id="_x0000_i1026" type="#_x0000_t75" style="width:52pt;height:18pt" o:ole="">
                  <v:imagedata r:id="rId13" o:title=""/>
                </v:shape>
                <o:OLEObject Type="Embed" ProgID="Equation.DSMT4" ShapeID="_x0000_i1026" DrawAspect="Content" ObjectID="_1622634019" r:id="rId14"/>
              </w:object>
            </w:r>
          </w:p>
        </w:tc>
        <w:tc>
          <w:tcPr>
            <w:tcW w:w="6600" w:type="dxa"/>
          </w:tcPr>
          <w:p w:rsidR="00F31CB7" w:rsidRPr="00DD56EE" w:rsidRDefault="006C12AE" w:rsidP="00DD56EE">
            <w:pPr>
              <w:jc w:val="center"/>
              <w:rPr>
                <w:rFonts w:ascii="宋体" w:hAnsi="宋体"/>
              </w:rPr>
            </w:pPr>
            <w:r w:rsidRPr="00DD56EE">
              <w:rPr>
                <w:rFonts w:ascii="宋体" w:hAnsi="宋体" w:hint="eastAsia"/>
              </w:rPr>
              <w:t>表示三个不为0的常系数</w:t>
            </w:r>
          </w:p>
        </w:tc>
      </w:tr>
      <w:tr w:rsidR="00F31CB7" w:rsidTr="00DD56EE">
        <w:tc>
          <w:tcPr>
            <w:tcW w:w="1696" w:type="dxa"/>
          </w:tcPr>
          <w:p w:rsidR="00F31CB7" w:rsidRPr="00DD56EE" w:rsidRDefault="006C12AE" w:rsidP="00DD56EE">
            <w:pPr>
              <w:jc w:val="center"/>
              <w:rPr>
                <w:rFonts w:ascii="宋体" w:hAnsi="宋体"/>
              </w:rPr>
            </w:pPr>
            <w:proofErr w:type="spellStart"/>
            <w:r w:rsidRPr="00DD56EE">
              <w:rPr>
                <w:rFonts w:ascii="宋体" w:hAnsi="宋体" w:hint="eastAsia"/>
              </w:rPr>
              <w:t>i</w:t>
            </w:r>
            <w:proofErr w:type="spellEnd"/>
          </w:p>
        </w:tc>
        <w:tc>
          <w:tcPr>
            <w:tcW w:w="6600" w:type="dxa"/>
          </w:tcPr>
          <w:p w:rsidR="00F31CB7" w:rsidRPr="00DD56EE" w:rsidRDefault="00DB7F54" w:rsidP="00DD56EE">
            <w:pPr>
              <w:tabs>
                <w:tab w:val="center" w:pos="3190"/>
                <w:tab w:val="right" w:pos="6380"/>
              </w:tabs>
              <w:jc w:val="center"/>
              <w:rPr>
                <w:rFonts w:ascii="宋体" w:hAnsi="宋体"/>
              </w:rPr>
            </w:pPr>
            <w:r w:rsidRPr="00DD56EE">
              <w:rPr>
                <w:rFonts w:ascii="宋体" w:hAnsi="宋体"/>
                <w:kern w:val="2"/>
                <w:position w:val="-10"/>
                <w:szCs w:val="22"/>
              </w:rPr>
              <w:object w:dxaOrig="1939" w:dyaOrig="340">
                <v:shape id="_x0000_i1027" type="#_x0000_t75" style="width:97pt;height:17pt" o:ole="">
                  <v:imagedata r:id="rId15" o:title=""/>
                </v:shape>
                <o:OLEObject Type="Embed" ProgID="Equation.DSMT4" ShapeID="_x0000_i1027" DrawAspect="Content" ObjectID="_1622634020" r:id="rId16"/>
              </w:object>
            </w:r>
            <w:r w:rsidRPr="00DD56EE">
              <w:rPr>
                <w:rFonts w:ascii="宋体" w:hAnsi="宋体"/>
              </w:rPr>
              <w:t xml:space="preserve"> </w:t>
            </w:r>
            <w:r w:rsidRPr="00DD56EE">
              <w:rPr>
                <w:rFonts w:ascii="宋体" w:hAnsi="宋体" w:hint="eastAsia"/>
              </w:rPr>
              <w:t>1997为第一年，1998为第二年……</w:t>
            </w:r>
          </w:p>
        </w:tc>
      </w:tr>
      <w:tr w:rsidR="00F31CB7" w:rsidTr="00DD56EE">
        <w:tc>
          <w:tcPr>
            <w:tcW w:w="1696" w:type="dxa"/>
          </w:tcPr>
          <w:p w:rsidR="00F31CB7" w:rsidRPr="00DD56EE" w:rsidRDefault="00DB7F54" w:rsidP="00DD56EE">
            <w:pPr>
              <w:jc w:val="center"/>
              <w:rPr>
                <w:rFonts w:ascii="宋体" w:hAnsi="宋体"/>
              </w:rPr>
            </w:pPr>
            <w:r w:rsidRPr="00DD56EE">
              <w:rPr>
                <w:rFonts w:ascii="宋体" w:hAnsi="宋体" w:hint="eastAsia"/>
              </w:rPr>
              <w:t>G(</w:t>
            </w:r>
            <w:proofErr w:type="spellStart"/>
            <w:r w:rsidRPr="00DD56EE">
              <w:rPr>
                <w:rFonts w:ascii="宋体" w:hAnsi="宋体"/>
              </w:rPr>
              <w:t>i</w:t>
            </w:r>
            <w:proofErr w:type="spellEnd"/>
            <w:r w:rsidRPr="00DD56EE">
              <w:rPr>
                <w:rFonts w:ascii="宋体" w:hAnsi="宋体"/>
              </w:rPr>
              <w:t>)</w:t>
            </w:r>
          </w:p>
        </w:tc>
        <w:tc>
          <w:tcPr>
            <w:tcW w:w="6600" w:type="dxa"/>
          </w:tcPr>
          <w:p w:rsidR="00F31CB7" w:rsidRPr="00DD56EE" w:rsidRDefault="00DB7F54" w:rsidP="00DD56EE">
            <w:pPr>
              <w:jc w:val="center"/>
              <w:rPr>
                <w:rFonts w:ascii="宋体" w:hAnsi="宋体"/>
              </w:rPr>
            </w:pPr>
            <w:r w:rsidRPr="00DD56EE">
              <w:rPr>
                <w:rFonts w:ascii="宋体" w:hAnsi="宋体" w:hint="eastAsia"/>
              </w:rPr>
              <w:t>第</w:t>
            </w:r>
            <w:proofErr w:type="spellStart"/>
            <w:r w:rsidRPr="00DD56EE">
              <w:rPr>
                <w:rFonts w:ascii="宋体" w:hAnsi="宋体" w:hint="eastAsia"/>
              </w:rPr>
              <w:t>i</w:t>
            </w:r>
            <w:proofErr w:type="spellEnd"/>
            <w:r w:rsidRPr="00DD56EE">
              <w:rPr>
                <w:rFonts w:ascii="宋体" w:hAnsi="宋体" w:hint="eastAsia"/>
              </w:rPr>
              <w:t>年人均G</w:t>
            </w:r>
            <w:r w:rsidRPr="00DD56EE">
              <w:rPr>
                <w:rFonts w:ascii="宋体" w:hAnsi="宋体"/>
              </w:rPr>
              <w:t>DP</w:t>
            </w:r>
            <w:r w:rsidRPr="00DD56EE">
              <w:rPr>
                <w:rFonts w:ascii="宋体" w:hAnsi="宋体" w:hint="eastAsia"/>
              </w:rPr>
              <w:t>的实际值</w:t>
            </w:r>
          </w:p>
        </w:tc>
      </w:tr>
      <w:tr w:rsidR="00F31CB7" w:rsidTr="00DD56EE">
        <w:tc>
          <w:tcPr>
            <w:tcW w:w="1696" w:type="dxa"/>
          </w:tcPr>
          <w:p w:rsidR="00F31CB7" w:rsidRPr="00DD56EE" w:rsidRDefault="00DB7F54" w:rsidP="00DD56EE">
            <w:pPr>
              <w:tabs>
                <w:tab w:val="center" w:pos="740"/>
                <w:tab w:val="right" w:pos="1480"/>
              </w:tabs>
              <w:jc w:val="center"/>
              <w:rPr>
                <w:rFonts w:ascii="宋体" w:hAnsi="宋体"/>
              </w:rPr>
            </w:pPr>
            <w:r w:rsidRPr="00DD56EE">
              <w:rPr>
                <w:rFonts w:ascii="宋体" w:hAnsi="宋体"/>
                <w:kern w:val="2"/>
                <w:position w:val="-14"/>
                <w:szCs w:val="22"/>
              </w:rPr>
              <w:object w:dxaOrig="780" w:dyaOrig="380">
                <v:shape id="_x0000_i1028" type="#_x0000_t75" style="width:39pt;height:19pt" o:ole="">
                  <v:imagedata r:id="rId17" o:title=""/>
                </v:shape>
                <o:OLEObject Type="Embed" ProgID="Equation.DSMT4" ShapeID="_x0000_i1028" DrawAspect="Content" ObjectID="_1622634021" r:id="rId18"/>
              </w:object>
            </w:r>
          </w:p>
        </w:tc>
        <w:tc>
          <w:tcPr>
            <w:tcW w:w="6600" w:type="dxa"/>
          </w:tcPr>
          <w:p w:rsidR="00F31CB7" w:rsidRPr="00DD56EE" w:rsidRDefault="00DB7F54" w:rsidP="00DD56EE">
            <w:pPr>
              <w:jc w:val="center"/>
              <w:rPr>
                <w:rFonts w:ascii="宋体" w:hAnsi="宋体"/>
              </w:rPr>
            </w:pPr>
            <w:r w:rsidRPr="00DD56EE">
              <w:rPr>
                <w:rFonts w:ascii="宋体" w:hAnsi="宋体" w:hint="eastAsia"/>
              </w:rPr>
              <w:t>第三问2010年平均房价的最终预测值</w:t>
            </w:r>
          </w:p>
        </w:tc>
      </w:tr>
      <w:tr w:rsidR="00DB7F54" w:rsidTr="00DD56EE">
        <w:tc>
          <w:tcPr>
            <w:tcW w:w="1696" w:type="dxa"/>
          </w:tcPr>
          <w:p w:rsidR="00DB7F54" w:rsidRPr="00DD56EE" w:rsidRDefault="00DB7F54" w:rsidP="00DD56EE">
            <w:pPr>
              <w:tabs>
                <w:tab w:val="center" w:pos="740"/>
                <w:tab w:val="right" w:pos="1480"/>
              </w:tabs>
              <w:jc w:val="center"/>
              <w:rPr>
                <w:rFonts w:ascii="宋体" w:hAnsi="宋体"/>
              </w:rPr>
            </w:pPr>
            <w:r w:rsidRPr="00DD56EE">
              <w:rPr>
                <w:rFonts w:ascii="宋体" w:hAnsi="宋体" w:hint="eastAsia"/>
              </w:rPr>
              <w:t>I(</w:t>
            </w:r>
            <w:proofErr w:type="spellStart"/>
            <w:r w:rsidRPr="00DD56EE">
              <w:rPr>
                <w:rFonts w:ascii="宋体" w:hAnsi="宋体" w:hint="eastAsia"/>
              </w:rPr>
              <w:t>i</w:t>
            </w:r>
            <w:proofErr w:type="spellEnd"/>
            <w:r w:rsidRPr="00DD56EE">
              <w:rPr>
                <w:rFonts w:ascii="宋体" w:hAnsi="宋体" w:hint="eastAsia"/>
              </w:rPr>
              <w:t>)</w:t>
            </w:r>
          </w:p>
        </w:tc>
        <w:tc>
          <w:tcPr>
            <w:tcW w:w="6600" w:type="dxa"/>
          </w:tcPr>
          <w:p w:rsidR="00DB7F54" w:rsidRPr="00DD56EE" w:rsidRDefault="00DB7F54" w:rsidP="00DD56EE">
            <w:pPr>
              <w:jc w:val="center"/>
              <w:rPr>
                <w:rFonts w:ascii="宋体" w:hAnsi="宋体"/>
              </w:rPr>
            </w:pPr>
            <w:r w:rsidRPr="00DD56EE">
              <w:rPr>
                <w:rFonts w:ascii="宋体" w:hAnsi="宋体" w:hint="eastAsia"/>
              </w:rPr>
              <w:t>第</w:t>
            </w:r>
            <w:proofErr w:type="spellStart"/>
            <w:r w:rsidRPr="00DD56EE">
              <w:rPr>
                <w:rFonts w:ascii="宋体" w:hAnsi="宋体" w:hint="eastAsia"/>
              </w:rPr>
              <w:t>i</w:t>
            </w:r>
            <w:proofErr w:type="spellEnd"/>
            <w:r w:rsidRPr="00DD56EE">
              <w:rPr>
                <w:rFonts w:ascii="宋体" w:hAnsi="宋体" w:hint="eastAsia"/>
              </w:rPr>
              <w:t>年平均收入实际值</w:t>
            </w:r>
          </w:p>
        </w:tc>
      </w:tr>
      <w:tr w:rsidR="00DB7F54" w:rsidTr="00DD56EE">
        <w:tc>
          <w:tcPr>
            <w:tcW w:w="1696" w:type="dxa"/>
          </w:tcPr>
          <w:p w:rsidR="00DB7F54" w:rsidRPr="00DD56EE" w:rsidRDefault="00DB7F54" w:rsidP="00DD56EE">
            <w:pPr>
              <w:tabs>
                <w:tab w:val="center" w:pos="740"/>
                <w:tab w:val="right" w:pos="1480"/>
              </w:tabs>
              <w:ind w:firstLineChars="200" w:firstLine="480"/>
              <w:jc w:val="center"/>
              <w:rPr>
                <w:rFonts w:ascii="宋体" w:hAnsi="宋体"/>
              </w:rPr>
            </w:pPr>
            <w:r w:rsidRPr="00DD56EE">
              <w:rPr>
                <w:rFonts w:ascii="宋体" w:hAnsi="宋体" w:hint="eastAsia"/>
              </w:rPr>
              <w:t>^</w:t>
            </w:r>
            <w:r w:rsidRPr="00DD56EE">
              <w:rPr>
                <w:rFonts w:ascii="宋体" w:hAnsi="宋体"/>
              </w:rPr>
              <w:t>I(</w:t>
            </w:r>
            <w:proofErr w:type="spellStart"/>
            <w:r w:rsidRPr="00DD56EE">
              <w:rPr>
                <w:rFonts w:ascii="宋体" w:hAnsi="宋体"/>
              </w:rPr>
              <w:t>i</w:t>
            </w:r>
            <w:proofErr w:type="spellEnd"/>
            <w:r w:rsidRPr="00DD56EE">
              <w:rPr>
                <w:rFonts w:ascii="宋体" w:hAnsi="宋体"/>
              </w:rPr>
              <w:t>)</w:t>
            </w:r>
          </w:p>
        </w:tc>
        <w:tc>
          <w:tcPr>
            <w:tcW w:w="6600" w:type="dxa"/>
          </w:tcPr>
          <w:p w:rsidR="00DB7F54" w:rsidRPr="00DD56EE" w:rsidRDefault="00DB7F54" w:rsidP="00DD56EE">
            <w:pPr>
              <w:jc w:val="center"/>
              <w:rPr>
                <w:rFonts w:ascii="宋体" w:hAnsi="宋体"/>
              </w:rPr>
            </w:pPr>
            <w:r w:rsidRPr="00DD56EE">
              <w:rPr>
                <w:rFonts w:ascii="宋体" w:hAnsi="宋体" w:hint="eastAsia"/>
              </w:rPr>
              <w:t>第</w:t>
            </w:r>
            <w:proofErr w:type="spellStart"/>
            <w:r w:rsidRPr="00DD56EE">
              <w:rPr>
                <w:rFonts w:ascii="宋体" w:hAnsi="宋体" w:hint="eastAsia"/>
              </w:rPr>
              <w:t>i</w:t>
            </w:r>
            <w:proofErr w:type="spellEnd"/>
            <w:r w:rsidRPr="00DD56EE">
              <w:rPr>
                <w:rFonts w:ascii="宋体" w:hAnsi="宋体" w:hint="eastAsia"/>
              </w:rPr>
              <w:t>年平均收入预测值</w:t>
            </w:r>
          </w:p>
        </w:tc>
      </w:tr>
    </w:tbl>
    <w:p w:rsidR="00592FD5" w:rsidRPr="006D0121" w:rsidRDefault="00DB7F54" w:rsidP="006D0121">
      <w:pPr>
        <w:pStyle w:val="1"/>
        <w:spacing w:beforeLines="50" w:before="163" w:afterLines="50" w:after="163" w:line="400" w:lineRule="exact"/>
        <w:rPr>
          <w:rFonts w:ascii="黑体" w:eastAsia="黑体" w:hAnsi="黑体"/>
          <w:b w:val="0"/>
          <w:bCs w:val="0"/>
          <w:sz w:val="28"/>
          <w:szCs w:val="28"/>
        </w:rPr>
      </w:pPr>
      <w:bookmarkStart w:id="7" w:name="_Toc11932697"/>
      <w:bookmarkStart w:id="8" w:name="_Toc11932942"/>
      <w:r w:rsidRPr="006D0121">
        <w:rPr>
          <w:rFonts w:ascii="黑体" w:eastAsia="黑体" w:hAnsi="黑体" w:hint="eastAsia"/>
          <w:b w:val="0"/>
          <w:bCs w:val="0"/>
          <w:sz w:val="28"/>
          <w:szCs w:val="28"/>
        </w:rPr>
        <w:t>4问题分析和模型建立与求解</w:t>
      </w:r>
      <w:bookmarkEnd w:id="7"/>
      <w:bookmarkEnd w:id="8"/>
    </w:p>
    <w:p w:rsidR="00DB7F54" w:rsidRPr="00253E38" w:rsidRDefault="00DD56EE" w:rsidP="00253E38">
      <w:pPr>
        <w:pStyle w:val="2"/>
        <w:spacing w:beforeLines="50" w:before="163" w:afterLines="50" w:after="163" w:line="400" w:lineRule="exact"/>
        <w:rPr>
          <w:rFonts w:ascii="黑体" w:eastAsia="黑体" w:hAnsi="黑体"/>
          <w:b w:val="0"/>
          <w:bCs w:val="0"/>
          <w:sz w:val="24"/>
          <w:szCs w:val="24"/>
        </w:rPr>
      </w:pPr>
      <w:bookmarkStart w:id="9" w:name="_Toc11932943"/>
      <w:r w:rsidRPr="00253E38">
        <w:rPr>
          <w:rFonts w:ascii="黑体" w:eastAsia="黑体" w:hAnsi="黑体" w:hint="eastAsia"/>
          <w:b w:val="0"/>
          <w:bCs w:val="0"/>
          <w:sz w:val="24"/>
          <w:szCs w:val="24"/>
        </w:rPr>
        <w:t>4</w:t>
      </w:r>
      <w:r w:rsidRPr="00253E38">
        <w:rPr>
          <w:rFonts w:ascii="黑体" w:eastAsia="黑体" w:hAnsi="黑体"/>
          <w:b w:val="0"/>
          <w:bCs w:val="0"/>
          <w:sz w:val="24"/>
          <w:szCs w:val="24"/>
        </w:rPr>
        <w:t>.</w:t>
      </w:r>
      <w:r w:rsidR="00FA53D0" w:rsidRPr="00253E38">
        <w:rPr>
          <w:rFonts w:ascii="黑体" w:eastAsia="黑体" w:hAnsi="黑体"/>
          <w:b w:val="0"/>
          <w:bCs w:val="0"/>
          <w:sz w:val="24"/>
          <w:szCs w:val="24"/>
        </w:rPr>
        <w:t xml:space="preserve">1 </w:t>
      </w:r>
      <w:r w:rsidR="00DB7F54" w:rsidRPr="00253E38">
        <w:rPr>
          <w:rFonts w:ascii="黑体" w:eastAsia="黑体" w:hAnsi="黑体" w:hint="eastAsia"/>
          <w:b w:val="0"/>
          <w:bCs w:val="0"/>
          <w:sz w:val="24"/>
          <w:szCs w:val="24"/>
        </w:rPr>
        <w:t>问题1</w:t>
      </w:r>
      <w:r w:rsidRPr="00253E38">
        <w:rPr>
          <w:rFonts w:ascii="黑体" w:eastAsia="黑体" w:hAnsi="黑体" w:hint="eastAsia"/>
          <w:b w:val="0"/>
          <w:bCs w:val="0"/>
          <w:sz w:val="24"/>
          <w:szCs w:val="24"/>
        </w:rPr>
        <w:t>分析建模与求解</w:t>
      </w:r>
      <w:r w:rsidR="00F92384" w:rsidRPr="00253E38">
        <w:rPr>
          <w:rFonts w:ascii="黑体" w:eastAsia="黑体" w:hAnsi="黑体" w:hint="eastAsia"/>
          <w:b w:val="0"/>
          <w:bCs w:val="0"/>
          <w:sz w:val="24"/>
          <w:szCs w:val="24"/>
        </w:rPr>
        <w:t>：</w:t>
      </w:r>
      <w:bookmarkEnd w:id="9"/>
    </w:p>
    <w:p w:rsidR="00F92384" w:rsidRPr="00FA53D0" w:rsidRDefault="00F92384" w:rsidP="00FA53D0">
      <w:pPr>
        <w:rPr>
          <w:rFonts w:ascii="宋体" w:hAnsi="宋体"/>
        </w:rPr>
      </w:pPr>
      <w:r w:rsidRPr="00FA53D0">
        <w:rPr>
          <w:rFonts w:ascii="宋体" w:hAnsi="宋体" w:hint="eastAsia"/>
        </w:rPr>
        <w:t>（1）问题分析</w:t>
      </w:r>
    </w:p>
    <w:p w:rsidR="007D0262" w:rsidRPr="00FA53D0" w:rsidRDefault="00A01616" w:rsidP="00DB7F54">
      <w:pPr>
        <w:ind w:firstLineChars="200" w:firstLine="480"/>
        <w:rPr>
          <w:rFonts w:ascii="宋体" w:hAnsi="宋体"/>
        </w:rPr>
      </w:pPr>
      <w:r>
        <w:rPr>
          <w:rFonts w:eastAsiaTheme="minorEastAsia" w:cs="Times New Roman"/>
          <w:noProof/>
          <w:kern w:val="0"/>
          <w:szCs w:val="24"/>
        </w:rPr>
        <w:drawing>
          <wp:anchor distT="0" distB="0" distL="114300" distR="114300" simplePos="0" relativeHeight="251662336" behindDoc="0" locked="0" layoutInCell="1" allowOverlap="1">
            <wp:simplePos x="0" y="0"/>
            <wp:positionH relativeFrom="margin">
              <wp:posOffset>756285</wp:posOffset>
            </wp:positionH>
            <wp:positionV relativeFrom="paragraph">
              <wp:posOffset>497004</wp:posOffset>
            </wp:positionV>
            <wp:extent cx="4427220" cy="2607310"/>
            <wp:effectExtent l="0" t="0" r="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260731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262" w:rsidRPr="00FA53D0">
        <w:rPr>
          <w:rFonts w:ascii="宋体" w:hAnsi="宋体" w:hint="eastAsia"/>
        </w:rPr>
        <w:t>利用</w:t>
      </w:r>
      <w:proofErr w:type="spellStart"/>
      <w:r w:rsidR="007D0262" w:rsidRPr="00FA53D0">
        <w:rPr>
          <w:rFonts w:ascii="宋体" w:hAnsi="宋体" w:hint="eastAsia"/>
        </w:rPr>
        <w:t>spss</w:t>
      </w:r>
      <w:proofErr w:type="spellEnd"/>
      <w:r w:rsidR="007D0262" w:rsidRPr="00FA53D0">
        <w:rPr>
          <w:rFonts w:ascii="宋体" w:hAnsi="宋体" w:hint="eastAsia"/>
        </w:rPr>
        <w:t>软件对平均房价和年份之间的关系画出散点图并进行线性回归分析如图4-1所示：</w:t>
      </w:r>
    </w:p>
    <w:p w:rsidR="007D0262" w:rsidRDefault="007D0262" w:rsidP="007D0262">
      <w:pPr>
        <w:autoSpaceDE w:val="0"/>
        <w:autoSpaceDN w:val="0"/>
        <w:adjustRightInd w:val="0"/>
        <w:spacing w:line="240" w:lineRule="auto"/>
        <w:jc w:val="left"/>
        <w:rPr>
          <w:rFonts w:eastAsiaTheme="minorEastAsia" w:cs="Times New Roman"/>
          <w:kern w:val="0"/>
          <w:szCs w:val="24"/>
        </w:rPr>
      </w:pPr>
    </w:p>
    <w:p w:rsidR="007D0262" w:rsidRDefault="007D0262" w:rsidP="007D0262">
      <w:pPr>
        <w:autoSpaceDE w:val="0"/>
        <w:autoSpaceDN w:val="0"/>
        <w:adjustRightInd w:val="0"/>
        <w:spacing w:line="240" w:lineRule="auto"/>
        <w:jc w:val="left"/>
        <w:rPr>
          <w:rFonts w:eastAsiaTheme="minorEastAsia" w:cs="Times New Roman"/>
          <w:kern w:val="0"/>
          <w:szCs w:val="24"/>
        </w:rPr>
      </w:pPr>
    </w:p>
    <w:p w:rsidR="007D0262" w:rsidRDefault="007D0262" w:rsidP="007D0262">
      <w:pPr>
        <w:autoSpaceDE w:val="0"/>
        <w:autoSpaceDN w:val="0"/>
        <w:adjustRightInd w:val="0"/>
        <w:spacing w:line="240" w:lineRule="auto"/>
        <w:jc w:val="left"/>
        <w:rPr>
          <w:rFonts w:eastAsiaTheme="minorEastAsia" w:cs="Times New Roman"/>
          <w:kern w:val="0"/>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rPr>
          <w:rFonts w:eastAsiaTheme="minorEastAsia" w:cs="Times New Roman"/>
          <w:szCs w:val="24"/>
        </w:rPr>
      </w:pPr>
    </w:p>
    <w:p w:rsidR="00FA53D0" w:rsidRPr="00FA53D0" w:rsidRDefault="00FA53D0" w:rsidP="00FA53D0">
      <w:pPr>
        <w:autoSpaceDE w:val="0"/>
        <w:autoSpaceDN w:val="0"/>
        <w:adjustRightInd w:val="0"/>
        <w:spacing w:line="400" w:lineRule="atLeast"/>
        <w:ind w:firstLineChars="2000" w:firstLine="4200"/>
        <w:rPr>
          <w:rFonts w:ascii="宋体" w:hAnsi="宋体" w:cs="Times New Roman"/>
          <w:kern w:val="0"/>
          <w:sz w:val="21"/>
          <w:szCs w:val="21"/>
        </w:rPr>
      </w:pPr>
      <w:r w:rsidRPr="00FA53D0">
        <w:rPr>
          <w:rFonts w:ascii="宋体" w:hAnsi="宋体" w:cs="Times New Roman" w:hint="eastAsia"/>
          <w:kern w:val="0"/>
          <w:sz w:val="21"/>
          <w:szCs w:val="21"/>
        </w:rPr>
        <w:lastRenderedPageBreak/>
        <w:t>图4-1散点图</w:t>
      </w:r>
    </w:p>
    <w:p w:rsidR="00FA53D0" w:rsidRPr="00FA53D0" w:rsidRDefault="00FA53D0" w:rsidP="00FA53D0">
      <w:pPr>
        <w:jc w:val="center"/>
        <w:rPr>
          <w:rFonts w:eastAsiaTheme="minorEastAsia" w:cs="Times New Roman"/>
          <w:szCs w:val="24"/>
        </w:rPr>
      </w:pPr>
    </w:p>
    <w:tbl>
      <w:tblPr>
        <w:tblpPr w:leftFromText="180" w:rightFromText="180" w:vertAnchor="page" w:horzAnchor="margin" w:tblpXSpec="center" w:tblpY="2126"/>
        <w:tblW w:w="7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9"/>
        <w:gridCol w:w="719"/>
        <w:gridCol w:w="1380"/>
        <w:gridCol w:w="1005"/>
        <w:gridCol w:w="1380"/>
        <w:gridCol w:w="1005"/>
        <w:gridCol w:w="1007"/>
      </w:tblGrid>
      <w:tr w:rsidR="00A01616" w:rsidRPr="007D0262" w:rsidTr="00A01616">
        <w:trPr>
          <w:cantSplit/>
          <w:trHeight w:val="279"/>
        </w:trPr>
        <w:tc>
          <w:tcPr>
            <w:tcW w:w="7215" w:type="dxa"/>
            <w:gridSpan w:val="7"/>
            <w:tcBorders>
              <w:top w:val="nil"/>
              <w:left w:val="nil"/>
              <w:bottom w:val="nil"/>
              <w:right w:val="nil"/>
            </w:tcBorders>
            <w:shd w:val="clear" w:color="auto" w:fill="FFFFFF"/>
            <w:vAlign w:val="center"/>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010205"/>
                <w:kern w:val="0"/>
                <w:sz w:val="22"/>
              </w:rPr>
            </w:pPr>
            <w:proofErr w:type="spellStart"/>
            <w:r w:rsidRPr="007D0262">
              <w:rPr>
                <w:rFonts w:ascii="MingLiU" w:eastAsia="MingLiU" w:cs="MingLiU"/>
                <w:b/>
                <w:bCs/>
                <w:color w:val="010205"/>
                <w:kern w:val="0"/>
                <w:sz w:val="22"/>
              </w:rPr>
              <w:t>ANOVA</w:t>
            </w:r>
            <w:r w:rsidRPr="007D0262">
              <w:rPr>
                <w:rFonts w:ascii="MingLiU" w:eastAsia="MingLiU" w:cs="MingLiU"/>
                <w:b/>
                <w:bCs/>
                <w:color w:val="010205"/>
                <w:kern w:val="0"/>
                <w:sz w:val="22"/>
                <w:vertAlign w:val="superscript"/>
              </w:rPr>
              <w:t>a</w:t>
            </w:r>
            <w:proofErr w:type="spellEnd"/>
          </w:p>
        </w:tc>
      </w:tr>
      <w:tr w:rsidR="00A01616" w:rsidRPr="007D0262" w:rsidTr="00A01616">
        <w:trPr>
          <w:cantSplit/>
          <w:trHeight w:val="279"/>
        </w:trPr>
        <w:tc>
          <w:tcPr>
            <w:tcW w:w="1438" w:type="dxa"/>
            <w:gridSpan w:val="2"/>
            <w:tcBorders>
              <w:top w:val="nil"/>
              <w:left w:val="nil"/>
              <w:bottom w:val="single" w:sz="8" w:space="0" w:color="152935"/>
              <w:right w:val="nil"/>
            </w:tcBorders>
            <w:shd w:val="clear" w:color="auto" w:fill="FFFFFF"/>
            <w:vAlign w:val="bottom"/>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264A60"/>
                <w:kern w:val="0"/>
                <w:sz w:val="18"/>
                <w:szCs w:val="18"/>
              </w:rPr>
            </w:pPr>
            <w:r w:rsidRPr="007D0262">
              <w:rPr>
                <w:rFonts w:ascii="MingLiU" w:eastAsia="MingLiU" w:cs="MingLiU" w:hint="eastAsia"/>
                <w:color w:val="264A60"/>
                <w:kern w:val="0"/>
                <w:sz w:val="18"/>
                <w:szCs w:val="18"/>
              </w:rPr>
              <w:t>模型</w:t>
            </w:r>
          </w:p>
        </w:tc>
        <w:tc>
          <w:tcPr>
            <w:tcW w:w="1380" w:type="dxa"/>
            <w:tcBorders>
              <w:top w:val="nil"/>
              <w:left w:val="nil"/>
              <w:bottom w:val="single" w:sz="8" w:space="0" w:color="152935"/>
              <w:right w:val="single" w:sz="8" w:space="0" w:color="E0E0E0"/>
            </w:tcBorders>
            <w:shd w:val="clear" w:color="auto" w:fill="FFFFFF"/>
            <w:vAlign w:val="bottom"/>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264A60"/>
                <w:kern w:val="0"/>
                <w:sz w:val="18"/>
                <w:szCs w:val="18"/>
              </w:rPr>
            </w:pPr>
            <w:r w:rsidRPr="007D0262">
              <w:rPr>
                <w:rFonts w:ascii="MingLiU" w:eastAsia="MingLiU" w:cs="MingLiU" w:hint="eastAsia"/>
                <w:color w:val="264A60"/>
                <w:kern w:val="0"/>
                <w:sz w:val="18"/>
                <w:szCs w:val="18"/>
              </w:rPr>
              <w:t>平方和</w:t>
            </w:r>
          </w:p>
        </w:tc>
        <w:tc>
          <w:tcPr>
            <w:tcW w:w="1005" w:type="dxa"/>
            <w:tcBorders>
              <w:top w:val="nil"/>
              <w:left w:val="single" w:sz="8" w:space="0" w:color="E0E0E0"/>
              <w:bottom w:val="single" w:sz="8" w:space="0" w:color="152935"/>
              <w:right w:val="single" w:sz="8" w:space="0" w:color="E0E0E0"/>
            </w:tcBorders>
            <w:shd w:val="clear" w:color="auto" w:fill="FFFFFF"/>
            <w:vAlign w:val="bottom"/>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264A60"/>
                <w:kern w:val="0"/>
                <w:sz w:val="18"/>
                <w:szCs w:val="18"/>
              </w:rPr>
            </w:pPr>
            <w:r w:rsidRPr="007D0262">
              <w:rPr>
                <w:rFonts w:ascii="MingLiU" w:eastAsia="MingLiU" w:cs="MingLiU" w:hint="eastAsia"/>
                <w:color w:val="264A60"/>
                <w:kern w:val="0"/>
                <w:sz w:val="18"/>
                <w:szCs w:val="18"/>
              </w:rPr>
              <w:t>自由度</w:t>
            </w:r>
          </w:p>
        </w:tc>
        <w:tc>
          <w:tcPr>
            <w:tcW w:w="1380" w:type="dxa"/>
            <w:tcBorders>
              <w:top w:val="nil"/>
              <w:left w:val="single" w:sz="8" w:space="0" w:color="E0E0E0"/>
              <w:bottom w:val="single" w:sz="8" w:space="0" w:color="152935"/>
              <w:right w:val="single" w:sz="8" w:space="0" w:color="E0E0E0"/>
            </w:tcBorders>
            <w:shd w:val="clear" w:color="auto" w:fill="FFFFFF"/>
            <w:vAlign w:val="bottom"/>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264A60"/>
                <w:kern w:val="0"/>
                <w:sz w:val="18"/>
                <w:szCs w:val="18"/>
              </w:rPr>
            </w:pPr>
            <w:r w:rsidRPr="007D0262">
              <w:rPr>
                <w:rFonts w:ascii="MingLiU" w:eastAsia="MingLiU" w:cs="MingLiU" w:hint="eastAsia"/>
                <w:color w:val="264A60"/>
                <w:kern w:val="0"/>
                <w:sz w:val="18"/>
                <w:szCs w:val="18"/>
              </w:rPr>
              <w:t>均方</w:t>
            </w:r>
          </w:p>
        </w:tc>
        <w:tc>
          <w:tcPr>
            <w:tcW w:w="1005" w:type="dxa"/>
            <w:tcBorders>
              <w:top w:val="nil"/>
              <w:left w:val="single" w:sz="8" w:space="0" w:color="E0E0E0"/>
              <w:bottom w:val="single" w:sz="8" w:space="0" w:color="152935"/>
              <w:right w:val="single" w:sz="8" w:space="0" w:color="E0E0E0"/>
            </w:tcBorders>
            <w:shd w:val="clear" w:color="auto" w:fill="FFFFFF"/>
            <w:vAlign w:val="bottom"/>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264A60"/>
                <w:kern w:val="0"/>
                <w:sz w:val="18"/>
                <w:szCs w:val="18"/>
              </w:rPr>
            </w:pPr>
            <w:r w:rsidRPr="007D0262">
              <w:rPr>
                <w:rFonts w:ascii="MingLiU" w:eastAsia="MingLiU" w:cs="MingLiU"/>
                <w:color w:val="264A60"/>
                <w:kern w:val="0"/>
                <w:sz w:val="18"/>
                <w:szCs w:val="18"/>
              </w:rPr>
              <w:t>F</w:t>
            </w:r>
          </w:p>
        </w:tc>
        <w:tc>
          <w:tcPr>
            <w:tcW w:w="1007" w:type="dxa"/>
            <w:tcBorders>
              <w:top w:val="nil"/>
              <w:left w:val="single" w:sz="8" w:space="0" w:color="E0E0E0"/>
              <w:bottom w:val="single" w:sz="8" w:space="0" w:color="152935"/>
              <w:right w:val="nil"/>
            </w:tcBorders>
            <w:shd w:val="clear" w:color="auto" w:fill="FFFFFF"/>
            <w:vAlign w:val="bottom"/>
          </w:tcPr>
          <w:p w:rsidR="00A01616" w:rsidRPr="007D0262" w:rsidRDefault="00A01616" w:rsidP="00A01616">
            <w:pPr>
              <w:autoSpaceDE w:val="0"/>
              <w:autoSpaceDN w:val="0"/>
              <w:adjustRightInd w:val="0"/>
              <w:spacing w:line="320" w:lineRule="atLeast"/>
              <w:ind w:left="60" w:right="60"/>
              <w:jc w:val="center"/>
              <w:rPr>
                <w:rFonts w:ascii="MingLiU" w:eastAsia="MingLiU" w:cs="MingLiU"/>
                <w:color w:val="264A60"/>
                <w:kern w:val="0"/>
                <w:sz w:val="18"/>
                <w:szCs w:val="18"/>
              </w:rPr>
            </w:pPr>
            <w:r w:rsidRPr="007D0262">
              <w:rPr>
                <w:rFonts w:ascii="MingLiU" w:eastAsia="MingLiU" w:cs="MingLiU" w:hint="eastAsia"/>
                <w:color w:val="264A60"/>
                <w:kern w:val="0"/>
                <w:sz w:val="18"/>
                <w:szCs w:val="18"/>
              </w:rPr>
              <w:t>显著性</w:t>
            </w:r>
          </w:p>
        </w:tc>
      </w:tr>
      <w:tr w:rsidR="00A01616" w:rsidRPr="007D0262" w:rsidTr="00A01616">
        <w:trPr>
          <w:cantSplit/>
          <w:trHeight w:val="272"/>
        </w:trPr>
        <w:tc>
          <w:tcPr>
            <w:tcW w:w="719" w:type="dxa"/>
            <w:vMerge w:val="restart"/>
            <w:tcBorders>
              <w:top w:val="single" w:sz="8" w:space="0" w:color="152935"/>
              <w:left w:val="nil"/>
              <w:bottom w:val="single" w:sz="8" w:space="0" w:color="152935"/>
              <w:right w:val="nil"/>
            </w:tcBorders>
            <w:shd w:val="clear" w:color="auto" w:fill="E0E0E0"/>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264A60"/>
                <w:kern w:val="0"/>
                <w:sz w:val="18"/>
                <w:szCs w:val="18"/>
              </w:rPr>
            </w:pPr>
            <w:r w:rsidRPr="007D0262">
              <w:rPr>
                <w:rFonts w:ascii="MingLiU" w:eastAsia="MingLiU" w:cs="MingLiU"/>
                <w:color w:val="264A60"/>
                <w:kern w:val="0"/>
                <w:sz w:val="18"/>
                <w:szCs w:val="18"/>
              </w:rPr>
              <w:t>1</w:t>
            </w:r>
          </w:p>
        </w:tc>
        <w:tc>
          <w:tcPr>
            <w:tcW w:w="719" w:type="dxa"/>
            <w:tcBorders>
              <w:top w:val="single" w:sz="8" w:space="0" w:color="152935"/>
              <w:left w:val="nil"/>
              <w:bottom w:val="single" w:sz="8" w:space="0" w:color="AEAEAE"/>
              <w:right w:val="nil"/>
            </w:tcBorders>
            <w:shd w:val="clear" w:color="auto" w:fill="E0E0E0"/>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264A60"/>
                <w:kern w:val="0"/>
                <w:sz w:val="18"/>
                <w:szCs w:val="18"/>
              </w:rPr>
            </w:pPr>
            <w:r w:rsidRPr="007D0262">
              <w:rPr>
                <w:rFonts w:ascii="MingLiU" w:eastAsia="MingLiU" w:cs="MingLiU" w:hint="eastAsia"/>
                <w:color w:val="264A60"/>
                <w:kern w:val="0"/>
                <w:sz w:val="18"/>
                <w:szCs w:val="18"/>
              </w:rPr>
              <w:t>回归</w:t>
            </w:r>
          </w:p>
        </w:tc>
        <w:tc>
          <w:tcPr>
            <w:tcW w:w="1380" w:type="dxa"/>
            <w:tcBorders>
              <w:top w:val="single" w:sz="8" w:space="0" w:color="152935"/>
              <w:left w:val="nil"/>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9339727.698</w:t>
            </w:r>
          </w:p>
        </w:tc>
        <w:tc>
          <w:tcPr>
            <w:tcW w:w="1005" w:type="dxa"/>
            <w:tcBorders>
              <w:top w:val="single" w:sz="8" w:space="0" w:color="152935"/>
              <w:left w:val="single" w:sz="8" w:space="0" w:color="E0E0E0"/>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1</w:t>
            </w:r>
          </w:p>
        </w:tc>
        <w:tc>
          <w:tcPr>
            <w:tcW w:w="1380" w:type="dxa"/>
            <w:tcBorders>
              <w:top w:val="single" w:sz="8" w:space="0" w:color="152935"/>
              <w:left w:val="single" w:sz="8" w:space="0" w:color="E0E0E0"/>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9339727.698</w:t>
            </w:r>
          </w:p>
        </w:tc>
        <w:tc>
          <w:tcPr>
            <w:tcW w:w="1005" w:type="dxa"/>
            <w:tcBorders>
              <w:top w:val="single" w:sz="8" w:space="0" w:color="152935"/>
              <w:left w:val="single" w:sz="8" w:space="0" w:color="E0E0E0"/>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313.408</w:t>
            </w:r>
          </w:p>
        </w:tc>
        <w:tc>
          <w:tcPr>
            <w:tcW w:w="1007" w:type="dxa"/>
            <w:tcBorders>
              <w:top w:val="single" w:sz="8" w:space="0" w:color="152935"/>
              <w:left w:val="single" w:sz="8" w:space="0" w:color="E0E0E0"/>
              <w:bottom w:val="single" w:sz="8" w:space="0" w:color="AEAEAE"/>
              <w:right w:val="nil"/>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.000</w:t>
            </w:r>
            <w:r w:rsidRPr="007D0262">
              <w:rPr>
                <w:rFonts w:ascii="MingLiU" w:eastAsia="MingLiU" w:cs="MingLiU"/>
                <w:color w:val="010205"/>
                <w:kern w:val="0"/>
                <w:sz w:val="18"/>
                <w:szCs w:val="18"/>
                <w:vertAlign w:val="superscript"/>
              </w:rPr>
              <w:t>b</w:t>
            </w:r>
          </w:p>
        </w:tc>
      </w:tr>
      <w:tr w:rsidR="00A01616" w:rsidRPr="007D0262" w:rsidTr="00A01616">
        <w:trPr>
          <w:cantSplit/>
          <w:trHeight w:val="297"/>
        </w:trPr>
        <w:tc>
          <w:tcPr>
            <w:tcW w:w="719" w:type="dxa"/>
            <w:vMerge/>
            <w:tcBorders>
              <w:top w:val="single" w:sz="8" w:space="0" w:color="152935"/>
              <w:left w:val="nil"/>
              <w:bottom w:val="single" w:sz="8" w:space="0" w:color="152935"/>
              <w:right w:val="nil"/>
            </w:tcBorders>
            <w:shd w:val="clear" w:color="auto" w:fill="E0E0E0"/>
          </w:tcPr>
          <w:p w:rsidR="00A01616" w:rsidRPr="007D0262" w:rsidRDefault="00A01616" w:rsidP="00A01616">
            <w:pPr>
              <w:autoSpaceDE w:val="0"/>
              <w:autoSpaceDN w:val="0"/>
              <w:adjustRightInd w:val="0"/>
              <w:spacing w:line="240" w:lineRule="auto"/>
              <w:jc w:val="left"/>
              <w:rPr>
                <w:rFonts w:ascii="MingLiU" w:eastAsia="MingLiU" w:cs="MingLiU"/>
                <w:color w:val="010205"/>
                <w:kern w:val="0"/>
                <w:sz w:val="18"/>
                <w:szCs w:val="18"/>
              </w:rPr>
            </w:pPr>
          </w:p>
        </w:tc>
        <w:tc>
          <w:tcPr>
            <w:tcW w:w="719" w:type="dxa"/>
            <w:tcBorders>
              <w:top w:val="single" w:sz="8" w:space="0" w:color="AEAEAE"/>
              <w:left w:val="nil"/>
              <w:bottom w:val="single" w:sz="8" w:space="0" w:color="AEAEAE"/>
              <w:right w:val="nil"/>
            </w:tcBorders>
            <w:shd w:val="clear" w:color="auto" w:fill="E0E0E0"/>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264A60"/>
                <w:kern w:val="0"/>
                <w:sz w:val="18"/>
                <w:szCs w:val="18"/>
              </w:rPr>
            </w:pPr>
            <w:r w:rsidRPr="007D0262">
              <w:rPr>
                <w:rFonts w:ascii="MingLiU" w:eastAsia="MingLiU" w:cs="MingLiU" w:hint="eastAsia"/>
                <w:color w:val="264A60"/>
                <w:kern w:val="0"/>
                <w:sz w:val="18"/>
                <w:szCs w:val="18"/>
              </w:rPr>
              <w:t>残差</w:t>
            </w:r>
          </w:p>
        </w:tc>
        <w:tc>
          <w:tcPr>
            <w:tcW w:w="1380" w:type="dxa"/>
            <w:tcBorders>
              <w:top w:val="single" w:sz="8" w:space="0" w:color="AEAEAE"/>
              <w:left w:val="nil"/>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327805.533</w:t>
            </w:r>
          </w:p>
        </w:tc>
        <w:tc>
          <w:tcPr>
            <w:tcW w:w="1005" w:type="dxa"/>
            <w:tcBorders>
              <w:top w:val="single" w:sz="8" w:space="0" w:color="AEAEAE"/>
              <w:left w:val="single" w:sz="8" w:space="0" w:color="E0E0E0"/>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11</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29800.503</w:t>
            </w:r>
          </w:p>
        </w:tc>
        <w:tc>
          <w:tcPr>
            <w:tcW w:w="100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c>
          <w:tcPr>
            <w:tcW w:w="1007" w:type="dxa"/>
            <w:tcBorders>
              <w:top w:val="single" w:sz="8" w:space="0" w:color="AEAEAE"/>
              <w:left w:val="single" w:sz="8" w:space="0" w:color="E0E0E0"/>
              <w:bottom w:val="single" w:sz="8" w:space="0" w:color="AEAEAE"/>
              <w:right w:val="nil"/>
            </w:tcBorders>
            <w:shd w:val="clear" w:color="auto" w:fill="FFFFFF"/>
            <w:vAlign w:val="center"/>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r>
      <w:tr w:rsidR="00A01616" w:rsidRPr="007D0262" w:rsidTr="00A01616">
        <w:trPr>
          <w:cantSplit/>
          <w:trHeight w:val="297"/>
        </w:trPr>
        <w:tc>
          <w:tcPr>
            <w:tcW w:w="719" w:type="dxa"/>
            <w:vMerge/>
            <w:tcBorders>
              <w:top w:val="single" w:sz="8" w:space="0" w:color="152935"/>
              <w:left w:val="nil"/>
              <w:bottom w:val="single" w:sz="8" w:space="0" w:color="152935"/>
              <w:right w:val="nil"/>
            </w:tcBorders>
            <w:shd w:val="clear" w:color="auto" w:fill="E0E0E0"/>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c>
          <w:tcPr>
            <w:tcW w:w="719" w:type="dxa"/>
            <w:tcBorders>
              <w:top w:val="single" w:sz="8" w:space="0" w:color="AEAEAE"/>
              <w:left w:val="nil"/>
              <w:bottom w:val="single" w:sz="8" w:space="0" w:color="152935"/>
              <w:right w:val="nil"/>
            </w:tcBorders>
            <w:shd w:val="clear" w:color="auto" w:fill="E0E0E0"/>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264A60"/>
                <w:kern w:val="0"/>
                <w:sz w:val="18"/>
                <w:szCs w:val="18"/>
              </w:rPr>
            </w:pPr>
            <w:r w:rsidRPr="007D0262">
              <w:rPr>
                <w:rFonts w:ascii="MingLiU" w:eastAsia="MingLiU" w:cs="MingLiU" w:hint="eastAsia"/>
                <w:color w:val="264A60"/>
                <w:kern w:val="0"/>
                <w:sz w:val="18"/>
                <w:szCs w:val="18"/>
              </w:rPr>
              <w:t>总计</w:t>
            </w:r>
          </w:p>
        </w:tc>
        <w:tc>
          <w:tcPr>
            <w:tcW w:w="1380" w:type="dxa"/>
            <w:tcBorders>
              <w:top w:val="single" w:sz="8" w:space="0" w:color="AEAEAE"/>
              <w:left w:val="nil"/>
              <w:bottom w:val="single" w:sz="8" w:space="0" w:color="152935"/>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9667533.231</w:t>
            </w:r>
          </w:p>
        </w:tc>
        <w:tc>
          <w:tcPr>
            <w:tcW w:w="1005" w:type="dxa"/>
            <w:tcBorders>
              <w:top w:val="single" w:sz="8" w:space="0" w:color="AEAEAE"/>
              <w:left w:val="single" w:sz="8" w:space="0" w:color="E0E0E0"/>
              <w:bottom w:val="single" w:sz="8" w:space="0" w:color="152935"/>
              <w:right w:val="single" w:sz="8" w:space="0" w:color="E0E0E0"/>
            </w:tcBorders>
            <w:shd w:val="clear" w:color="auto" w:fill="FFFFFF"/>
          </w:tcPr>
          <w:p w:rsidR="00A01616" w:rsidRPr="007D0262" w:rsidRDefault="00A01616" w:rsidP="00A01616">
            <w:pPr>
              <w:autoSpaceDE w:val="0"/>
              <w:autoSpaceDN w:val="0"/>
              <w:adjustRightInd w:val="0"/>
              <w:spacing w:line="320" w:lineRule="atLeast"/>
              <w:ind w:left="60" w:right="60"/>
              <w:jc w:val="right"/>
              <w:rPr>
                <w:rFonts w:ascii="MingLiU" w:eastAsia="MingLiU" w:cs="MingLiU"/>
                <w:color w:val="010205"/>
                <w:kern w:val="0"/>
                <w:sz w:val="18"/>
                <w:szCs w:val="18"/>
              </w:rPr>
            </w:pPr>
            <w:r w:rsidRPr="007D0262">
              <w:rPr>
                <w:rFonts w:ascii="MingLiU" w:eastAsia="MingLiU" w:cs="MingLiU"/>
                <w:color w:val="010205"/>
                <w:kern w:val="0"/>
                <w:sz w:val="18"/>
                <w:szCs w:val="18"/>
              </w:rPr>
              <w:t>12</w:t>
            </w:r>
          </w:p>
        </w:tc>
        <w:tc>
          <w:tcPr>
            <w:tcW w:w="138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c>
          <w:tcPr>
            <w:tcW w:w="100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c>
          <w:tcPr>
            <w:tcW w:w="1007" w:type="dxa"/>
            <w:tcBorders>
              <w:top w:val="single" w:sz="8" w:space="0" w:color="AEAEAE"/>
              <w:left w:val="single" w:sz="8" w:space="0" w:color="E0E0E0"/>
              <w:bottom w:val="single" w:sz="8" w:space="0" w:color="152935"/>
              <w:right w:val="nil"/>
            </w:tcBorders>
            <w:shd w:val="clear" w:color="auto" w:fill="FFFFFF"/>
            <w:vAlign w:val="center"/>
          </w:tcPr>
          <w:p w:rsidR="00A01616" w:rsidRPr="007D0262" w:rsidRDefault="00A01616" w:rsidP="00A01616">
            <w:pPr>
              <w:autoSpaceDE w:val="0"/>
              <w:autoSpaceDN w:val="0"/>
              <w:adjustRightInd w:val="0"/>
              <w:spacing w:line="240" w:lineRule="auto"/>
              <w:jc w:val="left"/>
              <w:rPr>
                <w:rFonts w:eastAsiaTheme="minorEastAsia" w:cs="Times New Roman"/>
                <w:kern w:val="0"/>
                <w:szCs w:val="24"/>
              </w:rPr>
            </w:pPr>
          </w:p>
        </w:tc>
      </w:tr>
      <w:tr w:rsidR="00A01616" w:rsidRPr="007D0262" w:rsidTr="00A01616">
        <w:trPr>
          <w:cantSplit/>
          <w:trHeight w:val="279"/>
        </w:trPr>
        <w:tc>
          <w:tcPr>
            <w:tcW w:w="7215" w:type="dxa"/>
            <w:gridSpan w:val="7"/>
            <w:tcBorders>
              <w:top w:val="nil"/>
              <w:left w:val="nil"/>
              <w:bottom w:val="nil"/>
              <w:right w:val="nil"/>
            </w:tcBorders>
            <w:shd w:val="clear" w:color="auto" w:fill="FFFFFF"/>
          </w:tcPr>
          <w:p w:rsidR="00A01616" w:rsidRPr="007D0262" w:rsidRDefault="00A01616" w:rsidP="00A01616">
            <w:pPr>
              <w:autoSpaceDE w:val="0"/>
              <w:autoSpaceDN w:val="0"/>
              <w:adjustRightInd w:val="0"/>
              <w:spacing w:line="320" w:lineRule="atLeast"/>
              <w:ind w:left="60" w:right="60"/>
              <w:jc w:val="left"/>
              <w:rPr>
                <w:rFonts w:ascii="MingLiU" w:eastAsia="MingLiU" w:cs="MingLiU"/>
                <w:color w:val="010205"/>
                <w:kern w:val="0"/>
                <w:sz w:val="18"/>
                <w:szCs w:val="18"/>
              </w:rPr>
            </w:pPr>
            <w:r w:rsidRPr="007D0262">
              <w:rPr>
                <w:rFonts w:ascii="MingLiU" w:eastAsia="MingLiU" w:cs="MingLiU"/>
                <w:color w:val="010205"/>
                <w:kern w:val="0"/>
                <w:sz w:val="18"/>
                <w:szCs w:val="18"/>
              </w:rPr>
              <w:t xml:space="preserve">a. </w:t>
            </w:r>
            <w:r w:rsidRPr="007D0262">
              <w:rPr>
                <w:rFonts w:ascii="MingLiU" w:eastAsia="MingLiU" w:cs="MingLiU" w:hint="eastAsia"/>
                <w:color w:val="010205"/>
                <w:kern w:val="0"/>
                <w:sz w:val="18"/>
                <w:szCs w:val="18"/>
              </w:rPr>
              <w:t>因变量：平均房价</w:t>
            </w:r>
          </w:p>
        </w:tc>
      </w:tr>
      <w:tr w:rsidR="00A01616" w:rsidRPr="007D0262" w:rsidTr="00A01616">
        <w:trPr>
          <w:cantSplit/>
          <w:trHeight w:val="830"/>
        </w:trPr>
        <w:tc>
          <w:tcPr>
            <w:tcW w:w="7215" w:type="dxa"/>
            <w:gridSpan w:val="7"/>
            <w:tcBorders>
              <w:top w:val="nil"/>
              <w:left w:val="nil"/>
              <w:bottom w:val="nil"/>
              <w:right w:val="nil"/>
            </w:tcBorders>
            <w:shd w:val="clear" w:color="auto" w:fill="FFFFFF"/>
          </w:tcPr>
          <w:p w:rsidR="00A01616" w:rsidRDefault="00A01616" w:rsidP="00A01616">
            <w:pPr>
              <w:autoSpaceDE w:val="0"/>
              <w:autoSpaceDN w:val="0"/>
              <w:adjustRightInd w:val="0"/>
              <w:spacing w:line="320" w:lineRule="atLeast"/>
              <w:ind w:left="60" w:right="60"/>
              <w:jc w:val="left"/>
              <w:rPr>
                <w:rFonts w:ascii="MingLiU" w:eastAsiaTheme="minorEastAsia" w:cs="MingLiU"/>
                <w:color w:val="010205"/>
                <w:kern w:val="0"/>
                <w:sz w:val="18"/>
                <w:szCs w:val="18"/>
              </w:rPr>
            </w:pPr>
            <w:r w:rsidRPr="007D0262">
              <w:rPr>
                <w:rFonts w:ascii="MingLiU" w:eastAsia="MingLiU" w:cs="MingLiU"/>
                <w:color w:val="010205"/>
                <w:kern w:val="0"/>
                <w:sz w:val="18"/>
                <w:szCs w:val="18"/>
              </w:rPr>
              <w:t xml:space="preserve">b. </w:t>
            </w:r>
            <w:r w:rsidRPr="007D0262">
              <w:rPr>
                <w:rFonts w:ascii="MingLiU" w:eastAsia="MingLiU" w:cs="MingLiU" w:hint="eastAsia"/>
                <w:color w:val="010205"/>
                <w:kern w:val="0"/>
                <w:sz w:val="18"/>
                <w:szCs w:val="18"/>
              </w:rPr>
              <w:t>预测变量：</w:t>
            </w:r>
            <w:r w:rsidRPr="007D0262">
              <w:rPr>
                <w:rFonts w:ascii="MingLiU" w:eastAsia="MingLiU" w:cs="MingLiU"/>
                <w:color w:val="010205"/>
                <w:kern w:val="0"/>
                <w:sz w:val="18"/>
                <w:szCs w:val="18"/>
              </w:rPr>
              <w:t>(</w:t>
            </w:r>
            <w:r w:rsidRPr="007D0262">
              <w:rPr>
                <w:rFonts w:ascii="MingLiU" w:eastAsia="MingLiU" w:cs="MingLiU" w:hint="eastAsia"/>
                <w:color w:val="010205"/>
                <w:kern w:val="0"/>
                <w:sz w:val="18"/>
                <w:szCs w:val="18"/>
              </w:rPr>
              <w:t>常量</w:t>
            </w:r>
            <w:r w:rsidRPr="007D0262">
              <w:rPr>
                <w:rFonts w:ascii="MingLiU" w:eastAsia="MingLiU" w:cs="MingLiU"/>
                <w:color w:val="010205"/>
                <w:kern w:val="0"/>
                <w:sz w:val="18"/>
                <w:szCs w:val="18"/>
              </w:rPr>
              <w:t xml:space="preserve">), </w:t>
            </w:r>
            <w:r w:rsidRPr="007D0262">
              <w:rPr>
                <w:rFonts w:ascii="MingLiU" w:eastAsia="MingLiU" w:cs="MingLiU" w:hint="eastAsia"/>
                <w:color w:val="010205"/>
                <w:kern w:val="0"/>
                <w:sz w:val="18"/>
                <w:szCs w:val="18"/>
              </w:rPr>
              <w:t>年份</w:t>
            </w:r>
          </w:p>
          <w:p w:rsidR="00A01616" w:rsidRPr="00FA53D0" w:rsidRDefault="00A01616" w:rsidP="00A01616">
            <w:pPr>
              <w:autoSpaceDE w:val="0"/>
              <w:autoSpaceDN w:val="0"/>
              <w:adjustRightInd w:val="0"/>
              <w:spacing w:line="320" w:lineRule="atLeast"/>
              <w:ind w:right="60" w:firstLineChars="1200" w:firstLine="2520"/>
              <w:jc w:val="left"/>
              <w:rPr>
                <w:rFonts w:ascii="宋体" w:hAnsi="宋体" w:cs="MingLiU"/>
                <w:color w:val="010205"/>
                <w:kern w:val="0"/>
                <w:sz w:val="21"/>
                <w:szCs w:val="21"/>
              </w:rPr>
            </w:pPr>
            <w:r w:rsidRPr="00FA53D0">
              <w:rPr>
                <w:rFonts w:ascii="宋体" w:hAnsi="宋体" w:cs="MingLiU" w:hint="eastAsia"/>
                <w:color w:val="010205"/>
                <w:kern w:val="0"/>
                <w:sz w:val="21"/>
                <w:szCs w:val="21"/>
              </w:rPr>
              <w:t>表4-1</w:t>
            </w:r>
            <w:r>
              <w:rPr>
                <w:rFonts w:ascii="宋体" w:hAnsi="宋体" w:cs="MingLiU"/>
                <w:color w:val="010205"/>
                <w:kern w:val="0"/>
                <w:sz w:val="21"/>
                <w:szCs w:val="21"/>
              </w:rPr>
              <w:t xml:space="preserve"> </w:t>
            </w:r>
            <w:r w:rsidRPr="00FA53D0">
              <w:rPr>
                <w:rFonts w:ascii="宋体" w:hAnsi="宋体" w:cs="MingLiU" w:hint="eastAsia"/>
                <w:color w:val="010205"/>
                <w:kern w:val="0"/>
                <w:sz w:val="21"/>
                <w:szCs w:val="21"/>
              </w:rPr>
              <w:t>线性回归分析表</w:t>
            </w:r>
          </w:p>
          <w:p w:rsidR="00A01616" w:rsidRPr="007D0262" w:rsidRDefault="00A01616" w:rsidP="00A01616">
            <w:pPr>
              <w:autoSpaceDE w:val="0"/>
              <w:autoSpaceDN w:val="0"/>
              <w:adjustRightInd w:val="0"/>
              <w:spacing w:line="320" w:lineRule="atLeast"/>
              <w:ind w:left="60" w:right="60"/>
              <w:jc w:val="left"/>
              <w:rPr>
                <w:rFonts w:ascii="MingLiU" w:eastAsiaTheme="minorEastAsia" w:cs="MingLiU"/>
                <w:color w:val="010205"/>
                <w:kern w:val="0"/>
                <w:sz w:val="18"/>
                <w:szCs w:val="18"/>
              </w:rPr>
            </w:pPr>
          </w:p>
        </w:tc>
      </w:tr>
      <w:tr w:rsidR="00A01616" w:rsidRPr="007D0262" w:rsidTr="00A01616">
        <w:trPr>
          <w:cantSplit/>
          <w:trHeight w:val="279"/>
        </w:trPr>
        <w:tc>
          <w:tcPr>
            <w:tcW w:w="7215" w:type="dxa"/>
            <w:gridSpan w:val="7"/>
            <w:tcBorders>
              <w:top w:val="nil"/>
              <w:left w:val="nil"/>
              <w:bottom w:val="nil"/>
              <w:right w:val="nil"/>
            </w:tcBorders>
            <w:shd w:val="clear" w:color="auto" w:fill="FFFFFF"/>
          </w:tcPr>
          <w:p w:rsidR="00A01616" w:rsidRPr="00FA53D0" w:rsidRDefault="00A01616" w:rsidP="00A01616">
            <w:pPr>
              <w:autoSpaceDE w:val="0"/>
              <w:autoSpaceDN w:val="0"/>
              <w:adjustRightInd w:val="0"/>
              <w:spacing w:line="320" w:lineRule="atLeast"/>
              <w:ind w:right="60"/>
              <w:jc w:val="left"/>
              <w:rPr>
                <w:rFonts w:ascii="MingLiU" w:eastAsiaTheme="minorEastAsia" w:cs="MingLiU"/>
                <w:color w:val="010205"/>
                <w:kern w:val="0"/>
                <w:sz w:val="18"/>
                <w:szCs w:val="18"/>
              </w:rPr>
            </w:pPr>
          </w:p>
        </w:tc>
      </w:tr>
    </w:tbl>
    <w:p w:rsidR="007D0262" w:rsidRPr="00FA53D0" w:rsidRDefault="007D0262" w:rsidP="00FA53D0">
      <w:pPr>
        <w:autoSpaceDE w:val="0"/>
        <w:autoSpaceDN w:val="0"/>
        <w:adjustRightInd w:val="0"/>
        <w:spacing w:line="400" w:lineRule="atLeast"/>
        <w:jc w:val="left"/>
        <w:rPr>
          <w:rFonts w:ascii="宋体" w:hAnsi="宋体" w:cs="Times New Roman"/>
          <w:kern w:val="0"/>
          <w:sz w:val="21"/>
          <w:szCs w:val="21"/>
        </w:rPr>
      </w:pPr>
    </w:p>
    <w:p w:rsidR="007D0262" w:rsidRPr="007D0262" w:rsidRDefault="007D0262" w:rsidP="007D0262">
      <w:pPr>
        <w:autoSpaceDE w:val="0"/>
        <w:autoSpaceDN w:val="0"/>
        <w:adjustRightInd w:val="0"/>
        <w:spacing w:line="400" w:lineRule="atLeast"/>
        <w:jc w:val="left"/>
        <w:rPr>
          <w:rFonts w:eastAsiaTheme="minorEastAsia" w:cs="Times New Roman"/>
          <w:kern w:val="0"/>
          <w:szCs w:val="24"/>
        </w:rPr>
      </w:pPr>
    </w:p>
    <w:p w:rsidR="007D0262" w:rsidRDefault="007D0262" w:rsidP="007D0262">
      <w:pPr>
        <w:autoSpaceDE w:val="0"/>
        <w:autoSpaceDN w:val="0"/>
        <w:adjustRightInd w:val="0"/>
        <w:spacing w:line="400" w:lineRule="atLeast"/>
        <w:jc w:val="left"/>
        <w:rPr>
          <w:rFonts w:eastAsiaTheme="minorEastAsia" w:cs="Times New Roman"/>
          <w:kern w:val="0"/>
          <w:szCs w:val="24"/>
        </w:rPr>
      </w:pPr>
    </w:p>
    <w:p w:rsidR="007D0262" w:rsidRDefault="007D0262" w:rsidP="007D0262">
      <w:pPr>
        <w:autoSpaceDE w:val="0"/>
        <w:autoSpaceDN w:val="0"/>
        <w:adjustRightInd w:val="0"/>
        <w:spacing w:line="240" w:lineRule="auto"/>
        <w:jc w:val="left"/>
        <w:rPr>
          <w:rFonts w:eastAsiaTheme="minorEastAsia" w:cs="Times New Roman"/>
          <w:kern w:val="0"/>
          <w:szCs w:val="24"/>
        </w:rPr>
      </w:pPr>
    </w:p>
    <w:p w:rsidR="007D0262" w:rsidRDefault="007D0262" w:rsidP="007D0262">
      <w:pPr>
        <w:autoSpaceDE w:val="0"/>
        <w:autoSpaceDN w:val="0"/>
        <w:adjustRightInd w:val="0"/>
        <w:spacing w:line="240" w:lineRule="auto"/>
        <w:jc w:val="left"/>
        <w:rPr>
          <w:rFonts w:eastAsiaTheme="minorEastAsia" w:cs="Times New Roman"/>
          <w:kern w:val="0"/>
          <w:szCs w:val="24"/>
        </w:rPr>
      </w:pPr>
    </w:p>
    <w:p w:rsidR="007D0262" w:rsidRDefault="007D0262" w:rsidP="007D0262">
      <w:pPr>
        <w:autoSpaceDE w:val="0"/>
        <w:autoSpaceDN w:val="0"/>
        <w:adjustRightInd w:val="0"/>
        <w:spacing w:line="400" w:lineRule="atLeast"/>
        <w:jc w:val="left"/>
        <w:rPr>
          <w:rFonts w:eastAsiaTheme="minorEastAsia" w:cs="Times New Roman"/>
          <w:kern w:val="0"/>
          <w:szCs w:val="24"/>
        </w:rPr>
      </w:pPr>
    </w:p>
    <w:p w:rsidR="007D0262" w:rsidRDefault="007D0262" w:rsidP="00DB7F54">
      <w:pPr>
        <w:ind w:firstLineChars="200" w:firstLine="480"/>
      </w:pPr>
    </w:p>
    <w:p w:rsidR="00FA53D0" w:rsidRDefault="00FA53D0" w:rsidP="00DB7F54">
      <w:pPr>
        <w:ind w:firstLineChars="200" w:firstLine="480"/>
      </w:pPr>
    </w:p>
    <w:p w:rsidR="00FA53D0" w:rsidRDefault="00FA53D0" w:rsidP="00DB7F54">
      <w:pPr>
        <w:ind w:firstLineChars="200" w:firstLine="480"/>
      </w:pPr>
    </w:p>
    <w:p w:rsidR="00A01616" w:rsidRDefault="00A01616" w:rsidP="00DB7F54">
      <w:pPr>
        <w:ind w:firstLineChars="200" w:firstLine="480"/>
        <w:rPr>
          <w:rFonts w:ascii="宋体" w:hAnsi="宋体"/>
        </w:rPr>
      </w:pPr>
    </w:p>
    <w:p w:rsidR="00A01616" w:rsidRDefault="00A01616" w:rsidP="00DB7F54">
      <w:pPr>
        <w:ind w:firstLineChars="200" w:firstLine="480"/>
        <w:rPr>
          <w:rFonts w:ascii="宋体" w:hAnsi="宋体"/>
        </w:rPr>
      </w:pPr>
    </w:p>
    <w:p w:rsidR="00F92384" w:rsidRPr="003560FE" w:rsidRDefault="00F92384" w:rsidP="00DB7F54">
      <w:pPr>
        <w:ind w:firstLineChars="200" w:firstLine="480"/>
        <w:rPr>
          <w:rFonts w:ascii="宋体" w:hAnsi="宋体"/>
        </w:rPr>
      </w:pPr>
      <w:r w:rsidRPr="003560FE">
        <w:rPr>
          <w:rFonts w:ascii="宋体" w:hAnsi="宋体" w:hint="eastAsia"/>
        </w:rPr>
        <w:t>利用</w:t>
      </w:r>
      <w:proofErr w:type="spellStart"/>
      <w:r w:rsidRPr="003560FE">
        <w:rPr>
          <w:rFonts w:ascii="宋体" w:hAnsi="宋体" w:hint="eastAsia"/>
        </w:rPr>
        <w:t>matlab</w:t>
      </w:r>
      <w:proofErr w:type="spellEnd"/>
      <w:r w:rsidRPr="003560FE">
        <w:rPr>
          <w:rFonts w:ascii="宋体" w:hAnsi="宋体" w:hint="eastAsia"/>
        </w:rPr>
        <w:t>软件画图</w:t>
      </w:r>
      <w:r w:rsidR="007D0262" w:rsidRPr="003560FE">
        <w:rPr>
          <w:rFonts w:ascii="宋体" w:hAnsi="宋体" w:hint="eastAsia"/>
        </w:rPr>
        <w:t>并进行拟合</w:t>
      </w:r>
      <w:r w:rsidRPr="003560FE">
        <w:rPr>
          <w:rFonts w:ascii="宋体" w:hAnsi="宋体" w:hint="eastAsia"/>
        </w:rPr>
        <w:t>图如下：</w:t>
      </w:r>
    </w:p>
    <w:p w:rsidR="00FA53D0" w:rsidRDefault="00FA53D0" w:rsidP="00DB7F54">
      <w:pPr>
        <w:ind w:firstLineChars="200" w:firstLine="480"/>
      </w:pPr>
    </w:p>
    <w:p w:rsidR="00F92384" w:rsidRDefault="00F92384" w:rsidP="00DB7F54">
      <w:pPr>
        <w:ind w:firstLineChars="200"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55880</wp:posOffset>
            </wp:positionV>
            <wp:extent cx="4404360" cy="283781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15435" t="11682" r="16713" b="20571"/>
                    <a:stretch/>
                  </pic:blipFill>
                  <pic:spPr bwMode="auto">
                    <a:xfrm>
                      <a:off x="0" y="0"/>
                      <a:ext cx="4404360" cy="283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7F54" w:rsidRDefault="00DB7F54" w:rsidP="00DB7F54">
      <w:pPr>
        <w:ind w:firstLineChars="200" w:firstLine="480"/>
      </w:pPr>
    </w:p>
    <w:p w:rsidR="00BF3CB1" w:rsidRDefault="00BF3CB1" w:rsidP="00932275">
      <w:pPr>
        <w:ind w:firstLineChars="200" w:firstLine="480"/>
        <w:jc w:val="left"/>
      </w:pPr>
    </w:p>
    <w:p w:rsidR="00BF3CB1" w:rsidRDefault="00BF3CB1" w:rsidP="00932275">
      <w:pPr>
        <w:ind w:firstLineChars="200" w:firstLine="480"/>
        <w:jc w:val="left"/>
      </w:pPr>
    </w:p>
    <w:p w:rsidR="00BF3CB1" w:rsidRDefault="00BF3CB1" w:rsidP="00932275">
      <w:pPr>
        <w:ind w:firstLineChars="200" w:firstLine="480"/>
        <w:jc w:val="left"/>
      </w:pPr>
    </w:p>
    <w:p w:rsidR="00BF3CB1" w:rsidRDefault="00BF3CB1" w:rsidP="00932275">
      <w:pPr>
        <w:ind w:firstLineChars="200" w:firstLine="480"/>
        <w:jc w:val="left"/>
      </w:pPr>
    </w:p>
    <w:p w:rsidR="00BF3CB1" w:rsidRDefault="00BF3CB1" w:rsidP="00932275">
      <w:pPr>
        <w:ind w:firstLineChars="200" w:firstLine="480"/>
        <w:jc w:val="left"/>
      </w:pPr>
    </w:p>
    <w:p w:rsidR="00BF3CB1" w:rsidRDefault="00BF3CB1" w:rsidP="00932275">
      <w:pPr>
        <w:ind w:firstLineChars="200" w:firstLine="480"/>
        <w:jc w:val="left"/>
      </w:pPr>
    </w:p>
    <w:p w:rsidR="003560FE" w:rsidRDefault="003560FE" w:rsidP="003560FE">
      <w:pPr>
        <w:jc w:val="left"/>
      </w:pPr>
    </w:p>
    <w:p w:rsidR="003560FE" w:rsidRDefault="003560FE" w:rsidP="003560FE">
      <w:pPr>
        <w:jc w:val="left"/>
      </w:pPr>
    </w:p>
    <w:p w:rsidR="003560FE" w:rsidRDefault="003560FE" w:rsidP="003560FE">
      <w:pPr>
        <w:jc w:val="left"/>
      </w:pPr>
    </w:p>
    <w:p w:rsidR="003560FE" w:rsidRDefault="003560FE" w:rsidP="003560FE">
      <w:pPr>
        <w:jc w:val="left"/>
      </w:pPr>
    </w:p>
    <w:p w:rsidR="00BF3CB1" w:rsidRPr="003560FE" w:rsidRDefault="00F92384" w:rsidP="003560FE">
      <w:pPr>
        <w:ind w:firstLineChars="2000" w:firstLine="4200"/>
        <w:jc w:val="left"/>
        <w:rPr>
          <w:rFonts w:ascii="宋体" w:hAnsi="宋体" w:cs="MingLiU"/>
          <w:color w:val="010205"/>
          <w:kern w:val="0"/>
          <w:sz w:val="21"/>
          <w:szCs w:val="21"/>
        </w:rPr>
      </w:pPr>
      <w:r w:rsidRPr="003560FE">
        <w:rPr>
          <w:rFonts w:ascii="宋体" w:hAnsi="宋体" w:cs="MingLiU" w:hint="eastAsia"/>
          <w:color w:val="010205"/>
          <w:kern w:val="0"/>
          <w:sz w:val="21"/>
          <w:szCs w:val="21"/>
        </w:rPr>
        <w:t>图4-</w:t>
      </w:r>
      <w:r w:rsidR="007D0262" w:rsidRPr="003560FE">
        <w:rPr>
          <w:rFonts w:ascii="宋体" w:hAnsi="宋体" w:cs="MingLiU" w:hint="eastAsia"/>
          <w:color w:val="010205"/>
          <w:kern w:val="0"/>
          <w:sz w:val="21"/>
          <w:szCs w:val="21"/>
        </w:rPr>
        <w:t>2</w:t>
      </w:r>
      <w:r w:rsidRPr="003560FE">
        <w:rPr>
          <w:rFonts w:ascii="宋体" w:hAnsi="宋体" w:cs="MingLiU" w:hint="eastAsia"/>
          <w:color w:val="010205"/>
          <w:kern w:val="0"/>
          <w:sz w:val="21"/>
          <w:szCs w:val="21"/>
        </w:rPr>
        <w:t>拟合图</w:t>
      </w:r>
    </w:p>
    <w:p w:rsidR="00FA53D0" w:rsidRDefault="00FA53D0" w:rsidP="00FA53D0">
      <w:pPr>
        <w:ind w:firstLineChars="1500" w:firstLine="3600"/>
        <w:jc w:val="left"/>
      </w:pPr>
    </w:p>
    <w:p w:rsidR="00BF3CB1" w:rsidRPr="003560FE" w:rsidRDefault="00BB2FF7" w:rsidP="00932275">
      <w:pPr>
        <w:ind w:firstLineChars="200" w:firstLine="480"/>
        <w:jc w:val="left"/>
        <w:rPr>
          <w:rFonts w:ascii="宋体" w:hAnsi="宋体"/>
        </w:rPr>
      </w:pPr>
      <w:r w:rsidRPr="003560FE">
        <w:rPr>
          <w:rFonts w:ascii="宋体" w:hAnsi="宋体" w:hint="eastAsia"/>
        </w:rPr>
        <w:t>由</w:t>
      </w:r>
      <w:proofErr w:type="gramStart"/>
      <w:r w:rsidR="001B7429" w:rsidRPr="003560FE">
        <w:rPr>
          <w:rFonts w:ascii="宋体" w:hAnsi="宋体" w:hint="eastAsia"/>
        </w:rPr>
        <w:t>上述俩图</w:t>
      </w:r>
      <w:proofErr w:type="gramEnd"/>
      <w:r w:rsidR="001B7429" w:rsidRPr="003560FE">
        <w:rPr>
          <w:rFonts w:ascii="宋体" w:hAnsi="宋体" w:hint="eastAsia"/>
        </w:rPr>
        <w:t>和回归分析表</w:t>
      </w:r>
      <w:r w:rsidRPr="003560FE">
        <w:rPr>
          <w:rFonts w:ascii="宋体" w:hAnsi="宋体" w:hint="eastAsia"/>
        </w:rPr>
        <w:t>可以推测出房价和年份之间的关系更加接近一个二次函数的回归模型，故本题建立一个二次函数的模型。</w:t>
      </w:r>
    </w:p>
    <w:p w:rsidR="00C76022" w:rsidRPr="003560FE" w:rsidRDefault="00C76022" w:rsidP="00932275">
      <w:pPr>
        <w:ind w:firstLineChars="200" w:firstLine="480"/>
        <w:jc w:val="left"/>
        <w:rPr>
          <w:rFonts w:ascii="宋体" w:hAnsi="宋体"/>
        </w:rPr>
      </w:pPr>
      <w:r w:rsidRPr="003560FE">
        <w:rPr>
          <w:rFonts w:ascii="宋体" w:hAnsi="宋体" w:hint="eastAsia"/>
        </w:rPr>
        <w:t>（2）模型的建立与求解</w:t>
      </w:r>
    </w:p>
    <w:p w:rsidR="00C76022" w:rsidRDefault="00C76022" w:rsidP="003560FE">
      <w:pPr>
        <w:pStyle w:val="MTDisplayEquation"/>
        <w:spacing w:line="240" w:lineRule="auto"/>
      </w:pPr>
      <w:r>
        <w:lastRenderedPageBreak/>
        <w:tab/>
      </w:r>
      <w:r w:rsidR="003560FE" w:rsidRPr="003560FE">
        <w:rPr>
          <w:position w:val="-122"/>
        </w:rPr>
        <w:object w:dxaOrig="2680" w:dyaOrig="2560">
          <v:shape id="_x0000_i1029" type="#_x0000_t75" style="width:134pt;height:128.5pt" o:ole="">
            <v:imagedata r:id="rId21" o:title=""/>
          </v:shape>
          <o:OLEObject Type="Embed" ProgID="Equation.DSMT4" ShapeID="_x0000_i1029" DrawAspect="Content" ObjectID="_1622634022" r:id="rId22"/>
        </w:object>
      </w:r>
      <w:r>
        <w:t xml:space="preserve"> </w:t>
      </w:r>
    </w:p>
    <w:p w:rsidR="00BF3CB1" w:rsidRDefault="00BF3CB1" w:rsidP="003560FE">
      <w:pPr>
        <w:jc w:val="left"/>
      </w:pPr>
    </w:p>
    <w:p w:rsidR="00BF3CB1" w:rsidRPr="003560FE" w:rsidRDefault="00653EB3" w:rsidP="00932275">
      <w:pPr>
        <w:ind w:firstLineChars="200" w:firstLine="480"/>
        <w:jc w:val="left"/>
        <w:rPr>
          <w:rFonts w:ascii="宋体" w:hAnsi="宋体"/>
        </w:rPr>
      </w:pPr>
      <w:r w:rsidRPr="003560FE">
        <w:rPr>
          <w:rFonts w:ascii="宋体" w:hAnsi="宋体" w:hint="eastAsia"/>
        </w:rPr>
        <w:t>将2010年对应的14，代入方程可得其平均房价</w:t>
      </w:r>
      <w:r w:rsidR="001B7429" w:rsidRPr="003560FE">
        <w:rPr>
          <w:rFonts w:ascii="宋体" w:hAnsi="宋体" w:hint="eastAsia"/>
        </w:rPr>
        <w:t>预测为3866元/平米。</w:t>
      </w:r>
    </w:p>
    <w:p w:rsidR="001B7429" w:rsidRPr="003560FE" w:rsidRDefault="001B7429" w:rsidP="00932275">
      <w:pPr>
        <w:ind w:firstLineChars="200" w:firstLine="480"/>
        <w:jc w:val="left"/>
        <w:rPr>
          <w:rFonts w:ascii="宋体" w:hAnsi="宋体"/>
        </w:rPr>
      </w:pPr>
      <w:r w:rsidRPr="003560FE">
        <w:rPr>
          <w:rFonts w:ascii="宋体" w:hAnsi="宋体" w:hint="eastAsia"/>
        </w:rPr>
        <w:t>分析房价误差的正态分布如下图：</w:t>
      </w:r>
    </w:p>
    <w:p w:rsidR="001B7429" w:rsidRDefault="00811C15" w:rsidP="00932275">
      <w:pPr>
        <w:ind w:firstLineChars="200" w:firstLine="480"/>
        <w:jc w:val="left"/>
      </w:pPr>
      <w:r>
        <w:rPr>
          <w:noProof/>
        </w:rPr>
        <w:drawing>
          <wp:anchor distT="0" distB="0" distL="114300" distR="114300" simplePos="0" relativeHeight="251663360" behindDoc="0" locked="0" layoutInCell="1" allowOverlap="1">
            <wp:simplePos x="0" y="0"/>
            <wp:positionH relativeFrom="column">
              <wp:posOffset>617008</wp:posOffset>
            </wp:positionH>
            <wp:positionV relativeFrom="paragraph">
              <wp:posOffset>151977</wp:posOffset>
            </wp:positionV>
            <wp:extent cx="4657725" cy="2805430"/>
            <wp:effectExtent l="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23">
                      <a:extLst>
                        <a:ext uri="{28A0092B-C50C-407E-A947-70E740481C1C}">
                          <a14:useLocalDpi xmlns:a14="http://schemas.microsoft.com/office/drawing/2010/main" val="0"/>
                        </a:ext>
                      </a:extLst>
                    </a:blip>
                    <a:srcRect l="32483" t="15653" r="2892" b="29772"/>
                    <a:stretch/>
                  </pic:blipFill>
                  <pic:spPr bwMode="auto">
                    <a:xfrm>
                      <a:off x="0" y="0"/>
                      <a:ext cx="4657725" cy="2805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Default="003560FE" w:rsidP="003560FE">
      <w:pPr>
        <w:rPr>
          <w:rFonts w:ascii="宋体" w:hAnsi="宋体"/>
          <w:sz w:val="21"/>
          <w:szCs w:val="21"/>
        </w:rPr>
      </w:pPr>
    </w:p>
    <w:p w:rsidR="003560FE" w:rsidRPr="003560FE" w:rsidRDefault="003560FE" w:rsidP="003560FE">
      <w:pPr>
        <w:ind w:firstLineChars="1900" w:firstLine="3990"/>
        <w:rPr>
          <w:rFonts w:ascii="宋体" w:hAnsi="宋体"/>
          <w:sz w:val="21"/>
          <w:szCs w:val="21"/>
        </w:rPr>
      </w:pPr>
      <w:r w:rsidRPr="003560FE">
        <w:rPr>
          <w:rFonts w:ascii="宋体" w:hAnsi="宋体" w:hint="eastAsia"/>
          <w:sz w:val="21"/>
          <w:szCs w:val="21"/>
        </w:rPr>
        <w:t>图4-3正态分布图</w:t>
      </w:r>
    </w:p>
    <w:p w:rsidR="003560FE" w:rsidRDefault="003560FE" w:rsidP="00811C15">
      <w:pPr>
        <w:jc w:val="left"/>
        <w:rPr>
          <w:rFonts w:ascii="宋体" w:hAnsi="宋体"/>
          <w:sz w:val="21"/>
          <w:szCs w:val="21"/>
        </w:rPr>
      </w:pPr>
    </w:p>
    <w:p w:rsidR="00811C15" w:rsidRDefault="001B7429" w:rsidP="00811C15">
      <w:pPr>
        <w:jc w:val="left"/>
      </w:pPr>
      <w:r>
        <w:rPr>
          <w:rFonts w:hint="eastAsia"/>
        </w:rPr>
        <w:t>由房价的误差正太分布图可知，预测结果基本准确。</w:t>
      </w:r>
    </w:p>
    <w:p w:rsidR="001B7429" w:rsidRPr="006D0121" w:rsidRDefault="00FA53D0" w:rsidP="006D0121">
      <w:pPr>
        <w:pStyle w:val="2"/>
        <w:spacing w:beforeLines="50" w:before="163" w:afterLines="50" w:after="163" w:line="400" w:lineRule="exact"/>
        <w:rPr>
          <w:rFonts w:ascii="黑体" w:eastAsia="黑体" w:hAnsi="黑体"/>
          <w:b w:val="0"/>
          <w:bCs w:val="0"/>
          <w:sz w:val="24"/>
          <w:szCs w:val="24"/>
        </w:rPr>
      </w:pPr>
      <w:bookmarkStart w:id="10" w:name="_Toc11932698"/>
      <w:bookmarkStart w:id="11" w:name="_Toc11932944"/>
      <w:r w:rsidRPr="006D0121">
        <w:rPr>
          <w:rFonts w:ascii="黑体" w:eastAsia="黑体" w:hAnsi="黑体" w:hint="eastAsia"/>
          <w:b w:val="0"/>
          <w:bCs w:val="0"/>
          <w:sz w:val="24"/>
          <w:szCs w:val="24"/>
        </w:rPr>
        <w:t>4.2</w:t>
      </w:r>
      <w:r w:rsidRPr="006D0121">
        <w:rPr>
          <w:rFonts w:ascii="黑体" w:eastAsia="黑体" w:hAnsi="黑体"/>
          <w:b w:val="0"/>
          <w:bCs w:val="0"/>
          <w:sz w:val="24"/>
          <w:szCs w:val="24"/>
        </w:rPr>
        <w:t xml:space="preserve"> </w:t>
      </w:r>
      <w:r w:rsidR="001B7429" w:rsidRPr="006D0121">
        <w:rPr>
          <w:rFonts w:ascii="黑体" w:eastAsia="黑体" w:hAnsi="黑体" w:hint="eastAsia"/>
          <w:b w:val="0"/>
          <w:bCs w:val="0"/>
          <w:sz w:val="24"/>
          <w:szCs w:val="24"/>
        </w:rPr>
        <w:t>问题2</w:t>
      </w:r>
      <w:r w:rsidRPr="006D0121">
        <w:rPr>
          <w:rFonts w:ascii="黑体" w:eastAsia="黑体" w:hAnsi="黑体" w:hint="eastAsia"/>
          <w:b w:val="0"/>
          <w:bCs w:val="0"/>
          <w:sz w:val="24"/>
          <w:szCs w:val="24"/>
        </w:rPr>
        <w:t>的分析建模与求解</w:t>
      </w:r>
      <w:r w:rsidR="001B7429" w:rsidRPr="006D0121">
        <w:rPr>
          <w:rFonts w:ascii="黑体" w:eastAsia="黑体" w:hAnsi="黑体" w:hint="eastAsia"/>
          <w:b w:val="0"/>
          <w:bCs w:val="0"/>
          <w:sz w:val="24"/>
          <w:szCs w:val="24"/>
        </w:rPr>
        <w:t>：</w:t>
      </w:r>
      <w:bookmarkEnd w:id="10"/>
      <w:bookmarkEnd w:id="11"/>
    </w:p>
    <w:p w:rsidR="001B7429" w:rsidRPr="003560FE" w:rsidRDefault="001B7429" w:rsidP="00932275">
      <w:pPr>
        <w:ind w:firstLineChars="200" w:firstLine="480"/>
        <w:jc w:val="left"/>
        <w:rPr>
          <w:rFonts w:ascii="宋体" w:hAnsi="宋体"/>
        </w:rPr>
      </w:pPr>
      <w:r w:rsidRPr="003560FE">
        <w:rPr>
          <w:rFonts w:ascii="宋体" w:hAnsi="宋体" w:hint="eastAsia"/>
        </w:rPr>
        <w:t>（1）问题分析</w:t>
      </w:r>
    </w:p>
    <w:p w:rsidR="001B7429" w:rsidRPr="003560FE" w:rsidRDefault="00811C15" w:rsidP="00811C15">
      <w:pPr>
        <w:jc w:val="left"/>
        <w:rPr>
          <w:rFonts w:ascii="宋体" w:hAnsi="宋体"/>
        </w:rPr>
      </w:pPr>
      <w:r w:rsidRPr="003560FE">
        <w:rPr>
          <w:rFonts w:ascii="宋体" w:hAnsi="宋体" w:hint="eastAsia"/>
        </w:rPr>
        <w:t>因为不确定G</w:t>
      </w:r>
      <w:r w:rsidRPr="003560FE">
        <w:rPr>
          <w:rFonts w:ascii="宋体" w:hAnsi="宋体"/>
        </w:rPr>
        <w:t>DP</w:t>
      </w:r>
      <w:r w:rsidRPr="003560FE">
        <w:rPr>
          <w:rFonts w:ascii="宋体" w:hAnsi="宋体" w:hint="eastAsia"/>
        </w:rPr>
        <w:t>和房价哪一个是自变量，哪一个是因变量，所以利用</w:t>
      </w:r>
      <w:proofErr w:type="spellStart"/>
      <w:r w:rsidRPr="003560FE">
        <w:rPr>
          <w:rFonts w:ascii="宋体" w:hAnsi="宋体" w:hint="eastAsia"/>
        </w:rPr>
        <w:t>spss</w:t>
      </w:r>
      <w:proofErr w:type="spellEnd"/>
      <w:r w:rsidRPr="003560FE">
        <w:rPr>
          <w:rFonts w:ascii="宋体" w:hAnsi="宋体" w:hint="eastAsia"/>
        </w:rPr>
        <w:t>软件对其散点图及线性回归分析时，应</w:t>
      </w:r>
      <w:proofErr w:type="gramStart"/>
      <w:r w:rsidRPr="003560FE">
        <w:rPr>
          <w:rFonts w:ascii="宋体" w:hAnsi="宋体" w:hint="eastAsia"/>
        </w:rPr>
        <w:t>作出</w:t>
      </w:r>
      <w:proofErr w:type="gramEnd"/>
      <w:r w:rsidRPr="003560FE">
        <w:rPr>
          <w:rFonts w:ascii="宋体" w:hAnsi="宋体" w:hint="eastAsia"/>
        </w:rPr>
        <w:t>两张图、两张表如下：</w:t>
      </w:r>
    </w:p>
    <w:p w:rsidR="00215F8E" w:rsidRDefault="00215F8E" w:rsidP="00215F8E">
      <w:pPr>
        <w:autoSpaceDE w:val="0"/>
        <w:autoSpaceDN w:val="0"/>
        <w:adjustRightInd w:val="0"/>
        <w:spacing w:line="240" w:lineRule="auto"/>
        <w:jc w:val="left"/>
        <w:rPr>
          <w:rFonts w:eastAsiaTheme="minorEastAsia" w:cs="Times New Roman"/>
          <w:kern w:val="0"/>
          <w:szCs w:val="24"/>
        </w:rPr>
      </w:pPr>
      <w:r>
        <w:rPr>
          <w:rFonts w:eastAsiaTheme="minorEastAsia" w:cs="Times New Roman"/>
          <w:noProof/>
          <w:kern w:val="0"/>
          <w:szCs w:val="24"/>
        </w:rPr>
        <w:lastRenderedPageBreak/>
        <w:drawing>
          <wp:anchor distT="0" distB="0" distL="114300" distR="114300" simplePos="0" relativeHeight="251667456" behindDoc="0" locked="0" layoutInCell="1" allowOverlap="1">
            <wp:simplePos x="0" y="0"/>
            <wp:positionH relativeFrom="column">
              <wp:posOffset>620395</wp:posOffset>
            </wp:positionH>
            <wp:positionV relativeFrom="paragraph">
              <wp:posOffset>154305</wp:posOffset>
            </wp:positionV>
            <wp:extent cx="4652010" cy="280543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2010" cy="2805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5F8E" w:rsidRPr="003560FE" w:rsidRDefault="00215F8E" w:rsidP="00215F8E">
      <w:pPr>
        <w:autoSpaceDE w:val="0"/>
        <w:autoSpaceDN w:val="0"/>
        <w:adjustRightInd w:val="0"/>
        <w:spacing w:line="240" w:lineRule="auto"/>
        <w:ind w:firstLineChars="1700" w:firstLine="3570"/>
        <w:jc w:val="left"/>
        <w:rPr>
          <w:rFonts w:ascii="宋体" w:hAnsi="宋体" w:cs="Times New Roman"/>
          <w:kern w:val="0"/>
          <w:sz w:val="21"/>
          <w:szCs w:val="21"/>
        </w:rPr>
      </w:pPr>
      <w:r w:rsidRPr="003560FE">
        <w:rPr>
          <w:rFonts w:ascii="宋体" w:hAnsi="宋体" w:cs="Times New Roman" w:hint="eastAsia"/>
          <w:kern w:val="0"/>
          <w:sz w:val="21"/>
          <w:szCs w:val="21"/>
        </w:rPr>
        <w:t>图4-4</w:t>
      </w:r>
      <w:r w:rsidR="003560FE">
        <w:rPr>
          <w:rFonts w:ascii="宋体" w:hAnsi="宋体" w:cs="Times New Roman"/>
          <w:kern w:val="0"/>
          <w:sz w:val="21"/>
          <w:szCs w:val="21"/>
        </w:rPr>
        <w:t>GDP</w:t>
      </w:r>
      <w:proofErr w:type="gramStart"/>
      <w:r w:rsidR="003560FE">
        <w:rPr>
          <w:rFonts w:ascii="宋体" w:hAnsi="宋体" w:cs="Times New Roman" w:hint="eastAsia"/>
          <w:kern w:val="0"/>
          <w:sz w:val="21"/>
          <w:szCs w:val="21"/>
        </w:rPr>
        <w:t>随平均</w:t>
      </w:r>
      <w:proofErr w:type="gramEnd"/>
      <w:r w:rsidR="003560FE">
        <w:rPr>
          <w:rFonts w:ascii="宋体" w:hAnsi="宋体" w:cs="Times New Roman" w:hint="eastAsia"/>
          <w:kern w:val="0"/>
          <w:sz w:val="21"/>
          <w:szCs w:val="21"/>
        </w:rPr>
        <w:t>房价变化趋势</w:t>
      </w:r>
    </w:p>
    <w:p w:rsidR="00215F8E" w:rsidRDefault="00215F8E" w:rsidP="00215F8E">
      <w:pPr>
        <w:autoSpaceDE w:val="0"/>
        <w:autoSpaceDN w:val="0"/>
        <w:adjustRightInd w:val="0"/>
        <w:spacing w:line="400" w:lineRule="atLeast"/>
        <w:jc w:val="left"/>
        <w:rPr>
          <w:rFonts w:eastAsiaTheme="minorEastAsia" w:cs="Times New Roman"/>
          <w:kern w:val="0"/>
          <w:szCs w:val="24"/>
        </w:rPr>
      </w:pPr>
    </w:p>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bl>
      <w:tblPr>
        <w:tblW w:w="7394" w:type="dxa"/>
        <w:tblInd w:w="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415"/>
        <w:gridCol w:w="1030"/>
        <w:gridCol w:w="1415"/>
        <w:gridCol w:w="1030"/>
        <w:gridCol w:w="1030"/>
      </w:tblGrid>
      <w:tr w:rsidR="00215F8E" w:rsidRPr="00215F8E" w:rsidTr="003560FE">
        <w:trPr>
          <w:cantSplit/>
        </w:trPr>
        <w:tc>
          <w:tcPr>
            <w:tcW w:w="7394" w:type="dxa"/>
            <w:gridSpan w:val="7"/>
            <w:tcBorders>
              <w:top w:val="nil"/>
              <w:left w:val="nil"/>
              <w:bottom w:val="nil"/>
              <w:right w:val="nil"/>
            </w:tcBorders>
            <w:shd w:val="clear" w:color="auto" w:fill="FFFFFF"/>
            <w:vAlign w:val="center"/>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010205"/>
                <w:kern w:val="0"/>
                <w:sz w:val="22"/>
              </w:rPr>
            </w:pPr>
            <w:proofErr w:type="spellStart"/>
            <w:r w:rsidRPr="00215F8E">
              <w:rPr>
                <w:rFonts w:ascii="MingLiU" w:eastAsia="MingLiU" w:cs="MingLiU"/>
                <w:b/>
                <w:bCs/>
                <w:color w:val="010205"/>
                <w:kern w:val="0"/>
                <w:sz w:val="22"/>
              </w:rPr>
              <w:t>ANOVA</w:t>
            </w:r>
            <w:r w:rsidRPr="00215F8E">
              <w:rPr>
                <w:rFonts w:ascii="MingLiU" w:eastAsia="MingLiU" w:cs="MingLiU"/>
                <w:b/>
                <w:bCs/>
                <w:color w:val="010205"/>
                <w:kern w:val="0"/>
                <w:sz w:val="22"/>
                <w:vertAlign w:val="superscript"/>
              </w:rPr>
              <w:t>a</w:t>
            </w:r>
            <w:proofErr w:type="spellEnd"/>
          </w:p>
        </w:tc>
      </w:tr>
      <w:tr w:rsidR="00215F8E" w:rsidRPr="00215F8E" w:rsidTr="003560FE">
        <w:trPr>
          <w:cantSplit/>
        </w:trPr>
        <w:tc>
          <w:tcPr>
            <w:tcW w:w="1474" w:type="dxa"/>
            <w:gridSpan w:val="2"/>
            <w:tcBorders>
              <w:top w:val="nil"/>
              <w:left w:val="nil"/>
              <w:bottom w:val="single" w:sz="8" w:space="0" w:color="152935"/>
              <w:right w:val="nil"/>
            </w:tcBorders>
            <w:shd w:val="clear" w:color="auto" w:fill="FFFFFF"/>
            <w:vAlign w:val="bottom"/>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模型</w:t>
            </w:r>
          </w:p>
        </w:tc>
        <w:tc>
          <w:tcPr>
            <w:tcW w:w="1415" w:type="dxa"/>
            <w:tcBorders>
              <w:top w:val="nil"/>
              <w:left w:val="nil"/>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自由度</w:t>
            </w:r>
          </w:p>
        </w:tc>
        <w:tc>
          <w:tcPr>
            <w:tcW w:w="1415"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color w:val="264A60"/>
                <w:kern w:val="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显著性</w:t>
            </w:r>
          </w:p>
        </w:tc>
      </w:tr>
      <w:tr w:rsidR="00215F8E" w:rsidRPr="00215F8E" w:rsidTr="003560FE">
        <w:trPr>
          <w:cantSplit/>
        </w:trPr>
        <w:tc>
          <w:tcPr>
            <w:tcW w:w="737" w:type="dxa"/>
            <w:vMerge w:val="restart"/>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color w:val="264A60"/>
                <w:kern w:val="0"/>
                <w:sz w:val="18"/>
                <w:szCs w:val="18"/>
              </w:rPr>
              <w:t>1</w:t>
            </w:r>
          </w:p>
        </w:tc>
        <w:tc>
          <w:tcPr>
            <w:tcW w:w="737" w:type="dxa"/>
            <w:tcBorders>
              <w:top w:val="single" w:sz="8" w:space="0" w:color="152935"/>
              <w:left w:val="nil"/>
              <w:bottom w:val="single" w:sz="8" w:space="0" w:color="AEAEAE"/>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回归</w:t>
            </w:r>
          </w:p>
        </w:tc>
        <w:tc>
          <w:tcPr>
            <w:tcW w:w="1415" w:type="dxa"/>
            <w:tcBorders>
              <w:top w:val="single" w:sz="8" w:space="0" w:color="152935"/>
              <w:left w:val="nil"/>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9333484.651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9333484.651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307.346</w:t>
            </w:r>
          </w:p>
        </w:tc>
        <w:tc>
          <w:tcPr>
            <w:tcW w:w="1030" w:type="dxa"/>
            <w:tcBorders>
              <w:top w:val="single" w:sz="8" w:space="0" w:color="152935"/>
              <w:left w:val="single" w:sz="8" w:space="0" w:color="E0E0E0"/>
              <w:bottom w:val="single" w:sz="8" w:space="0" w:color="AEAEAE"/>
              <w:right w:val="nil"/>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.000</w:t>
            </w:r>
            <w:r w:rsidRPr="00215F8E">
              <w:rPr>
                <w:rFonts w:ascii="MingLiU" w:eastAsia="MingLiU" w:cs="MingLiU"/>
                <w:color w:val="010205"/>
                <w:kern w:val="0"/>
                <w:sz w:val="18"/>
                <w:szCs w:val="18"/>
                <w:vertAlign w:val="superscript"/>
              </w:rPr>
              <w:t>b</w:t>
            </w:r>
          </w:p>
        </w:tc>
      </w:tr>
      <w:tr w:rsidR="00215F8E" w:rsidRPr="00215F8E" w:rsidTr="003560FE">
        <w:trPr>
          <w:cantSplit/>
        </w:trPr>
        <w:tc>
          <w:tcPr>
            <w:tcW w:w="737" w:type="dxa"/>
            <w:vMerge/>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8" w:space="0" w:color="AEAEAE"/>
              <w:left w:val="nil"/>
              <w:bottom w:val="single" w:sz="8" w:space="0" w:color="AEAEAE"/>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残差</w:t>
            </w:r>
          </w:p>
        </w:tc>
        <w:tc>
          <w:tcPr>
            <w:tcW w:w="1415" w:type="dxa"/>
            <w:tcBorders>
              <w:top w:val="single" w:sz="8" w:space="0" w:color="AEAEAE"/>
              <w:left w:val="nil"/>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334048.580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11</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30368.053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r>
      <w:tr w:rsidR="00215F8E" w:rsidRPr="00215F8E" w:rsidTr="003560FE">
        <w:trPr>
          <w:cantSplit/>
        </w:trPr>
        <w:tc>
          <w:tcPr>
            <w:tcW w:w="737" w:type="dxa"/>
            <w:vMerge/>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737" w:type="dxa"/>
            <w:tcBorders>
              <w:top w:val="single" w:sz="8" w:space="0" w:color="AEAEAE"/>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总计</w:t>
            </w:r>
          </w:p>
        </w:tc>
        <w:tc>
          <w:tcPr>
            <w:tcW w:w="1415" w:type="dxa"/>
            <w:tcBorders>
              <w:top w:val="single" w:sz="8" w:space="0" w:color="AEAEAE"/>
              <w:left w:val="nil"/>
              <w:bottom w:val="single" w:sz="8" w:space="0" w:color="152935"/>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9667533.231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12</w:t>
            </w:r>
          </w:p>
        </w:tc>
        <w:tc>
          <w:tcPr>
            <w:tcW w:w="141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r>
      <w:tr w:rsidR="00215F8E" w:rsidRPr="00215F8E" w:rsidTr="003560FE">
        <w:trPr>
          <w:cantSplit/>
        </w:trPr>
        <w:tc>
          <w:tcPr>
            <w:tcW w:w="7394" w:type="dxa"/>
            <w:gridSpan w:val="7"/>
            <w:tcBorders>
              <w:top w:val="nil"/>
              <w:left w:val="nil"/>
              <w:bottom w:val="nil"/>
              <w:right w:val="nil"/>
            </w:tcBorders>
            <w:shd w:val="clear" w:color="auto" w:fill="FFFFFF"/>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010205"/>
                <w:kern w:val="0"/>
                <w:sz w:val="18"/>
                <w:szCs w:val="18"/>
              </w:rPr>
            </w:pPr>
            <w:r w:rsidRPr="00215F8E">
              <w:rPr>
                <w:rFonts w:ascii="MingLiU" w:eastAsia="MingLiU" w:cs="MingLiU"/>
                <w:color w:val="010205"/>
                <w:kern w:val="0"/>
                <w:sz w:val="18"/>
                <w:szCs w:val="18"/>
              </w:rPr>
              <w:t xml:space="preserve">a. </w:t>
            </w:r>
            <w:r w:rsidRPr="00215F8E">
              <w:rPr>
                <w:rFonts w:ascii="MingLiU" w:eastAsia="MingLiU" w:cs="MingLiU" w:hint="eastAsia"/>
                <w:color w:val="010205"/>
                <w:kern w:val="0"/>
                <w:sz w:val="18"/>
                <w:szCs w:val="18"/>
              </w:rPr>
              <w:t>因变量：平均房价</w:t>
            </w:r>
          </w:p>
        </w:tc>
      </w:tr>
      <w:tr w:rsidR="00215F8E" w:rsidRPr="00215F8E" w:rsidTr="003560FE">
        <w:trPr>
          <w:cantSplit/>
        </w:trPr>
        <w:tc>
          <w:tcPr>
            <w:tcW w:w="7394" w:type="dxa"/>
            <w:gridSpan w:val="7"/>
            <w:tcBorders>
              <w:top w:val="nil"/>
              <w:left w:val="nil"/>
              <w:bottom w:val="nil"/>
              <w:right w:val="nil"/>
            </w:tcBorders>
            <w:shd w:val="clear" w:color="auto" w:fill="FFFFFF"/>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010205"/>
                <w:kern w:val="0"/>
                <w:sz w:val="18"/>
                <w:szCs w:val="18"/>
              </w:rPr>
            </w:pPr>
            <w:r w:rsidRPr="00215F8E">
              <w:rPr>
                <w:rFonts w:ascii="MingLiU" w:eastAsia="MingLiU" w:cs="MingLiU"/>
                <w:color w:val="010205"/>
                <w:kern w:val="0"/>
                <w:sz w:val="18"/>
                <w:szCs w:val="18"/>
              </w:rPr>
              <w:t xml:space="preserve">b. </w:t>
            </w:r>
            <w:r w:rsidRPr="00215F8E">
              <w:rPr>
                <w:rFonts w:ascii="MingLiU" w:eastAsia="MingLiU" w:cs="MingLiU" w:hint="eastAsia"/>
                <w:color w:val="010205"/>
                <w:kern w:val="0"/>
                <w:sz w:val="18"/>
                <w:szCs w:val="18"/>
              </w:rPr>
              <w:t>预测变量：</w:t>
            </w:r>
            <w:r w:rsidRPr="00215F8E">
              <w:rPr>
                <w:rFonts w:ascii="MingLiU" w:eastAsia="MingLiU" w:cs="MingLiU"/>
                <w:color w:val="010205"/>
                <w:kern w:val="0"/>
                <w:sz w:val="18"/>
                <w:szCs w:val="18"/>
              </w:rPr>
              <w:t>(</w:t>
            </w:r>
            <w:r w:rsidRPr="00215F8E">
              <w:rPr>
                <w:rFonts w:ascii="MingLiU" w:eastAsia="MingLiU" w:cs="MingLiU" w:hint="eastAsia"/>
                <w:color w:val="010205"/>
                <w:kern w:val="0"/>
                <w:sz w:val="18"/>
                <w:szCs w:val="18"/>
              </w:rPr>
              <w:t>常量</w:t>
            </w:r>
            <w:r w:rsidRPr="00215F8E">
              <w:rPr>
                <w:rFonts w:ascii="MingLiU" w:eastAsia="MingLiU" w:cs="MingLiU"/>
                <w:color w:val="010205"/>
                <w:kern w:val="0"/>
                <w:sz w:val="18"/>
                <w:szCs w:val="18"/>
              </w:rPr>
              <w:t>), GDP</w:t>
            </w:r>
          </w:p>
        </w:tc>
      </w:tr>
    </w:tbl>
    <w:p w:rsidR="00215F8E" w:rsidRPr="003560FE" w:rsidRDefault="00215F8E" w:rsidP="003560FE">
      <w:pPr>
        <w:autoSpaceDE w:val="0"/>
        <w:autoSpaceDN w:val="0"/>
        <w:adjustRightInd w:val="0"/>
        <w:spacing w:line="400" w:lineRule="atLeast"/>
        <w:ind w:firstLineChars="1600" w:firstLine="3360"/>
        <w:jc w:val="left"/>
        <w:rPr>
          <w:rFonts w:ascii="宋体" w:hAnsi="宋体" w:cs="Times New Roman"/>
          <w:kern w:val="0"/>
          <w:sz w:val="21"/>
          <w:szCs w:val="21"/>
        </w:rPr>
      </w:pPr>
      <w:r w:rsidRPr="003560FE">
        <w:rPr>
          <w:rFonts w:ascii="宋体" w:hAnsi="宋体" w:cs="Times New Roman" w:hint="eastAsia"/>
          <w:kern w:val="0"/>
          <w:sz w:val="21"/>
          <w:szCs w:val="21"/>
        </w:rPr>
        <w:t>表4-</w:t>
      </w:r>
      <w:r w:rsidR="00F0547F" w:rsidRPr="003560FE">
        <w:rPr>
          <w:rFonts w:ascii="宋体" w:hAnsi="宋体" w:cs="Times New Roman" w:hint="eastAsia"/>
          <w:kern w:val="0"/>
          <w:sz w:val="21"/>
          <w:szCs w:val="21"/>
        </w:rPr>
        <w:t>2</w:t>
      </w:r>
      <w:r w:rsidR="003560FE">
        <w:rPr>
          <w:rFonts w:ascii="宋体" w:hAnsi="宋体" w:cs="Times New Roman" w:hint="eastAsia"/>
          <w:kern w:val="0"/>
          <w:sz w:val="21"/>
          <w:szCs w:val="21"/>
        </w:rPr>
        <w:t>线性回归分析表</w:t>
      </w:r>
    </w:p>
    <w:p w:rsidR="00215F8E" w:rsidRDefault="00926897" w:rsidP="00215F8E">
      <w:pPr>
        <w:autoSpaceDE w:val="0"/>
        <w:autoSpaceDN w:val="0"/>
        <w:adjustRightInd w:val="0"/>
        <w:spacing w:line="240" w:lineRule="auto"/>
        <w:jc w:val="left"/>
        <w:rPr>
          <w:rFonts w:eastAsiaTheme="minorEastAsia" w:cs="Times New Roman"/>
          <w:kern w:val="0"/>
          <w:szCs w:val="24"/>
        </w:rPr>
      </w:pPr>
      <w:r>
        <w:rPr>
          <w:rFonts w:eastAsiaTheme="minorEastAsia" w:cs="Times New Roman"/>
          <w:noProof/>
          <w:kern w:val="0"/>
          <w:szCs w:val="24"/>
        </w:rPr>
        <w:drawing>
          <wp:anchor distT="0" distB="0" distL="114300" distR="114300" simplePos="0" relativeHeight="251668480" behindDoc="0" locked="0" layoutInCell="1" allowOverlap="1">
            <wp:simplePos x="0" y="0"/>
            <wp:positionH relativeFrom="column">
              <wp:posOffset>633095</wp:posOffset>
            </wp:positionH>
            <wp:positionV relativeFrom="paragraph">
              <wp:posOffset>186690</wp:posOffset>
            </wp:positionV>
            <wp:extent cx="4621530" cy="2869565"/>
            <wp:effectExtent l="0" t="0" r="7620" b="698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1530" cy="286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0FE" w:rsidRDefault="003560FE" w:rsidP="00215F8E">
      <w:pPr>
        <w:autoSpaceDE w:val="0"/>
        <w:autoSpaceDN w:val="0"/>
        <w:adjustRightInd w:val="0"/>
        <w:spacing w:line="240" w:lineRule="auto"/>
        <w:jc w:val="left"/>
        <w:rPr>
          <w:rFonts w:eastAsiaTheme="minorEastAsia" w:cs="Times New Roman"/>
          <w:kern w:val="0"/>
          <w:szCs w:val="24"/>
        </w:rPr>
      </w:pPr>
    </w:p>
    <w:p w:rsidR="00215F8E" w:rsidRDefault="00215F8E" w:rsidP="00215F8E">
      <w:pPr>
        <w:autoSpaceDE w:val="0"/>
        <w:autoSpaceDN w:val="0"/>
        <w:adjustRightInd w:val="0"/>
        <w:spacing w:line="400" w:lineRule="atLeast"/>
        <w:jc w:val="left"/>
        <w:rPr>
          <w:rFonts w:eastAsiaTheme="minorEastAsia" w:cs="Times New Roman"/>
          <w:kern w:val="0"/>
          <w:szCs w:val="24"/>
        </w:rPr>
      </w:pPr>
    </w:p>
    <w:p w:rsidR="00215F8E" w:rsidRDefault="00215F8E"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Pr="00926897" w:rsidRDefault="00926897" w:rsidP="00926897">
      <w:pPr>
        <w:autoSpaceDE w:val="0"/>
        <w:autoSpaceDN w:val="0"/>
        <w:adjustRightInd w:val="0"/>
        <w:spacing w:line="240" w:lineRule="auto"/>
        <w:jc w:val="center"/>
        <w:rPr>
          <w:rFonts w:ascii="宋体" w:hAnsi="宋体" w:cs="Times New Roman"/>
          <w:kern w:val="0"/>
          <w:sz w:val="21"/>
          <w:szCs w:val="21"/>
        </w:rPr>
      </w:pPr>
      <w:r w:rsidRPr="00926897">
        <w:rPr>
          <w:rFonts w:ascii="宋体" w:hAnsi="宋体" w:cs="Times New Roman" w:hint="eastAsia"/>
          <w:kern w:val="0"/>
          <w:sz w:val="21"/>
          <w:szCs w:val="21"/>
        </w:rPr>
        <w:t>图4-5平均房价随G</w:t>
      </w:r>
      <w:r w:rsidRPr="00926897">
        <w:rPr>
          <w:rFonts w:ascii="宋体" w:hAnsi="宋体" w:cs="Times New Roman"/>
          <w:kern w:val="0"/>
          <w:sz w:val="21"/>
          <w:szCs w:val="21"/>
        </w:rPr>
        <w:t>DP</w:t>
      </w:r>
      <w:r w:rsidRPr="00926897">
        <w:rPr>
          <w:rFonts w:ascii="宋体" w:hAnsi="宋体" w:cs="Times New Roman" w:hint="eastAsia"/>
          <w:kern w:val="0"/>
          <w:sz w:val="21"/>
          <w:szCs w:val="21"/>
        </w:rPr>
        <w:t>变化趋势</w:t>
      </w:r>
    </w:p>
    <w:p w:rsidR="00926897" w:rsidRDefault="00926897" w:rsidP="00215F8E">
      <w:pPr>
        <w:autoSpaceDE w:val="0"/>
        <w:autoSpaceDN w:val="0"/>
        <w:adjustRightInd w:val="0"/>
        <w:spacing w:line="240" w:lineRule="auto"/>
        <w:jc w:val="left"/>
        <w:rPr>
          <w:rFonts w:eastAsiaTheme="minorEastAsia" w:cs="Times New Roman"/>
          <w:kern w:val="0"/>
          <w:szCs w:val="24"/>
        </w:rPr>
      </w:pPr>
    </w:p>
    <w:p w:rsidR="00926897" w:rsidRPr="00215F8E" w:rsidRDefault="00926897" w:rsidP="00215F8E">
      <w:pPr>
        <w:autoSpaceDE w:val="0"/>
        <w:autoSpaceDN w:val="0"/>
        <w:adjustRightInd w:val="0"/>
        <w:spacing w:line="240" w:lineRule="auto"/>
        <w:jc w:val="left"/>
        <w:rPr>
          <w:rFonts w:eastAsiaTheme="minorEastAsia" w:cs="Times New Roman"/>
          <w:kern w:val="0"/>
          <w:szCs w:val="24"/>
        </w:rPr>
      </w:pPr>
    </w:p>
    <w:tbl>
      <w:tblPr>
        <w:tblW w:w="7517" w:type="dxa"/>
        <w:tblInd w:w="12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8"/>
        <w:gridCol w:w="1476"/>
        <w:gridCol w:w="1030"/>
        <w:gridCol w:w="1476"/>
        <w:gridCol w:w="1030"/>
        <w:gridCol w:w="1030"/>
      </w:tblGrid>
      <w:tr w:rsidR="00215F8E" w:rsidRPr="00215F8E" w:rsidTr="00926897">
        <w:trPr>
          <w:cantSplit/>
        </w:trPr>
        <w:tc>
          <w:tcPr>
            <w:tcW w:w="7517" w:type="dxa"/>
            <w:gridSpan w:val="7"/>
            <w:tcBorders>
              <w:top w:val="nil"/>
              <w:left w:val="nil"/>
              <w:bottom w:val="nil"/>
              <w:right w:val="nil"/>
            </w:tcBorders>
            <w:shd w:val="clear" w:color="auto" w:fill="FFFFFF"/>
            <w:vAlign w:val="center"/>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010205"/>
                <w:kern w:val="0"/>
                <w:sz w:val="22"/>
              </w:rPr>
            </w:pPr>
            <w:proofErr w:type="spellStart"/>
            <w:r w:rsidRPr="00215F8E">
              <w:rPr>
                <w:rFonts w:ascii="MingLiU" w:eastAsia="MingLiU" w:cs="MingLiU"/>
                <w:b/>
                <w:bCs/>
                <w:color w:val="010205"/>
                <w:kern w:val="0"/>
                <w:sz w:val="22"/>
              </w:rPr>
              <w:t>ANOVA</w:t>
            </w:r>
            <w:r w:rsidRPr="00215F8E">
              <w:rPr>
                <w:rFonts w:ascii="MingLiU" w:eastAsia="MingLiU" w:cs="MingLiU"/>
                <w:b/>
                <w:bCs/>
                <w:color w:val="010205"/>
                <w:kern w:val="0"/>
                <w:sz w:val="22"/>
                <w:vertAlign w:val="superscript"/>
              </w:rPr>
              <w:t>a</w:t>
            </w:r>
            <w:proofErr w:type="spellEnd"/>
          </w:p>
        </w:tc>
      </w:tr>
      <w:tr w:rsidR="00215F8E" w:rsidRPr="00215F8E" w:rsidTr="00926897">
        <w:trPr>
          <w:cantSplit/>
        </w:trPr>
        <w:tc>
          <w:tcPr>
            <w:tcW w:w="1475" w:type="dxa"/>
            <w:gridSpan w:val="2"/>
            <w:tcBorders>
              <w:top w:val="nil"/>
              <w:left w:val="nil"/>
              <w:bottom w:val="single" w:sz="8" w:space="0" w:color="152935"/>
              <w:right w:val="nil"/>
            </w:tcBorders>
            <w:shd w:val="clear" w:color="auto" w:fill="FFFFFF"/>
            <w:vAlign w:val="bottom"/>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模型</w:t>
            </w:r>
          </w:p>
        </w:tc>
        <w:tc>
          <w:tcPr>
            <w:tcW w:w="1476" w:type="dxa"/>
            <w:tcBorders>
              <w:top w:val="nil"/>
              <w:left w:val="nil"/>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自由度</w:t>
            </w: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color w:val="264A60"/>
                <w:kern w:val="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rsidR="00215F8E" w:rsidRPr="00215F8E" w:rsidRDefault="00215F8E" w:rsidP="00215F8E">
            <w:pPr>
              <w:autoSpaceDE w:val="0"/>
              <w:autoSpaceDN w:val="0"/>
              <w:adjustRightInd w:val="0"/>
              <w:spacing w:line="320" w:lineRule="atLeast"/>
              <w:ind w:left="60" w:right="60"/>
              <w:jc w:val="center"/>
              <w:rPr>
                <w:rFonts w:ascii="MingLiU" w:eastAsia="MingLiU" w:cs="MingLiU"/>
                <w:color w:val="264A60"/>
                <w:kern w:val="0"/>
                <w:sz w:val="18"/>
                <w:szCs w:val="18"/>
              </w:rPr>
            </w:pPr>
            <w:r w:rsidRPr="00215F8E">
              <w:rPr>
                <w:rFonts w:ascii="MingLiU" w:eastAsia="MingLiU" w:cs="MingLiU" w:hint="eastAsia"/>
                <w:color w:val="264A60"/>
                <w:kern w:val="0"/>
                <w:sz w:val="18"/>
                <w:szCs w:val="18"/>
              </w:rPr>
              <w:t>显著性</w:t>
            </w:r>
          </w:p>
        </w:tc>
      </w:tr>
      <w:tr w:rsidR="00215F8E" w:rsidRPr="00215F8E" w:rsidTr="00926897">
        <w:trPr>
          <w:cantSplit/>
        </w:trPr>
        <w:tc>
          <w:tcPr>
            <w:tcW w:w="737" w:type="dxa"/>
            <w:vMerge w:val="restart"/>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color w:val="264A60"/>
                <w:kern w:val="0"/>
                <w:sz w:val="18"/>
                <w:szCs w:val="18"/>
              </w:rPr>
              <w:t>1</w:t>
            </w:r>
          </w:p>
        </w:tc>
        <w:tc>
          <w:tcPr>
            <w:tcW w:w="738" w:type="dxa"/>
            <w:tcBorders>
              <w:top w:val="single" w:sz="8" w:space="0" w:color="152935"/>
              <w:left w:val="nil"/>
              <w:bottom w:val="single" w:sz="8" w:space="0" w:color="AEAEAE"/>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回归</w:t>
            </w:r>
          </w:p>
        </w:tc>
        <w:tc>
          <w:tcPr>
            <w:tcW w:w="1476" w:type="dxa"/>
            <w:tcBorders>
              <w:top w:val="single" w:sz="8" w:space="0" w:color="152935"/>
              <w:left w:val="nil"/>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304860983.134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304860983.134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307.346</w:t>
            </w:r>
          </w:p>
        </w:tc>
        <w:tc>
          <w:tcPr>
            <w:tcW w:w="1030" w:type="dxa"/>
            <w:tcBorders>
              <w:top w:val="single" w:sz="8" w:space="0" w:color="152935"/>
              <w:left w:val="single" w:sz="8" w:space="0" w:color="E0E0E0"/>
              <w:bottom w:val="single" w:sz="8" w:space="0" w:color="AEAEAE"/>
              <w:right w:val="nil"/>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.000</w:t>
            </w:r>
            <w:r w:rsidRPr="00215F8E">
              <w:rPr>
                <w:rFonts w:ascii="MingLiU" w:eastAsia="MingLiU" w:cs="MingLiU"/>
                <w:color w:val="010205"/>
                <w:kern w:val="0"/>
                <w:sz w:val="18"/>
                <w:szCs w:val="18"/>
                <w:vertAlign w:val="superscript"/>
              </w:rPr>
              <w:t>b</w:t>
            </w:r>
          </w:p>
        </w:tc>
      </w:tr>
      <w:tr w:rsidR="00215F8E" w:rsidRPr="00215F8E" w:rsidTr="00926897">
        <w:trPr>
          <w:cantSplit/>
        </w:trPr>
        <w:tc>
          <w:tcPr>
            <w:tcW w:w="737" w:type="dxa"/>
            <w:vMerge/>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240" w:lineRule="auto"/>
              <w:jc w:val="left"/>
              <w:rPr>
                <w:rFonts w:ascii="MingLiU" w:eastAsia="MingLiU" w:cs="MingLiU"/>
                <w:color w:val="010205"/>
                <w:kern w:val="0"/>
                <w:sz w:val="18"/>
                <w:szCs w:val="18"/>
              </w:rPr>
            </w:pPr>
          </w:p>
        </w:tc>
        <w:tc>
          <w:tcPr>
            <w:tcW w:w="738" w:type="dxa"/>
            <w:tcBorders>
              <w:top w:val="single" w:sz="8" w:space="0" w:color="AEAEAE"/>
              <w:left w:val="nil"/>
              <w:bottom w:val="single" w:sz="8" w:space="0" w:color="AEAEAE"/>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残差</w:t>
            </w:r>
          </w:p>
        </w:tc>
        <w:tc>
          <w:tcPr>
            <w:tcW w:w="1476" w:type="dxa"/>
            <w:tcBorders>
              <w:top w:val="single" w:sz="8" w:space="0" w:color="AEAEAE"/>
              <w:left w:val="nil"/>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10911077.943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991916.177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r>
      <w:tr w:rsidR="00215F8E" w:rsidRPr="00215F8E" w:rsidTr="00926897">
        <w:trPr>
          <w:cantSplit/>
        </w:trPr>
        <w:tc>
          <w:tcPr>
            <w:tcW w:w="737" w:type="dxa"/>
            <w:vMerge/>
            <w:tcBorders>
              <w:top w:val="single" w:sz="8" w:space="0" w:color="152935"/>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738" w:type="dxa"/>
            <w:tcBorders>
              <w:top w:val="single" w:sz="8" w:space="0" w:color="AEAEAE"/>
              <w:left w:val="nil"/>
              <w:bottom w:val="single" w:sz="8" w:space="0" w:color="152935"/>
              <w:right w:val="nil"/>
            </w:tcBorders>
            <w:shd w:val="clear" w:color="auto" w:fill="E0E0E0"/>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264A60"/>
                <w:kern w:val="0"/>
                <w:sz w:val="18"/>
                <w:szCs w:val="18"/>
              </w:rPr>
            </w:pPr>
            <w:r w:rsidRPr="00215F8E">
              <w:rPr>
                <w:rFonts w:ascii="MingLiU" w:eastAsia="MingLiU" w:cs="MingLiU" w:hint="eastAsia"/>
                <w:color w:val="264A60"/>
                <w:kern w:val="0"/>
                <w:sz w:val="18"/>
                <w:szCs w:val="18"/>
              </w:rPr>
              <w:t>总计</w:t>
            </w:r>
          </w:p>
        </w:tc>
        <w:tc>
          <w:tcPr>
            <w:tcW w:w="1476" w:type="dxa"/>
            <w:tcBorders>
              <w:top w:val="single" w:sz="8" w:space="0" w:color="AEAEAE"/>
              <w:left w:val="nil"/>
              <w:bottom w:val="single" w:sz="8" w:space="0" w:color="152935"/>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315772061.077</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15F8E" w:rsidRPr="00215F8E" w:rsidRDefault="00215F8E" w:rsidP="00215F8E">
            <w:pPr>
              <w:autoSpaceDE w:val="0"/>
              <w:autoSpaceDN w:val="0"/>
              <w:adjustRightInd w:val="0"/>
              <w:spacing w:line="320" w:lineRule="atLeast"/>
              <w:ind w:left="60" w:right="60"/>
              <w:jc w:val="right"/>
              <w:rPr>
                <w:rFonts w:ascii="MingLiU" w:eastAsia="MingLiU" w:cs="MingLiU"/>
                <w:color w:val="010205"/>
                <w:kern w:val="0"/>
                <w:sz w:val="18"/>
                <w:szCs w:val="18"/>
              </w:rPr>
            </w:pPr>
            <w:r w:rsidRPr="00215F8E">
              <w:rPr>
                <w:rFonts w:ascii="MingLiU" w:eastAsia="MingLiU" w:cs="MingLiU"/>
                <w:color w:val="010205"/>
                <w:kern w:val="0"/>
                <w:sz w:val="18"/>
                <w:szCs w:val="18"/>
              </w:rPr>
              <w:t>12</w:t>
            </w: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rsidR="00215F8E" w:rsidRPr="00215F8E" w:rsidRDefault="00215F8E" w:rsidP="00215F8E">
            <w:pPr>
              <w:autoSpaceDE w:val="0"/>
              <w:autoSpaceDN w:val="0"/>
              <w:adjustRightInd w:val="0"/>
              <w:spacing w:line="240" w:lineRule="auto"/>
              <w:jc w:val="left"/>
              <w:rPr>
                <w:rFonts w:eastAsiaTheme="minorEastAsia" w:cs="Times New Roman"/>
                <w:kern w:val="0"/>
                <w:szCs w:val="24"/>
              </w:rPr>
            </w:pPr>
          </w:p>
        </w:tc>
      </w:tr>
      <w:tr w:rsidR="00215F8E" w:rsidRPr="00215F8E" w:rsidTr="00926897">
        <w:trPr>
          <w:cantSplit/>
        </w:trPr>
        <w:tc>
          <w:tcPr>
            <w:tcW w:w="7517" w:type="dxa"/>
            <w:gridSpan w:val="7"/>
            <w:tcBorders>
              <w:top w:val="nil"/>
              <w:left w:val="nil"/>
              <w:bottom w:val="nil"/>
              <w:right w:val="nil"/>
            </w:tcBorders>
            <w:shd w:val="clear" w:color="auto" w:fill="FFFFFF"/>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010205"/>
                <w:kern w:val="0"/>
                <w:sz w:val="18"/>
                <w:szCs w:val="18"/>
              </w:rPr>
            </w:pPr>
            <w:r w:rsidRPr="00215F8E">
              <w:rPr>
                <w:rFonts w:ascii="MingLiU" w:eastAsia="MingLiU" w:cs="MingLiU"/>
                <w:color w:val="010205"/>
                <w:kern w:val="0"/>
                <w:sz w:val="18"/>
                <w:szCs w:val="18"/>
              </w:rPr>
              <w:t xml:space="preserve">a. </w:t>
            </w:r>
            <w:r w:rsidRPr="00215F8E">
              <w:rPr>
                <w:rFonts w:ascii="MingLiU" w:eastAsia="MingLiU" w:cs="MingLiU" w:hint="eastAsia"/>
                <w:color w:val="010205"/>
                <w:kern w:val="0"/>
                <w:sz w:val="18"/>
                <w:szCs w:val="18"/>
              </w:rPr>
              <w:t>因变量：</w:t>
            </w:r>
            <w:r w:rsidRPr="00215F8E">
              <w:rPr>
                <w:rFonts w:ascii="MingLiU" w:eastAsia="MingLiU" w:cs="MingLiU"/>
                <w:color w:val="010205"/>
                <w:kern w:val="0"/>
                <w:sz w:val="18"/>
                <w:szCs w:val="18"/>
              </w:rPr>
              <w:t>GDP</w:t>
            </w:r>
          </w:p>
        </w:tc>
      </w:tr>
      <w:tr w:rsidR="00215F8E" w:rsidRPr="00215F8E" w:rsidTr="00926897">
        <w:trPr>
          <w:cantSplit/>
        </w:trPr>
        <w:tc>
          <w:tcPr>
            <w:tcW w:w="7517" w:type="dxa"/>
            <w:gridSpan w:val="7"/>
            <w:tcBorders>
              <w:top w:val="nil"/>
              <w:left w:val="nil"/>
              <w:bottom w:val="nil"/>
              <w:right w:val="nil"/>
            </w:tcBorders>
            <w:shd w:val="clear" w:color="auto" w:fill="FFFFFF"/>
          </w:tcPr>
          <w:p w:rsidR="00215F8E" w:rsidRPr="00215F8E" w:rsidRDefault="00215F8E" w:rsidP="00215F8E">
            <w:pPr>
              <w:autoSpaceDE w:val="0"/>
              <w:autoSpaceDN w:val="0"/>
              <w:adjustRightInd w:val="0"/>
              <w:spacing w:line="320" w:lineRule="atLeast"/>
              <w:ind w:left="60" w:right="60"/>
              <w:jc w:val="left"/>
              <w:rPr>
                <w:rFonts w:ascii="MingLiU" w:eastAsia="MingLiU" w:cs="MingLiU"/>
                <w:color w:val="010205"/>
                <w:kern w:val="0"/>
                <w:sz w:val="18"/>
                <w:szCs w:val="18"/>
              </w:rPr>
            </w:pPr>
            <w:r w:rsidRPr="00215F8E">
              <w:rPr>
                <w:rFonts w:ascii="MingLiU" w:eastAsia="MingLiU" w:cs="MingLiU"/>
                <w:color w:val="010205"/>
                <w:kern w:val="0"/>
                <w:sz w:val="18"/>
                <w:szCs w:val="18"/>
              </w:rPr>
              <w:t xml:space="preserve">b. </w:t>
            </w:r>
            <w:r w:rsidRPr="00215F8E">
              <w:rPr>
                <w:rFonts w:ascii="MingLiU" w:eastAsia="MingLiU" w:cs="MingLiU" w:hint="eastAsia"/>
                <w:color w:val="010205"/>
                <w:kern w:val="0"/>
                <w:sz w:val="18"/>
                <w:szCs w:val="18"/>
              </w:rPr>
              <w:t>预测变量：</w:t>
            </w:r>
            <w:r w:rsidRPr="00215F8E">
              <w:rPr>
                <w:rFonts w:ascii="MingLiU" w:eastAsia="MingLiU" w:cs="MingLiU"/>
                <w:color w:val="010205"/>
                <w:kern w:val="0"/>
                <w:sz w:val="18"/>
                <w:szCs w:val="18"/>
              </w:rPr>
              <w:t>(</w:t>
            </w:r>
            <w:r w:rsidRPr="00215F8E">
              <w:rPr>
                <w:rFonts w:ascii="MingLiU" w:eastAsia="MingLiU" w:cs="MingLiU" w:hint="eastAsia"/>
                <w:color w:val="010205"/>
                <w:kern w:val="0"/>
                <w:sz w:val="18"/>
                <w:szCs w:val="18"/>
              </w:rPr>
              <w:t>常量</w:t>
            </w:r>
            <w:r w:rsidRPr="00215F8E">
              <w:rPr>
                <w:rFonts w:ascii="MingLiU" w:eastAsia="MingLiU" w:cs="MingLiU"/>
                <w:color w:val="010205"/>
                <w:kern w:val="0"/>
                <w:sz w:val="18"/>
                <w:szCs w:val="18"/>
              </w:rPr>
              <w:t xml:space="preserve">), </w:t>
            </w:r>
            <w:r w:rsidRPr="00215F8E">
              <w:rPr>
                <w:rFonts w:ascii="MingLiU" w:eastAsia="MingLiU" w:cs="MingLiU" w:hint="eastAsia"/>
                <w:color w:val="010205"/>
                <w:kern w:val="0"/>
                <w:sz w:val="18"/>
                <w:szCs w:val="18"/>
              </w:rPr>
              <w:t>平均房价</w:t>
            </w:r>
          </w:p>
        </w:tc>
      </w:tr>
    </w:tbl>
    <w:p w:rsidR="00215F8E" w:rsidRPr="00215F8E" w:rsidRDefault="00215F8E" w:rsidP="00215F8E">
      <w:pPr>
        <w:autoSpaceDE w:val="0"/>
        <w:autoSpaceDN w:val="0"/>
        <w:adjustRightInd w:val="0"/>
        <w:spacing w:line="400" w:lineRule="atLeast"/>
        <w:jc w:val="left"/>
        <w:rPr>
          <w:rFonts w:eastAsiaTheme="minorEastAsia" w:cs="Times New Roman"/>
          <w:kern w:val="0"/>
          <w:szCs w:val="24"/>
        </w:rPr>
      </w:pPr>
    </w:p>
    <w:p w:rsidR="00447B8B" w:rsidRPr="00926897" w:rsidRDefault="00F0547F" w:rsidP="00926897">
      <w:pPr>
        <w:ind w:firstLineChars="1700" w:firstLine="3570"/>
        <w:rPr>
          <w:rFonts w:ascii="宋体" w:hAnsi="宋体"/>
          <w:sz w:val="21"/>
          <w:szCs w:val="21"/>
        </w:rPr>
      </w:pPr>
      <w:r w:rsidRPr="00926897">
        <w:rPr>
          <w:rFonts w:ascii="宋体" w:hAnsi="宋体" w:hint="eastAsia"/>
          <w:sz w:val="21"/>
          <w:szCs w:val="21"/>
        </w:rPr>
        <w:t>表4-3</w:t>
      </w:r>
      <w:r w:rsidR="00926897" w:rsidRPr="00926897">
        <w:rPr>
          <w:rFonts w:ascii="宋体" w:hAnsi="宋体" w:hint="eastAsia"/>
          <w:sz w:val="21"/>
          <w:szCs w:val="21"/>
        </w:rPr>
        <w:t>线性回归分析表</w:t>
      </w:r>
    </w:p>
    <w:p w:rsidR="00A01616" w:rsidRDefault="00A01616" w:rsidP="00215F8E"/>
    <w:p w:rsidR="0013738A" w:rsidRPr="00926897" w:rsidRDefault="0013738A" w:rsidP="00215F8E">
      <w:pPr>
        <w:rPr>
          <w:rFonts w:ascii="宋体" w:hAnsi="宋体"/>
        </w:rPr>
      </w:pPr>
      <w:r>
        <w:rPr>
          <w:rFonts w:hint="eastAsia"/>
        </w:rPr>
        <w:t>（</w:t>
      </w:r>
      <w:r w:rsidRPr="00926897">
        <w:rPr>
          <w:rFonts w:ascii="宋体" w:hAnsi="宋体" w:hint="eastAsia"/>
        </w:rPr>
        <w:t>2）模型建立与求解</w:t>
      </w:r>
    </w:p>
    <w:p w:rsidR="00EF3F4F" w:rsidRPr="00926897" w:rsidRDefault="00557260" w:rsidP="00926897">
      <w:pPr>
        <w:ind w:firstLineChars="200" w:firstLine="480"/>
        <w:rPr>
          <w:rFonts w:ascii="宋体" w:hAnsi="宋体"/>
        </w:rPr>
      </w:pPr>
      <w:r w:rsidRPr="00926897">
        <w:rPr>
          <w:rFonts w:ascii="宋体" w:hAnsi="宋体" w:hint="eastAsia"/>
        </w:rPr>
        <w:t>分析上图及上表可知</w:t>
      </w:r>
      <w:r w:rsidR="00EF3F4F" w:rsidRPr="00926897">
        <w:rPr>
          <w:rFonts w:ascii="宋体" w:hAnsi="宋体" w:hint="eastAsia"/>
        </w:rPr>
        <w:t>G</w:t>
      </w:r>
      <w:r w:rsidR="00EF3F4F" w:rsidRPr="00926897">
        <w:rPr>
          <w:rFonts w:ascii="宋体" w:hAnsi="宋体"/>
        </w:rPr>
        <w:t>DP</w:t>
      </w:r>
      <w:r w:rsidR="00EF3F4F" w:rsidRPr="00926897">
        <w:rPr>
          <w:rFonts w:ascii="宋体" w:hAnsi="宋体" w:hint="eastAsia"/>
        </w:rPr>
        <w:t>和房价的关系如下：</w:t>
      </w:r>
    </w:p>
    <w:p w:rsidR="00E25837" w:rsidRPr="00926897" w:rsidRDefault="00EF3F4F" w:rsidP="00926897">
      <w:pPr>
        <w:rPr>
          <w:rFonts w:ascii="宋体" w:hAnsi="宋体"/>
        </w:rPr>
      </w:pPr>
      <w:r w:rsidRPr="00926897">
        <w:rPr>
          <w:rFonts w:ascii="宋体" w:hAnsi="宋体"/>
        </w:rPr>
        <w:t>GDP</w:t>
      </w:r>
      <w:proofErr w:type="gramStart"/>
      <w:r w:rsidRPr="00926897">
        <w:rPr>
          <w:rFonts w:ascii="宋体" w:hAnsi="宋体" w:hint="eastAsia"/>
        </w:rPr>
        <w:t>随平均</w:t>
      </w:r>
      <w:proofErr w:type="gramEnd"/>
      <w:r w:rsidRPr="00926897">
        <w:rPr>
          <w:rFonts w:ascii="宋体" w:hAnsi="宋体" w:hint="eastAsia"/>
        </w:rPr>
        <w:t>房价成指数分布，而平均房价随G</w:t>
      </w:r>
      <w:r w:rsidRPr="00926897">
        <w:rPr>
          <w:rFonts w:ascii="宋体" w:hAnsi="宋体"/>
        </w:rPr>
        <w:t>DP</w:t>
      </w:r>
      <w:r w:rsidRPr="00926897">
        <w:rPr>
          <w:rFonts w:ascii="宋体" w:hAnsi="宋体" w:hint="eastAsia"/>
        </w:rPr>
        <w:t>成近似的线性关系分布。因为无论哪一个模型都离不开年份的影响，所以</w:t>
      </w:r>
      <w:r w:rsidR="00E5690D" w:rsidRPr="00926897">
        <w:rPr>
          <w:rFonts w:ascii="宋体" w:hAnsi="宋体" w:hint="eastAsia"/>
        </w:rPr>
        <w:t>不妨设</w:t>
      </w:r>
      <w:r w:rsidR="00E25837" w:rsidRPr="00926897">
        <w:rPr>
          <w:rFonts w:ascii="宋体" w:hAnsi="宋体"/>
          <w:position w:val="-10"/>
        </w:rPr>
        <w:object w:dxaOrig="4560" w:dyaOrig="340">
          <v:shape id="_x0000_i1030" type="#_x0000_t75" style="width:228pt;height:17pt" o:ole="">
            <v:imagedata r:id="rId26" o:title=""/>
          </v:shape>
          <o:OLEObject Type="Embed" ProgID="Equation.DSMT4" ShapeID="_x0000_i1030" DrawAspect="Content" ObjectID="_1622634023" r:id="rId27"/>
        </w:object>
      </w:r>
      <w:r w:rsidR="00E25837" w:rsidRPr="00926897">
        <w:rPr>
          <w:rFonts w:ascii="宋体" w:hAnsi="宋体"/>
        </w:rPr>
        <w:t xml:space="preserve"> </w:t>
      </w:r>
      <w:r w:rsidR="00E25837" w:rsidRPr="00926897">
        <w:rPr>
          <w:rFonts w:ascii="宋体" w:hAnsi="宋体" w:hint="eastAsia"/>
        </w:rPr>
        <w:t>又</w:t>
      </w:r>
    </w:p>
    <w:p w:rsidR="00E25837" w:rsidRDefault="0013738A" w:rsidP="001F5375">
      <w:pPr>
        <w:pStyle w:val="MTDisplayEquation"/>
        <w:spacing w:line="240" w:lineRule="auto"/>
        <w:ind w:firstLineChars="900" w:firstLine="2160"/>
      </w:pPr>
      <w:r w:rsidRPr="00E25837">
        <w:rPr>
          <w:position w:val="-124"/>
        </w:rPr>
        <w:object w:dxaOrig="5060" w:dyaOrig="2600">
          <v:shape id="_x0000_i1031" type="#_x0000_t75" style="width:253pt;height:130pt" o:ole="">
            <v:imagedata r:id="rId28" o:title=""/>
          </v:shape>
          <o:OLEObject Type="Embed" ProgID="Equation.DSMT4" ShapeID="_x0000_i1031" DrawAspect="Content" ObjectID="_1622634024" r:id="rId29"/>
        </w:object>
      </w:r>
    </w:p>
    <w:p w:rsidR="00926897" w:rsidRDefault="00926897" w:rsidP="001F5375"/>
    <w:p w:rsidR="001F5375" w:rsidRPr="00926897" w:rsidRDefault="001F5375" w:rsidP="001F5375">
      <w:pPr>
        <w:rPr>
          <w:rFonts w:ascii="宋体" w:hAnsi="宋体"/>
        </w:rPr>
      </w:pPr>
      <w:r w:rsidRPr="00926897">
        <w:rPr>
          <w:rFonts w:ascii="宋体" w:hAnsi="宋体" w:hint="eastAsia"/>
        </w:rPr>
        <w:t>用</w:t>
      </w:r>
      <w:proofErr w:type="spellStart"/>
      <w:r w:rsidRPr="00926897">
        <w:rPr>
          <w:rFonts w:ascii="宋体" w:hAnsi="宋体" w:hint="eastAsia"/>
        </w:rPr>
        <w:t>matlab</w:t>
      </w:r>
      <w:proofErr w:type="spellEnd"/>
      <w:r w:rsidRPr="00926897">
        <w:rPr>
          <w:rFonts w:ascii="宋体" w:hAnsi="宋体" w:hint="eastAsia"/>
        </w:rPr>
        <w:t>进行拟合分析可得：</w:t>
      </w:r>
    </w:p>
    <w:p w:rsidR="00E5690D" w:rsidRPr="00E5690D" w:rsidRDefault="0013738A" w:rsidP="00E25837">
      <w:pPr>
        <w:pStyle w:val="MTDisplayEquation"/>
        <w:spacing w:line="240" w:lineRule="auto"/>
      </w:pPr>
      <w:r>
        <w:rPr>
          <w:noProof/>
        </w:rPr>
        <w:lastRenderedPageBreak/>
        <w:drawing>
          <wp:anchor distT="0" distB="0" distL="114300" distR="114300" simplePos="0" relativeHeight="251664384" behindDoc="0" locked="0" layoutInCell="1" allowOverlap="1">
            <wp:simplePos x="0" y="0"/>
            <wp:positionH relativeFrom="column">
              <wp:posOffset>986231</wp:posOffset>
            </wp:positionH>
            <wp:positionV relativeFrom="paragraph">
              <wp:posOffset>38100</wp:posOffset>
            </wp:positionV>
            <wp:extent cx="3810000" cy="390779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30">
                      <a:extLst>
                        <a:ext uri="{28A0092B-C50C-407E-A947-70E740481C1C}">
                          <a14:useLocalDpi xmlns:a14="http://schemas.microsoft.com/office/drawing/2010/main" val="0"/>
                        </a:ext>
                      </a:extLst>
                    </a:blip>
                    <a:srcRect l="6180" t="10984" r="49183" b="26436"/>
                    <a:stretch/>
                  </pic:blipFill>
                  <pic:spPr bwMode="auto">
                    <a:xfrm>
                      <a:off x="0" y="0"/>
                      <a:ext cx="3810000" cy="390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690D">
        <w:tab/>
        <w:t xml:space="preserve"> </w:t>
      </w:r>
    </w:p>
    <w:p w:rsidR="0013738A" w:rsidRDefault="0013738A" w:rsidP="00215F8E">
      <w:pPr>
        <w:rPr>
          <w:noProof/>
        </w:rPr>
      </w:pPr>
    </w:p>
    <w:p w:rsidR="0013738A" w:rsidRDefault="0013738A" w:rsidP="00215F8E">
      <w:pPr>
        <w:rPr>
          <w:noProof/>
        </w:rPr>
      </w:pPr>
    </w:p>
    <w:p w:rsidR="00E5690D" w:rsidRDefault="00E5690D" w:rsidP="00215F8E"/>
    <w:p w:rsidR="0013738A" w:rsidRPr="0013738A" w:rsidRDefault="0013738A" w:rsidP="0013738A"/>
    <w:p w:rsidR="0013738A" w:rsidRDefault="0013738A" w:rsidP="0013738A">
      <w:pPr>
        <w:rPr>
          <w:noProof/>
        </w:rPr>
      </w:pPr>
    </w:p>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13738A" w:rsidRPr="0013738A" w:rsidRDefault="0013738A" w:rsidP="0013738A"/>
    <w:p w:rsidR="00926897" w:rsidRDefault="00926897" w:rsidP="00926897">
      <w:pPr>
        <w:ind w:firstLineChars="1000" w:firstLine="2400"/>
      </w:pPr>
    </w:p>
    <w:p w:rsidR="0013738A" w:rsidRDefault="0013738A" w:rsidP="00A01616">
      <w:pPr>
        <w:ind w:firstLineChars="1300" w:firstLine="3120"/>
      </w:pPr>
      <w:r>
        <w:rPr>
          <w:rFonts w:hint="eastAsia"/>
        </w:rPr>
        <w:t>图</w:t>
      </w:r>
      <w:r>
        <w:rPr>
          <w:rFonts w:hint="eastAsia"/>
        </w:rPr>
        <w:t>4-6</w:t>
      </w:r>
      <w:r w:rsidR="00926897">
        <w:rPr>
          <w:rFonts w:hint="eastAsia"/>
        </w:rPr>
        <w:t>房价随</w:t>
      </w:r>
      <w:r w:rsidR="00926897">
        <w:rPr>
          <w:rFonts w:hint="eastAsia"/>
        </w:rPr>
        <w:t>G</w:t>
      </w:r>
      <w:r w:rsidR="00926897">
        <w:t>DP</w:t>
      </w:r>
      <w:r w:rsidR="00926897">
        <w:rPr>
          <w:rFonts w:hint="eastAsia"/>
        </w:rPr>
        <w:t>拟合图</w:t>
      </w:r>
    </w:p>
    <w:p w:rsidR="0013738A" w:rsidRDefault="0013738A" w:rsidP="0013738A">
      <w:pPr>
        <w:rPr>
          <w:noProof/>
        </w:rPr>
      </w:pPr>
      <w:r>
        <w:rPr>
          <w:noProof/>
        </w:rPr>
        <w:drawing>
          <wp:anchor distT="0" distB="0" distL="114300" distR="114300" simplePos="0" relativeHeight="251665408" behindDoc="0" locked="0" layoutInCell="1" allowOverlap="1">
            <wp:simplePos x="0" y="0"/>
            <wp:positionH relativeFrom="column">
              <wp:posOffset>1140460</wp:posOffset>
            </wp:positionH>
            <wp:positionV relativeFrom="paragraph">
              <wp:posOffset>151765</wp:posOffset>
            </wp:positionV>
            <wp:extent cx="3455035" cy="379666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30">
                      <a:extLst>
                        <a:ext uri="{28A0092B-C50C-407E-A947-70E740481C1C}">
                          <a14:useLocalDpi xmlns:a14="http://schemas.microsoft.com/office/drawing/2010/main" val="0"/>
                        </a:ext>
                      </a:extLst>
                    </a:blip>
                    <a:srcRect l="50777" t="14713" r="9061" b="26461"/>
                    <a:stretch/>
                  </pic:blipFill>
                  <pic:spPr bwMode="auto">
                    <a:xfrm>
                      <a:off x="0" y="0"/>
                      <a:ext cx="3455035" cy="3796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13738A"/>
    <w:p w:rsidR="0013738A" w:rsidRDefault="0013738A" w:rsidP="00926897">
      <w:pPr>
        <w:ind w:firstLineChars="1300" w:firstLine="3120"/>
      </w:pPr>
      <w:r>
        <w:rPr>
          <w:rFonts w:hint="eastAsia"/>
        </w:rPr>
        <w:t>图</w:t>
      </w:r>
      <w:r>
        <w:rPr>
          <w:rFonts w:hint="eastAsia"/>
        </w:rPr>
        <w:t>4-7</w:t>
      </w:r>
      <w:r w:rsidR="00926897">
        <w:t>GDP</w:t>
      </w:r>
      <w:r w:rsidR="00926897">
        <w:rPr>
          <w:rFonts w:hint="eastAsia"/>
        </w:rPr>
        <w:t>随房价拟合图</w:t>
      </w:r>
    </w:p>
    <w:p w:rsidR="00926897" w:rsidRDefault="00926897" w:rsidP="00FA53D0">
      <w:pPr>
        <w:spacing w:beforeLines="50" w:before="163" w:afterLines="50" w:after="163"/>
        <w:rPr>
          <w:rFonts w:ascii="黑体" w:eastAsia="黑体" w:hAnsi="黑体"/>
        </w:rPr>
      </w:pPr>
    </w:p>
    <w:p w:rsidR="0013738A" w:rsidRPr="00253E38" w:rsidRDefault="00FA53D0" w:rsidP="00253E38">
      <w:pPr>
        <w:pStyle w:val="2"/>
        <w:spacing w:beforeLines="50" w:before="163" w:afterLines="50" w:after="163" w:line="400" w:lineRule="exact"/>
        <w:rPr>
          <w:rFonts w:ascii="黑体" w:eastAsia="黑体" w:hAnsi="黑体"/>
          <w:b w:val="0"/>
          <w:bCs w:val="0"/>
          <w:sz w:val="24"/>
          <w:szCs w:val="24"/>
        </w:rPr>
      </w:pPr>
      <w:bookmarkStart w:id="12" w:name="_Toc11932945"/>
      <w:r w:rsidRPr="00253E38">
        <w:rPr>
          <w:rFonts w:ascii="黑体" w:eastAsia="黑体" w:hAnsi="黑体" w:hint="eastAsia"/>
          <w:b w:val="0"/>
          <w:bCs w:val="0"/>
          <w:sz w:val="24"/>
          <w:szCs w:val="24"/>
        </w:rPr>
        <w:t>4.</w:t>
      </w:r>
      <w:r w:rsidR="00376AFE" w:rsidRPr="00253E38">
        <w:rPr>
          <w:rFonts w:ascii="黑体" w:eastAsia="黑体" w:hAnsi="黑体" w:hint="eastAsia"/>
          <w:b w:val="0"/>
          <w:bCs w:val="0"/>
          <w:sz w:val="24"/>
          <w:szCs w:val="24"/>
        </w:rPr>
        <w:t>3</w:t>
      </w:r>
      <w:r w:rsidRPr="00253E38">
        <w:rPr>
          <w:rFonts w:ascii="黑体" w:eastAsia="黑体" w:hAnsi="黑体"/>
          <w:b w:val="0"/>
          <w:bCs w:val="0"/>
          <w:sz w:val="24"/>
          <w:szCs w:val="24"/>
        </w:rPr>
        <w:t xml:space="preserve"> </w:t>
      </w:r>
      <w:r w:rsidR="0013738A" w:rsidRPr="00253E38">
        <w:rPr>
          <w:rFonts w:ascii="黑体" w:eastAsia="黑体" w:hAnsi="黑体" w:hint="eastAsia"/>
          <w:b w:val="0"/>
          <w:bCs w:val="0"/>
          <w:sz w:val="24"/>
          <w:szCs w:val="24"/>
        </w:rPr>
        <w:t>问题</w:t>
      </w:r>
      <w:r w:rsidRPr="00253E38">
        <w:rPr>
          <w:rFonts w:ascii="黑体" w:eastAsia="黑体" w:hAnsi="黑体" w:hint="eastAsia"/>
          <w:b w:val="0"/>
          <w:bCs w:val="0"/>
          <w:sz w:val="24"/>
          <w:szCs w:val="24"/>
        </w:rPr>
        <w:t>3的分析建模与求解</w:t>
      </w:r>
      <w:r w:rsidR="0013738A" w:rsidRPr="00253E38">
        <w:rPr>
          <w:rFonts w:ascii="黑体" w:eastAsia="黑体" w:hAnsi="黑体" w:hint="eastAsia"/>
          <w:b w:val="0"/>
          <w:bCs w:val="0"/>
          <w:sz w:val="24"/>
          <w:szCs w:val="24"/>
        </w:rPr>
        <w:t>：</w:t>
      </w:r>
      <w:bookmarkEnd w:id="12"/>
    </w:p>
    <w:p w:rsidR="001F5375" w:rsidRPr="00926897" w:rsidRDefault="001F5375" w:rsidP="0013738A">
      <w:pPr>
        <w:rPr>
          <w:rFonts w:ascii="宋体" w:hAnsi="宋体"/>
        </w:rPr>
      </w:pPr>
      <w:r>
        <w:rPr>
          <w:rFonts w:hint="eastAsia"/>
        </w:rPr>
        <w:t>（</w:t>
      </w:r>
      <w:r w:rsidRPr="00926897">
        <w:rPr>
          <w:rFonts w:ascii="宋体" w:hAnsi="宋体" w:hint="eastAsia"/>
        </w:rPr>
        <w:t>1）</w:t>
      </w:r>
      <w:r w:rsidR="0000069F" w:rsidRPr="00926897">
        <w:rPr>
          <w:rFonts w:ascii="宋体" w:hAnsi="宋体" w:hint="eastAsia"/>
        </w:rPr>
        <w:t>问题的分析</w:t>
      </w:r>
    </w:p>
    <w:p w:rsidR="0000069F" w:rsidRPr="00926897" w:rsidRDefault="0000069F" w:rsidP="00926897">
      <w:pPr>
        <w:ind w:firstLineChars="200" w:firstLine="480"/>
        <w:rPr>
          <w:rFonts w:ascii="宋体" w:hAnsi="宋体"/>
        </w:rPr>
      </w:pPr>
      <w:r w:rsidRPr="00926897">
        <w:rPr>
          <w:rFonts w:ascii="宋体" w:hAnsi="宋体" w:hint="eastAsia"/>
        </w:rPr>
        <w:t>要建立一个政府、房地产商、普通老百姓都满意的</w:t>
      </w:r>
      <w:proofErr w:type="gramStart"/>
      <w:r w:rsidRPr="00926897">
        <w:rPr>
          <w:rFonts w:ascii="宋体" w:hAnsi="宋体" w:hint="eastAsia"/>
        </w:rPr>
        <w:t>的</w:t>
      </w:r>
      <w:proofErr w:type="gramEnd"/>
      <w:r w:rsidRPr="00926897">
        <w:rPr>
          <w:rFonts w:ascii="宋体" w:hAnsi="宋体" w:hint="eastAsia"/>
        </w:rPr>
        <w:t>房价模型，这时就要考虑到：首先，对于政府而言</w:t>
      </w:r>
      <w:r w:rsidR="00437901" w:rsidRPr="00926897">
        <w:rPr>
          <w:rFonts w:ascii="宋体" w:hAnsi="宋体" w:hint="eastAsia"/>
        </w:rPr>
        <w:t>房价高以及房地产的兴盛势必会带动其他行业经济的发展，但是一直增高不下的房价会给老百姓带来住房压力，所以政府的立场也是比较中立的。其次,对于房地产商而言，房价越高，当其销售额越高的时候，其收入的利益就会最大化，但是销售额能否最大化又取决于房价是否较合理。最后，对于百姓，房价势必越低越好。</w:t>
      </w:r>
    </w:p>
    <w:p w:rsidR="0013738A" w:rsidRPr="00926897" w:rsidRDefault="00437901" w:rsidP="00926897">
      <w:pPr>
        <w:ind w:firstLineChars="200" w:firstLine="480"/>
        <w:rPr>
          <w:rFonts w:ascii="宋体" w:hAnsi="宋体"/>
        </w:rPr>
      </w:pPr>
      <w:r w:rsidRPr="00926897">
        <w:rPr>
          <w:rFonts w:ascii="宋体" w:hAnsi="宋体" w:hint="eastAsia"/>
        </w:rPr>
        <w:t>故综上所述，我们可以</w:t>
      </w:r>
      <w:r w:rsidR="001C6D52" w:rsidRPr="00926897">
        <w:rPr>
          <w:rFonts w:ascii="宋体" w:hAnsi="宋体" w:hint="eastAsia"/>
        </w:rPr>
        <w:t>用</w:t>
      </w:r>
      <w:proofErr w:type="spellStart"/>
      <w:r w:rsidR="00275B85" w:rsidRPr="00926897">
        <w:rPr>
          <w:rFonts w:ascii="宋体" w:hAnsi="宋体" w:hint="eastAsia"/>
        </w:rPr>
        <w:t>excle</w:t>
      </w:r>
      <w:proofErr w:type="spellEnd"/>
      <w:r w:rsidR="00275B85" w:rsidRPr="00926897">
        <w:rPr>
          <w:rFonts w:ascii="宋体" w:hAnsi="宋体" w:hint="eastAsia"/>
        </w:rPr>
        <w:t>画</w:t>
      </w:r>
      <w:r w:rsidRPr="00926897">
        <w:rPr>
          <w:rFonts w:ascii="宋体" w:hAnsi="宋体" w:hint="eastAsia"/>
        </w:rPr>
        <w:t>出近几年来G</w:t>
      </w:r>
      <w:r w:rsidRPr="00926897">
        <w:rPr>
          <w:rFonts w:ascii="宋体" w:hAnsi="宋体"/>
        </w:rPr>
        <w:t>DP</w:t>
      </w:r>
      <w:r w:rsidRPr="00926897">
        <w:rPr>
          <w:rFonts w:ascii="宋体" w:hAnsi="宋体" w:hint="eastAsia"/>
        </w:rPr>
        <w:t>和平均收入相对于年份的发展趋势。并根据</w:t>
      </w:r>
      <w:r w:rsidR="00275B85" w:rsidRPr="00926897">
        <w:rPr>
          <w:rFonts w:ascii="宋体" w:hAnsi="宋体" w:hint="eastAsia"/>
        </w:rPr>
        <w:t>多项式拟合</w:t>
      </w:r>
      <w:proofErr w:type="gramStart"/>
      <w:r w:rsidR="00275B85" w:rsidRPr="00926897">
        <w:rPr>
          <w:rFonts w:ascii="宋体" w:hAnsi="宋体" w:hint="eastAsia"/>
        </w:rPr>
        <w:t>图</w:t>
      </w:r>
      <w:r w:rsidRPr="00926897">
        <w:rPr>
          <w:rFonts w:ascii="宋体" w:hAnsi="宋体" w:hint="eastAsia"/>
        </w:rPr>
        <w:t>预测</w:t>
      </w:r>
      <w:proofErr w:type="gramEnd"/>
      <w:r w:rsidRPr="00926897">
        <w:rPr>
          <w:rFonts w:ascii="宋体" w:hAnsi="宋体" w:hint="eastAsia"/>
        </w:rPr>
        <w:t>出2010年G</w:t>
      </w:r>
      <w:r w:rsidRPr="00926897">
        <w:rPr>
          <w:rFonts w:ascii="宋体" w:hAnsi="宋体"/>
        </w:rPr>
        <w:t>DP</w:t>
      </w:r>
      <w:r w:rsidRPr="00926897">
        <w:rPr>
          <w:rFonts w:ascii="宋体" w:hAnsi="宋体" w:hint="eastAsia"/>
        </w:rPr>
        <w:t>和平均收入的数据，然后在以人均收入和G</w:t>
      </w:r>
      <w:r w:rsidRPr="00926897">
        <w:rPr>
          <w:rFonts w:ascii="宋体" w:hAnsi="宋体"/>
        </w:rPr>
        <w:t>DP</w:t>
      </w:r>
      <w:r w:rsidRPr="00926897">
        <w:rPr>
          <w:rFonts w:ascii="宋体" w:hAnsi="宋体" w:hint="eastAsia"/>
        </w:rPr>
        <w:t>作为自变量，房价作为因变量建立模型。</w:t>
      </w:r>
    </w:p>
    <w:p w:rsidR="00022773" w:rsidRPr="00926897" w:rsidRDefault="00022773" w:rsidP="0013738A">
      <w:pPr>
        <w:rPr>
          <w:rFonts w:ascii="宋体" w:hAnsi="宋体"/>
        </w:rPr>
      </w:pPr>
      <w:r w:rsidRPr="00926897">
        <w:rPr>
          <w:rFonts w:ascii="宋体" w:hAnsi="宋体" w:hint="eastAsia"/>
        </w:rPr>
        <w:t>（2）模型的建立与求解</w:t>
      </w:r>
    </w:p>
    <w:p w:rsidR="00275B85" w:rsidRPr="00A01616" w:rsidRDefault="00275B85" w:rsidP="00A01616">
      <w:pPr>
        <w:ind w:firstLineChars="200" w:firstLine="480"/>
        <w:rPr>
          <w:rFonts w:ascii="宋体" w:hAnsi="宋体"/>
        </w:rPr>
      </w:pPr>
      <w:r w:rsidRPr="00926897">
        <w:rPr>
          <w:rFonts w:ascii="宋体" w:hAnsi="宋体" w:hint="eastAsia"/>
        </w:rPr>
        <w:t>通过</w:t>
      </w:r>
      <w:proofErr w:type="spellStart"/>
      <w:r w:rsidRPr="00926897">
        <w:rPr>
          <w:rFonts w:ascii="宋体" w:hAnsi="宋体" w:hint="eastAsia"/>
        </w:rPr>
        <w:t>excle</w:t>
      </w:r>
      <w:proofErr w:type="spellEnd"/>
      <w:r w:rsidRPr="00926897">
        <w:rPr>
          <w:rFonts w:ascii="宋体" w:hAnsi="宋体" w:hint="eastAsia"/>
        </w:rPr>
        <w:t>软件绘制历年G</w:t>
      </w:r>
      <w:r w:rsidRPr="00926897">
        <w:rPr>
          <w:rFonts w:ascii="宋体" w:hAnsi="宋体"/>
        </w:rPr>
        <w:t>DP</w:t>
      </w:r>
      <w:r w:rsidRPr="00926897">
        <w:rPr>
          <w:rFonts w:ascii="宋体" w:hAnsi="宋体" w:hint="eastAsia"/>
        </w:rPr>
        <w:t>与人均收入的走势图，并自动生成二次多项式拟合方程以及确定性系数</w:t>
      </w:r>
      <w:r w:rsidRPr="00926897">
        <w:rPr>
          <w:rFonts w:ascii="宋体" w:hAnsi="宋体"/>
        </w:rPr>
        <w:object w:dxaOrig="320" w:dyaOrig="300">
          <v:shape id="_x0000_i1032" type="#_x0000_t75" style="width:16pt;height:15pt" o:ole="">
            <v:imagedata r:id="rId31" o:title=""/>
          </v:shape>
          <o:OLEObject Type="Embed" ProgID="Equation.DSMT4" ShapeID="_x0000_i1032" DrawAspect="Content" ObjectID="_1622634025" r:id="rId32"/>
        </w:object>
      </w:r>
      <w:r w:rsidRPr="00926897">
        <w:rPr>
          <w:rFonts w:ascii="宋体" w:hAnsi="宋体" w:hint="eastAsia"/>
        </w:rPr>
        <w:t xml:space="preserve">。 </w:t>
      </w:r>
    </w:p>
    <w:p w:rsidR="00B22673" w:rsidRDefault="00B22673" w:rsidP="003106DE">
      <w:pPr>
        <w:autoSpaceDE w:val="0"/>
        <w:autoSpaceDN w:val="0"/>
        <w:adjustRightInd w:val="0"/>
        <w:spacing w:line="240" w:lineRule="auto"/>
        <w:ind w:firstLineChars="600" w:firstLine="1440"/>
        <w:jc w:val="left"/>
        <w:rPr>
          <w:rFonts w:eastAsiaTheme="minorEastAsia" w:cs="Times New Roman"/>
          <w:kern w:val="0"/>
          <w:szCs w:val="24"/>
        </w:rPr>
      </w:pPr>
    </w:p>
    <w:p w:rsidR="00B22673" w:rsidRDefault="00B22673" w:rsidP="00A01616">
      <w:pPr>
        <w:autoSpaceDE w:val="0"/>
        <w:autoSpaceDN w:val="0"/>
        <w:adjustRightInd w:val="0"/>
        <w:spacing w:line="240" w:lineRule="auto"/>
        <w:jc w:val="left"/>
        <w:rPr>
          <w:rFonts w:eastAsiaTheme="minorEastAsia" w:cs="Times New Roman"/>
          <w:kern w:val="0"/>
          <w:szCs w:val="24"/>
        </w:rPr>
      </w:pPr>
    </w:p>
    <w:p w:rsidR="00B22673" w:rsidRDefault="00B22673" w:rsidP="00B22673">
      <w:pPr>
        <w:autoSpaceDE w:val="0"/>
        <w:autoSpaceDN w:val="0"/>
        <w:adjustRightInd w:val="0"/>
        <w:spacing w:line="240" w:lineRule="auto"/>
        <w:ind w:firstLineChars="600" w:firstLine="1440"/>
        <w:jc w:val="left"/>
        <w:rPr>
          <w:rFonts w:eastAsiaTheme="minorEastAsia" w:cs="Times New Roman"/>
          <w:kern w:val="0"/>
          <w:szCs w:val="24"/>
        </w:rPr>
      </w:pPr>
    </w:p>
    <w:p w:rsidR="00B22673" w:rsidRDefault="00B22673" w:rsidP="00B22673">
      <w:pPr>
        <w:autoSpaceDE w:val="0"/>
        <w:autoSpaceDN w:val="0"/>
        <w:adjustRightInd w:val="0"/>
        <w:spacing w:line="240" w:lineRule="auto"/>
        <w:ind w:firstLineChars="600" w:firstLine="1440"/>
        <w:jc w:val="left"/>
        <w:rPr>
          <w:rFonts w:eastAsiaTheme="minorEastAsia" w:cs="Times New Roman"/>
          <w:kern w:val="0"/>
          <w:szCs w:val="24"/>
        </w:rPr>
      </w:pPr>
      <w:r>
        <w:rPr>
          <w:noProof/>
        </w:rPr>
        <w:drawing>
          <wp:anchor distT="0" distB="0" distL="114300" distR="114300" simplePos="0" relativeHeight="251672576" behindDoc="0" locked="0" layoutInCell="1" allowOverlap="1" wp14:anchorId="28B8EE4A" wp14:editId="599A5EC7">
            <wp:simplePos x="0" y="0"/>
            <wp:positionH relativeFrom="column">
              <wp:posOffset>705750</wp:posOffset>
            </wp:positionH>
            <wp:positionV relativeFrom="paragraph">
              <wp:posOffset>40512</wp:posOffset>
            </wp:positionV>
            <wp:extent cx="4572000" cy="2743200"/>
            <wp:effectExtent l="0" t="0" r="0" b="0"/>
            <wp:wrapSquare wrapText="bothSides"/>
            <wp:docPr id="9" name="图表 9">
              <a:extLst xmlns:a="http://schemas.openxmlformats.org/drawingml/2006/main">
                <a:ext uri="{FF2B5EF4-FFF2-40B4-BE49-F238E27FC236}">
                  <a16:creationId xmlns:a16="http://schemas.microsoft.com/office/drawing/2014/main" id="{4A9A09DB-4A0E-46E3-A510-9043CA61AF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1C6D52" w:rsidRDefault="003106DE" w:rsidP="00B22673">
      <w:pPr>
        <w:autoSpaceDE w:val="0"/>
        <w:autoSpaceDN w:val="0"/>
        <w:adjustRightInd w:val="0"/>
        <w:spacing w:line="240" w:lineRule="auto"/>
        <w:ind w:firstLineChars="1600" w:firstLine="3360"/>
        <w:jc w:val="left"/>
        <w:rPr>
          <w:rFonts w:ascii="宋体" w:hAnsi="宋体" w:cs="Times New Roman"/>
          <w:kern w:val="0"/>
          <w:sz w:val="21"/>
          <w:szCs w:val="21"/>
        </w:rPr>
      </w:pPr>
      <w:r w:rsidRPr="00B22673">
        <w:rPr>
          <w:rFonts w:ascii="宋体" w:hAnsi="宋体" w:cs="Times New Roman" w:hint="eastAsia"/>
          <w:kern w:val="0"/>
          <w:sz w:val="21"/>
          <w:szCs w:val="21"/>
        </w:rPr>
        <w:t>图4-8</w:t>
      </w:r>
      <w:r w:rsidR="00B22673" w:rsidRPr="00B22673">
        <w:rPr>
          <w:rFonts w:ascii="宋体" w:hAnsi="宋体" w:cs="Times New Roman" w:hint="eastAsia"/>
          <w:kern w:val="0"/>
          <w:sz w:val="21"/>
          <w:szCs w:val="21"/>
        </w:rPr>
        <w:t>历年人均G</w:t>
      </w:r>
      <w:r w:rsidR="00B22673" w:rsidRPr="00B22673">
        <w:rPr>
          <w:rFonts w:ascii="宋体" w:hAnsi="宋体" w:cs="Times New Roman"/>
          <w:kern w:val="0"/>
          <w:sz w:val="21"/>
          <w:szCs w:val="21"/>
        </w:rPr>
        <w:t>DP</w:t>
      </w:r>
      <w:r w:rsidR="00B22673" w:rsidRPr="00B22673">
        <w:rPr>
          <w:rFonts w:ascii="宋体" w:hAnsi="宋体" w:cs="Times New Roman" w:hint="eastAsia"/>
          <w:kern w:val="0"/>
          <w:sz w:val="21"/>
          <w:szCs w:val="21"/>
        </w:rPr>
        <w:t>走势</w:t>
      </w:r>
    </w:p>
    <w:p w:rsidR="00B22673" w:rsidRPr="00B22673" w:rsidRDefault="00B22673" w:rsidP="00B22673">
      <w:pPr>
        <w:autoSpaceDE w:val="0"/>
        <w:autoSpaceDN w:val="0"/>
        <w:adjustRightInd w:val="0"/>
        <w:spacing w:line="240" w:lineRule="auto"/>
        <w:ind w:firstLineChars="1600" w:firstLine="3360"/>
        <w:jc w:val="left"/>
        <w:rPr>
          <w:rFonts w:ascii="宋体" w:hAnsi="宋体" w:cs="Times New Roman"/>
          <w:kern w:val="0"/>
          <w:sz w:val="21"/>
          <w:szCs w:val="21"/>
        </w:rPr>
      </w:pPr>
    </w:p>
    <w:p w:rsidR="001C6D52" w:rsidRDefault="00926897" w:rsidP="001C6D52">
      <w:pPr>
        <w:autoSpaceDE w:val="0"/>
        <w:autoSpaceDN w:val="0"/>
        <w:adjustRightInd w:val="0"/>
        <w:spacing w:line="400" w:lineRule="atLeast"/>
        <w:jc w:val="left"/>
        <w:rPr>
          <w:rFonts w:eastAsiaTheme="minorEastAsia" w:cs="Times New Roman"/>
          <w:kern w:val="0"/>
          <w:szCs w:val="24"/>
        </w:rPr>
      </w:pPr>
      <w:r>
        <w:rPr>
          <w:noProof/>
        </w:rPr>
        <w:lastRenderedPageBreak/>
        <w:drawing>
          <wp:anchor distT="0" distB="0" distL="114300" distR="114300" simplePos="0" relativeHeight="251670528" behindDoc="0" locked="0" layoutInCell="1" allowOverlap="1" wp14:anchorId="336BEE03">
            <wp:simplePos x="0" y="0"/>
            <wp:positionH relativeFrom="column">
              <wp:posOffset>706359</wp:posOffset>
            </wp:positionH>
            <wp:positionV relativeFrom="paragraph">
              <wp:posOffset>56548</wp:posOffset>
            </wp:positionV>
            <wp:extent cx="4572000" cy="2743200"/>
            <wp:effectExtent l="0" t="0" r="0" b="0"/>
            <wp:wrapSquare wrapText="bothSides"/>
            <wp:docPr id="6" name="图表 6">
              <a:extLst xmlns:a="http://schemas.openxmlformats.org/drawingml/2006/main">
                <a:ext uri="{FF2B5EF4-FFF2-40B4-BE49-F238E27FC236}">
                  <a16:creationId xmlns:a16="http://schemas.microsoft.com/office/drawing/2014/main" id="{D4D99AE2-48B6-49BC-A50B-BF748599A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3106DE" w:rsidRDefault="003106DE" w:rsidP="003106DE">
      <w:pPr>
        <w:autoSpaceDE w:val="0"/>
        <w:autoSpaceDN w:val="0"/>
        <w:adjustRightInd w:val="0"/>
        <w:spacing w:line="240" w:lineRule="auto"/>
        <w:jc w:val="left"/>
        <w:rPr>
          <w:rFonts w:eastAsiaTheme="minorEastAsia" w:cs="Times New Roman"/>
          <w:kern w:val="0"/>
          <w:szCs w:val="24"/>
        </w:rPr>
      </w:pPr>
    </w:p>
    <w:p w:rsidR="003106DE" w:rsidRDefault="003106DE" w:rsidP="003106DE">
      <w:pPr>
        <w:autoSpaceDE w:val="0"/>
        <w:autoSpaceDN w:val="0"/>
        <w:adjustRightInd w:val="0"/>
        <w:spacing w:line="240" w:lineRule="auto"/>
        <w:jc w:val="left"/>
        <w:rPr>
          <w:rFonts w:eastAsiaTheme="minorEastAsia" w:cs="Times New Roman"/>
          <w:kern w:val="0"/>
          <w:szCs w:val="24"/>
        </w:rPr>
      </w:pPr>
    </w:p>
    <w:p w:rsidR="00926897" w:rsidRDefault="00926897" w:rsidP="003106DE">
      <w:pPr>
        <w:autoSpaceDE w:val="0"/>
        <w:autoSpaceDN w:val="0"/>
        <w:adjustRightInd w:val="0"/>
        <w:spacing w:line="400" w:lineRule="atLeast"/>
        <w:ind w:firstLineChars="1500" w:firstLine="3150"/>
        <w:jc w:val="left"/>
        <w:rPr>
          <w:rFonts w:ascii="宋体" w:hAnsi="宋体" w:cs="Times New Roman"/>
          <w:kern w:val="0"/>
          <w:sz w:val="21"/>
          <w:szCs w:val="21"/>
        </w:rPr>
      </w:pPr>
    </w:p>
    <w:p w:rsidR="003106DE" w:rsidRPr="00926897" w:rsidRDefault="003106DE" w:rsidP="00926897">
      <w:pPr>
        <w:autoSpaceDE w:val="0"/>
        <w:autoSpaceDN w:val="0"/>
        <w:adjustRightInd w:val="0"/>
        <w:spacing w:line="400" w:lineRule="atLeast"/>
        <w:ind w:firstLineChars="1700" w:firstLine="3570"/>
        <w:jc w:val="left"/>
        <w:rPr>
          <w:rFonts w:ascii="宋体" w:hAnsi="宋体" w:cs="Times New Roman"/>
          <w:kern w:val="0"/>
          <w:sz w:val="21"/>
          <w:szCs w:val="21"/>
        </w:rPr>
      </w:pPr>
      <w:r w:rsidRPr="00926897">
        <w:rPr>
          <w:rFonts w:ascii="宋体" w:hAnsi="宋体" w:cs="Times New Roman" w:hint="eastAsia"/>
          <w:kern w:val="0"/>
          <w:sz w:val="21"/>
          <w:szCs w:val="21"/>
        </w:rPr>
        <w:t>图4-9</w:t>
      </w:r>
      <w:r w:rsidR="00926897" w:rsidRPr="00926897">
        <w:rPr>
          <w:rFonts w:ascii="宋体" w:hAnsi="宋体" w:cs="Times New Roman" w:hint="eastAsia"/>
          <w:kern w:val="0"/>
          <w:sz w:val="21"/>
          <w:szCs w:val="21"/>
        </w:rPr>
        <w:t>人均收入走势图</w:t>
      </w:r>
    </w:p>
    <w:p w:rsidR="003106DE" w:rsidRDefault="003106DE" w:rsidP="003106DE">
      <w:pPr>
        <w:autoSpaceDE w:val="0"/>
        <w:autoSpaceDN w:val="0"/>
        <w:adjustRightInd w:val="0"/>
        <w:spacing w:line="400" w:lineRule="atLeast"/>
        <w:ind w:firstLineChars="1500" w:firstLine="3600"/>
        <w:jc w:val="left"/>
        <w:rPr>
          <w:rFonts w:eastAsiaTheme="minorEastAsia" w:cs="Times New Roman"/>
          <w:kern w:val="0"/>
          <w:szCs w:val="24"/>
        </w:rPr>
      </w:pPr>
    </w:p>
    <w:p w:rsidR="00437901" w:rsidRPr="00B22673" w:rsidRDefault="00C2144F" w:rsidP="00B22673">
      <w:pPr>
        <w:ind w:firstLineChars="200" w:firstLine="480"/>
        <w:rPr>
          <w:rFonts w:ascii="宋体" w:hAnsi="宋体"/>
        </w:rPr>
      </w:pPr>
      <w:r w:rsidRPr="00B22673">
        <w:rPr>
          <w:rFonts w:ascii="宋体" w:hAnsi="宋体" w:hint="eastAsia"/>
        </w:rPr>
        <w:t>通过对</w:t>
      </w:r>
      <w:r w:rsidRPr="00B22673">
        <w:rPr>
          <w:rFonts w:ascii="宋体" w:hAnsi="宋体"/>
          <w:position w:val="-4"/>
        </w:rPr>
        <w:object w:dxaOrig="320" w:dyaOrig="300">
          <v:shape id="_x0000_i1033" type="#_x0000_t75" style="width:16pt;height:15pt" o:ole="">
            <v:imagedata r:id="rId35" o:title=""/>
          </v:shape>
          <o:OLEObject Type="Embed" ProgID="Equation.DSMT4" ShapeID="_x0000_i1033" DrawAspect="Content" ObjectID="_1622634026" r:id="rId36"/>
        </w:object>
      </w:r>
      <w:r w:rsidRPr="00B22673">
        <w:rPr>
          <w:rFonts w:ascii="宋体" w:hAnsi="宋体" w:hint="eastAsia"/>
        </w:rPr>
        <w:t>与1的接近程度判断可知，两拟合方程的拟合程度均很高，带入数据可得：</w:t>
      </w:r>
    </w:p>
    <w:p w:rsidR="00C2144F" w:rsidRPr="00B22673" w:rsidRDefault="00C2144F" w:rsidP="00C2144F">
      <w:pPr>
        <w:pStyle w:val="MTDisplayEquation"/>
        <w:spacing w:line="240" w:lineRule="auto"/>
        <w:rPr>
          <w:rFonts w:ascii="宋体" w:hAnsi="宋体"/>
        </w:rPr>
      </w:pPr>
      <w:r w:rsidRPr="00B22673">
        <w:rPr>
          <w:rFonts w:ascii="宋体" w:hAnsi="宋体"/>
        </w:rPr>
        <w:tab/>
      </w:r>
      <w:r w:rsidRPr="00B22673">
        <w:rPr>
          <w:rFonts w:ascii="宋体" w:hAnsi="宋体"/>
          <w:position w:val="-28"/>
        </w:rPr>
        <w:object w:dxaOrig="1640" w:dyaOrig="680">
          <v:shape id="_x0000_i1034" type="#_x0000_t75" style="width:82pt;height:34pt" o:ole="">
            <v:imagedata r:id="rId37" o:title=""/>
          </v:shape>
          <o:OLEObject Type="Embed" ProgID="Equation.DSMT4" ShapeID="_x0000_i1034" DrawAspect="Content" ObjectID="_1622634027" r:id="rId38"/>
        </w:object>
      </w:r>
      <w:r w:rsidRPr="00B22673">
        <w:rPr>
          <w:rFonts w:ascii="宋体" w:hAnsi="宋体"/>
        </w:rPr>
        <w:t xml:space="preserve"> </w:t>
      </w:r>
    </w:p>
    <w:p w:rsidR="00C2144F" w:rsidRPr="00B22673" w:rsidRDefault="00C2144F" w:rsidP="00C2144F">
      <w:pPr>
        <w:pStyle w:val="MTDisplayEquation"/>
        <w:spacing w:line="240" w:lineRule="auto"/>
        <w:ind w:firstLineChars="0" w:firstLine="0"/>
        <w:rPr>
          <w:rFonts w:ascii="宋体" w:hAnsi="宋体"/>
        </w:rPr>
      </w:pPr>
      <w:r w:rsidRPr="00B22673">
        <w:rPr>
          <w:rFonts w:ascii="宋体" w:hAnsi="宋体" w:hint="eastAsia"/>
        </w:rPr>
        <w:t>所以2010年人均G</w:t>
      </w:r>
      <w:r w:rsidRPr="00B22673">
        <w:rPr>
          <w:rFonts w:ascii="宋体" w:hAnsi="宋体"/>
        </w:rPr>
        <w:t>DP</w:t>
      </w:r>
      <w:r w:rsidRPr="00B22673">
        <w:rPr>
          <w:rFonts w:ascii="宋体" w:hAnsi="宋体" w:hint="eastAsia"/>
        </w:rPr>
        <w:t>和平均收入</w:t>
      </w:r>
      <w:proofErr w:type="gramStart"/>
      <w:r w:rsidRPr="00B22673">
        <w:rPr>
          <w:rFonts w:ascii="宋体" w:hAnsi="宋体" w:hint="eastAsia"/>
        </w:rPr>
        <w:t>得预测</w:t>
      </w:r>
      <w:proofErr w:type="gramEnd"/>
      <w:r w:rsidRPr="00B22673">
        <w:rPr>
          <w:rFonts w:ascii="宋体" w:hAnsi="宋体" w:hint="eastAsia"/>
        </w:rPr>
        <w:t>值分别为21781元和21547元。再以G</w:t>
      </w:r>
      <w:r w:rsidRPr="00B22673">
        <w:rPr>
          <w:rFonts w:ascii="宋体" w:hAnsi="宋体"/>
        </w:rPr>
        <w:t>(</w:t>
      </w:r>
      <w:proofErr w:type="spellStart"/>
      <w:r w:rsidRPr="00B22673">
        <w:rPr>
          <w:rFonts w:ascii="宋体" w:hAnsi="宋体"/>
        </w:rPr>
        <w:t>i</w:t>
      </w:r>
      <w:proofErr w:type="spellEnd"/>
      <w:r w:rsidRPr="00B22673">
        <w:rPr>
          <w:rFonts w:ascii="宋体" w:hAnsi="宋体"/>
        </w:rPr>
        <w:t>)</w:t>
      </w:r>
      <w:r w:rsidRPr="00B22673">
        <w:rPr>
          <w:rFonts w:ascii="宋体" w:hAnsi="宋体" w:hint="eastAsia"/>
        </w:rPr>
        <w:t>和I(</w:t>
      </w:r>
      <w:proofErr w:type="spellStart"/>
      <w:r w:rsidRPr="00B22673">
        <w:rPr>
          <w:rFonts w:ascii="宋体" w:hAnsi="宋体"/>
        </w:rPr>
        <w:t>i</w:t>
      </w:r>
      <w:proofErr w:type="spellEnd"/>
      <w:r w:rsidRPr="00B22673">
        <w:rPr>
          <w:rFonts w:ascii="宋体" w:hAnsi="宋体"/>
        </w:rPr>
        <w:t>)</w:t>
      </w:r>
      <w:r w:rsidRPr="00B22673">
        <w:rPr>
          <w:rFonts w:ascii="宋体" w:hAnsi="宋体" w:hint="eastAsia"/>
        </w:rPr>
        <w:t>作为自变量，房价P(</w:t>
      </w:r>
      <w:proofErr w:type="spellStart"/>
      <w:r w:rsidRPr="00B22673">
        <w:rPr>
          <w:rFonts w:ascii="宋体" w:hAnsi="宋体"/>
        </w:rPr>
        <w:t>i</w:t>
      </w:r>
      <w:proofErr w:type="spellEnd"/>
      <w:r w:rsidRPr="00B22673">
        <w:rPr>
          <w:rFonts w:ascii="宋体" w:hAnsi="宋体"/>
        </w:rPr>
        <w:t>)</w:t>
      </w:r>
      <w:r w:rsidRPr="00B22673">
        <w:rPr>
          <w:rFonts w:ascii="宋体" w:hAnsi="宋体" w:hint="eastAsia"/>
        </w:rPr>
        <w:t>作为因变量建立二元线性回归模型。利用</w:t>
      </w:r>
      <w:proofErr w:type="spellStart"/>
      <w:r w:rsidRPr="00B22673">
        <w:rPr>
          <w:rFonts w:ascii="宋体" w:hAnsi="宋体" w:hint="eastAsia"/>
        </w:rPr>
        <w:t>matlab</w:t>
      </w:r>
      <w:proofErr w:type="spellEnd"/>
      <w:r w:rsidRPr="00B22673">
        <w:rPr>
          <w:rFonts w:ascii="宋体" w:hAnsi="宋体" w:hint="eastAsia"/>
        </w:rPr>
        <w:t>进行求解，得到拟合方程：</w:t>
      </w:r>
    </w:p>
    <w:p w:rsidR="00C2144F" w:rsidRPr="00B22673" w:rsidRDefault="00C2144F" w:rsidP="00A3520E">
      <w:pPr>
        <w:pStyle w:val="MTDisplayEquation"/>
        <w:spacing w:line="240" w:lineRule="auto"/>
        <w:rPr>
          <w:rFonts w:ascii="宋体" w:hAnsi="宋体"/>
        </w:rPr>
      </w:pPr>
      <w:r w:rsidRPr="00B22673">
        <w:rPr>
          <w:rFonts w:ascii="宋体" w:hAnsi="宋体"/>
        </w:rPr>
        <w:tab/>
      </w:r>
      <w:r w:rsidR="00A3520E" w:rsidRPr="00B22673">
        <w:rPr>
          <w:rFonts w:ascii="宋体" w:hAnsi="宋体"/>
          <w:position w:val="-52"/>
        </w:rPr>
        <w:object w:dxaOrig="4400" w:dyaOrig="1160">
          <v:shape id="_x0000_i1035" type="#_x0000_t75" style="width:220pt;height:58pt" o:ole="">
            <v:imagedata r:id="rId39" o:title=""/>
          </v:shape>
          <o:OLEObject Type="Embed" ProgID="Equation.DSMT4" ShapeID="_x0000_i1035" DrawAspect="Content" ObjectID="_1622634028" r:id="rId40"/>
        </w:object>
      </w:r>
      <w:r w:rsidRPr="00B22673">
        <w:rPr>
          <w:rFonts w:ascii="宋体" w:hAnsi="宋体"/>
        </w:rPr>
        <w:t xml:space="preserve"> </w:t>
      </w:r>
    </w:p>
    <w:p w:rsidR="00A3520E" w:rsidRPr="00B22673" w:rsidRDefault="00A3520E" w:rsidP="00A3520E">
      <w:pPr>
        <w:rPr>
          <w:rFonts w:ascii="宋体" w:hAnsi="宋体"/>
        </w:rPr>
      </w:pPr>
      <w:r w:rsidRPr="00B22673">
        <w:rPr>
          <w:rFonts w:ascii="宋体" w:hAnsi="宋体" w:hint="eastAsia"/>
        </w:rPr>
        <w:t>故在人均G</w:t>
      </w:r>
      <w:r w:rsidRPr="00B22673">
        <w:rPr>
          <w:rFonts w:ascii="宋体" w:hAnsi="宋体"/>
        </w:rPr>
        <w:t>DP</w:t>
      </w:r>
      <w:r w:rsidRPr="00B22673">
        <w:rPr>
          <w:rFonts w:ascii="宋体" w:hAnsi="宋体" w:hint="eastAsia"/>
        </w:rPr>
        <w:t>和平均收入的影响下，所预测的2010年的房价为3928元/平米，对其进行误差分析可得下图：</w:t>
      </w:r>
    </w:p>
    <w:p w:rsidR="00B22673" w:rsidRDefault="00B22673" w:rsidP="00A3520E">
      <w:r w:rsidRPr="00B22673">
        <w:rPr>
          <w:rFonts w:ascii="宋体" w:hAnsi="宋体"/>
          <w:noProof/>
        </w:rPr>
        <w:lastRenderedPageBreak/>
        <w:drawing>
          <wp:anchor distT="0" distB="0" distL="114300" distR="114300" simplePos="0" relativeHeight="251666432" behindDoc="0" locked="0" layoutInCell="1" allowOverlap="1">
            <wp:simplePos x="0" y="0"/>
            <wp:positionH relativeFrom="column">
              <wp:posOffset>445770</wp:posOffset>
            </wp:positionH>
            <wp:positionV relativeFrom="paragraph">
              <wp:posOffset>195580</wp:posOffset>
            </wp:positionV>
            <wp:extent cx="4883150" cy="286385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315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B22673" w:rsidRDefault="00B22673" w:rsidP="00A3520E"/>
    <w:p w:rsidR="00A3520E" w:rsidRDefault="00A3520E" w:rsidP="00B22673">
      <w:pPr>
        <w:ind w:firstLineChars="1500" w:firstLine="3600"/>
      </w:pPr>
      <w:r>
        <w:rPr>
          <w:rFonts w:hint="eastAsia"/>
        </w:rPr>
        <w:t>图</w:t>
      </w:r>
      <w:r>
        <w:rPr>
          <w:rFonts w:hint="eastAsia"/>
        </w:rPr>
        <w:t>4-10</w:t>
      </w:r>
      <w:r w:rsidR="00B22673">
        <w:rPr>
          <w:rFonts w:hint="eastAsia"/>
        </w:rPr>
        <w:t>误差分析图</w:t>
      </w:r>
    </w:p>
    <w:p w:rsidR="00B22673" w:rsidRDefault="00B22673" w:rsidP="00B22673">
      <w:pPr>
        <w:ind w:firstLineChars="1200" w:firstLine="2880"/>
      </w:pPr>
    </w:p>
    <w:p w:rsidR="00895D22" w:rsidRPr="00B22673" w:rsidRDefault="00895D22" w:rsidP="00B22673">
      <w:pPr>
        <w:ind w:firstLineChars="200" w:firstLine="480"/>
        <w:rPr>
          <w:rFonts w:ascii="宋体" w:hAnsi="宋体"/>
        </w:rPr>
      </w:pPr>
      <w:r w:rsidRPr="00B22673">
        <w:rPr>
          <w:rFonts w:ascii="宋体" w:hAnsi="宋体" w:hint="eastAsia"/>
        </w:rPr>
        <w:t>因为其确定性系数为0.986066，因此判断，该方程拟合程度很高，误差很小但是并非最终的理想合理房价，所以要经过修正才可以。</w:t>
      </w:r>
    </w:p>
    <w:p w:rsidR="00895D22" w:rsidRPr="00B22673" w:rsidRDefault="00895D22" w:rsidP="00895D22">
      <w:pPr>
        <w:ind w:firstLineChars="200" w:firstLine="480"/>
        <w:rPr>
          <w:rFonts w:ascii="宋体" w:hAnsi="宋体"/>
        </w:rPr>
      </w:pPr>
      <w:r w:rsidRPr="00B22673">
        <w:rPr>
          <w:rFonts w:ascii="宋体" w:hAnsi="宋体" w:hint="eastAsia"/>
        </w:rPr>
        <w:t>修正可以通过“房价收入比”进行对房价的修正。查阅资料可知截至2009年，全国城镇人均住房面积为27平方米，以每一个家庭有三人（父母及儿女）计算，一个家庭的平均住房面积为81平方米，即一套住房的面积平均为81平方米。以预测的2010年房价3928元/平米计算，一套房屋的平均价格为31.8168万元。而这个家庭的年收入以预测的2010年平均年收入2.1547万元乘以2计算（夫妻共同年收入），为4.3094万元。用房屋套价</w:t>
      </w:r>
      <w:r w:rsidRPr="00B22673">
        <w:rPr>
          <w:rFonts w:ascii="宋体" w:hAnsi="宋体"/>
        </w:rPr>
        <w:t>31.8168</w:t>
      </w:r>
      <w:r w:rsidRPr="00B22673">
        <w:rPr>
          <w:rFonts w:ascii="宋体" w:hAnsi="宋体" w:hint="eastAsia"/>
        </w:rPr>
        <w:t>万元除以家庭平均年收入</w:t>
      </w:r>
      <w:r w:rsidRPr="00B22673">
        <w:rPr>
          <w:rFonts w:ascii="宋体" w:hAnsi="宋体"/>
        </w:rPr>
        <w:t>4.3094</w:t>
      </w:r>
      <w:r w:rsidRPr="00B22673">
        <w:rPr>
          <w:rFonts w:ascii="宋体" w:hAnsi="宋体" w:hint="eastAsia"/>
        </w:rPr>
        <w:t>万元，其比值约为</w:t>
      </w:r>
      <w:r w:rsidRPr="00B22673">
        <w:rPr>
          <w:rFonts w:ascii="宋体" w:hAnsi="宋体"/>
        </w:rPr>
        <w:t>7.4</w:t>
      </w:r>
      <w:r w:rsidRPr="00B22673">
        <w:rPr>
          <w:rFonts w:ascii="宋体" w:hAnsi="宋体" w:hint="eastAsia"/>
        </w:rPr>
        <w:t>。而合理的房价收入比应在</w:t>
      </w:r>
      <w:r w:rsidRPr="00B22673">
        <w:rPr>
          <w:rFonts w:ascii="宋体" w:hAnsi="宋体"/>
        </w:rPr>
        <w:t>4~6</w:t>
      </w:r>
      <w:r w:rsidRPr="00B22673">
        <w:rPr>
          <w:rFonts w:ascii="宋体" w:hAnsi="宋体" w:hint="eastAsia"/>
        </w:rPr>
        <w:t>之间。</w:t>
      </w:r>
      <w:r w:rsidRPr="00B22673">
        <w:rPr>
          <w:rFonts w:ascii="宋体" w:hAnsi="宋体"/>
        </w:rPr>
        <w:t>7.4 &gt; 6</w:t>
      </w:r>
      <w:r w:rsidRPr="00B22673">
        <w:rPr>
          <w:rFonts w:ascii="宋体" w:hAnsi="宋体" w:hint="eastAsia"/>
        </w:rPr>
        <w:t>，可知该地区</w:t>
      </w:r>
      <w:r w:rsidRPr="00B22673">
        <w:rPr>
          <w:rFonts w:ascii="宋体" w:hAnsi="宋体"/>
        </w:rPr>
        <w:t>2010</w:t>
      </w:r>
      <w:r w:rsidRPr="00B22673">
        <w:rPr>
          <w:rFonts w:ascii="宋体" w:hAnsi="宋体" w:hint="eastAsia"/>
        </w:rPr>
        <w:t>年房价偏高。若分别以房价收入比为</w:t>
      </w:r>
      <w:r w:rsidRPr="00B22673">
        <w:rPr>
          <w:rFonts w:ascii="宋体" w:hAnsi="宋体"/>
        </w:rPr>
        <w:t>4</w:t>
      </w:r>
      <w:r w:rsidRPr="00B22673">
        <w:rPr>
          <w:rFonts w:ascii="宋体" w:hAnsi="宋体" w:hint="eastAsia"/>
        </w:rPr>
        <w:t>和</w:t>
      </w:r>
      <w:r w:rsidRPr="00B22673">
        <w:rPr>
          <w:rFonts w:ascii="宋体" w:hAnsi="宋体"/>
        </w:rPr>
        <w:t>6</w:t>
      </w:r>
      <w:r w:rsidRPr="00B22673">
        <w:rPr>
          <w:rFonts w:ascii="宋体" w:hAnsi="宋体" w:hint="eastAsia"/>
        </w:rPr>
        <w:t>确定房价，经计算，房价分别为</w:t>
      </w:r>
      <w:r w:rsidRPr="00B22673">
        <w:rPr>
          <w:rFonts w:ascii="宋体" w:hAnsi="宋体"/>
        </w:rPr>
        <w:t>2168</w:t>
      </w:r>
      <w:r w:rsidRPr="00B22673">
        <w:rPr>
          <w:rFonts w:ascii="宋体" w:hAnsi="宋体" w:hint="eastAsia"/>
        </w:rPr>
        <w:t>元</w:t>
      </w:r>
      <w:r w:rsidRPr="00B22673">
        <w:rPr>
          <w:rFonts w:ascii="宋体" w:hAnsi="宋体"/>
        </w:rPr>
        <w:t>/</w:t>
      </w:r>
      <w:proofErr w:type="gramStart"/>
      <w:r w:rsidRPr="00B22673">
        <w:rPr>
          <w:rFonts w:ascii="宋体" w:hAnsi="宋体" w:hint="eastAsia"/>
        </w:rPr>
        <w:t>平米和</w:t>
      </w:r>
      <w:proofErr w:type="gramEnd"/>
      <w:r w:rsidRPr="00B22673">
        <w:rPr>
          <w:rFonts w:ascii="宋体" w:hAnsi="宋体"/>
        </w:rPr>
        <w:t>3192</w:t>
      </w:r>
      <w:r w:rsidRPr="00B22673">
        <w:rPr>
          <w:rFonts w:ascii="宋体" w:hAnsi="宋体" w:hint="eastAsia"/>
        </w:rPr>
        <w:t>元</w:t>
      </w:r>
      <w:r w:rsidRPr="00B22673">
        <w:rPr>
          <w:rFonts w:ascii="宋体" w:hAnsi="宋体"/>
        </w:rPr>
        <w:t>/</w:t>
      </w:r>
      <w:r w:rsidRPr="00B22673">
        <w:rPr>
          <w:rFonts w:ascii="宋体" w:hAnsi="宋体" w:hint="eastAsia"/>
        </w:rPr>
        <w:t>平米。</w:t>
      </w:r>
      <w:r w:rsidRPr="00B22673">
        <w:rPr>
          <w:rFonts w:ascii="宋体" w:hAnsi="宋体"/>
        </w:rPr>
        <w:t> </w:t>
      </w:r>
    </w:p>
    <w:p w:rsidR="00895D22" w:rsidRPr="00B22673" w:rsidRDefault="00895D22" w:rsidP="00895D22">
      <w:pPr>
        <w:rPr>
          <w:rFonts w:ascii="宋体" w:hAnsi="宋体"/>
        </w:rPr>
      </w:pPr>
      <w:r w:rsidRPr="00B22673">
        <w:rPr>
          <w:rFonts w:ascii="宋体" w:hAnsi="宋体"/>
        </w:rPr>
        <w:t>   </w:t>
      </w:r>
      <w:r w:rsidRPr="00B22673">
        <w:rPr>
          <w:rFonts w:ascii="宋体" w:hAnsi="宋体" w:hint="eastAsia"/>
        </w:rPr>
        <w:t>所以，以“房价收入比”确定合理的房价，则该地区</w:t>
      </w:r>
      <w:r w:rsidRPr="00B22673">
        <w:rPr>
          <w:rFonts w:ascii="宋体" w:hAnsi="宋体"/>
        </w:rPr>
        <w:t>2010</w:t>
      </w:r>
      <w:r w:rsidRPr="00B22673">
        <w:rPr>
          <w:rFonts w:ascii="宋体" w:hAnsi="宋体" w:hint="eastAsia"/>
        </w:rPr>
        <w:t>年的平均房价应介于</w:t>
      </w:r>
      <w:r w:rsidRPr="00B22673">
        <w:rPr>
          <w:rFonts w:ascii="宋体" w:hAnsi="宋体"/>
        </w:rPr>
        <w:t>2168~3192</w:t>
      </w:r>
      <w:r w:rsidRPr="00B22673">
        <w:rPr>
          <w:rFonts w:ascii="宋体" w:hAnsi="宋体" w:hint="eastAsia"/>
        </w:rPr>
        <w:t>元</w:t>
      </w:r>
      <w:r w:rsidRPr="00B22673">
        <w:rPr>
          <w:rFonts w:ascii="宋体" w:hAnsi="宋体"/>
        </w:rPr>
        <w:t>/</w:t>
      </w:r>
      <w:r w:rsidRPr="00B22673">
        <w:rPr>
          <w:rFonts w:ascii="宋体" w:hAnsi="宋体" w:hint="eastAsia"/>
        </w:rPr>
        <w:t>平米。</w:t>
      </w:r>
    </w:p>
    <w:p w:rsidR="00895D22" w:rsidRPr="00B22673" w:rsidRDefault="00895D22" w:rsidP="00895D22">
      <w:pPr>
        <w:rPr>
          <w:rFonts w:ascii="宋体" w:hAnsi="宋体"/>
        </w:rPr>
      </w:pPr>
      <w:r w:rsidRPr="00B22673">
        <w:rPr>
          <w:rFonts w:ascii="宋体" w:hAnsi="宋体" w:hint="eastAsia"/>
        </w:rPr>
        <w:t xml:space="preserve"> </w:t>
      </w:r>
      <w:r w:rsidRPr="00B22673">
        <w:rPr>
          <w:rFonts w:ascii="宋体" w:hAnsi="宋体"/>
        </w:rPr>
        <w:t xml:space="preserve">   </w:t>
      </w:r>
      <w:r w:rsidRPr="00B22673">
        <w:rPr>
          <w:rFonts w:ascii="宋体" w:hAnsi="宋体" w:hint="eastAsia"/>
        </w:rPr>
        <w:t>故在上述建立的数学模型：</w:t>
      </w:r>
    </w:p>
    <w:p w:rsidR="00895D22" w:rsidRPr="00B22673" w:rsidRDefault="00895D22" w:rsidP="00895D22">
      <w:pPr>
        <w:pStyle w:val="MTDisplayEquation"/>
        <w:rPr>
          <w:rFonts w:ascii="宋体" w:hAnsi="宋体"/>
        </w:rPr>
      </w:pPr>
      <w:r w:rsidRPr="00B22673">
        <w:rPr>
          <w:rFonts w:ascii="宋体" w:hAnsi="宋体"/>
        </w:rPr>
        <w:tab/>
      </w:r>
      <w:r w:rsidRPr="00B22673">
        <w:rPr>
          <w:rFonts w:ascii="宋体" w:hAnsi="宋体"/>
          <w:position w:val="-14"/>
        </w:rPr>
        <w:object w:dxaOrig="4420" w:dyaOrig="380">
          <v:shape id="_x0000_i1036" type="#_x0000_t75" style="width:221pt;height:19pt" o:ole="">
            <v:imagedata r:id="rId42" o:title=""/>
          </v:shape>
          <o:OLEObject Type="Embed" ProgID="Equation.DSMT4" ShapeID="_x0000_i1036" DrawAspect="Content" ObjectID="_1622634029" r:id="rId43"/>
        </w:object>
      </w:r>
      <w:r w:rsidRPr="00B22673">
        <w:rPr>
          <w:rFonts w:ascii="宋体" w:hAnsi="宋体"/>
        </w:rPr>
        <w:t xml:space="preserve"> </w:t>
      </w:r>
    </w:p>
    <w:p w:rsidR="00895D22" w:rsidRPr="00B22673" w:rsidRDefault="00895D22" w:rsidP="00895D22">
      <w:pPr>
        <w:rPr>
          <w:rFonts w:ascii="宋体" w:hAnsi="宋体"/>
        </w:rPr>
      </w:pPr>
      <w:r w:rsidRPr="00B22673">
        <w:rPr>
          <w:rFonts w:ascii="宋体" w:hAnsi="宋体" w:hint="eastAsia"/>
        </w:rPr>
        <w:t>的基础上，通过</w:t>
      </w:r>
      <w:r w:rsidR="00A93BFE" w:rsidRPr="00B22673">
        <w:rPr>
          <w:rFonts w:ascii="宋体" w:hAnsi="宋体" w:hint="eastAsia"/>
        </w:rPr>
        <w:t>判断</w:t>
      </w:r>
      <w:r w:rsidRPr="00B22673">
        <w:rPr>
          <w:rFonts w:ascii="宋体" w:hAnsi="宋体" w:hint="eastAsia"/>
        </w:rPr>
        <w:t>房价收入比为4</w:t>
      </w:r>
      <w:r w:rsidR="00A93BFE" w:rsidRPr="00B22673">
        <w:rPr>
          <w:rFonts w:ascii="宋体" w:hAnsi="宋体" w:hint="eastAsia"/>
        </w:rPr>
        <w:t>~6，可以得到较为合理的房价模型。</w:t>
      </w:r>
    </w:p>
    <w:p w:rsidR="00A93BFE" w:rsidRPr="006D0121" w:rsidRDefault="00A93BFE" w:rsidP="006D0121">
      <w:pPr>
        <w:pStyle w:val="1"/>
        <w:spacing w:beforeLines="50" w:before="163" w:afterLines="50" w:after="163" w:line="400" w:lineRule="exact"/>
        <w:rPr>
          <w:rFonts w:ascii="黑体" w:eastAsia="黑体" w:hAnsi="黑体"/>
          <w:b w:val="0"/>
          <w:bCs w:val="0"/>
          <w:sz w:val="28"/>
          <w:szCs w:val="28"/>
        </w:rPr>
      </w:pPr>
      <w:bookmarkStart w:id="13" w:name="_Toc11932699"/>
      <w:bookmarkStart w:id="14" w:name="_Toc11932946"/>
      <w:r w:rsidRPr="006D0121">
        <w:rPr>
          <w:rFonts w:ascii="黑体" w:eastAsia="黑体" w:hAnsi="黑体" w:hint="eastAsia"/>
          <w:b w:val="0"/>
          <w:bCs w:val="0"/>
          <w:sz w:val="28"/>
          <w:szCs w:val="28"/>
        </w:rPr>
        <w:t>5模型的评价</w:t>
      </w:r>
      <w:bookmarkEnd w:id="13"/>
      <w:bookmarkEnd w:id="14"/>
    </w:p>
    <w:p w:rsidR="00A93BFE" w:rsidRPr="00B22673" w:rsidRDefault="00A93BFE" w:rsidP="00A93BFE">
      <w:pPr>
        <w:ind w:firstLineChars="200" w:firstLine="480"/>
        <w:rPr>
          <w:rFonts w:ascii="宋体" w:hAnsi="宋体"/>
        </w:rPr>
      </w:pPr>
      <w:r w:rsidRPr="00B22673">
        <w:rPr>
          <w:rFonts w:ascii="宋体" w:hAnsi="宋体" w:hint="eastAsia"/>
        </w:rPr>
        <w:t>问题一中，不仅建立了房价的预测模型而且还以图示计算出了实际值和误差值之间的分布关系，进一步使结果的可信度增加。</w:t>
      </w:r>
    </w:p>
    <w:p w:rsidR="00A93BFE" w:rsidRPr="00B22673" w:rsidRDefault="00A93BFE" w:rsidP="00A93BFE">
      <w:pPr>
        <w:ind w:firstLineChars="200" w:firstLine="480"/>
        <w:rPr>
          <w:rFonts w:ascii="宋体" w:hAnsi="宋体"/>
        </w:rPr>
      </w:pPr>
      <w:r w:rsidRPr="00B22673">
        <w:rPr>
          <w:rFonts w:ascii="宋体" w:hAnsi="宋体" w:hint="eastAsia"/>
        </w:rPr>
        <w:t>问题二中，首先建立了两个模型，因为G</w:t>
      </w:r>
      <w:r w:rsidRPr="00B22673">
        <w:rPr>
          <w:rFonts w:ascii="宋体" w:hAnsi="宋体"/>
        </w:rPr>
        <w:t>DP</w:t>
      </w:r>
      <w:r w:rsidRPr="00B22673">
        <w:rPr>
          <w:rFonts w:ascii="宋体" w:hAnsi="宋体" w:hint="eastAsia"/>
        </w:rPr>
        <w:t>和房价之间的关系开始并不能确定到底谁</w:t>
      </w:r>
      <w:r w:rsidRPr="00B22673">
        <w:rPr>
          <w:rFonts w:ascii="宋体" w:hAnsi="宋体" w:hint="eastAsia"/>
        </w:rPr>
        <w:lastRenderedPageBreak/>
        <w:t>是自变量谁是因变量，所以才建立了两个</w:t>
      </w:r>
      <w:r w:rsidR="004D2EB7" w:rsidRPr="00B22673">
        <w:rPr>
          <w:rFonts w:ascii="宋体" w:hAnsi="宋体" w:hint="eastAsia"/>
        </w:rPr>
        <w:t>模型进行分析。并且通过最后的误差分析来确定模型的优劣性，以确定最后使用哪个模型。比单独建立一个模型考虑的情况更多也更细致。</w:t>
      </w:r>
    </w:p>
    <w:p w:rsidR="004D2EB7" w:rsidRPr="00B22673" w:rsidRDefault="004D2EB7" w:rsidP="00A93BFE">
      <w:pPr>
        <w:ind w:firstLineChars="200" w:firstLine="480"/>
        <w:rPr>
          <w:rFonts w:ascii="宋体" w:hAnsi="宋体"/>
        </w:rPr>
      </w:pPr>
      <w:r w:rsidRPr="00B22673">
        <w:rPr>
          <w:rFonts w:ascii="宋体" w:hAnsi="宋体" w:hint="eastAsia"/>
        </w:rPr>
        <w:t>问题三中，先以人均GDP值与平均年收入作为自变量，平均房价作为因变量建立二元线性回归方程，预测2010年房价，在此基础上通过“房价收入比”确定一个合理房价的区间，故具有一定的可参考性。</w:t>
      </w:r>
    </w:p>
    <w:p w:rsidR="004D2EB7" w:rsidRPr="006D0121" w:rsidRDefault="004D2EB7" w:rsidP="006D0121">
      <w:pPr>
        <w:pStyle w:val="1"/>
        <w:spacing w:beforeLines="50" w:before="163" w:afterLines="50" w:after="163" w:line="400" w:lineRule="exact"/>
        <w:rPr>
          <w:rFonts w:ascii="黑体" w:eastAsia="黑体" w:hAnsi="黑体"/>
          <w:b w:val="0"/>
          <w:bCs w:val="0"/>
          <w:sz w:val="28"/>
          <w:szCs w:val="28"/>
        </w:rPr>
      </w:pPr>
      <w:bookmarkStart w:id="15" w:name="_Toc11932700"/>
      <w:bookmarkStart w:id="16" w:name="_Toc11932947"/>
      <w:r w:rsidRPr="006D0121">
        <w:rPr>
          <w:rFonts w:ascii="黑体" w:eastAsia="黑体" w:hAnsi="黑体" w:hint="eastAsia"/>
          <w:b w:val="0"/>
          <w:bCs w:val="0"/>
          <w:sz w:val="28"/>
          <w:szCs w:val="28"/>
        </w:rPr>
        <w:t>6设计体会及今后改进意见</w:t>
      </w:r>
      <w:bookmarkEnd w:id="15"/>
      <w:bookmarkEnd w:id="16"/>
    </w:p>
    <w:p w:rsidR="004D2EB7" w:rsidRPr="00B22673" w:rsidRDefault="004D2EB7" w:rsidP="00A93BFE">
      <w:pPr>
        <w:ind w:firstLineChars="200" w:firstLine="480"/>
        <w:rPr>
          <w:rFonts w:ascii="宋体" w:hAnsi="宋体"/>
        </w:rPr>
      </w:pPr>
      <w:r w:rsidRPr="00B22673">
        <w:rPr>
          <w:rFonts w:ascii="宋体" w:hAnsi="宋体" w:hint="eastAsia"/>
        </w:rPr>
        <w:t>结合老师上课讲的关于</w:t>
      </w:r>
      <w:proofErr w:type="spellStart"/>
      <w:r w:rsidRPr="00B22673">
        <w:rPr>
          <w:rFonts w:ascii="宋体" w:hAnsi="宋体" w:hint="eastAsia"/>
        </w:rPr>
        <w:t>spss</w:t>
      </w:r>
      <w:proofErr w:type="spellEnd"/>
      <w:r w:rsidRPr="00B22673">
        <w:rPr>
          <w:rFonts w:ascii="宋体" w:hAnsi="宋体" w:hint="eastAsia"/>
        </w:rPr>
        <w:t>和</w:t>
      </w:r>
      <w:proofErr w:type="spellStart"/>
      <w:r w:rsidRPr="00B22673">
        <w:rPr>
          <w:rFonts w:ascii="宋体" w:hAnsi="宋体" w:hint="eastAsia"/>
        </w:rPr>
        <w:t>matlab</w:t>
      </w:r>
      <w:proofErr w:type="spellEnd"/>
      <w:r w:rsidRPr="00B22673">
        <w:rPr>
          <w:rFonts w:ascii="宋体" w:hAnsi="宋体" w:hint="eastAsia"/>
        </w:rPr>
        <w:t>的内容</w:t>
      </w:r>
      <w:r w:rsidR="00A5160F" w:rsidRPr="00B22673">
        <w:rPr>
          <w:rFonts w:ascii="宋体" w:hAnsi="宋体" w:hint="eastAsia"/>
        </w:rPr>
        <w:t>，通过本次数学建模的课</w:t>
      </w:r>
      <w:proofErr w:type="gramStart"/>
      <w:r w:rsidR="00A5160F" w:rsidRPr="00B22673">
        <w:rPr>
          <w:rFonts w:ascii="宋体" w:hAnsi="宋体" w:hint="eastAsia"/>
        </w:rPr>
        <w:t>设使我</w:t>
      </w:r>
      <w:proofErr w:type="gramEnd"/>
      <w:r w:rsidR="00A5160F" w:rsidRPr="00B22673">
        <w:rPr>
          <w:rFonts w:ascii="宋体" w:hAnsi="宋体" w:hint="eastAsia"/>
        </w:rPr>
        <w:t>对</w:t>
      </w:r>
      <w:proofErr w:type="spellStart"/>
      <w:r w:rsidR="00A5160F" w:rsidRPr="00B22673">
        <w:rPr>
          <w:rFonts w:ascii="宋体" w:hAnsi="宋体" w:hint="eastAsia"/>
        </w:rPr>
        <w:t>spss</w:t>
      </w:r>
      <w:proofErr w:type="spellEnd"/>
      <w:r w:rsidR="00A5160F" w:rsidRPr="00B22673">
        <w:rPr>
          <w:rFonts w:ascii="宋体" w:hAnsi="宋体" w:hint="eastAsia"/>
        </w:rPr>
        <w:t>和</w:t>
      </w:r>
      <w:proofErr w:type="spellStart"/>
      <w:r w:rsidR="00A5160F" w:rsidRPr="00B22673">
        <w:rPr>
          <w:rFonts w:ascii="宋体" w:hAnsi="宋体" w:hint="eastAsia"/>
        </w:rPr>
        <w:t>matlab</w:t>
      </w:r>
      <w:proofErr w:type="spellEnd"/>
      <w:r w:rsidR="00A5160F" w:rsidRPr="00B22673">
        <w:rPr>
          <w:rFonts w:ascii="宋体" w:hAnsi="宋体" w:hint="eastAsia"/>
        </w:rPr>
        <w:t>的一些基本操作更加的熟悉。并且在</w:t>
      </w:r>
      <w:proofErr w:type="gramStart"/>
      <w:r w:rsidR="00A5160F" w:rsidRPr="00B22673">
        <w:rPr>
          <w:rFonts w:ascii="宋体" w:hAnsi="宋体" w:hint="eastAsia"/>
        </w:rPr>
        <w:t>本次课设中</w:t>
      </w:r>
      <w:proofErr w:type="gramEnd"/>
      <w:r w:rsidR="00A5160F" w:rsidRPr="00B22673">
        <w:rPr>
          <w:rFonts w:ascii="宋体" w:hAnsi="宋体" w:hint="eastAsia"/>
        </w:rPr>
        <w:t>，对于问题1和问题2，在老师的提示下以及网上查阅资料可以建立上述两个相对误差较小的数学模型。而对于第三个发散思维的题目，还可以有更多种思维以及不同的数学模型，本次</w:t>
      </w:r>
      <w:proofErr w:type="gramStart"/>
      <w:r w:rsidR="00A5160F" w:rsidRPr="00B22673">
        <w:rPr>
          <w:rFonts w:ascii="宋体" w:hAnsi="宋体" w:hint="eastAsia"/>
        </w:rPr>
        <w:t>课设因为</w:t>
      </w:r>
      <w:proofErr w:type="gramEnd"/>
      <w:r w:rsidR="00A5160F" w:rsidRPr="00B22673">
        <w:rPr>
          <w:rFonts w:ascii="宋体" w:hAnsi="宋体" w:hint="eastAsia"/>
        </w:rPr>
        <w:t>个人能力以及时间问题只写出了一种想法。在以后的数学建模的学习中，希望可以培养自己的建模能力以及多方位思考能力，通过多种方法解题并找出最优模型。</w:t>
      </w: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A01616" w:rsidRDefault="00A01616" w:rsidP="00A93BFE">
      <w:pPr>
        <w:ind w:firstLineChars="200" w:firstLine="480"/>
      </w:pPr>
    </w:p>
    <w:p w:rsidR="00C3475B" w:rsidRPr="006D0121" w:rsidRDefault="00C3475B" w:rsidP="006D0121">
      <w:pPr>
        <w:pStyle w:val="1"/>
        <w:spacing w:beforeLines="50" w:before="163" w:afterLines="50" w:after="163" w:line="400" w:lineRule="exact"/>
        <w:rPr>
          <w:rFonts w:ascii="黑体" w:eastAsia="黑体" w:hAnsi="黑体"/>
          <w:b w:val="0"/>
          <w:bCs w:val="0"/>
          <w:sz w:val="28"/>
          <w:szCs w:val="28"/>
        </w:rPr>
      </w:pPr>
      <w:bookmarkStart w:id="17" w:name="_Toc11932701"/>
      <w:bookmarkStart w:id="18" w:name="_Toc11932948"/>
      <w:r w:rsidRPr="006D0121">
        <w:rPr>
          <w:rFonts w:ascii="黑体" w:eastAsia="黑体" w:hAnsi="黑体" w:hint="eastAsia"/>
          <w:b w:val="0"/>
          <w:bCs w:val="0"/>
          <w:sz w:val="28"/>
          <w:szCs w:val="28"/>
        </w:rPr>
        <w:lastRenderedPageBreak/>
        <w:t>参考文献</w:t>
      </w:r>
      <w:bookmarkEnd w:id="17"/>
      <w:bookmarkEnd w:id="18"/>
    </w:p>
    <w:p w:rsidR="00C3475B" w:rsidRPr="00B22673" w:rsidRDefault="00C3475B" w:rsidP="00A93BFE">
      <w:pPr>
        <w:ind w:firstLineChars="200" w:firstLine="480"/>
        <w:rPr>
          <w:rFonts w:ascii="宋体" w:hAnsi="宋体"/>
        </w:rPr>
      </w:pPr>
      <w:r w:rsidRPr="00B22673">
        <w:rPr>
          <w:rFonts w:ascii="宋体" w:hAnsi="宋体"/>
        </w:rPr>
        <w:t>[</w:t>
      </w:r>
      <w:r w:rsidRPr="00B22673">
        <w:rPr>
          <w:rFonts w:ascii="宋体" w:hAnsi="宋体" w:hint="eastAsia"/>
        </w:rPr>
        <w:t>1</w:t>
      </w:r>
      <w:r w:rsidRPr="00B22673">
        <w:rPr>
          <w:rFonts w:ascii="宋体" w:hAnsi="宋体"/>
        </w:rPr>
        <w:t>] </w:t>
      </w:r>
      <w:r w:rsidRPr="00B22673">
        <w:rPr>
          <w:rFonts w:ascii="宋体" w:hAnsi="宋体" w:hint="eastAsia"/>
        </w:rPr>
        <w:t>薛定宇，《高等应用数学问题的</w:t>
      </w:r>
      <w:r w:rsidRPr="00B22673">
        <w:rPr>
          <w:rFonts w:ascii="宋体" w:hAnsi="宋体"/>
        </w:rPr>
        <w:t>MATLAB</w:t>
      </w:r>
      <w:r w:rsidRPr="00B22673">
        <w:rPr>
          <w:rFonts w:ascii="宋体" w:hAnsi="宋体" w:hint="eastAsia"/>
        </w:rPr>
        <w:t>求解》，北京：清华大学出版社，</w:t>
      </w:r>
      <w:r w:rsidRPr="00B22673">
        <w:rPr>
          <w:rFonts w:ascii="宋体" w:hAnsi="宋体"/>
        </w:rPr>
        <w:t>2004</w:t>
      </w:r>
      <w:r w:rsidRPr="00B22673">
        <w:rPr>
          <w:rFonts w:ascii="宋体" w:hAnsi="宋体" w:hint="eastAsia"/>
        </w:rPr>
        <w:t>。</w:t>
      </w:r>
    </w:p>
    <w:p w:rsidR="00C3475B" w:rsidRDefault="00C3475B" w:rsidP="00A93BFE">
      <w:pPr>
        <w:ind w:firstLineChars="200" w:firstLine="480"/>
      </w:pPr>
      <w:r w:rsidRPr="00B22673">
        <w:rPr>
          <w:rFonts w:ascii="宋体" w:hAnsi="宋体"/>
        </w:rPr>
        <w:t>[</w:t>
      </w:r>
      <w:r w:rsidRPr="00B22673">
        <w:rPr>
          <w:rFonts w:ascii="宋体" w:hAnsi="宋体" w:hint="eastAsia"/>
        </w:rPr>
        <w:t>2</w:t>
      </w:r>
      <w:r w:rsidRPr="00B22673">
        <w:rPr>
          <w:rFonts w:ascii="宋体" w:hAnsi="宋体"/>
        </w:rPr>
        <w:t>] </w:t>
      </w:r>
      <w:r w:rsidRPr="00B22673">
        <w:rPr>
          <w:rFonts w:ascii="宋体" w:hAnsi="宋体" w:hint="eastAsia"/>
        </w:rPr>
        <w:t>赵静</w:t>
      </w:r>
      <w:r w:rsidRPr="00B22673">
        <w:rPr>
          <w:rFonts w:ascii="宋体" w:hAnsi="宋体"/>
        </w:rPr>
        <w:t> </w:t>
      </w:r>
      <w:r w:rsidRPr="00B22673">
        <w:rPr>
          <w:rFonts w:ascii="宋体" w:hAnsi="宋体" w:hint="eastAsia"/>
        </w:rPr>
        <w:t>，但奇</w:t>
      </w:r>
      <w:r w:rsidRPr="00B22673">
        <w:rPr>
          <w:rFonts w:ascii="宋体" w:hAnsi="宋体"/>
        </w:rPr>
        <w:t>, </w:t>
      </w:r>
      <w:r w:rsidRPr="00B22673">
        <w:rPr>
          <w:rFonts w:ascii="宋体" w:hAnsi="宋体" w:hint="eastAsia"/>
        </w:rPr>
        <w:t>《数学建模与数学实验》</w:t>
      </w:r>
      <w:r w:rsidRPr="00B22673">
        <w:rPr>
          <w:rFonts w:ascii="宋体" w:hAnsi="宋体"/>
        </w:rPr>
        <w:t> </w:t>
      </w:r>
      <w:r w:rsidRPr="00B22673">
        <w:rPr>
          <w:rFonts w:ascii="宋体" w:hAnsi="宋体" w:hint="eastAsia"/>
        </w:rPr>
        <w:t>高等教育出版社，</w:t>
      </w:r>
      <w:r w:rsidRPr="00B22673">
        <w:rPr>
          <w:rFonts w:ascii="宋体" w:hAnsi="宋体"/>
        </w:rPr>
        <w:t>2000</w:t>
      </w:r>
      <w:r w:rsidRPr="00B22673">
        <w:rPr>
          <w:rFonts w:ascii="宋体" w:hAnsi="宋体" w:hint="eastAsia"/>
        </w:rPr>
        <w:t>。</w:t>
      </w: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Default="00B22673" w:rsidP="00A93BFE">
      <w:pPr>
        <w:ind w:firstLineChars="200" w:firstLine="480"/>
      </w:pPr>
    </w:p>
    <w:p w:rsidR="00B22673" w:rsidRPr="00253E38" w:rsidRDefault="00C3475B" w:rsidP="00253E38">
      <w:pPr>
        <w:pStyle w:val="1"/>
        <w:spacing w:beforeLines="50" w:before="163" w:afterLines="50" w:after="163" w:line="400" w:lineRule="exact"/>
        <w:rPr>
          <w:rFonts w:ascii="黑体" w:eastAsia="黑体" w:hAnsi="黑体"/>
          <w:b w:val="0"/>
          <w:bCs w:val="0"/>
          <w:sz w:val="28"/>
          <w:szCs w:val="28"/>
        </w:rPr>
      </w:pPr>
      <w:bookmarkStart w:id="19" w:name="_Toc11932702"/>
      <w:bookmarkStart w:id="20" w:name="_Toc11932949"/>
      <w:r w:rsidRPr="006D0121">
        <w:rPr>
          <w:rFonts w:ascii="黑体" w:eastAsia="黑体" w:hAnsi="黑体" w:hint="eastAsia"/>
          <w:b w:val="0"/>
          <w:bCs w:val="0"/>
          <w:sz w:val="28"/>
          <w:szCs w:val="28"/>
        </w:rPr>
        <w:lastRenderedPageBreak/>
        <w:t>附录</w:t>
      </w:r>
      <w:bookmarkEnd w:id="19"/>
      <w:bookmarkEnd w:id="20"/>
    </w:p>
    <w:p w:rsidR="00D635FB" w:rsidRPr="00B22673" w:rsidRDefault="00D635FB" w:rsidP="00B22673">
      <w:pPr>
        <w:rPr>
          <w:rFonts w:ascii="宋体" w:hAnsi="宋体"/>
          <w:szCs w:val="24"/>
        </w:rPr>
      </w:pPr>
      <w:r w:rsidRPr="00B22673">
        <w:rPr>
          <w:rFonts w:ascii="宋体" w:hAnsi="宋体" w:hint="eastAsia"/>
          <w:szCs w:val="24"/>
        </w:rPr>
        <w:t>程序</w:t>
      </w:r>
      <w:proofErr w:type="gramStart"/>
      <w:r w:rsidRPr="00B22673">
        <w:rPr>
          <w:rFonts w:ascii="宋体" w:hAnsi="宋体" w:hint="eastAsia"/>
          <w:szCs w:val="24"/>
        </w:rPr>
        <w:t>一</w:t>
      </w:r>
      <w:proofErr w:type="gramEnd"/>
      <w:r w:rsidRPr="00B22673">
        <w:rPr>
          <w:rFonts w:ascii="宋体" w:hAnsi="宋体" w:hint="eastAsia"/>
          <w:szCs w:val="24"/>
        </w:rPr>
        <w:t>：</w:t>
      </w:r>
    </w:p>
    <w:p w:rsidR="00C3475B" w:rsidRPr="00B22673" w:rsidRDefault="00C3475B" w:rsidP="00B22673">
      <w:pPr>
        <w:rPr>
          <w:rFonts w:ascii="宋体" w:hAnsi="宋体"/>
          <w:szCs w:val="24"/>
        </w:rPr>
      </w:pPr>
      <w:r w:rsidRPr="00B22673">
        <w:rPr>
          <w:rFonts w:ascii="宋体" w:hAnsi="宋体" w:hint="eastAsia"/>
          <w:szCs w:val="24"/>
        </w:rPr>
        <w:t>第一问第一个拟合图</w:t>
      </w:r>
      <w:r w:rsidR="00A40540" w:rsidRPr="00B22673">
        <w:rPr>
          <w:rFonts w:ascii="宋体" w:hAnsi="宋体" w:hint="eastAsia"/>
          <w:szCs w:val="24"/>
        </w:rPr>
        <w:t>（图4-2）</w:t>
      </w:r>
    </w:p>
    <w:p w:rsidR="00C3475B" w:rsidRPr="00B22673" w:rsidRDefault="00C3475B" w:rsidP="00C3475B">
      <w:pPr>
        <w:autoSpaceDE w:val="0"/>
        <w:autoSpaceDN w:val="0"/>
        <w:adjustRightInd w:val="0"/>
        <w:spacing w:line="240" w:lineRule="auto"/>
        <w:jc w:val="left"/>
        <w:rPr>
          <w:rFonts w:ascii="宋体" w:hAnsi="宋体"/>
          <w:szCs w:val="24"/>
        </w:rPr>
      </w:pPr>
      <w:r w:rsidRPr="00B22673">
        <w:rPr>
          <w:rFonts w:ascii="宋体" w:hAnsi="宋体" w:hint="eastAsia"/>
          <w:szCs w:val="24"/>
        </w:rPr>
        <w:t>%由于使用二维拟合，</w:t>
      </w:r>
      <w:r w:rsidR="00A40540" w:rsidRPr="00B22673">
        <w:rPr>
          <w:rFonts w:ascii="宋体" w:hAnsi="宋体" w:hint="eastAsia"/>
          <w:szCs w:val="24"/>
        </w:rPr>
        <w:t>故P1为3*13的矩阵，第二列为Y，第三列为Y的平方</w:t>
      </w:r>
    </w:p>
    <w:p w:rsidR="00C3475B" w:rsidRPr="00B22673" w:rsidRDefault="00C3475B" w:rsidP="00C3475B">
      <w:pPr>
        <w:autoSpaceDE w:val="0"/>
        <w:autoSpaceDN w:val="0"/>
        <w:adjustRightInd w:val="0"/>
        <w:spacing w:line="240" w:lineRule="auto"/>
        <w:jc w:val="left"/>
        <w:rPr>
          <w:rFonts w:ascii="宋体" w:hAnsi="宋体"/>
          <w:szCs w:val="24"/>
        </w:rPr>
      </w:pPr>
      <w:r w:rsidRPr="00B22673">
        <w:rPr>
          <w:rFonts w:ascii="宋体" w:hAnsi="宋体"/>
          <w:szCs w:val="24"/>
        </w:rPr>
        <w:t>P1</w:t>
      </w:r>
      <w:proofErr w:type="gramStart"/>
      <w:r w:rsidRPr="00B22673">
        <w:rPr>
          <w:rFonts w:ascii="宋体" w:hAnsi="宋体"/>
          <w:szCs w:val="24"/>
        </w:rPr>
        <w:t>(:,</w:t>
      </w:r>
      <w:proofErr w:type="gramEnd"/>
      <w:r w:rsidRPr="00B22673">
        <w:rPr>
          <w:rFonts w:ascii="宋体" w:hAnsi="宋体"/>
          <w:szCs w:val="24"/>
        </w:rPr>
        <w:t>1)=1;</w:t>
      </w:r>
    </w:p>
    <w:p w:rsidR="00C3475B" w:rsidRPr="00B22673" w:rsidRDefault="00C3475B" w:rsidP="00C3475B">
      <w:pPr>
        <w:autoSpaceDE w:val="0"/>
        <w:autoSpaceDN w:val="0"/>
        <w:adjustRightInd w:val="0"/>
        <w:spacing w:line="240" w:lineRule="auto"/>
        <w:jc w:val="left"/>
        <w:rPr>
          <w:rFonts w:ascii="宋体" w:hAnsi="宋体"/>
          <w:szCs w:val="24"/>
        </w:rPr>
      </w:pPr>
      <w:r w:rsidRPr="00B22673">
        <w:rPr>
          <w:rFonts w:ascii="宋体" w:hAnsi="宋体"/>
          <w:szCs w:val="24"/>
        </w:rPr>
        <w:t>P1</w:t>
      </w:r>
      <w:proofErr w:type="gramStart"/>
      <w:r w:rsidRPr="00B22673">
        <w:rPr>
          <w:rFonts w:ascii="宋体" w:hAnsi="宋体"/>
          <w:szCs w:val="24"/>
        </w:rPr>
        <w:t>(:,</w:t>
      </w:r>
      <w:proofErr w:type="gramEnd"/>
      <w:r w:rsidRPr="00B22673">
        <w:rPr>
          <w:rFonts w:ascii="宋体" w:hAnsi="宋体"/>
          <w:szCs w:val="24"/>
        </w:rPr>
        <w:t>2)=P;</w:t>
      </w:r>
    </w:p>
    <w:p w:rsidR="00C3475B" w:rsidRPr="00B22673" w:rsidRDefault="00C3475B" w:rsidP="00C3475B">
      <w:pPr>
        <w:autoSpaceDE w:val="0"/>
        <w:autoSpaceDN w:val="0"/>
        <w:adjustRightInd w:val="0"/>
        <w:spacing w:line="240" w:lineRule="auto"/>
        <w:jc w:val="left"/>
        <w:rPr>
          <w:rFonts w:ascii="宋体" w:hAnsi="宋体"/>
          <w:szCs w:val="24"/>
        </w:rPr>
      </w:pPr>
      <w:r w:rsidRPr="00B22673">
        <w:rPr>
          <w:rFonts w:ascii="宋体" w:hAnsi="宋体"/>
          <w:szCs w:val="24"/>
        </w:rPr>
        <w:t>P1</w:t>
      </w:r>
      <w:proofErr w:type="gramStart"/>
      <w:r w:rsidRPr="00B22673">
        <w:rPr>
          <w:rFonts w:ascii="宋体" w:hAnsi="宋体"/>
          <w:szCs w:val="24"/>
        </w:rPr>
        <w:t>(:,</w:t>
      </w:r>
      <w:proofErr w:type="gramEnd"/>
      <w:r w:rsidRPr="00B22673">
        <w:rPr>
          <w:rFonts w:ascii="宋体" w:hAnsi="宋体"/>
          <w:szCs w:val="24"/>
        </w:rPr>
        <w:t>3)=(P.^2);</w:t>
      </w:r>
    </w:p>
    <w:p w:rsidR="00C3475B" w:rsidRPr="00B22673" w:rsidRDefault="00C3475B" w:rsidP="00C3475B">
      <w:pPr>
        <w:autoSpaceDE w:val="0"/>
        <w:autoSpaceDN w:val="0"/>
        <w:adjustRightInd w:val="0"/>
        <w:spacing w:line="240" w:lineRule="auto"/>
        <w:jc w:val="left"/>
        <w:rPr>
          <w:rFonts w:ascii="宋体" w:hAnsi="宋体"/>
          <w:szCs w:val="24"/>
        </w:rPr>
      </w:pPr>
      <w:r w:rsidRPr="00B22673">
        <w:rPr>
          <w:rFonts w:ascii="宋体" w:hAnsi="宋体"/>
          <w:szCs w:val="24"/>
        </w:rPr>
        <w:t>[</w:t>
      </w:r>
      <w:proofErr w:type="spellStart"/>
      <w:proofErr w:type="gramStart"/>
      <w:r w:rsidRPr="00B22673">
        <w:rPr>
          <w:rFonts w:ascii="宋体" w:hAnsi="宋体"/>
          <w:szCs w:val="24"/>
        </w:rPr>
        <w:t>b.bint</w:t>
      </w:r>
      <w:proofErr w:type="gramEnd"/>
      <w:r w:rsidRPr="00B22673">
        <w:rPr>
          <w:rFonts w:ascii="宋体" w:hAnsi="宋体"/>
          <w:szCs w:val="24"/>
        </w:rPr>
        <w:t>,r,rint,stats</w:t>
      </w:r>
      <w:proofErr w:type="spellEnd"/>
      <w:r w:rsidRPr="00B22673">
        <w:rPr>
          <w:rFonts w:ascii="宋体" w:hAnsi="宋体"/>
          <w:szCs w:val="24"/>
        </w:rPr>
        <w:t>]=regress(Y'.P1)</w:t>
      </w:r>
    </w:p>
    <w:p w:rsidR="00B22673" w:rsidRDefault="00B22673" w:rsidP="00B22673">
      <w:pPr>
        <w:autoSpaceDE w:val="0"/>
        <w:autoSpaceDN w:val="0"/>
        <w:adjustRightInd w:val="0"/>
        <w:spacing w:line="240" w:lineRule="auto"/>
        <w:jc w:val="left"/>
        <w:rPr>
          <w:rFonts w:ascii="宋体" w:hAnsi="宋体"/>
          <w:szCs w:val="24"/>
        </w:rPr>
      </w:pPr>
    </w:p>
    <w:p w:rsidR="00D635FB" w:rsidRPr="00B22673" w:rsidRDefault="00D635FB" w:rsidP="00B22673">
      <w:pPr>
        <w:autoSpaceDE w:val="0"/>
        <w:autoSpaceDN w:val="0"/>
        <w:adjustRightInd w:val="0"/>
        <w:spacing w:line="240" w:lineRule="auto"/>
        <w:jc w:val="left"/>
        <w:rPr>
          <w:rFonts w:ascii="宋体" w:hAnsi="宋体"/>
          <w:szCs w:val="24"/>
        </w:rPr>
      </w:pPr>
      <w:r w:rsidRPr="00B22673">
        <w:rPr>
          <w:rFonts w:ascii="宋体" w:hAnsi="宋体" w:hint="eastAsia"/>
          <w:szCs w:val="24"/>
        </w:rPr>
        <w:t>程序二：</w:t>
      </w:r>
    </w:p>
    <w:p w:rsidR="00A40540" w:rsidRPr="00B22673" w:rsidRDefault="00A40540" w:rsidP="00B22673">
      <w:pPr>
        <w:autoSpaceDE w:val="0"/>
        <w:autoSpaceDN w:val="0"/>
        <w:adjustRightInd w:val="0"/>
        <w:spacing w:line="240" w:lineRule="auto"/>
        <w:jc w:val="left"/>
        <w:rPr>
          <w:rFonts w:ascii="宋体" w:hAnsi="宋体"/>
          <w:szCs w:val="24"/>
        </w:rPr>
      </w:pPr>
      <w:r w:rsidRPr="00B22673">
        <w:rPr>
          <w:rFonts w:ascii="宋体" w:hAnsi="宋体" w:hint="eastAsia"/>
          <w:szCs w:val="24"/>
        </w:rPr>
        <w:t>第一问第二个正态分布图（图4-3）</w:t>
      </w:r>
    </w:p>
    <w:p w:rsidR="00A40540" w:rsidRPr="00B22673" w:rsidRDefault="00A40540" w:rsidP="00A40540">
      <w:pPr>
        <w:autoSpaceDE w:val="0"/>
        <w:autoSpaceDN w:val="0"/>
        <w:adjustRightInd w:val="0"/>
        <w:spacing w:line="240" w:lineRule="auto"/>
        <w:jc w:val="left"/>
        <w:rPr>
          <w:rFonts w:ascii="宋体" w:hAnsi="宋体"/>
          <w:szCs w:val="24"/>
        </w:rPr>
      </w:pPr>
      <w:proofErr w:type="spellStart"/>
      <w:proofErr w:type="gramStart"/>
      <w:r w:rsidRPr="00B22673">
        <w:rPr>
          <w:rFonts w:ascii="宋体" w:hAnsi="宋体"/>
          <w:szCs w:val="24"/>
        </w:rPr>
        <w:t>clc,clear</w:t>
      </w:r>
      <w:proofErr w:type="gramEnd"/>
      <w:r w:rsidRPr="00B22673">
        <w:rPr>
          <w:rFonts w:ascii="宋体" w:hAnsi="宋体"/>
          <w:szCs w:val="24"/>
        </w:rPr>
        <w:t>,close</w:t>
      </w:r>
      <w:proofErr w:type="spellEnd"/>
      <w:r w:rsidRPr="00B22673">
        <w:rPr>
          <w:rFonts w:ascii="宋体" w:hAnsi="宋体"/>
          <w:szCs w:val="24"/>
        </w:rPr>
        <w:t xml:space="preserve"> all</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x=-300:1:300;</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y=zeros(</w:t>
      </w:r>
      <w:proofErr w:type="spellStart"/>
      <w:r w:rsidRPr="00B22673">
        <w:rPr>
          <w:rFonts w:ascii="宋体" w:hAnsi="宋体"/>
          <w:szCs w:val="24"/>
        </w:rPr>
        <w:t>lengfth</w:t>
      </w:r>
      <w:proofErr w:type="spellEnd"/>
      <w:r w:rsidRPr="00B22673">
        <w:rPr>
          <w:rFonts w:ascii="宋体" w:hAnsi="宋体"/>
          <w:szCs w:val="24"/>
        </w:rPr>
        <w:t>(x));</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y=39/10000.*exp(-1/(2*102^</w:t>
      </w:r>
      <w:proofErr w:type="gramStart"/>
      <w:r w:rsidRPr="00B22673">
        <w:rPr>
          <w:rFonts w:ascii="宋体" w:hAnsi="宋体"/>
          <w:szCs w:val="24"/>
        </w:rPr>
        <w:t>2)*</w:t>
      </w:r>
      <w:proofErr w:type="gramEnd"/>
      <w:r w:rsidRPr="00B22673">
        <w:rPr>
          <w:rFonts w:ascii="宋体" w:hAnsi="宋体"/>
          <w:szCs w:val="24"/>
        </w:rPr>
        <w:t>x.^2);</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plot(</w:t>
      </w:r>
      <w:proofErr w:type="spellStart"/>
      <w:proofErr w:type="gramStart"/>
      <w:r w:rsidRPr="00B22673">
        <w:rPr>
          <w:rFonts w:ascii="宋体" w:hAnsi="宋体"/>
          <w:szCs w:val="24"/>
        </w:rPr>
        <w:t>x,y</w:t>
      </w:r>
      <w:proofErr w:type="spellEnd"/>
      <w:proofErr w:type="gramEnd"/>
      <w:r w:rsidRPr="00B22673">
        <w:rPr>
          <w:rFonts w:ascii="宋体" w:hAnsi="宋体"/>
          <w:szCs w:val="24"/>
        </w:rPr>
        <w:t>)</w:t>
      </w:r>
    </w:p>
    <w:p w:rsidR="00A40540" w:rsidRPr="00B22673" w:rsidRDefault="00A40540" w:rsidP="00A40540">
      <w:pPr>
        <w:autoSpaceDE w:val="0"/>
        <w:autoSpaceDN w:val="0"/>
        <w:adjustRightInd w:val="0"/>
        <w:spacing w:line="240" w:lineRule="auto"/>
        <w:jc w:val="left"/>
        <w:rPr>
          <w:rFonts w:ascii="宋体" w:hAnsi="宋体"/>
          <w:szCs w:val="24"/>
        </w:rPr>
      </w:pPr>
      <w:proofErr w:type="spellStart"/>
      <w:r w:rsidRPr="00B22673">
        <w:rPr>
          <w:rFonts w:ascii="宋体" w:hAnsi="宋体"/>
          <w:szCs w:val="24"/>
        </w:rPr>
        <w:t>ylable</w:t>
      </w:r>
      <w:proofErr w:type="spellEnd"/>
      <w:r w:rsidRPr="00B22673">
        <w:rPr>
          <w:rFonts w:ascii="宋体" w:hAnsi="宋体"/>
          <w:szCs w:val="24"/>
        </w:rPr>
        <w:t>(</w:t>
      </w:r>
      <w:bookmarkStart w:id="21" w:name="_Hlk11924888"/>
      <w:r w:rsidRPr="00B22673">
        <w:rPr>
          <w:rFonts w:ascii="宋体" w:hAnsi="宋体"/>
          <w:szCs w:val="24"/>
        </w:rPr>
        <w:t>'</w:t>
      </w:r>
      <w:bookmarkEnd w:id="21"/>
      <w:r w:rsidRPr="00B22673">
        <w:rPr>
          <w:rFonts w:ascii="宋体" w:hAnsi="宋体" w:hint="eastAsia"/>
          <w:szCs w:val="24"/>
        </w:rPr>
        <w:t>概率</w:t>
      </w:r>
      <w:r w:rsidRPr="00B22673">
        <w:rPr>
          <w:rFonts w:ascii="宋体" w:hAnsi="宋体"/>
          <w:szCs w:val="24"/>
        </w:rPr>
        <w:t>')</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tittle("</w:t>
      </w:r>
      <w:r w:rsidRPr="00B22673">
        <w:rPr>
          <w:rFonts w:ascii="宋体" w:hAnsi="宋体" w:hint="eastAsia"/>
          <w:szCs w:val="24"/>
        </w:rPr>
        <w:t>房价误差正态分布图</w:t>
      </w:r>
      <w:r w:rsidRPr="00B22673">
        <w:rPr>
          <w:rFonts w:ascii="宋体" w:hAnsi="宋体"/>
          <w:szCs w:val="24"/>
        </w:rPr>
        <w:t>")</w:t>
      </w:r>
    </w:p>
    <w:p w:rsidR="00B22673" w:rsidRDefault="00B22673" w:rsidP="00A40540">
      <w:pPr>
        <w:autoSpaceDE w:val="0"/>
        <w:autoSpaceDN w:val="0"/>
        <w:adjustRightInd w:val="0"/>
        <w:spacing w:line="240" w:lineRule="auto"/>
        <w:jc w:val="left"/>
        <w:rPr>
          <w:rFonts w:ascii="宋体" w:hAnsi="宋体"/>
          <w:szCs w:val="24"/>
        </w:rPr>
      </w:pPr>
    </w:p>
    <w:p w:rsidR="00D635FB" w:rsidRPr="00B22673" w:rsidRDefault="00D635FB"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程序三：</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第二问两个拟合图（图4-6和图4-7）</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Y=0:12;</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GDP</w:t>
      </w:r>
      <w:proofErr w:type="gramStart"/>
      <w:r w:rsidRPr="00B22673">
        <w:rPr>
          <w:rFonts w:ascii="宋体" w:hAnsi="宋体"/>
          <w:szCs w:val="24"/>
        </w:rPr>
        <w:t>=[</w:t>
      </w:r>
      <w:proofErr w:type="gramEnd"/>
      <w:r w:rsidRPr="00B22673">
        <w:rPr>
          <w:rFonts w:ascii="宋体" w:hAnsi="宋体"/>
          <w:szCs w:val="24"/>
        </w:rPr>
        <w:t>3540 3783 3916 4239 4922 5560 6399 7842 9116 10789 13475 16737 18745];</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P</w:t>
      </w:r>
      <w:proofErr w:type="gramStart"/>
      <w:r w:rsidRPr="00B22673">
        <w:rPr>
          <w:rFonts w:ascii="宋体" w:hAnsi="宋体"/>
          <w:szCs w:val="24"/>
        </w:rPr>
        <w:t>=[</w:t>
      </w:r>
      <w:proofErr w:type="gramEnd"/>
      <w:r w:rsidRPr="00B22673">
        <w:rPr>
          <w:rFonts w:ascii="宋体" w:hAnsi="宋体"/>
          <w:szCs w:val="24"/>
        </w:rPr>
        <w:t>767 895 995 1117 1261 1437 1640 1957 2244 2489 2801 3096 3500];</w:t>
      </w:r>
    </w:p>
    <w:p w:rsidR="00A40540" w:rsidRPr="00B22673" w:rsidRDefault="00A40540" w:rsidP="00A40540">
      <w:pPr>
        <w:autoSpaceDE w:val="0"/>
        <w:autoSpaceDN w:val="0"/>
        <w:adjustRightInd w:val="0"/>
        <w:spacing w:line="240" w:lineRule="auto"/>
        <w:jc w:val="left"/>
        <w:rPr>
          <w:rFonts w:ascii="宋体" w:hAnsi="宋体"/>
          <w:szCs w:val="24"/>
        </w:rPr>
      </w:pPr>
      <w:proofErr w:type="spellStart"/>
      <w:proofErr w:type="gramStart"/>
      <w:r w:rsidRPr="00B22673">
        <w:rPr>
          <w:rFonts w:ascii="宋体" w:hAnsi="宋体"/>
          <w:szCs w:val="24"/>
        </w:rPr>
        <w:t>figure,subplot</w:t>
      </w:r>
      <w:proofErr w:type="spellEnd"/>
      <w:proofErr w:type="gramEnd"/>
      <w:r w:rsidRPr="00B22673">
        <w:rPr>
          <w:rFonts w:ascii="宋体" w:hAnsi="宋体"/>
          <w:szCs w:val="24"/>
        </w:rPr>
        <w:t>(121),</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plot(</w:t>
      </w:r>
      <w:proofErr w:type="gramStart"/>
      <w:r w:rsidRPr="00B22673">
        <w:rPr>
          <w:rFonts w:ascii="宋体" w:hAnsi="宋体"/>
          <w:szCs w:val="24"/>
        </w:rPr>
        <w:t>P,GDP</w:t>
      </w:r>
      <w:proofErr w:type="gramEnd"/>
      <w:r w:rsidRPr="00B22673">
        <w:rPr>
          <w:rFonts w:ascii="宋体" w:hAnsi="宋体"/>
          <w:szCs w:val="24"/>
        </w:rPr>
        <w:t>,'</w:t>
      </w:r>
      <w:proofErr w:type="spellStart"/>
      <w:r w:rsidRPr="00B22673">
        <w:rPr>
          <w:rFonts w:ascii="宋体" w:hAnsi="宋体"/>
          <w:szCs w:val="24"/>
        </w:rPr>
        <w:t>bo</w:t>
      </w:r>
      <w:proofErr w:type="spellEnd"/>
      <w:r w:rsidRPr="00B22673">
        <w:rPr>
          <w:rFonts w:ascii="宋体" w:hAnsi="宋体"/>
          <w:szCs w:val="24"/>
        </w:rPr>
        <w:t>')</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hold on</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a=</w:t>
      </w:r>
      <w:proofErr w:type="spellStart"/>
      <w:r w:rsidRPr="00B22673">
        <w:rPr>
          <w:rFonts w:ascii="宋体" w:hAnsi="宋体"/>
          <w:szCs w:val="24"/>
        </w:rPr>
        <w:t>polyfit</w:t>
      </w:r>
      <w:proofErr w:type="spellEnd"/>
      <w:r w:rsidRPr="00B22673">
        <w:rPr>
          <w:rFonts w:ascii="宋体" w:hAnsi="宋体"/>
          <w:szCs w:val="24"/>
        </w:rPr>
        <w:t>(</w:t>
      </w:r>
      <w:proofErr w:type="gramStart"/>
      <w:r w:rsidRPr="00B22673">
        <w:rPr>
          <w:rFonts w:ascii="宋体" w:hAnsi="宋体"/>
          <w:szCs w:val="24"/>
        </w:rPr>
        <w:t>P,GDP</w:t>
      </w:r>
      <w:proofErr w:type="gramEnd"/>
      <w:r w:rsidRPr="00B22673">
        <w:rPr>
          <w:rFonts w:ascii="宋体" w:hAnsi="宋体"/>
          <w:szCs w:val="24"/>
        </w:rPr>
        <w:t>,2)</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GDP1=a(1,</w:t>
      </w:r>
      <w:proofErr w:type="gramStart"/>
      <w:r w:rsidRPr="00B22673">
        <w:rPr>
          <w:rFonts w:ascii="宋体" w:hAnsi="宋体"/>
          <w:szCs w:val="24"/>
        </w:rPr>
        <w:t>1)*</w:t>
      </w:r>
      <w:proofErr w:type="gramEnd"/>
      <w:r w:rsidRPr="00B22673">
        <w:rPr>
          <w:rFonts w:ascii="宋体" w:hAnsi="宋体"/>
          <w:szCs w:val="24"/>
        </w:rPr>
        <w:t>P.^2+a(1,2)*</w:t>
      </w:r>
      <w:proofErr w:type="spellStart"/>
      <w:r w:rsidRPr="00B22673">
        <w:rPr>
          <w:rFonts w:ascii="宋体" w:hAnsi="宋体"/>
          <w:szCs w:val="24"/>
        </w:rPr>
        <w:t>P+a</w:t>
      </w:r>
      <w:proofErr w:type="spellEnd"/>
      <w:r w:rsidRPr="00B22673">
        <w:rPr>
          <w:rFonts w:ascii="宋体" w:hAnsi="宋体"/>
          <w:szCs w:val="24"/>
        </w:rPr>
        <w:t>(1,3);</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error=sum(abs(GDP-GDP1))%</w:t>
      </w:r>
      <w:r w:rsidR="00D635FB" w:rsidRPr="00B22673">
        <w:rPr>
          <w:rFonts w:ascii="宋体" w:hAnsi="宋体" w:hint="eastAsia"/>
          <w:szCs w:val="24"/>
        </w:rPr>
        <w:t>误差</w:t>
      </w:r>
    </w:p>
    <w:p w:rsidR="00A40540" w:rsidRPr="00B22673" w:rsidRDefault="00A40540" w:rsidP="00A40540">
      <w:pPr>
        <w:autoSpaceDE w:val="0"/>
        <w:autoSpaceDN w:val="0"/>
        <w:adjustRightInd w:val="0"/>
        <w:spacing w:line="240" w:lineRule="auto"/>
        <w:jc w:val="left"/>
        <w:rPr>
          <w:rFonts w:ascii="宋体" w:hAnsi="宋体"/>
          <w:szCs w:val="24"/>
        </w:rPr>
      </w:pPr>
      <w:r w:rsidRPr="00B22673">
        <w:rPr>
          <w:rFonts w:ascii="宋体" w:hAnsi="宋体"/>
          <w:szCs w:val="24"/>
        </w:rPr>
        <w:t>plot(</w:t>
      </w:r>
      <w:proofErr w:type="gramStart"/>
      <w:r w:rsidRPr="00B22673">
        <w:rPr>
          <w:rFonts w:ascii="宋体" w:hAnsi="宋体"/>
          <w:szCs w:val="24"/>
        </w:rPr>
        <w:t>P,GDP</w:t>
      </w:r>
      <w:proofErr w:type="gramEnd"/>
      <w:r w:rsidRPr="00B22673">
        <w:rPr>
          <w:rFonts w:ascii="宋体" w:hAnsi="宋体"/>
          <w:szCs w:val="24"/>
        </w:rPr>
        <w:t>1,'rs')</w:t>
      </w:r>
    </w:p>
    <w:p w:rsidR="00A40540" w:rsidRPr="00B22673" w:rsidRDefault="00A40540" w:rsidP="00DD56EE">
      <w:pPr>
        <w:rPr>
          <w:rFonts w:ascii="宋体" w:hAnsi="宋体"/>
          <w:szCs w:val="24"/>
        </w:rPr>
      </w:pPr>
      <w:proofErr w:type="spellStart"/>
      <w:r w:rsidRPr="00B22673">
        <w:rPr>
          <w:rFonts w:ascii="宋体" w:hAnsi="宋体"/>
          <w:szCs w:val="24"/>
        </w:rPr>
        <w:t>xlabel</w:t>
      </w:r>
      <w:proofErr w:type="spellEnd"/>
      <w:r w:rsidRPr="00B22673">
        <w:rPr>
          <w:rFonts w:ascii="宋体" w:hAnsi="宋体"/>
          <w:szCs w:val="24"/>
        </w:rPr>
        <w:t>('</w:t>
      </w:r>
      <w:r w:rsidR="00D635FB" w:rsidRPr="00B22673">
        <w:rPr>
          <w:rFonts w:ascii="宋体" w:hAnsi="宋体" w:hint="eastAsia"/>
          <w:szCs w:val="24"/>
        </w:rPr>
        <w:t>平均房价</w:t>
      </w:r>
      <w:r w:rsidRPr="00B22673">
        <w:rPr>
          <w:rFonts w:ascii="宋体" w:hAnsi="宋体"/>
          <w:szCs w:val="24"/>
        </w:rPr>
        <w:t>')</w:t>
      </w:r>
    </w:p>
    <w:p w:rsidR="00A40540" w:rsidRPr="00B22673" w:rsidRDefault="00A40540" w:rsidP="00A40540">
      <w:pPr>
        <w:autoSpaceDE w:val="0"/>
        <w:autoSpaceDN w:val="0"/>
        <w:adjustRightInd w:val="0"/>
        <w:spacing w:line="240" w:lineRule="auto"/>
        <w:jc w:val="left"/>
        <w:rPr>
          <w:rFonts w:ascii="宋体" w:hAnsi="宋体"/>
          <w:szCs w:val="24"/>
        </w:rPr>
      </w:pPr>
      <w:proofErr w:type="spellStart"/>
      <w:r w:rsidRPr="00B22673">
        <w:rPr>
          <w:rFonts w:ascii="宋体" w:hAnsi="宋体"/>
          <w:szCs w:val="24"/>
        </w:rPr>
        <w:t>ylable</w:t>
      </w:r>
      <w:proofErr w:type="spellEnd"/>
      <w:r w:rsidRPr="00B22673">
        <w:rPr>
          <w:rFonts w:ascii="宋体" w:hAnsi="宋体"/>
          <w:szCs w:val="24"/>
        </w:rPr>
        <w:t>('GDP')</w:t>
      </w:r>
    </w:p>
    <w:p w:rsidR="00D635FB" w:rsidRPr="00B22673" w:rsidRDefault="00D635FB"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%模型二</w:t>
      </w:r>
    </w:p>
    <w:p w:rsidR="00D635FB" w:rsidRPr="00B22673" w:rsidRDefault="00D635FB" w:rsidP="00D635FB">
      <w:pPr>
        <w:autoSpaceDE w:val="0"/>
        <w:autoSpaceDN w:val="0"/>
        <w:adjustRightInd w:val="0"/>
        <w:spacing w:line="240" w:lineRule="auto"/>
        <w:jc w:val="left"/>
        <w:rPr>
          <w:rFonts w:ascii="宋体" w:hAnsi="宋体"/>
          <w:szCs w:val="24"/>
        </w:rPr>
      </w:pPr>
      <w:r w:rsidRPr="00B22673">
        <w:rPr>
          <w:rFonts w:ascii="宋体" w:hAnsi="宋体"/>
          <w:szCs w:val="24"/>
        </w:rPr>
        <w:t>a=</w:t>
      </w:r>
      <w:proofErr w:type="spellStart"/>
      <w:proofErr w:type="gramStart"/>
      <w:r w:rsidRPr="00B22673">
        <w:rPr>
          <w:rFonts w:ascii="宋体" w:hAnsi="宋体"/>
          <w:szCs w:val="24"/>
        </w:rPr>
        <w:t>polyfit</w:t>
      </w:r>
      <w:proofErr w:type="spellEnd"/>
      <w:r w:rsidRPr="00B22673">
        <w:rPr>
          <w:rFonts w:ascii="宋体" w:hAnsi="宋体"/>
          <w:szCs w:val="24"/>
        </w:rPr>
        <w:t>(</w:t>
      </w:r>
      <w:proofErr w:type="gramEnd"/>
      <w:r w:rsidRPr="00B22673">
        <w:rPr>
          <w:rFonts w:ascii="宋体" w:hAnsi="宋体"/>
          <w:szCs w:val="24"/>
        </w:rPr>
        <w:t>GDP,P,2)</w:t>
      </w:r>
    </w:p>
    <w:p w:rsidR="00D635FB" w:rsidRPr="00B22673" w:rsidRDefault="00D635FB" w:rsidP="00D635FB">
      <w:pPr>
        <w:autoSpaceDE w:val="0"/>
        <w:autoSpaceDN w:val="0"/>
        <w:adjustRightInd w:val="0"/>
        <w:spacing w:line="240" w:lineRule="auto"/>
        <w:jc w:val="left"/>
        <w:rPr>
          <w:rFonts w:ascii="宋体" w:hAnsi="宋体"/>
          <w:szCs w:val="24"/>
        </w:rPr>
      </w:pPr>
      <w:r w:rsidRPr="00B22673">
        <w:rPr>
          <w:rFonts w:ascii="宋体" w:hAnsi="宋体"/>
          <w:szCs w:val="24"/>
        </w:rPr>
        <w:t>P1=a(1,</w:t>
      </w:r>
      <w:proofErr w:type="gramStart"/>
      <w:r w:rsidRPr="00B22673">
        <w:rPr>
          <w:rFonts w:ascii="宋体" w:hAnsi="宋体"/>
          <w:szCs w:val="24"/>
        </w:rPr>
        <w:t>1)*</w:t>
      </w:r>
      <w:proofErr w:type="gramEnd"/>
      <w:r w:rsidRPr="00B22673">
        <w:rPr>
          <w:rFonts w:ascii="宋体" w:hAnsi="宋体"/>
          <w:szCs w:val="24"/>
        </w:rPr>
        <w:t>GDP.^2+a(1,2)*</w:t>
      </w:r>
      <w:proofErr w:type="spellStart"/>
      <w:r w:rsidRPr="00B22673">
        <w:rPr>
          <w:rFonts w:ascii="宋体" w:hAnsi="宋体"/>
          <w:szCs w:val="24"/>
        </w:rPr>
        <w:t>GDP+a</w:t>
      </w:r>
      <w:proofErr w:type="spellEnd"/>
      <w:r w:rsidRPr="00B22673">
        <w:rPr>
          <w:rFonts w:ascii="宋体" w:hAnsi="宋体"/>
          <w:szCs w:val="24"/>
        </w:rPr>
        <w:t>(1,3);</w:t>
      </w:r>
    </w:p>
    <w:p w:rsidR="00D635FB" w:rsidRPr="00B22673" w:rsidRDefault="00D635FB" w:rsidP="00D635FB">
      <w:pPr>
        <w:autoSpaceDE w:val="0"/>
        <w:autoSpaceDN w:val="0"/>
        <w:adjustRightInd w:val="0"/>
        <w:spacing w:line="240" w:lineRule="auto"/>
        <w:jc w:val="left"/>
        <w:rPr>
          <w:rFonts w:ascii="宋体" w:hAnsi="宋体"/>
          <w:szCs w:val="24"/>
        </w:rPr>
      </w:pPr>
      <w:r w:rsidRPr="00B22673">
        <w:rPr>
          <w:rFonts w:ascii="宋体" w:hAnsi="宋体"/>
          <w:szCs w:val="24"/>
        </w:rPr>
        <w:t>error2=sum(abs(P-P1))%</w:t>
      </w:r>
      <w:r w:rsidRPr="00B22673">
        <w:rPr>
          <w:rFonts w:ascii="宋体" w:hAnsi="宋体" w:hint="eastAsia"/>
          <w:szCs w:val="24"/>
        </w:rPr>
        <w:t>误差</w:t>
      </w:r>
    </w:p>
    <w:p w:rsidR="00D635FB" w:rsidRPr="00B22673" w:rsidRDefault="00D635FB" w:rsidP="00D635FB">
      <w:pPr>
        <w:autoSpaceDE w:val="0"/>
        <w:autoSpaceDN w:val="0"/>
        <w:adjustRightInd w:val="0"/>
        <w:spacing w:line="240" w:lineRule="auto"/>
        <w:jc w:val="left"/>
        <w:rPr>
          <w:rFonts w:ascii="宋体" w:hAnsi="宋体"/>
          <w:szCs w:val="24"/>
        </w:rPr>
      </w:pPr>
      <w:proofErr w:type="gramStart"/>
      <w:r w:rsidRPr="00B22673">
        <w:rPr>
          <w:rFonts w:ascii="宋体" w:hAnsi="宋体"/>
          <w:szCs w:val="24"/>
        </w:rPr>
        <w:t>subplot(</w:t>
      </w:r>
      <w:proofErr w:type="gramEnd"/>
      <w:r w:rsidRPr="00B22673">
        <w:rPr>
          <w:rFonts w:ascii="宋体" w:hAnsi="宋体"/>
          <w:szCs w:val="24"/>
        </w:rPr>
        <w:t>122)</w:t>
      </w:r>
    </w:p>
    <w:p w:rsidR="00D635FB" w:rsidRPr="00B22673" w:rsidRDefault="00D635FB" w:rsidP="00D635FB">
      <w:pPr>
        <w:autoSpaceDE w:val="0"/>
        <w:autoSpaceDN w:val="0"/>
        <w:adjustRightInd w:val="0"/>
        <w:spacing w:line="240" w:lineRule="auto"/>
        <w:jc w:val="left"/>
        <w:rPr>
          <w:rFonts w:ascii="宋体" w:hAnsi="宋体"/>
          <w:szCs w:val="24"/>
        </w:rPr>
      </w:pPr>
      <w:proofErr w:type="gramStart"/>
      <w:r w:rsidRPr="00B22673">
        <w:rPr>
          <w:rFonts w:ascii="宋体" w:hAnsi="宋体"/>
          <w:szCs w:val="24"/>
        </w:rPr>
        <w:t>plot(</w:t>
      </w:r>
      <w:proofErr w:type="gramEnd"/>
      <w:r w:rsidRPr="00B22673">
        <w:rPr>
          <w:rFonts w:ascii="宋体" w:hAnsi="宋体"/>
          <w:szCs w:val="24"/>
        </w:rPr>
        <w:t>GDP,P,'</w:t>
      </w:r>
      <w:proofErr w:type="spellStart"/>
      <w:r w:rsidRPr="00B22673">
        <w:rPr>
          <w:rFonts w:ascii="宋体" w:hAnsi="宋体"/>
          <w:szCs w:val="24"/>
        </w:rPr>
        <w:t>bo</w:t>
      </w:r>
      <w:proofErr w:type="spellEnd"/>
      <w:r w:rsidRPr="00B22673">
        <w:rPr>
          <w:rFonts w:ascii="宋体" w:hAnsi="宋体"/>
          <w:szCs w:val="24"/>
        </w:rPr>
        <w:t>');</w:t>
      </w:r>
    </w:p>
    <w:p w:rsidR="00D635FB" w:rsidRPr="00B22673" w:rsidRDefault="00D635FB" w:rsidP="00D635FB">
      <w:pPr>
        <w:autoSpaceDE w:val="0"/>
        <w:autoSpaceDN w:val="0"/>
        <w:adjustRightInd w:val="0"/>
        <w:spacing w:line="240" w:lineRule="auto"/>
        <w:jc w:val="left"/>
        <w:rPr>
          <w:rFonts w:ascii="宋体" w:hAnsi="宋体"/>
          <w:szCs w:val="24"/>
        </w:rPr>
      </w:pPr>
      <w:r w:rsidRPr="00B22673">
        <w:rPr>
          <w:rFonts w:ascii="宋体" w:hAnsi="宋体"/>
          <w:szCs w:val="24"/>
        </w:rPr>
        <w:t>hold on</w:t>
      </w:r>
    </w:p>
    <w:p w:rsidR="00D635FB" w:rsidRPr="00B22673" w:rsidRDefault="00D635FB" w:rsidP="00D635FB">
      <w:pPr>
        <w:autoSpaceDE w:val="0"/>
        <w:autoSpaceDN w:val="0"/>
        <w:adjustRightInd w:val="0"/>
        <w:spacing w:line="240" w:lineRule="auto"/>
        <w:jc w:val="left"/>
        <w:rPr>
          <w:rFonts w:ascii="宋体" w:hAnsi="宋体"/>
          <w:szCs w:val="24"/>
        </w:rPr>
      </w:pPr>
      <w:proofErr w:type="gramStart"/>
      <w:r w:rsidRPr="00B22673">
        <w:rPr>
          <w:rFonts w:ascii="宋体" w:hAnsi="宋体"/>
          <w:szCs w:val="24"/>
        </w:rPr>
        <w:t>plot(</w:t>
      </w:r>
      <w:proofErr w:type="gramEnd"/>
      <w:r w:rsidRPr="00B22673">
        <w:rPr>
          <w:rFonts w:ascii="宋体" w:hAnsi="宋体"/>
          <w:szCs w:val="24"/>
        </w:rPr>
        <w:t>GDP,P1,'rs')</w:t>
      </w:r>
    </w:p>
    <w:p w:rsidR="00D635FB" w:rsidRPr="00B22673" w:rsidRDefault="00D635FB" w:rsidP="00D635FB">
      <w:pPr>
        <w:autoSpaceDE w:val="0"/>
        <w:autoSpaceDN w:val="0"/>
        <w:adjustRightInd w:val="0"/>
        <w:spacing w:line="240" w:lineRule="auto"/>
        <w:jc w:val="left"/>
        <w:rPr>
          <w:rFonts w:ascii="宋体" w:hAnsi="宋体"/>
          <w:szCs w:val="24"/>
        </w:rPr>
      </w:pPr>
    </w:p>
    <w:p w:rsidR="00B22673" w:rsidRDefault="00D635FB"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lastRenderedPageBreak/>
        <w:t>程序四</w:t>
      </w:r>
      <w:r w:rsidR="00B22673">
        <w:rPr>
          <w:rFonts w:ascii="宋体" w:hAnsi="宋体" w:hint="eastAsia"/>
          <w:szCs w:val="24"/>
        </w:rPr>
        <w:t>：</w:t>
      </w:r>
    </w:p>
    <w:p w:rsidR="00D635FB" w:rsidRPr="00B22673" w:rsidRDefault="00D635FB"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第三问中对二元线性回归模型的拟合及绘制误差分析图的程序</w:t>
      </w:r>
    </w:p>
    <w:p w:rsidR="001818B4" w:rsidRPr="00B22673" w:rsidRDefault="001818B4"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&gt;</w:t>
      </w:r>
      <w:r w:rsidRPr="00B22673">
        <w:rPr>
          <w:rFonts w:ascii="宋体" w:hAnsi="宋体"/>
          <w:szCs w:val="24"/>
        </w:rPr>
        <w:t>&gt;</w:t>
      </w:r>
      <w:r w:rsidR="00D635FB" w:rsidRPr="00B22673">
        <w:rPr>
          <w:rFonts w:ascii="宋体" w:hAnsi="宋体"/>
          <w:szCs w:val="24"/>
        </w:rPr>
        <w:t>x1</w:t>
      </w:r>
      <w:proofErr w:type="gramStart"/>
      <w:r w:rsidR="00D635FB" w:rsidRPr="00B22673">
        <w:rPr>
          <w:rFonts w:ascii="宋体" w:hAnsi="宋体"/>
          <w:szCs w:val="24"/>
        </w:rPr>
        <w:t>=[</w:t>
      </w:r>
      <w:proofErr w:type="gramEnd"/>
      <w:r w:rsidR="00D635FB" w:rsidRPr="00B22673">
        <w:rPr>
          <w:rFonts w:ascii="宋体" w:hAnsi="宋体"/>
          <w:szCs w:val="24"/>
        </w:rPr>
        <w:t>3540 3783 3916 4239 4922 5560 6399 7842 9116 10879 13475 16737 18745]';  </w:t>
      </w:r>
    </w:p>
    <w:p w:rsidR="00D635FB" w:rsidRPr="00B22673" w:rsidRDefault="001818B4" w:rsidP="00A40540">
      <w:pPr>
        <w:autoSpaceDE w:val="0"/>
        <w:autoSpaceDN w:val="0"/>
        <w:adjustRightInd w:val="0"/>
        <w:spacing w:line="240" w:lineRule="auto"/>
        <w:jc w:val="left"/>
        <w:rPr>
          <w:rFonts w:ascii="宋体" w:hAnsi="宋体"/>
          <w:szCs w:val="24"/>
        </w:rPr>
      </w:pPr>
      <w:r w:rsidRPr="00B22673">
        <w:rPr>
          <w:rFonts w:ascii="宋体" w:hAnsi="宋体" w:hint="eastAsia"/>
          <w:szCs w:val="24"/>
        </w:rPr>
        <w:t>&gt;</w:t>
      </w:r>
      <w:r w:rsidRPr="00B22673">
        <w:rPr>
          <w:rFonts w:ascii="宋体" w:hAnsi="宋体"/>
          <w:szCs w:val="24"/>
        </w:rPr>
        <w:t>&gt;</w:t>
      </w:r>
      <w:r w:rsidR="00D635FB" w:rsidRPr="00B22673">
        <w:rPr>
          <w:rFonts w:ascii="宋体" w:hAnsi="宋体"/>
          <w:szCs w:val="24"/>
        </w:rPr>
        <w:t>x2</w:t>
      </w:r>
      <w:proofErr w:type="gramStart"/>
      <w:r w:rsidR="00D635FB" w:rsidRPr="00B22673">
        <w:rPr>
          <w:rFonts w:ascii="宋体" w:hAnsi="宋体"/>
          <w:szCs w:val="24"/>
        </w:rPr>
        <w:t>=[</w:t>
      </w:r>
      <w:proofErr w:type="gramEnd"/>
      <w:r w:rsidR="00D635FB" w:rsidRPr="00B22673">
        <w:rPr>
          <w:rFonts w:ascii="宋体" w:hAnsi="宋体"/>
          <w:szCs w:val="24"/>
        </w:rPr>
        <w:t>5156 5138 6526 7434 8475 9688 10703 11384 12343 13630 15558 18472 19820]'; </w:t>
      </w:r>
    </w:p>
    <w:p w:rsidR="00D635FB" w:rsidRPr="00B22673" w:rsidRDefault="001818B4" w:rsidP="00D635FB">
      <w:pPr>
        <w:autoSpaceDE w:val="0"/>
        <w:autoSpaceDN w:val="0"/>
        <w:adjustRightInd w:val="0"/>
        <w:spacing w:line="240" w:lineRule="auto"/>
        <w:jc w:val="left"/>
        <w:rPr>
          <w:rFonts w:ascii="宋体" w:hAnsi="宋体"/>
          <w:szCs w:val="24"/>
        </w:rPr>
      </w:pPr>
      <w:r w:rsidRPr="00B22673">
        <w:rPr>
          <w:rFonts w:ascii="宋体" w:hAnsi="宋体" w:hint="eastAsia"/>
          <w:szCs w:val="24"/>
        </w:rPr>
        <w:t>&gt;</w:t>
      </w:r>
      <w:r w:rsidRPr="00B22673">
        <w:rPr>
          <w:rFonts w:ascii="宋体" w:hAnsi="宋体"/>
          <w:szCs w:val="24"/>
        </w:rPr>
        <w:t>&gt;</w:t>
      </w:r>
      <w:r w:rsidR="00D635FB" w:rsidRPr="00B22673">
        <w:rPr>
          <w:rFonts w:ascii="宋体" w:hAnsi="宋体"/>
          <w:szCs w:val="24"/>
        </w:rPr>
        <w:t>y</w:t>
      </w:r>
      <w:proofErr w:type="gramStart"/>
      <w:r w:rsidR="00D635FB" w:rsidRPr="00B22673">
        <w:rPr>
          <w:rFonts w:ascii="宋体" w:hAnsi="宋体"/>
          <w:szCs w:val="24"/>
        </w:rPr>
        <w:t>=[</w:t>
      </w:r>
      <w:proofErr w:type="gramEnd"/>
      <w:r w:rsidR="00D635FB" w:rsidRPr="00B22673">
        <w:rPr>
          <w:rFonts w:ascii="宋体" w:hAnsi="宋体"/>
          <w:szCs w:val="24"/>
        </w:rPr>
        <w:t>767 895 995 1117 1261 1437 1640 1957 2244 2489 2801 3096 3500]';</w:t>
      </w:r>
    </w:p>
    <w:p w:rsidR="00D635FB" w:rsidRPr="00B22673" w:rsidRDefault="001818B4" w:rsidP="00D635FB">
      <w:pPr>
        <w:autoSpaceDE w:val="0"/>
        <w:autoSpaceDN w:val="0"/>
        <w:adjustRightInd w:val="0"/>
        <w:spacing w:line="240" w:lineRule="auto"/>
        <w:jc w:val="left"/>
        <w:rPr>
          <w:rFonts w:ascii="宋体" w:hAnsi="宋体"/>
          <w:szCs w:val="24"/>
        </w:rPr>
      </w:pPr>
      <w:r w:rsidRPr="00B22673">
        <w:rPr>
          <w:rFonts w:ascii="宋体" w:hAnsi="宋体" w:hint="eastAsia"/>
          <w:szCs w:val="24"/>
        </w:rPr>
        <w:t>&gt;</w:t>
      </w:r>
      <w:r w:rsidRPr="00B22673">
        <w:rPr>
          <w:rFonts w:ascii="宋体" w:hAnsi="宋体"/>
          <w:szCs w:val="24"/>
        </w:rPr>
        <w:t>&gt;</w:t>
      </w:r>
      <w:r w:rsidR="00D635FB" w:rsidRPr="00B22673">
        <w:rPr>
          <w:rFonts w:ascii="宋体" w:hAnsi="宋体"/>
          <w:szCs w:val="24"/>
        </w:rPr>
        <w:t>x=[ones(size(x1)</w:t>
      </w:r>
      <w:proofErr w:type="gramStart"/>
      <w:r w:rsidR="00D635FB" w:rsidRPr="00B22673">
        <w:rPr>
          <w:rFonts w:ascii="宋体" w:hAnsi="宋体"/>
          <w:szCs w:val="24"/>
        </w:rPr>
        <w:t>),x</w:t>
      </w:r>
      <w:proofErr w:type="gramEnd"/>
      <w:r w:rsidR="00D635FB" w:rsidRPr="00B22673">
        <w:rPr>
          <w:rFonts w:ascii="宋体" w:hAnsi="宋体"/>
          <w:szCs w:val="24"/>
        </w:rPr>
        <w:t>1,x2];</w:t>
      </w:r>
    </w:p>
    <w:p w:rsidR="00D635FB" w:rsidRPr="00B22673" w:rsidRDefault="001818B4" w:rsidP="00D635FB">
      <w:pPr>
        <w:autoSpaceDE w:val="0"/>
        <w:autoSpaceDN w:val="0"/>
        <w:adjustRightInd w:val="0"/>
        <w:spacing w:line="240" w:lineRule="auto"/>
        <w:jc w:val="left"/>
        <w:rPr>
          <w:rFonts w:ascii="宋体" w:hAnsi="宋体"/>
          <w:szCs w:val="24"/>
        </w:rPr>
      </w:pPr>
      <w:r w:rsidRPr="00B22673">
        <w:rPr>
          <w:rFonts w:ascii="宋体" w:hAnsi="宋体" w:hint="eastAsia"/>
          <w:szCs w:val="24"/>
        </w:rPr>
        <w:t>&gt;</w:t>
      </w:r>
      <w:r w:rsidRPr="00B22673">
        <w:rPr>
          <w:rFonts w:ascii="宋体" w:hAnsi="宋体"/>
          <w:szCs w:val="24"/>
        </w:rPr>
        <w:t xml:space="preserve">&gt; </w:t>
      </w:r>
      <w:r w:rsidR="00D635FB" w:rsidRPr="00B22673">
        <w:rPr>
          <w:rFonts w:ascii="宋体" w:hAnsi="宋体"/>
          <w:szCs w:val="24"/>
        </w:rPr>
        <w:t>[</w:t>
      </w:r>
      <w:proofErr w:type="spellStart"/>
      <w:proofErr w:type="gramStart"/>
      <w:r w:rsidR="00D635FB" w:rsidRPr="00B22673">
        <w:rPr>
          <w:rFonts w:ascii="宋体" w:hAnsi="宋体"/>
          <w:szCs w:val="24"/>
        </w:rPr>
        <w:t>b,bint</w:t>
      </w:r>
      <w:proofErr w:type="gramEnd"/>
      <w:r w:rsidR="00D635FB" w:rsidRPr="00B22673">
        <w:rPr>
          <w:rFonts w:ascii="宋体" w:hAnsi="宋体"/>
          <w:szCs w:val="24"/>
        </w:rPr>
        <w:t>,r,rint,stats</w:t>
      </w:r>
      <w:proofErr w:type="spellEnd"/>
      <w:r w:rsidR="00D635FB" w:rsidRPr="00B22673">
        <w:rPr>
          <w:rFonts w:ascii="宋体" w:hAnsi="宋体"/>
          <w:szCs w:val="24"/>
        </w:rPr>
        <w:t>]=regress(</w:t>
      </w:r>
      <w:proofErr w:type="spellStart"/>
      <w:r w:rsidR="00D635FB" w:rsidRPr="00B22673">
        <w:rPr>
          <w:rFonts w:ascii="宋体" w:hAnsi="宋体"/>
          <w:szCs w:val="24"/>
        </w:rPr>
        <w:t>y,x</w:t>
      </w:r>
      <w:proofErr w:type="spellEnd"/>
      <w:r w:rsidR="00D635FB" w:rsidRPr="00B22673">
        <w:rPr>
          <w:rFonts w:ascii="宋体" w:hAnsi="宋体"/>
          <w:szCs w:val="24"/>
        </w:rPr>
        <w:t>)</w:t>
      </w:r>
    </w:p>
    <w:p w:rsidR="00D635FB" w:rsidRPr="00B22673" w:rsidRDefault="001818B4" w:rsidP="00D635FB">
      <w:pPr>
        <w:autoSpaceDE w:val="0"/>
        <w:autoSpaceDN w:val="0"/>
        <w:adjustRightInd w:val="0"/>
        <w:spacing w:line="240" w:lineRule="auto"/>
        <w:jc w:val="left"/>
        <w:rPr>
          <w:rFonts w:ascii="宋体" w:hAnsi="宋体"/>
          <w:szCs w:val="24"/>
        </w:rPr>
      </w:pPr>
      <w:r w:rsidRPr="00B22673">
        <w:rPr>
          <w:rFonts w:ascii="宋体" w:hAnsi="宋体" w:hint="eastAsia"/>
          <w:szCs w:val="24"/>
        </w:rPr>
        <w:t>运行结果</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&gt; </w:t>
      </w:r>
      <w:proofErr w:type="spellStart"/>
      <w:r w:rsidRPr="00B22673">
        <w:rPr>
          <w:rFonts w:ascii="宋体" w:hAnsi="宋体"/>
          <w:szCs w:val="24"/>
        </w:rPr>
        <w:t>jianmo</w:t>
      </w:r>
      <w:proofErr w:type="spellEnd"/>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b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-48.4599</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0.0492</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0.1348</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roofErr w:type="spellStart"/>
      <w:r w:rsidRPr="00B22673">
        <w:rPr>
          <w:rFonts w:ascii="宋体" w:hAnsi="宋体"/>
          <w:szCs w:val="24"/>
        </w:rPr>
        <w:t>bint</w:t>
      </w:r>
      <w:proofErr w:type="spellEnd"/>
      <w:r w:rsidRPr="00B22673">
        <w:rPr>
          <w:rFonts w:ascii="宋体" w:hAnsi="宋体"/>
          <w:szCs w:val="24"/>
        </w:rPr>
        <w:t xml:space="preserve">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-353.</w:t>
      </w:r>
      <w:proofErr w:type="gramStart"/>
      <w:r w:rsidRPr="00B22673">
        <w:rPr>
          <w:rFonts w:ascii="宋体" w:hAnsi="宋体"/>
          <w:szCs w:val="24"/>
        </w:rPr>
        <w:t>4921  256.5723</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-0.0233    0.1218</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0.0567    0.2129</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r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-53.8459</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64.6172</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-29.0319</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-45.3315</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-75.2829</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-94.2043</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-69.3311</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84.8289</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179.8350</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164.5524</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88.8534</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-169.5461</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-46.1132</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roofErr w:type="spellStart"/>
      <w:r w:rsidRPr="00B22673">
        <w:rPr>
          <w:rFonts w:ascii="宋体" w:hAnsi="宋体"/>
          <w:szCs w:val="24"/>
        </w:rPr>
        <w:t>rint</w:t>
      </w:r>
      <w:proofErr w:type="spellEnd"/>
      <w:r w:rsidRPr="00B22673">
        <w:rPr>
          <w:rFonts w:ascii="宋体" w:hAnsi="宋体"/>
          <w:szCs w:val="24"/>
        </w:rPr>
        <w:t xml:space="preserve">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-270.</w:t>
      </w:r>
      <w:proofErr w:type="gramStart"/>
      <w:r w:rsidRPr="00B22673">
        <w:rPr>
          <w:rFonts w:ascii="宋体" w:hAnsi="宋体"/>
          <w:szCs w:val="24"/>
        </w:rPr>
        <w:t>8142  163.1225</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-138.</w:t>
      </w:r>
      <w:proofErr w:type="gramStart"/>
      <w:r w:rsidRPr="00B22673">
        <w:rPr>
          <w:rFonts w:ascii="宋体" w:hAnsi="宋体"/>
          <w:szCs w:val="24"/>
        </w:rPr>
        <w:t>8839  268.1182</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-281.</w:t>
      </w:r>
      <w:proofErr w:type="gramStart"/>
      <w:r w:rsidRPr="00B22673">
        <w:rPr>
          <w:rFonts w:ascii="宋体" w:hAnsi="宋体"/>
          <w:szCs w:val="24"/>
        </w:rPr>
        <w:t>2603  223.1964</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-300.</w:t>
      </w:r>
      <w:proofErr w:type="gramStart"/>
      <w:r w:rsidRPr="00B22673">
        <w:rPr>
          <w:rFonts w:ascii="宋体" w:hAnsi="宋体"/>
          <w:szCs w:val="24"/>
        </w:rPr>
        <w:t>7629  210.0998</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-325.</w:t>
      </w:r>
      <w:proofErr w:type="gramStart"/>
      <w:r w:rsidRPr="00B22673">
        <w:rPr>
          <w:rFonts w:ascii="宋体" w:hAnsi="宋体"/>
          <w:szCs w:val="24"/>
        </w:rPr>
        <w:t>3811  174.8153</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-326.</w:t>
      </w:r>
      <w:proofErr w:type="gramStart"/>
      <w:r w:rsidRPr="00B22673">
        <w:rPr>
          <w:rFonts w:ascii="宋体" w:hAnsi="宋体"/>
          <w:szCs w:val="24"/>
        </w:rPr>
        <w:t>9820  138.5734</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-299.</w:t>
      </w:r>
      <w:proofErr w:type="gramStart"/>
      <w:r w:rsidRPr="00B22673">
        <w:rPr>
          <w:rFonts w:ascii="宋体" w:hAnsi="宋体"/>
          <w:szCs w:val="24"/>
        </w:rPr>
        <w:t>4249  160.7627</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-164.</w:t>
      </w:r>
      <w:proofErr w:type="gramStart"/>
      <w:r w:rsidRPr="00B22673">
        <w:rPr>
          <w:rFonts w:ascii="宋体" w:hAnsi="宋体"/>
          <w:szCs w:val="24"/>
        </w:rPr>
        <w:t>5999  334.2577</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-43.</w:t>
      </w:r>
      <w:proofErr w:type="gramStart"/>
      <w:r w:rsidRPr="00B22673">
        <w:rPr>
          <w:rFonts w:ascii="宋体" w:hAnsi="宋体"/>
          <w:szCs w:val="24"/>
        </w:rPr>
        <w:t>2980  402.9680</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-66.</w:t>
      </w:r>
      <w:proofErr w:type="gramStart"/>
      <w:r w:rsidRPr="00B22673">
        <w:rPr>
          <w:rFonts w:ascii="宋体" w:hAnsi="宋体"/>
          <w:szCs w:val="24"/>
        </w:rPr>
        <w:t>3284  395.4333</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-155.</w:t>
      </w:r>
      <w:proofErr w:type="gramStart"/>
      <w:r w:rsidRPr="00B22673">
        <w:rPr>
          <w:rFonts w:ascii="宋体" w:hAnsi="宋体"/>
          <w:szCs w:val="24"/>
        </w:rPr>
        <w:t>6072  333.3140</w:t>
      </w:r>
      <w:proofErr w:type="gramEnd"/>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-362.2605   23.1683</w:t>
      </w: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-246.</w:t>
      </w:r>
      <w:proofErr w:type="gramStart"/>
      <w:r w:rsidRPr="00B22673">
        <w:rPr>
          <w:rFonts w:ascii="宋体" w:hAnsi="宋体"/>
          <w:szCs w:val="24"/>
        </w:rPr>
        <w:t>3188  154.0924</w:t>
      </w:r>
      <w:proofErr w:type="gramEnd"/>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stats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spacing w:line="240" w:lineRule="auto"/>
        <w:jc w:val="left"/>
        <w:rPr>
          <w:rFonts w:ascii="宋体" w:hAnsi="宋体"/>
          <w:szCs w:val="24"/>
        </w:rPr>
      </w:pPr>
      <w:r w:rsidRPr="00B22673">
        <w:rPr>
          <w:rFonts w:ascii="宋体" w:hAnsi="宋体"/>
          <w:szCs w:val="24"/>
        </w:rPr>
        <w:t xml:space="preserve">   1.0e+04 *</w:t>
      </w:r>
    </w:p>
    <w:p w:rsidR="001818B4" w:rsidRPr="00B22673" w:rsidRDefault="001818B4" w:rsidP="001818B4">
      <w:pPr>
        <w:autoSpaceDE w:val="0"/>
        <w:autoSpaceDN w:val="0"/>
        <w:adjustRightInd w:val="0"/>
        <w:spacing w:line="240" w:lineRule="auto"/>
        <w:jc w:val="left"/>
        <w:rPr>
          <w:rFonts w:ascii="宋体" w:hAnsi="宋体"/>
          <w:szCs w:val="24"/>
        </w:rPr>
      </w:pPr>
    </w:p>
    <w:p w:rsidR="001818B4" w:rsidRPr="00B22673" w:rsidRDefault="001818B4" w:rsidP="001818B4">
      <w:pPr>
        <w:autoSpaceDE w:val="0"/>
        <w:autoSpaceDN w:val="0"/>
        <w:adjustRightInd w:val="0"/>
        <w:jc w:val="left"/>
        <w:rPr>
          <w:rFonts w:ascii="宋体" w:hAnsi="宋体"/>
          <w:szCs w:val="24"/>
        </w:rPr>
      </w:pPr>
      <w:r w:rsidRPr="00B22673">
        <w:rPr>
          <w:rFonts w:ascii="宋体" w:hAnsi="宋体"/>
          <w:szCs w:val="24"/>
        </w:rPr>
        <w:t xml:space="preserve">    0.0001    0.0354    0.0000    1.3470</w:t>
      </w:r>
    </w:p>
    <w:p w:rsidR="00D635FB" w:rsidRPr="00B22673" w:rsidRDefault="00D635FB" w:rsidP="00A40540">
      <w:pPr>
        <w:autoSpaceDE w:val="0"/>
        <w:autoSpaceDN w:val="0"/>
        <w:adjustRightInd w:val="0"/>
        <w:spacing w:line="240" w:lineRule="auto"/>
        <w:jc w:val="left"/>
        <w:rPr>
          <w:rFonts w:ascii="宋体" w:hAnsi="宋体"/>
          <w:szCs w:val="24"/>
        </w:rPr>
      </w:pPr>
    </w:p>
    <w:p w:rsidR="00A40540" w:rsidRPr="00B22673" w:rsidRDefault="00A40540" w:rsidP="00A40540">
      <w:pPr>
        <w:autoSpaceDE w:val="0"/>
        <w:autoSpaceDN w:val="0"/>
        <w:adjustRightInd w:val="0"/>
        <w:spacing w:line="240" w:lineRule="auto"/>
        <w:jc w:val="left"/>
        <w:rPr>
          <w:rFonts w:ascii="宋体" w:hAnsi="宋体"/>
          <w:szCs w:val="24"/>
        </w:rPr>
      </w:pPr>
    </w:p>
    <w:p w:rsidR="00A40540" w:rsidRPr="00B22673" w:rsidRDefault="00A40540" w:rsidP="00A40540">
      <w:pPr>
        <w:autoSpaceDE w:val="0"/>
        <w:autoSpaceDN w:val="0"/>
        <w:adjustRightInd w:val="0"/>
        <w:spacing w:line="240" w:lineRule="auto"/>
        <w:jc w:val="left"/>
        <w:rPr>
          <w:rFonts w:ascii="宋体" w:hAnsi="宋体"/>
          <w:szCs w:val="24"/>
        </w:rPr>
      </w:pPr>
    </w:p>
    <w:p w:rsidR="00A40540" w:rsidRPr="00B22673" w:rsidRDefault="00A40540" w:rsidP="00C3475B">
      <w:pPr>
        <w:autoSpaceDE w:val="0"/>
        <w:autoSpaceDN w:val="0"/>
        <w:adjustRightInd w:val="0"/>
        <w:spacing w:line="240" w:lineRule="auto"/>
        <w:jc w:val="left"/>
        <w:rPr>
          <w:rFonts w:ascii="宋体" w:hAnsi="宋体"/>
          <w:szCs w:val="24"/>
        </w:rPr>
      </w:pPr>
    </w:p>
    <w:p w:rsidR="00C3475B" w:rsidRPr="00B22673" w:rsidRDefault="00C3475B" w:rsidP="00A93BFE">
      <w:pPr>
        <w:ind w:firstLineChars="200" w:firstLine="480"/>
        <w:rPr>
          <w:rFonts w:ascii="宋体" w:hAnsi="宋体"/>
          <w:szCs w:val="24"/>
        </w:rPr>
      </w:pPr>
    </w:p>
    <w:sectPr w:rsidR="00C3475B" w:rsidRPr="00B22673" w:rsidSect="00B63A82">
      <w:headerReference w:type="even" r:id="rId44"/>
      <w:headerReference w:type="default" r:id="rId45"/>
      <w:footerReference w:type="even" r:id="rId46"/>
      <w:footerReference w:type="default" r:id="rId47"/>
      <w:headerReference w:type="first" r:id="rId48"/>
      <w:footerReference w:type="first" r:id="rId49"/>
      <w:pgSz w:w="11906" w:h="16838" w:code="9"/>
      <w:pgMar w:top="1134" w:right="1134"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DC1" w:rsidRDefault="00F10DC1" w:rsidP="00E64629">
      <w:pPr>
        <w:spacing w:line="240" w:lineRule="auto"/>
      </w:pPr>
      <w:r>
        <w:separator/>
      </w:r>
    </w:p>
  </w:endnote>
  <w:endnote w:type="continuationSeparator" w:id="0">
    <w:p w:rsidR="00F10DC1" w:rsidRDefault="00F10DC1" w:rsidP="00E6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EED" w:rsidRDefault="00B43EED">
    <w:pPr>
      <w:pStyle w:val="a7"/>
      <w:jc w:val="center"/>
    </w:pPr>
  </w:p>
  <w:p w:rsidR="00B43EED" w:rsidRDefault="00B43EE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846890"/>
      <w:docPartObj>
        <w:docPartGallery w:val="Page Numbers (Bottom of Page)"/>
        <w:docPartUnique/>
      </w:docPartObj>
    </w:sdtPr>
    <w:sdtContent>
      <w:p w:rsidR="00B43EED" w:rsidRDefault="00B43EED">
        <w:pPr>
          <w:pStyle w:val="a7"/>
          <w:jc w:val="center"/>
        </w:pPr>
        <w:r>
          <w:fldChar w:fldCharType="begin"/>
        </w:r>
        <w:r>
          <w:instrText>PAGE   \* MERGEFORMAT</w:instrText>
        </w:r>
        <w:r>
          <w:fldChar w:fldCharType="separate"/>
        </w:r>
        <w:r>
          <w:rPr>
            <w:lang w:val="zh-CN"/>
          </w:rPr>
          <w:t>2</w:t>
        </w:r>
        <w:r>
          <w:fldChar w:fldCharType="end"/>
        </w:r>
      </w:p>
    </w:sdtContent>
  </w:sdt>
  <w:p w:rsidR="00B43EED" w:rsidRDefault="00B43EED" w:rsidP="00A016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013113"/>
      <w:docPartObj>
        <w:docPartGallery w:val="Page Numbers (Bottom of Page)"/>
        <w:docPartUnique/>
      </w:docPartObj>
    </w:sdtPr>
    <w:sdtContent>
      <w:p w:rsidR="00B43EED" w:rsidRDefault="00B43EED">
        <w:pPr>
          <w:pStyle w:val="a7"/>
          <w:jc w:val="center"/>
        </w:pPr>
        <w:r>
          <w:fldChar w:fldCharType="begin"/>
        </w:r>
        <w:r>
          <w:instrText>PAGE   \* MERGEFORMAT</w:instrText>
        </w:r>
        <w:r>
          <w:fldChar w:fldCharType="separate"/>
        </w:r>
        <w:r>
          <w:rPr>
            <w:lang w:val="zh-CN"/>
          </w:rPr>
          <w:t>2</w:t>
        </w:r>
        <w:r>
          <w:fldChar w:fldCharType="end"/>
        </w:r>
      </w:p>
    </w:sdtContent>
  </w:sdt>
  <w:p w:rsidR="00B43EED" w:rsidRDefault="00B43EE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EED" w:rsidRDefault="00B43E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DC1" w:rsidRDefault="00F10DC1" w:rsidP="00E64629">
      <w:pPr>
        <w:spacing w:line="240" w:lineRule="auto"/>
      </w:pPr>
      <w:r>
        <w:separator/>
      </w:r>
    </w:p>
  </w:footnote>
  <w:footnote w:type="continuationSeparator" w:id="0">
    <w:p w:rsidR="00F10DC1" w:rsidRDefault="00F10DC1" w:rsidP="00E64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EED" w:rsidRDefault="00B43EED" w:rsidP="00B63A82">
    <w:pPr>
      <w:pStyle w:val="a5"/>
    </w:pPr>
    <w:r>
      <w:rPr>
        <w:rFonts w:hint="eastAsia"/>
      </w:rPr>
      <w:t>住房的合理定价问题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EED" w:rsidRDefault="00B43EED" w:rsidP="00B63A82">
    <w:pPr>
      <w:pStyle w:val="a5"/>
    </w:pPr>
    <w:r>
      <w:rPr>
        <w:rFonts w:hint="eastAsia"/>
      </w:rPr>
      <w:t>数学建模课程设计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EED" w:rsidRDefault="00B43EE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CCE854"/>
    <w:multiLevelType w:val="singleLevel"/>
    <w:tmpl w:val="9CCCE85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00"/>
    <w:rsid w:val="0000069F"/>
    <w:rsid w:val="00022773"/>
    <w:rsid w:val="00053324"/>
    <w:rsid w:val="0013738A"/>
    <w:rsid w:val="001818B4"/>
    <w:rsid w:val="001B7429"/>
    <w:rsid w:val="001C6D52"/>
    <w:rsid w:val="001F5375"/>
    <w:rsid w:val="00215F8E"/>
    <w:rsid w:val="00253E38"/>
    <w:rsid w:val="00275B85"/>
    <w:rsid w:val="003106DE"/>
    <w:rsid w:val="003560FE"/>
    <w:rsid w:val="00376AFE"/>
    <w:rsid w:val="003E14FB"/>
    <w:rsid w:val="00414720"/>
    <w:rsid w:val="00437901"/>
    <w:rsid w:val="00447B8B"/>
    <w:rsid w:val="004A4D35"/>
    <w:rsid w:val="004D2EB7"/>
    <w:rsid w:val="00557260"/>
    <w:rsid w:val="00592FD5"/>
    <w:rsid w:val="00653EB3"/>
    <w:rsid w:val="006C12AE"/>
    <w:rsid w:val="006D0121"/>
    <w:rsid w:val="007D0262"/>
    <w:rsid w:val="007D0D00"/>
    <w:rsid w:val="00811C15"/>
    <w:rsid w:val="0082091C"/>
    <w:rsid w:val="00895D22"/>
    <w:rsid w:val="00926897"/>
    <w:rsid w:val="00932275"/>
    <w:rsid w:val="009624CC"/>
    <w:rsid w:val="009C05EE"/>
    <w:rsid w:val="00A01616"/>
    <w:rsid w:val="00A3520E"/>
    <w:rsid w:val="00A40540"/>
    <w:rsid w:val="00A5160F"/>
    <w:rsid w:val="00A52725"/>
    <w:rsid w:val="00A93BFE"/>
    <w:rsid w:val="00B22673"/>
    <w:rsid w:val="00B43EED"/>
    <w:rsid w:val="00B63A82"/>
    <w:rsid w:val="00BB2FF7"/>
    <w:rsid w:val="00BF3CB1"/>
    <w:rsid w:val="00C2144F"/>
    <w:rsid w:val="00C3475B"/>
    <w:rsid w:val="00C37183"/>
    <w:rsid w:val="00C76022"/>
    <w:rsid w:val="00D635FB"/>
    <w:rsid w:val="00DB7F54"/>
    <w:rsid w:val="00DD56EE"/>
    <w:rsid w:val="00E25837"/>
    <w:rsid w:val="00E25D59"/>
    <w:rsid w:val="00E5690D"/>
    <w:rsid w:val="00E64629"/>
    <w:rsid w:val="00EB203E"/>
    <w:rsid w:val="00EF3F4F"/>
    <w:rsid w:val="00F0547F"/>
    <w:rsid w:val="00F10DC1"/>
    <w:rsid w:val="00F31CB7"/>
    <w:rsid w:val="00F8104B"/>
    <w:rsid w:val="00F92384"/>
    <w:rsid w:val="00FA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B2CB0"/>
  <w15:chartTrackingRefBased/>
  <w15:docId w15:val="{76F286DA-BC74-4368-9DA5-F182806F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D00"/>
    <w:pPr>
      <w:widowControl w:val="0"/>
      <w:spacing w:line="400" w:lineRule="exact"/>
      <w:jc w:val="both"/>
    </w:pPr>
    <w:rPr>
      <w:rFonts w:ascii="Times New Roman" w:eastAsia="宋体" w:hAnsi="Times New Roman"/>
      <w:sz w:val="24"/>
    </w:rPr>
  </w:style>
  <w:style w:type="paragraph" w:styleId="1">
    <w:name w:val="heading 1"/>
    <w:basedOn w:val="a"/>
    <w:next w:val="a"/>
    <w:link w:val="10"/>
    <w:uiPriority w:val="9"/>
    <w:qFormat/>
    <w:rsid w:val="006D012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6D012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D0D00"/>
    <w:pPr>
      <w:ind w:leftChars="2500" w:left="100"/>
    </w:pPr>
  </w:style>
  <w:style w:type="character" w:customStyle="1" w:styleId="a4">
    <w:name w:val="日期 字符"/>
    <w:basedOn w:val="a0"/>
    <w:link w:val="a3"/>
    <w:uiPriority w:val="99"/>
    <w:semiHidden/>
    <w:rsid w:val="007D0D00"/>
    <w:rPr>
      <w:rFonts w:ascii="Times New Roman" w:eastAsia="宋体" w:hAnsi="Times New Roman"/>
      <w:sz w:val="24"/>
    </w:rPr>
  </w:style>
  <w:style w:type="paragraph" w:styleId="a5">
    <w:name w:val="header"/>
    <w:basedOn w:val="a"/>
    <w:link w:val="a6"/>
    <w:uiPriority w:val="99"/>
    <w:unhideWhenUsed/>
    <w:rsid w:val="00E6462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E64629"/>
    <w:rPr>
      <w:rFonts w:ascii="Times New Roman" w:eastAsia="宋体" w:hAnsi="Times New Roman"/>
      <w:sz w:val="18"/>
      <w:szCs w:val="18"/>
    </w:rPr>
  </w:style>
  <w:style w:type="paragraph" w:styleId="a7">
    <w:name w:val="footer"/>
    <w:basedOn w:val="a"/>
    <w:link w:val="a8"/>
    <w:uiPriority w:val="99"/>
    <w:unhideWhenUsed/>
    <w:rsid w:val="00E64629"/>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E64629"/>
    <w:rPr>
      <w:rFonts w:ascii="Times New Roman" w:eastAsia="宋体" w:hAnsi="Times New Roman"/>
      <w:sz w:val="18"/>
      <w:szCs w:val="18"/>
    </w:rPr>
  </w:style>
  <w:style w:type="table" w:styleId="a9">
    <w:name w:val="Table Grid"/>
    <w:basedOn w:val="a1"/>
    <w:uiPriority w:val="39"/>
    <w:rsid w:val="0005332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C76022"/>
    <w:pPr>
      <w:tabs>
        <w:tab w:val="center" w:pos="4160"/>
        <w:tab w:val="right" w:pos="8300"/>
      </w:tabs>
      <w:ind w:firstLineChars="200" w:firstLine="480"/>
      <w:jc w:val="left"/>
    </w:pPr>
  </w:style>
  <w:style w:type="character" w:customStyle="1" w:styleId="MTDisplayEquation0">
    <w:name w:val="MTDisplayEquation 字符"/>
    <w:basedOn w:val="a0"/>
    <w:link w:val="MTDisplayEquation"/>
    <w:rsid w:val="00C76022"/>
    <w:rPr>
      <w:rFonts w:ascii="Times New Roman" w:eastAsia="宋体" w:hAnsi="Times New Roman"/>
      <w:sz w:val="24"/>
    </w:rPr>
  </w:style>
  <w:style w:type="character" w:customStyle="1" w:styleId="10">
    <w:name w:val="标题 1 字符"/>
    <w:basedOn w:val="a0"/>
    <w:link w:val="1"/>
    <w:uiPriority w:val="9"/>
    <w:rsid w:val="006D0121"/>
    <w:rPr>
      <w:rFonts w:ascii="Times New Roman" w:eastAsia="宋体" w:hAnsi="Times New Roman"/>
      <w:b/>
      <w:bCs/>
      <w:kern w:val="44"/>
      <w:sz w:val="44"/>
      <w:szCs w:val="44"/>
    </w:rPr>
  </w:style>
  <w:style w:type="character" w:customStyle="1" w:styleId="20">
    <w:name w:val="标题 2 字符"/>
    <w:basedOn w:val="a0"/>
    <w:link w:val="2"/>
    <w:uiPriority w:val="9"/>
    <w:rsid w:val="006D012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6D0121"/>
  </w:style>
  <w:style w:type="paragraph" w:styleId="TOC2">
    <w:name w:val="toc 2"/>
    <w:basedOn w:val="a"/>
    <w:next w:val="a"/>
    <w:autoRedefine/>
    <w:uiPriority w:val="39"/>
    <w:unhideWhenUsed/>
    <w:rsid w:val="006D0121"/>
    <w:pPr>
      <w:ind w:leftChars="200" w:left="420"/>
    </w:pPr>
  </w:style>
  <w:style w:type="character" w:styleId="aa">
    <w:name w:val="Hyperlink"/>
    <w:basedOn w:val="a0"/>
    <w:uiPriority w:val="99"/>
    <w:unhideWhenUsed/>
    <w:rsid w:val="006D0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chart" Target="charts/chart2.xml"/><Relationship Id="rId42" Type="http://schemas.openxmlformats.org/officeDocument/2006/relationships/image" Target="media/image21.wmf"/><Relationship Id="rId47" Type="http://schemas.openxmlformats.org/officeDocument/2006/relationships/footer" Target="footer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oleObject" Target="embeddings/oleObject8.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jpeg"/><Relationship Id="rId28" Type="http://schemas.openxmlformats.org/officeDocument/2006/relationships/image" Target="media/image14.wmf"/><Relationship Id="rId36" Type="http://schemas.openxmlformats.org/officeDocument/2006/relationships/oleObject" Target="embeddings/oleObject9.bin"/><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w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image" Target="media/image15.jpeg"/><Relationship Id="rId35" Type="http://schemas.openxmlformats.org/officeDocument/2006/relationships/image" Target="media/image17.wmf"/><Relationship Id="rId43" Type="http://schemas.openxmlformats.org/officeDocument/2006/relationships/oleObject" Target="embeddings/oleObject12.bin"/><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chart" Target="charts/chart1.xml"/><Relationship Id="rId38" Type="http://schemas.openxmlformats.org/officeDocument/2006/relationships/oleObject" Target="embeddings/oleObject10.bin"/><Relationship Id="rId46" Type="http://schemas.openxmlformats.org/officeDocument/2006/relationships/footer" Target="footer2.xml"/><Relationship Id="rId20" Type="http://schemas.openxmlformats.org/officeDocument/2006/relationships/image" Target="media/image8.jpeg"/><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2982;&#32982;\Documents\&#25968;&#23398;&#24314;&#2716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2982;&#32982;\Documents\&#25968;&#23398;&#24314;&#2716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历年人均</a:t>
            </a:r>
            <a:r>
              <a:rPr lang="en-US" altLang="zh-CN"/>
              <a:t>GDP</a:t>
            </a:r>
            <a:r>
              <a:rPr lang="zh-CN" altLang="en-US"/>
              <a:t>走势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754855643044619"/>
          <c:y val="0.20354184893554972"/>
          <c:w val="0.83945144356955381"/>
          <c:h val="0.7236107465733450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Sheet1!$A$1:$A$13</c:f>
              <c:numCache>
                <c:formatCode>General</c:formatCode>
                <c:ptCount val="13"/>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numCache>
            </c:numRef>
          </c:xVal>
          <c:yVal>
            <c:numRef>
              <c:f>Sheet1!$B$1:$B$13</c:f>
              <c:numCache>
                <c:formatCode>General</c:formatCode>
                <c:ptCount val="13"/>
                <c:pt idx="0">
                  <c:v>3540</c:v>
                </c:pt>
                <c:pt idx="1">
                  <c:v>3783</c:v>
                </c:pt>
                <c:pt idx="2">
                  <c:v>3916</c:v>
                </c:pt>
                <c:pt idx="3">
                  <c:v>4239</c:v>
                </c:pt>
                <c:pt idx="4">
                  <c:v>4922</c:v>
                </c:pt>
                <c:pt idx="5">
                  <c:v>5560</c:v>
                </c:pt>
                <c:pt idx="6">
                  <c:v>6399</c:v>
                </c:pt>
                <c:pt idx="7">
                  <c:v>7842</c:v>
                </c:pt>
                <c:pt idx="8">
                  <c:v>9116</c:v>
                </c:pt>
                <c:pt idx="9">
                  <c:v>10879</c:v>
                </c:pt>
                <c:pt idx="10">
                  <c:v>13475</c:v>
                </c:pt>
                <c:pt idx="11">
                  <c:v>16737</c:v>
                </c:pt>
                <c:pt idx="12">
                  <c:v>18745</c:v>
                </c:pt>
              </c:numCache>
            </c:numRef>
          </c:yVal>
          <c:smooth val="0"/>
          <c:extLst>
            <c:ext xmlns:c16="http://schemas.microsoft.com/office/drawing/2014/chart" uri="{C3380CC4-5D6E-409C-BE32-E72D297353CC}">
              <c16:uniqueId val="{00000001-6E6E-420B-9E93-76A20670BF07}"/>
            </c:ext>
          </c:extLst>
        </c:ser>
        <c:dLbls>
          <c:showLegendKey val="0"/>
          <c:showVal val="0"/>
          <c:showCatName val="0"/>
          <c:showSerName val="0"/>
          <c:showPercent val="0"/>
          <c:showBubbleSize val="0"/>
        </c:dLbls>
        <c:axId val="205766399"/>
        <c:axId val="204217135"/>
      </c:scatterChart>
      <c:valAx>
        <c:axId val="2057663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217135"/>
        <c:crosses val="autoZero"/>
        <c:crossBetween val="midCat"/>
      </c:valAx>
      <c:valAx>
        <c:axId val="20421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663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历年人均收入走势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Sheet1!$A$1:$A$13</c:f>
              <c:numCache>
                <c:formatCode>General</c:formatCode>
                <c:ptCount val="13"/>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numCache>
            </c:numRef>
          </c:xVal>
          <c:yVal>
            <c:numRef>
              <c:f>Sheet1!$B$1:$B$13</c:f>
              <c:numCache>
                <c:formatCode>General</c:formatCode>
                <c:ptCount val="13"/>
                <c:pt idx="0">
                  <c:v>5156</c:v>
                </c:pt>
                <c:pt idx="1">
                  <c:v>5138</c:v>
                </c:pt>
                <c:pt idx="2">
                  <c:v>6526</c:v>
                </c:pt>
                <c:pt idx="3">
                  <c:v>7434</c:v>
                </c:pt>
                <c:pt idx="4">
                  <c:v>8475</c:v>
                </c:pt>
                <c:pt idx="5">
                  <c:v>9688</c:v>
                </c:pt>
                <c:pt idx="6">
                  <c:v>10703</c:v>
                </c:pt>
                <c:pt idx="7">
                  <c:v>11384</c:v>
                </c:pt>
                <c:pt idx="8">
                  <c:v>12343</c:v>
                </c:pt>
                <c:pt idx="9">
                  <c:v>13630</c:v>
                </c:pt>
                <c:pt idx="10">
                  <c:v>15558</c:v>
                </c:pt>
                <c:pt idx="11">
                  <c:v>18472</c:v>
                </c:pt>
                <c:pt idx="12">
                  <c:v>19820</c:v>
                </c:pt>
              </c:numCache>
            </c:numRef>
          </c:yVal>
          <c:smooth val="0"/>
          <c:extLst>
            <c:ext xmlns:c16="http://schemas.microsoft.com/office/drawing/2014/chart" uri="{C3380CC4-5D6E-409C-BE32-E72D297353CC}">
              <c16:uniqueId val="{00000001-C16A-4481-BE98-23F1AC30F2DB}"/>
            </c:ext>
          </c:extLst>
        </c:ser>
        <c:dLbls>
          <c:showLegendKey val="0"/>
          <c:showVal val="0"/>
          <c:showCatName val="0"/>
          <c:showSerName val="0"/>
          <c:showPercent val="0"/>
          <c:showBubbleSize val="0"/>
        </c:dLbls>
        <c:axId val="1952945568"/>
        <c:axId val="1742200256"/>
      </c:scatterChart>
      <c:valAx>
        <c:axId val="19529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2200256"/>
        <c:crosses val="autoZero"/>
        <c:crossBetween val="midCat"/>
      </c:valAx>
      <c:valAx>
        <c:axId val="174220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29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689D8-C612-4957-B302-D5666D80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胖胖</dc:creator>
  <cp:keywords/>
  <dc:description/>
  <cp:lastModifiedBy>胖胖</cp:lastModifiedBy>
  <cp:revision>8</cp:revision>
  <dcterms:created xsi:type="dcterms:W3CDTF">2019-06-18T11:15:00Z</dcterms:created>
  <dcterms:modified xsi:type="dcterms:W3CDTF">2019-06-21T06:53:00Z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