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9CFB4" w14:textId="27C341AD" w:rsidR="00783677" w:rsidRPr="00783677" w:rsidRDefault="00783677" w:rsidP="00783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3677">
        <w:rPr>
          <w:rFonts w:ascii="Times New Roman" w:hAnsi="Times New Roman" w:cs="Times New Roman"/>
          <w:b/>
          <w:bCs/>
          <w:sz w:val="32"/>
          <w:szCs w:val="32"/>
        </w:rPr>
        <w:t>PDP Context &amp; Internet Setup with AT+CGDCONT</w:t>
      </w:r>
    </w:p>
    <w:p w14:paraId="5991FD16" w14:textId="141AD495" w:rsidR="00783677" w:rsidRPr="00783677" w:rsidRDefault="00783677" w:rsidP="00783677">
      <w:pPr>
        <w:rPr>
          <w:rFonts w:ascii="Times New Roman" w:hAnsi="Times New Roman" w:cs="Times New Roman"/>
          <w:b/>
          <w:bCs/>
        </w:rPr>
      </w:pPr>
      <w:r w:rsidRPr="00783677">
        <w:rPr>
          <w:rFonts w:ascii="Times New Roman" w:hAnsi="Times New Roman" w:cs="Times New Roman"/>
          <w:b/>
          <w:bCs/>
        </w:rPr>
        <w:t>What is PDP Context?</w:t>
      </w:r>
    </w:p>
    <w:p w14:paraId="50A726E2" w14:textId="77777777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PDP (Packet Data Protocol) context defines the parameters required for a device to connect to the internet over a cellular network. It includes information like:</w:t>
      </w:r>
    </w:p>
    <w:p w14:paraId="378B898A" w14:textId="77777777" w:rsidR="00783677" w:rsidRPr="00783677" w:rsidRDefault="00783677" w:rsidP="007836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APN (Access Point Name)</w:t>
      </w:r>
    </w:p>
    <w:p w14:paraId="7F283A03" w14:textId="77777777" w:rsidR="00783677" w:rsidRPr="00783677" w:rsidRDefault="00783677" w:rsidP="007836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IP type (IPv4/IPv6)</w:t>
      </w:r>
    </w:p>
    <w:p w14:paraId="45467ED9" w14:textId="77777777" w:rsidR="00783677" w:rsidRPr="00783677" w:rsidRDefault="00783677" w:rsidP="007836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PDP address (optional)</w:t>
      </w:r>
    </w:p>
    <w:p w14:paraId="3C7D2B1E" w14:textId="77777777" w:rsidR="00783677" w:rsidRPr="00783677" w:rsidRDefault="00783677" w:rsidP="007836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Data compression settings (optional)</w:t>
      </w:r>
    </w:p>
    <w:p w14:paraId="7C24E684" w14:textId="59DBA2D3" w:rsidR="00783677" w:rsidRPr="00783677" w:rsidRDefault="00783677" w:rsidP="00783677">
      <w:pPr>
        <w:rPr>
          <w:rFonts w:ascii="Times New Roman" w:hAnsi="Times New Roman" w:cs="Times New Roman"/>
          <w:b/>
          <w:bCs/>
        </w:rPr>
      </w:pPr>
      <w:r w:rsidRPr="00783677">
        <w:rPr>
          <w:rFonts w:ascii="Times New Roman" w:hAnsi="Times New Roman" w:cs="Times New Roman"/>
          <w:b/>
          <w:bCs/>
        </w:rPr>
        <w:t>AT+CGDCONT – Define PDP Context</w:t>
      </w:r>
    </w:p>
    <w:p w14:paraId="2EAC4466" w14:textId="77777777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Syntax:</w:t>
      </w:r>
    </w:p>
    <w:p w14:paraId="21C8CD01" w14:textId="77777777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AT+CGDCONT=&lt;cid&gt;,"&lt;PDP_type&gt;","&lt;APN&gt;"</w:t>
      </w:r>
    </w:p>
    <w:p w14:paraId="2F6D71F0" w14:textId="77777777" w:rsidR="00783677" w:rsidRPr="00783677" w:rsidRDefault="00783677" w:rsidP="007836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&lt;cid&gt;: Context ID (1–16; often 1)</w:t>
      </w:r>
    </w:p>
    <w:p w14:paraId="14B8BE1C" w14:textId="77777777" w:rsidR="00783677" w:rsidRPr="00783677" w:rsidRDefault="00783677" w:rsidP="007836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&lt;PDP_type&gt;: "IP" (IPv4), "IPV6", or "IPV4V6"</w:t>
      </w:r>
    </w:p>
    <w:p w14:paraId="0E61FB50" w14:textId="77777777" w:rsidR="00783677" w:rsidRPr="00783677" w:rsidRDefault="00783677" w:rsidP="007836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&lt;APN&gt;: Access Point Name (e.g., internet, airtelgprs.com, etc.)</w:t>
      </w:r>
    </w:p>
    <w:p w14:paraId="0206935D" w14:textId="5813C757" w:rsidR="00783677" w:rsidRPr="00783677" w:rsidRDefault="00783677" w:rsidP="00783677">
      <w:pPr>
        <w:rPr>
          <w:rFonts w:ascii="Times New Roman" w:hAnsi="Times New Roman" w:cs="Times New Roman"/>
          <w:b/>
          <w:bCs/>
        </w:rPr>
      </w:pPr>
      <w:r w:rsidRPr="00783677">
        <w:rPr>
          <w:rFonts w:ascii="Times New Roman" w:hAnsi="Times New Roman" w:cs="Times New Roman"/>
          <w:b/>
          <w:bCs/>
        </w:rPr>
        <w:t>Example Commands (on real modems)</w:t>
      </w:r>
    </w:p>
    <w:p w14:paraId="51500038" w14:textId="77777777" w:rsidR="00783677" w:rsidRPr="00783677" w:rsidRDefault="00783677" w:rsidP="007836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Set APN (for Airtel India):</w:t>
      </w:r>
    </w:p>
    <w:p w14:paraId="05254F59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AT+CGDCONT=1,"IP","airtelgprs.com"</w:t>
      </w:r>
    </w:p>
    <w:p w14:paraId="0361BC23" w14:textId="77777777" w:rsidR="00783677" w:rsidRPr="00783677" w:rsidRDefault="00783677" w:rsidP="007836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Set APN (for Jio India):</w:t>
      </w:r>
    </w:p>
    <w:p w14:paraId="577B4409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AT+CGDCONT=1,"IP","jionet"</w:t>
      </w:r>
    </w:p>
    <w:p w14:paraId="2EEDE563" w14:textId="77777777" w:rsidR="00783677" w:rsidRPr="00783677" w:rsidRDefault="00783677" w:rsidP="007836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Query current PDP context:</w:t>
      </w:r>
    </w:p>
    <w:p w14:paraId="7785D1D1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AT+CGDCONT?</w:t>
      </w:r>
    </w:p>
    <w:p w14:paraId="63CF2A5F" w14:textId="77777777" w:rsidR="00783677" w:rsidRPr="00783677" w:rsidRDefault="00783677" w:rsidP="007836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Expected response:</w:t>
      </w:r>
    </w:p>
    <w:p w14:paraId="1D996AA3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+CGDCONT: 1,"IP","jionet","0.0.0.0",0,0</w:t>
      </w:r>
    </w:p>
    <w:p w14:paraId="11B84ADD" w14:textId="0586F0AE" w:rsidR="00783677" w:rsidRPr="00783677" w:rsidRDefault="00783677" w:rsidP="00783677">
      <w:pPr>
        <w:rPr>
          <w:rFonts w:ascii="Times New Roman" w:hAnsi="Times New Roman" w:cs="Times New Roman"/>
          <w:b/>
          <w:bCs/>
        </w:rPr>
      </w:pPr>
      <w:r w:rsidRPr="00783677">
        <w:rPr>
          <w:rFonts w:ascii="Times New Roman" w:hAnsi="Times New Roman" w:cs="Times New Roman"/>
          <w:b/>
          <w:bCs/>
        </w:rPr>
        <w:t>Important Notes</w:t>
      </w:r>
    </w:p>
    <w:p w14:paraId="661CB6D5" w14:textId="77777777" w:rsidR="00783677" w:rsidRPr="00783677" w:rsidRDefault="00783677" w:rsidP="007836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This command only configures the PDP context. To actually connect to the internet, follow with:</w:t>
      </w:r>
    </w:p>
    <w:p w14:paraId="769EEC35" w14:textId="77777777" w:rsidR="00783677" w:rsidRPr="00783677" w:rsidRDefault="00783677" w:rsidP="007836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AT+CGATT=1 → Attach to GPRS</w:t>
      </w:r>
    </w:p>
    <w:p w14:paraId="49D89D7F" w14:textId="77777777" w:rsidR="00783677" w:rsidRPr="00783677" w:rsidRDefault="00783677" w:rsidP="007836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ATD*99# or ATD*99***1# → Dial data call</w:t>
      </w:r>
    </w:p>
    <w:p w14:paraId="19A07E88" w14:textId="77777777" w:rsidR="00783677" w:rsidRDefault="00783677" w:rsidP="0078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77AB10" w14:textId="32AD7EAD" w:rsidR="00783677" w:rsidRPr="00783677" w:rsidRDefault="00783677" w:rsidP="00783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3677">
        <w:rPr>
          <w:rFonts w:ascii="Times New Roman" w:hAnsi="Times New Roman" w:cs="Times New Roman"/>
          <w:b/>
          <w:bCs/>
          <w:sz w:val="32"/>
          <w:szCs w:val="32"/>
        </w:rPr>
        <w:lastRenderedPageBreak/>
        <w:t>How GSM Modules Use AT+CGDCONT to Set Up Internet</w:t>
      </w:r>
    </w:p>
    <w:p w14:paraId="54EA707C" w14:textId="77777777" w:rsidR="00783677" w:rsidRPr="00783677" w:rsidRDefault="00783677" w:rsidP="00783677">
      <w:pPr>
        <w:rPr>
          <w:rFonts w:ascii="Times New Roman" w:hAnsi="Times New Roman" w:cs="Times New Roman"/>
          <w:b/>
          <w:bCs/>
        </w:rPr>
      </w:pPr>
      <w:r w:rsidRPr="00783677">
        <w:rPr>
          <w:rFonts w:ascii="Times New Roman" w:hAnsi="Times New Roman" w:cs="Times New Roman"/>
          <w:b/>
          <w:bCs/>
        </w:rPr>
        <w:t>Step 1: Set APN with AT+CGDCONT</w:t>
      </w:r>
    </w:p>
    <w:p w14:paraId="40EA1F8F" w14:textId="77777777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This command tells the modem:</w:t>
      </w:r>
    </w:p>
    <w:p w14:paraId="70C99AF8" w14:textId="77777777" w:rsidR="00783677" w:rsidRPr="00783677" w:rsidRDefault="00783677" w:rsidP="007836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What kind of IP connection to use</w:t>
      </w:r>
    </w:p>
    <w:p w14:paraId="014B1D20" w14:textId="794EA3F0" w:rsidR="00783677" w:rsidRPr="00783677" w:rsidRDefault="00C17367" w:rsidP="00783677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23D4" wp14:editId="281DC140">
                <wp:simplePos x="0" y="0"/>
                <wp:positionH relativeFrom="column">
                  <wp:posOffset>-68580</wp:posOffset>
                </wp:positionH>
                <wp:positionV relativeFrom="paragraph">
                  <wp:posOffset>253365</wp:posOffset>
                </wp:positionV>
                <wp:extent cx="2606040" cy="1219200"/>
                <wp:effectExtent l="0" t="0" r="22860" b="19050"/>
                <wp:wrapNone/>
                <wp:docPr id="11015476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21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9894C" id="Rectangle 3" o:spid="_x0000_s1026" style="position:absolute;margin-left:-5.4pt;margin-top:19.95pt;width:205.2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" filled="f" strokecolor="#09101d [484]" strokeweight="1pt"/>
            </w:pict>
          </mc:Fallback>
        </mc:AlternateContent>
      </w:r>
      <w:r w:rsidR="00783677" w:rsidRPr="00783677">
        <w:rPr>
          <w:rFonts w:ascii="Times New Roman" w:hAnsi="Times New Roman" w:cs="Times New Roman"/>
        </w:rPr>
        <w:t>What APN (Access Point Name) to connect to</w:t>
      </w:r>
    </w:p>
    <w:p w14:paraId="39A90002" w14:textId="6192ABFD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Command:</w:t>
      </w:r>
    </w:p>
    <w:p w14:paraId="23722D16" w14:textId="20CD418C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AT+CGDCONT=1,"IP","&lt;apn&gt;"</w:t>
      </w:r>
    </w:p>
    <w:p w14:paraId="6E387A8F" w14:textId="758013EE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Example (for Jio India):</w:t>
      </w:r>
    </w:p>
    <w:p w14:paraId="5210CF6B" w14:textId="201F8149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AT+CGDCONT=1,"IP","jionet"</w:t>
      </w:r>
    </w:p>
    <w:p w14:paraId="69F22212" w14:textId="192658F2" w:rsidR="00783677" w:rsidRPr="00783677" w:rsidRDefault="00C17367" w:rsidP="007836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7C6DD" wp14:editId="7A5CF610">
                <wp:simplePos x="0" y="0"/>
                <wp:positionH relativeFrom="column">
                  <wp:posOffset>-68580</wp:posOffset>
                </wp:positionH>
                <wp:positionV relativeFrom="paragraph">
                  <wp:posOffset>276860</wp:posOffset>
                </wp:positionV>
                <wp:extent cx="2606040" cy="571500"/>
                <wp:effectExtent l="0" t="0" r="22860" b="19050"/>
                <wp:wrapNone/>
                <wp:docPr id="10548639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08F4" id="Rectangle 3" o:spid="_x0000_s1026" style="position:absolute;margin-left:-5.4pt;margin-top:21.8pt;width:205.2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" filled="f" strokecolor="#09101d [484]" strokeweight="1pt"/>
            </w:pict>
          </mc:Fallback>
        </mc:AlternateContent>
      </w:r>
      <w:r w:rsidR="00783677" w:rsidRPr="00783677">
        <w:rPr>
          <w:rFonts w:ascii="Times New Roman" w:hAnsi="Times New Roman" w:cs="Times New Roman"/>
          <w:b/>
          <w:bCs/>
        </w:rPr>
        <w:t>Step 2: Attach to GPRS with AT+CGATT</w:t>
      </w:r>
    </w:p>
    <w:p w14:paraId="09120374" w14:textId="7C7C92A0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Command:</w:t>
      </w:r>
    </w:p>
    <w:p w14:paraId="131B36BC" w14:textId="428A9270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AT+CGATT=1</w:t>
      </w:r>
    </w:p>
    <w:p w14:paraId="160F899D" w14:textId="59209E97" w:rsidR="00783677" w:rsidRPr="00783677" w:rsidRDefault="00C17367" w:rsidP="0078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DDC3C" wp14:editId="183075CF">
                <wp:simplePos x="0" y="0"/>
                <wp:positionH relativeFrom="column">
                  <wp:posOffset>-68580</wp:posOffset>
                </wp:positionH>
                <wp:positionV relativeFrom="paragraph">
                  <wp:posOffset>269875</wp:posOffset>
                </wp:positionV>
                <wp:extent cx="2606040" cy="571500"/>
                <wp:effectExtent l="0" t="0" r="22860" b="19050"/>
                <wp:wrapNone/>
                <wp:docPr id="15736489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EC9CC" id="Rectangle 3" o:spid="_x0000_s1026" style="position:absolute;margin-left:-5.4pt;margin-top:21.25pt;width:205.2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" filled="f" strokecolor="#09101d [484]" strokeweight="1pt"/>
            </w:pict>
          </mc:Fallback>
        </mc:AlternateContent>
      </w:r>
      <w:r w:rsidR="00783677" w:rsidRPr="00783677">
        <w:rPr>
          <w:rFonts w:ascii="Times New Roman" w:hAnsi="Times New Roman" w:cs="Times New Roman"/>
        </w:rPr>
        <w:t>This tells the modem to attach to the GPRS network, enabling data services.</w:t>
      </w:r>
    </w:p>
    <w:p w14:paraId="6D1F122A" w14:textId="3A1DA93C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Expected Response:</w:t>
      </w:r>
    </w:p>
    <w:p w14:paraId="3DEF1FF8" w14:textId="5F3EB9C6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OK</w:t>
      </w:r>
    </w:p>
    <w:p w14:paraId="219C7385" w14:textId="220CC7AA" w:rsidR="00783677" w:rsidRPr="00783677" w:rsidRDefault="00C17367" w:rsidP="007836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BA650" wp14:editId="49A3444B">
                <wp:simplePos x="0" y="0"/>
                <wp:positionH relativeFrom="column">
                  <wp:posOffset>-68580</wp:posOffset>
                </wp:positionH>
                <wp:positionV relativeFrom="paragraph">
                  <wp:posOffset>281305</wp:posOffset>
                </wp:positionV>
                <wp:extent cx="2606040" cy="571500"/>
                <wp:effectExtent l="0" t="0" r="22860" b="19050"/>
                <wp:wrapNone/>
                <wp:docPr id="10281390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7644" id="Rectangle 3" o:spid="_x0000_s1026" style="position:absolute;margin-left:-5.4pt;margin-top:22.15pt;width:205.2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" filled="f" strokecolor="#09101d [484]" strokeweight="1pt"/>
            </w:pict>
          </mc:Fallback>
        </mc:AlternateContent>
      </w:r>
      <w:r w:rsidR="00783677" w:rsidRPr="00783677">
        <w:rPr>
          <w:rFonts w:ascii="Times New Roman" w:hAnsi="Times New Roman" w:cs="Times New Roman"/>
          <w:b/>
          <w:bCs/>
        </w:rPr>
        <w:t>Step 3: Start Data Call with ATD*99#</w:t>
      </w:r>
    </w:p>
    <w:p w14:paraId="0A08826C" w14:textId="1CFE0DE8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Command:</w:t>
      </w:r>
    </w:p>
    <w:p w14:paraId="03801931" w14:textId="17EA8D6B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ATD*99#</w:t>
      </w:r>
    </w:p>
    <w:p w14:paraId="645329DE" w14:textId="6D1FD35C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This dials a special number that starts a data session using the context defined in</w:t>
      </w:r>
      <w:r>
        <w:rPr>
          <w:rFonts w:ascii="Times New Roman" w:hAnsi="Times New Roman" w:cs="Times New Roman"/>
        </w:rPr>
        <w:t xml:space="preserve"> </w:t>
      </w:r>
      <w:r w:rsidRPr="00783677">
        <w:rPr>
          <w:rFonts w:ascii="Times New Roman" w:hAnsi="Times New Roman" w:cs="Times New Roman"/>
        </w:rPr>
        <w:t>+CGDCONT.</w:t>
      </w:r>
    </w:p>
    <w:p w14:paraId="657A04E9" w14:textId="4BEEC1FA" w:rsidR="00783677" w:rsidRPr="00783677" w:rsidRDefault="00C17367" w:rsidP="0078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0226D" wp14:editId="58B541BE">
                <wp:simplePos x="0" y="0"/>
                <wp:positionH relativeFrom="column">
                  <wp:posOffset>-68580</wp:posOffset>
                </wp:positionH>
                <wp:positionV relativeFrom="paragraph">
                  <wp:posOffset>289560</wp:posOffset>
                </wp:positionV>
                <wp:extent cx="2606040" cy="845820"/>
                <wp:effectExtent l="0" t="0" r="22860" b="11430"/>
                <wp:wrapNone/>
                <wp:docPr id="19284089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5296" id="Rectangle 3" o:spid="_x0000_s1026" style="position:absolute;margin-left:-5.4pt;margin-top:22.8pt;width:205.2pt;height:6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" filled="f" strokecolor="#09101d [484]" strokeweight="1pt"/>
            </w:pict>
          </mc:Fallback>
        </mc:AlternateContent>
      </w:r>
      <w:r w:rsidR="00783677" w:rsidRPr="00783677">
        <w:rPr>
          <w:rFonts w:ascii="Times New Roman" w:hAnsi="Times New Roman" w:cs="Times New Roman"/>
        </w:rPr>
        <w:t>Optional: If using CID other than 1 (say 2), use:</w:t>
      </w:r>
    </w:p>
    <w:p w14:paraId="151B41A1" w14:textId="6A9A8EAD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ATD*99***2#</w:t>
      </w:r>
    </w:p>
    <w:p w14:paraId="51B16EF1" w14:textId="174A2F46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Expected Response:</w:t>
      </w:r>
    </w:p>
    <w:p w14:paraId="1EF9E8E5" w14:textId="053A6ADF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CONNECT</w:t>
      </w:r>
    </w:p>
    <w:p w14:paraId="13CBDC97" w14:textId="226C8FBD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 this point, the modem opens a data channel and the serial port becomes a raw PPP stream.</w:t>
      </w:r>
    </w:p>
    <w:p w14:paraId="460E3276" w14:textId="01DF6ABB" w:rsidR="00783677" w:rsidRPr="00783677" w:rsidRDefault="00783677" w:rsidP="00783677">
      <w:pPr>
        <w:rPr>
          <w:rFonts w:ascii="Times New Roman" w:hAnsi="Times New Roman" w:cs="Times New Roman"/>
          <w:b/>
          <w:bCs/>
        </w:rPr>
      </w:pPr>
      <w:r w:rsidRPr="00783677">
        <w:rPr>
          <w:rFonts w:ascii="Times New Roman" w:hAnsi="Times New Roman" w:cs="Times New Roman"/>
          <w:b/>
          <w:bCs/>
        </w:rPr>
        <w:t>Step 4: Use PPP (Point-to-Point Protocol)</w:t>
      </w:r>
    </w:p>
    <w:p w14:paraId="29B2BF12" w14:textId="2511727A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Once CONNECT is received, the modem expects a PPP session (handled by OS or software like pppd on Linux). If you’re on a microcontroller, a PPP stack is needed.</w:t>
      </w:r>
    </w:p>
    <w:p w14:paraId="55EEE121" w14:textId="77777777" w:rsidR="00C17367" w:rsidRDefault="00C17367" w:rsidP="00783677">
      <w:pPr>
        <w:rPr>
          <w:rFonts w:ascii="Times New Roman" w:hAnsi="Times New Roman" w:cs="Times New Roman"/>
        </w:rPr>
      </w:pPr>
    </w:p>
    <w:p w14:paraId="727FBDF2" w14:textId="280EAC25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lastRenderedPageBreak/>
        <w:t>Complete Sequence Example:</w:t>
      </w:r>
    </w:p>
    <w:p w14:paraId="29A6D298" w14:textId="2A623D54" w:rsidR="00783677" w:rsidRPr="00783677" w:rsidRDefault="00C17367" w:rsidP="0078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32293" wp14:editId="1D5A9F68">
                <wp:simplePos x="0" y="0"/>
                <wp:positionH relativeFrom="column">
                  <wp:posOffset>-68580</wp:posOffset>
                </wp:positionH>
                <wp:positionV relativeFrom="paragraph">
                  <wp:posOffset>-38100</wp:posOffset>
                </wp:positionV>
                <wp:extent cx="2964180" cy="1531620"/>
                <wp:effectExtent l="0" t="0" r="26670" b="11430"/>
                <wp:wrapNone/>
                <wp:docPr id="20257044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531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F2976" id="Rectangle 3" o:spid="_x0000_s1026" style="position:absolute;margin-left:-5.4pt;margin-top:-3pt;width:233.4pt;height:1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yPYwIAAB8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" filled="f" strokecolor="#09101d [484]" strokeweight="1pt"/>
            </w:pict>
          </mc:Fallback>
        </mc:AlternateContent>
      </w:r>
      <w:r w:rsidR="00783677" w:rsidRPr="00783677">
        <w:rPr>
          <w:rFonts w:ascii="Times New Roman" w:hAnsi="Times New Roman" w:cs="Times New Roman"/>
        </w:rPr>
        <w:t>AT+CFUN=1          → Full functionality mode</w:t>
      </w:r>
    </w:p>
    <w:p w14:paraId="7FE9D76C" w14:textId="749ABBEA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 xml:space="preserve">AT+CSQ            </w:t>
      </w:r>
      <w:r>
        <w:rPr>
          <w:rFonts w:ascii="Times New Roman" w:hAnsi="Times New Roman" w:cs="Times New Roman"/>
        </w:rPr>
        <w:t xml:space="preserve">    </w:t>
      </w:r>
      <w:r w:rsidRPr="00783677">
        <w:rPr>
          <w:rFonts w:ascii="Times New Roman" w:hAnsi="Times New Roman" w:cs="Times New Roman"/>
        </w:rPr>
        <w:t xml:space="preserve"> → Check signal strength</w:t>
      </w:r>
    </w:p>
    <w:p w14:paraId="48FA5201" w14:textId="77777777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AT+CGDCONT=1,"IP","internet"</w:t>
      </w:r>
    </w:p>
    <w:p w14:paraId="4628CF4C" w14:textId="02E74EE2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 xml:space="preserve">AT+CGATT=1     </w:t>
      </w:r>
      <w:r>
        <w:rPr>
          <w:rFonts w:ascii="Times New Roman" w:hAnsi="Times New Roman" w:cs="Times New Roman"/>
        </w:rPr>
        <w:t xml:space="preserve"> </w:t>
      </w:r>
      <w:r w:rsidRPr="00783677">
        <w:rPr>
          <w:rFonts w:ascii="Times New Roman" w:hAnsi="Times New Roman" w:cs="Times New Roman"/>
        </w:rPr>
        <w:t xml:space="preserve"> → Attach to GPRS</w:t>
      </w:r>
    </w:p>
    <w:p w14:paraId="26A575C5" w14:textId="7EC9F7FC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 xml:space="preserve">ATD*99#          </w:t>
      </w:r>
      <w:r>
        <w:rPr>
          <w:rFonts w:ascii="Times New Roman" w:hAnsi="Times New Roman" w:cs="Times New Roman"/>
        </w:rPr>
        <w:t xml:space="preserve">    </w:t>
      </w:r>
      <w:r w:rsidRPr="00783677">
        <w:rPr>
          <w:rFonts w:ascii="Times New Roman" w:hAnsi="Times New Roman" w:cs="Times New Roman"/>
        </w:rPr>
        <w:t xml:space="preserve"> → Start data session</w:t>
      </w:r>
    </w:p>
    <w:p w14:paraId="3D01E309" w14:textId="77777777" w:rsidR="00C17367" w:rsidRDefault="00C17367" w:rsidP="00783677">
      <w:pPr>
        <w:rPr>
          <w:rFonts w:ascii="Times New Roman" w:hAnsi="Times New Roman" w:cs="Times New Roman"/>
        </w:rPr>
      </w:pPr>
    </w:p>
    <w:p w14:paraId="0C131C68" w14:textId="38A214BA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Verify Settings</w:t>
      </w:r>
    </w:p>
    <w:p w14:paraId="5435843E" w14:textId="77777777" w:rsidR="00783677" w:rsidRPr="00783677" w:rsidRDefault="00783677" w:rsidP="007836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Query current context:</w:t>
      </w:r>
    </w:p>
    <w:p w14:paraId="241F1CC9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AT+CGDCONT?</w:t>
      </w:r>
    </w:p>
    <w:p w14:paraId="58A011D3" w14:textId="77777777" w:rsidR="00783677" w:rsidRPr="00783677" w:rsidRDefault="00783677" w:rsidP="007836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Check GPRS attachment:</w:t>
      </w:r>
    </w:p>
    <w:p w14:paraId="0FD8BE72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AT+CGATT?</w:t>
      </w:r>
    </w:p>
    <w:p w14:paraId="090ED962" w14:textId="77777777" w:rsidR="00783677" w:rsidRPr="00783677" w:rsidRDefault="00783677" w:rsidP="00783677">
      <w:pPr>
        <w:ind w:left="72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Returns:</w:t>
      </w:r>
    </w:p>
    <w:p w14:paraId="19B64066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+CGATT: 1   → attached</w:t>
      </w:r>
    </w:p>
    <w:p w14:paraId="7FD13A94" w14:textId="77777777" w:rsidR="00783677" w:rsidRPr="00783677" w:rsidRDefault="00783677" w:rsidP="007836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Check registration:</w:t>
      </w:r>
    </w:p>
    <w:p w14:paraId="18C14271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AT+CREG?   → for GSM</w:t>
      </w:r>
    </w:p>
    <w:p w14:paraId="491EBA7F" w14:textId="77777777" w:rsidR="00783677" w:rsidRPr="00783677" w:rsidRDefault="00783677" w:rsidP="00783677">
      <w:pPr>
        <w:ind w:left="1440"/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AT+CGREG?  → for GPRS</w:t>
      </w:r>
    </w:p>
    <w:p w14:paraId="32006FCE" w14:textId="77777777" w:rsidR="00C17367" w:rsidRDefault="00C17367" w:rsidP="00783677">
      <w:pPr>
        <w:rPr>
          <w:rFonts w:ascii="Times New Roman" w:hAnsi="Times New Roman" w:cs="Times New Roman"/>
        </w:rPr>
      </w:pPr>
    </w:p>
    <w:p w14:paraId="122B9223" w14:textId="0C6FA458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Supported PDP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195"/>
      </w:tblGrid>
      <w:tr w:rsidR="00783677" w:rsidRPr="00783677" w14:paraId="54308C8F" w14:textId="77777777" w:rsidTr="007836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21358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FCED82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Description</w:t>
            </w:r>
          </w:p>
        </w:tc>
      </w:tr>
      <w:tr w:rsidR="00783677" w:rsidRPr="00783677" w14:paraId="7000003D" w14:textId="77777777" w:rsidTr="007836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3F5C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"IP"</w:t>
            </w:r>
          </w:p>
        </w:tc>
        <w:tc>
          <w:tcPr>
            <w:tcW w:w="0" w:type="auto"/>
            <w:vAlign w:val="center"/>
            <w:hideMark/>
          </w:tcPr>
          <w:p w14:paraId="76C49E76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IPv4 only</w:t>
            </w:r>
          </w:p>
        </w:tc>
      </w:tr>
      <w:tr w:rsidR="00783677" w:rsidRPr="00783677" w14:paraId="25E3E659" w14:textId="77777777" w:rsidTr="007836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093D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"IPV6"</w:t>
            </w:r>
          </w:p>
        </w:tc>
        <w:tc>
          <w:tcPr>
            <w:tcW w:w="0" w:type="auto"/>
            <w:vAlign w:val="center"/>
            <w:hideMark/>
          </w:tcPr>
          <w:p w14:paraId="276D445A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IPv6 only</w:t>
            </w:r>
          </w:p>
        </w:tc>
      </w:tr>
      <w:tr w:rsidR="00783677" w:rsidRPr="00783677" w14:paraId="1DCC2658" w14:textId="77777777" w:rsidTr="007836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99E8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"IPV4V6"</w:t>
            </w:r>
          </w:p>
        </w:tc>
        <w:tc>
          <w:tcPr>
            <w:tcW w:w="0" w:type="auto"/>
            <w:vAlign w:val="center"/>
            <w:hideMark/>
          </w:tcPr>
          <w:p w14:paraId="6C052E3F" w14:textId="77777777" w:rsidR="00783677" w:rsidRPr="00783677" w:rsidRDefault="00783677" w:rsidP="00783677">
            <w:pPr>
              <w:rPr>
                <w:rFonts w:ascii="Times New Roman" w:hAnsi="Times New Roman" w:cs="Times New Roman"/>
              </w:rPr>
            </w:pPr>
            <w:r w:rsidRPr="00783677">
              <w:rPr>
                <w:rFonts w:ascii="Times New Roman" w:hAnsi="Times New Roman" w:cs="Times New Roman"/>
              </w:rPr>
              <w:t>Dual-stack</w:t>
            </w:r>
          </w:p>
        </w:tc>
      </w:tr>
    </w:tbl>
    <w:p w14:paraId="58614E88" w14:textId="77777777" w:rsidR="00C17367" w:rsidRDefault="00C17367" w:rsidP="00783677">
      <w:pPr>
        <w:rPr>
          <w:rFonts w:ascii="Times New Roman" w:hAnsi="Times New Roman" w:cs="Times New Roman"/>
        </w:rPr>
      </w:pPr>
    </w:p>
    <w:p w14:paraId="4266F5E6" w14:textId="55CDEF47" w:rsidR="00783677" w:rsidRPr="00783677" w:rsidRDefault="00783677" w:rsidP="00783677">
      <w:p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Notes:</w:t>
      </w:r>
    </w:p>
    <w:p w14:paraId="02F43EEB" w14:textId="77777777" w:rsidR="00783677" w:rsidRPr="00783677" w:rsidRDefault="00783677" w:rsidP="007836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Incorrect APN = no internet access</w:t>
      </w:r>
    </w:p>
    <w:p w14:paraId="6F1E5FFC" w14:textId="77777777" w:rsidR="00783677" w:rsidRPr="00783677" w:rsidRDefault="00783677" w:rsidP="007836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SIM card must have active data plan</w:t>
      </w:r>
    </w:p>
    <w:p w14:paraId="75A36BDE" w14:textId="49645D75" w:rsidR="00783677" w:rsidRPr="00783677" w:rsidRDefault="00783677" w:rsidP="007836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83677">
        <w:rPr>
          <w:rFonts w:ascii="Times New Roman" w:hAnsi="Times New Roman" w:cs="Times New Roman"/>
        </w:rPr>
        <w:t>PPP or LTE connection depends on module type (2G/3G/4G)</w:t>
      </w:r>
    </w:p>
    <w:sectPr w:rsidR="00783677" w:rsidRPr="00783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BABF5" w14:textId="77777777" w:rsidR="00320B0F" w:rsidRDefault="00320B0F" w:rsidP="00C17367">
      <w:pPr>
        <w:spacing w:after="0" w:line="240" w:lineRule="auto"/>
      </w:pPr>
      <w:r>
        <w:separator/>
      </w:r>
    </w:p>
  </w:endnote>
  <w:endnote w:type="continuationSeparator" w:id="0">
    <w:p w14:paraId="12A9C860" w14:textId="77777777" w:rsidR="00320B0F" w:rsidRDefault="00320B0F" w:rsidP="00C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529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82384" w14:textId="50BBFFC7" w:rsidR="00C17367" w:rsidRDefault="00C173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EB5DA" w14:textId="77777777" w:rsidR="00C17367" w:rsidRDefault="00C17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745CB" w14:textId="77777777" w:rsidR="00320B0F" w:rsidRDefault="00320B0F" w:rsidP="00C17367">
      <w:pPr>
        <w:spacing w:after="0" w:line="240" w:lineRule="auto"/>
      </w:pPr>
      <w:r>
        <w:separator/>
      </w:r>
    </w:p>
  </w:footnote>
  <w:footnote w:type="continuationSeparator" w:id="0">
    <w:p w14:paraId="1BFD161F" w14:textId="77777777" w:rsidR="00320B0F" w:rsidRDefault="00320B0F" w:rsidP="00C17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F19"/>
    <w:multiLevelType w:val="multilevel"/>
    <w:tmpl w:val="A2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E461E"/>
    <w:multiLevelType w:val="multilevel"/>
    <w:tmpl w:val="7076F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06D9B"/>
    <w:multiLevelType w:val="multilevel"/>
    <w:tmpl w:val="462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296"/>
    <w:multiLevelType w:val="multilevel"/>
    <w:tmpl w:val="A7BEA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C7EA3"/>
    <w:multiLevelType w:val="multilevel"/>
    <w:tmpl w:val="319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87074"/>
    <w:multiLevelType w:val="multilevel"/>
    <w:tmpl w:val="C82A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D3079"/>
    <w:multiLevelType w:val="multilevel"/>
    <w:tmpl w:val="C0D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966B2"/>
    <w:multiLevelType w:val="hybridMultilevel"/>
    <w:tmpl w:val="FBBAC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045FD"/>
    <w:multiLevelType w:val="multilevel"/>
    <w:tmpl w:val="5AA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107CB"/>
    <w:multiLevelType w:val="multilevel"/>
    <w:tmpl w:val="6EC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B2749"/>
    <w:multiLevelType w:val="multilevel"/>
    <w:tmpl w:val="AEE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30F00"/>
    <w:multiLevelType w:val="multilevel"/>
    <w:tmpl w:val="5F803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93E0A"/>
    <w:multiLevelType w:val="multilevel"/>
    <w:tmpl w:val="825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51338">
    <w:abstractNumId w:val="2"/>
  </w:num>
  <w:num w:numId="2" w16cid:durableId="884684413">
    <w:abstractNumId w:val="5"/>
  </w:num>
  <w:num w:numId="3" w16cid:durableId="1906378227">
    <w:abstractNumId w:val="0"/>
  </w:num>
  <w:num w:numId="4" w16cid:durableId="1625574622">
    <w:abstractNumId w:val="11"/>
  </w:num>
  <w:num w:numId="5" w16cid:durableId="942150123">
    <w:abstractNumId w:val="3"/>
  </w:num>
  <w:num w:numId="6" w16cid:durableId="979268063">
    <w:abstractNumId w:val="1"/>
  </w:num>
  <w:num w:numId="7" w16cid:durableId="508906209">
    <w:abstractNumId w:val="4"/>
  </w:num>
  <w:num w:numId="8" w16cid:durableId="1400444574">
    <w:abstractNumId w:val="12"/>
  </w:num>
  <w:num w:numId="9" w16cid:durableId="1355421848">
    <w:abstractNumId w:val="10"/>
  </w:num>
  <w:num w:numId="10" w16cid:durableId="2020615908">
    <w:abstractNumId w:val="8"/>
  </w:num>
  <w:num w:numId="11" w16cid:durableId="333261162">
    <w:abstractNumId w:val="6"/>
  </w:num>
  <w:num w:numId="12" w16cid:durableId="1010371143">
    <w:abstractNumId w:val="9"/>
  </w:num>
  <w:num w:numId="13" w16cid:durableId="603458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7"/>
    <w:rsid w:val="00320B0F"/>
    <w:rsid w:val="00476AC2"/>
    <w:rsid w:val="00777C39"/>
    <w:rsid w:val="00783677"/>
    <w:rsid w:val="00C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A1C"/>
  <w15:chartTrackingRefBased/>
  <w15:docId w15:val="{5B5BDDFF-DFD7-46A0-8463-076B3C2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67"/>
  </w:style>
  <w:style w:type="paragraph" w:styleId="Footer">
    <w:name w:val="footer"/>
    <w:basedOn w:val="Normal"/>
    <w:link w:val="FooterChar"/>
    <w:uiPriority w:val="99"/>
    <w:unhideWhenUsed/>
    <w:rsid w:val="00C17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subith subhash</dc:creator>
  <cp:keywords/>
  <dc:description/>
  <cp:lastModifiedBy>subith subhash</cp:lastModifiedBy>
  <cp:revision>1</cp:revision>
  <dcterms:created xsi:type="dcterms:W3CDTF">2025-07-15T14:56:00Z</dcterms:created>
  <dcterms:modified xsi:type="dcterms:W3CDTF">2025-07-15T15:17:00Z</dcterms:modified>
</cp:coreProperties>
</file>