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C81" w:rsidRPr="009A50C6" w:rsidRDefault="00946C81" w:rsidP="00946C81">
      <w:pPr>
        <w:jc w:val="center"/>
        <w:rPr>
          <w:rFonts w:ascii="楷体_GB2312" w:eastAsia="楷体_GB2312" w:hint="eastAsia"/>
          <w:b/>
          <w:sz w:val="24"/>
        </w:rPr>
      </w:pPr>
      <w:r w:rsidRPr="009A50C6">
        <w:rPr>
          <w:rFonts w:ascii="楷体_GB2312" w:eastAsia="楷体_GB2312" w:hint="eastAsia"/>
          <w:b/>
          <w:sz w:val="24"/>
        </w:rPr>
        <w:t>双语报</w:t>
      </w:r>
    </w:p>
    <w:p w:rsidR="00946C81" w:rsidRPr="009A50C6" w:rsidRDefault="00946C81" w:rsidP="00946C81">
      <w:pPr>
        <w:jc w:val="center"/>
        <w:rPr>
          <w:rFonts w:ascii="黑体" w:eastAsia="黑体" w:hint="eastAsia"/>
          <w:sz w:val="24"/>
        </w:rPr>
      </w:pPr>
      <w:r w:rsidRPr="009A50C6">
        <w:rPr>
          <w:rFonts w:ascii="黑体" w:eastAsia="黑体" w:hint="eastAsia"/>
          <w:sz w:val="24"/>
        </w:rPr>
        <w:t>2016-2017学年度下学期高三英语听说训练·广东专版</w:t>
      </w:r>
    </w:p>
    <w:p w:rsidR="00946C81" w:rsidRPr="009A50C6" w:rsidRDefault="00946C81" w:rsidP="00946C81">
      <w:pPr>
        <w:pStyle w:val="a3"/>
        <w:jc w:val="center"/>
        <w:rPr>
          <w:rFonts w:ascii="楷体_GB2312" w:eastAsia="楷体_GB2312" w:hAnsi="Times New Roman" w:cs="Times New Roman" w:hint="eastAsia"/>
          <w:b/>
          <w:sz w:val="24"/>
          <w:szCs w:val="24"/>
        </w:rPr>
      </w:pPr>
      <w:r w:rsidRPr="009A50C6">
        <w:rPr>
          <w:rFonts w:ascii="楷体_GB2312" w:eastAsia="楷体_GB2312" w:hAnsi="Times New Roman" w:cs="Times New Roman" w:hint="eastAsia"/>
          <w:b/>
          <w:sz w:val="24"/>
          <w:szCs w:val="24"/>
        </w:rPr>
        <w:t>第</w:t>
      </w:r>
      <w:r>
        <w:rPr>
          <w:rFonts w:ascii="黑体" w:eastAsia="黑体" w:hint="eastAsia"/>
          <w:sz w:val="24"/>
        </w:rPr>
        <w:t>42</w:t>
      </w:r>
      <w:r w:rsidRPr="009A50C6">
        <w:rPr>
          <w:rFonts w:ascii="楷体_GB2312" w:eastAsia="楷体_GB2312" w:hAnsi="Times New Roman" w:cs="Times New Roman" w:hint="eastAsia"/>
          <w:b/>
          <w:sz w:val="24"/>
          <w:szCs w:val="24"/>
        </w:rPr>
        <w:t>期原文</w:t>
      </w:r>
      <w:r w:rsidRPr="009A50C6">
        <w:rPr>
          <w:rFonts w:ascii="楷体_GB2312" w:eastAsia="楷体_GB2312" w:hAnsi="宋体" w:cs="Times New Roman" w:hint="eastAsia"/>
          <w:b/>
          <w:sz w:val="24"/>
          <w:szCs w:val="24"/>
        </w:rPr>
        <w:t>及参考答案</w:t>
      </w:r>
    </w:p>
    <w:p w:rsidR="00946C81" w:rsidRDefault="00946C81" w:rsidP="00946C81">
      <w:pPr>
        <w:spacing w:line="380" w:lineRule="exact"/>
        <w:rPr>
          <w:rFonts w:ascii="Times New Roman" w:hAnsi="Times New Roman" w:cs="Times New Roman" w:hint="eastAsia"/>
          <w:sz w:val="32"/>
          <w:szCs w:val="32"/>
        </w:rPr>
      </w:pPr>
    </w:p>
    <w:p w:rsidR="008353E1"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Q1. How many people speak Japanese as a first language?</w:t>
      </w:r>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Q2. Is it hard to learn Japanese?</w:t>
      </w:r>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 xml:space="preserve">Q3. Can </w:t>
      </w:r>
      <w:proofErr w:type="gramStart"/>
      <w:r w:rsidRPr="00946C81">
        <w:rPr>
          <w:rFonts w:ascii="Times New Roman" w:hAnsi="Times New Roman" w:cs="Times New Roman"/>
          <w:sz w:val="32"/>
          <w:szCs w:val="32"/>
        </w:rPr>
        <w:t>learning</w:t>
      </w:r>
      <w:proofErr w:type="gramEnd"/>
      <w:r w:rsidRPr="00946C81">
        <w:rPr>
          <w:rFonts w:ascii="Times New Roman" w:hAnsi="Times New Roman" w:cs="Times New Roman"/>
          <w:sz w:val="32"/>
          <w:szCs w:val="32"/>
        </w:rPr>
        <w:t xml:space="preserve"> Japanese help me with other languages?</w:t>
      </w:r>
    </w:p>
    <w:p w:rsidR="005C09B8" w:rsidRPr="00946C81" w:rsidRDefault="005C09B8" w:rsidP="00946C81">
      <w:pPr>
        <w:spacing w:line="380" w:lineRule="exact"/>
        <w:rPr>
          <w:rFonts w:ascii="Times New Roman" w:hAnsi="Times New Roman" w:cs="Times New Roman"/>
          <w:sz w:val="32"/>
          <w:szCs w:val="32"/>
        </w:rPr>
      </w:pPr>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 xml:space="preserve">A1. </w:t>
      </w:r>
      <w:proofErr w:type="gramStart"/>
      <w:r w:rsidRPr="00946C81">
        <w:rPr>
          <w:rFonts w:ascii="Times New Roman" w:hAnsi="Times New Roman" w:cs="Times New Roman"/>
          <w:sz w:val="32"/>
          <w:szCs w:val="32"/>
        </w:rPr>
        <w:t>Because she is interested in Japanese culture.</w:t>
      </w:r>
      <w:proofErr w:type="gramEnd"/>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 xml:space="preserve">A2. </w:t>
      </w:r>
      <w:proofErr w:type="gramStart"/>
      <w:r w:rsidRPr="00946C81">
        <w:rPr>
          <w:rFonts w:ascii="Times New Roman" w:hAnsi="Times New Roman" w:cs="Times New Roman"/>
          <w:sz w:val="32"/>
          <w:szCs w:val="32"/>
        </w:rPr>
        <w:t>Twice a week.</w:t>
      </w:r>
      <w:proofErr w:type="gramEnd"/>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 xml:space="preserve">A3. </w:t>
      </w:r>
      <w:proofErr w:type="gramStart"/>
      <w:r w:rsidRPr="00946C81">
        <w:rPr>
          <w:rFonts w:ascii="Times New Roman" w:hAnsi="Times New Roman" w:cs="Times New Roman"/>
          <w:sz w:val="32"/>
          <w:szCs w:val="32"/>
        </w:rPr>
        <w:t>About two million five hundred thousand people.</w:t>
      </w:r>
      <w:proofErr w:type="gramEnd"/>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 xml:space="preserve">A4. </w:t>
      </w:r>
      <w:proofErr w:type="gramStart"/>
      <w:r w:rsidRPr="00946C81">
        <w:rPr>
          <w:rFonts w:ascii="Times New Roman" w:hAnsi="Times New Roman" w:cs="Times New Roman"/>
          <w:sz w:val="32"/>
          <w:szCs w:val="32"/>
        </w:rPr>
        <w:t>Because the word order is different from that of English.</w:t>
      </w:r>
      <w:proofErr w:type="gramEnd"/>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A5. They are similar in grammar.</w:t>
      </w:r>
    </w:p>
    <w:p w:rsidR="005C09B8" w:rsidRPr="00946C81" w:rsidRDefault="005C09B8" w:rsidP="00946C81">
      <w:pPr>
        <w:spacing w:line="380" w:lineRule="exact"/>
        <w:rPr>
          <w:rFonts w:ascii="Times New Roman" w:hAnsi="Times New Roman" w:cs="Times New Roman"/>
          <w:sz w:val="32"/>
          <w:szCs w:val="32"/>
        </w:rPr>
      </w:pPr>
    </w:p>
    <w:p w:rsidR="005C09B8" w:rsidRPr="00946C81" w:rsidRDefault="005C09B8" w:rsidP="00946C81">
      <w:pPr>
        <w:spacing w:line="380" w:lineRule="exact"/>
        <w:rPr>
          <w:rFonts w:ascii="Times New Roman" w:hAnsi="Times New Roman" w:cs="Times New Roman"/>
          <w:sz w:val="32"/>
          <w:szCs w:val="32"/>
        </w:rPr>
      </w:pPr>
      <w:r w:rsidRPr="00946C81">
        <w:rPr>
          <w:rFonts w:ascii="Times New Roman" w:hAnsi="Times New Roman" w:cs="Times New Roman"/>
          <w:sz w:val="32"/>
          <w:szCs w:val="32"/>
        </w:rPr>
        <w:t>Summary</w:t>
      </w:r>
      <w:bookmarkStart w:id="0" w:name="_GoBack"/>
      <w:bookmarkEnd w:id="0"/>
    </w:p>
    <w:p w:rsidR="005C09B8" w:rsidRPr="0025061B" w:rsidRDefault="005C09B8" w:rsidP="0025061B">
      <w:pPr>
        <w:spacing w:line="380" w:lineRule="exact"/>
        <w:ind w:firstLine="420"/>
        <w:rPr>
          <w:rFonts w:ascii="Times New Roman" w:hAnsi="Times New Roman" w:cs="Times New Roman"/>
          <w:b/>
          <w:sz w:val="28"/>
          <w:szCs w:val="32"/>
        </w:rPr>
      </w:pPr>
      <w:r w:rsidRPr="0025061B">
        <w:rPr>
          <w:rFonts w:ascii="Times New Roman" w:hAnsi="Times New Roman" w:cs="Times New Roman"/>
          <w:b/>
          <w:sz w:val="28"/>
          <w:szCs w:val="32"/>
        </w:rPr>
        <w:t>Mary is eight years old. She once had a lovely cat. Its name was Joy. It was very lovely and beautiful. Joy was Mary’s best friend. It always greeted Mary when she came home and even slept with her at night. But because of its old age, Joy became very ill and died. Mary was very sad. She wanted Joy to come back to life. One day, when she was playing in the neighborhood with her friends, Mary found a cat that looked exactly like Joy. She was very happy and ran over to the cat. The cat was very friendly to Mary. Mary brought food to the cat and played with it. She found that the cat had no owner, so she took the cat home. She named the cat Joy. Mary and her parents were all very happy.</w:t>
      </w:r>
    </w:p>
    <w:sectPr w:rsidR="005C09B8" w:rsidRPr="0025061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31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9C0"/>
    <w:rsid w:val="0025061B"/>
    <w:rsid w:val="005C09B8"/>
    <w:rsid w:val="007009C0"/>
    <w:rsid w:val="008353E1"/>
    <w:rsid w:val="00946C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46C81"/>
    <w:rPr>
      <w:rFonts w:ascii="宋体" w:eastAsia="宋体" w:hAnsi="Courier New" w:cs="Courier New"/>
      <w:szCs w:val="21"/>
    </w:rPr>
  </w:style>
  <w:style w:type="character" w:customStyle="1" w:styleId="Char">
    <w:name w:val="纯文本 Char"/>
    <w:basedOn w:val="a0"/>
    <w:link w:val="a3"/>
    <w:rsid w:val="00946C81"/>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946C81"/>
    <w:rPr>
      <w:rFonts w:ascii="宋体" w:eastAsia="宋体" w:hAnsi="Courier New" w:cs="Courier New"/>
      <w:szCs w:val="21"/>
    </w:rPr>
  </w:style>
  <w:style w:type="character" w:customStyle="1" w:styleId="Char">
    <w:name w:val="纯文本 Char"/>
    <w:basedOn w:val="a0"/>
    <w:link w:val="a3"/>
    <w:rsid w:val="00946C81"/>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165</Words>
  <Characters>946</Characters>
  <Application>Microsoft Office Word</Application>
  <DocSecurity>0</DocSecurity>
  <Lines>7</Lines>
  <Paragraphs>2</Paragraphs>
  <ScaleCrop>false</ScaleCrop>
  <Company>Lenovo</Company>
  <LinksUpToDate>false</LinksUpToDate>
  <CharactersWithSpaces>1109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2017-03-06T03:23:00Z</dcterms:created>
  <dcterms:modified xsi:type="dcterms:W3CDTF">2017-03-06T03:44:00Z</dcterms:modified>
</cp:coreProperties>
</file>