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1A7" w:rsidRPr="004F6671" w:rsidRDefault="004F6671">
      <w:pPr>
        <w:rPr>
          <w:rFonts w:hint="eastAsia"/>
          <w:b/>
          <w:color w:val="1F497D" w:themeColor="text2"/>
          <w:sz w:val="40"/>
        </w:rPr>
      </w:pPr>
      <w:r w:rsidRPr="004F6671">
        <w:rPr>
          <w:b/>
          <w:color w:val="1F497D" w:themeColor="text2"/>
          <w:sz w:val="40"/>
        </w:rPr>
        <w:t>"</w:t>
      </w:r>
      <w:r w:rsidRPr="004F6671">
        <w:rPr>
          <w:b/>
          <w:color w:val="1F497D" w:themeColor="text2"/>
          <w:sz w:val="40"/>
        </w:rPr>
        <w:t>小苏打饿死癌细胞</w:t>
      </w:r>
      <w:r w:rsidRPr="004F6671">
        <w:rPr>
          <w:b/>
          <w:color w:val="1F497D" w:themeColor="text2"/>
          <w:sz w:val="40"/>
        </w:rPr>
        <w:t>"</w:t>
      </w:r>
      <w:r w:rsidRPr="004F6671">
        <w:rPr>
          <w:b/>
          <w:color w:val="1F497D" w:themeColor="text2"/>
          <w:sz w:val="40"/>
        </w:rPr>
        <w:t>刷</w:t>
      </w:r>
      <w:proofErr w:type="gramStart"/>
      <w:r w:rsidRPr="004F6671">
        <w:rPr>
          <w:b/>
          <w:color w:val="1F497D" w:themeColor="text2"/>
          <w:sz w:val="40"/>
        </w:rPr>
        <w:t>爆朋友</w:t>
      </w:r>
      <w:proofErr w:type="gramEnd"/>
      <w:r w:rsidRPr="004F6671">
        <w:rPr>
          <w:b/>
          <w:color w:val="1F497D" w:themeColor="text2"/>
          <w:sz w:val="40"/>
        </w:rPr>
        <w:t>圈</w:t>
      </w:r>
      <w:r w:rsidRPr="004F6671">
        <w:rPr>
          <w:b/>
          <w:color w:val="1F497D" w:themeColor="text2"/>
          <w:sz w:val="40"/>
        </w:rPr>
        <w:t xml:space="preserve"> </w:t>
      </w:r>
      <w:r w:rsidRPr="004F6671">
        <w:rPr>
          <w:b/>
          <w:color w:val="1F497D" w:themeColor="text2"/>
          <w:sz w:val="40"/>
        </w:rPr>
        <w:t>揭示事件真相</w:t>
      </w:r>
    </w:p>
    <w:p w:rsidR="004F6671" w:rsidRDefault="004F6671">
      <w:pPr>
        <w:rPr>
          <w:rFonts w:hint="eastAsia"/>
        </w:rPr>
      </w:pPr>
      <w:r>
        <w:rPr>
          <w:noProof/>
          <w:color w:val="333333"/>
          <w:sz w:val="27"/>
          <w:szCs w:val="27"/>
        </w:rPr>
        <w:drawing>
          <wp:inline distT="0" distB="0" distL="0" distR="0" wp14:anchorId="3F080673" wp14:editId="5497C3EC">
            <wp:extent cx="5048250" cy="8258175"/>
            <wp:effectExtent l="0" t="0" r="0" b="9525"/>
            <wp:docPr id="1" name="图片 1" descr="http://bdszb.bandao.cn/mobile/bddsb/20160927/A09_A09_3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dszb.bandao.cn/mobile/bddsb/20160927/A09_A09_382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8258175"/>
                    </a:xfrm>
                    <a:prstGeom prst="rect">
                      <a:avLst/>
                    </a:prstGeom>
                    <a:noFill/>
                    <a:ln>
                      <a:noFill/>
                    </a:ln>
                  </pic:spPr>
                </pic:pic>
              </a:graphicData>
            </a:graphic>
          </wp:inline>
        </w:drawing>
      </w:r>
    </w:p>
    <w:p w:rsidR="004F6671" w:rsidRDefault="004F6671">
      <w:pPr>
        <w:rPr>
          <w:rFonts w:hint="eastAsia"/>
        </w:rPr>
      </w:pP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半岛记者　李晓哲</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小苏打饿死癌细胞?这些天有关此内容的文章在各地朋友圈内迅速传播,尤其是一些长期忍受病痛折磨的肿瘤患者更像是看到曙光一样。但这样一则报道也引发了争论:点赞者认为新疗法</w:t>
      </w:r>
      <w:proofErr w:type="gramStart"/>
      <w:r w:rsidRPr="004F6671">
        <w:rPr>
          <w:rFonts w:ascii="宋体" w:eastAsia="宋体" w:hAnsi="宋体" w:cs="宋体"/>
          <w:color w:val="333333"/>
          <w:kern w:val="0"/>
          <w:sz w:val="27"/>
          <w:szCs w:val="27"/>
        </w:rPr>
        <w:t>能普惠广大</w:t>
      </w:r>
      <w:proofErr w:type="gramEnd"/>
      <w:r w:rsidRPr="004F6671">
        <w:rPr>
          <w:rFonts w:ascii="宋体" w:eastAsia="宋体" w:hAnsi="宋体" w:cs="宋体"/>
          <w:color w:val="333333"/>
          <w:kern w:val="0"/>
          <w:sz w:val="27"/>
          <w:szCs w:val="27"/>
        </w:rPr>
        <w:t>患者,让患者看到了希望；喝倒彩者则认为,消息耸人听闻,不讲究科学性,误导读者；还有人质疑研究本身的内容真实性。对此,本报记者试图还原事件过程,并邀请医学界和媒体界专业人士对事件予以点评,揭示事件的真相及背后的深意。</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proofErr w:type="gramStart"/>
      <w:r w:rsidRPr="004F6671">
        <w:rPr>
          <w:rFonts w:ascii="宋体" w:eastAsia="宋体" w:hAnsi="宋体" w:cs="宋体"/>
          <w:color w:val="333333"/>
          <w:kern w:val="0"/>
          <w:sz w:val="27"/>
          <w:szCs w:val="27"/>
        </w:rPr>
        <w:t>朋友圈疯转</w:t>
      </w:r>
      <w:proofErr w:type="gramEnd"/>
      <w:r w:rsidRPr="004F6671">
        <w:rPr>
          <w:rFonts w:ascii="宋体" w:eastAsia="宋体" w:hAnsi="宋体" w:cs="宋体"/>
          <w:color w:val="333333"/>
          <w:kern w:val="0"/>
          <w:sz w:val="27"/>
          <w:szCs w:val="27"/>
        </w:rPr>
        <w:t>“惊人”成果</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9月22日,《钱江晚报》的</w:t>
      </w:r>
      <w:proofErr w:type="gramStart"/>
      <w:r w:rsidRPr="004F6671">
        <w:rPr>
          <w:rFonts w:ascii="宋体" w:eastAsia="宋体" w:hAnsi="宋体" w:cs="宋体"/>
          <w:color w:val="333333"/>
          <w:kern w:val="0"/>
          <w:sz w:val="27"/>
          <w:szCs w:val="27"/>
        </w:rPr>
        <w:t>微信公众号发布</w:t>
      </w:r>
      <w:proofErr w:type="gramEnd"/>
      <w:r w:rsidRPr="004F6671">
        <w:rPr>
          <w:rFonts w:ascii="宋体" w:eastAsia="宋体" w:hAnsi="宋体" w:cs="宋体"/>
          <w:color w:val="333333"/>
          <w:kern w:val="0"/>
          <w:sz w:val="27"/>
          <w:szCs w:val="27"/>
        </w:rPr>
        <w:t>了一条新闻,名为《浙江医生真牛！用十几块钱的小苏打饿死了癌细胞》。报道称早在2012年,浙江大学肿瘤研究所</w:t>
      </w:r>
      <w:proofErr w:type="gramStart"/>
      <w:r w:rsidRPr="004F6671">
        <w:rPr>
          <w:rFonts w:ascii="宋体" w:eastAsia="宋体" w:hAnsi="宋体" w:cs="宋体"/>
          <w:color w:val="333333"/>
          <w:kern w:val="0"/>
          <w:sz w:val="27"/>
          <w:szCs w:val="27"/>
        </w:rPr>
        <w:t>胡汛教授</w:t>
      </w:r>
      <w:proofErr w:type="gramEnd"/>
      <w:r w:rsidRPr="004F6671">
        <w:rPr>
          <w:rFonts w:ascii="宋体" w:eastAsia="宋体" w:hAnsi="宋体" w:cs="宋体"/>
          <w:color w:val="333333"/>
          <w:kern w:val="0"/>
          <w:sz w:val="27"/>
          <w:szCs w:val="27"/>
        </w:rPr>
        <w:t>团队,就在国际期刊上发表了一项研究成果,他们发现了癌细胞轻易饿不死的原因,也找到了一个饿死癌细胞的方法。</w:t>
      </w:r>
      <w:proofErr w:type="gramStart"/>
      <w:r w:rsidRPr="004F6671">
        <w:rPr>
          <w:rFonts w:ascii="宋体" w:eastAsia="宋体" w:hAnsi="宋体" w:cs="宋体"/>
          <w:color w:val="333333"/>
          <w:kern w:val="0"/>
          <w:sz w:val="27"/>
          <w:szCs w:val="27"/>
        </w:rPr>
        <w:t>胡汛教授</w:t>
      </w:r>
      <w:proofErr w:type="gramEnd"/>
      <w:r w:rsidRPr="004F6671">
        <w:rPr>
          <w:rFonts w:ascii="宋体" w:eastAsia="宋体" w:hAnsi="宋体" w:cs="宋体"/>
          <w:color w:val="333333"/>
          <w:kern w:val="0"/>
          <w:sz w:val="27"/>
          <w:szCs w:val="27"/>
        </w:rPr>
        <w:t>团队和</w:t>
      </w:r>
      <w:proofErr w:type="gramStart"/>
      <w:r w:rsidRPr="004F6671">
        <w:rPr>
          <w:rFonts w:ascii="宋体" w:eastAsia="宋体" w:hAnsi="宋体" w:cs="宋体"/>
          <w:color w:val="333333"/>
          <w:kern w:val="0"/>
          <w:sz w:val="27"/>
          <w:szCs w:val="27"/>
        </w:rPr>
        <w:t>浙二</w:t>
      </w:r>
      <w:proofErr w:type="gramEnd"/>
      <w:r w:rsidRPr="004F6671">
        <w:rPr>
          <w:rFonts w:ascii="宋体" w:eastAsia="宋体" w:hAnsi="宋体" w:cs="宋体"/>
          <w:color w:val="333333"/>
          <w:kern w:val="0"/>
          <w:sz w:val="27"/>
          <w:szCs w:val="27"/>
        </w:rPr>
        <w:t>放射</w:t>
      </w:r>
      <w:proofErr w:type="gramStart"/>
      <w:r w:rsidRPr="004F6671">
        <w:rPr>
          <w:rFonts w:ascii="宋体" w:eastAsia="宋体" w:hAnsi="宋体" w:cs="宋体"/>
          <w:color w:val="333333"/>
          <w:kern w:val="0"/>
          <w:sz w:val="27"/>
          <w:szCs w:val="27"/>
        </w:rPr>
        <w:t>介入科</w:t>
      </w:r>
      <w:proofErr w:type="gramEnd"/>
      <w:r w:rsidRPr="004F6671">
        <w:rPr>
          <w:rFonts w:ascii="宋体" w:eastAsia="宋体" w:hAnsi="宋体" w:cs="宋体"/>
          <w:color w:val="333333"/>
          <w:kern w:val="0"/>
          <w:sz w:val="27"/>
          <w:szCs w:val="27"/>
        </w:rPr>
        <w:t>晁明教授团队合作,在40位中晚期肝癌病人身上尝试了这种新的治疗思路,有效率100%,初步统计病人的累计中位生存期超过3年半。</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而这一事件真正发酵引起轰动是在网上,在朋友圈里。朋友圈内转发无数,各路自媒体也纷纷转载。根据</w:t>
      </w:r>
      <w:proofErr w:type="gramStart"/>
      <w:r w:rsidRPr="004F6671">
        <w:rPr>
          <w:rFonts w:ascii="宋体" w:eastAsia="宋体" w:hAnsi="宋体" w:cs="宋体"/>
          <w:color w:val="333333"/>
          <w:kern w:val="0"/>
          <w:sz w:val="27"/>
          <w:szCs w:val="27"/>
        </w:rPr>
        <w:t>清博指数</w:t>
      </w:r>
      <w:proofErr w:type="gramEnd"/>
      <w:r w:rsidRPr="004F6671">
        <w:rPr>
          <w:rFonts w:ascii="宋体" w:eastAsia="宋体" w:hAnsi="宋体" w:cs="宋体"/>
          <w:color w:val="333333"/>
          <w:kern w:val="0"/>
          <w:sz w:val="27"/>
          <w:szCs w:val="27"/>
        </w:rPr>
        <w:t>9月25日发布的周榜单,“人民日报”公号的《重大突破！癌细胞,竟被中国医生用小苏打</w:t>
      </w:r>
      <w:r w:rsidRPr="004F6671">
        <w:rPr>
          <w:rFonts w:ascii="宋体" w:eastAsia="宋体" w:hAnsi="宋体" w:cs="宋体"/>
          <w:color w:val="333333"/>
          <w:kern w:val="0"/>
          <w:sz w:val="27"/>
          <w:szCs w:val="27"/>
        </w:rPr>
        <w:lastRenderedPageBreak/>
        <w:t>“饿”死了》位居榜首,阅读数轻松实现10万+,</w:t>
      </w:r>
      <w:proofErr w:type="gramStart"/>
      <w:r w:rsidRPr="004F6671">
        <w:rPr>
          <w:rFonts w:ascii="宋体" w:eastAsia="宋体" w:hAnsi="宋体" w:cs="宋体"/>
          <w:color w:val="333333"/>
          <w:kern w:val="0"/>
          <w:sz w:val="27"/>
          <w:szCs w:val="27"/>
        </w:rPr>
        <w:t>点赞数</w:t>
      </w:r>
      <w:proofErr w:type="gramEnd"/>
      <w:r w:rsidRPr="004F6671">
        <w:rPr>
          <w:rFonts w:ascii="宋体" w:eastAsia="宋体" w:hAnsi="宋体" w:cs="宋体"/>
          <w:color w:val="333333"/>
          <w:kern w:val="0"/>
          <w:sz w:val="27"/>
          <w:szCs w:val="27"/>
        </w:rPr>
        <w:t>都突破了三万。人类面前的这座癌症“大山”</w:t>
      </w:r>
      <w:proofErr w:type="gramStart"/>
      <w:r w:rsidRPr="004F6671">
        <w:rPr>
          <w:rFonts w:ascii="宋体" w:eastAsia="宋体" w:hAnsi="宋体" w:cs="宋体"/>
          <w:color w:val="333333"/>
          <w:kern w:val="0"/>
          <w:sz w:val="27"/>
          <w:szCs w:val="27"/>
        </w:rPr>
        <w:t>难道真靠物美价廉</w:t>
      </w:r>
      <w:proofErr w:type="gramEnd"/>
      <w:r w:rsidRPr="004F6671">
        <w:rPr>
          <w:rFonts w:ascii="宋体" w:eastAsia="宋体" w:hAnsi="宋体" w:cs="宋体"/>
          <w:color w:val="333333"/>
          <w:kern w:val="0"/>
          <w:sz w:val="27"/>
          <w:szCs w:val="27"/>
        </w:rPr>
        <w:t>的小苏打给搬走了?</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各方争论声此起彼伏</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被广泛关注的同时,争论声也此起彼伏,并且越来越呈现两极化分布。“好像</w:t>
      </w:r>
      <w:proofErr w:type="gramStart"/>
      <w:r w:rsidRPr="004F6671">
        <w:rPr>
          <w:rFonts w:ascii="宋体" w:eastAsia="宋体" w:hAnsi="宋体" w:cs="宋体"/>
          <w:color w:val="333333"/>
          <w:kern w:val="0"/>
          <w:sz w:val="27"/>
          <w:szCs w:val="27"/>
        </w:rPr>
        <w:t>很</w:t>
      </w:r>
      <w:proofErr w:type="gramEnd"/>
      <w:r w:rsidRPr="004F6671">
        <w:rPr>
          <w:rFonts w:ascii="宋体" w:eastAsia="宋体" w:hAnsi="宋体" w:cs="宋体"/>
          <w:color w:val="333333"/>
          <w:kern w:val="0"/>
          <w:sz w:val="27"/>
          <w:szCs w:val="27"/>
        </w:rPr>
        <w:t>牛的样子,那些建立在分子生物学上的药物彻底被打败了。”“这个应该可以拿诺贝尔奖了吧。”“老是用这样的标题吸引眼球。根本就是停留在实验室里的东西。”评论里众声喧哗。</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对于这一事件,各个公号之间也争论纷纷,直接影响是点击量都蹭蹭上涨。公众号“菠萝因子”24日发文《小苏打饿死癌细胞?！不要总想搞大新闻嘛》,点击量10万+。</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“得了癌症还是老老实实去大医院吧,千万别在家吃什么小苏打。”“高,实在是高,给医学者致敬,知识的力量无穷大。”“顶,不管行不行,都是个美好的消息,希望可以实现！”……网友评论更加喧嚣。</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这一报道如此受关注,甚至研究者所在的单位电话都被打爆了,对此《钱江晚报》在9月26日头版头</w:t>
      </w:r>
      <w:proofErr w:type="gramStart"/>
      <w:r w:rsidRPr="004F6671">
        <w:rPr>
          <w:rFonts w:ascii="宋体" w:eastAsia="宋体" w:hAnsi="宋体" w:cs="宋体"/>
          <w:color w:val="333333"/>
          <w:kern w:val="0"/>
          <w:sz w:val="27"/>
          <w:szCs w:val="27"/>
        </w:rPr>
        <w:t>题报道</w:t>
      </w:r>
      <w:proofErr w:type="gramEnd"/>
      <w:r w:rsidRPr="004F6671">
        <w:rPr>
          <w:rFonts w:ascii="宋体" w:eastAsia="宋体" w:hAnsi="宋体" w:cs="宋体"/>
          <w:color w:val="333333"/>
          <w:kern w:val="0"/>
          <w:sz w:val="27"/>
          <w:szCs w:val="27"/>
        </w:rPr>
        <w:t>了《小苏打真能饿死癌细胞吗,浙江医学教授的发现,不可避免成为最热话题,处在风口浪尖上的两位教授再次接受本报记者采访——是注射小苏打,不是喝苏打水,这项研究是真的,但有严格定义》,对人们争议的问题进行了解释和进一步阐释,以正视听。</w:t>
      </w:r>
    </w:p>
    <w:p w:rsidR="004F6671" w:rsidRPr="004F6671" w:rsidRDefault="004F6671" w:rsidP="004F6671">
      <w:pPr>
        <w:widowControl/>
        <w:spacing w:before="360" w:after="100" w:afterAutospacing="1" w:line="480" w:lineRule="atLeast"/>
        <w:ind w:firstLine="540"/>
        <w:jc w:val="left"/>
        <w:rPr>
          <w:rFonts w:ascii="宋体" w:eastAsia="宋体" w:hAnsi="宋体" w:cs="宋体"/>
          <w:b/>
          <w:color w:val="333333"/>
          <w:kern w:val="0"/>
          <w:sz w:val="27"/>
          <w:szCs w:val="27"/>
          <w:u w:val="single"/>
        </w:rPr>
      </w:pPr>
      <w:r w:rsidRPr="004F6671">
        <w:rPr>
          <w:rFonts w:ascii="宋体" w:eastAsia="宋体" w:hAnsi="宋体" w:cs="宋体"/>
          <w:color w:val="333333"/>
          <w:kern w:val="0"/>
          <w:sz w:val="27"/>
          <w:szCs w:val="27"/>
        </w:rPr>
        <w:lastRenderedPageBreak/>
        <w:t>而其他媒体也关注了这一事件。行业报纸《健康报》在9月26日同样在头版报道了这一事件,</w:t>
      </w:r>
      <w:r w:rsidRPr="004F6671">
        <w:rPr>
          <w:rFonts w:ascii="宋体" w:eastAsia="宋体" w:hAnsi="宋体" w:cs="宋体"/>
          <w:b/>
          <w:color w:val="333333"/>
          <w:kern w:val="0"/>
          <w:sz w:val="27"/>
          <w:szCs w:val="27"/>
          <w:u w:val="single"/>
        </w:rPr>
        <w:t>所用的标题为《堵血管+小苏打或能“饿死”肝肿瘤》。增加了疗法的描述限制条件,并对结果的预估和作用肿瘤种类加以了限定。</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■研究还原　饿死肿瘤细胞,方法对路或真能行</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此次引发广泛关注的研究本身是怎样的呢?据悉,这是由浙江大学肿瘤研究所</w:t>
      </w:r>
      <w:proofErr w:type="gramStart"/>
      <w:r w:rsidRPr="004F6671">
        <w:rPr>
          <w:rFonts w:ascii="宋体" w:eastAsia="宋体" w:hAnsi="宋体" w:cs="宋体"/>
          <w:color w:val="333333"/>
          <w:kern w:val="0"/>
          <w:sz w:val="27"/>
          <w:szCs w:val="27"/>
        </w:rPr>
        <w:t>胡汛教授</w:t>
      </w:r>
      <w:proofErr w:type="gramEnd"/>
      <w:r w:rsidRPr="004F6671">
        <w:rPr>
          <w:rFonts w:ascii="宋体" w:eastAsia="宋体" w:hAnsi="宋体" w:cs="宋体"/>
          <w:color w:val="333333"/>
          <w:kern w:val="0"/>
          <w:sz w:val="27"/>
          <w:szCs w:val="27"/>
        </w:rPr>
        <w:t>团队和</w:t>
      </w:r>
      <w:proofErr w:type="gramStart"/>
      <w:r w:rsidRPr="004F6671">
        <w:rPr>
          <w:rFonts w:ascii="宋体" w:eastAsia="宋体" w:hAnsi="宋体" w:cs="宋体"/>
          <w:color w:val="333333"/>
          <w:kern w:val="0"/>
          <w:sz w:val="27"/>
          <w:szCs w:val="27"/>
        </w:rPr>
        <w:t>浙医</w:t>
      </w:r>
      <w:proofErr w:type="gramEnd"/>
      <w:r w:rsidRPr="004F6671">
        <w:rPr>
          <w:rFonts w:ascii="宋体" w:eastAsia="宋体" w:hAnsi="宋体" w:cs="宋体"/>
          <w:color w:val="333333"/>
          <w:kern w:val="0"/>
          <w:sz w:val="27"/>
          <w:szCs w:val="27"/>
        </w:rPr>
        <w:t>二院放射</w:t>
      </w:r>
      <w:proofErr w:type="gramStart"/>
      <w:r w:rsidRPr="004F6671">
        <w:rPr>
          <w:rFonts w:ascii="宋体" w:eastAsia="宋体" w:hAnsi="宋体" w:cs="宋体"/>
          <w:color w:val="333333"/>
          <w:kern w:val="0"/>
          <w:sz w:val="27"/>
          <w:szCs w:val="27"/>
        </w:rPr>
        <w:t>介入科</w:t>
      </w:r>
      <w:proofErr w:type="gramEnd"/>
      <w:r w:rsidRPr="004F6671">
        <w:rPr>
          <w:rFonts w:ascii="宋体" w:eastAsia="宋体" w:hAnsi="宋体" w:cs="宋体"/>
          <w:color w:val="333333"/>
          <w:kern w:val="0"/>
          <w:sz w:val="27"/>
          <w:szCs w:val="27"/>
        </w:rPr>
        <w:t>晁明教授团队合作研究的疗法,8月份发表在学术杂志《</w:t>
      </w:r>
      <w:proofErr w:type="spellStart"/>
      <w:r w:rsidRPr="004F6671">
        <w:rPr>
          <w:rFonts w:ascii="宋体" w:eastAsia="宋体" w:hAnsi="宋体" w:cs="宋体"/>
          <w:color w:val="333333"/>
          <w:kern w:val="0"/>
          <w:sz w:val="27"/>
          <w:szCs w:val="27"/>
        </w:rPr>
        <w:t>eLife</w:t>
      </w:r>
      <w:proofErr w:type="spellEnd"/>
      <w:r w:rsidRPr="004F6671">
        <w:rPr>
          <w:rFonts w:ascii="宋体" w:eastAsia="宋体" w:hAnsi="宋体" w:cs="宋体"/>
          <w:color w:val="333333"/>
          <w:kern w:val="0"/>
          <w:sz w:val="27"/>
          <w:szCs w:val="27"/>
        </w:rPr>
        <w:t>》上。研究中,40位原发性肝癌病人在接受该治疗后,客观反应率100%。报道中称,据初步统计,病人的累计中位生存期超过3年半。而在此之前,晚期肝癌治疗经过30年的努力,才突破了半年中位生存期。</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报道中“十几块钱的小苏打饿死2.6L肿瘤”的例子,源自一位40岁的晚期肝癌患者王女士。她黄疸超过正常值20多倍,因为肿瘤巨大压迫胆管,失去了手术机会。她接受了4次“TILA-TACE”即小苏打配合动脉插管化疗栓塞术治疗,医生在她体积约2.6升的肝肿瘤中注射小苏打,再把输送养分的血管封闭起来。第一次治疗2周后,王女士的黄疸降下来了,肝腹水也没有出现；4次这样的治疗下来,王女士的身体状况都很好。</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根据专家的解释,这一疗法的原理的确是“饿死”肿瘤细胞,但像有传言所讲节食效果并不好,这是因为虽然肿瘤需要葡萄糖获取物质和</w:t>
      </w:r>
      <w:r w:rsidRPr="004F6671">
        <w:rPr>
          <w:rFonts w:ascii="宋体" w:eastAsia="宋体" w:hAnsi="宋体" w:cs="宋体"/>
          <w:color w:val="333333"/>
          <w:kern w:val="0"/>
          <w:sz w:val="27"/>
          <w:szCs w:val="27"/>
        </w:rPr>
        <w:lastRenderedPageBreak/>
        <w:t>能量的代谢,剥夺葡萄糖,肿瘤细胞就会死亡,但研究发现,肿瘤中如胃癌的糖含量很少,肿瘤仍然能疯长。研究人员发现,乳酸可能是肿瘤饿不死的帮手。</w:t>
      </w:r>
    </w:p>
    <w:p w:rsidR="004F6671" w:rsidRPr="004F6671" w:rsidRDefault="004F6671" w:rsidP="004F6671">
      <w:pPr>
        <w:widowControl/>
        <w:spacing w:before="360" w:after="100" w:afterAutospacing="1" w:line="480" w:lineRule="atLeast"/>
        <w:ind w:firstLine="540"/>
        <w:jc w:val="left"/>
        <w:rPr>
          <w:rFonts w:ascii="宋体" w:eastAsia="宋体" w:hAnsi="宋体" w:cs="宋体"/>
          <w:b/>
          <w:color w:val="FF0000"/>
          <w:kern w:val="0"/>
          <w:sz w:val="27"/>
          <w:szCs w:val="27"/>
          <w:u w:val="single"/>
        </w:rPr>
      </w:pPr>
      <w:r w:rsidRPr="004F6671">
        <w:rPr>
          <w:rFonts w:ascii="宋体" w:eastAsia="宋体" w:hAnsi="宋体" w:cs="宋体"/>
          <w:color w:val="333333"/>
          <w:kern w:val="0"/>
          <w:sz w:val="27"/>
          <w:szCs w:val="27"/>
        </w:rPr>
        <w:t>这一研究团队由此想到应对的方法,</w:t>
      </w:r>
      <w:r w:rsidRPr="004F6671">
        <w:rPr>
          <w:rFonts w:ascii="宋体" w:eastAsia="宋体" w:hAnsi="宋体" w:cs="宋体"/>
          <w:b/>
          <w:color w:val="FF0000"/>
          <w:kern w:val="0"/>
          <w:sz w:val="27"/>
          <w:szCs w:val="27"/>
          <w:u w:val="single"/>
        </w:rPr>
        <w:t>用碱去除乳酸分解出的氢离子,形成不稳定的碳酸很快溶解于血液,破坏了乳酸的作用；再想办法阻断肿瘤营养来源。这项研究成果2012年发表在国际学术刊物《病理学》杂志上。</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从2012年开始,</w:t>
      </w:r>
      <w:proofErr w:type="gramStart"/>
      <w:r w:rsidRPr="004F6671">
        <w:rPr>
          <w:rFonts w:ascii="宋体" w:eastAsia="宋体" w:hAnsi="宋体" w:cs="宋体"/>
          <w:color w:val="333333"/>
          <w:kern w:val="0"/>
          <w:sz w:val="27"/>
          <w:szCs w:val="27"/>
        </w:rPr>
        <w:t>胡汛团队</w:t>
      </w:r>
      <w:proofErr w:type="gramEnd"/>
      <w:r w:rsidRPr="004F6671">
        <w:rPr>
          <w:rFonts w:ascii="宋体" w:eastAsia="宋体" w:hAnsi="宋体" w:cs="宋体"/>
          <w:color w:val="333333"/>
          <w:kern w:val="0"/>
          <w:sz w:val="27"/>
          <w:szCs w:val="27"/>
        </w:rPr>
        <w:t>和晁明团队合作,在40位原发性肝癌病人身上探索实施“TILA-TACE”疗法,即将动脉插管化疗栓塞术和小苏打结合的方法,应用在原发性癌细胞肝癌患者身上,从而得到了此次报道中的结果。</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各方声音</w:t>
      </w:r>
    </w:p>
    <w:p w:rsidR="004F6671" w:rsidRPr="004F6671" w:rsidRDefault="004F6671" w:rsidP="004F6671">
      <w:pPr>
        <w:widowControl/>
        <w:spacing w:before="360" w:after="100" w:afterAutospacing="1" w:line="480" w:lineRule="atLeast"/>
        <w:ind w:firstLine="540"/>
        <w:jc w:val="left"/>
        <w:rPr>
          <w:rFonts w:ascii="宋体" w:eastAsia="宋体" w:hAnsi="宋体" w:cs="宋体"/>
          <w:b/>
          <w:color w:val="FF0000"/>
          <w:kern w:val="0"/>
          <w:sz w:val="27"/>
          <w:szCs w:val="27"/>
          <w:u w:val="single"/>
        </w:rPr>
      </w:pPr>
      <w:r w:rsidRPr="004F6671">
        <w:rPr>
          <w:rFonts w:ascii="宋体" w:eastAsia="宋体" w:hAnsi="宋体" w:cs="宋体"/>
          <w:b/>
          <w:color w:val="FF0000"/>
          <w:kern w:val="0"/>
          <w:sz w:val="27"/>
          <w:szCs w:val="27"/>
          <w:u w:val="single"/>
        </w:rPr>
        <w:t>科普报道不能忽视专业性与客观性</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中国抗癌协会肿瘤转移专业委员会青年委员陈惠华博士:</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该事件所涉及的是初步临床研究,这项研究很有意义。“牛,浙江医生用十几块钱的小苏打饿死了癌细胞”,“十几块钱的小苏打,饿死了2.6L的肿瘤”,这些见诸媒体的提法均不严谨,而且极易误导读者和患者。媒体的报道基本陈述了事实,读者如能耐心、认真阅读整篇报道,并辅以思考,会明确</w:t>
      </w:r>
      <w:r w:rsidRPr="004F6671">
        <w:rPr>
          <w:rFonts w:ascii="宋体" w:eastAsia="宋体" w:hAnsi="宋体" w:cs="宋体"/>
          <w:b/>
          <w:color w:val="333333"/>
          <w:kern w:val="0"/>
          <w:sz w:val="27"/>
          <w:szCs w:val="27"/>
          <w:u w:val="single"/>
        </w:rPr>
        <w:t>小苏打配合TACE(动脉插管化疗栓塞术)在该研究中对</w:t>
      </w:r>
      <w:r w:rsidRPr="004F6671">
        <w:rPr>
          <w:rFonts w:ascii="宋体" w:eastAsia="宋体" w:hAnsi="宋体" w:cs="宋体"/>
          <w:b/>
          <w:color w:val="333333"/>
          <w:kern w:val="0"/>
          <w:sz w:val="27"/>
          <w:szCs w:val="27"/>
          <w:u w:val="single"/>
        </w:rPr>
        <w:lastRenderedPageBreak/>
        <w:t>肝癌患者的治疗效果优于单纯TACE。</w:t>
      </w:r>
      <w:r w:rsidRPr="004F6671">
        <w:rPr>
          <w:rFonts w:ascii="宋体" w:eastAsia="宋体" w:hAnsi="宋体" w:cs="宋体"/>
          <w:color w:val="333333"/>
          <w:kern w:val="0"/>
          <w:sz w:val="27"/>
          <w:szCs w:val="27"/>
        </w:rPr>
        <w:t>“也许有些媒体的出发点是好的,通过博取眼球的标题,</w:t>
      </w:r>
      <w:r w:rsidRPr="004F6671">
        <w:rPr>
          <w:rFonts w:ascii="宋体" w:eastAsia="宋体" w:hAnsi="宋体" w:cs="宋体"/>
          <w:b/>
          <w:color w:val="333333"/>
          <w:kern w:val="0"/>
          <w:sz w:val="27"/>
          <w:szCs w:val="27"/>
          <w:u w:val="single"/>
        </w:rPr>
        <w:t>通俗易懂的行文达到科普的目标,但忽视了专业性与客观性。</w:t>
      </w:r>
      <w:r w:rsidRPr="004F6671">
        <w:rPr>
          <w:rFonts w:ascii="宋体" w:eastAsia="宋体" w:hAnsi="宋体" w:cs="宋体"/>
          <w:color w:val="333333"/>
          <w:kern w:val="0"/>
          <w:sz w:val="27"/>
          <w:szCs w:val="27"/>
        </w:rPr>
        <w:t>”目前尚不可知是否会有患者要求医生用小苏打为其治疗肿瘤,毕竟这只是处于临床试验阶段的疗效方法,从伦理学角度讲,医生不能擅自采用。在涉及专业性强的新闻时,媒体人应反复与专业人员沟通核实,力求传递专业、客观的信息。</w:t>
      </w:r>
      <w:proofErr w:type="gramStart"/>
      <w:r w:rsidRPr="004F6671">
        <w:rPr>
          <w:rFonts w:ascii="宋体" w:eastAsia="宋体" w:hAnsi="宋体" w:cs="宋体"/>
          <w:color w:val="333333"/>
          <w:kern w:val="0"/>
          <w:sz w:val="27"/>
          <w:szCs w:val="27"/>
        </w:rPr>
        <w:t>医媒之间</w:t>
      </w:r>
      <w:proofErr w:type="gramEnd"/>
      <w:r w:rsidRPr="004F6671">
        <w:rPr>
          <w:rFonts w:ascii="宋体" w:eastAsia="宋体" w:hAnsi="宋体" w:cs="宋体"/>
          <w:color w:val="333333"/>
          <w:kern w:val="0"/>
          <w:sz w:val="27"/>
          <w:szCs w:val="27"/>
        </w:rPr>
        <w:t>需要更多的沟通,共同为“健康中国”的顺利实施贡献力量。</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研究结果有待</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多中心大样本等研究检验</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市中心医院副院长马学真:</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良性肿瘤和恶性肿瘤不一样,恶性肿瘤容易</w:t>
      </w:r>
      <w:proofErr w:type="gramStart"/>
      <w:r w:rsidRPr="004F6671">
        <w:rPr>
          <w:rFonts w:ascii="宋体" w:eastAsia="宋体" w:hAnsi="宋体" w:cs="宋体"/>
          <w:color w:val="333333"/>
          <w:kern w:val="0"/>
          <w:sz w:val="27"/>
          <w:szCs w:val="27"/>
        </w:rPr>
        <w:t>侵润</w:t>
      </w:r>
      <w:proofErr w:type="gramEnd"/>
      <w:r w:rsidRPr="004F6671">
        <w:rPr>
          <w:rFonts w:ascii="宋体" w:eastAsia="宋体" w:hAnsi="宋体" w:cs="宋体"/>
          <w:color w:val="333333"/>
          <w:kern w:val="0"/>
          <w:sz w:val="27"/>
          <w:szCs w:val="27"/>
        </w:rPr>
        <w:t>,容易转移。报道里提的有效率并不是治愈,有效是对局部的、个别病灶的控制,而不是治愈。而且其他传统治疗手段,像精准放疗、无水酒精治疗、射频治疗、粒子植入,有效率都比较高。报道中这一研究的意义在于告诉大家一个比较简单的治疗手段取得了好的效果,提供了一个可以借鉴的方法。但能得到同行、业界的认可,要进行多中心、大样本、随机、双盲对照研究,包括用小苏打跟传统的方法进行同步对比研究,这样的结果才是可靠的,可以推广的。对于医学科普,民间传得很多,尤其是</w:t>
      </w:r>
      <w:proofErr w:type="gramStart"/>
      <w:r w:rsidRPr="004F6671">
        <w:rPr>
          <w:rFonts w:ascii="宋体" w:eastAsia="宋体" w:hAnsi="宋体" w:cs="宋体"/>
          <w:color w:val="333333"/>
          <w:kern w:val="0"/>
          <w:sz w:val="27"/>
          <w:szCs w:val="27"/>
        </w:rPr>
        <w:t>微博微</w:t>
      </w:r>
      <w:proofErr w:type="gramEnd"/>
      <w:r w:rsidRPr="004F6671">
        <w:rPr>
          <w:rFonts w:ascii="宋体" w:eastAsia="宋体" w:hAnsi="宋体" w:cs="宋体"/>
          <w:color w:val="333333"/>
          <w:kern w:val="0"/>
          <w:sz w:val="27"/>
          <w:szCs w:val="27"/>
        </w:rPr>
        <w:t>信上,这些后台要做一些监控。一些不良信息</w:t>
      </w:r>
      <w:proofErr w:type="gramStart"/>
      <w:r w:rsidRPr="004F6671">
        <w:rPr>
          <w:rFonts w:ascii="宋体" w:eastAsia="宋体" w:hAnsi="宋体" w:cs="宋体"/>
          <w:color w:val="333333"/>
          <w:kern w:val="0"/>
          <w:sz w:val="27"/>
          <w:szCs w:val="27"/>
        </w:rPr>
        <w:t>微信后台</w:t>
      </w:r>
      <w:proofErr w:type="gramEnd"/>
      <w:r w:rsidRPr="004F6671">
        <w:rPr>
          <w:rFonts w:ascii="宋体" w:eastAsia="宋体" w:hAnsi="宋体" w:cs="宋体"/>
          <w:color w:val="333333"/>
          <w:kern w:val="0"/>
          <w:sz w:val="27"/>
          <w:szCs w:val="27"/>
        </w:rPr>
        <w:t>都有屏蔽,而科普性的东西更</w:t>
      </w:r>
      <w:r w:rsidRPr="004F6671">
        <w:rPr>
          <w:rFonts w:ascii="宋体" w:eastAsia="宋体" w:hAnsi="宋体" w:cs="宋体"/>
          <w:color w:val="333333"/>
          <w:kern w:val="0"/>
          <w:sz w:val="27"/>
          <w:szCs w:val="27"/>
        </w:rPr>
        <w:lastRenderedPageBreak/>
        <w:t>应该这样,比如保健品治疗肿瘤、神秘疗法等,一旦患者相信了危害性都很大,都应该进行约束。</w:t>
      </w:r>
    </w:p>
    <w:p w:rsidR="004F6671" w:rsidRPr="004F6671" w:rsidRDefault="004F6671" w:rsidP="004F6671">
      <w:pPr>
        <w:widowControl/>
        <w:spacing w:before="360" w:after="100" w:afterAutospacing="1" w:line="480" w:lineRule="atLeast"/>
        <w:ind w:firstLine="540"/>
        <w:jc w:val="left"/>
        <w:rPr>
          <w:rFonts w:ascii="宋体" w:eastAsia="宋体" w:hAnsi="宋体" w:cs="宋体"/>
          <w:b/>
          <w:color w:val="FF0000"/>
          <w:kern w:val="0"/>
          <w:sz w:val="27"/>
          <w:szCs w:val="27"/>
          <w:u w:val="single"/>
        </w:rPr>
      </w:pPr>
      <w:r w:rsidRPr="004F6671">
        <w:rPr>
          <w:rFonts w:ascii="宋体" w:eastAsia="宋体" w:hAnsi="宋体" w:cs="宋体"/>
          <w:b/>
          <w:color w:val="FF0000"/>
          <w:kern w:val="0"/>
          <w:sz w:val="27"/>
          <w:szCs w:val="27"/>
          <w:u w:val="single"/>
        </w:rPr>
        <w:t>新闻要求现象真实</w:t>
      </w:r>
      <w:r w:rsidRPr="004F6671">
        <w:rPr>
          <w:rFonts w:ascii="宋体" w:eastAsia="宋体" w:hAnsi="宋体" w:cs="宋体" w:hint="eastAsia"/>
          <w:b/>
          <w:color w:val="FF0000"/>
          <w:kern w:val="0"/>
          <w:sz w:val="27"/>
          <w:szCs w:val="27"/>
          <w:u w:val="single"/>
        </w:rPr>
        <w:t>，</w:t>
      </w:r>
      <w:r w:rsidRPr="004F6671">
        <w:rPr>
          <w:rFonts w:ascii="宋体" w:eastAsia="宋体" w:hAnsi="宋体" w:cs="宋体"/>
          <w:b/>
          <w:color w:val="FF0000"/>
          <w:kern w:val="0"/>
          <w:sz w:val="27"/>
          <w:szCs w:val="27"/>
          <w:u w:val="single"/>
        </w:rPr>
        <w:t>更应本质真实</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中国海洋大学文学与新闻传播学院新闻系主任、教授欧阳霞:</w:t>
      </w:r>
    </w:p>
    <w:p w:rsidR="004F6671" w:rsidRPr="004F6671" w:rsidRDefault="004F6671" w:rsidP="004F6671">
      <w:pPr>
        <w:widowControl/>
        <w:spacing w:before="360" w:after="100" w:afterAutospacing="1" w:line="480" w:lineRule="atLeast"/>
        <w:ind w:firstLine="540"/>
        <w:jc w:val="left"/>
        <w:rPr>
          <w:rFonts w:ascii="宋体" w:eastAsia="宋体" w:hAnsi="宋体" w:cs="宋体"/>
          <w:color w:val="333333"/>
          <w:kern w:val="0"/>
          <w:sz w:val="27"/>
          <w:szCs w:val="27"/>
        </w:rPr>
      </w:pPr>
      <w:r w:rsidRPr="004F6671">
        <w:rPr>
          <w:rFonts w:ascii="宋体" w:eastAsia="宋体" w:hAnsi="宋体" w:cs="宋体"/>
          <w:color w:val="333333"/>
          <w:kern w:val="0"/>
          <w:sz w:val="27"/>
          <w:szCs w:val="27"/>
        </w:rPr>
        <w:t>新闻要求真实性,这是新闻报道自身规律决定的,新闻报道要反映客观事实的原貌。尽管现在传播平台、手段千变万化,但对于新闻真实性的追求恒定不变。其中,</w:t>
      </w:r>
      <w:r w:rsidRPr="004F6671">
        <w:rPr>
          <w:rFonts w:ascii="宋体" w:eastAsia="宋体" w:hAnsi="宋体" w:cs="宋体"/>
          <w:b/>
          <w:color w:val="FF0000"/>
          <w:kern w:val="0"/>
          <w:sz w:val="27"/>
          <w:szCs w:val="27"/>
          <w:u w:val="single"/>
        </w:rPr>
        <w:t>新闻要现象真实,更要本质真实。这个报道是现象真实的,的确有这种现象发生；但对于本质的判断可能出了问题,“小苏打饿死癌细胞”,不是这么简单的问题,可能还有一些大环境、条件等限制才会出现这种情况,</w:t>
      </w:r>
      <w:r w:rsidRPr="004F6671">
        <w:rPr>
          <w:rFonts w:ascii="宋体" w:eastAsia="宋体" w:hAnsi="宋体" w:cs="宋体"/>
          <w:color w:val="333333"/>
          <w:kern w:val="0"/>
          <w:sz w:val="27"/>
          <w:szCs w:val="27"/>
        </w:rPr>
        <w:t>这时记者简单判断总结为这样一句话,并以此为标题,存在新闻的专业素养缺失；同时</w:t>
      </w:r>
      <w:r w:rsidRPr="004F6671">
        <w:rPr>
          <w:rFonts w:ascii="宋体" w:eastAsia="宋体" w:hAnsi="宋体" w:cs="宋体"/>
          <w:b/>
          <w:color w:val="FF0000"/>
          <w:kern w:val="0"/>
          <w:sz w:val="27"/>
          <w:szCs w:val="27"/>
          <w:u w:val="single"/>
        </w:rPr>
        <w:t>作为行业报道还存在科学素养的缺失,对于科学的判断也是薄弱的。</w:t>
      </w:r>
      <w:r w:rsidRPr="004F6671">
        <w:rPr>
          <w:rFonts w:ascii="宋体" w:eastAsia="宋体" w:hAnsi="宋体" w:cs="宋体"/>
          <w:color w:val="333333"/>
          <w:kern w:val="0"/>
          <w:sz w:val="27"/>
          <w:szCs w:val="27"/>
        </w:rPr>
        <w:t>专业性科技新闻,要有充分的准备,有详实的采访,不懂的问题还要深入研究。新闻的要求很高,科学报道还要有科学素养,对记者提出更高要求。</w:t>
      </w:r>
    </w:p>
    <w:p w:rsidR="004F6671" w:rsidRDefault="004F6671">
      <w:pPr>
        <w:rPr>
          <w:rFonts w:hint="eastAsia"/>
        </w:rPr>
      </w:pPr>
    </w:p>
    <w:p w:rsidR="005F4DE4" w:rsidRPr="005F4DE4" w:rsidRDefault="005F4DE4" w:rsidP="005F4DE4">
      <w:pPr>
        <w:widowControl/>
        <w:spacing w:before="100" w:beforeAutospacing="1" w:after="100" w:afterAutospacing="1"/>
        <w:jc w:val="left"/>
        <w:outlineLvl w:val="0"/>
        <w:rPr>
          <w:rFonts w:ascii="宋体" w:eastAsia="宋体" w:hAnsi="宋体" w:cs="宋体"/>
          <w:b/>
          <w:bCs/>
          <w:color w:val="2B2B2B"/>
          <w:spacing w:val="-23"/>
          <w:kern w:val="36"/>
          <w:sz w:val="36"/>
          <w:szCs w:val="36"/>
        </w:rPr>
      </w:pPr>
      <w:r w:rsidRPr="005F4DE4">
        <w:rPr>
          <w:rFonts w:ascii="宋体" w:eastAsia="宋体" w:hAnsi="宋体" w:cs="宋体" w:hint="eastAsia"/>
          <w:b/>
          <w:bCs/>
          <w:color w:val="2B2B2B"/>
          <w:spacing w:val="-23"/>
          <w:kern w:val="36"/>
          <w:sz w:val="36"/>
          <w:szCs w:val="36"/>
        </w:rPr>
        <w:t>小苏打饿死癌细胞？！不要总想搞大新闻嘛</w:t>
      </w:r>
    </w:p>
    <w:p w:rsidR="005F4DE4" w:rsidRPr="005F4DE4" w:rsidRDefault="005F4DE4" w:rsidP="005F4DE4">
      <w:pPr>
        <w:widowControl/>
        <w:spacing w:before="100" w:beforeAutospacing="1" w:after="100" w:afterAutospacing="1" w:line="330" w:lineRule="atLeast"/>
        <w:jc w:val="left"/>
        <w:rPr>
          <w:rFonts w:ascii="simsun" w:eastAsia="宋体" w:hAnsi="simsun" w:cs="宋体" w:hint="eastAsia"/>
          <w:color w:val="999999"/>
          <w:kern w:val="0"/>
          <w:sz w:val="18"/>
          <w:szCs w:val="18"/>
        </w:rPr>
      </w:pPr>
      <w:r w:rsidRPr="005F4DE4">
        <w:rPr>
          <w:rFonts w:ascii="simsun" w:eastAsia="宋体" w:hAnsi="simsun" w:cs="宋体"/>
          <w:color w:val="999999"/>
          <w:kern w:val="0"/>
          <w:sz w:val="18"/>
          <w:szCs w:val="18"/>
        </w:rPr>
        <w:t>2016</w:t>
      </w:r>
      <w:r w:rsidRPr="005F4DE4">
        <w:rPr>
          <w:rFonts w:ascii="simsun" w:eastAsia="宋体" w:hAnsi="simsun" w:cs="宋体"/>
          <w:color w:val="999999"/>
          <w:kern w:val="0"/>
          <w:sz w:val="18"/>
          <w:szCs w:val="18"/>
        </w:rPr>
        <w:t>年</w:t>
      </w:r>
      <w:r w:rsidRPr="005F4DE4">
        <w:rPr>
          <w:rFonts w:ascii="simsun" w:eastAsia="宋体" w:hAnsi="simsun" w:cs="宋体"/>
          <w:color w:val="999999"/>
          <w:kern w:val="0"/>
          <w:sz w:val="18"/>
          <w:szCs w:val="18"/>
        </w:rPr>
        <w:t>09</w:t>
      </w:r>
      <w:r w:rsidRPr="005F4DE4">
        <w:rPr>
          <w:rFonts w:ascii="simsun" w:eastAsia="宋体" w:hAnsi="simsun" w:cs="宋体"/>
          <w:color w:val="999999"/>
          <w:kern w:val="0"/>
          <w:sz w:val="18"/>
          <w:szCs w:val="18"/>
        </w:rPr>
        <w:t>月</w:t>
      </w:r>
      <w:r w:rsidRPr="005F4DE4">
        <w:rPr>
          <w:rFonts w:ascii="simsun" w:eastAsia="宋体" w:hAnsi="simsun" w:cs="宋体"/>
          <w:color w:val="999999"/>
          <w:kern w:val="0"/>
          <w:sz w:val="18"/>
          <w:szCs w:val="18"/>
        </w:rPr>
        <w:t>25</w:t>
      </w:r>
      <w:r w:rsidRPr="005F4DE4">
        <w:rPr>
          <w:rFonts w:ascii="simsun" w:eastAsia="宋体" w:hAnsi="simsun" w:cs="宋体"/>
          <w:color w:val="999999"/>
          <w:kern w:val="0"/>
          <w:sz w:val="18"/>
          <w:szCs w:val="18"/>
        </w:rPr>
        <w:t>日</w:t>
      </w:r>
      <w:r w:rsidRPr="005F4DE4">
        <w:rPr>
          <w:rFonts w:ascii="simsun" w:eastAsia="宋体" w:hAnsi="simsun" w:cs="宋体"/>
          <w:color w:val="999999"/>
          <w:kern w:val="0"/>
          <w:sz w:val="18"/>
          <w:szCs w:val="18"/>
        </w:rPr>
        <w:t xml:space="preserve"> 09:26</w:t>
      </w:r>
      <w:r w:rsidRPr="005F4DE4">
        <w:rPr>
          <w:rFonts w:ascii="simsun" w:eastAsia="宋体" w:hAnsi="simsun" w:cs="宋体"/>
          <w:color w:val="999999"/>
          <w:kern w:val="0"/>
          <w:sz w:val="18"/>
          <w:szCs w:val="18"/>
        </w:rPr>
        <w:br/>
      </w:r>
      <w:r w:rsidRPr="005F4DE4">
        <w:rPr>
          <w:rFonts w:ascii="simsun" w:eastAsia="宋体" w:hAnsi="simsun" w:cs="宋体"/>
          <w:color w:val="999999"/>
          <w:kern w:val="0"/>
          <w:sz w:val="18"/>
          <w:szCs w:val="18"/>
        </w:rPr>
        <w:t>来源：</w:t>
      </w:r>
      <w:proofErr w:type="gramStart"/>
      <w:r w:rsidRPr="005F4DE4">
        <w:rPr>
          <w:rFonts w:ascii="simsun" w:eastAsia="宋体" w:hAnsi="simsun" w:cs="宋体"/>
          <w:color w:val="999999"/>
          <w:kern w:val="0"/>
          <w:sz w:val="18"/>
          <w:szCs w:val="18"/>
        </w:rPr>
        <w:t>凤凰网</w:t>
      </w:r>
      <w:proofErr w:type="gramEnd"/>
      <w:r w:rsidRPr="005F4DE4">
        <w:rPr>
          <w:rFonts w:ascii="simsun" w:eastAsia="宋体" w:hAnsi="simsun" w:cs="宋体"/>
          <w:color w:val="999999"/>
          <w:kern w:val="0"/>
          <w:sz w:val="18"/>
          <w:szCs w:val="18"/>
        </w:rPr>
        <w:t>综合</w:t>
      </w:r>
      <w:r w:rsidRPr="005F4DE4">
        <w:rPr>
          <w:rFonts w:ascii="simsun" w:eastAsia="宋体" w:hAnsi="simsun" w:cs="宋体"/>
          <w:color w:val="999999"/>
          <w:kern w:val="0"/>
          <w:sz w:val="18"/>
          <w:szCs w:val="18"/>
        </w:rPr>
        <w:t xml:space="preserve"> </w:t>
      </w:r>
    </w:p>
    <w:p w:rsidR="005F4DE4" w:rsidRPr="005F4DE4" w:rsidRDefault="005F4DE4">
      <w:pPr>
        <w:rPr>
          <w:rFonts w:hint="eastAsia"/>
        </w:rPr>
      </w:pPr>
      <w:bookmarkStart w:id="0" w:name="_GoBack"/>
      <w:bookmarkEnd w:id="0"/>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lastRenderedPageBreak/>
        <w:t>这件挺好的事儿，被记者的</w:t>
      </w:r>
      <w:proofErr w:type="gramStart"/>
      <w:r w:rsidRPr="005F4DE4">
        <w:rPr>
          <w:rFonts w:ascii="Arial" w:eastAsia="宋体" w:hAnsi="Arial" w:cs="Arial"/>
          <w:color w:val="2B2B2B"/>
          <w:kern w:val="0"/>
          <w:szCs w:val="21"/>
        </w:rPr>
        <w:t>标题党弄</w:t>
      </w:r>
      <w:proofErr w:type="gramEnd"/>
      <w:r w:rsidRPr="005F4DE4">
        <w:rPr>
          <w:rFonts w:ascii="Arial" w:eastAsia="宋体" w:hAnsi="Arial" w:cs="Arial"/>
          <w:color w:val="2B2B2B"/>
          <w:kern w:val="0"/>
          <w:szCs w:val="21"/>
        </w:rPr>
        <w:t>得十分尴尬。我相信记者的初衷是宣传中国好的研究结果，给患者带来希望，出发点很好，但可惜文章里面很多重要的事情没说清楚，很容易造成误解。</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表扬和捧杀，就是毫厘之间。</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w:t>
      </w:r>
      <w:r w:rsidRPr="005F4DE4">
        <w:rPr>
          <w:rFonts w:ascii="Arial" w:eastAsia="宋体" w:hAnsi="Arial" w:cs="Arial"/>
          <w:color w:val="2B2B2B"/>
          <w:kern w:val="0"/>
          <w:szCs w:val="21"/>
        </w:rPr>
        <w:t>浙江医生</w:t>
      </w:r>
      <w:r w:rsidRPr="005F4DE4">
        <w:rPr>
          <w:rFonts w:ascii="Arial" w:eastAsia="宋体" w:hAnsi="Arial" w:cs="Arial"/>
          <w:color w:val="2B2B2B"/>
          <w:kern w:val="0"/>
          <w:szCs w:val="21"/>
        </w:rPr>
        <w:t>”</w:t>
      </w:r>
      <w:r w:rsidRPr="005F4DE4">
        <w:rPr>
          <w:rFonts w:ascii="Arial" w:eastAsia="宋体" w:hAnsi="Arial" w:cs="Arial"/>
          <w:color w:val="2B2B2B"/>
          <w:kern w:val="0"/>
          <w:szCs w:val="21"/>
        </w:rPr>
        <w:t>这两天或许成了民族英雄，但我怕过一阵子，有人发现小苏打没治好癌症，或者十几块钱的小苏打疗法医院居然收费几千块，一怒之下，提着刀跑去砍</w:t>
      </w:r>
      <w:r w:rsidRPr="005F4DE4">
        <w:rPr>
          <w:rFonts w:ascii="Arial" w:eastAsia="宋体" w:hAnsi="Arial" w:cs="Arial"/>
          <w:color w:val="2B2B2B"/>
          <w:kern w:val="0"/>
          <w:szCs w:val="21"/>
        </w:rPr>
        <w:t>“</w:t>
      </w:r>
      <w:r w:rsidRPr="005F4DE4">
        <w:rPr>
          <w:rFonts w:ascii="Arial" w:eastAsia="宋体" w:hAnsi="Arial" w:cs="Arial"/>
          <w:color w:val="2B2B2B"/>
          <w:kern w:val="0"/>
          <w:szCs w:val="21"/>
        </w:rPr>
        <w:t>浙江医生</w:t>
      </w:r>
      <w:r w:rsidRPr="005F4DE4">
        <w:rPr>
          <w:rFonts w:ascii="Arial" w:eastAsia="宋体" w:hAnsi="Arial" w:cs="Arial"/>
          <w:color w:val="2B2B2B"/>
          <w:kern w:val="0"/>
          <w:szCs w:val="21"/>
        </w:rPr>
        <w:t>”</w:t>
      </w:r>
      <w:r w:rsidRPr="005F4DE4">
        <w:rPr>
          <w:rFonts w:ascii="Arial" w:eastAsia="宋体" w:hAnsi="Arial" w:cs="Arial"/>
          <w:color w:val="2B2B2B"/>
          <w:kern w:val="0"/>
          <w:szCs w:val="21"/>
        </w:rPr>
        <w:t>。</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b/>
          <w:bCs/>
          <w:color w:val="2B2B2B"/>
          <w:kern w:val="0"/>
          <w:szCs w:val="21"/>
        </w:rPr>
        <w:t>为了</w:t>
      </w:r>
      <w:r w:rsidRPr="005F4DE4">
        <w:rPr>
          <w:rFonts w:ascii="Arial" w:eastAsia="宋体" w:hAnsi="Arial" w:cs="Arial"/>
          <w:b/>
          <w:bCs/>
          <w:color w:val="2B2B2B"/>
          <w:kern w:val="0"/>
          <w:szCs w:val="21"/>
        </w:rPr>
        <w:t>“</w:t>
      </w:r>
      <w:r w:rsidRPr="005F4DE4">
        <w:rPr>
          <w:rFonts w:ascii="Arial" w:eastAsia="宋体" w:hAnsi="Arial" w:cs="Arial"/>
          <w:b/>
          <w:bCs/>
          <w:color w:val="2B2B2B"/>
          <w:kern w:val="0"/>
          <w:szCs w:val="21"/>
        </w:rPr>
        <w:t>浙江医生</w:t>
      </w:r>
      <w:r w:rsidRPr="005F4DE4">
        <w:rPr>
          <w:rFonts w:ascii="Arial" w:eastAsia="宋体" w:hAnsi="Arial" w:cs="Arial"/>
          <w:b/>
          <w:bCs/>
          <w:color w:val="2B2B2B"/>
          <w:kern w:val="0"/>
          <w:szCs w:val="21"/>
        </w:rPr>
        <w:t>”</w:t>
      </w:r>
      <w:r w:rsidRPr="005F4DE4">
        <w:rPr>
          <w:rFonts w:ascii="Arial" w:eastAsia="宋体" w:hAnsi="Arial" w:cs="Arial"/>
          <w:b/>
          <w:bCs/>
          <w:color w:val="2B2B2B"/>
          <w:kern w:val="0"/>
          <w:szCs w:val="21"/>
        </w:rPr>
        <w:t>人身安全，我来解释几个大家最关心的问题：</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b/>
          <w:bCs/>
          <w:color w:val="2B2B2B"/>
          <w:kern w:val="0"/>
          <w:szCs w:val="21"/>
        </w:rPr>
        <w:t>1</w:t>
      </w:r>
      <w:r w:rsidRPr="005F4DE4">
        <w:rPr>
          <w:rFonts w:ascii="Arial" w:eastAsia="宋体" w:hAnsi="Arial" w:cs="Arial"/>
          <w:b/>
          <w:bCs/>
          <w:color w:val="2B2B2B"/>
          <w:kern w:val="0"/>
          <w:szCs w:val="21"/>
        </w:rPr>
        <w:t>：小苏打试验的结论到底是啥？</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这个看论文最清楚。</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作者是这么说的：</w:t>
      </w:r>
      <w:r w:rsidRPr="005F4DE4">
        <w:rPr>
          <w:rFonts w:ascii="Arial" w:eastAsia="宋体" w:hAnsi="Arial" w:cs="Arial"/>
          <w:color w:val="2B2B2B"/>
          <w:kern w:val="0"/>
          <w:szCs w:val="21"/>
        </w:rPr>
        <w:t>“</w:t>
      </w:r>
      <w:r w:rsidRPr="005F4DE4">
        <w:rPr>
          <w:rFonts w:ascii="Arial" w:eastAsia="宋体" w:hAnsi="Arial" w:cs="Arial"/>
          <w:color w:val="2B2B2B"/>
          <w:kern w:val="0"/>
          <w:szCs w:val="21"/>
        </w:rPr>
        <w:t>在小规模对照临床试验中，碳酸氢钠（小苏打）配合动脉插管化疗栓塞术（英文缩写：</w:t>
      </w:r>
      <w:r w:rsidRPr="005F4DE4">
        <w:rPr>
          <w:rFonts w:ascii="Arial" w:eastAsia="宋体" w:hAnsi="Arial" w:cs="Arial"/>
          <w:color w:val="2B2B2B"/>
          <w:kern w:val="0"/>
          <w:szCs w:val="21"/>
        </w:rPr>
        <w:t>TACE</w:t>
      </w:r>
      <w:r w:rsidRPr="005F4DE4">
        <w:rPr>
          <w:rFonts w:ascii="Arial" w:eastAsia="宋体" w:hAnsi="Arial" w:cs="Arial"/>
          <w:color w:val="2B2B2B"/>
          <w:kern w:val="0"/>
          <w:szCs w:val="21"/>
        </w:rPr>
        <w:t>），肿瘤缩小率是</w:t>
      </w:r>
      <w:r w:rsidRPr="005F4DE4">
        <w:rPr>
          <w:rFonts w:ascii="Arial" w:eastAsia="宋体" w:hAnsi="Arial" w:cs="Arial"/>
          <w:color w:val="2B2B2B"/>
          <w:kern w:val="0"/>
          <w:szCs w:val="21"/>
        </w:rPr>
        <w:t>100%</w:t>
      </w:r>
      <w:r w:rsidRPr="005F4DE4">
        <w:rPr>
          <w:rFonts w:ascii="Arial" w:eastAsia="宋体" w:hAnsi="Arial" w:cs="Arial"/>
          <w:color w:val="2B2B2B"/>
          <w:kern w:val="0"/>
          <w:szCs w:val="21"/>
        </w:rPr>
        <w:t>，而单独使用</w:t>
      </w:r>
      <w:r w:rsidRPr="005F4DE4">
        <w:rPr>
          <w:rFonts w:ascii="Arial" w:eastAsia="宋体" w:hAnsi="Arial" w:cs="Arial"/>
          <w:color w:val="2B2B2B"/>
          <w:kern w:val="0"/>
          <w:szCs w:val="21"/>
        </w:rPr>
        <w:t>TACE</w:t>
      </w:r>
      <w:r w:rsidRPr="005F4DE4">
        <w:rPr>
          <w:rFonts w:ascii="Arial" w:eastAsia="宋体" w:hAnsi="Arial" w:cs="Arial"/>
          <w:color w:val="2B2B2B"/>
          <w:kern w:val="0"/>
          <w:szCs w:val="21"/>
        </w:rPr>
        <w:t>，肿瘤缩小率是</w:t>
      </w:r>
      <w:r w:rsidRPr="005F4DE4">
        <w:rPr>
          <w:rFonts w:ascii="Arial" w:eastAsia="宋体" w:hAnsi="Arial" w:cs="Arial"/>
          <w:color w:val="2B2B2B"/>
          <w:kern w:val="0"/>
          <w:szCs w:val="21"/>
        </w:rPr>
        <w:t>63.6%</w:t>
      </w:r>
      <w:r w:rsidRPr="005F4DE4">
        <w:rPr>
          <w:rFonts w:ascii="Arial" w:eastAsia="宋体" w:hAnsi="Arial" w:cs="Arial"/>
          <w:color w:val="2B2B2B"/>
          <w:kern w:val="0"/>
          <w:szCs w:val="21"/>
        </w:rPr>
        <w:t>，因此，加上碳酸氢钠能显著提高</w:t>
      </w:r>
      <w:r w:rsidRPr="005F4DE4">
        <w:rPr>
          <w:rFonts w:ascii="Arial" w:eastAsia="宋体" w:hAnsi="Arial" w:cs="Arial"/>
          <w:color w:val="2B2B2B"/>
          <w:kern w:val="0"/>
          <w:szCs w:val="21"/>
        </w:rPr>
        <w:t>TACE</w:t>
      </w:r>
      <w:r w:rsidRPr="005F4DE4">
        <w:rPr>
          <w:rFonts w:ascii="Arial" w:eastAsia="宋体" w:hAnsi="Arial" w:cs="Arial"/>
          <w:color w:val="2B2B2B"/>
          <w:kern w:val="0"/>
          <w:szCs w:val="21"/>
        </w:rPr>
        <w:t>治疗的效果。</w:t>
      </w:r>
      <w:r w:rsidRPr="005F4DE4">
        <w:rPr>
          <w:rFonts w:ascii="Arial" w:eastAsia="宋体" w:hAnsi="Arial" w:cs="Arial"/>
          <w:color w:val="2B2B2B"/>
          <w:kern w:val="0"/>
          <w:szCs w:val="21"/>
        </w:rPr>
        <w:t>”</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而发表论文的杂志编辑的评价更加谨慎：</w:t>
      </w:r>
      <w:r w:rsidRPr="005F4DE4">
        <w:rPr>
          <w:rFonts w:ascii="Arial" w:eastAsia="宋体" w:hAnsi="Arial" w:cs="Arial"/>
          <w:color w:val="2B2B2B"/>
          <w:kern w:val="0"/>
          <w:szCs w:val="21"/>
        </w:rPr>
        <w:t>“</w:t>
      </w:r>
      <w:r w:rsidRPr="005F4DE4">
        <w:rPr>
          <w:rFonts w:ascii="Arial" w:eastAsia="宋体" w:hAnsi="Arial" w:cs="Arial"/>
          <w:color w:val="2B2B2B"/>
          <w:kern w:val="0"/>
          <w:szCs w:val="21"/>
        </w:rPr>
        <w:t>这些数据表明，在</w:t>
      </w:r>
      <w:r w:rsidRPr="005F4DE4">
        <w:rPr>
          <w:rFonts w:ascii="Arial" w:eastAsia="宋体" w:hAnsi="Arial" w:cs="Arial"/>
          <w:color w:val="2B2B2B"/>
          <w:kern w:val="0"/>
          <w:szCs w:val="21"/>
        </w:rPr>
        <w:t>TACE</w:t>
      </w:r>
      <w:r w:rsidRPr="005F4DE4">
        <w:rPr>
          <w:rFonts w:ascii="Arial" w:eastAsia="宋体" w:hAnsi="Arial" w:cs="Arial"/>
          <w:color w:val="2B2B2B"/>
          <w:kern w:val="0"/>
          <w:szCs w:val="21"/>
        </w:rPr>
        <w:t>治疗过程中加入碳酸氢钠，对于由于肿瘤太大而无法手术的病人，可能有不错的治疗效果。但还需未来更大规模试验，来证明作者的结论。</w:t>
      </w:r>
      <w:r w:rsidRPr="005F4DE4">
        <w:rPr>
          <w:rFonts w:ascii="Arial" w:eastAsia="宋体" w:hAnsi="Arial" w:cs="Arial"/>
          <w:color w:val="2B2B2B"/>
          <w:kern w:val="0"/>
          <w:szCs w:val="21"/>
        </w:rPr>
        <w:t>”</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所以，这个试验中，看起来小苏打是有好处的。但注意，在抗癌上，小苏打是配角，真正的主角是动脉插管化疗栓塞术（</w:t>
      </w:r>
      <w:r w:rsidRPr="005F4DE4">
        <w:rPr>
          <w:rFonts w:ascii="Arial" w:eastAsia="宋体" w:hAnsi="Arial" w:cs="Arial"/>
          <w:color w:val="2B2B2B"/>
          <w:kern w:val="0"/>
          <w:szCs w:val="21"/>
        </w:rPr>
        <w:t>TACE</w:t>
      </w:r>
      <w:r w:rsidRPr="005F4DE4">
        <w:rPr>
          <w:rFonts w:ascii="Arial" w:eastAsia="宋体" w:hAnsi="Arial" w:cs="Arial"/>
          <w:color w:val="2B2B2B"/>
          <w:kern w:val="0"/>
          <w:szCs w:val="21"/>
        </w:rPr>
        <w:t>）。换句话说，小苏打不是</w:t>
      </w:r>
      <w:r w:rsidRPr="005F4DE4">
        <w:rPr>
          <w:rFonts w:ascii="Arial" w:eastAsia="宋体" w:hAnsi="Arial" w:cs="Arial"/>
          <w:color w:val="2B2B2B"/>
          <w:kern w:val="0"/>
          <w:szCs w:val="21"/>
        </w:rPr>
        <w:t>“</w:t>
      </w:r>
      <w:r w:rsidRPr="005F4DE4">
        <w:rPr>
          <w:rFonts w:ascii="Arial" w:eastAsia="宋体" w:hAnsi="Arial" w:cs="Arial"/>
          <w:color w:val="2B2B2B"/>
          <w:kern w:val="0"/>
          <w:szCs w:val="21"/>
        </w:rPr>
        <w:t>菠萝</w:t>
      </w:r>
      <w:r w:rsidRPr="005F4DE4">
        <w:rPr>
          <w:rFonts w:ascii="Arial" w:eastAsia="宋体" w:hAnsi="Arial" w:cs="Arial"/>
          <w:color w:val="2B2B2B"/>
          <w:kern w:val="0"/>
          <w:szCs w:val="21"/>
        </w:rPr>
        <w:t>”</w:t>
      </w:r>
      <w:r w:rsidRPr="005F4DE4">
        <w:rPr>
          <w:rFonts w:ascii="Arial" w:eastAsia="宋体" w:hAnsi="Arial" w:cs="Arial"/>
          <w:color w:val="2B2B2B"/>
          <w:kern w:val="0"/>
          <w:szCs w:val="21"/>
        </w:rPr>
        <w:t>，而是</w:t>
      </w:r>
      <w:r w:rsidRPr="005F4DE4">
        <w:rPr>
          <w:rFonts w:ascii="Arial" w:eastAsia="宋体" w:hAnsi="Arial" w:cs="Arial"/>
          <w:color w:val="2B2B2B"/>
          <w:kern w:val="0"/>
          <w:szCs w:val="21"/>
        </w:rPr>
        <w:t>“</w:t>
      </w:r>
      <w:r w:rsidRPr="005F4DE4">
        <w:rPr>
          <w:rFonts w:ascii="Arial" w:eastAsia="宋体" w:hAnsi="Arial" w:cs="Arial"/>
          <w:color w:val="2B2B2B"/>
          <w:kern w:val="0"/>
          <w:szCs w:val="21"/>
        </w:rPr>
        <w:t>辣椒粉</w:t>
      </w:r>
      <w:r w:rsidRPr="005F4DE4">
        <w:rPr>
          <w:rFonts w:ascii="Arial" w:eastAsia="宋体" w:hAnsi="Arial" w:cs="Arial"/>
          <w:color w:val="2B2B2B"/>
          <w:kern w:val="0"/>
          <w:szCs w:val="21"/>
        </w:rPr>
        <w:t>”</w:t>
      </w:r>
      <w:r w:rsidRPr="005F4DE4">
        <w:rPr>
          <w:rFonts w:ascii="Arial" w:eastAsia="宋体" w:hAnsi="Arial" w:cs="Arial"/>
          <w:color w:val="2B2B2B"/>
          <w:kern w:val="0"/>
          <w:szCs w:val="21"/>
        </w:rPr>
        <w:t>。</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TACE</w:t>
      </w:r>
      <w:r w:rsidRPr="005F4DE4">
        <w:rPr>
          <w:rFonts w:ascii="Arial" w:eastAsia="宋体" w:hAnsi="Arial" w:cs="Arial"/>
          <w:color w:val="2B2B2B"/>
          <w:kern w:val="0"/>
          <w:szCs w:val="21"/>
        </w:rPr>
        <w:t>是治疗晚期肝癌的常见手段，主要干两件事情，一是通过血管，直接把高浓度化疗药打入肿瘤中，杀死癌细胞；二是用栓塞术堵上供应癌细胞的主要血管，让它缺氧缺粮，饿死癌细胞。</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TACE</w:t>
      </w:r>
      <w:r w:rsidRPr="005F4DE4">
        <w:rPr>
          <w:rFonts w:ascii="Arial" w:eastAsia="宋体" w:hAnsi="Arial" w:cs="Arial"/>
          <w:color w:val="2B2B2B"/>
          <w:kern w:val="0"/>
          <w:szCs w:val="21"/>
        </w:rPr>
        <w:t>对于个头小的肿瘤效果不错，但对个头大的效果就不太好。这次</w:t>
      </w:r>
      <w:r w:rsidRPr="005F4DE4">
        <w:rPr>
          <w:rFonts w:ascii="Arial" w:eastAsia="宋体" w:hAnsi="Arial" w:cs="Arial"/>
          <w:color w:val="2B2B2B"/>
          <w:kern w:val="0"/>
          <w:szCs w:val="21"/>
        </w:rPr>
        <w:t>“</w:t>
      </w:r>
      <w:r w:rsidRPr="005F4DE4">
        <w:rPr>
          <w:rFonts w:ascii="Arial" w:eastAsia="宋体" w:hAnsi="Arial" w:cs="Arial"/>
          <w:color w:val="2B2B2B"/>
          <w:kern w:val="0"/>
          <w:szCs w:val="21"/>
        </w:rPr>
        <w:t>浙江医生</w:t>
      </w:r>
      <w:r w:rsidRPr="005F4DE4">
        <w:rPr>
          <w:rFonts w:ascii="Arial" w:eastAsia="宋体" w:hAnsi="Arial" w:cs="Arial"/>
          <w:color w:val="2B2B2B"/>
          <w:kern w:val="0"/>
          <w:szCs w:val="21"/>
        </w:rPr>
        <w:t>”</w:t>
      </w:r>
      <w:r w:rsidRPr="005F4DE4">
        <w:rPr>
          <w:rFonts w:ascii="Arial" w:eastAsia="宋体" w:hAnsi="Arial" w:cs="Arial"/>
          <w:color w:val="2B2B2B"/>
          <w:kern w:val="0"/>
          <w:szCs w:val="21"/>
        </w:rPr>
        <w:t>的尝试，就是针对效果不佳的大个肝癌，在</w:t>
      </w:r>
      <w:r w:rsidRPr="005F4DE4">
        <w:rPr>
          <w:rFonts w:ascii="Arial" w:eastAsia="宋体" w:hAnsi="Arial" w:cs="Arial"/>
          <w:color w:val="2B2B2B"/>
          <w:kern w:val="0"/>
          <w:szCs w:val="21"/>
        </w:rPr>
        <w:t>TACE</w:t>
      </w:r>
      <w:r w:rsidRPr="005F4DE4">
        <w:rPr>
          <w:rFonts w:ascii="Arial" w:eastAsia="宋体" w:hAnsi="Arial" w:cs="Arial"/>
          <w:color w:val="2B2B2B"/>
          <w:kern w:val="0"/>
          <w:szCs w:val="21"/>
        </w:rPr>
        <w:t>治疗过程中，把小苏打也送到肿瘤里面，改变肿瘤局部微环境，看能否提高</w:t>
      </w:r>
      <w:r w:rsidRPr="005F4DE4">
        <w:rPr>
          <w:rFonts w:ascii="Arial" w:eastAsia="宋体" w:hAnsi="Arial" w:cs="Arial"/>
          <w:color w:val="2B2B2B"/>
          <w:kern w:val="0"/>
          <w:szCs w:val="21"/>
        </w:rPr>
        <w:t>TACE</w:t>
      </w:r>
      <w:r w:rsidRPr="005F4DE4">
        <w:rPr>
          <w:rFonts w:ascii="Arial" w:eastAsia="宋体" w:hAnsi="Arial" w:cs="Arial"/>
          <w:color w:val="2B2B2B"/>
          <w:kern w:val="0"/>
          <w:szCs w:val="21"/>
        </w:rPr>
        <w:t>效果。</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至于为啥想到用小苏打？作者有一些理论，背后科学过于复杂，我就不展开了。大家只需要知道，小苏打自己无法抗癌，主要还是靠化疗药，和其它治疗手段。</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辣椒粉可能让菠萝更好吃，但吃的是菠萝，不是辣椒。</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b/>
          <w:bCs/>
          <w:color w:val="2B2B2B"/>
          <w:kern w:val="0"/>
          <w:szCs w:val="21"/>
        </w:rPr>
        <w:lastRenderedPageBreak/>
        <w:t>2</w:t>
      </w:r>
      <w:r w:rsidRPr="005F4DE4">
        <w:rPr>
          <w:rFonts w:ascii="Arial" w:eastAsia="宋体" w:hAnsi="Arial" w:cs="Arial"/>
          <w:b/>
          <w:bCs/>
          <w:color w:val="2B2B2B"/>
          <w:kern w:val="0"/>
          <w:szCs w:val="21"/>
        </w:rPr>
        <w:t>：这个试验到底有多靠谱？</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试验结果看着确实不错，不仅</w:t>
      </w:r>
      <w:r w:rsidRPr="005F4DE4">
        <w:rPr>
          <w:rFonts w:ascii="Arial" w:eastAsia="宋体" w:hAnsi="Arial" w:cs="Arial"/>
          <w:color w:val="2B2B2B"/>
          <w:kern w:val="0"/>
          <w:szCs w:val="21"/>
        </w:rPr>
        <w:t>100%</w:t>
      </w:r>
      <w:r w:rsidRPr="005F4DE4">
        <w:rPr>
          <w:rFonts w:ascii="Arial" w:eastAsia="宋体" w:hAnsi="Arial" w:cs="Arial"/>
          <w:color w:val="2B2B2B"/>
          <w:kern w:val="0"/>
          <w:szCs w:val="21"/>
        </w:rPr>
        <w:t>患者肿瘤都缩小，而且有个别患者生存了超过</w:t>
      </w:r>
      <w:r w:rsidRPr="005F4DE4">
        <w:rPr>
          <w:rFonts w:ascii="Arial" w:eastAsia="宋体" w:hAnsi="Arial" w:cs="Arial"/>
          <w:color w:val="2B2B2B"/>
          <w:kern w:val="0"/>
          <w:szCs w:val="21"/>
        </w:rPr>
        <w:t>3</w:t>
      </w:r>
      <w:r w:rsidRPr="005F4DE4">
        <w:rPr>
          <w:rFonts w:ascii="Arial" w:eastAsia="宋体" w:hAnsi="Arial" w:cs="Arial"/>
          <w:color w:val="2B2B2B"/>
          <w:kern w:val="0"/>
          <w:szCs w:val="21"/>
        </w:rPr>
        <w:t>年，远远超出平均值。</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但这只是早期临床试验。由于参与患者人数太少，统计上无法证明到底有多有效，也无法知道是否能延长患者生存期。这有待后续更大规模临床试验来证明。</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之所以这么谨慎，是因为少数病人身上看着效果很好，但后来大规模试验失败的例子非常多。样本太少的时候，结论容易受到运气影响。</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打个比方，你想研究清华学生音乐素养如何，于是去学校门口随便抓</w:t>
      </w:r>
      <w:r w:rsidRPr="005F4DE4">
        <w:rPr>
          <w:rFonts w:ascii="Arial" w:eastAsia="宋体" w:hAnsi="Arial" w:cs="Arial"/>
          <w:color w:val="2B2B2B"/>
          <w:kern w:val="0"/>
          <w:szCs w:val="21"/>
        </w:rPr>
        <w:t>5</w:t>
      </w:r>
      <w:r w:rsidRPr="005F4DE4">
        <w:rPr>
          <w:rFonts w:ascii="Arial" w:eastAsia="宋体" w:hAnsi="Arial" w:cs="Arial"/>
          <w:color w:val="2B2B2B"/>
          <w:kern w:val="0"/>
          <w:szCs w:val="21"/>
        </w:rPr>
        <w:t>个人，看起来</w:t>
      </w:r>
      <w:proofErr w:type="gramStart"/>
      <w:r w:rsidRPr="005F4DE4">
        <w:rPr>
          <w:rFonts w:ascii="Arial" w:eastAsia="宋体" w:hAnsi="Arial" w:cs="Arial"/>
          <w:color w:val="2B2B2B"/>
          <w:kern w:val="0"/>
          <w:szCs w:val="21"/>
        </w:rPr>
        <w:t>很</w:t>
      </w:r>
      <w:proofErr w:type="gramEnd"/>
      <w:r w:rsidRPr="005F4DE4">
        <w:rPr>
          <w:rFonts w:ascii="Arial" w:eastAsia="宋体" w:hAnsi="Arial" w:cs="Arial"/>
          <w:color w:val="2B2B2B"/>
          <w:kern w:val="0"/>
          <w:szCs w:val="21"/>
        </w:rPr>
        <w:t>随机，但万一正好遇到李健和高晓松返校秋游，那你可能会得出错误结论：</w:t>
      </w:r>
      <w:r w:rsidRPr="005F4DE4">
        <w:rPr>
          <w:rFonts w:ascii="Arial" w:eastAsia="宋体" w:hAnsi="Arial" w:cs="Arial"/>
          <w:color w:val="2B2B2B"/>
          <w:kern w:val="0"/>
          <w:szCs w:val="21"/>
        </w:rPr>
        <w:t>40%</w:t>
      </w:r>
      <w:r w:rsidRPr="005F4DE4">
        <w:rPr>
          <w:rFonts w:ascii="Arial" w:eastAsia="宋体" w:hAnsi="Arial" w:cs="Arial"/>
          <w:color w:val="2B2B2B"/>
          <w:kern w:val="0"/>
          <w:szCs w:val="21"/>
        </w:rPr>
        <w:t>清华学生都是音乐天才！</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proofErr w:type="gramStart"/>
      <w:r w:rsidRPr="005F4DE4">
        <w:rPr>
          <w:rFonts w:ascii="Arial" w:eastAsia="宋体" w:hAnsi="Arial" w:cs="Arial"/>
          <w:color w:val="2B2B2B"/>
          <w:kern w:val="0"/>
          <w:szCs w:val="21"/>
        </w:rPr>
        <w:t>真正靠谱的</w:t>
      </w:r>
      <w:proofErr w:type="gramEnd"/>
      <w:r w:rsidRPr="005F4DE4">
        <w:rPr>
          <w:rFonts w:ascii="Arial" w:eastAsia="宋体" w:hAnsi="Arial" w:cs="Arial"/>
          <w:color w:val="2B2B2B"/>
          <w:kern w:val="0"/>
          <w:szCs w:val="21"/>
        </w:rPr>
        <w:t>办法，是去门口抓</w:t>
      </w:r>
      <w:r w:rsidRPr="005F4DE4">
        <w:rPr>
          <w:rFonts w:ascii="Arial" w:eastAsia="宋体" w:hAnsi="Arial" w:cs="Arial"/>
          <w:color w:val="2B2B2B"/>
          <w:kern w:val="0"/>
          <w:szCs w:val="21"/>
        </w:rPr>
        <w:t>1000</w:t>
      </w:r>
      <w:r w:rsidRPr="005F4DE4">
        <w:rPr>
          <w:rFonts w:ascii="Arial" w:eastAsia="宋体" w:hAnsi="Arial" w:cs="Arial"/>
          <w:color w:val="2B2B2B"/>
          <w:kern w:val="0"/>
          <w:szCs w:val="21"/>
        </w:rPr>
        <w:t>个学生，数据多了，你才会发现真相：清华学生其实多数五音不全。</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这并不是说小规模试验结果都是错的。有好的结果，总是好事，说明这个试验值得进一步让更多患者尝试。据说下一阶段临床试验已经开始招募，符合条件的肝癌患者应该去了解。</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pict/>
      </w:r>
      <w:r w:rsidRPr="005F4DE4">
        <w:rPr>
          <w:rFonts w:ascii="Arial" w:eastAsia="宋体" w:hAnsi="Arial" w:cs="Arial"/>
          <w:color w:val="2B2B2B"/>
          <w:kern w:val="0"/>
          <w:szCs w:val="21"/>
        </w:rPr>
        <w:pict/>
      </w:r>
      <w:r w:rsidRPr="005F4DE4">
        <w:rPr>
          <w:rFonts w:ascii="Arial" w:eastAsia="宋体" w:hAnsi="Arial" w:cs="Arial"/>
          <w:color w:val="2B2B2B"/>
          <w:kern w:val="0"/>
          <w:szCs w:val="21"/>
        </w:rPr>
        <w:t>我鼓励没有很好治疗手段的患者</w:t>
      </w:r>
      <w:proofErr w:type="gramStart"/>
      <w:r w:rsidRPr="005F4DE4">
        <w:rPr>
          <w:rFonts w:ascii="Arial" w:eastAsia="宋体" w:hAnsi="Arial" w:cs="Arial"/>
          <w:color w:val="2B2B2B"/>
          <w:kern w:val="0"/>
          <w:szCs w:val="21"/>
        </w:rPr>
        <w:t>参与靠谱</w:t>
      </w:r>
      <w:proofErr w:type="gramEnd"/>
      <w:r w:rsidRPr="005F4DE4">
        <w:rPr>
          <w:rFonts w:ascii="Arial" w:eastAsia="宋体" w:hAnsi="Arial" w:cs="Arial"/>
          <w:color w:val="2B2B2B"/>
          <w:kern w:val="0"/>
          <w:szCs w:val="21"/>
        </w:rPr>
        <w:t>的临床试验，但请记住：任何临床试验都有风险，请从官方渠道了解信息，权衡利弊，最后</w:t>
      </w:r>
      <w:proofErr w:type="gramStart"/>
      <w:r w:rsidRPr="005F4DE4">
        <w:rPr>
          <w:rFonts w:ascii="Arial" w:eastAsia="宋体" w:hAnsi="Arial" w:cs="Arial"/>
          <w:color w:val="2B2B2B"/>
          <w:kern w:val="0"/>
          <w:szCs w:val="21"/>
        </w:rPr>
        <w:t>作出</w:t>
      </w:r>
      <w:proofErr w:type="gramEnd"/>
      <w:r w:rsidRPr="005F4DE4">
        <w:rPr>
          <w:rFonts w:ascii="Arial" w:eastAsia="宋体" w:hAnsi="Arial" w:cs="Arial"/>
          <w:color w:val="2B2B2B"/>
          <w:kern w:val="0"/>
          <w:szCs w:val="21"/>
        </w:rPr>
        <w:t>自己的判断。如果决定参与，请</w:t>
      </w:r>
      <w:r w:rsidRPr="005F4DE4">
        <w:rPr>
          <w:rFonts w:ascii="Arial" w:eastAsia="宋体" w:hAnsi="Arial" w:cs="Arial"/>
          <w:color w:val="2B2B2B"/>
          <w:kern w:val="0"/>
          <w:szCs w:val="21"/>
        </w:rPr>
        <w:t>100%</w:t>
      </w:r>
      <w:r w:rsidRPr="005F4DE4">
        <w:rPr>
          <w:rFonts w:ascii="Arial" w:eastAsia="宋体" w:hAnsi="Arial" w:cs="Arial"/>
          <w:color w:val="2B2B2B"/>
          <w:kern w:val="0"/>
          <w:szCs w:val="21"/>
        </w:rPr>
        <w:t>信任并配合医生。</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b/>
          <w:bCs/>
          <w:color w:val="2B2B2B"/>
          <w:kern w:val="0"/>
          <w:szCs w:val="21"/>
        </w:rPr>
        <w:t>3</w:t>
      </w:r>
      <w:r w:rsidRPr="005F4DE4">
        <w:rPr>
          <w:rFonts w:ascii="Arial" w:eastAsia="宋体" w:hAnsi="Arial" w:cs="Arial"/>
          <w:b/>
          <w:bCs/>
          <w:color w:val="2B2B2B"/>
          <w:kern w:val="0"/>
          <w:szCs w:val="21"/>
        </w:rPr>
        <w:t>：这能证明</w:t>
      </w:r>
      <w:r w:rsidRPr="005F4DE4">
        <w:rPr>
          <w:rFonts w:ascii="Arial" w:eastAsia="宋体" w:hAnsi="Arial" w:cs="Arial"/>
          <w:b/>
          <w:bCs/>
          <w:color w:val="2B2B2B"/>
          <w:kern w:val="0"/>
          <w:szCs w:val="21"/>
        </w:rPr>
        <w:t>“</w:t>
      </w:r>
      <w:r w:rsidRPr="005F4DE4">
        <w:rPr>
          <w:rFonts w:ascii="Arial" w:eastAsia="宋体" w:hAnsi="Arial" w:cs="Arial"/>
          <w:b/>
          <w:bCs/>
          <w:color w:val="2B2B2B"/>
          <w:kern w:val="0"/>
          <w:szCs w:val="21"/>
        </w:rPr>
        <w:t>酸性体质致癌</w:t>
      </w:r>
      <w:r w:rsidRPr="005F4DE4">
        <w:rPr>
          <w:rFonts w:ascii="Arial" w:eastAsia="宋体" w:hAnsi="Arial" w:cs="Arial"/>
          <w:b/>
          <w:bCs/>
          <w:color w:val="2B2B2B"/>
          <w:kern w:val="0"/>
          <w:szCs w:val="21"/>
        </w:rPr>
        <w:t>”</w:t>
      </w:r>
      <w:r w:rsidRPr="005F4DE4">
        <w:rPr>
          <w:rFonts w:ascii="Arial" w:eastAsia="宋体" w:hAnsi="Arial" w:cs="Arial"/>
          <w:b/>
          <w:bCs/>
          <w:color w:val="2B2B2B"/>
          <w:kern w:val="0"/>
          <w:szCs w:val="21"/>
        </w:rPr>
        <w:t>，</w:t>
      </w:r>
      <w:r w:rsidRPr="005F4DE4">
        <w:rPr>
          <w:rFonts w:ascii="Arial" w:eastAsia="宋体" w:hAnsi="Arial" w:cs="Arial"/>
          <w:b/>
          <w:bCs/>
          <w:color w:val="2B2B2B"/>
          <w:kern w:val="0"/>
          <w:szCs w:val="21"/>
        </w:rPr>
        <w:t>“</w:t>
      </w:r>
      <w:r w:rsidRPr="005F4DE4">
        <w:rPr>
          <w:rFonts w:ascii="Arial" w:eastAsia="宋体" w:hAnsi="Arial" w:cs="Arial"/>
          <w:b/>
          <w:bCs/>
          <w:color w:val="2B2B2B"/>
          <w:kern w:val="0"/>
          <w:szCs w:val="21"/>
        </w:rPr>
        <w:t>苏打水防癌</w:t>
      </w:r>
      <w:r w:rsidRPr="005F4DE4">
        <w:rPr>
          <w:rFonts w:ascii="Arial" w:eastAsia="宋体" w:hAnsi="Arial" w:cs="Arial"/>
          <w:b/>
          <w:bCs/>
          <w:color w:val="2B2B2B"/>
          <w:kern w:val="0"/>
          <w:szCs w:val="21"/>
        </w:rPr>
        <w:t>”</w:t>
      </w:r>
      <w:r w:rsidRPr="005F4DE4">
        <w:rPr>
          <w:rFonts w:ascii="Arial" w:eastAsia="宋体" w:hAnsi="Arial" w:cs="Arial"/>
          <w:b/>
          <w:bCs/>
          <w:color w:val="2B2B2B"/>
          <w:kern w:val="0"/>
          <w:szCs w:val="21"/>
        </w:rPr>
        <w:t>理论么？</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很简单，</w:t>
      </w:r>
      <w:proofErr w:type="gramStart"/>
      <w:r w:rsidRPr="005F4DE4">
        <w:rPr>
          <w:rFonts w:ascii="Arial" w:eastAsia="宋体" w:hAnsi="Arial" w:cs="Arial"/>
          <w:color w:val="2B2B2B"/>
          <w:kern w:val="0"/>
          <w:szCs w:val="21"/>
        </w:rPr>
        <w:t>没有半毛钱</w:t>
      </w:r>
      <w:proofErr w:type="gramEnd"/>
      <w:r w:rsidRPr="005F4DE4">
        <w:rPr>
          <w:rFonts w:ascii="Arial" w:eastAsia="宋体" w:hAnsi="Arial" w:cs="Arial"/>
          <w:color w:val="2B2B2B"/>
          <w:kern w:val="0"/>
          <w:szCs w:val="21"/>
        </w:rPr>
        <w:t>关系！</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这篇报道出来，我觉得最开心的</w:t>
      </w:r>
      <w:proofErr w:type="gramStart"/>
      <w:r w:rsidRPr="005F4DE4">
        <w:rPr>
          <w:rFonts w:ascii="Arial" w:eastAsia="宋体" w:hAnsi="Arial" w:cs="Arial"/>
          <w:color w:val="2B2B2B"/>
          <w:kern w:val="0"/>
          <w:szCs w:val="21"/>
        </w:rPr>
        <w:t>就是就是</w:t>
      </w:r>
      <w:proofErr w:type="gramEnd"/>
      <w:r w:rsidRPr="005F4DE4">
        <w:rPr>
          <w:rFonts w:ascii="Arial" w:eastAsia="宋体" w:hAnsi="Arial" w:cs="Arial"/>
          <w:color w:val="2B2B2B"/>
          <w:kern w:val="0"/>
          <w:szCs w:val="21"/>
        </w:rPr>
        <w:t>卖苏打水的商家。网上已经出现利用这篇文章来大肆宣传酸性体质和苏打水广告。我早就说过，酸性体质和苏打水防癌都是彻头彻尾的伪科学，之所以阴魂不散，是因为这背后的商业利益太大，很多人利用人们对癌症的恐惧，编造谎言和理论，来推广各种产品。</w:t>
      </w:r>
    </w:p>
    <w:p w:rsidR="005F4DE4" w:rsidRPr="005F4DE4" w:rsidRDefault="005F4DE4" w:rsidP="005F4DE4">
      <w:pPr>
        <w:widowControl/>
        <w:spacing w:before="100" w:beforeAutospacing="1" w:after="375" w:line="360" w:lineRule="atLeast"/>
        <w:ind w:firstLine="420"/>
        <w:rPr>
          <w:rFonts w:ascii="Arial" w:eastAsia="宋体" w:hAnsi="Arial" w:cs="Arial"/>
          <w:color w:val="2B2B2B"/>
          <w:kern w:val="0"/>
          <w:szCs w:val="21"/>
        </w:rPr>
      </w:pPr>
      <w:r w:rsidRPr="005F4DE4">
        <w:rPr>
          <w:rFonts w:ascii="Arial" w:eastAsia="宋体" w:hAnsi="Arial" w:cs="Arial"/>
          <w:color w:val="2B2B2B"/>
          <w:kern w:val="0"/>
          <w:szCs w:val="21"/>
        </w:rPr>
        <w:t>天然苏打水对酸中毒、尿酸过多等患者有一定益处。但喝苏打水防癌，目前没有任何理论和试验依据。而且，苏打水含钠高，长期大量喝，会增加高血压风险，得不偿失。</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b/>
          <w:bCs/>
          <w:color w:val="2B2B2B"/>
          <w:kern w:val="0"/>
          <w:szCs w:val="21"/>
        </w:rPr>
        <w:t>（四）</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b/>
          <w:bCs/>
          <w:color w:val="2B2B2B"/>
          <w:kern w:val="0"/>
          <w:szCs w:val="21"/>
        </w:rPr>
        <w:lastRenderedPageBreak/>
        <w:t>每次中国出现什么研究成果，大家就爱问：这是诺奖级突破，还是忽悠？</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b/>
          <w:bCs/>
          <w:color w:val="2B2B2B"/>
          <w:kern w:val="0"/>
          <w:szCs w:val="21"/>
        </w:rPr>
        <w:t>为啥总要这么极端呢？</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color w:val="2B2B2B"/>
          <w:kern w:val="0"/>
          <w:szCs w:val="21"/>
        </w:rPr>
        <w:t>“</w:t>
      </w:r>
      <w:r w:rsidRPr="005F4DE4">
        <w:rPr>
          <w:rFonts w:ascii="simsun" w:eastAsia="宋体" w:hAnsi="simsun" w:cs="宋体"/>
          <w:color w:val="2B2B2B"/>
          <w:kern w:val="0"/>
          <w:szCs w:val="21"/>
        </w:rPr>
        <w:t>小苏打配合</w:t>
      </w:r>
      <w:r w:rsidRPr="005F4DE4">
        <w:rPr>
          <w:rFonts w:ascii="simsun" w:eastAsia="宋体" w:hAnsi="simsun" w:cs="宋体"/>
          <w:color w:val="2B2B2B"/>
          <w:kern w:val="0"/>
          <w:szCs w:val="21"/>
        </w:rPr>
        <w:t>TACE</w:t>
      </w:r>
      <w:r w:rsidRPr="005F4DE4">
        <w:rPr>
          <w:rFonts w:ascii="simsun" w:eastAsia="宋体" w:hAnsi="simsun" w:cs="宋体"/>
          <w:color w:val="2B2B2B"/>
          <w:kern w:val="0"/>
          <w:szCs w:val="21"/>
        </w:rPr>
        <w:t>治疗肝肿瘤</w:t>
      </w:r>
      <w:r w:rsidRPr="005F4DE4">
        <w:rPr>
          <w:rFonts w:ascii="simsun" w:eastAsia="宋体" w:hAnsi="simsun" w:cs="宋体"/>
          <w:color w:val="2B2B2B"/>
          <w:kern w:val="0"/>
          <w:szCs w:val="21"/>
        </w:rPr>
        <w:t>”</w:t>
      </w:r>
      <w:r w:rsidRPr="005F4DE4">
        <w:rPr>
          <w:rFonts w:ascii="simsun" w:eastAsia="宋体" w:hAnsi="simsun" w:cs="宋体"/>
          <w:color w:val="2B2B2B"/>
          <w:kern w:val="0"/>
          <w:szCs w:val="21"/>
        </w:rPr>
        <w:t>是个中国医生开展</w:t>
      </w:r>
      <w:proofErr w:type="gramStart"/>
      <w:r w:rsidRPr="005F4DE4">
        <w:rPr>
          <w:rFonts w:ascii="simsun" w:eastAsia="宋体" w:hAnsi="simsun" w:cs="宋体"/>
          <w:color w:val="2B2B2B"/>
          <w:kern w:val="0"/>
          <w:szCs w:val="21"/>
        </w:rPr>
        <w:t>的靠谱临床</w:t>
      </w:r>
      <w:proofErr w:type="gramEnd"/>
      <w:r w:rsidRPr="005F4DE4">
        <w:rPr>
          <w:rFonts w:ascii="simsun" w:eastAsia="宋体" w:hAnsi="simsun" w:cs="宋体"/>
          <w:color w:val="2B2B2B"/>
          <w:kern w:val="0"/>
          <w:szCs w:val="21"/>
        </w:rPr>
        <w:t>研究，值得大家鼓励和关注。它早期效果看起来不错，但我们仍然要耐心等待更多患者身上的试验结果，才能下结论。</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color w:val="2B2B2B"/>
          <w:kern w:val="0"/>
          <w:szCs w:val="21"/>
        </w:rPr>
        <w:t>所以，既不是诺奖，也不是忽悠。</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color w:val="2B2B2B"/>
          <w:kern w:val="0"/>
          <w:szCs w:val="21"/>
        </w:rPr>
        <w:t>无论传统媒体，还是自媒体，对于来自中国的科研成果，能既不妄自菲薄，也不盲目吹捧。提高科学素养，给公众带来客观的评价，才是正确的态度。中国医患矛盾日益突出，和各种夸大报道带来的错误信息，不无关系。</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color w:val="2B2B2B"/>
          <w:kern w:val="0"/>
          <w:szCs w:val="21"/>
        </w:rPr>
        <w:t>借用前领导人的名言：</w:t>
      </w:r>
      <w:r w:rsidRPr="005F4DE4">
        <w:rPr>
          <w:rFonts w:ascii="simsun" w:eastAsia="宋体" w:hAnsi="simsun" w:cs="宋体"/>
          <w:color w:val="2B2B2B"/>
          <w:kern w:val="0"/>
          <w:szCs w:val="21"/>
        </w:rPr>
        <w:t>“</w:t>
      </w:r>
      <w:r w:rsidRPr="005F4DE4">
        <w:rPr>
          <w:rFonts w:ascii="simsun" w:eastAsia="宋体" w:hAnsi="simsun" w:cs="宋体"/>
          <w:color w:val="2B2B2B"/>
          <w:kern w:val="0"/>
          <w:szCs w:val="21"/>
        </w:rPr>
        <w:t>你们（记者）啊，不要老想搞个大新闻。</w:t>
      </w:r>
      <w:r w:rsidRPr="005F4DE4">
        <w:rPr>
          <w:rFonts w:ascii="simsun" w:eastAsia="宋体" w:hAnsi="simsun" w:cs="宋体"/>
          <w:color w:val="2B2B2B"/>
          <w:kern w:val="0"/>
          <w:szCs w:val="21"/>
        </w:rPr>
        <w:t>”</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color w:val="2B2B2B"/>
          <w:kern w:val="0"/>
          <w:szCs w:val="21"/>
        </w:rPr>
        <w:t>和大家共勉。</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color w:val="2B2B2B"/>
          <w:kern w:val="0"/>
          <w:szCs w:val="21"/>
        </w:rPr>
        <w:t>最后一句：吃菠萝放点辣椒粉真的很特别，试试吧。</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color w:val="2B2B2B"/>
          <w:kern w:val="0"/>
          <w:szCs w:val="21"/>
        </w:rPr>
        <w:t>参考文献：</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color w:val="2B2B2B"/>
          <w:kern w:val="0"/>
          <w:szCs w:val="21"/>
        </w:rPr>
        <w:t>1</w:t>
      </w:r>
      <w:r w:rsidRPr="005F4DE4">
        <w:rPr>
          <w:rFonts w:ascii="simsun" w:eastAsia="宋体" w:hAnsi="simsun" w:cs="宋体"/>
          <w:color w:val="2B2B2B"/>
          <w:kern w:val="0"/>
          <w:szCs w:val="21"/>
        </w:rPr>
        <w:t>：</w:t>
      </w:r>
      <w:proofErr w:type="gramStart"/>
      <w:r w:rsidRPr="005F4DE4">
        <w:rPr>
          <w:rFonts w:ascii="simsun" w:eastAsia="宋体" w:hAnsi="simsun" w:cs="宋体"/>
          <w:color w:val="2B2B2B"/>
          <w:kern w:val="0"/>
          <w:szCs w:val="21"/>
        </w:rPr>
        <w:t xml:space="preserve">A nonrandomized cohort and a randomized study of local control of large </w:t>
      </w:r>
      <w:proofErr w:type="spellStart"/>
      <w:r w:rsidRPr="005F4DE4">
        <w:rPr>
          <w:rFonts w:ascii="simsun" w:eastAsia="宋体" w:hAnsi="simsun" w:cs="宋体"/>
          <w:color w:val="2B2B2B"/>
          <w:kern w:val="0"/>
          <w:szCs w:val="21"/>
        </w:rPr>
        <w:t>hepatocarcinoma</w:t>
      </w:r>
      <w:proofErr w:type="spellEnd"/>
      <w:r w:rsidRPr="005F4DE4">
        <w:rPr>
          <w:rFonts w:ascii="simsun" w:eastAsia="宋体" w:hAnsi="simsun" w:cs="宋体"/>
          <w:color w:val="2B2B2B"/>
          <w:kern w:val="0"/>
          <w:szCs w:val="21"/>
        </w:rPr>
        <w:t xml:space="preserve"> by targeting </w:t>
      </w:r>
      <w:proofErr w:type="spellStart"/>
      <w:r w:rsidRPr="005F4DE4">
        <w:rPr>
          <w:rFonts w:ascii="simsun" w:eastAsia="宋体" w:hAnsi="simsun" w:cs="宋体"/>
          <w:color w:val="2B2B2B"/>
          <w:kern w:val="0"/>
          <w:szCs w:val="21"/>
        </w:rPr>
        <w:t>intratumoral</w:t>
      </w:r>
      <w:proofErr w:type="spellEnd"/>
      <w:r w:rsidRPr="005F4DE4">
        <w:rPr>
          <w:rFonts w:ascii="simsun" w:eastAsia="宋体" w:hAnsi="simsun" w:cs="宋体"/>
          <w:color w:val="2B2B2B"/>
          <w:kern w:val="0"/>
          <w:szCs w:val="21"/>
        </w:rPr>
        <w:t xml:space="preserve"> lactic acidosis.</w:t>
      </w:r>
      <w:proofErr w:type="gramEnd"/>
      <w:r w:rsidRPr="005F4DE4">
        <w:rPr>
          <w:rFonts w:ascii="simsun" w:eastAsia="宋体" w:hAnsi="simsun" w:cs="宋体"/>
          <w:color w:val="2B2B2B"/>
          <w:kern w:val="0"/>
          <w:szCs w:val="21"/>
        </w:rPr>
        <w:t xml:space="preserve">  </w:t>
      </w:r>
      <w:proofErr w:type="spellStart"/>
      <w:proofErr w:type="gramStart"/>
      <w:r w:rsidRPr="005F4DE4">
        <w:rPr>
          <w:rFonts w:ascii="simsun" w:eastAsia="宋体" w:hAnsi="simsun" w:cs="宋体"/>
          <w:color w:val="2B2B2B"/>
          <w:kern w:val="0"/>
          <w:szCs w:val="21"/>
        </w:rPr>
        <w:t>eLife</w:t>
      </w:r>
      <w:proofErr w:type="spellEnd"/>
      <w:proofErr w:type="gramEnd"/>
      <w:r w:rsidRPr="005F4DE4">
        <w:rPr>
          <w:rFonts w:ascii="simsun" w:eastAsia="宋体" w:hAnsi="simsun" w:cs="宋体"/>
          <w:color w:val="2B2B2B"/>
          <w:kern w:val="0"/>
          <w:szCs w:val="21"/>
        </w:rPr>
        <w:t xml:space="preserve"> 2016;5:e15691</w:t>
      </w:r>
    </w:p>
    <w:p w:rsidR="005F4DE4" w:rsidRPr="005F4DE4" w:rsidRDefault="005F4DE4" w:rsidP="005F4DE4">
      <w:pPr>
        <w:widowControl/>
        <w:spacing w:before="100" w:beforeAutospacing="1" w:after="375" w:line="360" w:lineRule="atLeast"/>
        <w:ind w:firstLine="420"/>
        <w:rPr>
          <w:rFonts w:ascii="simsun" w:eastAsia="宋体" w:hAnsi="simsun" w:cs="宋体"/>
          <w:color w:val="2B2B2B"/>
          <w:kern w:val="0"/>
          <w:szCs w:val="21"/>
        </w:rPr>
      </w:pPr>
      <w:r w:rsidRPr="005F4DE4">
        <w:rPr>
          <w:rFonts w:ascii="simsun" w:eastAsia="宋体" w:hAnsi="simsun" w:cs="宋体"/>
          <w:color w:val="2B2B2B"/>
          <w:kern w:val="0"/>
          <w:szCs w:val="21"/>
        </w:rPr>
        <w:t xml:space="preserve">2: </w:t>
      </w:r>
      <w:r w:rsidRPr="005F4DE4">
        <w:rPr>
          <w:rFonts w:ascii="simsun" w:eastAsia="宋体" w:hAnsi="simsun" w:cs="宋体"/>
          <w:color w:val="2B2B2B"/>
          <w:kern w:val="0"/>
          <w:szCs w:val="21"/>
        </w:rPr>
        <w:t>《牛</w:t>
      </w:r>
      <w:r w:rsidRPr="005F4DE4">
        <w:rPr>
          <w:rFonts w:ascii="simsun" w:eastAsia="宋体" w:hAnsi="simsun" w:cs="宋体"/>
          <w:color w:val="2B2B2B"/>
          <w:kern w:val="0"/>
          <w:szCs w:val="21"/>
        </w:rPr>
        <w:t xml:space="preserve">! </w:t>
      </w:r>
      <w:r w:rsidRPr="005F4DE4">
        <w:rPr>
          <w:rFonts w:ascii="simsun" w:eastAsia="宋体" w:hAnsi="simsun" w:cs="宋体"/>
          <w:color w:val="2B2B2B"/>
          <w:kern w:val="0"/>
          <w:szCs w:val="21"/>
        </w:rPr>
        <w:t>他们用十几块钱的小苏打饿死了癌细胞》，钱江晚报</w:t>
      </w:r>
    </w:p>
    <w:p w:rsidR="005F4DE4" w:rsidRPr="005F4DE4" w:rsidRDefault="005F4DE4"/>
    <w:sectPr w:rsidR="005F4DE4" w:rsidRPr="005F4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671"/>
    <w:rsid w:val="004F6671"/>
    <w:rsid w:val="005F4DE4"/>
    <w:rsid w:val="006C3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F6671"/>
    <w:rPr>
      <w:sz w:val="18"/>
      <w:szCs w:val="18"/>
    </w:rPr>
  </w:style>
  <w:style w:type="character" w:customStyle="1" w:styleId="Char">
    <w:name w:val="批注框文本 Char"/>
    <w:basedOn w:val="a0"/>
    <w:link w:val="a3"/>
    <w:uiPriority w:val="99"/>
    <w:semiHidden/>
    <w:rsid w:val="004F66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F6671"/>
    <w:rPr>
      <w:sz w:val="18"/>
      <w:szCs w:val="18"/>
    </w:rPr>
  </w:style>
  <w:style w:type="character" w:customStyle="1" w:styleId="Char">
    <w:name w:val="批注框文本 Char"/>
    <w:basedOn w:val="a0"/>
    <w:link w:val="a3"/>
    <w:uiPriority w:val="99"/>
    <w:semiHidden/>
    <w:rsid w:val="004F66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424881">
      <w:bodyDiv w:val="1"/>
      <w:marLeft w:val="0"/>
      <w:marRight w:val="0"/>
      <w:marTop w:val="0"/>
      <w:marBottom w:val="0"/>
      <w:divBdr>
        <w:top w:val="none" w:sz="0" w:space="0" w:color="auto"/>
        <w:left w:val="none" w:sz="0" w:space="0" w:color="auto"/>
        <w:bottom w:val="none" w:sz="0" w:space="0" w:color="auto"/>
        <w:right w:val="none" w:sz="0" w:space="0" w:color="auto"/>
      </w:divBdr>
      <w:divsChild>
        <w:div w:id="1065177992">
          <w:marLeft w:val="0"/>
          <w:marRight w:val="0"/>
          <w:marTop w:val="0"/>
          <w:marBottom w:val="0"/>
          <w:divBdr>
            <w:top w:val="none" w:sz="0" w:space="0" w:color="auto"/>
            <w:left w:val="none" w:sz="0" w:space="0" w:color="auto"/>
            <w:bottom w:val="none" w:sz="0" w:space="0" w:color="auto"/>
            <w:right w:val="none" w:sz="0" w:space="0" w:color="auto"/>
          </w:divBdr>
          <w:divsChild>
            <w:div w:id="1043290370">
              <w:marLeft w:val="0"/>
              <w:marRight w:val="0"/>
              <w:marTop w:val="270"/>
              <w:marBottom w:val="0"/>
              <w:divBdr>
                <w:top w:val="none" w:sz="0" w:space="0" w:color="auto"/>
                <w:left w:val="none" w:sz="0" w:space="0" w:color="auto"/>
                <w:bottom w:val="none" w:sz="0" w:space="0" w:color="auto"/>
                <w:right w:val="none" w:sz="0" w:space="0" w:color="auto"/>
              </w:divBdr>
              <w:divsChild>
                <w:div w:id="1278567462">
                  <w:marLeft w:val="0"/>
                  <w:marRight w:val="0"/>
                  <w:marTop w:val="0"/>
                  <w:marBottom w:val="0"/>
                  <w:divBdr>
                    <w:top w:val="none" w:sz="0" w:space="0" w:color="auto"/>
                    <w:left w:val="none" w:sz="0" w:space="0" w:color="auto"/>
                    <w:bottom w:val="none" w:sz="0" w:space="0" w:color="auto"/>
                    <w:right w:val="none" w:sz="0" w:space="0" w:color="auto"/>
                  </w:divBdr>
                  <w:divsChild>
                    <w:div w:id="21316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36001">
      <w:bodyDiv w:val="1"/>
      <w:marLeft w:val="0"/>
      <w:marRight w:val="0"/>
      <w:marTop w:val="0"/>
      <w:marBottom w:val="0"/>
      <w:divBdr>
        <w:top w:val="none" w:sz="0" w:space="0" w:color="auto"/>
        <w:left w:val="none" w:sz="0" w:space="0" w:color="auto"/>
        <w:bottom w:val="none" w:sz="0" w:space="0" w:color="auto"/>
        <w:right w:val="none" w:sz="0" w:space="0" w:color="auto"/>
      </w:divBdr>
      <w:divsChild>
        <w:div w:id="1602297416">
          <w:marLeft w:val="0"/>
          <w:marRight w:val="0"/>
          <w:marTop w:val="0"/>
          <w:marBottom w:val="0"/>
          <w:divBdr>
            <w:top w:val="none" w:sz="0" w:space="0" w:color="auto"/>
            <w:left w:val="none" w:sz="0" w:space="0" w:color="auto"/>
            <w:bottom w:val="none" w:sz="0" w:space="0" w:color="auto"/>
            <w:right w:val="none" w:sz="0" w:space="0" w:color="auto"/>
          </w:divBdr>
          <w:divsChild>
            <w:div w:id="661390542">
              <w:marLeft w:val="0"/>
              <w:marRight w:val="0"/>
              <w:marTop w:val="0"/>
              <w:marBottom w:val="0"/>
              <w:divBdr>
                <w:top w:val="none" w:sz="0" w:space="0" w:color="auto"/>
                <w:left w:val="none" w:sz="0" w:space="0" w:color="auto"/>
                <w:bottom w:val="none" w:sz="0" w:space="0" w:color="auto"/>
                <w:right w:val="none" w:sz="0" w:space="0" w:color="auto"/>
              </w:divBdr>
              <w:divsChild>
                <w:div w:id="1077095785">
                  <w:marLeft w:val="0"/>
                  <w:marRight w:val="0"/>
                  <w:marTop w:val="0"/>
                  <w:marBottom w:val="0"/>
                  <w:divBdr>
                    <w:top w:val="none" w:sz="0" w:space="0" w:color="auto"/>
                    <w:left w:val="none" w:sz="0" w:space="0" w:color="auto"/>
                    <w:bottom w:val="none" w:sz="0" w:space="0" w:color="auto"/>
                    <w:right w:val="none" w:sz="0" w:space="0" w:color="auto"/>
                  </w:divBdr>
                  <w:divsChild>
                    <w:div w:id="20977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128546">
      <w:bodyDiv w:val="1"/>
      <w:marLeft w:val="0"/>
      <w:marRight w:val="0"/>
      <w:marTop w:val="0"/>
      <w:marBottom w:val="0"/>
      <w:divBdr>
        <w:top w:val="none" w:sz="0" w:space="0" w:color="auto"/>
        <w:left w:val="none" w:sz="0" w:space="0" w:color="auto"/>
        <w:bottom w:val="none" w:sz="0" w:space="0" w:color="auto"/>
        <w:right w:val="none" w:sz="0" w:space="0" w:color="auto"/>
      </w:divBdr>
      <w:divsChild>
        <w:div w:id="1373849176">
          <w:marLeft w:val="0"/>
          <w:marRight w:val="0"/>
          <w:marTop w:val="0"/>
          <w:marBottom w:val="0"/>
          <w:divBdr>
            <w:top w:val="none" w:sz="0" w:space="0" w:color="auto"/>
            <w:left w:val="none" w:sz="0" w:space="0" w:color="auto"/>
            <w:bottom w:val="none" w:sz="0" w:space="0" w:color="auto"/>
            <w:right w:val="none" w:sz="0" w:space="0" w:color="auto"/>
          </w:divBdr>
          <w:divsChild>
            <w:div w:id="11499040">
              <w:marLeft w:val="0"/>
              <w:marRight w:val="0"/>
              <w:marTop w:val="0"/>
              <w:marBottom w:val="0"/>
              <w:divBdr>
                <w:top w:val="none" w:sz="0" w:space="0" w:color="auto"/>
                <w:left w:val="none" w:sz="0" w:space="0" w:color="auto"/>
                <w:bottom w:val="none" w:sz="0" w:space="0" w:color="auto"/>
                <w:right w:val="none" w:sz="0" w:space="0" w:color="auto"/>
              </w:divBdr>
              <w:divsChild>
                <w:div w:id="847986395">
                  <w:marLeft w:val="0"/>
                  <w:marRight w:val="0"/>
                  <w:marTop w:val="0"/>
                  <w:marBottom w:val="0"/>
                  <w:divBdr>
                    <w:top w:val="none" w:sz="0" w:space="0" w:color="auto"/>
                    <w:left w:val="none" w:sz="0" w:space="0" w:color="auto"/>
                    <w:bottom w:val="none" w:sz="0" w:space="0" w:color="auto"/>
                    <w:right w:val="none" w:sz="0" w:space="0" w:color="auto"/>
                  </w:divBdr>
                  <w:divsChild>
                    <w:div w:id="10679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717272">
      <w:bodyDiv w:val="1"/>
      <w:marLeft w:val="0"/>
      <w:marRight w:val="0"/>
      <w:marTop w:val="0"/>
      <w:marBottom w:val="0"/>
      <w:divBdr>
        <w:top w:val="none" w:sz="0" w:space="0" w:color="auto"/>
        <w:left w:val="none" w:sz="0" w:space="0" w:color="auto"/>
        <w:bottom w:val="none" w:sz="0" w:space="0" w:color="auto"/>
        <w:right w:val="none" w:sz="0" w:space="0" w:color="auto"/>
      </w:divBdr>
      <w:divsChild>
        <w:div w:id="1955944614">
          <w:marLeft w:val="0"/>
          <w:marRight w:val="0"/>
          <w:marTop w:val="0"/>
          <w:marBottom w:val="0"/>
          <w:divBdr>
            <w:top w:val="none" w:sz="0" w:space="0" w:color="auto"/>
            <w:left w:val="none" w:sz="0" w:space="0" w:color="auto"/>
            <w:bottom w:val="none" w:sz="0" w:space="0" w:color="auto"/>
            <w:right w:val="none" w:sz="0" w:space="0" w:color="auto"/>
          </w:divBdr>
          <w:divsChild>
            <w:div w:id="612983407">
              <w:marLeft w:val="0"/>
              <w:marRight w:val="0"/>
              <w:marTop w:val="0"/>
              <w:marBottom w:val="0"/>
              <w:divBdr>
                <w:top w:val="none" w:sz="0" w:space="0" w:color="auto"/>
                <w:left w:val="none" w:sz="0" w:space="0" w:color="auto"/>
                <w:bottom w:val="none" w:sz="0" w:space="0" w:color="auto"/>
                <w:right w:val="none" w:sz="0" w:space="0" w:color="auto"/>
              </w:divBdr>
              <w:divsChild>
                <w:div w:id="857425158">
                  <w:marLeft w:val="0"/>
                  <w:marRight w:val="0"/>
                  <w:marTop w:val="0"/>
                  <w:marBottom w:val="0"/>
                  <w:divBdr>
                    <w:top w:val="none" w:sz="0" w:space="0" w:color="auto"/>
                    <w:left w:val="none" w:sz="0" w:space="0" w:color="auto"/>
                    <w:bottom w:val="none" w:sz="0" w:space="0" w:color="auto"/>
                    <w:right w:val="none" w:sz="0" w:space="0" w:color="auto"/>
                  </w:divBdr>
                  <w:divsChild>
                    <w:div w:id="18040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762</Words>
  <Characters>4350</Characters>
  <Application>Microsoft Office Word</Application>
  <DocSecurity>0</DocSecurity>
  <Lines>36</Lines>
  <Paragraphs>10</Paragraphs>
  <ScaleCrop>false</ScaleCrop>
  <Company>Lenovo</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2016-09-27T23:42:00Z</dcterms:created>
  <dcterms:modified xsi:type="dcterms:W3CDTF">2016-09-27T23:55:00Z</dcterms:modified>
</cp:coreProperties>
</file>