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FC4" w:rsidRDefault="00561FC4" w:rsidP="00561FC4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bookmarkEnd w:id="0"/>
      <w:r w:rsidRPr="004B6264">
        <w:rPr>
          <w:rFonts w:ascii="Times New Roman" w:hAnsi="Times New Roman"/>
        </w:rPr>
        <w:t>专项限时练</w:t>
      </w:r>
      <w:r w:rsidRPr="004B6264">
        <w:rPr>
          <w:rFonts w:ascii="Times New Roman" w:hAnsi="Times New Roman"/>
        </w:rPr>
        <w:t>10</w:t>
      </w:r>
      <w:r>
        <w:rPr>
          <w:rFonts w:ascii="Times New Roman" w:hAnsi="Times New Roman"/>
        </w:rPr>
        <w:t xml:space="preserve">　</w:t>
      </w:r>
      <w:r w:rsidRPr="004B6264">
        <w:rPr>
          <w:rFonts w:ascii="Times New Roman" w:hAnsi="Times New Roman"/>
        </w:rPr>
        <w:t>古诗鉴赏</w:t>
      </w:r>
    </w:p>
    <w:p w:rsidR="00561FC4" w:rsidRPr="00A56603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用时：</w:t>
      </w:r>
      <w:r w:rsidRPr="004B6264">
        <w:rPr>
          <w:rFonts w:ascii="Times New Roman" w:eastAsia="楷体_GB2312" w:hAnsi="Times New Roman" w:cs="Times New Roman"/>
        </w:rPr>
        <w:t>45</w:t>
      </w:r>
      <w:r w:rsidRPr="004B6264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4B6264">
        <w:rPr>
          <w:rFonts w:ascii="Times New Roman" w:eastAsia="楷体_GB2312" w:hAnsi="Times New Roman" w:cs="Times New Roman"/>
        </w:rPr>
        <w:t>满分：</w:t>
      </w:r>
      <w:r w:rsidRPr="004B6264">
        <w:rPr>
          <w:rFonts w:ascii="Times New Roman" w:eastAsia="楷体_GB2312" w:hAnsi="Times New Roman" w:cs="Times New Roman"/>
        </w:rPr>
        <w:t>44</w:t>
      </w:r>
      <w:r w:rsidRPr="004B6264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阅读下面这首唐诗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11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4B6264">
        <w:rPr>
          <w:rFonts w:ascii="Times New Roman" w:eastAsia="隶书" w:hAnsi="Times New Roman" w:cs="Times New Roman"/>
        </w:rPr>
        <w:t>书情寄上苏州韦使君兼呈吴县李明府</w:t>
      </w:r>
      <w:r w:rsidRPr="004B6264">
        <w:rPr>
          <w:rFonts w:ascii="IPAPANNEW" w:eastAsia="隶书" w:hAnsi="IPAPANNEW" w:cs="Times New Roman"/>
          <w:vertAlign w:val="superscript"/>
        </w:rPr>
        <w:t>[</w:t>
      </w:r>
      <w:r w:rsidRPr="004B6264">
        <w:rPr>
          <w:rFonts w:ascii="IPAPANNEW" w:eastAsia="隶书" w:hAnsi="IPAPANNEW" w:cs="Times New Roman"/>
          <w:vertAlign w:val="superscript"/>
        </w:rPr>
        <w:t>注</w:t>
      </w:r>
      <w:r w:rsidRPr="004B6264">
        <w:rPr>
          <w:rFonts w:ascii="IPAPANNEW" w:eastAsia="隶书" w:hAnsi="IPAPANNEW" w:cs="Times New Roman"/>
          <w:vertAlign w:val="superscript"/>
        </w:rPr>
        <w:t>]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崔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峒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数年湖上谢浮名，竹杖纱巾遂称情。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云外有时逢寺宿，日西无事傍江行。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陶潜县里看花发，庾亮楼中对月明。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谁念献书来万里，君王深在九重城。</w:t>
      </w:r>
    </w:p>
    <w:p w:rsidR="00561FC4" w:rsidRDefault="00544AD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FC4" w:rsidRPr="004B6264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FC4">
        <w:rPr>
          <w:rFonts w:ascii="Times New Roman" w:eastAsia="仿宋_GB2312" w:hAnsi="Times New Roman" w:cs="Times New Roman"/>
        </w:rPr>
        <w:t xml:space="preserve">　</w:t>
      </w:r>
      <w:r w:rsidR="00561FC4" w:rsidRPr="004B6264">
        <w:rPr>
          <w:rFonts w:ascii="Times New Roman" w:eastAsia="仿宋_GB2312" w:hAnsi="Times New Roman" w:cs="Times New Roman"/>
        </w:rPr>
        <w:t>这首诗作于崔峒晚年，其时，崔峒在潞府功曹任上，功曹属于闲官。诗题中</w:t>
      </w:r>
      <w:r w:rsidR="00561FC4" w:rsidRPr="004B6264">
        <w:rPr>
          <w:rFonts w:hAnsi="宋体" w:cs="Times New Roman"/>
        </w:rPr>
        <w:t>“</w:t>
      </w:r>
      <w:r w:rsidR="00561FC4" w:rsidRPr="004B6264">
        <w:rPr>
          <w:rFonts w:ascii="Times New Roman" w:eastAsia="仿宋_GB2312" w:hAnsi="Times New Roman" w:cs="Times New Roman"/>
        </w:rPr>
        <w:t>韦使君</w:t>
      </w:r>
      <w:r w:rsidR="00561FC4" w:rsidRPr="004B6264">
        <w:rPr>
          <w:rFonts w:hAnsi="宋体" w:cs="Times New Roman"/>
        </w:rPr>
        <w:t>”</w:t>
      </w:r>
      <w:r w:rsidR="00561FC4" w:rsidRPr="004B6264">
        <w:rPr>
          <w:rFonts w:ascii="Times New Roman" w:eastAsia="仿宋_GB2312" w:hAnsi="Times New Roman" w:cs="Times New Roman"/>
        </w:rPr>
        <w:t>指韦应物。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下列对这首诗的理解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不正确的两项是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5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首句中的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谢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拒绝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的意思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诗句是说作者不务政事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过着逍遥自在的生活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竹杖纱巾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是隐者装束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这一句是说作者如隐者般逍遥自在地生活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大遂平生之愿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前两联写了作者的生活情景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引出了颈联对两位友人的生活情景的描写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颈联运用了典故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将李明府比作陶潜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将韦应物比作庾亮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夸赞他们的雅洁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最后一联写作者不愿从万里之外给君王献书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因为君王深居禁宫无法收到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AE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A</w:t>
      </w:r>
      <w:r w:rsidRPr="004B6264">
        <w:rPr>
          <w:rFonts w:ascii="Times New Roman" w:eastAsia="仿宋_GB2312" w:hAnsi="Times New Roman" w:cs="Times New Roman"/>
        </w:rPr>
        <w:t>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作者不务政事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曲解诗意，根据注释信息可知，作者当时任潞府功曹这样的闲职，作者只是无政事可做。</w:t>
      </w:r>
      <w:r w:rsidRPr="004B6264">
        <w:rPr>
          <w:rFonts w:ascii="Times New Roman" w:eastAsia="仿宋_GB2312" w:hAnsi="Times New Roman" w:cs="Times New Roman"/>
        </w:rPr>
        <w:t>E</w:t>
      </w:r>
      <w:r w:rsidRPr="004B6264">
        <w:rPr>
          <w:rFonts w:ascii="Times New Roman" w:eastAsia="仿宋_GB2312" w:hAnsi="Times New Roman" w:cs="Times New Roman"/>
        </w:rPr>
        <w:t>项对最后一联有曲解，最后一联是作者的诉苦，是埋怨自己上书，君王却不能赏识自己。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诗歌题目中有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书情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二字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作者在诗中表达了哪些感情</w:t>
      </w:r>
      <w:r>
        <w:rPr>
          <w:rFonts w:ascii="Times New Roman" w:hAnsi="Times New Roman" w:cs="Times New Roman"/>
        </w:rPr>
        <w:t>？</w:t>
      </w:r>
      <w:r w:rsidRPr="004B6264">
        <w:rPr>
          <w:rFonts w:ascii="Times New Roman" w:hAnsi="Times New Roman" w:cs="Times New Roman"/>
        </w:rPr>
        <w:t>请简要概括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6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hAnsi="宋体" w:cs="Times New Roman"/>
        </w:rPr>
        <w:t>①</w:t>
      </w:r>
      <w:r w:rsidRPr="004B6264">
        <w:rPr>
          <w:rFonts w:ascii="Times New Roman" w:hAnsi="Times New Roman" w:cs="Times New Roman"/>
        </w:rPr>
        <w:t>率意而为的自在闲适之情</w:t>
      </w:r>
      <w:r>
        <w:rPr>
          <w:rFonts w:ascii="Times New Roman" w:hAnsi="Times New Roman" w:cs="Times New Roman"/>
        </w:rPr>
        <w:t>；</w:t>
      </w:r>
      <w:r w:rsidRPr="004B6264">
        <w:rPr>
          <w:rFonts w:hAnsi="宋体" w:cs="Times New Roman"/>
        </w:rPr>
        <w:t>②</w:t>
      </w:r>
      <w:r w:rsidRPr="004B6264">
        <w:rPr>
          <w:rFonts w:ascii="Times New Roman" w:hAnsi="Times New Roman" w:cs="Times New Roman"/>
        </w:rPr>
        <w:t>对隐居生活的向往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羡慕之情</w:t>
      </w:r>
      <w:r>
        <w:rPr>
          <w:rFonts w:ascii="Times New Roman" w:hAnsi="Times New Roman" w:cs="Times New Roman"/>
        </w:rPr>
        <w:t>；</w:t>
      </w:r>
      <w:r w:rsidRPr="004B6264">
        <w:rPr>
          <w:rFonts w:hAnsi="宋体" w:cs="Times New Roman"/>
        </w:rPr>
        <w:t>③</w:t>
      </w:r>
      <w:r w:rsidRPr="004B6264">
        <w:rPr>
          <w:rFonts w:ascii="Times New Roman" w:hAnsi="Times New Roman" w:cs="Times New Roman"/>
        </w:rPr>
        <w:t>自伤不遇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对君王的怨恨之情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阅读下面这首诗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11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隶书" w:hAnsi="Times New Roman" w:cs="Times New Roman"/>
        </w:rPr>
      </w:pPr>
      <w:r w:rsidRPr="004B6264">
        <w:rPr>
          <w:rFonts w:ascii="Times New Roman" w:eastAsia="隶书" w:hAnsi="Times New Roman" w:cs="Times New Roman"/>
        </w:rPr>
        <w:t>虎丘</w:t>
      </w:r>
      <w:r w:rsidRPr="004B6264">
        <w:rPr>
          <w:rFonts w:eastAsia="隶书" w:hAnsi="宋体" w:cs="Times New Roman"/>
          <w:vertAlign w:val="superscript"/>
        </w:rPr>
        <w:t>①</w:t>
      </w:r>
      <w:r w:rsidRPr="004B6264">
        <w:rPr>
          <w:rFonts w:ascii="Times New Roman" w:eastAsia="隶书" w:hAnsi="Times New Roman" w:cs="Times New Roman"/>
        </w:rPr>
        <w:t>题壁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陈恭尹</w:t>
      </w:r>
      <w:r w:rsidRPr="004B6264">
        <w:rPr>
          <w:rFonts w:hAnsi="宋体" w:cs="Times New Roman"/>
          <w:vertAlign w:val="superscript"/>
        </w:rPr>
        <w:t>②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lastRenderedPageBreak/>
        <w:t>虎迹苍茫霸业沉，古时山色尚阴阴。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半楼月影千家笛，万里天涯一夜砧。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南国干戈征士泪，西风刀剪美人心。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市中亦有吹篪客</w:t>
      </w:r>
      <w:r w:rsidRPr="004B6264">
        <w:rPr>
          <w:rFonts w:eastAsia="楷体_GB2312" w:hAnsi="宋体" w:cs="Times New Roman"/>
          <w:vertAlign w:val="superscript"/>
        </w:rPr>
        <w:t>③</w:t>
      </w:r>
      <w:r w:rsidRPr="004B6264">
        <w:rPr>
          <w:rFonts w:ascii="Times New Roman" w:eastAsia="楷体_GB2312" w:hAnsi="Times New Roman" w:cs="Times New Roman"/>
        </w:rPr>
        <w:t>，乞食吴门秋又深。</w:t>
      </w:r>
    </w:p>
    <w:p w:rsidR="00561FC4" w:rsidRDefault="00544AD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FC4" w:rsidRPr="004B6264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FC4">
        <w:rPr>
          <w:rFonts w:ascii="Times New Roman" w:eastAsia="黑体" w:hAnsi="Times New Roman" w:cs="Times New Roman"/>
        </w:rPr>
        <w:t xml:space="preserve">　</w:t>
      </w:r>
      <w:r w:rsidR="00561FC4" w:rsidRPr="004B6264">
        <w:rPr>
          <w:rFonts w:eastAsia="仿宋_GB2312" w:hAnsi="宋体" w:cs="Times New Roman"/>
        </w:rPr>
        <w:t>①</w:t>
      </w:r>
      <w:r w:rsidR="00561FC4" w:rsidRPr="004B6264">
        <w:rPr>
          <w:rFonts w:ascii="Times New Roman" w:eastAsia="仿宋_GB2312" w:hAnsi="Times New Roman" w:cs="Times New Roman"/>
        </w:rPr>
        <w:t>虎丘：苏州名胜，相传内有春秋时吴王阖闾墓。</w:t>
      </w:r>
      <w:r w:rsidR="00561FC4" w:rsidRPr="004B6264">
        <w:rPr>
          <w:rFonts w:eastAsia="仿宋_GB2312" w:hAnsi="宋体" w:cs="Times New Roman"/>
        </w:rPr>
        <w:t>②</w:t>
      </w:r>
      <w:r w:rsidR="00561FC4" w:rsidRPr="004B6264">
        <w:rPr>
          <w:rFonts w:ascii="Times New Roman" w:eastAsia="仿宋_GB2312" w:hAnsi="Times New Roman" w:cs="Times New Roman"/>
        </w:rPr>
        <w:t>陈恭尹：清代诗人。其父陈邦彦为明末岭南抗清主力，后兵败殉国，陈恭尹只身逃脱。</w:t>
      </w:r>
      <w:r w:rsidR="00561FC4" w:rsidRPr="004B6264">
        <w:rPr>
          <w:rFonts w:eastAsia="仿宋_GB2312" w:hAnsi="宋体" w:cs="Times New Roman"/>
        </w:rPr>
        <w:t>③</w:t>
      </w:r>
      <w:r w:rsidR="00561FC4" w:rsidRPr="004B6264">
        <w:rPr>
          <w:rFonts w:ascii="Times New Roman" w:eastAsia="仿宋_GB2312" w:hAnsi="Times New Roman" w:cs="Times New Roman"/>
        </w:rPr>
        <w:t>吹篪</w:t>
      </w:r>
      <w:r w:rsidR="00561FC4">
        <w:rPr>
          <w:rFonts w:ascii="Times New Roman" w:eastAsia="仿宋_GB2312" w:hAnsi="Times New Roman" w:cs="Times New Roman"/>
        </w:rPr>
        <w:t>(</w:t>
      </w:r>
      <w:r w:rsidR="00561FC4" w:rsidRPr="004B6264">
        <w:rPr>
          <w:rFonts w:ascii="Times New Roman" w:eastAsia="仿宋_GB2312" w:hAnsi="Times New Roman" w:cs="Times New Roman"/>
        </w:rPr>
        <w:t>chí</w:t>
      </w:r>
      <w:r w:rsidR="00561FC4">
        <w:rPr>
          <w:rFonts w:ascii="Times New Roman" w:eastAsia="仿宋_GB2312" w:hAnsi="Times New Roman" w:cs="Times New Roman"/>
        </w:rPr>
        <w:t>)</w:t>
      </w:r>
      <w:r w:rsidR="00561FC4" w:rsidRPr="004B6264">
        <w:rPr>
          <w:rFonts w:ascii="Times New Roman" w:eastAsia="仿宋_GB2312" w:hAnsi="Times New Roman" w:cs="Times New Roman"/>
        </w:rPr>
        <w:t>客：指伍子胥。春秋时，伍子胥父兄为楚平王所杀，他逃往吴国，吹篪乞食，后为吴国重臣，借吴兵力，雪耻家仇。篪，古代一种用竹子制成的乐器。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下列对本诗的理解与赏析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4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题壁诗是诗人在墙壁上题写的诗歌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苏轼《题西林壁》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谭嗣同《狱中题壁》都是题壁诗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起句写吴王霸业成空的史实</w:t>
      </w:r>
      <w:r>
        <w:rPr>
          <w:rFonts w:ascii="Times New Roman" w:hAnsi="Times New Roman" w:cs="Times New Roman"/>
        </w:rPr>
        <w:t>，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古时山色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四字暗含着江山未改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人事已非的深沉感慨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颔联拓展空间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由虎丘而至整个江南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千家笛声与万里砧声相合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虚实相生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意境阔大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颈联以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征士泪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美人心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将士出生入死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闺中美人却不知亡国之恨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犹自做着女红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D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颈联这两句诗字面上写的是春秋时吴越之战给人们带来的灾难。连年的战争使战士们流尽了血泪；西风中，吴宫的美人西施也心如刀剜，痛苦不堪。实际上，诗人咏史是为了抒发自己的心迹。他是明朝遗民，其父陈邦彦在抗清战争中殉难；国仇家恨，常形诸笔端。两句中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征士泪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eastAsia="仿宋_GB2312" w:hAnsi="Times New Roman" w:cs="Times New Roman"/>
        </w:rPr>
        <w:t>美人心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都暗指当时南方的抗清斗争和他自己的家国之痛。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出师未捷身先死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长使英雄泪满襟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是杜甫诗《蜀相》的尾联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请和《虎丘题壁》的尾联进行比较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说说这两首诗的尾联所表现的思想感情有何不同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7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hAnsi="宋体" w:cs="Times New Roman"/>
        </w:rPr>
        <w:t>①</w:t>
      </w:r>
      <w:r w:rsidRPr="004B6264">
        <w:rPr>
          <w:rFonts w:ascii="Times New Roman" w:hAnsi="Times New Roman" w:cs="Times New Roman"/>
        </w:rPr>
        <w:t>《虎丘题壁》以伍子胥自比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侧重写自己身负国难家仇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含蓄表达反清复明的大志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《蜀相》则更多是对诸葛亮的敬仰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及对事业未竟的痛惜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和包括自己在内无数志士的爱国深情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②</w:t>
      </w:r>
      <w:r w:rsidRPr="004B6264">
        <w:rPr>
          <w:rFonts w:ascii="Times New Roman" w:hAnsi="Times New Roman" w:cs="Times New Roman"/>
        </w:rPr>
        <w:t>《虎丘题壁》中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秋又深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三字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使人想见瑟瑟秋风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森森寒气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诗人于时局艰难之时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又觉前途迷茫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11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4B6264">
        <w:rPr>
          <w:rFonts w:ascii="Times New Roman" w:eastAsia="隶书" w:hAnsi="Times New Roman" w:cs="Times New Roman"/>
        </w:rPr>
        <w:t>水调歌头</w:t>
      </w:r>
      <w:r w:rsidRPr="004B6264">
        <w:rPr>
          <w:rFonts w:ascii="Times New Roman" w:eastAsia="隶书" w:hAnsi="Times New Roman" w:cs="Times New Roman"/>
        </w:rPr>
        <w:t>·</w:t>
      </w:r>
      <w:r w:rsidRPr="004B6264">
        <w:rPr>
          <w:rFonts w:ascii="Times New Roman" w:eastAsia="隶书" w:hAnsi="Times New Roman" w:cs="Times New Roman"/>
        </w:rPr>
        <w:t>游览</w:t>
      </w:r>
      <w:r w:rsidRPr="004B6264">
        <w:rPr>
          <w:rFonts w:eastAsia="隶书" w:hAnsi="宋体" w:cs="Times New Roman"/>
          <w:vertAlign w:val="superscript"/>
        </w:rPr>
        <w:t>①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黄庭坚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瑶草</w:t>
      </w:r>
      <w:r w:rsidRPr="004B6264">
        <w:rPr>
          <w:rFonts w:eastAsia="楷体_GB2312" w:hAnsi="宋体" w:cs="Times New Roman"/>
          <w:vertAlign w:val="superscript"/>
        </w:rPr>
        <w:t>②</w:t>
      </w:r>
      <w:r w:rsidRPr="004B6264">
        <w:rPr>
          <w:rFonts w:ascii="Times New Roman" w:eastAsia="楷体_GB2312" w:hAnsi="Times New Roman" w:cs="Times New Roman"/>
        </w:rPr>
        <w:t>一何碧，春入武陵溪</w:t>
      </w:r>
      <w:r w:rsidRPr="004B6264">
        <w:rPr>
          <w:rFonts w:eastAsia="楷体_GB2312" w:hAnsi="宋体" w:cs="Times New Roman"/>
          <w:vertAlign w:val="superscript"/>
        </w:rPr>
        <w:t>③</w:t>
      </w:r>
      <w:r w:rsidRPr="004B6264">
        <w:rPr>
          <w:rFonts w:ascii="Times New Roman" w:eastAsia="楷体_GB2312" w:hAnsi="Times New Roman" w:cs="Times New Roman"/>
        </w:rPr>
        <w:t>。溪上桃花无数，枝上有黄鹂。我欲穿花寻路，直入白云</w:t>
      </w:r>
      <w:r w:rsidRPr="004B6264">
        <w:rPr>
          <w:rFonts w:ascii="Times New Roman" w:eastAsia="楷体_GB2312" w:hAnsi="Times New Roman" w:cs="Times New Roman"/>
        </w:rPr>
        <w:lastRenderedPageBreak/>
        <w:t>深处，浩气展虹霓。只恐花深里，红路湿人衣。</w:t>
      </w:r>
      <w:r>
        <w:rPr>
          <w:rFonts w:ascii="Times New Roman" w:eastAsia="楷体_GB2312" w:hAnsi="Times New Roman" w:cs="Times New Roman"/>
        </w:rPr>
        <w:t xml:space="preserve">　　</w:t>
      </w:r>
      <w:r w:rsidRPr="004B6264">
        <w:rPr>
          <w:rFonts w:ascii="Times New Roman" w:eastAsia="楷体_GB2312" w:hAnsi="Times New Roman" w:cs="Times New Roman"/>
        </w:rPr>
        <w:t>坐玉石，倚玉枕，拂金徽</w:t>
      </w:r>
      <w:r w:rsidRPr="004B6264">
        <w:rPr>
          <w:rFonts w:eastAsia="楷体_GB2312" w:hAnsi="宋体" w:cs="Times New Roman"/>
          <w:vertAlign w:val="superscript"/>
        </w:rPr>
        <w:t>④</w:t>
      </w:r>
      <w:r w:rsidRPr="004B6264">
        <w:rPr>
          <w:rFonts w:ascii="Times New Roman" w:eastAsia="楷体_GB2312" w:hAnsi="Times New Roman" w:cs="Times New Roman"/>
        </w:rPr>
        <w:t>。谪仙何处？无人伴我白螺杯。我为灵芝仙草，不为朱唇丹脸，长啸亦何为？醉舞下山去，明月逐人归。</w:t>
      </w:r>
    </w:p>
    <w:p w:rsidR="00561FC4" w:rsidRDefault="00544AD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FC4" w:rsidRPr="004B6264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FC4">
        <w:rPr>
          <w:rFonts w:ascii="Times New Roman" w:eastAsia="黑体" w:hAnsi="Times New Roman" w:cs="Times New Roman"/>
        </w:rPr>
        <w:t xml:space="preserve">　</w:t>
      </w:r>
      <w:r w:rsidR="00561FC4" w:rsidRPr="004B6264">
        <w:rPr>
          <w:rFonts w:eastAsia="黑体" w:hAnsi="宋体" w:cs="Times New Roman"/>
        </w:rPr>
        <w:t>①</w:t>
      </w:r>
      <w:r w:rsidR="00561FC4" w:rsidRPr="004B6264">
        <w:rPr>
          <w:rFonts w:ascii="Times New Roman" w:eastAsia="黑体" w:hAnsi="Times New Roman" w:cs="Times New Roman"/>
        </w:rPr>
        <w:t>此词大约写于词人被贬官时期。</w:t>
      </w:r>
      <w:r w:rsidR="00561FC4" w:rsidRPr="004B6264">
        <w:rPr>
          <w:rFonts w:eastAsia="黑体" w:hAnsi="宋体" w:cs="Times New Roman"/>
        </w:rPr>
        <w:t>②</w:t>
      </w:r>
      <w:r w:rsidR="00561FC4" w:rsidRPr="004B6264">
        <w:rPr>
          <w:rFonts w:ascii="Times New Roman" w:eastAsia="黑体" w:hAnsi="Times New Roman" w:cs="Times New Roman"/>
        </w:rPr>
        <w:t>瑶草：仙草。</w:t>
      </w:r>
      <w:r w:rsidR="00561FC4" w:rsidRPr="004B6264">
        <w:rPr>
          <w:rFonts w:eastAsia="黑体" w:hAnsi="宋体" w:cs="Times New Roman"/>
        </w:rPr>
        <w:t>③</w:t>
      </w:r>
      <w:r w:rsidR="00561FC4" w:rsidRPr="004B6264">
        <w:rPr>
          <w:rFonts w:ascii="Times New Roman" w:eastAsia="黑体" w:hAnsi="Times New Roman" w:cs="Times New Roman"/>
        </w:rPr>
        <w:t>武陵溪：出自陶渊明《桃花源记》。</w:t>
      </w:r>
      <w:r w:rsidR="00561FC4" w:rsidRPr="004B6264">
        <w:rPr>
          <w:rFonts w:eastAsia="黑体" w:hAnsi="宋体" w:cs="Times New Roman"/>
        </w:rPr>
        <w:t>④</w:t>
      </w:r>
      <w:r w:rsidR="00561FC4" w:rsidRPr="004B6264">
        <w:rPr>
          <w:rFonts w:ascii="Times New Roman" w:eastAsia="黑体" w:hAnsi="Times New Roman" w:cs="Times New Roman"/>
        </w:rPr>
        <w:t>金徽：瑶琴。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下列对本词的理解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不正确的两项是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5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瑶草一何碧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运用比兴手法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赞美瑶草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仙草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像碧玉一样可爱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激起读者兴趣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把读者引进仙境中去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溪上桃花无数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枝上有黄鹂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承接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春入武陵溪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表现了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桃花源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仙境的清丽澄净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幽静脱俗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我欲穿花寻路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三句表达了作者对此境的喜爱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满怀喜悦规划着自己的行程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渴望有更美的发现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只恐花深里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红路湿人衣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故意正话反说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说仙境里花深露重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怕会打湿衣服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实际表现了词人对仙境深深的喜爱和依恋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我为灵芝仙草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两句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表白他到此探索的真意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仙草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即开头的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瑶草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朱唇丹脸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指第三句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溪上桃花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CD</w:t>
      </w:r>
    </w:p>
    <w:p w:rsidR="00561FC4" w:rsidRPr="00A56603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56603">
        <w:rPr>
          <w:rFonts w:ascii="Times New Roman" w:eastAsia="仿宋_GB2312" w:hAnsi="Times New Roman" w:cs="Times New Roman"/>
        </w:rPr>
        <w:t>C</w:t>
      </w:r>
      <w:r w:rsidRPr="00A56603">
        <w:rPr>
          <w:rFonts w:ascii="Times New Roman" w:eastAsia="仿宋_GB2312" w:hAnsi="Times New Roman" w:cs="Times New Roman"/>
        </w:rPr>
        <w:t>项</w:t>
      </w:r>
      <w:r w:rsidRPr="00A56603">
        <w:rPr>
          <w:rFonts w:eastAsia="仿宋_GB2312" w:hAnsi="宋体" w:cs="Times New Roman"/>
        </w:rPr>
        <w:t>“</w:t>
      </w:r>
      <w:r w:rsidRPr="00A56603">
        <w:rPr>
          <w:rFonts w:ascii="Times New Roman" w:eastAsia="仿宋_GB2312" w:hAnsi="Times New Roman" w:cs="Times New Roman"/>
        </w:rPr>
        <w:t>我欲穿花寻路</w:t>
      </w:r>
      <w:r w:rsidRPr="00A56603">
        <w:rPr>
          <w:rFonts w:eastAsia="仿宋_GB2312" w:hAnsi="宋体" w:cs="Times New Roman"/>
        </w:rPr>
        <w:t>”</w:t>
      </w:r>
      <w:r w:rsidRPr="00A56603">
        <w:rPr>
          <w:rFonts w:ascii="Times New Roman" w:eastAsia="仿宋_GB2312" w:hAnsi="Times New Roman" w:cs="Times New Roman"/>
        </w:rPr>
        <w:t>三句虚写想象、以虚衬实，写词人幻想能找到一个自由施展才能的理想世界，含蓄地表示对现实的不满。</w:t>
      </w:r>
      <w:r w:rsidRPr="00A56603">
        <w:rPr>
          <w:rFonts w:ascii="Times New Roman" w:eastAsia="仿宋_GB2312" w:hAnsi="Times New Roman" w:cs="Times New Roman"/>
        </w:rPr>
        <w:t>D</w:t>
      </w:r>
      <w:r w:rsidRPr="00A56603">
        <w:rPr>
          <w:rFonts w:ascii="Times New Roman" w:eastAsia="仿宋_GB2312" w:hAnsi="Times New Roman" w:cs="Times New Roman"/>
        </w:rPr>
        <w:t>项</w:t>
      </w:r>
      <w:r w:rsidRPr="00A56603">
        <w:rPr>
          <w:rFonts w:eastAsia="仿宋_GB2312" w:hAnsi="宋体" w:cs="Times New Roman"/>
        </w:rPr>
        <w:t>“</w:t>
      </w:r>
      <w:r w:rsidRPr="00A56603">
        <w:rPr>
          <w:rFonts w:ascii="Times New Roman" w:eastAsia="仿宋_GB2312" w:hAnsi="Times New Roman" w:cs="Times New Roman"/>
        </w:rPr>
        <w:t>只恐花深里，红路湿人衣</w:t>
      </w:r>
      <w:r w:rsidRPr="00A56603">
        <w:rPr>
          <w:rFonts w:eastAsia="仿宋_GB2312" w:hAnsi="宋体" w:cs="Times New Roman"/>
        </w:rPr>
        <w:t>”</w:t>
      </w:r>
      <w:r w:rsidRPr="00A56603">
        <w:rPr>
          <w:rFonts w:ascii="Times New Roman" w:eastAsia="仿宋_GB2312" w:hAnsi="Times New Roman" w:cs="Times New Roman"/>
        </w:rPr>
        <w:t>承接前三句，写词人担心仙境里花深露湿，沾湿人衣，既写现实的游览，又曲折地表现他对纷乱人世的厌倦但又不甘心离去的矛盾。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结合下片内容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简要分析词人表达了怎样的思想情感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6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hAnsi="宋体" w:cs="Times New Roman"/>
        </w:rPr>
        <w:t>①</w:t>
      </w:r>
      <w:r w:rsidRPr="004B6264">
        <w:rPr>
          <w:rFonts w:ascii="Times New Roman" w:hAnsi="Times New Roman" w:cs="Times New Roman"/>
        </w:rPr>
        <w:t>词人想象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坐玉石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倚玉枕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拂金徽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弹瑶琴</w:t>
      </w:r>
      <w:r>
        <w:rPr>
          <w:rFonts w:ascii="Times New Roman" w:hAnsi="Times New Roman" w:cs="Times New Roman"/>
        </w:rPr>
        <w:t>)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表现他的志行高洁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与众不同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②</w:t>
      </w:r>
      <w:r w:rsidRPr="004B6264">
        <w:rPr>
          <w:rFonts w:ascii="Times New Roman" w:hAnsi="Times New Roman" w:cs="Times New Roman"/>
        </w:rPr>
        <w:t>接着说李白不在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无人陪他饮酒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是说他缺乏知音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感到异常寂寞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同时曲折地表达出对现实的不满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③</w:t>
      </w:r>
      <w:r w:rsidRPr="004B6264">
        <w:rPr>
          <w:rFonts w:ascii="Times New Roman" w:hAnsi="Times New Roman" w:cs="Times New Roman"/>
        </w:rPr>
        <w:t>词人说自己到仙境探索是为了得到灵芝仙草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不是为了得到像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朱唇丹脸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一样的桃花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即使得不到又何必长啸呢</w:t>
      </w:r>
      <w:r>
        <w:rPr>
          <w:rFonts w:ascii="Times New Roman" w:hAnsi="Times New Roman" w:cs="Times New Roman"/>
        </w:rPr>
        <w:t>？</w:t>
      </w:r>
      <w:r w:rsidRPr="004B6264">
        <w:rPr>
          <w:rFonts w:ascii="Times New Roman" w:hAnsi="Times New Roman" w:cs="Times New Roman"/>
        </w:rPr>
        <w:t>以象征性的语言说明自己不必去为得不到功名利禄而忧愁叹息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④</w:t>
      </w:r>
      <w:r w:rsidRPr="004B6264">
        <w:rPr>
          <w:rFonts w:ascii="Times New Roman" w:hAnsi="Times New Roman" w:cs="Times New Roman"/>
        </w:rPr>
        <w:t>最后两句描写词人醉后摇摇晃晃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下山翩翩起舞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明月伴他归去的形象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表现他想逃避现实却又不甘心如此的矛盾心理及孤寂心境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阅读下面这首宋词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然后回答问题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11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4B6264">
        <w:rPr>
          <w:rFonts w:ascii="Times New Roman" w:eastAsia="隶书" w:hAnsi="Times New Roman" w:cs="Times New Roman"/>
        </w:rPr>
        <w:t>念奴娇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lastRenderedPageBreak/>
        <w:t>姜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夔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闹红</w:t>
      </w:r>
      <w:r w:rsidRPr="004B6264">
        <w:rPr>
          <w:rFonts w:eastAsia="楷体_GB2312" w:hAnsi="宋体" w:cs="Times New Roman"/>
          <w:vertAlign w:val="superscript"/>
        </w:rPr>
        <w:t>①</w:t>
      </w:r>
      <w:r w:rsidRPr="004B6264">
        <w:rPr>
          <w:rFonts w:ascii="Times New Roman" w:eastAsia="楷体_GB2312" w:hAnsi="Times New Roman" w:cs="Times New Roman"/>
        </w:rPr>
        <w:t>一舸，记来时，尝与鸳鸯为侣。三十六陂</w:t>
      </w:r>
      <w:r w:rsidRPr="004B6264">
        <w:rPr>
          <w:rFonts w:eastAsia="楷体_GB2312" w:hAnsi="宋体" w:cs="Times New Roman"/>
          <w:vertAlign w:val="superscript"/>
        </w:rPr>
        <w:t>②</w:t>
      </w:r>
      <w:r w:rsidRPr="004B6264">
        <w:rPr>
          <w:rFonts w:ascii="Times New Roman" w:eastAsia="楷体_GB2312" w:hAnsi="Times New Roman" w:cs="Times New Roman"/>
        </w:rPr>
        <w:t>人未到，水佩风裳无数。翠叶吹凉，玉容消酒，更洒菇蒲</w:t>
      </w:r>
      <w:r w:rsidRPr="004B6264">
        <w:rPr>
          <w:rFonts w:eastAsia="楷体_GB2312" w:hAnsi="宋体" w:cs="Times New Roman"/>
          <w:vertAlign w:val="superscript"/>
        </w:rPr>
        <w:t>③</w:t>
      </w:r>
      <w:r w:rsidRPr="004B6264">
        <w:rPr>
          <w:rFonts w:ascii="Times New Roman" w:eastAsia="楷体_GB2312" w:hAnsi="Times New Roman" w:cs="Times New Roman"/>
        </w:rPr>
        <w:t>雨。嫣然摇动，冷香飞上诗句。</w:t>
      </w:r>
      <w:r>
        <w:rPr>
          <w:rFonts w:ascii="Times New Roman" w:eastAsia="楷体_GB2312" w:hAnsi="Times New Roman" w:cs="Times New Roman"/>
        </w:rPr>
        <w:t xml:space="preserve">　　</w:t>
      </w:r>
      <w:r w:rsidRPr="004B6264">
        <w:rPr>
          <w:rFonts w:ascii="Times New Roman" w:eastAsia="楷体_GB2312" w:hAnsi="Times New Roman" w:cs="Times New Roman"/>
        </w:rPr>
        <w:t>日暮，青盖亭亭，情人不见，争忍凌波去？只恐舞衣寒易落，愁入西风南浦。高柳垂阴，老鱼吹浪，留我花间住。田田多少，几回沙际归路。</w:t>
      </w:r>
    </w:p>
    <w:p w:rsidR="00561FC4" w:rsidRDefault="00544AD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FC4" w:rsidRPr="004B6264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FC4">
        <w:rPr>
          <w:rFonts w:ascii="Times New Roman" w:eastAsia="黑体" w:hAnsi="Times New Roman" w:cs="Times New Roman"/>
        </w:rPr>
        <w:t xml:space="preserve">　</w:t>
      </w:r>
      <w:r w:rsidR="00561FC4" w:rsidRPr="004B6264">
        <w:rPr>
          <w:rFonts w:eastAsia="黑体" w:hAnsi="宋体" w:cs="Times New Roman"/>
        </w:rPr>
        <w:t>①</w:t>
      </w:r>
      <w:r w:rsidR="00561FC4" w:rsidRPr="004B6264">
        <w:rPr>
          <w:rFonts w:ascii="Times New Roman" w:eastAsia="黑体" w:hAnsi="Times New Roman" w:cs="Times New Roman"/>
        </w:rPr>
        <w:t>闹红：指盛开的荷花。</w:t>
      </w:r>
      <w:r w:rsidR="00561FC4" w:rsidRPr="004B6264">
        <w:rPr>
          <w:rFonts w:eastAsia="黑体" w:hAnsi="宋体" w:cs="Times New Roman"/>
        </w:rPr>
        <w:t>②</w:t>
      </w:r>
      <w:r w:rsidR="00561FC4" w:rsidRPr="004B6264">
        <w:rPr>
          <w:rFonts w:ascii="Times New Roman" w:eastAsia="黑体" w:hAnsi="Times New Roman" w:cs="Times New Roman"/>
        </w:rPr>
        <w:t>三十六陂：指很多水塘。</w:t>
      </w:r>
      <w:r w:rsidR="00561FC4" w:rsidRPr="004B6264">
        <w:rPr>
          <w:rFonts w:eastAsia="黑体" w:hAnsi="宋体" w:cs="Times New Roman"/>
        </w:rPr>
        <w:t>③</w:t>
      </w:r>
      <w:r w:rsidR="00561FC4" w:rsidRPr="004B6264">
        <w:rPr>
          <w:rFonts w:ascii="Times New Roman" w:eastAsia="黑体" w:hAnsi="Times New Roman" w:cs="Times New Roman"/>
        </w:rPr>
        <w:t>菇蒲：水草。</w:t>
      </w:r>
      <w:r w:rsidR="00561FC4" w:rsidRPr="004B6264">
        <w:rPr>
          <w:rFonts w:hAnsi="宋体" w:cs="Times New Roman"/>
        </w:rPr>
        <w:t>“</w:t>
      </w:r>
      <w:r w:rsidR="00561FC4" w:rsidRPr="004B6264">
        <w:rPr>
          <w:rFonts w:ascii="Times New Roman" w:eastAsia="黑体" w:hAnsi="Times New Roman" w:cs="Times New Roman"/>
        </w:rPr>
        <w:t>菇</w:t>
      </w:r>
      <w:r w:rsidR="00561FC4" w:rsidRPr="004B6264">
        <w:rPr>
          <w:rFonts w:hAnsi="宋体" w:cs="Times New Roman"/>
        </w:rPr>
        <w:t>”</w:t>
      </w:r>
      <w:r w:rsidR="00561FC4" w:rsidRPr="004B6264">
        <w:rPr>
          <w:rFonts w:ascii="Times New Roman" w:eastAsia="黑体" w:hAnsi="Times New Roman" w:cs="Times New Roman"/>
        </w:rPr>
        <w:t>即茭白。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本词上片主要描述荷花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理解不正确的两项是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5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闹红一舸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写出了荷花开放的艳丽迷人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都如美人一般戏闹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调笑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场面热烈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三十六陂人未到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放眼望去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许多的荷塘连绵一气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许多游人都未曾到过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水佩风裳无数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此句兼用比喻和拟人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写荷花以水为佩玉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以风为衣裳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写出了荷花的清馨幽逸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秀美高洁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翠叶吹凉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玉容消酒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更洒菇蒲雨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景中含情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写凉风吹来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荷花像酒意消退时的美人的红脸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又吹来一阵密雨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蕴含了词人借酒浇愁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放浪形骸的心境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嫣然摇动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冷香飞上诗句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运用通感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写荷花倩影娉婷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嫣然含笑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吐出如优美诗句一般的幽幽冷香</w:t>
      </w:r>
      <w:r>
        <w:rPr>
          <w:rFonts w:ascii="Times New Roman" w:hAnsi="Times New Roman" w:cs="Times New Roman"/>
        </w:rPr>
        <w:t>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AD</w:t>
      </w:r>
    </w:p>
    <w:p w:rsidR="00561FC4" w:rsidRPr="00A56603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56603">
        <w:rPr>
          <w:rFonts w:ascii="Times New Roman" w:eastAsia="仿宋_GB2312" w:hAnsi="Times New Roman" w:cs="Times New Roman"/>
        </w:rPr>
        <w:t>A</w:t>
      </w:r>
      <w:r w:rsidRPr="00A56603">
        <w:rPr>
          <w:rFonts w:ascii="Times New Roman" w:eastAsia="仿宋_GB2312" w:hAnsi="Times New Roman" w:cs="Times New Roman"/>
        </w:rPr>
        <w:t>项化静为动，写出了词人驶入陂塘时盛开的荷花随之晃动、显得很热闹的情形。</w:t>
      </w:r>
      <w:r w:rsidRPr="00A56603">
        <w:rPr>
          <w:rFonts w:ascii="Times New Roman" w:eastAsia="仿宋_GB2312" w:hAnsi="Times New Roman" w:cs="Times New Roman"/>
        </w:rPr>
        <w:t>D</w:t>
      </w:r>
      <w:r w:rsidRPr="00A56603">
        <w:rPr>
          <w:rFonts w:ascii="Times New Roman" w:eastAsia="仿宋_GB2312" w:hAnsi="Times New Roman" w:cs="Times New Roman"/>
        </w:rPr>
        <w:t>项</w:t>
      </w:r>
      <w:r w:rsidRPr="00A56603">
        <w:rPr>
          <w:rFonts w:eastAsia="仿宋_GB2312" w:hAnsi="宋体" w:cs="Times New Roman"/>
        </w:rPr>
        <w:t>“</w:t>
      </w:r>
      <w:r w:rsidRPr="00A56603">
        <w:rPr>
          <w:rFonts w:ascii="Times New Roman" w:eastAsia="仿宋_GB2312" w:hAnsi="Times New Roman" w:cs="Times New Roman"/>
        </w:rPr>
        <w:t>翠叶吹凉，玉容消酒，更洒菇蒲雨</w:t>
      </w:r>
      <w:r w:rsidRPr="00A56603">
        <w:rPr>
          <w:rFonts w:eastAsia="仿宋_GB2312" w:hAnsi="宋体" w:cs="Times New Roman"/>
        </w:rPr>
        <w:t>”</w:t>
      </w:r>
      <w:r w:rsidRPr="00A56603">
        <w:rPr>
          <w:rFonts w:ascii="Times New Roman" w:eastAsia="仿宋_GB2312" w:hAnsi="Times New Roman" w:cs="Times New Roman"/>
        </w:rPr>
        <w:t>是说凉风吹来，鲜艳的荷花像美人玉脸带着酒意消退时的残红，烘托荷花的清新高洁，为下文的</w:t>
      </w:r>
      <w:r w:rsidRPr="00A56603">
        <w:rPr>
          <w:rFonts w:eastAsia="仿宋_GB2312" w:hAnsi="宋体" w:cs="Times New Roman"/>
        </w:rPr>
        <w:t>“</w:t>
      </w:r>
      <w:r w:rsidRPr="00A56603">
        <w:rPr>
          <w:rFonts w:ascii="Times New Roman" w:eastAsia="仿宋_GB2312" w:hAnsi="Times New Roman" w:cs="Times New Roman"/>
        </w:rPr>
        <w:t>冷香</w:t>
      </w:r>
      <w:r w:rsidRPr="00A56603">
        <w:rPr>
          <w:rFonts w:eastAsia="仿宋_GB2312" w:hAnsi="宋体" w:cs="Times New Roman"/>
        </w:rPr>
        <w:t>”</w:t>
      </w:r>
      <w:r w:rsidRPr="00A56603">
        <w:rPr>
          <w:rFonts w:ascii="Times New Roman" w:eastAsia="仿宋_GB2312" w:hAnsi="Times New Roman" w:cs="Times New Roman"/>
        </w:rPr>
        <w:t>铺垫。整个上片都是描写荷花，写出荷花清馨幽逸、高洁美艳的特点。</w:t>
      </w:r>
      <w:r w:rsidRPr="00A56603">
        <w:rPr>
          <w:rFonts w:ascii="Times New Roman" w:eastAsia="仿宋_GB2312" w:hAnsi="Times New Roman" w:cs="Times New Roman"/>
        </w:rPr>
        <w:t>D</w:t>
      </w:r>
      <w:r w:rsidRPr="00A56603">
        <w:rPr>
          <w:rFonts w:ascii="Times New Roman" w:eastAsia="仿宋_GB2312" w:hAnsi="Times New Roman" w:cs="Times New Roman"/>
        </w:rPr>
        <w:t>项不合上片语境。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词学大家唐圭璋评价说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此词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下片笔笔转换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一往情深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请结合内容简要分析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6</w:t>
      </w:r>
      <w:r w:rsidRPr="004B6264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DF127D" w:rsidRPr="00561FC4" w:rsidRDefault="00561FC4" w:rsidP="00561FC4">
      <w:pPr>
        <w:pStyle w:val="a3"/>
        <w:tabs>
          <w:tab w:val="left" w:pos="3402"/>
        </w:tabs>
        <w:spacing w:line="360" w:lineRule="auto"/>
        <w:rPr>
          <w:rFonts w:ascii="Times New Roman" w:hAnsi="Times New Roman"/>
        </w:rPr>
      </w:pPr>
      <w:r w:rsidRPr="004B6264">
        <w:rPr>
          <w:rFonts w:ascii="Times New Roman" w:hAnsi="Times New Roman"/>
        </w:rPr>
        <w:t>答案</w:t>
      </w:r>
      <w:r>
        <w:rPr>
          <w:rFonts w:ascii="Times New Roman" w:hAnsi="Times New Roman"/>
        </w:rPr>
        <w:t xml:space="preserve">　</w:t>
      </w:r>
      <w:r w:rsidRPr="004B6264">
        <w:rPr>
          <w:rFonts w:ascii="Times New Roman" w:hAnsi="Times New Roman"/>
        </w:rPr>
        <w:t>下片词人一开始说日暮时分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只见那车盖般亭亭玉立的绿荷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就像那等候情人的凌波仙子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情人未见而不忍离去</w:t>
      </w:r>
      <w:r>
        <w:rPr>
          <w:rFonts w:ascii="Times New Roman" w:hAnsi="Times New Roman"/>
        </w:rPr>
        <w:t>。</w:t>
      </w:r>
      <w:r w:rsidRPr="004B6264">
        <w:rPr>
          <w:rFonts w:ascii="Times New Roman" w:hAnsi="Times New Roman"/>
        </w:rPr>
        <w:t>实际上是写自己十分留恋</w:t>
      </w:r>
      <w:r>
        <w:rPr>
          <w:rFonts w:ascii="Times New Roman" w:hAnsi="Times New Roman"/>
        </w:rPr>
        <w:t>。</w:t>
      </w:r>
      <w:r w:rsidRPr="004B6264">
        <w:rPr>
          <w:rFonts w:ascii="Times New Roman" w:hAnsi="Times New Roman"/>
        </w:rPr>
        <w:t>词人接着担心西风起时舞衣般的叶子经不住秋寒的萧瑟而容易凋残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更为那无情的秋风将把南浦变成一片萧条而忧愁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表现了对荷花的关爱</w:t>
      </w:r>
      <w:r>
        <w:rPr>
          <w:rFonts w:ascii="Times New Roman" w:hAnsi="Times New Roman"/>
        </w:rPr>
        <w:t>。</w:t>
      </w:r>
      <w:r w:rsidRPr="004B6264">
        <w:rPr>
          <w:rFonts w:ascii="Times New Roman" w:hAnsi="Times New Roman"/>
        </w:rPr>
        <w:t>词人不得不离去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却反过来说高高柳树垂下绿阴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吹波吐浪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肥大的老鱼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都要挽留他住在荷花中间</w:t>
      </w:r>
      <w:r>
        <w:rPr>
          <w:rFonts w:ascii="Times New Roman" w:hAnsi="Times New Roman"/>
        </w:rPr>
        <w:t>。</w:t>
      </w:r>
      <w:r w:rsidRPr="004B6264">
        <w:rPr>
          <w:rFonts w:ascii="Times New Roman" w:hAnsi="Times New Roman"/>
        </w:rPr>
        <w:t>词人终于归去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却又回忆往昔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说田田荷叶间</w:t>
      </w:r>
      <w:r>
        <w:rPr>
          <w:rFonts w:ascii="Times New Roman" w:hAnsi="Times New Roman"/>
        </w:rPr>
        <w:t>、</w:t>
      </w:r>
      <w:r w:rsidRPr="004B6264">
        <w:rPr>
          <w:rFonts w:ascii="Times New Roman" w:hAnsi="Times New Roman"/>
        </w:rPr>
        <w:t>沙堤旁边是</w:t>
      </w:r>
      <w:r w:rsidRPr="004B6264">
        <w:rPr>
          <w:rFonts w:hAnsi="宋体"/>
        </w:rPr>
        <w:t>“</w:t>
      </w:r>
      <w:r w:rsidRPr="004B6264">
        <w:rPr>
          <w:rFonts w:ascii="Times New Roman" w:hAnsi="Times New Roman"/>
        </w:rPr>
        <w:t>我</w:t>
      </w:r>
      <w:r w:rsidRPr="004B6264">
        <w:rPr>
          <w:rFonts w:hAnsi="宋体"/>
        </w:rPr>
        <w:t>”</w:t>
      </w:r>
      <w:r w:rsidRPr="004B6264">
        <w:rPr>
          <w:rFonts w:ascii="Times New Roman" w:hAnsi="Times New Roman"/>
        </w:rPr>
        <w:t>好多次的归路</w:t>
      </w:r>
      <w:r>
        <w:rPr>
          <w:rFonts w:ascii="Times New Roman" w:hAnsi="Times New Roman"/>
        </w:rPr>
        <w:t>。</w:t>
      </w:r>
      <w:r w:rsidRPr="004B6264">
        <w:rPr>
          <w:rFonts w:ascii="Times New Roman" w:hAnsi="Times New Roman"/>
        </w:rPr>
        <w:t>总之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词人层层铺叙渲染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转换角度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反复写自己对荷花的留恋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可谓</w:t>
      </w:r>
      <w:r w:rsidRPr="004B6264">
        <w:rPr>
          <w:rFonts w:hAnsi="宋体"/>
        </w:rPr>
        <w:t>“</w:t>
      </w:r>
      <w:r w:rsidRPr="004B6264">
        <w:rPr>
          <w:rFonts w:ascii="Times New Roman" w:hAnsi="Times New Roman"/>
        </w:rPr>
        <w:t>笔笔转换</w:t>
      </w:r>
      <w:r>
        <w:rPr>
          <w:rFonts w:ascii="Times New Roman" w:hAnsi="Times New Roman"/>
        </w:rPr>
        <w:t>，</w:t>
      </w:r>
      <w:r w:rsidRPr="004B6264">
        <w:rPr>
          <w:rFonts w:ascii="Times New Roman" w:hAnsi="Times New Roman"/>
        </w:rPr>
        <w:t>一往情深</w:t>
      </w:r>
      <w:r w:rsidRPr="004B6264">
        <w:rPr>
          <w:rFonts w:hAnsi="宋体"/>
        </w:rPr>
        <w:t>”</w:t>
      </w:r>
      <w:r>
        <w:rPr>
          <w:rFonts w:ascii="Times New Roman" w:hAnsi="Times New Roman"/>
        </w:rPr>
        <w:t>。</w:t>
      </w:r>
    </w:p>
    <w:sectPr w:rsidR="00DF127D" w:rsidRPr="00561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FC4"/>
    <w:rsid w:val="00544AD4"/>
    <w:rsid w:val="00561FC4"/>
    <w:rsid w:val="00AC1FF9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561F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561FC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561FC4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561FC4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61FC4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561F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561F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561FC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561FC4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561FC4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61FC4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561F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3005</Characters>
  <Application>Microsoft Office Word</Application>
  <DocSecurity>0</DocSecurity>
  <Lines>25</Lines>
  <Paragraphs>7</Paragraphs>
  <ScaleCrop>false</ScaleCrop>
  <Company>china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2017-03-27T05:38:00Z</dcterms:created>
  <dcterms:modified xsi:type="dcterms:W3CDTF">2017-03-27T05:38:00Z</dcterms:modified>
</cp:coreProperties>
</file>