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AB0D9" w14:textId="77777777" w:rsidR="007638ED" w:rsidRPr="00A061D7" w:rsidRDefault="007638ED" w:rsidP="007638ED">
      <w:pPr>
        <w:pStyle w:val="BodyText2"/>
        <w:ind w:left="0"/>
        <w:rPr>
          <w:b/>
          <w:iCs/>
          <w:color w:val="000000"/>
          <w:sz w:val="52"/>
          <w:szCs w:val="52"/>
          <w:u w:val="single"/>
        </w:rPr>
      </w:pPr>
      <w:bookmarkStart w:id="0" w:name="_Hlk16012106"/>
      <w:r w:rsidRPr="00A061D7">
        <w:rPr>
          <w:b/>
          <w:iCs/>
          <w:color w:val="000000"/>
          <w:sz w:val="52"/>
          <w:szCs w:val="52"/>
          <w:u w:val="single"/>
        </w:rPr>
        <w:t>CONFIDENTIAL</w:t>
      </w:r>
      <w:r>
        <w:rPr>
          <w:b/>
          <w:iCs/>
          <w:color w:val="000000"/>
          <w:sz w:val="52"/>
          <w:szCs w:val="52"/>
          <w:u w:val="single"/>
        </w:rPr>
        <w:t xml:space="preserve">    </w:t>
      </w:r>
    </w:p>
    <w:tbl>
      <w:tblPr>
        <w:tblW w:w="10527" w:type="dxa"/>
        <w:tblInd w:w="-6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7"/>
        <w:gridCol w:w="4820"/>
      </w:tblGrid>
      <w:tr w:rsidR="007638ED" w:rsidRPr="00E852EC" w14:paraId="4B0E23F5" w14:textId="77777777" w:rsidTr="00935E14">
        <w:trPr>
          <w:trHeight w:val="694"/>
        </w:trPr>
        <w:tc>
          <w:tcPr>
            <w:tcW w:w="10527" w:type="dxa"/>
            <w:gridSpan w:val="2"/>
            <w:shd w:val="clear" w:color="auto" w:fill="0070D4"/>
          </w:tcPr>
          <w:p w14:paraId="183F2F81" w14:textId="77777777" w:rsidR="007638ED" w:rsidRPr="00A061D7" w:rsidRDefault="007638ED" w:rsidP="00935E14">
            <w:pPr>
              <w:rPr>
                <w:b/>
                <w:color w:val="FFFFFF"/>
                <w:szCs w:val="22"/>
              </w:rPr>
            </w:pPr>
            <w:r w:rsidRPr="00A061D7">
              <w:rPr>
                <w:b/>
                <w:color w:val="FFFFFF"/>
                <w:szCs w:val="22"/>
              </w:rPr>
              <w:lastRenderedPageBreak/>
              <w:t>Submission Details:</w:t>
            </w:r>
          </w:p>
        </w:tc>
      </w:tr>
      <w:tr w:rsidR="007638ED" w:rsidRPr="009D37F2" w14:paraId="6ACCC39D" w14:textId="77777777" w:rsidTr="00935E14">
        <w:tc>
          <w:tcPr>
            <w:tcW w:w="5707" w:type="dxa"/>
          </w:tcPr>
          <w:p w14:paraId="78863B67" w14:textId="77777777" w:rsidR="007638ED" w:rsidRPr="009D37F2" w:rsidRDefault="007638ED" w:rsidP="00935E14">
            <w:pPr>
              <w:pStyle w:val="Heading2"/>
              <w:tabs>
                <w:tab w:val="left" w:pos="0"/>
                <w:tab w:val="left" w:pos="192"/>
              </w:tabs>
              <w:ind w:left="720" w:hanging="675"/>
              <w:rPr>
                <w:szCs w:val="22"/>
              </w:rPr>
            </w:pPr>
            <w:bookmarkStart w:id="1" w:name="_Toc531877319"/>
            <w:bookmarkStart w:id="2" w:name="_Toc531956586"/>
            <w:bookmarkStart w:id="3" w:name="_Toc532200065"/>
            <w:r w:rsidRPr="009D37F2">
              <w:rPr>
                <w:szCs w:val="22"/>
              </w:rPr>
              <w:t>Agency Name:</w:t>
            </w:r>
            <w:bookmarkEnd w:id="1"/>
            <w:bookmarkEnd w:id="2"/>
            <w:bookmarkEnd w:id="3"/>
          </w:p>
        </w:tc>
        <w:tc>
          <w:tcPr>
            <w:tcW w:w="4820" w:type="dxa"/>
          </w:tcPr>
          <w:p w14:paraId="50A1D09C" w14:textId="77777777" w:rsidR="007638ED" w:rsidRPr="0048582B" w:rsidRDefault="007638ED" w:rsidP="00935E14">
            <w:pPr>
              <w:pStyle w:val="Heading2"/>
              <w:ind w:left="720" w:hanging="675"/>
              <w:rPr>
                <w:szCs w:val="22"/>
              </w:rPr>
            </w:pPr>
            <w:r w:rsidRPr="0048582B">
              <w:rPr>
                <w:szCs w:val="22"/>
              </w:rPr>
              <w:t>Resource Solutions</w:t>
            </w:r>
          </w:p>
        </w:tc>
      </w:tr>
      <w:tr w:rsidR="007638ED" w:rsidRPr="009D37F2" w14:paraId="22E5980B" w14:textId="77777777" w:rsidTr="00935E14">
        <w:tc>
          <w:tcPr>
            <w:tcW w:w="5707" w:type="dxa"/>
          </w:tcPr>
          <w:p w14:paraId="4C796129" w14:textId="77777777" w:rsidR="007638ED" w:rsidRPr="009D37F2" w:rsidRDefault="007638ED" w:rsidP="00935E14">
            <w:pPr>
              <w:pStyle w:val="Heading2"/>
              <w:ind w:left="720" w:hanging="675"/>
              <w:rPr>
                <w:szCs w:val="22"/>
              </w:rPr>
            </w:pPr>
            <w:bookmarkStart w:id="4" w:name="_Toc531877320"/>
            <w:bookmarkStart w:id="5" w:name="_Toc531956587"/>
            <w:bookmarkStart w:id="6" w:name="_Toc532200066"/>
            <w:r w:rsidRPr="009D37F2">
              <w:rPr>
                <w:szCs w:val="22"/>
              </w:rPr>
              <w:t>Agency Consultant Name:</w:t>
            </w:r>
            <w:bookmarkEnd w:id="4"/>
            <w:bookmarkEnd w:id="5"/>
            <w:bookmarkEnd w:id="6"/>
          </w:p>
          <w:p w14:paraId="679136F0" w14:textId="77777777" w:rsidR="007638ED" w:rsidRPr="009D37F2" w:rsidRDefault="007638ED" w:rsidP="00935E14">
            <w:pPr>
              <w:pStyle w:val="Heading2"/>
              <w:ind w:left="720" w:hanging="675"/>
              <w:rPr>
                <w:szCs w:val="22"/>
              </w:rPr>
            </w:pPr>
            <w:bookmarkStart w:id="7" w:name="_Toc531877321"/>
            <w:bookmarkStart w:id="8" w:name="_Toc531956588"/>
            <w:bookmarkStart w:id="9" w:name="_Toc532200067"/>
            <w:r w:rsidRPr="009D37F2">
              <w:rPr>
                <w:szCs w:val="22"/>
              </w:rPr>
              <w:t>Consultant Email Address:</w:t>
            </w:r>
            <w:bookmarkEnd w:id="7"/>
            <w:bookmarkEnd w:id="8"/>
            <w:bookmarkEnd w:id="9"/>
          </w:p>
          <w:p w14:paraId="48F5753F" w14:textId="77777777" w:rsidR="007638ED" w:rsidRPr="00351F60" w:rsidRDefault="007638ED" w:rsidP="00935E14">
            <w:pPr>
              <w:pStyle w:val="Heading2"/>
              <w:ind w:left="720" w:hanging="675"/>
              <w:rPr>
                <w:szCs w:val="22"/>
              </w:rPr>
            </w:pPr>
            <w:bookmarkStart w:id="10" w:name="_Toc531877322"/>
            <w:bookmarkStart w:id="11" w:name="_Toc531956589"/>
            <w:bookmarkStart w:id="12" w:name="_Toc532200068"/>
            <w:r w:rsidRPr="009D37F2">
              <w:rPr>
                <w:szCs w:val="22"/>
              </w:rPr>
              <w:t>Consultant Telephone Number:</w:t>
            </w:r>
            <w:bookmarkEnd w:id="10"/>
            <w:bookmarkEnd w:id="11"/>
            <w:bookmarkEnd w:id="12"/>
          </w:p>
        </w:tc>
        <w:tc>
          <w:tcPr>
            <w:tcW w:w="4820" w:type="dxa"/>
          </w:tcPr>
          <w:p w14:paraId="0B9FC67C" w14:textId="77777777" w:rsidR="007638ED" w:rsidRPr="0041583B" w:rsidRDefault="007638ED" w:rsidP="00935E14">
            <w:pPr>
              <w:pStyle w:val="Heading2"/>
              <w:ind w:left="720" w:hanging="675"/>
              <w:rPr>
                <w:szCs w:val="22"/>
              </w:rPr>
            </w:pPr>
            <w:r>
              <w:rPr>
                <w:szCs w:val="22"/>
              </w:rPr>
              <w:t>Neeraj</w:t>
            </w:r>
          </w:p>
          <w:p w14:paraId="0B8E394C" w14:textId="77777777" w:rsidR="007638ED" w:rsidRPr="0041583B" w:rsidRDefault="007638ED" w:rsidP="00935E14">
            <w:pPr>
              <w:pStyle w:val="Heading2"/>
              <w:ind w:left="720" w:hanging="675"/>
              <w:rPr>
                <w:szCs w:val="22"/>
              </w:rPr>
            </w:pPr>
            <w:r>
              <w:rPr>
                <w:szCs w:val="22"/>
              </w:rPr>
              <w:t>Neeraj.Rani</w:t>
            </w:r>
            <w:hyperlink r:id="rId4" w:history="1">
              <w:r w:rsidRPr="0041583B">
                <w:rPr>
                  <w:szCs w:val="22"/>
                </w:rPr>
                <w:t>@resourcesolutions.com</w:t>
              </w:r>
            </w:hyperlink>
          </w:p>
          <w:p w14:paraId="6A38DF90" w14:textId="77777777" w:rsidR="007638ED" w:rsidRPr="0041583B" w:rsidRDefault="007638ED" w:rsidP="00935E14">
            <w:pPr>
              <w:pStyle w:val="Heading2"/>
              <w:ind w:left="0"/>
              <w:rPr>
                <w:szCs w:val="22"/>
              </w:rPr>
            </w:pPr>
            <w:r w:rsidRPr="0041583B">
              <w:rPr>
                <w:szCs w:val="22"/>
              </w:rPr>
              <w:t>040-68196483</w:t>
            </w:r>
          </w:p>
        </w:tc>
      </w:tr>
      <w:tr w:rsidR="007638ED" w:rsidRPr="00000381" w14:paraId="0BEA829A" w14:textId="77777777" w:rsidTr="00935E14">
        <w:tc>
          <w:tcPr>
            <w:tcW w:w="5707" w:type="dxa"/>
          </w:tcPr>
          <w:p w14:paraId="5D0693B8" w14:textId="77777777" w:rsidR="007638ED" w:rsidRPr="00351F60" w:rsidRDefault="007638ED" w:rsidP="00935E14">
            <w:pPr>
              <w:pStyle w:val="Heading2"/>
              <w:ind w:left="720" w:hanging="675"/>
              <w:rPr>
                <w:szCs w:val="22"/>
              </w:rPr>
            </w:pPr>
            <w:bookmarkStart w:id="13" w:name="_Toc531877323"/>
            <w:bookmarkStart w:id="14" w:name="_Toc531956590"/>
            <w:bookmarkStart w:id="15" w:name="_Toc532200069"/>
            <w:r w:rsidRPr="00351F60">
              <w:rPr>
                <w:szCs w:val="22"/>
              </w:rPr>
              <w:t>Position Applicant applied for:</w:t>
            </w:r>
            <w:bookmarkEnd w:id="13"/>
            <w:bookmarkEnd w:id="14"/>
            <w:bookmarkEnd w:id="15"/>
          </w:p>
        </w:tc>
        <w:tc>
          <w:tcPr>
            <w:tcW w:w="4820" w:type="dxa"/>
          </w:tcPr>
          <w:p w14:paraId="59D1714F" w14:textId="77777777" w:rsidR="007638ED" w:rsidRPr="007638ED" w:rsidRDefault="007638ED" w:rsidP="007638ED">
            <w:pPr>
              <w:keepNext w:val="0"/>
              <w:spacing w:after="0"/>
              <w:ind w:left="0"/>
              <w:rPr>
                <w:rFonts w:cs="Arial"/>
                <w:color w:val="000000"/>
                <w:szCs w:val="22"/>
                <w:lang w:bidi="ar-SA"/>
              </w:rPr>
            </w:pPr>
            <w:r w:rsidRPr="007638ED">
              <w:rPr>
                <w:rFonts w:cs="Arial"/>
                <w:color w:val="000000"/>
                <w:szCs w:val="22"/>
              </w:rPr>
              <w:t>2000013950 Senior Specialist</w:t>
            </w:r>
          </w:p>
          <w:p w14:paraId="605DDCBF" w14:textId="329E7768" w:rsidR="007638ED" w:rsidRPr="007638ED" w:rsidRDefault="007638ED" w:rsidP="00935E14">
            <w:pPr>
              <w:keepNext w:val="0"/>
              <w:spacing w:after="0"/>
              <w:ind w:left="0"/>
              <w:rPr>
                <w:rFonts w:cs="Arial"/>
                <w:color w:val="000000"/>
                <w:szCs w:val="22"/>
                <w:lang w:bidi="ar-SA"/>
              </w:rPr>
            </w:pPr>
          </w:p>
        </w:tc>
      </w:tr>
      <w:tr w:rsidR="007638ED" w:rsidRPr="009D37F2" w14:paraId="647F5537" w14:textId="77777777" w:rsidTr="00935E14">
        <w:trPr>
          <w:trHeight w:val="442"/>
        </w:trPr>
        <w:tc>
          <w:tcPr>
            <w:tcW w:w="5707" w:type="dxa"/>
          </w:tcPr>
          <w:p w14:paraId="3EA1010C" w14:textId="77777777" w:rsidR="007638ED" w:rsidRPr="00351F60" w:rsidRDefault="007638ED" w:rsidP="00935E14">
            <w:pPr>
              <w:pStyle w:val="Heading2"/>
              <w:ind w:left="720" w:hanging="675"/>
              <w:rPr>
                <w:szCs w:val="22"/>
              </w:rPr>
            </w:pPr>
            <w:bookmarkStart w:id="16" w:name="_Toc531877324"/>
            <w:bookmarkStart w:id="17" w:name="_Toc531956591"/>
            <w:bookmarkStart w:id="18" w:name="_Toc532200070"/>
            <w:proofErr w:type="spellStart"/>
            <w:r w:rsidRPr="00351F60">
              <w:rPr>
                <w:szCs w:val="22"/>
              </w:rPr>
              <w:t>Taleo</w:t>
            </w:r>
            <w:proofErr w:type="spellEnd"/>
            <w:r w:rsidRPr="00351F60">
              <w:rPr>
                <w:szCs w:val="22"/>
              </w:rPr>
              <w:t xml:space="preserve"> Job reference No:</w:t>
            </w:r>
            <w:bookmarkEnd w:id="16"/>
            <w:bookmarkEnd w:id="17"/>
            <w:bookmarkEnd w:id="18"/>
          </w:p>
        </w:tc>
        <w:tc>
          <w:tcPr>
            <w:tcW w:w="4820" w:type="dxa"/>
          </w:tcPr>
          <w:p w14:paraId="1E6688D3" w14:textId="77777777" w:rsidR="007638ED" w:rsidRPr="007638ED" w:rsidRDefault="007638ED" w:rsidP="007638ED">
            <w:pPr>
              <w:keepNext w:val="0"/>
              <w:spacing w:after="0"/>
              <w:ind w:left="0"/>
              <w:rPr>
                <w:rFonts w:cs="Arial"/>
                <w:color w:val="000000"/>
                <w:szCs w:val="22"/>
                <w:lang w:bidi="ar-SA"/>
              </w:rPr>
            </w:pPr>
            <w:r w:rsidRPr="007638ED">
              <w:rPr>
                <w:rFonts w:cs="Arial"/>
                <w:color w:val="000000"/>
                <w:szCs w:val="22"/>
              </w:rPr>
              <w:t>2000013950 Senior Specialist</w:t>
            </w:r>
          </w:p>
          <w:p w14:paraId="41B1FE8E" w14:textId="516C8ACE" w:rsidR="007638ED" w:rsidRPr="007638ED" w:rsidRDefault="007638ED" w:rsidP="00935E14">
            <w:pPr>
              <w:keepNext w:val="0"/>
              <w:spacing w:after="0"/>
              <w:ind w:left="0"/>
              <w:rPr>
                <w:rFonts w:cs="Arial"/>
                <w:color w:val="000000"/>
                <w:szCs w:val="22"/>
                <w:lang w:bidi="ar-SA"/>
              </w:rPr>
            </w:pPr>
          </w:p>
        </w:tc>
      </w:tr>
      <w:tr w:rsidR="007638ED" w:rsidRPr="009D37F2" w14:paraId="0EDE4776" w14:textId="77777777" w:rsidTr="00935E14">
        <w:tc>
          <w:tcPr>
            <w:tcW w:w="5707" w:type="dxa"/>
            <w:tcBorders>
              <w:bottom w:val="single" w:sz="6" w:space="0" w:color="000000"/>
            </w:tcBorders>
          </w:tcPr>
          <w:p w14:paraId="03F511B3" w14:textId="77777777" w:rsidR="007638ED" w:rsidRPr="009D37F2" w:rsidRDefault="007638ED" w:rsidP="00935E14">
            <w:pPr>
              <w:pStyle w:val="Heading2"/>
              <w:ind w:left="720" w:hanging="675"/>
              <w:rPr>
                <w:szCs w:val="22"/>
              </w:rPr>
            </w:pPr>
            <w:bookmarkStart w:id="19" w:name="_Toc531877325"/>
            <w:bookmarkStart w:id="20" w:name="_Toc531956592"/>
            <w:bookmarkStart w:id="21" w:name="_Toc532200071"/>
            <w:r w:rsidRPr="009D37F2">
              <w:rPr>
                <w:szCs w:val="22"/>
              </w:rPr>
              <w:t>Date of submission:</w:t>
            </w:r>
            <w:bookmarkEnd w:id="19"/>
            <w:bookmarkEnd w:id="20"/>
            <w:bookmarkEnd w:id="21"/>
          </w:p>
        </w:tc>
        <w:tc>
          <w:tcPr>
            <w:tcW w:w="4820" w:type="dxa"/>
            <w:tcBorders>
              <w:bottom w:val="single" w:sz="6" w:space="0" w:color="000000"/>
            </w:tcBorders>
          </w:tcPr>
          <w:p w14:paraId="6BB4B706" w14:textId="77777777" w:rsidR="007638ED" w:rsidRPr="0015306E" w:rsidRDefault="007638ED" w:rsidP="00935E14">
            <w:pPr>
              <w:pStyle w:val="Heading2"/>
              <w:ind w:left="720" w:hanging="675"/>
              <w:rPr>
                <w:szCs w:val="22"/>
              </w:rPr>
            </w:pPr>
            <w:r>
              <w:rPr>
                <w:szCs w:val="22"/>
              </w:rPr>
              <w:t>08</w:t>
            </w:r>
            <w:r w:rsidRPr="0015306E">
              <w:rPr>
                <w:szCs w:val="22"/>
              </w:rPr>
              <w:t>/0</w:t>
            </w:r>
            <w:r>
              <w:rPr>
                <w:szCs w:val="22"/>
              </w:rPr>
              <w:t>6</w:t>
            </w:r>
            <w:r w:rsidRPr="0015306E">
              <w:rPr>
                <w:szCs w:val="22"/>
              </w:rPr>
              <w:t>/2021</w:t>
            </w:r>
          </w:p>
        </w:tc>
      </w:tr>
      <w:tr w:rsidR="007638ED" w:rsidRPr="009D37F2" w14:paraId="3181B640" w14:textId="77777777" w:rsidTr="00935E14">
        <w:trPr>
          <w:trHeight w:val="1282"/>
        </w:trPr>
        <w:tc>
          <w:tcPr>
            <w:tcW w:w="10527" w:type="dxa"/>
            <w:gridSpan w:val="2"/>
            <w:shd w:val="clear" w:color="auto" w:fill="0070D4"/>
          </w:tcPr>
          <w:p w14:paraId="00682B19" w14:textId="77777777" w:rsidR="007638ED" w:rsidRPr="0015306E" w:rsidRDefault="007638ED" w:rsidP="00935E14">
            <w:pPr>
              <w:pStyle w:val="Heading2"/>
              <w:ind w:left="720" w:hanging="675"/>
              <w:rPr>
                <w:szCs w:val="22"/>
              </w:rPr>
            </w:pPr>
            <w:proofErr w:type="gramStart"/>
            <w:r w:rsidRPr="0015306E">
              <w:rPr>
                <w:szCs w:val="22"/>
              </w:rPr>
              <w:t>Applicant  Core</w:t>
            </w:r>
            <w:proofErr w:type="gramEnd"/>
            <w:r w:rsidRPr="0015306E">
              <w:rPr>
                <w:szCs w:val="22"/>
              </w:rPr>
              <w:t xml:space="preserve"> Details and Availability:</w:t>
            </w:r>
          </w:p>
          <w:p w14:paraId="374A1E85" w14:textId="77777777" w:rsidR="007638ED" w:rsidRPr="0015306E" w:rsidRDefault="007638ED" w:rsidP="00935E14">
            <w:pPr>
              <w:pStyle w:val="Heading2"/>
              <w:ind w:left="720" w:hanging="675"/>
              <w:rPr>
                <w:szCs w:val="22"/>
              </w:rPr>
            </w:pPr>
            <w:r w:rsidRPr="0015306E">
              <w:rPr>
                <w:szCs w:val="22"/>
              </w:rPr>
              <w:t>Note: In submitting the applicant’s details the Agency confirms that it has obtained the applicant’s written consent to submit the applicant’s details.</w:t>
            </w:r>
          </w:p>
        </w:tc>
      </w:tr>
      <w:tr w:rsidR="007638ED" w:rsidRPr="009D37F2" w14:paraId="794550C7" w14:textId="77777777" w:rsidTr="00935E14">
        <w:trPr>
          <w:trHeight w:val="1382"/>
        </w:trPr>
        <w:tc>
          <w:tcPr>
            <w:tcW w:w="5707" w:type="dxa"/>
          </w:tcPr>
          <w:p w14:paraId="5839869F" w14:textId="77777777" w:rsidR="007638ED" w:rsidRPr="0085374A" w:rsidRDefault="007638ED" w:rsidP="00935E14">
            <w:pPr>
              <w:pStyle w:val="Heading2"/>
              <w:ind w:left="720" w:hanging="675"/>
              <w:rPr>
                <w:szCs w:val="22"/>
              </w:rPr>
            </w:pPr>
            <w:bookmarkStart w:id="22" w:name="_Toc531877326"/>
            <w:bookmarkStart w:id="23" w:name="_Toc531956593"/>
            <w:bookmarkStart w:id="24" w:name="_Toc532200072"/>
            <w:r w:rsidRPr="0085374A">
              <w:rPr>
                <w:szCs w:val="22"/>
              </w:rPr>
              <w:t>Full Name of Applicant:</w:t>
            </w:r>
            <w:bookmarkEnd w:id="22"/>
            <w:bookmarkEnd w:id="23"/>
            <w:bookmarkEnd w:id="24"/>
            <w:r w:rsidRPr="0085374A">
              <w:rPr>
                <w:szCs w:val="22"/>
              </w:rPr>
              <w:t xml:space="preserve"> </w:t>
            </w:r>
          </w:p>
          <w:p w14:paraId="31EE65A4" w14:textId="77777777" w:rsidR="007638ED" w:rsidRPr="0085374A" w:rsidRDefault="007638ED" w:rsidP="00935E14">
            <w:pPr>
              <w:pStyle w:val="Heading2"/>
              <w:ind w:left="720" w:hanging="675"/>
              <w:rPr>
                <w:szCs w:val="22"/>
              </w:rPr>
            </w:pPr>
            <w:bookmarkStart w:id="25" w:name="_Toc531877327"/>
            <w:bookmarkStart w:id="26" w:name="_Toc531956594"/>
            <w:bookmarkStart w:id="27" w:name="_Toc532200073"/>
            <w:r w:rsidRPr="0085374A">
              <w:rPr>
                <w:szCs w:val="22"/>
              </w:rPr>
              <w:t>(Please use passport or identity card name)</w:t>
            </w:r>
            <w:bookmarkEnd w:id="25"/>
            <w:bookmarkEnd w:id="26"/>
            <w:bookmarkEnd w:id="27"/>
          </w:p>
        </w:tc>
        <w:tc>
          <w:tcPr>
            <w:tcW w:w="4820" w:type="dxa"/>
          </w:tcPr>
          <w:p w14:paraId="21BE234A" w14:textId="025B19A6" w:rsidR="007638ED" w:rsidRPr="007638ED" w:rsidRDefault="007638ED" w:rsidP="00935E14">
            <w:pPr>
              <w:keepNext w:val="0"/>
              <w:spacing w:after="0"/>
              <w:ind w:left="0"/>
              <w:rPr>
                <w:rFonts w:cs="Arial"/>
                <w:color w:val="000000"/>
                <w:szCs w:val="22"/>
                <w:lang w:bidi="ar-SA"/>
              </w:rPr>
            </w:pPr>
            <w:proofErr w:type="spellStart"/>
            <w:r w:rsidRPr="007638ED">
              <w:rPr>
                <w:rFonts w:cs="Arial"/>
                <w:color w:val="000000"/>
                <w:szCs w:val="22"/>
              </w:rPr>
              <w:t>Sabarish</w:t>
            </w:r>
            <w:proofErr w:type="spellEnd"/>
            <w:r w:rsidRPr="007638ED">
              <w:rPr>
                <w:rFonts w:cs="Arial"/>
                <w:color w:val="000000"/>
                <w:szCs w:val="22"/>
              </w:rPr>
              <w:t xml:space="preserve"> R</w:t>
            </w:r>
          </w:p>
          <w:p w14:paraId="165C9824" w14:textId="77777777" w:rsidR="007638ED" w:rsidRPr="0015306E" w:rsidRDefault="007638ED" w:rsidP="00935E14">
            <w:pPr>
              <w:pStyle w:val="Heading2"/>
              <w:ind w:left="720" w:hanging="675"/>
              <w:rPr>
                <w:szCs w:val="22"/>
              </w:rPr>
            </w:pPr>
          </w:p>
        </w:tc>
      </w:tr>
      <w:tr w:rsidR="007638ED" w:rsidRPr="009D37F2" w14:paraId="72688EED" w14:textId="77777777" w:rsidTr="00935E14">
        <w:trPr>
          <w:cantSplit/>
          <w:trHeight w:val="388"/>
        </w:trPr>
        <w:tc>
          <w:tcPr>
            <w:tcW w:w="5707" w:type="dxa"/>
          </w:tcPr>
          <w:p w14:paraId="7338C8DE" w14:textId="77777777" w:rsidR="007638ED" w:rsidRPr="008766A3" w:rsidRDefault="007638ED" w:rsidP="00935E14">
            <w:pPr>
              <w:pStyle w:val="Heading2"/>
              <w:ind w:left="720" w:hanging="675"/>
              <w:rPr>
                <w:bCs/>
                <w:szCs w:val="22"/>
              </w:rPr>
            </w:pPr>
            <w:bookmarkStart w:id="28" w:name="_Toc531877328"/>
            <w:bookmarkStart w:id="29" w:name="_Toc531956595"/>
            <w:bookmarkStart w:id="30" w:name="_Toc532200074"/>
            <w:r w:rsidRPr="008766A3">
              <w:rPr>
                <w:szCs w:val="22"/>
              </w:rPr>
              <w:t>Current or most recent Salary:</w:t>
            </w:r>
            <w:bookmarkEnd w:id="28"/>
            <w:bookmarkEnd w:id="29"/>
            <w:bookmarkEnd w:id="30"/>
          </w:p>
        </w:tc>
        <w:tc>
          <w:tcPr>
            <w:tcW w:w="4820" w:type="dxa"/>
          </w:tcPr>
          <w:p w14:paraId="647EE01C" w14:textId="0CEDC5B2" w:rsidR="007638ED" w:rsidRPr="00345B0E" w:rsidRDefault="007638ED" w:rsidP="00935E14">
            <w:pPr>
              <w:pStyle w:val="Heading2"/>
              <w:ind w:left="0"/>
              <w:rPr>
                <w:szCs w:val="22"/>
              </w:rPr>
            </w:pPr>
            <w:r>
              <w:rPr>
                <w:szCs w:val="22"/>
              </w:rPr>
              <w:t>4.86</w:t>
            </w:r>
          </w:p>
        </w:tc>
      </w:tr>
      <w:tr w:rsidR="007638ED" w:rsidRPr="009D37F2" w14:paraId="51FCAE26" w14:textId="77777777" w:rsidTr="00935E14">
        <w:trPr>
          <w:cantSplit/>
          <w:trHeight w:val="388"/>
        </w:trPr>
        <w:tc>
          <w:tcPr>
            <w:tcW w:w="5707" w:type="dxa"/>
          </w:tcPr>
          <w:p w14:paraId="3040047F" w14:textId="77777777" w:rsidR="007638ED" w:rsidRPr="003C643B" w:rsidRDefault="007638ED" w:rsidP="00935E14">
            <w:pPr>
              <w:pStyle w:val="Heading2"/>
              <w:ind w:left="720" w:hanging="675"/>
              <w:rPr>
                <w:bCs/>
                <w:color w:val="000000"/>
                <w:szCs w:val="22"/>
              </w:rPr>
            </w:pPr>
            <w:bookmarkStart w:id="31" w:name="_Toc531877329"/>
            <w:bookmarkStart w:id="32" w:name="_Toc531956596"/>
            <w:bookmarkStart w:id="33" w:name="_Toc532200075"/>
            <w:r w:rsidRPr="003C643B">
              <w:rPr>
                <w:color w:val="000000"/>
                <w:szCs w:val="22"/>
              </w:rPr>
              <w:t>Current or most recent Benefits:</w:t>
            </w:r>
            <w:bookmarkEnd w:id="31"/>
            <w:bookmarkEnd w:id="32"/>
            <w:bookmarkEnd w:id="33"/>
          </w:p>
        </w:tc>
        <w:tc>
          <w:tcPr>
            <w:tcW w:w="4820" w:type="dxa"/>
          </w:tcPr>
          <w:p w14:paraId="22F95348" w14:textId="77777777" w:rsidR="007638ED" w:rsidRPr="00345B0E" w:rsidRDefault="007638ED" w:rsidP="00935E14">
            <w:pPr>
              <w:pStyle w:val="Heading2"/>
              <w:ind w:left="0"/>
              <w:rPr>
                <w:szCs w:val="22"/>
              </w:rPr>
            </w:pPr>
          </w:p>
        </w:tc>
      </w:tr>
      <w:tr w:rsidR="007638ED" w:rsidRPr="009D37F2" w14:paraId="1FDFD601" w14:textId="77777777" w:rsidTr="00935E14">
        <w:trPr>
          <w:cantSplit/>
          <w:trHeight w:val="388"/>
        </w:trPr>
        <w:tc>
          <w:tcPr>
            <w:tcW w:w="5707" w:type="dxa"/>
          </w:tcPr>
          <w:p w14:paraId="65B1BC19" w14:textId="77777777" w:rsidR="007638ED" w:rsidRDefault="007638ED" w:rsidP="00935E14">
            <w:pPr>
              <w:pStyle w:val="Heading2"/>
              <w:ind w:left="720" w:hanging="675"/>
              <w:rPr>
                <w:bCs/>
                <w:color w:val="000000"/>
                <w:szCs w:val="22"/>
              </w:rPr>
            </w:pPr>
            <w:bookmarkStart w:id="34" w:name="_Toc531877330"/>
            <w:bookmarkStart w:id="35" w:name="_Toc531956597"/>
            <w:bookmarkStart w:id="36" w:name="_Toc532200076"/>
            <w:r w:rsidRPr="009D37F2">
              <w:rPr>
                <w:color w:val="000000"/>
                <w:szCs w:val="22"/>
              </w:rPr>
              <w:t>Salary Expectations:</w:t>
            </w:r>
            <w:bookmarkEnd w:id="34"/>
            <w:bookmarkEnd w:id="35"/>
            <w:bookmarkEnd w:id="36"/>
          </w:p>
          <w:p w14:paraId="6E89F22E" w14:textId="77777777" w:rsidR="007638ED" w:rsidRDefault="007638ED" w:rsidP="00935E14">
            <w:pPr>
              <w:pStyle w:val="Heading2"/>
              <w:ind w:left="720" w:hanging="675"/>
              <w:rPr>
                <w:bCs/>
                <w:color w:val="000000"/>
                <w:szCs w:val="22"/>
              </w:rPr>
            </w:pPr>
            <w:bookmarkStart w:id="37" w:name="_Toc531877331"/>
            <w:bookmarkStart w:id="38" w:name="_Toc531956598"/>
            <w:bookmarkStart w:id="39" w:name="_Toc532200077"/>
            <w:r>
              <w:rPr>
                <w:color w:val="000000"/>
                <w:szCs w:val="22"/>
              </w:rPr>
              <w:t>Please note: if the applicant has salary</w:t>
            </w:r>
            <w:bookmarkEnd w:id="37"/>
            <w:bookmarkEnd w:id="38"/>
            <w:bookmarkEnd w:id="39"/>
          </w:p>
          <w:p w14:paraId="3D1CCC84" w14:textId="77777777" w:rsidR="007638ED" w:rsidRDefault="007638ED" w:rsidP="00935E14">
            <w:pPr>
              <w:pStyle w:val="Heading2"/>
              <w:ind w:left="720" w:hanging="675"/>
              <w:rPr>
                <w:bCs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 </w:t>
            </w:r>
            <w:bookmarkStart w:id="40" w:name="_Toc531877332"/>
            <w:bookmarkStart w:id="41" w:name="_Toc531956599"/>
            <w:bookmarkStart w:id="42" w:name="_Toc532200078"/>
            <w:r>
              <w:rPr>
                <w:color w:val="000000"/>
                <w:szCs w:val="22"/>
              </w:rPr>
              <w:t>expectations above those advertised for this</w:t>
            </w:r>
            <w:bookmarkEnd w:id="40"/>
            <w:bookmarkEnd w:id="41"/>
            <w:bookmarkEnd w:id="42"/>
          </w:p>
          <w:p w14:paraId="14DEBCE5" w14:textId="77777777" w:rsidR="007638ED" w:rsidRDefault="007638ED" w:rsidP="00935E14">
            <w:pPr>
              <w:pStyle w:val="Heading2"/>
              <w:ind w:left="720" w:hanging="675"/>
              <w:rPr>
                <w:bCs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 </w:t>
            </w:r>
            <w:bookmarkStart w:id="43" w:name="_Toc531877333"/>
            <w:bookmarkStart w:id="44" w:name="_Toc531956600"/>
            <w:bookmarkStart w:id="45" w:name="_Toc532200079"/>
            <w:proofErr w:type="spellStart"/>
            <w:r>
              <w:rPr>
                <w:color w:val="000000"/>
                <w:szCs w:val="22"/>
              </w:rPr>
              <w:t>role</w:t>
            </w:r>
            <w:proofErr w:type="spellEnd"/>
            <w:r>
              <w:rPr>
                <w:color w:val="000000"/>
                <w:szCs w:val="22"/>
              </w:rPr>
              <w:t>, please explain why they have been</w:t>
            </w:r>
            <w:bookmarkEnd w:id="43"/>
            <w:bookmarkEnd w:id="44"/>
            <w:bookmarkEnd w:id="45"/>
            <w:r>
              <w:rPr>
                <w:color w:val="000000"/>
                <w:szCs w:val="22"/>
              </w:rPr>
              <w:t xml:space="preserve"> </w:t>
            </w:r>
          </w:p>
          <w:p w14:paraId="400167F8" w14:textId="77777777" w:rsidR="007638ED" w:rsidRPr="009D37F2" w:rsidRDefault="007638ED" w:rsidP="00935E14">
            <w:pPr>
              <w:pStyle w:val="Heading2"/>
              <w:ind w:left="720" w:hanging="675"/>
              <w:rPr>
                <w:bCs/>
                <w:color w:val="000000"/>
                <w:szCs w:val="22"/>
              </w:rPr>
            </w:pPr>
            <w:bookmarkStart w:id="46" w:name="_Toc531877334"/>
            <w:bookmarkStart w:id="47" w:name="_Toc531956601"/>
            <w:bookmarkStart w:id="48" w:name="_Toc532200080"/>
            <w:r>
              <w:rPr>
                <w:color w:val="000000"/>
                <w:szCs w:val="22"/>
              </w:rPr>
              <w:t>submitted</w:t>
            </w:r>
            <w:bookmarkEnd w:id="46"/>
            <w:bookmarkEnd w:id="47"/>
            <w:bookmarkEnd w:id="48"/>
          </w:p>
        </w:tc>
        <w:tc>
          <w:tcPr>
            <w:tcW w:w="4820" w:type="dxa"/>
          </w:tcPr>
          <w:p w14:paraId="10FE7993" w14:textId="2DD3DC93" w:rsidR="007638ED" w:rsidRDefault="007638ED" w:rsidP="00935E14">
            <w:pPr>
              <w:ind w:left="0"/>
              <w:rPr>
                <w:szCs w:val="22"/>
              </w:rPr>
            </w:pPr>
            <w:r>
              <w:rPr>
                <w:szCs w:val="22"/>
              </w:rPr>
              <w:t>8</w:t>
            </w:r>
          </w:p>
          <w:p w14:paraId="0D8AC623" w14:textId="77777777" w:rsidR="007638ED" w:rsidRPr="00EF3AFD" w:rsidRDefault="007638ED" w:rsidP="00935E14">
            <w:pPr>
              <w:ind w:left="0"/>
              <w:rPr>
                <w:szCs w:val="22"/>
              </w:rPr>
            </w:pPr>
          </w:p>
        </w:tc>
      </w:tr>
      <w:tr w:rsidR="007638ED" w:rsidRPr="009D37F2" w14:paraId="6A7BA384" w14:textId="77777777" w:rsidTr="00935E14">
        <w:trPr>
          <w:cantSplit/>
          <w:trHeight w:val="823"/>
        </w:trPr>
        <w:tc>
          <w:tcPr>
            <w:tcW w:w="5707" w:type="dxa"/>
          </w:tcPr>
          <w:p w14:paraId="69219B0F" w14:textId="77777777" w:rsidR="007638ED" w:rsidRPr="004609B6" w:rsidRDefault="007638ED" w:rsidP="00935E14">
            <w:pPr>
              <w:pStyle w:val="Heading2"/>
              <w:spacing w:after="0"/>
              <w:ind w:left="720" w:hanging="677"/>
              <w:rPr>
                <w:bCs/>
                <w:color w:val="000000"/>
                <w:szCs w:val="22"/>
              </w:rPr>
            </w:pPr>
            <w:bookmarkStart w:id="49" w:name="_Toc531877335"/>
            <w:bookmarkStart w:id="50" w:name="_Toc531956602"/>
            <w:bookmarkStart w:id="51" w:name="_Toc532200081"/>
            <w:r w:rsidRPr="004609B6">
              <w:rPr>
                <w:color w:val="000000"/>
                <w:szCs w:val="22"/>
              </w:rPr>
              <w:t>Availability for Interview</w:t>
            </w:r>
            <w:bookmarkEnd w:id="49"/>
            <w:bookmarkEnd w:id="50"/>
            <w:bookmarkEnd w:id="51"/>
          </w:p>
          <w:p w14:paraId="49467F37" w14:textId="77777777" w:rsidR="007638ED" w:rsidRPr="009D37F2" w:rsidRDefault="007638ED" w:rsidP="00935E14">
            <w:pPr>
              <w:pStyle w:val="Heading2"/>
              <w:spacing w:after="0"/>
              <w:ind w:left="720" w:hanging="677"/>
              <w:rPr>
                <w:b/>
                <w:bCs/>
                <w:color w:val="000000"/>
                <w:szCs w:val="22"/>
              </w:rPr>
            </w:pPr>
            <w:bookmarkStart w:id="52" w:name="_Toc531877336"/>
            <w:bookmarkStart w:id="53" w:name="_Toc531956603"/>
            <w:bookmarkStart w:id="54" w:name="_Toc532200082"/>
            <w:r w:rsidRPr="004609B6">
              <w:rPr>
                <w:color w:val="000000"/>
                <w:szCs w:val="22"/>
              </w:rPr>
              <w:t>(include details known of any booked holidays)</w:t>
            </w:r>
            <w:bookmarkEnd w:id="52"/>
            <w:bookmarkEnd w:id="53"/>
            <w:bookmarkEnd w:id="54"/>
          </w:p>
        </w:tc>
        <w:tc>
          <w:tcPr>
            <w:tcW w:w="4820" w:type="dxa"/>
          </w:tcPr>
          <w:p w14:paraId="308B48FB" w14:textId="77777777" w:rsidR="007638ED" w:rsidRPr="00ED246B" w:rsidRDefault="007638ED" w:rsidP="00935E14">
            <w:pPr>
              <w:pStyle w:val="Heading2"/>
              <w:ind w:left="720" w:hanging="675"/>
              <w:rPr>
                <w:szCs w:val="22"/>
              </w:rPr>
            </w:pPr>
            <w:r w:rsidRPr="00ED246B">
              <w:rPr>
                <w:szCs w:val="22"/>
              </w:rPr>
              <w:t>Yes</w:t>
            </w:r>
          </w:p>
        </w:tc>
      </w:tr>
      <w:tr w:rsidR="007638ED" w:rsidRPr="009D37F2" w14:paraId="1EA8D2E3" w14:textId="77777777" w:rsidTr="00935E14">
        <w:trPr>
          <w:cantSplit/>
          <w:trHeight w:val="388"/>
        </w:trPr>
        <w:tc>
          <w:tcPr>
            <w:tcW w:w="5707" w:type="dxa"/>
          </w:tcPr>
          <w:p w14:paraId="243CF318" w14:textId="77777777" w:rsidR="007638ED" w:rsidRPr="004609B6" w:rsidRDefault="007638ED" w:rsidP="00935E14">
            <w:pPr>
              <w:pStyle w:val="Heading2"/>
              <w:ind w:left="720" w:hanging="675"/>
              <w:rPr>
                <w:bCs/>
                <w:color w:val="000000"/>
                <w:szCs w:val="22"/>
              </w:rPr>
            </w:pPr>
            <w:bookmarkStart w:id="55" w:name="_Toc531877337"/>
            <w:bookmarkStart w:id="56" w:name="_Toc531956604"/>
            <w:bookmarkStart w:id="57" w:name="_Toc532200083"/>
            <w:r w:rsidRPr="004609B6">
              <w:rPr>
                <w:color w:val="000000"/>
                <w:szCs w:val="22"/>
              </w:rPr>
              <w:t>Notice Period:</w:t>
            </w:r>
            <w:bookmarkEnd w:id="55"/>
            <w:bookmarkEnd w:id="56"/>
            <w:bookmarkEnd w:id="57"/>
          </w:p>
        </w:tc>
        <w:tc>
          <w:tcPr>
            <w:tcW w:w="4820" w:type="dxa"/>
          </w:tcPr>
          <w:p w14:paraId="5146A806" w14:textId="77777777" w:rsidR="007638ED" w:rsidRPr="00ED246B" w:rsidRDefault="007638ED" w:rsidP="00935E14">
            <w:pPr>
              <w:pStyle w:val="Heading2"/>
              <w:ind w:left="0"/>
              <w:rPr>
                <w:szCs w:val="22"/>
              </w:rPr>
            </w:pPr>
            <w:r>
              <w:rPr>
                <w:szCs w:val="22"/>
              </w:rPr>
              <w:t>2 Months</w:t>
            </w:r>
          </w:p>
        </w:tc>
      </w:tr>
      <w:tr w:rsidR="007638ED" w:rsidRPr="009D37F2" w14:paraId="42157919" w14:textId="77777777" w:rsidTr="00935E14">
        <w:trPr>
          <w:cantSplit/>
          <w:trHeight w:val="388"/>
        </w:trPr>
        <w:tc>
          <w:tcPr>
            <w:tcW w:w="5707" w:type="dxa"/>
          </w:tcPr>
          <w:p w14:paraId="4DAF06BC" w14:textId="77777777" w:rsidR="007638ED" w:rsidRPr="009A715D" w:rsidRDefault="007638ED" w:rsidP="00935E14">
            <w:pPr>
              <w:pStyle w:val="Heading2"/>
              <w:ind w:left="720" w:hanging="675"/>
              <w:rPr>
                <w:bCs/>
                <w:color w:val="000000"/>
                <w:szCs w:val="22"/>
              </w:rPr>
            </w:pPr>
            <w:bookmarkStart w:id="58" w:name="_Toc531877338"/>
            <w:bookmarkStart w:id="59" w:name="_Toc531956605"/>
            <w:bookmarkStart w:id="60" w:name="_Toc532200084"/>
            <w:r w:rsidRPr="009A715D">
              <w:rPr>
                <w:szCs w:val="22"/>
              </w:rPr>
              <w:t>Reason for Seeking New Employment:</w:t>
            </w:r>
            <w:bookmarkEnd w:id="58"/>
            <w:bookmarkEnd w:id="59"/>
            <w:bookmarkEnd w:id="60"/>
          </w:p>
        </w:tc>
        <w:tc>
          <w:tcPr>
            <w:tcW w:w="4820" w:type="dxa"/>
          </w:tcPr>
          <w:p w14:paraId="4EA243F2" w14:textId="77777777" w:rsidR="007638ED" w:rsidRPr="00ED246B" w:rsidRDefault="007638ED" w:rsidP="00935E14">
            <w:pPr>
              <w:pStyle w:val="Heading2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Career Growth </w:t>
            </w:r>
          </w:p>
        </w:tc>
      </w:tr>
      <w:tr w:rsidR="007638ED" w:rsidRPr="009D37F2" w14:paraId="46E312D1" w14:textId="77777777" w:rsidTr="00935E14">
        <w:trPr>
          <w:cantSplit/>
          <w:trHeight w:val="388"/>
        </w:trPr>
        <w:tc>
          <w:tcPr>
            <w:tcW w:w="5707" w:type="dxa"/>
          </w:tcPr>
          <w:p w14:paraId="4CD39A49" w14:textId="77777777" w:rsidR="007638ED" w:rsidRDefault="007638ED" w:rsidP="00935E14">
            <w:pPr>
              <w:pStyle w:val="Heading2"/>
              <w:ind w:left="720" w:hanging="675"/>
              <w:rPr>
                <w:bCs/>
                <w:color w:val="000000"/>
                <w:szCs w:val="22"/>
              </w:rPr>
            </w:pPr>
            <w:bookmarkStart w:id="61" w:name="_Toc531877339"/>
            <w:bookmarkStart w:id="62" w:name="_Toc531956606"/>
            <w:bookmarkStart w:id="63" w:name="_Toc532200085"/>
            <w:r>
              <w:rPr>
                <w:color w:val="000000"/>
                <w:szCs w:val="22"/>
              </w:rPr>
              <w:t>Applicant Location:</w:t>
            </w:r>
            <w:bookmarkEnd w:id="61"/>
            <w:bookmarkEnd w:id="62"/>
            <w:bookmarkEnd w:id="63"/>
          </w:p>
          <w:p w14:paraId="6CD2B311" w14:textId="77777777" w:rsidR="007638ED" w:rsidRPr="004609B6" w:rsidRDefault="007638ED" w:rsidP="00935E14">
            <w:pPr>
              <w:pStyle w:val="Heading2"/>
              <w:ind w:left="720" w:hanging="675"/>
              <w:rPr>
                <w:bCs/>
                <w:color w:val="000000"/>
                <w:szCs w:val="22"/>
              </w:rPr>
            </w:pPr>
            <w:bookmarkStart w:id="64" w:name="_Toc531877340"/>
            <w:bookmarkStart w:id="65" w:name="_Toc531956607"/>
            <w:bookmarkStart w:id="66" w:name="_Toc532200086"/>
            <w:r>
              <w:rPr>
                <w:color w:val="000000"/>
                <w:szCs w:val="22"/>
              </w:rPr>
              <w:t>(state if the applicant will be re-locating)</w:t>
            </w:r>
            <w:bookmarkEnd w:id="64"/>
            <w:bookmarkEnd w:id="65"/>
            <w:bookmarkEnd w:id="66"/>
          </w:p>
        </w:tc>
        <w:tc>
          <w:tcPr>
            <w:tcW w:w="4820" w:type="dxa"/>
          </w:tcPr>
          <w:p w14:paraId="6A2C7721" w14:textId="77777777" w:rsidR="007638ED" w:rsidRPr="00ED246B" w:rsidRDefault="007638ED" w:rsidP="00935E14">
            <w:pPr>
              <w:pStyle w:val="Heading2"/>
              <w:tabs>
                <w:tab w:val="left" w:pos="2250"/>
              </w:tabs>
              <w:ind w:left="0"/>
              <w:rPr>
                <w:szCs w:val="22"/>
              </w:rPr>
            </w:pPr>
            <w:r>
              <w:rPr>
                <w:szCs w:val="22"/>
              </w:rPr>
              <w:t>Chennai</w:t>
            </w:r>
          </w:p>
        </w:tc>
      </w:tr>
      <w:tr w:rsidR="007638ED" w:rsidRPr="009D37F2" w14:paraId="424D9BD5" w14:textId="77777777" w:rsidTr="00935E14">
        <w:tc>
          <w:tcPr>
            <w:tcW w:w="10527" w:type="dxa"/>
            <w:gridSpan w:val="2"/>
            <w:shd w:val="clear" w:color="auto" w:fill="0070D4"/>
          </w:tcPr>
          <w:p w14:paraId="1055B000" w14:textId="77777777" w:rsidR="007638ED" w:rsidRPr="00A061D7" w:rsidRDefault="007638ED" w:rsidP="00935E14">
            <w:pPr>
              <w:rPr>
                <w:b/>
                <w:color w:val="FFFFFF"/>
                <w:sz w:val="24"/>
              </w:rPr>
            </w:pPr>
            <w:r w:rsidRPr="00A061D7">
              <w:rPr>
                <w:b/>
                <w:color w:val="FFFFFF"/>
                <w:sz w:val="24"/>
              </w:rPr>
              <w:t>Screening Process completed to date:</w:t>
            </w:r>
          </w:p>
        </w:tc>
      </w:tr>
      <w:tr w:rsidR="007638ED" w:rsidRPr="004609B6" w14:paraId="6E8EC84C" w14:textId="77777777" w:rsidTr="00935E14">
        <w:trPr>
          <w:cantSplit/>
          <w:trHeight w:val="388"/>
        </w:trPr>
        <w:tc>
          <w:tcPr>
            <w:tcW w:w="5707" w:type="dxa"/>
          </w:tcPr>
          <w:p w14:paraId="36601E2F" w14:textId="77777777" w:rsidR="007638ED" w:rsidRPr="004609B6" w:rsidRDefault="007638ED" w:rsidP="00935E14">
            <w:pPr>
              <w:pStyle w:val="Heading2"/>
              <w:ind w:left="720" w:hanging="720"/>
              <w:rPr>
                <w:szCs w:val="22"/>
              </w:rPr>
            </w:pPr>
            <w:bookmarkStart w:id="67" w:name="_Toc531877341"/>
            <w:bookmarkStart w:id="68" w:name="_Toc531956608"/>
            <w:bookmarkStart w:id="69" w:name="_Toc532200087"/>
            <w:r w:rsidRPr="004609B6">
              <w:rPr>
                <w:color w:val="000000"/>
                <w:szCs w:val="22"/>
              </w:rPr>
              <w:lastRenderedPageBreak/>
              <w:t>Telephone Screening:</w:t>
            </w:r>
            <w:bookmarkEnd w:id="67"/>
            <w:bookmarkEnd w:id="68"/>
            <w:bookmarkEnd w:id="69"/>
          </w:p>
        </w:tc>
        <w:tc>
          <w:tcPr>
            <w:tcW w:w="4820" w:type="dxa"/>
          </w:tcPr>
          <w:p w14:paraId="2072C8D1" w14:textId="77777777" w:rsidR="007638ED" w:rsidRPr="004609B6" w:rsidRDefault="007638ED" w:rsidP="00935E14">
            <w:pPr>
              <w:ind w:left="0"/>
              <w:rPr>
                <w:iCs/>
                <w:color w:val="000000"/>
                <w:szCs w:val="22"/>
              </w:rPr>
            </w:pPr>
            <w:r w:rsidRPr="004609B6">
              <w:rPr>
                <w:iCs/>
                <w:color w:val="000000"/>
                <w:szCs w:val="22"/>
              </w:rPr>
              <w:t>Y</w:t>
            </w:r>
            <w:r>
              <w:rPr>
                <w:iCs/>
                <w:color w:val="000000"/>
                <w:szCs w:val="22"/>
              </w:rPr>
              <w:t>es</w:t>
            </w:r>
          </w:p>
        </w:tc>
      </w:tr>
      <w:tr w:rsidR="007638ED" w:rsidRPr="004609B6" w14:paraId="565B6F59" w14:textId="77777777" w:rsidTr="00935E14">
        <w:trPr>
          <w:cantSplit/>
          <w:trHeight w:val="388"/>
        </w:trPr>
        <w:tc>
          <w:tcPr>
            <w:tcW w:w="5707" w:type="dxa"/>
          </w:tcPr>
          <w:p w14:paraId="76A70BA9" w14:textId="77777777" w:rsidR="007638ED" w:rsidRPr="004609B6" w:rsidRDefault="007638ED" w:rsidP="00935E14">
            <w:pPr>
              <w:pStyle w:val="Heading2"/>
              <w:ind w:left="720" w:hanging="720"/>
              <w:rPr>
                <w:color w:val="000000"/>
                <w:szCs w:val="22"/>
              </w:rPr>
            </w:pPr>
          </w:p>
        </w:tc>
        <w:tc>
          <w:tcPr>
            <w:tcW w:w="4820" w:type="dxa"/>
          </w:tcPr>
          <w:p w14:paraId="01773C92" w14:textId="77777777" w:rsidR="007638ED" w:rsidRPr="004609B6" w:rsidRDefault="007638ED" w:rsidP="00935E14">
            <w:pPr>
              <w:pStyle w:val="Heading2"/>
              <w:ind w:left="720" w:hanging="720"/>
              <w:rPr>
                <w:color w:val="000000"/>
                <w:szCs w:val="22"/>
              </w:rPr>
            </w:pPr>
          </w:p>
        </w:tc>
      </w:tr>
      <w:tr w:rsidR="007638ED" w:rsidRPr="004609B6" w14:paraId="34E7128A" w14:textId="77777777" w:rsidTr="00935E14">
        <w:trPr>
          <w:cantSplit/>
          <w:trHeight w:val="388"/>
        </w:trPr>
        <w:tc>
          <w:tcPr>
            <w:tcW w:w="5707" w:type="dxa"/>
          </w:tcPr>
          <w:p w14:paraId="0CCBA006" w14:textId="77777777" w:rsidR="007638ED" w:rsidRPr="004609B6" w:rsidRDefault="007638ED" w:rsidP="00935E14">
            <w:pPr>
              <w:pStyle w:val="Heading2"/>
              <w:ind w:left="720" w:hanging="720"/>
              <w:rPr>
                <w:color w:val="000000"/>
                <w:szCs w:val="22"/>
              </w:rPr>
            </w:pPr>
            <w:bookmarkStart w:id="70" w:name="_Toc531877344"/>
            <w:bookmarkStart w:id="71" w:name="_Toc531956611"/>
            <w:bookmarkStart w:id="72" w:name="_Toc532200090"/>
            <w:r w:rsidRPr="004609B6">
              <w:rPr>
                <w:color w:val="000000"/>
                <w:szCs w:val="22"/>
              </w:rPr>
              <w:t>Received Full Job Briefing:</w:t>
            </w:r>
            <w:bookmarkEnd w:id="70"/>
            <w:bookmarkEnd w:id="71"/>
            <w:bookmarkEnd w:id="72"/>
          </w:p>
        </w:tc>
        <w:tc>
          <w:tcPr>
            <w:tcW w:w="4820" w:type="dxa"/>
          </w:tcPr>
          <w:p w14:paraId="7AC6BA54" w14:textId="77777777" w:rsidR="007638ED" w:rsidRPr="004609B6" w:rsidRDefault="007638ED" w:rsidP="00935E14">
            <w:pPr>
              <w:pStyle w:val="Heading2"/>
              <w:ind w:left="720" w:hanging="720"/>
              <w:rPr>
                <w:color w:val="000000"/>
                <w:szCs w:val="22"/>
              </w:rPr>
            </w:pPr>
            <w:bookmarkStart w:id="73" w:name="_Toc531877345"/>
            <w:bookmarkStart w:id="74" w:name="_Toc531956612"/>
            <w:bookmarkStart w:id="75" w:name="_Toc532200091"/>
            <w:r w:rsidRPr="004609B6">
              <w:rPr>
                <w:color w:val="000000"/>
                <w:szCs w:val="22"/>
              </w:rPr>
              <w:t>Y</w:t>
            </w:r>
            <w:bookmarkEnd w:id="73"/>
            <w:bookmarkEnd w:id="74"/>
            <w:bookmarkEnd w:id="75"/>
            <w:r>
              <w:rPr>
                <w:color w:val="000000"/>
                <w:szCs w:val="22"/>
              </w:rPr>
              <w:t>es</w:t>
            </w:r>
          </w:p>
        </w:tc>
      </w:tr>
      <w:tr w:rsidR="007638ED" w:rsidRPr="004609B6" w14:paraId="5EC1DFE6" w14:textId="77777777" w:rsidTr="00935E14">
        <w:trPr>
          <w:cantSplit/>
          <w:trHeight w:val="388"/>
        </w:trPr>
        <w:tc>
          <w:tcPr>
            <w:tcW w:w="5707" w:type="dxa"/>
          </w:tcPr>
          <w:p w14:paraId="1FBF12E0" w14:textId="77777777" w:rsidR="007638ED" w:rsidRDefault="007638ED" w:rsidP="00935E14">
            <w:pPr>
              <w:pStyle w:val="Heading2"/>
              <w:spacing w:after="0"/>
              <w:ind w:left="720" w:hanging="720"/>
              <w:rPr>
                <w:color w:val="000000"/>
                <w:szCs w:val="22"/>
              </w:rPr>
            </w:pPr>
            <w:bookmarkStart w:id="76" w:name="_Toc531877346"/>
            <w:bookmarkStart w:id="77" w:name="_Toc531956613"/>
            <w:bookmarkStart w:id="78" w:name="_Toc532200092"/>
            <w:r>
              <w:rPr>
                <w:color w:val="000000"/>
                <w:szCs w:val="22"/>
              </w:rPr>
              <w:t>Applicant has received job description and</w:t>
            </w:r>
            <w:bookmarkEnd w:id="76"/>
            <w:bookmarkEnd w:id="77"/>
            <w:bookmarkEnd w:id="78"/>
            <w:r>
              <w:rPr>
                <w:color w:val="000000"/>
                <w:szCs w:val="22"/>
              </w:rPr>
              <w:t xml:space="preserve"> </w:t>
            </w:r>
          </w:p>
          <w:p w14:paraId="0043CD95" w14:textId="77777777" w:rsidR="007638ED" w:rsidRPr="004609B6" w:rsidRDefault="007638ED" w:rsidP="00935E14">
            <w:pPr>
              <w:pStyle w:val="Heading2"/>
              <w:spacing w:after="0"/>
              <w:ind w:left="720" w:hanging="720"/>
              <w:rPr>
                <w:color w:val="000000"/>
                <w:szCs w:val="22"/>
              </w:rPr>
            </w:pPr>
            <w:bookmarkStart w:id="79" w:name="_Toc531877347"/>
            <w:bookmarkStart w:id="80" w:name="_Toc531956614"/>
            <w:bookmarkStart w:id="81" w:name="_Toc532200093"/>
            <w:r>
              <w:rPr>
                <w:color w:val="000000"/>
                <w:szCs w:val="22"/>
              </w:rPr>
              <w:t>package details:</w:t>
            </w:r>
            <w:bookmarkEnd w:id="79"/>
            <w:bookmarkEnd w:id="80"/>
            <w:bookmarkEnd w:id="81"/>
          </w:p>
        </w:tc>
        <w:tc>
          <w:tcPr>
            <w:tcW w:w="4820" w:type="dxa"/>
          </w:tcPr>
          <w:p w14:paraId="44327511" w14:textId="77777777" w:rsidR="007638ED" w:rsidRPr="004609B6" w:rsidRDefault="007638ED" w:rsidP="00935E14">
            <w:pPr>
              <w:pStyle w:val="Heading2"/>
              <w:ind w:left="720" w:hanging="72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Yes</w:t>
            </w:r>
          </w:p>
        </w:tc>
      </w:tr>
      <w:tr w:rsidR="007638ED" w:rsidRPr="004609B6" w14:paraId="403B866C" w14:textId="77777777" w:rsidTr="00935E14">
        <w:trPr>
          <w:cantSplit/>
          <w:trHeight w:val="388"/>
        </w:trPr>
        <w:tc>
          <w:tcPr>
            <w:tcW w:w="5707" w:type="dxa"/>
          </w:tcPr>
          <w:p w14:paraId="4EB750CC" w14:textId="77777777" w:rsidR="007638ED" w:rsidRDefault="007638ED" w:rsidP="00935E14">
            <w:pPr>
              <w:pStyle w:val="Heading2"/>
              <w:spacing w:after="0"/>
              <w:ind w:left="720" w:hanging="720"/>
              <w:rPr>
                <w:color w:val="000000"/>
                <w:szCs w:val="22"/>
              </w:rPr>
            </w:pPr>
          </w:p>
        </w:tc>
        <w:tc>
          <w:tcPr>
            <w:tcW w:w="4820" w:type="dxa"/>
          </w:tcPr>
          <w:p w14:paraId="69A37E92" w14:textId="77777777" w:rsidR="007638ED" w:rsidRPr="004609B6" w:rsidRDefault="007638ED" w:rsidP="00935E14">
            <w:pPr>
              <w:pStyle w:val="Heading2"/>
              <w:ind w:left="720" w:hanging="720"/>
              <w:rPr>
                <w:color w:val="000000"/>
                <w:szCs w:val="22"/>
              </w:rPr>
            </w:pPr>
          </w:p>
        </w:tc>
      </w:tr>
      <w:tr w:rsidR="007638ED" w:rsidRPr="009D37F2" w14:paraId="1FEC7672" w14:textId="77777777" w:rsidTr="00935E14">
        <w:trPr>
          <w:trHeight w:val="701"/>
        </w:trPr>
        <w:tc>
          <w:tcPr>
            <w:tcW w:w="10527" w:type="dxa"/>
            <w:gridSpan w:val="2"/>
            <w:shd w:val="clear" w:color="auto" w:fill="0070D4"/>
          </w:tcPr>
          <w:p w14:paraId="46A0BFD7" w14:textId="77777777" w:rsidR="007638ED" w:rsidRPr="00A061D7" w:rsidRDefault="007638ED" w:rsidP="00935E14">
            <w:pPr>
              <w:rPr>
                <w:b/>
                <w:color w:val="FFFFFF"/>
                <w:sz w:val="24"/>
              </w:rPr>
            </w:pPr>
            <w:r w:rsidRPr="00A061D7">
              <w:rPr>
                <w:b/>
                <w:color w:val="FFFFFF"/>
                <w:sz w:val="24"/>
              </w:rPr>
              <w:t>Job Match information:</w:t>
            </w:r>
          </w:p>
        </w:tc>
      </w:tr>
      <w:tr w:rsidR="007638ED" w:rsidRPr="009A715D" w14:paraId="2E94D862" w14:textId="77777777" w:rsidTr="00935E14">
        <w:trPr>
          <w:cantSplit/>
          <w:trHeight w:val="388"/>
        </w:trPr>
        <w:tc>
          <w:tcPr>
            <w:tcW w:w="5707" w:type="dxa"/>
          </w:tcPr>
          <w:p w14:paraId="4D88B700" w14:textId="77777777" w:rsidR="007638ED" w:rsidRPr="0050401E" w:rsidRDefault="007638ED" w:rsidP="00935E14">
            <w:pPr>
              <w:pStyle w:val="Heading2"/>
              <w:ind w:left="0"/>
              <w:rPr>
                <w:szCs w:val="22"/>
              </w:rPr>
            </w:pPr>
            <w:bookmarkStart w:id="82" w:name="_Toc531872224"/>
            <w:bookmarkStart w:id="83" w:name="_Toc531877352"/>
            <w:bookmarkStart w:id="84" w:name="_Toc531956619"/>
            <w:bookmarkStart w:id="85" w:name="_Toc532200098"/>
            <w:r w:rsidRPr="0050401E">
              <w:rPr>
                <w:szCs w:val="22"/>
              </w:rPr>
              <w:t>Applicant highest level of education:</w:t>
            </w:r>
            <w:bookmarkEnd w:id="82"/>
            <w:bookmarkEnd w:id="83"/>
            <w:bookmarkEnd w:id="84"/>
            <w:bookmarkEnd w:id="85"/>
          </w:p>
        </w:tc>
        <w:tc>
          <w:tcPr>
            <w:tcW w:w="4820" w:type="dxa"/>
          </w:tcPr>
          <w:p w14:paraId="10E14EB3" w14:textId="77777777" w:rsidR="007638ED" w:rsidRPr="00425AD0" w:rsidRDefault="007638ED" w:rsidP="00935E14">
            <w:pPr>
              <w:keepNext w:val="0"/>
              <w:spacing w:before="100" w:beforeAutospacing="1" w:after="100" w:afterAutospacing="1" w:line="221" w:lineRule="atLeast"/>
              <w:ind w:left="0"/>
              <w:rPr>
                <w:rFonts w:cs="Arial"/>
                <w:szCs w:val="22"/>
                <w:lang w:bidi="ar-SA"/>
              </w:rPr>
            </w:pP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B E</w:t>
            </w:r>
          </w:p>
        </w:tc>
      </w:tr>
      <w:tr w:rsidR="007638ED" w:rsidRPr="009A715D" w14:paraId="204816F8" w14:textId="77777777" w:rsidTr="00935E14">
        <w:trPr>
          <w:cantSplit/>
          <w:trHeight w:val="388"/>
        </w:trPr>
        <w:tc>
          <w:tcPr>
            <w:tcW w:w="5707" w:type="dxa"/>
          </w:tcPr>
          <w:p w14:paraId="1F3DF9A6" w14:textId="77777777" w:rsidR="007638ED" w:rsidRPr="009A715D" w:rsidRDefault="007638ED" w:rsidP="00935E14">
            <w:pPr>
              <w:pStyle w:val="Heading2"/>
              <w:ind w:left="0"/>
              <w:rPr>
                <w:szCs w:val="22"/>
              </w:rPr>
            </w:pPr>
            <w:bookmarkStart w:id="86" w:name="_Toc531872225"/>
            <w:bookmarkStart w:id="87" w:name="_Toc531877353"/>
            <w:bookmarkStart w:id="88" w:name="_Toc531956620"/>
            <w:bookmarkStart w:id="89" w:name="_Toc532200099"/>
            <w:r w:rsidRPr="009A715D">
              <w:rPr>
                <w:szCs w:val="22"/>
              </w:rPr>
              <w:t xml:space="preserve">Professional </w:t>
            </w:r>
            <w:r>
              <w:rPr>
                <w:szCs w:val="22"/>
              </w:rPr>
              <w:t>Q</w:t>
            </w:r>
            <w:r w:rsidRPr="009A715D">
              <w:rPr>
                <w:szCs w:val="22"/>
              </w:rPr>
              <w:t xml:space="preserve">ualifications </w:t>
            </w:r>
            <w:r>
              <w:rPr>
                <w:szCs w:val="22"/>
              </w:rPr>
              <w:t>(</w:t>
            </w:r>
            <w:r w:rsidRPr="009A715D">
              <w:rPr>
                <w:szCs w:val="22"/>
              </w:rPr>
              <w:t>if applicable</w:t>
            </w:r>
            <w:r>
              <w:rPr>
                <w:szCs w:val="22"/>
              </w:rPr>
              <w:t xml:space="preserve"> to role)</w:t>
            </w:r>
            <w:r w:rsidRPr="009A715D">
              <w:rPr>
                <w:szCs w:val="22"/>
              </w:rPr>
              <w:t>:</w:t>
            </w:r>
            <w:bookmarkEnd w:id="86"/>
            <w:bookmarkEnd w:id="87"/>
            <w:bookmarkEnd w:id="88"/>
            <w:bookmarkEnd w:id="89"/>
          </w:p>
        </w:tc>
        <w:tc>
          <w:tcPr>
            <w:tcW w:w="4820" w:type="dxa"/>
          </w:tcPr>
          <w:p w14:paraId="279F2B2D" w14:textId="77777777" w:rsidR="007638ED" w:rsidRPr="007C5F25" w:rsidRDefault="007638ED" w:rsidP="00935E14">
            <w:pPr>
              <w:keepNext w:val="0"/>
              <w:shd w:val="clear" w:color="auto" w:fill="FFFFFF"/>
              <w:spacing w:after="0"/>
              <w:ind w:left="0"/>
              <w:rPr>
                <w:color w:val="000000"/>
                <w:szCs w:val="22"/>
              </w:rPr>
            </w:pPr>
          </w:p>
        </w:tc>
      </w:tr>
      <w:tr w:rsidR="007638ED" w:rsidRPr="009D37F2" w14:paraId="1515185A" w14:textId="77777777" w:rsidTr="00935E14">
        <w:tc>
          <w:tcPr>
            <w:tcW w:w="5707" w:type="dxa"/>
          </w:tcPr>
          <w:p w14:paraId="08A5F5B9" w14:textId="77777777" w:rsidR="007638ED" w:rsidRPr="009D37F2" w:rsidRDefault="007638ED" w:rsidP="00935E14">
            <w:pPr>
              <w:pStyle w:val="Heading2"/>
              <w:ind w:left="0"/>
              <w:rPr>
                <w:b/>
                <w:color w:val="000000"/>
                <w:szCs w:val="22"/>
              </w:rPr>
            </w:pPr>
            <w:bookmarkStart w:id="90" w:name="_Toc531872226"/>
            <w:bookmarkStart w:id="91" w:name="_Toc531877354"/>
            <w:bookmarkStart w:id="92" w:name="_Toc531956621"/>
            <w:bookmarkStart w:id="93" w:name="_Toc532200100"/>
            <w:r w:rsidRPr="009A715D">
              <w:rPr>
                <w:color w:val="000000"/>
                <w:szCs w:val="22"/>
              </w:rPr>
              <w:t>Software Qualifications</w:t>
            </w:r>
            <w:r>
              <w:rPr>
                <w:b/>
                <w:color w:val="000000"/>
                <w:szCs w:val="22"/>
              </w:rPr>
              <w:t xml:space="preserve"> </w:t>
            </w:r>
            <w:r>
              <w:rPr>
                <w:szCs w:val="22"/>
              </w:rPr>
              <w:t>(</w:t>
            </w:r>
            <w:r w:rsidRPr="009A715D">
              <w:rPr>
                <w:szCs w:val="22"/>
              </w:rPr>
              <w:t>if applicable</w:t>
            </w:r>
            <w:r>
              <w:rPr>
                <w:szCs w:val="22"/>
              </w:rPr>
              <w:t xml:space="preserve"> to role)</w:t>
            </w:r>
            <w:r w:rsidRPr="009A715D">
              <w:rPr>
                <w:szCs w:val="22"/>
              </w:rPr>
              <w:t>:</w:t>
            </w:r>
            <w:bookmarkEnd w:id="90"/>
            <w:bookmarkEnd w:id="91"/>
            <w:bookmarkEnd w:id="92"/>
            <w:bookmarkEnd w:id="93"/>
          </w:p>
        </w:tc>
        <w:tc>
          <w:tcPr>
            <w:tcW w:w="4820" w:type="dxa"/>
          </w:tcPr>
          <w:p w14:paraId="61D07493" w14:textId="77777777" w:rsidR="007638ED" w:rsidRPr="00214D26" w:rsidRDefault="007638ED" w:rsidP="00935E14">
            <w:pPr>
              <w:rPr>
                <w:color w:val="000000"/>
                <w:szCs w:val="22"/>
              </w:rPr>
            </w:pPr>
          </w:p>
        </w:tc>
      </w:tr>
      <w:tr w:rsidR="007638ED" w:rsidRPr="009D37F2" w14:paraId="2ECCA985" w14:textId="77777777" w:rsidTr="00935E14">
        <w:tc>
          <w:tcPr>
            <w:tcW w:w="5707" w:type="dxa"/>
          </w:tcPr>
          <w:p w14:paraId="6553EC37" w14:textId="77777777" w:rsidR="007638ED" w:rsidRPr="009A715D" w:rsidRDefault="007638ED" w:rsidP="00935E14">
            <w:pPr>
              <w:rPr>
                <w:color w:val="000000"/>
                <w:szCs w:val="22"/>
              </w:rPr>
            </w:pPr>
            <w:r w:rsidRPr="009A715D">
              <w:rPr>
                <w:color w:val="000000"/>
                <w:szCs w:val="22"/>
              </w:rPr>
              <w:t>Languages:</w:t>
            </w:r>
          </w:p>
        </w:tc>
        <w:tc>
          <w:tcPr>
            <w:tcW w:w="4820" w:type="dxa"/>
          </w:tcPr>
          <w:p w14:paraId="5F99EAAC" w14:textId="77777777" w:rsidR="007638ED" w:rsidRPr="00214D26" w:rsidRDefault="007638ED" w:rsidP="00935E14">
            <w:pPr>
              <w:ind w:left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English</w:t>
            </w:r>
          </w:p>
        </w:tc>
      </w:tr>
      <w:tr w:rsidR="007638ED" w:rsidRPr="009D37F2" w14:paraId="6CD011DC" w14:textId="77777777" w:rsidTr="00935E14">
        <w:trPr>
          <w:trHeight w:val="3059"/>
        </w:trPr>
        <w:tc>
          <w:tcPr>
            <w:tcW w:w="10527" w:type="dxa"/>
            <w:gridSpan w:val="2"/>
          </w:tcPr>
          <w:p w14:paraId="7C900F68" w14:textId="77777777" w:rsidR="007638ED" w:rsidRDefault="007638ED" w:rsidP="00935E14">
            <w:pPr>
              <w:pStyle w:val="BodyText"/>
              <w:rPr>
                <w:shd w:val="clear" w:color="auto" w:fill="F9F9F9"/>
              </w:rPr>
            </w:pPr>
            <w:r w:rsidRPr="00214D26">
              <w:rPr>
                <w:bCs w:val="0"/>
                <w:color w:val="000000"/>
                <w:szCs w:val="22"/>
                <w:lang w:eastAsia="en-GB"/>
              </w:rPr>
              <w:t>P</w:t>
            </w:r>
            <w:r w:rsidRPr="009A715D">
              <w:rPr>
                <w:szCs w:val="22"/>
              </w:rPr>
              <w:t xml:space="preserve">lease provide specific details of the matches between the Applicant’s skills and the job description/requirements of the role (i.e. how does the applicant meet the key matching criteria </w:t>
            </w:r>
          </w:p>
          <w:p w14:paraId="3DABFC8C" w14:textId="77777777" w:rsidR="007638ED" w:rsidRDefault="007638ED" w:rsidP="00935E14">
            <w:pPr>
              <w:ind w:left="0"/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 xml:space="preserve"> </w:t>
            </w:r>
          </w:p>
          <w:p w14:paraId="0A0452C4" w14:textId="4DB68D93" w:rsidR="007638ED" w:rsidRDefault="007638ED" w:rsidP="00935E14">
            <w:pPr>
              <w:ind w:left="0"/>
              <w:rPr>
                <w:rFonts w:cs="Arial"/>
                <w:szCs w:val="22"/>
              </w:rPr>
            </w:pPr>
            <w:r w:rsidRPr="00177D54">
              <w:rPr>
                <w:rFonts w:cs="Arial"/>
                <w:szCs w:val="22"/>
              </w:rPr>
              <w:t>Holds overall</w:t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4</w:t>
            </w:r>
            <w:r>
              <w:rPr>
                <w:rFonts w:cs="Arial"/>
                <w:szCs w:val="22"/>
              </w:rPr>
              <w:t xml:space="preserve"> Years of experience</w:t>
            </w:r>
          </w:p>
          <w:p w14:paraId="62E7DCC1" w14:textId="77777777" w:rsidR="007638ED" w:rsidRDefault="007638ED" w:rsidP="00935E14">
            <w:pPr>
              <w:ind w:left="0"/>
              <w:rPr>
                <w:rFonts w:cs="Arial"/>
                <w:szCs w:val="22"/>
              </w:rPr>
            </w:pPr>
          </w:p>
          <w:p w14:paraId="740CB0C0" w14:textId="561FB4CB" w:rsidR="007638ED" w:rsidRDefault="007638ED" w:rsidP="00935E14">
            <w:pPr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Python</w:t>
            </w:r>
            <w:r>
              <w:rPr>
                <w:rFonts w:cs="Arial"/>
                <w:szCs w:val="22"/>
              </w:rPr>
              <w:t xml:space="preserve">: </w:t>
            </w:r>
            <w:r>
              <w:rPr>
                <w:rFonts w:ascii="Segoe UI" w:hAnsi="Segoe UI" w:cs="Segoe UI"/>
                <w:sz w:val="21"/>
                <w:szCs w:val="21"/>
                <w:lang w:bidi="ar-SA"/>
              </w:rPr>
              <w:t>3</w:t>
            </w:r>
            <w:r>
              <w:rPr>
                <w:rFonts w:ascii="Segoe UI" w:hAnsi="Segoe UI" w:cs="Segoe UI"/>
                <w:sz w:val="21"/>
                <w:szCs w:val="21"/>
                <w:lang w:bidi="ar-SA"/>
              </w:rPr>
              <w:t xml:space="preserve"> </w:t>
            </w:r>
            <w:r>
              <w:rPr>
                <w:rFonts w:cs="Arial"/>
                <w:szCs w:val="22"/>
              </w:rPr>
              <w:t>years</w:t>
            </w:r>
          </w:p>
          <w:p w14:paraId="25E5B162" w14:textId="5EA95984" w:rsidR="007638ED" w:rsidRDefault="007638ED" w:rsidP="00935E14">
            <w:pPr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</w:t>
            </w:r>
            <w:r>
              <w:rPr>
                <w:rFonts w:cs="Arial"/>
                <w:szCs w:val="22"/>
              </w:rPr>
              <w:t xml:space="preserve">: </w:t>
            </w:r>
            <w:r>
              <w:rPr>
                <w:rFonts w:cs="Arial"/>
                <w:szCs w:val="22"/>
              </w:rPr>
              <w:t>1</w:t>
            </w:r>
            <w:r>
              <w:rPr>
                <w:rFonts w:ascii="Segoe UI" w:hAnsi="Segoe UI" w:cs="Segoe UI"/>
                <w:sz w:val="21"/>
                <w:szCs w:val="21"/>
                <w:lang w:bidi="ar-SA"/>
              </w:rPr>
              <w:t xml:space="preserve"> year </w:t>
            </w:r>
          </w:p>
          <w:p w14:paraId="77D2CB59" w14:textId="77777777" w:rsidR="007638ED" w:rsidRPr="00B53026" w:rsidRDefault="007638ED" w:rsidP="00935E14">
            <w:pPr>
              <w:keepNext w:val="0"/>
              <w:spacing w:after="0"/>
              <w:ind w:left="0"/>
              <w:rPr>
                <w:rFonts w:cs="Arial"/>
                <w:szCs w:val="22"/>
              </w:rPr>
            </w:pPr>
          </w:p>
        </w:tc>
      </w:tr>
      <w:bookmarkEnd w:id="0"/>
    </w:tbl>
    <w:p w14:paraId="054A20EF" w14:textId="77777777" w:rsidR="007638ED" w:rsidRDefault="007638ED" w:rsidP="007638ED">
      <w:pPr>
        <w:ind w:left="0"/>
      </w:pPr>
    </w:p>
    <w:p w14:paraId="07DE159E" w14:textId="77777777" w:rsidR="007638ED" w:rsidRPr="00342924" w:rsidRDefault="007638ED" w:rsidP="007638ED">
      <w:pPr>
        <w:ind w:left="0"/>
        <w:rPr>
          <w:lang w:val="en-US"/>
        </w:rPr>
      </w:pPr>
    </w:p>
    <w:p w14:paraId="6DF008FD" w14:textId="77777777" w:rsidR="007638ED" w:rsidRPr="008C60CB" w:rsidRDefault="007638ED" w:rsidP="007638ED"/>
    <w:p w14:paraId="2C95D3C3" w14:textId="77777777" w:rsidR="007638ED" w:rsidRPr="008D43FA" w:rsidRDefault="007638ED" w:rsidP="007638ED">
      <w:pPr>
        <w:rPr>
          <w:lang w:val="en-US"/>
        </w:rPr>
      </w:pPr>
    </w:p>
    <w:p w14:paraId="0AE9B171" w14:textId="77777777" w:rsidR="007638ED" w:rsidRPr="008D43FA" w:rsidRDefault="007638ED" w:rsidP="007638ED">
      <w:pPr>
        <w:rPr>
          <w:lang w:val="en-US"/>
        </w:rPr>
      </w:pPr>
    </w:p>
    <w:p w14:paraId="4248E81C" w14:textId="77777777" w:rsidR="007638ED" w:rsidRDefault="007638ED" w:rsidP="007638ED"/>
    <w:p w14:paraId="01FD4C86" w14:textId="77777777" w:rsidR="007638ED" w:rsidRDefault="007638ED" w:rsidP="007638ED"/>
    <w:p w14:paraId="7F555C53" w14:textId="77777777" w:rsidR="007B67EF" w:rsidRDefault="007B67EF"/>
    <w:sectPr w:rsidR="007B6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ED"/>
    <w:rsid w:val="007638ED"/>
    <w:rsid w:val="007B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D5CF"/>
  <w15:chartTrackingRefBased/>
  <w15:docId w15:val="{599F37B3-1DBC-4253-8F00-DEB9F921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8ED"/>
    <w:pPr>
      <w:keepNext/>
      <w:spacing w:after="240" w:line="240" w:lineRule="auto"/>
      <w:ind w:left="360"/>
    </w:pPr>
    <w:rPr>
      <w:rFonts w:ascii="Arial" w:eastAsia="Times New Roman" w:hAnsi="Arial" w:cs="Angsana New"/>
      <w:szCs w:val="24"/>
      <w:lang w:eastAsia="en-GB" w:bidi="th-TH"/>
    </w:rPr>
  </w:style>
  <w:style w:type="paragraph" w:styleId="Heading2">
    <w:name w:val="heading 2"/>
    <w:aliases w:val="H2,H21,H22,H23,H24,H25,H26,H27,H28,H29,H210,H211,h2,h2 main heading,Section,2m,h 2,Titre 2 SQ,Chapter Title,Level 2 Topic Heading,L2,sub-sect,21,sub-sect1,22,sub-sect2,23,sub-sect3,24,sub-sect4,25,sub-sect5,(1.1,1.2,1.3 etc),section header"/>
    <w:basedOn w:val="Normal"/>
    <w:link w:val="Heading2Char"/>
    <w:qFormat/>
    <w:rsid w:val="007638ED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H21 Char,H22 Char,H23 Char,H24 Char,H25 Char,H26 Char,H27 Char,H28 Char,H29 Char,H210 Char,H211 Char,h2 Char,h2 main heading Char,Section Char,2m Char,h 2 Char,Titre 2 SQ Char,Chapter Title Char,Level 2 Topic Heading Char,L2 Char"/>
    <w:basedOn w:val="DefaultParagraphFont"/>
    <w:link w:val="Heading2"/>
    <w:rsid w:val="007638ED"/>
    <w:rPr>
      <w:rFonts w:ascii="Arial" w:eastAsia="Times New Roman" w:hAnsi="Arial" w:cs="Angsana New"/>
      <w:szCs w:val="24"/>
      <w:lang w:eastAsia="en-GB" w:bidi="th-TH"/>
    </w:rPr>
  </w:style>
  <w:style w:type="paragraph" w:styleId="BodyText">
    <w:name w:val="Body Text"/>
    <w:basedOn w:val="Normal"/>
    <w:link w:val="BodyTextChar"/>
    <w:rsid w:val="007638ED"/>
    <w:pPr>
      <w:spacing w:after="0"/>
      <w:jc w:val="center"/>
    </w:pPr>
    <w:rPr>
      <w:b/>
      <w:bCs/>
      <w:lang w:eastAsia="en-US"/>
    </w:rPr>
  </w:style>
  <w:style w:type="character" w:customStyle="1" w:styleId="BodyTextChar">
    <w:name w:val="Body Text Char"/>
    <w:basedOn w:val="DefaultParagraphFont"/>
    <w:link w:val="BodyText"/>
    <w:rsid w:val="007638ED"/>
    <w:rPr>
      <w:rFonts w:ascii="Arial" w:eastAsia="Times New Roman" w:hAnsi="Arial" w:cs="Angsana New"/>
      <w:b/>
      <w:bCs/>
      <w:szCs w:val="24"/>
      <w:lang w:bidi="th-TH"/>
    </w:rPr>
  </w:style>
  <w:style w:type="paragraph" w:styleId="BodyText2">
    <w:name w:val="Body Text 2"/>
    <w:basedOn w:val="Normal"/>
    <w:link w:val="BodyText2Char"/>
    <w:rsid w:val="007638ED"/>
    <w:pPr>
      <w:spacing w:after="0"/>
    </w:pPr>
    <w:rPr>
      <w:rFonts w:cs="Arial"/>
      <w:lang w:eastAsia="en-US"/>
    </w:rPr>
  </w:style>
  <w:style w:type="character" w:customStyle="1" w:styleId="BodyText2Char">
    <w:name w:val="Body Text 2 Char"/>
    <w:basedOn w:val="DefaultParagraphFont"/>
    <w:link w:val="BodyText2"/>
    <w:rsid w:val="007638ED"/>
    <w:rPr>
      <w:rFonts w:ascii="Arial" w:eastAsia="Times New Roman" w:hAnsi="Arial" w:cs="Arial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hul.kasi@resource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Rani</dc:creator>
  <cp:keywords/>
  <dc:description/>
  <cp:lastModifiedBy>Neeraj Rani</cp:lastModifiedBy>
  <cp:revision>1</cp:revision>
  <dcterms:created xsi:type="dcterms:W3CDTF">2021-06-08T10:49:00Z</dcterms:created>
  <dcterms:modified xsi:type="dcterms:W3CDTF">2021-06-08T10:54:00Z</dcterms:modified>
</cp:coreProperties>
</file>