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16D7" w14:textId="63DB8FBF" w:rsidR="00EC7364" w:rsidRPr="005A4F88" w:rsidRDefault="30EB2CE8" w:rsidP="52DBA506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color w:val="000000" w:themeColor="text1"/>
          <w:lang w:val="es-MX"/>
        </w:rPr>
      </w:pPr>
      <w:r w:rsidRPr="6DE904B0">
        <w:rPr>
          <w:rFonts w:asciiTheme="minorHAnsi" w:hAnsiTheme="minorHAnsi" w:cstheme="minorBidi"/>
          <w:lang w:val="es-MX"/>
        </w:rPr>
        <w:t xml:space="preserve">Ingrese a la prueba diagnóstica </w:t>
      </w:r>
      <w:hyperlink r:id="rId11">
        <w:r w:rsidRPr="6DE904B0">
          <w:rPr>
            <w:rStyle w:val="Hipervnculo"/>
            <w:rFonts w:asciiTheme="minorHAnsi" w:hAnsiTheme="minorHAnsi" w:cstheme="minorBidi"/>
            <w:lang w:val="es-MX"/>
          </w:rPr>
          <w:t>T-300</w:t>
        </w:r>
        <w:r w:rsidRPr="6DE904B0">
          <w:rPr>
            <w:rStyle w:val="Hipervnculo"/>
            <w:rFonts w:cs="Calibri"/>
            <w:lang w:val="es-MX"/>
          </w:rPr>
          <w:t>_EV02_Contextual</w:t>
        </w:r>
        <w:r w:rsidRPr="6DE904B0">
          <w:rPr>
            <w:rStyle w:val="Hipervnculo"/>
            <w:rFonts w:cs="Calibri"/>
            <w:lang w:val="es-MX"/>
          </w:rPr>
          <w:t>i</w:t>
        </w:r>
        <w:r w:rsidRPr="6DE904B0">
          <w:rPr>
            <w:rStyle w:val="Hipervnculo"/>
            <w:rFonts w:cs="Calibri"/>
            <w:lang w:val="es-MX"/>
          </w:rPr>
          <w:t>zación</w:t>
        </w:r>
      </w:hyperlink>
    </w:p>
    <w:p w14:paraId="7CFA76BB" w14:textId="083DB26E" w:rsidR="00EC7364" w:rsidRPr="005A4F88" w:rsidRDefault="30EB2CE8" w:rsidP="30EB2CE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color w:val="000000" w:themeColor="text1"/>
          <w:lang w:val="es-MX"/>
        </w:rPr>
      </w:pPr>
      <w:r w:rsidRPr="30EB2CE8">
        <w:rPr>
          <w:rFonts w:cs="Calibri"/>
          <w:color w:val="000000" w:themeColor="text1"/>
          <w:lang w:val="es-MX"/>
        </w:rPr>
        <w:t>Diligencie la prueba</w:t>
      </w:r>
    </w:p>
    <w:p w14:paraId="69203D36" w14:textId="14E90583" w:rsidR="00EC7364" w:rsidRPr="005A4F88" w:rsidRDefault="30EB2CE8" w:rsidP="30EB2CE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color w:val="000000" w:themeColor="text1"/>
          <w:lang w:val="es-MX"/>
        </w:rPr>
      </w:pPr>
      <w:r w:rsidRPr="30EB2CE8">
        <w:rPr>
          <w:rFonts w:cs="Calibri"/>
          <w:color w:val="000000" w:themeColor="text1"/>
          <w:lang w:val="es-MX"/>
        </w:rPr>
        <w:t>Participe de la retroalimentación realizada por el instructor(a).</w:t>
      </w:r>
    </w:p>
    <w:p w14:paraId="7120E67D" w14:textId="1F38E17F" w:rsidR="00EC7364" w:rsidRPr="005A4F88" w:rsidRDefault="30EB2CE8" w:rsidP="30EB2CE8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color w:val="000000" w:themeColor="text1"/>
          <w:lang w:val="es-MX"/>
        </w:rPr>
      </w:pPr>
      <w:r w:rsidRPr="30EB2CE8">
        <w:rPr>
          <w:rFonts w:cs="Calibri"/>
          <w:color w:val="000000" w:themeColor="text1"/>
          <w:lang w:val="es-MX"/>
        </w:rPr>
        <w:t>Elabore un paralelo entre los conceptos que obtuvo valoración positiva y en los que obtuvo valoración negativa.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95"/>
        <w:gridCol w:w="4695"/>
      </w:tblGrid>
      <w:tr w:rsidR="30EB2CE8" w14:paraId="72274D48" w14:textId="77777777" w:rsidTr="30EB2CE8">
        <w:tc>
          <w:tcPr>
            <w:tcW w:w="4695" w:type="dxa"/>
          </w:tcPr>
          <w:p w14:paraId="53A57F65" w14:textId="0A528671" w:rsidR="30EB2CE8" w:rsidRDefault="30EB2CE8" w:rsidP="30EB2CE8">
            <w:pPr>
              <w:jc w:val="center"/>
              <w:rPr>
                <w:rFonts w:cs="Calibri"/>
                <w:b/>
                <w:bCs/>
                <w:color w:val="000000" w:themeColor="text1"/>
                <w:lang w:val="es-MX"/>
              </w:rPr>
            </w:pPr>
            <w:r w:rsidRPr="30EB2CE8">
              <w:rPr>
                <w:rFonts w:cs="Calibri"/>
                <w:b/>
                <w:bCs/>
                <w:color w:val="000000" w:themeColor="text1"/>
                <w:lang w:val="es-MX"/>
              </w:rPr>
              <w:t>Valoración Positiva</w:t>
            </w:r>
          </w:p>
        </w:tc>
        <w:tc>
          <w:tcPr>
            <w:tcW w:w="4695" w:type="dxa"/>
            <w:vAlign w:val="center"/>
          </w:tcPr>
          <w:p w14:paraId="7DE762AF" w14:textId="01B6117C" w:rsidR="30EB2CE8" w:rsidRDefault="30EB2CE8" w:rsidP="30EB2CE8">
            <w:pPr>
              <w:jc w:val="center"/>
              <w:rPr>
                <w:rFonts w:cs="Calibri"/>
                <w:b/>
                <w:bCs/>
                <w:color w:val="000000" w:themeColor="text1"/>
                <w:lang w:val="es-MX"/>
              </w:rPr>
            </w:pPr>
            <w:r w:rsidRPr="30EB2CE8">
              <w:rPr>
                <w:rFonts w:cs="Calibri"/>
                <w:b/>
                <w:bCs/>
                <w:color w:val="000000" w:themeColor="text1"/>
                <w:lang w:val="es-MX"/>
              </w:rPr>
              <w:t>Valoración Negativa</w:t>
            </w:r>
          </w:p>
        </w:tc>
      </w:tr>
      <w:tr w:rsidR="30EB2CE8" w14:paraId="3EB3A4E7" w14:textId="77777777" w:rsidTr="30EB2CE8">
        <w:tc>
          <w:tcPr>
            <w:tcW w:w="4695" w:type="dxa"/>
          </w:tcPr>
          <w:p w14:paraId="4EBA9479" w14:textId="52D81752" w:rsidR="30EB2CE8" w:rsidRDefault="00F033D4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conocimiento científico</w:t>
            </w:r>
          </w:p>
        </w:tc>
        <w:tc>
          <w:tcPr>
            <w:tcW w:w="4695" w:type="dxa"/>
          </w:tcPr>
          <w:p w14:paraId="375990FF" w14:textId="2A49C35C" w:rsidR="30EB2CE8" w:rsidRDefault="00F033D4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la orientación principal del método deductivo</w:t>
            </w:r>
          </w:p>
        </w:tc>
      </w:tr>
      <w:tr w:rsidR="30EB2CE8" w14:paraId="2D6D46EB" w14:textId="77777777" w:rsidTr="30EB2CE8">
        <w:tc>
          <w:tcPr>
            <w:tcW w:w="4695" w:type="dxa"/>
          </w:tcPr>
          <w:p w14:paraId="554E52B9" w14:textId="1D7D5B5D" w:rsidR="30EB2CE8" w:rsidRDefault="00F033D4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Los elementos que se necesitan para crear conocimiento</w:t>
            </w:r>
          </w:p>
        </w:tc>
        <w:tc>
          <w:tcPr>
            <w:tcW w:w="4695" w:type="dxa"/>
          </w:tcPr>
          <w:p w14:paraId="083B8A32" w14:textId="48977004" w:rsidR="30EB2CE8" w:rsidRDefault="00A37F55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El concepto más adecuado para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un marco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teórico</w:t>
            </w:r>
          </w:p>
        </w:tc>
      </w:tr>
      <w:tr w:rsidR="30EB2CE8" w14:paraId="63D9D42D" w14:textId="77777777" w:rsidTr="30EB2CE8">
        <w:tc>
          <w:tcPr>
            <w:tcW w:w="4695" w:type="dxa"/>
          </w:tcPr>
          <w:p w14:paraId="55F437AE" w14:textId="334832DB" w:rsidR="30EB2CE8" w:rsidRDefault="00F033D4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Las características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del conocimiento científico</w:t>
            </w:r>
          </w:p>
        </w:tc>
        <w:tc>
          <w:tcPr>
            <w:tcW w:w="4695" w:type="dxa"/>
          </w:tcPr>
          <w:p w14:paraId="2E873C24" w14:textId="1FD5B8E2" w:rsidR="30EB2CE8" w:rsidRDefault="00A37F55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el empleo de 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los 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procesos científicos</w:t>
            </w:r>
          </w:p>
        </w:tc>
      </w:tr>
      <w:tr w:rsidR="30EB2CE8" w14:paraId="2ACF1995" w14:textId="77777777" w:rsidTr="30EB2CE8">
        <w:tc>
          <w:tcPr>
            <w:tcW w:w="4695" w:type="dxa"/>
          </w:tcPr>
          <w:p w14:paraId="11C006E6" w14:textId="679F0B15" w:rsidR="30EB2CE8" w:rsidRPr="00F033D4" w:rsidRDefault="00F033D4" w:rsidP="30EB2CE8">
            <w:pPr>
              <w:rPr>
                <w:rFonts w:cs="Calibri"/>
                <w:color w:val="000000" w:themeColor="text1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La caracterización del estudio experimental </w:t>
            </w:r>
          </w:p>
        </w:tc>
        <w:tc>
          <w:tcPr>
            <w:tcW w:w="4695" w:type="dxa"/>
          </w:tcPr>
          <w:p w14:paraId="22151421" w14:textId="7009D965" w:rsidR="30EB2CE8" w:rsidRDefault="00A37F55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Qué cualidad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es de la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investiga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ción</w:t>
            </w:r>
          </w:p>
        </w:tc>
      </w:tr>
      <w:tr w:rsidR="30EB2CE8" w14:paraId="7EBEAEBD" w14:textId="77777777" w:rsidTr="30EB2CE8">
        <w:tc>
          <w:tcPr>
            <w:tcW w:w="4695" w:type="dxa"/>
          </w:tcPr>
          <w:p w14:paraId="0FCCAF15" w14:textId="17131F4D" w:rsidR="30EB2CE8" w:rsidRPr="00F033D4" w:rsidRDefault="00F033D4" w:rsidP="30EB2CE8">
            <w:pPr>
              <w:rPr>
                <w:rFonts w:cs="Calibri"/>
                <w:color w:val="000000" w:themeColor="text1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Etapa básica inicial de la investigación </w:t>
            </w:r>
          </w:p>
        </w:tc>
        <w:tc>
          <w:tcPr>
            <w:tcW w:w="4695" w:type="dxa"/>
          </w:tcPr>
          <w:p w14:paraId="4490C3D8" w14:textId="3B48747C" w:rsidR="30EB2CE8" w:rsidRDefault="00A37F55" w:rsidP="30EB2CE8">
            <w:pPr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>valor ético y utilidad metodológica</w:t>
            </w:r>
            <w:r>
              <w:rPr>
                <w:rFonts w:ascii="Segoe UI" w:hAnsi="Segoe UI" w:cs="Segoe UI"/>
                <w:color w:val="242424"/>
                <w:sz w:val="26"/>
                <w:szCs w:val="26"/>
              </w:rPr>
              <w:t xml:space="preserve"> de la ciencia </w:t>
            </w:r>
          </w:p>
        </w:tc>
      </w:tr>
    </w:tbl>
    <w:p w14:paraId="47050A9E" w14:textId="5A40EDB9" w:rsidR="00EC7364" w:rsidRPr="005A4F88" w:rsidRDefault="30EB2CE8" w:rsidP="30EB2CE8">
      <w:pPr>
        <w:pStyle w:val="Prrafodelista"/>
        <w:numPr>
          <w:ilvl w:val="0"/>
          <w:numId w:val="1"/>
        </w:numPr>
        <w:spacing w:after="0"/>
        <w:rPr>
          <w:rFonts w:asciiTheme="minorHAnsi" w:eastAsiaTheme="minorEastAsia" w:hAnsiTheme="minorHAnsi" w:cstheme="minorBidi"/>
          <w:lang w:val="es-MX"/>
        </w:rPr>
      </w:pPr>
      <w:r w:rsidRPr="30EB2CE8">
        <w:rPr>
          <w:rFonts w:asciiTheme="minorHAnsi" w:hAnsiTheme="minorHAnsi" w:cstheme="minorBidi"/>
          <w:lang w:val="es-MX"/>
        </w:rPr>
        <w:t>Cargue la evidencia en el LMS del programa</w:t>
      </w:r>
    </w:p>
    <w:sectPr w:rsidR="00EC7364" w:rsidRPr="005A4F88" w:rsidSect="00E829A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541F" w14:textId="77777777" w:rsidR="00273B60" w:rsidRDefault="00273B60" w:rsidP="00B5462D">
      <w:pPr>
        <w:spacing w:after="0" w:line="240" w:lineRule="auto"/>
      </w:pPr>
      <w:r>
        <w:separator/>
      </w:r>
    </w:p>
  </w:endnote>
  <w:endnote w:type="continuationSeparator" w:id="0">
    <w:p w14:paraId="1CAC00EE" w14:textId="77777777" w:rsidR="00273B60" w:rsidRDefault="00273B60" w:rsidP="00B5462D">
      <w:pPr>
        <w:spacing w:after="0" w:line="240" w:lineRule="auto"/>
      </w:pPr>
      <w:r>
        <w:continuationSeparator/>
      </w:r>
    </w:p>
  </w:endnote>
  <w:endnote w:type="continuationNotice" w:id="1">
    <w:p w14:paraId="28CA8FCB" w14:textId="77777777" w:rsidR="00273B60" w:rsidRDefault="00273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4534DEE1">
      <w:trPr>
        <w:jc w:val="center"/>
      </w:trPr>
      <w:tc>
        <w:tcPr>
          <w:tcW w:w="3964" w:type="dxa"/>
        </w:tcPr>
        <w:p w14:paraId="78E366C8" w14:textId="2BB0A5C8" w:rsidR="00111939" w:rsidRPr="001D61D8" w:rsidRDefault="4534DEE1" w:rsidP="4534DEE1">
          <w:pPr>
            <w:spacing w:after="0" w:line="240" w:lineRule="auto"/>
            <w:jc w:val="both"/>
          </w:pPr>
          <w:r w:rsidRPr="4534DEE1">
            <w:rPr>
              <w:rFonts w:asciiTheme="minorHAnsi" w:hAnsiTheme="minorHAnsi" w:cstheme="minorBidi"/>
              <w:sz w:val="20"/>
              <w:szCs w:val="20"/>
            </w:rPr>
            <w:t>Juan Carlos Sanchez Botero</w:t>
          </w:r>
        </w:p>
        <w:p w14:paraId="2C3911BB" w14:textId="6B1767DB" w:rsidR="00111939" w:rsidRPr="001D61D8" w:rsidRDefault="00000000" w:rsidP="4534DEE1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hyperlink r:id="rId1">
            <w:r w:rsidR="4534DEE1" w:rsidRPr="4534DEE1">
              <w:rPr>
                <w:rStyle w:val="Hipervnculo"/>
                <w:rFonts w:asciiTheme="minorHAnsi" w:hAnsiTheme="minorHAnsi" w:cstheme="minorBidi"/>
                <w:sz w:val="20"/>
                <w:szCs w:val="20"/>
              </w:rPr>
              <w:t>Jcsanchez@sena.edu.co</w:t>
            </w:r>
          </w:hyperlink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203C" w14:textId="77777777" w:rsidR="00273B60" w:rsidRDefault="00273B60" w:rsidP="00B5462D">
      <w:pPr>
        <w:spacing w:after="0" w:line="240" w:lineRule="auto"/>
      </w:pPr>
      <w:r>
        <w:separator/>
      </w:r>
    </w:p>
  </w:footnote>
  <w:footnote w:type="continuationSeparator" w:id="0">
    <w:p w14:paraId="092C91B0" w14:textId="77777777" w:rsidR="00273B60" w:rsidRDefault="00273B60" w:rsidP="00B5462D">
      <w:pPr>
        <w:spacing w:after="0" w:line="240" w:lineRule="auto"/>
      </w:pPr>
      <w:r>
        <w:continuationSeparator/>
      </w:r>
    </w:p>
  </w:footnote>
  <w:footnote w:type="continuationNotice" w:id="1">
    <w:p w14:paraId="0DC1447A" w14:textId="77777777" w:rsidR="00273B60" w:rsidRDefault="00273B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8239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4534DEE1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205E78BD" w:rsidR="00D75C4E" w:rsidRPr="001D61D8" w:rsidRDefault="4D77B541" w:rsidP="4D77B541">
          <w:pPr>
            <w:spacing w:line="240" w:lineRule="auto"/>
            <w:jc w:val="center"/>
            <w:rPr>
              <w:rFonts w:cs="Calibri"/>
              <w:lang w:val="es-CO"/>
            </w:rPr>
          </w:pPr>
          <w:r w:rsidRPr="4D77B541">
            <w:rPr>
              <w:rFonts w:cs="Calibri"/>
              <w:b/>
              <w:bCs/>
              <w:color w:val="000000" w:themeColor="text1"/>
              <w:lang w:val="es-CO"/>
            </w:rPr>
            <w:t>Orientar Investigación Formativa Según Referentes Técnicos</w:t>
          </w:r>
        </w:p>
      </w:tc>
    </w:tr>
    <w:tr w:rsidR="00D75C4E" w14:paraId="5860250E" w14:textId="77777777" w:rsidTr="4534DEE1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2416218B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F033D4">
            <w:rPr>
              <w:rFonts w:asciiTheme="minorHAnsi" w:hAnsiTheme="minorHAnsi" w:cstheme="minorHAnsi"/>
            </w:rPr>
            <w:t>Jhonny Alexander González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45EC7F4C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F033D4">
            <w:rPr>
              <w:rFonts w:asciiTheme="minorHAnsi" w:hAnsiTheme="minorHAnsi" w:cstheme="minorHAnsi"/>
            </w:rPr>
            <w:t>1116233418</w:t>
          </w:r>
        </w:p>
      </w:tc>
    </w:tr>
    <w:tr w:rsidR="00D75C4E" w14:paraId="55A8A5A5" w14:textId="77777777" w:rsidTr="4534DEE1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6F6B5A56" w:rsidR="00D75C4E" w:rsidRPr="008C6F2F" w:rsidRDefault="4534DEE1" w:rsidP="17252F9E">
          <w:pPr>
            <w:spacing w:after="0" w:line="240" w:lineRule="auto"/>
            <w:rPr>
              <w:rStyle w:val="eop"/>
              <w:rFonts w:cs="Calibri"/>
              <w:color w:val="000000" w:themeColor="text1"/>
            </w:rPr>
          </w:pPr>
          <w:r w:rsidRPr="4534DEE1">
            <w:rPr>
              <w:rFonts w:asciiTheme="minorHAnsi" w:hAnsiTheme="minorHAnsi" w:cstheme="minorBidi"/>
              <w:b/>
              <w:bCs/>
            </w:rPr>
            <w:t>Evidencia:</w:t>
          </w:r>
          <w:r w:rsidRPr="4534DEE1">
            <w:rPr>
              <w:rFonts w:asciiTheme="minorHAnsi" w:hAnsiTheme="minorHAnsi" w:cstheme="minorBidi"/>
            </w:rPr>
            <w:t xml:space="preserve"> </w:t>
          </w:r>
          <w:r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T-300_EV02_Contextualización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5F32D995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F033D4">
            <w:rPr>
              <w:rFonts w:asciiTheme="minorHAnsi" w:hAnsiTheme="minorHAnsi" w:cstheme="minorHAnsi"/>
            </w:rPr>
            <w:t>8</w:t>
          </w:r>
          <w:r w:rsidR="00F033D4">
            <w:rPr>
              <w:rFonts w:asciiTheme="minorHAnsi" w:hAnsiTheme="minorHAnsi" w:cstheme="minorHAnsi"/>
            </w:rPr>
            <w:t>/11/2023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8238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489A"/>
    <w:multiLevelType w:val="multilevel"/>
    <w:tmpl w:val="E79E4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E29CC"/>
    <w:multiLevelType w:val="hybridMultilevel"/>
    <w:tmpl w:val="633EA792"/>
    <w:lvl w:ilvl="0" w:tplc="258A7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2C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03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0B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D66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07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CC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C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02CCEB3"/>
    <w:multiLevelType w:val="hybridMultilevel"/>
    <w:tmpl w:val="F57ACDBE"/>
    <w:lvl w:ilvl="0" w:tplc="6962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A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89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C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EE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C2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8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67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CF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42868">
    <w:abstractNumId w:val="10"/>
  </w:num>
  <w:num w:numId="2" w16cid:durableId="257175290">
    <w:abstractNumId w:val="8"/>
  </w:num>
  <w:num w:numId="3" w16cid:durableId="979726298">
    <w:abstractNumId w:val="3"/>
  </w:num>
  <w:num w:numId="4" w16cid:durableId="748041742">
    <w:abstractNumId w:val="12"/>
  </w:num>
  <w:num w:numId="5" w16cid:durableId="1763256603">
    <w:abstractNumId w:val="0"/>
  </w:num>
  <w:num w:numId="6" w16cid:durableId="994841388">
    <w:abstractNumId w:val="7"/>
  </w:num>
  <w:num w:numId="7" w16cid:durableId="1789623803">
    <w:abstractNumId w:val="4"/>
  </w:num>
  <w:num w:numId="8" w16cid:durableId="1206022039">
    <w:abstractNumId w:val="9"/>
  </w:num>
  <w:num w:numId="9" w16cid:durableId="971717871">
    <w:abstractNumId w:val="11"/>
  </w:num>
  <w:num w:numId="10" w16cid:durableId="761024593">
    <w:abstractNumId w:val="6"/>
  </w:num>
  <w:num w:numId="11" w16cid:durableId="1537545461">
    <w:abstractNumId w:val="1"/>
  </w:num>
  <w:num w:numId="12" w16cid:durableId="612513338">
    <w:abstractNumId w:val="5"/>
  </w:num>
  <w:num w:numId="13" w16cid:durableId="168867368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EE5"/>
    <w:rsid w:val="000215F5"/>
    <w:rsid w:val="000227C4"/>
    <w:rsid w:val="00030A45"/>
    <w:rsid w:val="00032560"/>
    <w:rsid w:val="000339F9"/>
    <w:rsid w:val="00042471"/>
    <w:rsid w:val="00043AC0"/>
    <w:rsid w:val="00044EA5"/>
    <w:rsid w:val="000502B4"/>
    <w:rsid w:val="0006450A"/>
    <w:rsid w:val="0007047E"/>
    <w:rsid w:val="000704A2"/>
    <w:rsid w:val="00085A1B"/>
    <w:rsid w:val="00086E8B"/>
    <w:rsid w:val="000923BC"/>
    <w:rsid w:val="00094479"/>
    <w:rsid w:val="000A14BE"/>
    <w:rsid w:val="000A39AA"/>
    <w:rsid w:val="000A4B6F"/>
    <w:rsid w:val="000B2159"/>
    <w:rsid w:val="000C2E72"/>
    <w:rsid w:val="000C3C20"/>
    <w:rsid w:val="000C47F9"/>
    <w:rsid w:val="000D611A"/>
    <w:rsid w:val="000E6B91"/>
    <w:rsid w:val="000E7981"/>
    <w:rsid w:val="000E7A8D"/>
    <w:rsid w:val="000F3AA4"/>
    <w:rsid w:val="001114D3"/>
    <w:rsid w:val="00111939"/>
    <w:rsid w:val="00121AB2"/>
    <w:rsid w:val="001267CC"/>
    <w:rsid w:val="001311AE"/>
    <w:rsid w:val="00134BAB"/>
    <w:rsid w:val="0013732B"/>
    <w:rsid w:val="00137669"/>
    <w:rsid w:val="00141A47"/>
    <w:rsid w:val="00141AA6"/>
    <w:rsid w:val="00142B50"/>
    <w:rsid w:val="0015068A"/>
    <w:rsid w:val="00152CCD"/>
    <w:rsid w:val="001547F5"/>
    <w:rsid w:val="0015623A"/>
    <w:rsid w:val="0016659C"/>
    <w:rsid w:val="001725C3"/>
    <w:rsid w:val="00173A16"/>
    <w:rsid w:val="00176C29"/>
    <w:rsid w:val="00182146"/>
    <w:rsid w:val="001842F4"/>
    <w:rsid w:val="00191BA6"/>
    <w:rsid w:val="00195E88"/>
    <w:rsid w:val="001968B3"/>
    <w:rsid w:val="001A3809"/>
    <w:rsid w:val="001A3D3E"/>
    <w:rsid w:val="001B0251"/>
    <w:rsid w:val="001B13CD"/>
    <w:rsid w:val="001B159E"/>
    <w:rsid w:val="001B1693"/>
    <w:rsid w:val="001B2983"/>
    <w:rsid w:val="001B7530"/>
    <w:rsid w:val="001C06FB"/>
    <w:rsid w:val="001C5730"/>
    <w:rsid w:val="001C6A90"/>
    <w:rsid w:val="001C6EF4"/>
    <w:rsid w:val="001C73E9"/>
    <w:rsid w:val="001D164B"/>
    <w:rsid w:val="001D4968"/>
    <w:rsid w:val="001D61D8"/>
    <w:rsid w:val="001D6B77"/>
    <w:rsid w:val="001E108A"/>
    <w:rsid w:val="001E2278"/>
    <w:rsid w:val="001E2AF8"/>
    <w:rsid w:val="001E5AAD"/>
    <w:rsid w:val="001E670B"/>
    <w:rsid w:val="001E7868"/>
    <w:rsid w:val="001F1D92"/>
    <w:rsid w:val="001F235A"/>
    <w:rsid w:val="00200A80"/>
    <w:rsid w:val="00202EC0"/>
    <w:rsid w:val="0020345D"/>
    <w:rsid w:val="002034B9"/>
    <w:rsid w:val="00203CED"/>
    <w:rsid w:val="00204552"/>
    <w:rsid w:val="0021162B"/>
    <w:rsid w:val="0021290B"/>
    <w:rsid w:val="0021491E"/>
    <w:rsid w:val="0021513B"/>
    <w:rsid w:val="00221399"/>
    <w:rsid w:val="002213AD"/>
    <w:rsid w:val="002226FB"/>
    <w:rsid w:val="00224A6C"/>
    <w:rsid w:val="00226350"/>
    <w:rsid w:val="002306AA"/>
    <w:rsid w:val="002309D9"/>
    <w:rsid w:val="00230D58"/>
    <w:rsid w:val="00235F2B"/>
    <w:rsid w:val="002375C3"/>
    <w:rsid w:val="00243889"/>
    <w:rsid w:val="0024401F"/>
    <w:rsid w:val="00245FE8"/>
    <w:rsid w:val="00250C6B"/>
    <w:rsid w:val="0025139E"/>
    <w:rsid w:val="00257F8D"/>
    <w:rsid w:val="00261E90"/>
    <w:rsid w:val="00263FB4"/>
    <w:rsid w:val="00273433"/>
    <w:rsid w:val="00273B60"/>
    <w:rsid w:val="002771EC"/>
    <w:rsid w:val="00280737"/>
    <w:rsid w:val="002832C8"/>
    <w:rsid w:val="00290164"/>
    <w:rsid w:val="00292057"/>
    <w:rsid w:val="002A1DF3"/>
    <w:rsid w:val="002B0D07"/>
    <w:rsid w:val="002B3142"/>
    <w:rsid w:val="002B5578"/>
    <w:rsid w:val="002C695F"/>
    <w:rsid w:val="002D18C2"/>
    <w:rsid w:val="002D5C5E"/>
    <w:rsid w:val="002D63BF"/>
    <w:rsid w:val="002D6AD6"/>
    <w:rsid w:val="002E0073"/>
    <w:rsid w:val="002E45DB"/>
    <w:rsid w:val="002F2040"/>
    <w:rsid w:val="003008DD"/>
    <w:rsid w:val="00300EB1"/>
    <w:rsid w:val="003067BE"/>
    <w:rsid w:val="00311120"/>
    <w:rsid w:val="0032594C"/>
    <w:rsid w:val="003270CF"/>
    <w:rsid w:val="00334A17"/>
    <w:rsid w:val="0033582E"/>
    <w:rsid w:val="00343068"/>
    <w:rsid w:val="00347210"/>
    <w:rsid w:val="00353FCF"/>
    <w:rsid w:val="00355CC3"/>
    <w:rsid w:val="00362B58"/>
    <w:rsid w:val="00364D9C"/>
    <w:rsid w:val="0036654F"/>
    <w:rsid w:val="00366F75"/>
    <w:rsid w:val="00370218"/>
    <w:rsid w:val="00371871"/>
    <w:rsid w:val="00374BBA"/>
    <w:rsid w:val="0037519D"/>
    <w:rsid w:val="003769FD"/>
    <w:rsid w:val="00380116"/>
    <w:rsid w:val="00383821"/>
    <w:rsid w:val="00396B0E"/>
    <w:rsid w:val="003A076B"/>
    <w:rsid w:val="003A1CEB"/>
    <w:rsid w:val="003B26E2"/>
    <w:rsid w:val="003B66B6"/>
    <w:rsid w:val="003B7BE1"/>
    <w:rsid w:val="003C79CA"/>
    <w:rsid w:val="003C7F9A"/>
    <w:rsid w:val="003D1500"/>
    <w:rsid w:val="003D6162"/>
    <w:rsid w:val="003D620D"/>
    <w:rsid w:val="003E455C"/>
    <w:rsid w:val="003E5463"/>
    <w:rsid w:val="003E6A39"/>
    <w:rsid w:val="003F24EE"/>
    <w:rsid w:val="004017F3"/>
    <w:rsid w:val="004023FA"/>
    <w:rsid w:val="004073C1"/>
    <w:rsid w:val="004110C5"/>
    <w:rsid w:val="00411B10"/>
    <w:rsid w:val="00420925"/>
    <w:rsid w:val="00430C55"/>
    <w:rsid w:val="00430CB7"/>
    <w:rsid w:val="004421A9"/>
    <w:rsid w:val="0044448A"/>
    <w:rsid w:val="0044650E"/>
    <w:rsid w:val="00447A5A"/>
    <w:rsid w:val="0045462C"/>
    <w:rsid w:val="00455537"/>
    <w:rsid w:val="00457D3D"/>
    <w:rsid w:val="00463BD5"/>
    <w:rsid w:val="00464AD8"/>
    <w:rsid w:val="00466529"/>
    <w:rsid w:val="00470671"/>
    <w:rsid w:val="00471DAF"/>
    <w:rsid w:val="00472F44"/>
    <w:rsid w:val="00484910"/>
    <w:rsid w:val="00494D6C"/>
    <w:rsid w:val="004A32F4"/>
    <w:rsid w:val="004B1C43"/>
    <w:rsid w:val="004C3D43"/>
    <w:rsid w:val="004C4B5B"/>
    <w:rsid w:val="004C7203"/>
    <w:rsid w:val="004D0F48"/>
    <w:rsid w:val="004D3E75"/>
    <w:rsid w:val="004D558E"/>
    <w:rsid w:val="004E0E11"/>
    <w:rsid w:val="004E0F6B"/>
    <w:rsid w:val="004E1CEB"/>
    <w:rsid w:val="004F0BB2"/>
    <w:rsid w:val="004F39AF"/>
    <w:rsid w:val="004F4275"/>
    <w:rsid w:val="004F4F46"/>
    <w:rsid w:val="004F7F13"/>
    <w:rsid w:val="00503985"/>
    <w:rsid w:val="00512843"/>
    <w:rsid w:val="005201E0"/>
    <w:rsid w:val="00520CA2"/>
    <w:rsid w:val="0052281C"/>
    <w:rsid w:val="00530C97"/>
    <w:rsid w:val="00536EA8"/>
    <w:rsid w:val="00540F36"/>
    <w:rsid w:val="005445E6"/>
    <w:rsid w:val="00544A32"/>
    <w:rsid w:val="005530B6"/>
    <w:rsid w:val="00560651"/>
    <w:rsid w:val="00560890"/>
    <w:rsid w:val="00563E83"/>
    <w:rsid w:val="005645DA"/>
    <w:rsid w:val="00565AFD"/>
    <w:rsid w:val="00567F98"/>
    <w:rsid w:val="00571216"/>
    <w:rsid w:val="00571224"/>
    <w:rsid w:val="00580A9D"/>
    <w:rsid w:val="005848CF"/>
    <w:rsid w:val="005850D2"/>
    <w:rsid w:val="005854A0"/>
    <w:rsid w:val="00591A5A"/>
    <w:rsid w:val="005A4F88"/>
    <w:rsid w:val="005A7D09"/>
    <w:rsid w:val="005C40BE"/>
    <w:rsid w:val="005C4B5F"/>
    <w:rsid w:val="005D42B3"/>
    <w:rsid w:val="005E0679"/>
    <w:rsid w:val="005E198D"/>
    <w:rsid w:val="005E2838"/>
    <w:rsid w:val="005E4CB9"/>
    <w:rsid w:val="005E7D05"/>
    <w:rsid w:val="005F2F88"/>
    <w:rsid w:val="005F3550"/>
    <w:rsid w:val="005F37F3"/>
    <w:rsid w:val="006045F8"/>
    <w:rsid w:val="00604C64"/>
    <w:rsid w:val="00604D41"/>
    <w:rsid w:val="00612D20"/>
    <w:rsid w:val="006164B4"/>
    <w:rsid w:val="006222AC"/>
    <w:rsid w:val="00623B1E"/>
    <w:rsid w:val="00624147"/>
    <w:rsid w:val="00627A70"/>
    <w:rsid w:val="006318CF"/>
    <w:rsid w:val="00634A22"/>
    <w:rsid w:val="00637608"/>
    <w:rsid w:val="006420AF"/>
    <w:rsid w:val="006429A9"/>
    <w:rsid w:val="006432F6"/>
    <w:rsid w:val="006450C7"/>
    <w:rsid w:val="00647386"/>
    <w:rsid w:val="00647653"/>
    <w:rsid w:val="006478F3"/>
    <w:rsid w:val="00650371"/>
    <w:rsid w:val="00652311"/>
    <w:rsid w:val="00652EDC"/>
    <w:rsid w:val="006530F6"/>
    <w:rsid w:val="00654F4A"/>
    <w:rsid w:val="00655C30"/>
    <w:rsid w:val="006614B5"/>
    <w:rsid w:val="00662B24"/>
    <w:rsid w:val="00662EC5"/>
    <w:rsid w:val="00662FBC"/>
    <w:rsid w:val="006642B9"/>
    <w:rsid w:val="00671E7D"/>
    <w:rsid w:val="0067607D"/>
    <w:rsid w:val="0068297D"/>
    <w:rsid w:val="00682BCF"/>
    <w:rsid w:val="006914E1"/>
    <w:rsid w:val="006A2D21"/>
    <w:rsid w:val="006B5EC4"/>
    <w:rsid w:val="006B79ED"/>
    <w:rsid w:val="006C1C37"/>
    <w:rsid w:val="006C749B"/>
    <w:rsid w:val="006D2B5E"/>
    <w:rsid w:val="006D2B99"/>
    <w:rsid w:val="006E03B4"/>
    <w:rsid w:val="006E118E"/>
    <w:rsid w:val="006E122D"/>
    <w:rsid w:val="006E3383"/>
    <w:rsid w:val="006E33B1"/>
    <w:rsid w:val="006E45A8"/>
    <w:rsid w:val="006E697D"/>
    <w:rsid w:val="006F08B5"/>
    <w:rsid w:val="006F4A5C"/>
    <w:rsid w:val="0070474C"/>
    <w:rsid w:val="007055D6"/>
    <w:rsid w:val="00706366"/>
    <w:rsid w:val="007063C0"/>
    <w:rsid w:val="007064F2"/>
    <w:rsid w:val="007105C5"/>
    <w:rsid w:val="00711E74"/>
    <w:rsid w:val="0071501E"/>
    <w:rsid w:val="00716C53"/>
    <w:rsid w:val="00725A28"/>
    <w:rsid w:val="00726052"/>
    <w:rsid w:val="00726466"/>
    <w:rsid w:val="007303AF"/>
    <w:rsid w:val="00732DF3"/>
    <w:rsid w:val="00741696"/>
    <w:rsid w:val="0074318B"/>
    <w:rsid w:val="00750AD2"/>
    <w:rsid w:val="007515E3"/>
    <w:rsid w:val="00751B1C"/>
    <w:rsid w:val="00753C07"/>
    <w:rsid w:val="00756B70"/>
    <w:rsid w:val="00760E43"/>
    <w:rsid w:val="00764050"/>
    <w:rsid w:val="0078185E"/>
    <w:rsid w:val="00781916"/>
    <w:rsid w:val="007836E8"/>
    <w:rsid w:val="00787F08"/>
    <w:rsid w:val="00791236"/>
    <w:rsid w:val="007927AD"/>
    <w:rsid w:val="0079305D"/>
    <w:rsid w:val="00793DCC"/>
    <w:rsid w:val="00797915"/>
    <w:rsid w:val="007A272A"/>
    <w:rsid w:val="007A4744"/>
    <w:rsid w:val="007A51E5"/>
    <w:rsid w:val="007B18DF"/>
    <w:rsid w:val="007B5B74"/>
    <w:rsid w:val="007C5F67"/>
    <w:rsid w:val="007D487E"/>
    <w:rsid w:val="007D5B36"/>
    <w:rsid w:val="007E196D"/>
    <w:rsid w:val="007E7C91"/>
    <w:rsid w:val="007F275B"/>
    <w:rsid w:val="007F2A20"/>
    <w:rsid w:val="007F4F3B"/>
    <w:rsid w:val="00803696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7336C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B134F"/>
    <w:rsid w:val="008B156A"/>
    <w:rsid w:val="008B71B3"/>
    <w:rsid w:val="008C1838"/>
    <w:rsid w:val="008C6F2F"/>
    <w:rsid w:val="008C7C48"/>
    <w:rsid w:val="008D535D"/>
    <w:rsid w:val="008D6478"/>
    <w:rsid w:val="008E5168"/>
    <w:rsid w:val="008F10B3"/>
    <w:rsid w:val="008F1CB5"/>
    <w:rsid w:val="008F27BE"/>
    <w:rsid w:val="009043C3"/>
    <w:rsid w:val="00904755"/>
    <w:rsid w:val="00905929"/>
    <w:rsid w:val="00906BCE"/>
    <w:rsid w:val="009102EE"/>
    <w:rsid w:val="009120B2"/>
    <w:rsid w:val="00913037"/>
    <w:rsid w:val="00913748"/>
    <w:rsid w:val="00916A11"/>
    <w:rsid w:val="00916F16"/>
    <w:rsid w:val="00920E57"/>
    <w:rsid w:val="009328EA"/>
    <w:rsid w:val="009372CA"/>
    <w:rsid w:val="00944515"/>
    <w:rsid w:val="00945372"/>
    <w:rsid w:val="009465D7"/>
    <w:rsid w:val="009501E0"/>
    <w:rsid w:val="00954672"/>
    <w:rsid w:val="00961D19"/>
    <w:rsid w:val="00963DF2"/>
    <w:rsid w:val="00964C4C"/>
    <w:rsid w:val="0097748F"/>
    <w:rsid w:val="00980AFA"/>
    <w:rsid w:val="00981004"/>
    <w:rsid w:val="009825D5"/>
    <w:rsid w:val="009844CE"/>
    <w:rsid w:val="009904ED"/>
    <w:rsid w:val="00990A35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C3D78"/>
    <w:rsid w:val="009E1182"/>
    <w:rsid w:val="009E774A"/>
    <w:rsid w:val="009E7C06"/>
    <w:rsid w:val="009F021F"/>
    <w:rsid w:val="009F33A8"/>
    <w:rsid w:val="009F4DA4"/>
    <w:rsid w:val="009F661A"/>
    <w:rsid w:val="00A03989"/>
    <w:rsid w:val="00A04786"/>
    <w:rsid w:val="00A0590C"/>
    <w:rsid w:val="00A059F0"/>
    <w:rsid w:val="00A05AD8"/>
    <w:rsid w:val="00A05DF5"/>
    <w:rsid w:val="00A12823"/>
    <w:rsid w:val="00A1324D"/>
    <w:rsid w:val="00A17F4C"/>
    <w:rsid w:val="00A17F78"/>
    <w:rsid w:val="00A205AE"/>
    <w:rsid w:val="00A22F4D"/>
    <w:rsid w:val="00A24127"/>
    <w:rsid w:val="00A31CE2"/>
    <w:rsid w:val="00A33647"/>
    <w:rsid w:val="00A3364D"/>
    <w:rsid w:val="00A33AAE"/>
    <w:rsid w:val="00A35700"/>
    <w:rsid w:val="00A37F55"/>
    <w:rsid w:val="00A4195E"/>
    <w:rsid w:val="00A43D7D"/>
    <w:rsid w:val="00A61470"/>
    <w:rsid w:val="00A64A4D"/>
    <w:rsid w:val="00A70C46"/>
    <w:rsid w:val="00A72AC9"/>
    <w:rsid w:val="00A76A42"/>
    <w:rsid w:val="00A777EA"/>
    <w:rsid w:val="00A826FF"/>
    <w:rsid w:val="00A82CCB"/>
    <w:rsid w:val="00A84DF7"/>
    <w:rsid w:val="00A90D5F"/>
    <w:rsid w:val="00A918DF"/>
    <w:rsid w:val="00A92F25"/>
    <w:rsid w:val="00A97DD2"/>
    <w:rsid w:val="00AA03DD"/>
    <w:rsid w:val="00AA24CF"/>
    <w:rsid w:val="00AA2FC0"/>
    <w:rsid w:val="00AC1193"/>
    <w:rsid w:val="00AC3D17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206F"/>
    <w:rsid w:val="00B03A78"/>
    <w:rsid w:val="00B07A7D"/>
    <w:rsid w:val="00B11CF8"/>
    <w:rsid w:val="00B16300"/>
    <w:rsid w:val="00B216EE"/>
    <w:rsid w:val="00B24466"/>
    <w:rsid w:val="00B307AA"/>
    <w:rsid w:val="00B32AB3"/>
    <w:rsid w:val="00B44F55"/>
    <w:rsid w:val="00B450E2"/>
    <w:rsid w:val="00B45196"/>
    <w:rsid w:val="00B45D86"/>
    <w:rsid w:val="00B467E3"/>
    <w:rsid w:val="00B5125B"/>
    <w:rsid w:val="00B5462D"/>
    <w:rsid w:val="00B54BD5"/>
    <w:rsid w:val="00B54D35"/>
    <w:rsid w:val="00B55BBC"/>
    <w:rsid w:val="00B5694D"/>
    <w:rsid w:val="00B60733"/>
    <w:rsid w:val="00B60A66"/>
    <w:rsid w:val="00B60A8F"/>
    <w:rsid w:val="00B655D4"/>
    <w:rsid w:val="00B666D7"/>
    <w:rsid w:val="00B71B37"/>
    <w:rsid w:val="00B728D0"/>
    <w:rsid w:val="00B72FE2"/>
    <w:rsid w:val="00B764FE"/>
    <w:rsid w:val="00B7681C"/>
    <w:rsid w:val="00B77300"/>
    <w:rsid w:val="00B82AE0"/>
    <w:rsid w:val="00B840A8"/>
    <w:rsid w:val="00B9113E"/>
    <w:rsid w:val="00B92F58"/>
    <w:rsid w:val="00B941BC"/>
    <w:rsid w:val="00BA17D7"/>
    <w:rsid w:val="00BA2734"/>
    <w:rsid w:val="00BA48AC"/>
    <w:rsid w:val="00BA5936"/>
    <w:rsid w:val="00BA5EE3"/>
    <w:rsid w:val="00BA7364"/>
    <w:rsid w:val="00BB0554"/>
    <w:rsid w:val="00BC51A1"/>
    <w:rsid w:val="00BD0550"/>
    <w:rsid w:val="00BD31EA"/>
    <w:rsid w:val="00BD4AA0"/>
    <w:rsid w:val="00BE175F"/>
    <w:rsid w:val="00BE1A1C"/>
    <w:rsid w:val="00BF08EA"/>
    <w:rsid w:val="00BF2583"/>
    <w:rsid w:val="00BF2C58"/>
    <w:rsid w:val="00BF442B"/>
    <w:rsid w:val="00BF4518"/>
    <w:rsid w:val="00BF693D"/>
    <w:rsid w:val="00C00034"/>
    <w:rsid w:val="00C038B0"/>
    <w:rsid w:val="00C03917"/>
    <w:rsid w:val="00C06C7B"/>
    <w:rsid w:val="00C13CD9"/>
    <w:rsid w:val="00C15995"/>
    <w:rsid w:val="00C23848"/>
    <w:rsid w:val="00C26E9F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926AD"/>
    <w:rsid w:val="00C94E40"/>
    <w:rsid w:val="00CA58B4"/>
    <w:rsid w:val="00CA6067"/>
    <w:rsid w:val="00CB3B5C"/>
    <w:rsid w:val="00CB4F91"/>
    <w:rsid w:val="00CB77A6"/>
    <w:rsid w:val="00CB78FC"/>
    <w:rsid w:val="00CC4D5B"/>
    <w:rsid w:val="00CC5827"/>
    <w:rsid w:val="00CD5F88"/>
    <w:rsid w:val="00CE2D74"/>
    <w:rsid w:val="00CF15BA"/>
    <w:rsid w:val="00CF58D1"/>
    <w:rsid w:val="00CF5A47"/>
    <w:rsid w:val="00CF6745"/>
    <w:rsid w:val="00D04F84"/>
    <w:rsid w:val="00D0600B"/>
    <w:rsid w:val="00D12083"/>
    <w:rsid w:val="00D15217"/>
    <w:rsid w:val="00D17FB8"/>
    <w:rsid w:val="00D21DF1"/>
    <w:rsid w:val="00D23F81"/>
    <w:rsid w:val="00D2710A"/>
    <w:rsid w:val="00D31F9E"/>
    <w:rsid w:val="00D33354"/>
    <w:rsid w:val="00D33B64"/>
    <w:rsid w:val="00D35CFA"/>
    <w:rsid w:val="00D4135E"/>
    <w:rsid w:val="00D41A4D"/>
    <w:rsid w:val="00D41BF3"/>
    <w:rsid w:val="00D4699B"/>
    <w:rsid w:val="00D47B50"/>
    <w:rsid w:val="00D47BB4"/>
    <w:rsid w:val="00D5411A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F0597"/>
    <w:rsid w:val="00DF3D8E"/>
    <w:rsid w:val="00DF3FED"/>
    <w:rsid w:val="00E01CF0"/>
    <w:rsid w:val="00E10A62"/>
    <w:rsid w:val="00E1585E"/>
    <w:rsid w:val="00E20645"/>
    <w:rsid w:val="00E208ED"/>
    <w:rsid w:val="00E24934"/>
    <w:rsid w:val="00E30A41"/>
    <w:rsid w:val="00E31DA7"/>
    <w:rsid w:val="00E32CFC"/>
    <w:rsid w:val="00E430D4"/>
    <w:rsid w:val="00E4449B"/>
    <w:rsid w:val="00E60C80"/>
    <w:rsid w:val="00E610AB"/>
    <w:rsid w:val="00E61414"/>
    <w:rsid w:val="00E63953"/>
    <w:rsid w:val="00E63FD6"/>
    <w:rsid w:val="00E643CC"/>
    <w:rsid w:val="00E70CA2"/>
    <w:rsid w:val="00E75F69"/>
    <w:rsid w:val="00E829A8"/>
    <w:rsid w:val="00E900DD"/>
    <w:rsid w:val="00E916DA"/>
    <w:rsid w:val="00E927DF"/>
    <w:rsid w:val="00E95A95"/>
    <w:rsid w:val="00E97093"/>
    <w:rsid w:val="00E97580"/>
    <w:rsid w:val="00EA223C"/>
    <w:rsid w:val="00EA63A1"/>
    <w:rsid w:val="00EB2262"/>
    <w:rsid w:val="00EB5E7C"/>
    <w:rsid w:val="00EB604D"/>
    <w:rsid w:val="00EB7DD2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C6C"/>
    <w:rsid w:val="00EE76B7"/>
    <w:rsid w:val="00EE7BA8"/>
    <w:rsid w:val="00EF2B91"/>
    <w:rsid w:val="00EF6EB1"/>
    <w:rsid w:val="00F033D4"/>
    <w:rsid w:val="00F0378E"/>
    <w:rsid w:val="00F0617B"/>
    <w:rsid w:val="00F2176C"/>
    <w:rsid w:val="00F2759A"/>
    <w:rsid w:val="00F318D4"/>
    <w:rsid w:val="00F37DF2"/>
    <w:rsid w:val="00F402E7"/>
    <w:rsid w:val="00F417C7"/>
    <w:rsid w:val="00F474E3"/>
    <w:rsid w:val="00F5272C"/>
    <w:rsid w:val="00F52BFA"/>
    <w:rsid w:val="00F5711F"/>
    <w:rsid w:val="00F618BA"/>
    <w:rsid w:val="00F61D15"/>
    <w:rsid w:val="00F63D13"/>
    <w:rsid w:val="00F73551"/>
    <w:rsid w:val="00F74E42"/>
    <w:rsid w:val="00F82E28"/>
    <w:rsid w:val="00F83AAB"/>
    <w:rsid w:val="00F84DCA"/>
    <w:rsid w:val="00F94EA8"/>
    <w:rsid w:val="00F96D81"/>
    <w:rsid w:val="00FA0DB6"/>
    <w:rsid w:val="00FA20C7"/>
    <w:rsid w:val="00FB2B43"/>
    <w:rsid w:val="00FB358F"/>
    <w:rsid w:val="00FC10C7"/>
    <w:rsid w:val="00FC47FE"/>
    <w:rsid w:val="00FC64BB"/>
    <w:rsid w:val="00FC64F1"/>
    <w:rsid w:val="00FD18C5"/>
    <w:rsid w:val="00FF5687"/>
    <w:rsid w:val="00FF7A01"/>
    <w:rsid w:val="058683D3"/>
    <w:rsid w:val="0689EE06"/>
    <w:rsid w:val="0B7888AE"/>
    <w:rsid w:val="17252F9E"/>
    <w:rsid w:val="1CA72D6D"/>
    <w:rsid w:val="20DB589A"/>
    <w:rsid w:val="30EB2CE8"/>
    <w:rsid w:val="326D442F"/>
    <w:rsid w:val="34471B13"/>
    <w:rsid w:val="3503E1CD"/>
    <w:rsid w:val="3D0880E0"/>
    <w:rsid w:val="3FD3E7F2"/>
    <w:rsid w:val="4534DEE1"/>
    <w:rsid w:val="46BE9F04"/>
    <w:rsid w:val="49375E63"/>
    <w:rsid w:val="4AEF84CA"/>
    <w:rsid w:val="4D77B541"/>
    <w:rsid w:val="4FC399FF"/>
    <w:rsid w:val="52DBA506"/>
    <w:rsid w:val="53831E29"/>
    <w:rsid w:val="61563FAA"/>
    <w:rsid w:val="6650ECD3"/>
    <w:rsid w:val="6BC91820"/>
    <w:rsid w:val="6DE904B0"/>
    <w:rsid w:val="7D88D52B"/>
    <w:rsid w:val="7E388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27CFD37D-4F18-4B6C-9DCE-F59C3976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3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3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3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3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B2B43"/>
    <w:rPr>
      <w:sz w:val="22"/>
      <w:szCs w:val="22"/>
      <w:lang w:val="es-ES" w:eastAsia="en-US"/>
    </w:rPr>
  </w:style>
  <w:style w:type="character" w:customStyle="1" w:styleId="normaltextrun">
    <w:name w:val="normaltextrun"/>
    <w:basedOn w:val="Fuentedeprrafopredeter"/>
    <w:rsid w:val="00E10A62"/>
  </w:style>
  <w:style w:type="character" w:customStyle="1" w:styleId="eop">
    <w:name w:val="eop"/>
    <w:basedOn w:val="Fuentedeprrafopredeter"/>
    <w:rsid w:val="00E1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Pages/ResponsePage.aspx?id=gcPCyy4vk02R0VBskxas50MBb69phtlBlSZg6zMG8xRURE9BSEJIVkFORDhCMjhKV09QTUVORU9KMC4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csanchez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2045B88A0A647BE25341C739D9E50" ma:contentTypeVersion="3" ma:contentTypeDescription="Create a new document." ma:contentTypeScope="" ma:versionID="90a6bf9fd3391ee8bfffb30a014ed716">
  <xsd:schema xmlns:xsd="http://www.w3.org/2001/XMLSchema" xmlns:xs="http://www.w3.org/2001/XMLSchema" xmlns:p="http://schemas.microsoft.com/office/2006/metadata/properties" xmlns:ns2="eb1448ec-4c10-40cb-b842-957900895bf7" targetNamespace="http://schemas.microsoft.com/office/2006/metadata/properties" ma:root="true" ma:fieldsID="d010736954ace8bc963054b5307b3d30" ns2:_="">
    <xsd:import namespace="eb1448ec-4c10-40cb-b842-957900895bf7"/>
    <xsd:element name="properties">
      <xsd:complexType>
        <xsd:sequence>
          <xsd:element name="documentManagement">
            <xsd:complexType>
              <xsd:all>
                <xsd:element ref="ns2:Estado_Documento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48ec-4c10-40cb-b842-957900895bf7" elementFormDefault="qualified">
    <xsd:import namespace="http://schemas.microsoft.com/office/2006/documentManagement/types"/>
    <xsd:import namespace="http://schemas.microsoft.com/office/infopath/2007/PartnerControls"/>
    <xsd:element name="Estado_Documento" ma:index="8" nillable="true" ma:displayName="Estado_Documento" ma:default="EN DESARROLLO" ma:format="RadioButtons" ma:internalName="Estado_Documento">
      <xsd:simpleType>
        <xsd:restriction base="dms:Choice">
          <xsd:enumeration value="EN DESARROLLO"/>
          <xsd:enumeration value="REVISADO"/>
          <xsd:enumeration value="APROBADO"/>
          <xsd:enumeration value="FORMALIZAD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_Documento xmlns="eb1448ec-4c10-40cb-b842-957900895bf7">APROBADO</Estado_Documen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D0692-7CA3-4CA9-BFEF-4BC8A1321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48ec-4c10-40cb-b842-95790089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eb1448ec-4c10-40cb-b842-957900895bf7"/>
  </ds:schemaRefs>
</ds:datastoreItem>
</file>

<file path=customXml/itemProps4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150</cp:revision>
  <cp:lastPrinted>2019-04-08T18:56:00Z</cp:lastPrinted>
  <dcterms:created xsi:type="dcterms:W3CDTF">2022-07-25T19:11:00Z</dcterms:created>
  <dcterms:modified xsi:type="dcterms:W3CDTF">2023-11-08T12:50:00Z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0x0101005172045B88A0A647BE25341C739D9E50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2022-07-25T19:11:40Z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b481938b-02c1-4b17-943f-c8e96c4b01c4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T-300</vt:lpwstr>
  </property>
</Properties>
</file>