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11</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rPr>
                <w:rFonts w:hint="default"/>
              </w:rPr>
            </w:pPr>
            <w:r>
              <w:rPr>
                <w:rFonts w:hint="default"/>
                <w:sz w:val="21"/>
                <w:szCs w:val="21"/>
              </w:rPr>
              <w:t>Merge Sort</w:t>
            </w:r>
          </w:p>
        </w:tc>
      </w:tr>
    </w:tbl>
    <w:p>
      <w:pPr>
        <w:jc w:val="left"/>
        <w:rPr>
          <w:rFonts w:hint="default" w:ascii="Tibetan Machine Uni" w:hAnsi="Tibetan Machine Uni" w:cs="Tibetan Machine Uni"/>
          <w:b/>
          <w:bCs/>
          <w:sz w:val="28"/>
          <w:szCs w:val="28"/>
        </w:rPr>
      </w:pPr>
    </w:p>
    <w:p>
      <w:pPr>
        <w:pStyle w:val="2"/>
        <w:rPr>
          <w:rFonts w:hint="default"/>
        </w:rPr>
      </w:pPr>
      <w:r>
        <w:rPr>
          <w:rFonts w:hint="default"/>
        </w:rPr>
        <w:t>Merge Sort Algorithm</w:t>
      </w:r>
    </w:p>
    <w:p>
      <w:pPr>
        <w:pStyle w:val="3"/>
        <w:spacing w:line="240" w:lineRule="auto"/>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428625</wp:posOffset>
            </wp:positionH>
            <wp:positionV relativeFrom="paragraph">
              <wp:posOffset>620395</wp:posOffset>
            </wp:positionV>
            <wp:extent cx="4566920" cy="2854325"/>
            <wp:effectExtent l="0" t="0" r="0" b="0"/>
            <wp:wrapThrough wrapText="bothSides">
              <wp:wrapPolygon>
                <wp:start x="8650" y="2739"/>
                <wp:lineTo x="8109" y="2883"/>
                <wp:lineTo x="7118" y="4469"/>
                <wp:lineTo x="7118" y="5046"/>
                <wp:lineTo x="4865" y="5622"/>
                <wp:lineTo x="3244" y="6631"/>
                <wp:lineTo x="3244" y="7352"/>
                <wp:lineTo x="2703" y="8650"/>
                <wp:lineTo x="2523" y="10235"/>
                <wp:lineTo x="3063" y="11965"/>
                <wp:lineTo x="4685" y="14272"/>
                <wp:lineTo x="0" y="14704"/>
                <wp:lineTo x="0" y="21480"/>
                <wp:lineTo x="16939" y="21480"/>
                <wp:lineTo x="16669" y="21192"/>
                <wp:lineTo x="21534" y="19462"/>
                <wp:lineTo x="21534" y="15281"/>
                <wp:lineTo x="12974" y="14272"/>
                <wp:lineTo x="13065" y="12398"/>
                <wp:lineTo x="12794" y="9659"/>
                <wp:lineTo x="11983" y="8073"/>
                <wp:lineTo x="11443" y="5478"/>
                <wp:lineTo x="11263" y="4901"/>
                <wp:lineTo x="9911" y="3027"/>
                <wp:lineTo x="9461" y="2739"/>
                <wp:lineTo x="8650" y="2739"/>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4566920" cy="2854325"/>
                    </a:xfrm>
                    <a:prstGeom prst="rect">
                      <a:avLst/>
                    </a:prstGeom>
                    <a:noFill/>
                    <a:ln w="9525">
                      <a:noFill/>
                    </a:ln>
                  </pic:spPr>
                </pic:pic>
              </a:graphicData>
            </a:graphic>
          </wp:anchor>
        </w:drawing>
      </w:r>
      <w:r>
        <w:rPr>
          <w:rFonts w:hint="default"/>
        </w:rPr>
        <w:t>Merge sort is a sorting technique based on divide and conquer technique.Merge sort first divides the array into equal halves and then combines them in a sorted manner.</w:t>
      </w:r>
    </w:p>
    <w:p>
      <w:pPr>
        <w:keepNext w:val="0"/>
        <w:keepLines w:val="0"/>
        <w:widowControl/>
        <w:suppressLineNumbers w:val="0"/>
        <w:jc w:val="left"/>
      </w:pPr>
    </w:p>
    <w:p>
      <w:pPr>
        <w:rPr>
          <w:rFonts w:hint="default"/>
        </w:rPr>
      </w:pPr>
    </w:p>
    <w:p>
      <w:pPr>
        <w:pStyle w:val="3"/>
        <w:spacing w:line="240" w:lineRule="auto"/>
      </w:pPr>
    </w:p>
    <w:p>
      <w:pPr>
        <w:pStyle w:val="3"/>
        <w:spacing w:line="240" w:lineRule="auto"/>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How Merge Sort Works?</w:t>
      </w:r>
    </w:p>
    <w:p>
      <w:pPr>
        <w:pStyle w:val="3"/>
        <w:numPr>
          <w:ilvl w:val="0"/>
          <w:numId w:val="2"/>
        </w:numPr>
        <w:spacing w:line="240" w:lineRule="auto"/>
        <w:ind w:left="425" w:leftChars="0" w:hanging="425" w:firstLineChars="0"/>
        <w:rPr>
          <w:rFonts w:hint="default"/>
        </w:rPr>
      </w:pPr>
      <w:r>
        <w:rPr>
          <w:rFonts w:hint="default"/>
        </w:rPr>
        <w:t>To understand merge sort, we take an unsorted array as the following −</w:t>
      </w:r>
    </w:p>
    <w:p>
      <w:pPr>
        <w:pStyle w:val="3"/>
        <w:numPr>
          <w:numId w:val="0"/>
        </w:numPr>
        <w:spacing w:line="240" w:lineRule="auto"/>
        <w:ind w:leftChars="0"/>
      </w:pPr>
      <w:r>
        <w:rPr>
          <w:rFonts w:hint="default"/>
          <w:lang w:val="en-US" w:eastAsia="zh-CN"/>
        </w:rPr>
        <w:drawing>
          <wp:inline distT="0" distB="0" distL="114300" distR="114300">
            <wp:extent cx="3724275" cy="533400"/>
            <wp:effectExtent l="0" t="0" r="952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7"/>
                    <a:stretch>
                      <a:fillRect/>
                    </a:stretch>
                  </pic:blipFill>
                  <pic:spPr>
                    <a:xfrm>
                      <a:off x="0" y="0"/>
                      <a:ext cx="3724275" cy="533400"/>
                    </a:xfrm>
                    <a:prstGeom prst="rect">
                      <a:avLst/>
                    </a:prstGeom>
                    <a:noFill/>
                    <a:ln w="9525">
                      <a:noFill/>
                    </a:ln>
                  </pic:spPr>
                </pic:pic>
              </a:graphicData>
            </a:graphic>
          </wp:inline>
        </w:drawing>
      </w:r>
    </w:p>
    <w:p>
      <w:pPr>
        <w:pStyle w:val="3"/>
        <w:numPr>
          <w:ilvl w:val="0"/>
          <w:numId w:val="2"/>
        </w:numPr>
        <w:spacing w:line="240" w:lineRule="auto"/>
        <w:ind w:left="425" w:leftChars="0" w:hanging="425" w:firstLineChars="0"/>
        <w:rPr>
          <w:rFonts w:hint="default"/>
        </w:rPr>
      </w:pPr>
      <w:r>
        <w:rPr>
          <w:rFonts w:hint="default"/>
        </w:rPr>
        <w:t>We know that merge sort first divides the whole array iteratively into equal halves unless the atomic values are achieved. We see here that an array of 8 items is divided into two arrays of size 4.</w:t>
      </w:r>
    </w:p>
    <w:p>
      <w:pPr>
        <w:pStyle w:val="3"/>
        <w:numPr>
          <w:numId w:val="0"/>
        </w:numPr>
        <w:spacing w:line="240" w:lineRule="auto"/>
        <w:ind w:leftChars="0"/>
      </w:pPr>
      <w:r>
        <w:rPr>
          <w:rFonts w:hint="default"/>
          <w:lang w:val="en-US" w:eastAsia="zh-CN"/>
        </w:rPr>
        <w:drawing>
          <wp:inline distT="0" distB="0" distL="114300" distR="114300">
            <wp:extent cx="3952875" cy="523875"/>
            <wp:effectExtent l="0" t="0" r="9525" b="9525"/>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8"/>
                    <a:stretch>
                      <a:fillRect/>
                    </a:stretch>
                  </pic:blipFill>
                  <pic:spPr>
                    <a:xfrm>
                      <a:off x="0" y="0"/>
                      <a:ext cx="3952875" cy="523875"/>
                    </a:xfrm>
                    <a:prstGeom prst="rect">
                      <a:avLst/>
                    </a:prstGeom>
                    <a:noFill/>
                    <a:ln w="9525">
                      <a:noFill/>
                    </a:ln>
                  </pic:spPr>
                </pic:pic>
              </a:graphicData>
            </a:graphic>
          </wp:inline>
        </w:drawing>
      </w:r>
    </w:p>
    <w:p>
      <w:pPr>
        <w:pStyle w:val="3"/>
        <w:numPr>
          <w:ilvl w:val="0"/>
          <w:numId w:val="2"/>
        </w:numPr>
        <w:spacing w:line="240" w:lineRule="auto"/>
        <w:ind w:left="425" w:leftChars="0" w:hanging="425" w:firstLineChars="0"/>
        <w:rPr>
          <w:rFonts w:hint="default"/>
        </w:rPr>
      </w:pPr>
      <w:r>
        <w:rPr>
          <w:rFonts w:hint="default"/>
        </w:rPr>
        <w:t>This does not change the sequence of appearance of items in the original. Now we divide these two arrays into halves.</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4410075" cy="533400"/>
            <wp:effectExtent l="0" t="0" r="9525" b="0"/>
            <wp:docPr id="9"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8"/>
                    <pic:cNvPicPr>
                      <a:picLocks noChangeAspect="1"/>
                    </pic:cNvPicPr>
                  </pic:nvPicPr>
                  <pic:blipFill>
                    <a:blip r:embed="rId9"/>
                    <a:stretch>
                      <a:fillRect/>
                    </a:stretch>
                  </pic:blipFill>
                  <pic:spPr>
                    <a:xfrm>
                      <a:off x="0" y="0"/>
                      <a:ext cx="4410075" cy="533400"/>
                    </a:xfrm>
                    <a:prstGeom prst="rect">
                      <a:avLst/>
                    </a:prstGeom>
                    <a:noFill/>
                    <a:ln w="9525">
                      <a:noFill/>
                    </a:ln>
                  </pic:spPr>
                </pic:pic>
              </a:graphicData>
            </a:graphic>
          </wp:inline>
        </w:drawing>
      </w:r>
    </w:p>
    <w:p/>
    <w:p>
      <w:pPr>
        <w:pStyle w:val="3"/>
        <w:numPr>
          <w:ilvl w:val="0"/>
          <w:numId w:val="2"/>
        </w:numPr>
        <w:spacing w:line="240" w:lineRule="auto"/>
        <w:ind w:left="425" w:leftChars="0" w:hanging="425" w:firstLineChars="0"/>
        <w:rPr>
          <w:rFonts w:hint="default"/>
        </w:rPr>
      </w:pPr>
      <w:r>
        <w:rPr>
          <w:rFonts w:hint="default"/>
        </w:rPr>
        <w:t>We further divide these arrays and we achieve atomic value which can no more be divided.</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5391150" cy="523875"/>
            <wp:effectExtent l="0" t="0" r="0" b="9525"/>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10"/>
                    <a:stretch>
                      <a:fillRect/>
                    </a:stretch>
                  </pic:blipFill>
                  <pic:spPr>
                    <a:xfrm>
                      <a:off x="0" y="0"/>
                      <a:ext cx="5391150" cy="523875"/>
                    </a:xfrm>
                    <a:prstGeom prst="rect">
                      <a:avLst/>
                    </a:prstGeom>
                    <a:noFill/>
                    <a:ln w="9525">
                      <a:noFill/>
                    </a:ln>
                  </pic:spPr>
                </pic:pic>
              </a:graphicData>
            </a:graphic>
          </wp:inline>
        </w:drawing>
      </w:r>
    </w:p>
    <w:p/>
    <w:p>
      <w:pPr>
        <w:pStyle w:val="3"/>
        <w:numPr>
          <w:ilvl w:val="0"/>
          <w:numId w:val="2"/>
        </w:numPr>
        <w:spacing w:line="240" w:lineRule="auto"/>
        <w:ind w:left="425" w:leftChars="0" w:hanging="425" w:firstLineChars="0"/>
        <w:rPr>
          <w:rFonts w:hint="default"/>
        </w:rPr>
      </w:pPr>
      <w:r>
        <w:rPr>
          <w:rFonts w:hint="default"/>
        </w:rPr>
        <w:t>Now, we combine them in exactly the same manner as they were broken down. Please note the color codes given to these lists.</w:t>
      </w:r>
    </w:p>
    <w:p>
      <w:pPr>
        <w:pStyle w:val="3"/>
        <w:numPr>
          <w:ilvl w:val="0"/>
          <w:numId w:val="2"/>
        </w:numPr>
        <w:spacing w:line="240" w:lineRule="auto"/>
        <w:ind w:left="425" w:leftChars="0" w:hanging="425" w:firstLineChars="0"/>
        <w:rPr>
          <w:rFonts w:hint="default"/>
        </w:rPr>
      </w:pPr>
      <w:r>
        <w:rPr>
          <w:rFonts w:hint="default"/>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pPr>
        <w:pStyle w:val="3"/>
        <w:numPr>
          <w:numId w:val="0"/>
        </w:numPr>
        <w:spacing w:line="240" w:lineRule="auto"/>
        <w:ind w:leftChars="0"/>
      </w:pPr>
      <w:r>
        <w:rPr>
          <w:rFonts w:hint="default"/>
          <w:lang w:val="en-US" w:eastAsia="zh-CN"/>
        </w:rPr>
        <w:drawing>
          <wp:inline distT="0" distB="0" distL="114300" distR="114300">
            <wp:extent cx="4391025" cy="533400"/>
            <wp:effectExtent l="0" t="0" r="9525" b="0"/>
            <wp:docPr id="8"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60"/>
                    <pic:cNvPicPr>
                      <a:picLocks noChangeAspect="1"/>
                    </pic:cNvPicPr>
                  </pic:nvPicPr>
                  <pic:blipFill>
                    <a:blip r:embed="rId11"/>
                    <a:stretch>
                      <a:fillRect/>
                    </a:stretch>
                  </pic:blipFill>
                  <pic:spPr>
                    <a:xfrm>
                      <a:off x="0" y="0"/>
                      <a:ext cx="4391025" cy="533400"/>
                    </a:xfrm>
                    <a:prstGeom prst="rect">
                      <a:avLst/>
                    </a:prstGeom>
                    <a:noFill/>
                    <a:ln w="9525">
                      <a:noFill/>
                    </a:ln>
                  </pic:spPr>
                </pic:pic>
              </a:graphicData>
            </a:graphic>
          </wp:inline>
        </w:drawing>
      </w:r>
    </w:p>
    <w:p>
      <w:pPr>
        <w:pStyle w:val="3"/>
        <w:numPr>
          <w:ilvl w:val="0"/>
          <w:numId w:val="2"/>
        </w:numPr>
        <w:spacing w:line="240" w:lineRule="auto"/>
        <w:ind w:left="425" w:leftChars="0" w:hanging="425" w:firstLineChars="0"/>
        <w:rPr>
          <w:rFonts w:hint="default"/>
        </w:rPr>
      </w:pPr>
      <w:r>
        <w:rPr>
          <w:rFonts w:hint="default"/>
        </w:rPr>
        <w:t>In the next iteration of the combining phase, we compare lists of two data values, and merge them into a list of found data values placing all in a sorted order.</w:t>
      </w:r>
    </w:p>
    <w:p>
      <w:pPr>
        <w:pStyle w:val="3"/>
        <w:numPr>
          <w:numId w:val="0"/>
        </w:numPr>
        <w:spacing w:line="240" w:lineRule="auto"/>
        <w:ind w:leftChars="0"/>
      </w:pPr>
      <w:r>
        <w:rPr>
          <w:rFonts w:hint="default"/>
          <w:lang w:val="en-US" w:eastAsia="zh-CN"/>
        </w:rPr>
        <w:drawing>
          <wp:inline distT="0" distB="0" distL="114300" distR="114300">
            <wp:extent cx="3971925" cy="533400"/>
            <wp:effectExtent l="0" t="0" r="9525" b="0"/>
            <wp:docPr id="12"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61"/>
                    <pic:cNvPicPr>
                      <a:picLocks noChangeAspect="1"/>
                    </pic:cNvPicPr>
                  </pic:nvPicPr>
                  <pic:blipFill>
                    <a:blip r:embed="rId12"/>
                    <a:stretch>
                      <a:fillRect/>
                    </a:stretch>
                  </pic:blipFill>
                  <pic:spPr>
                    <a:xfrm>
                      <a:off x="0" y="0"/>
                      <a:ext cx="3971925" cy="533400"/>
                    </a:xfrm>
                    <a:prstGeom prst="rect">
                      <a:avLst/>
                    </a:prstGeom>
                    <a:noFill/>
                    <a:ln w="9525">
                      <a:noFill/>
                    </a:ln>
                  </pic:spPr>
                </pic:pic>
              </a:graphicData>
            </a:graphic>
          </wp:inline>
        </w:drawing>
      </w:r>
    </w:p>
    <w:p>
      <w:pPr>
        <w:pStyle w:val="3"/>
        <w:numPr>
          <w:ilvl w:val="0"/>
          <w:numId w:val="2"/>
        </w:numPr>
        <w:spacing w:line="240" w:lineRule="auto"/>
        <w:ind w:left="425" w:leftChars="0" w:hanging="425" w:firstLineChars="0"/>
        <w:rPr>
          <w:rFonts w:hint="default"/>
        </w:rPr>
      </w:pPr>
      <w:r>
        <w:rPr>
          <w:rFonts w:hint="default"/>
        </w:rPr>
        <w:t>After the final merging, the list should look like this −</w:t>
      </w:r>
    </w:p>
    <w:p>
      <w:pPr>
        <w:pStyle w:val="3"/>
        <w:numPr>
          <w:numId w:val="0"/>
        </w:numPr>
        <w:spacing w:line="240" w:lineRule="auto"/>
        <w:ind w:leftChars="0"/>
      </w:pPr>
      <w:r>
        <w:rPr>
          <w:rFonts w:hint="default"/>
          <w:lang w:val="en-US" w:eastAsia="zh-CN"/>
        </w:rPr>
        <w:drawing>
          <wp:inline distT="0" distB="0" distL="114300" distR="114300">
            <wp:extent cx="3724275" cy="533400"/>
            <wp:effectExtent l="0" t="0" r="9525" b="0"/>
            <wp:docPr id="11"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62"/>
                    <pic:cNvPicPr>
                      <a:picLocks noChangeAspect="1"/>
                    </pic:cNvPicPr>
                  </pic:nvPicPr>
                  <pic:blipFill>
                    <a:blip r:embed="rId13"/>
                    <a:stretch>
                      <a:fillRect/>
                    </a:stretch>
                  </pic:blipFill>
                  <pic:spPr>
                    <a:xfrm>
                      <a:off x="0" y="0"/>
                      <a:ext cx="3724275" cy="533400"/>
                    </a:xfrm>
                    <a:prstGeom prst="rect">
                      <a:avLst/>
                    </a:prstGeom>
                    <a:noFill/>
                    <a:ln w="9525">
                      <a:noFill/>
                    </a:ln>
                  </pic:spPr>
                </pic:pic>
              </a:graphicData>
            </a:graphic>
          </wp:inline>
        </w:drawing>
      </w:r>
    </w:p>
    <w:p>
      <w:pPr>
        <w:pStyle w:val="3"/>
        <w:numPr>
          <w:ilvl w:val="0"/>
          <w:numId w:val="2"/>
        </w:numPr>
        <w:spacing w:line="240" w:lineRule="auto"/>
        <w:ind w:left="425" w:leftChars="0" w:hanging="425" w:firstLineChars="0"/>
        <w:rPr>
          <w:rFonts w:hint="default"/>
        </w:rPr>
      </w:pPr>
      <w:r>
        <w:rPr>
          <w:rFonts w:hint="default"/>
        </w:rPr>
        <w:t>Now we should learn some programming aspects of merge sorting.</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Algorithm</w:t>
      </w:r>
    </w:p>
    <w:p>
      <w:pPr>
        <w:pStyle w:val="3"/>
        <w:spacing w:line="240" w:lineRule="auto"/>
        <w:rPr>
          <w:rFonts w:hint="default"/>
        </w:rPr>
      </w:pPr>
      <w:r>
        <w:rPr>
          <w:rFonts w:hint="default"/>
        </w:rPr>
        <w:t>Merge sort keeps on dividing the list into equal halves until it can no more be divided. By definition, if it is only one element in the list, it is sorted. Then, merge sort combines the smaller sorted lists keeping the new list sorted too.</w:t>
      </w:r>
    </w:p>
    <w:p>
      <w:pPr>
        <w:rPr>
          <w:rFonts w:hint="default"/>
          <w:color w:val="1E1C11" w:themeColor="background2" w:themeShade="19"/>
          <w:sz w:val="28"/>
          <w:szCs w:val="28"/>
        </w:rPr>
      </w:pPr>
      <w:r>
        <w:rPr>
          <w:rFonts w:hint="default"/>
          <w:color w:val="7030A0"/>
          <w:sz w:val="28"/>
          <w:szCs w:val="28"/>
        </w:rPr>
        <w:t xml:space="preserve">Step 1 </w:t>
      </w:r>
      <w:r>
        <w:rPr>
          <w:rFonts w:hint="default"/>
          <w:color w:val="1E1C11" w:themeColor="background2" w:themeShade="19"/>
          <w:sz w:val="28"/>
          <w:szCs w:val="28"/>
        </w:rPr>
        <w:t>− if it is only one element in the list it is already sorted, return.</w:t>
      </w:r>
    </w:p>
    <w:p>
      <w:pPr>
        <w:rPr>
          <w:rFonts w:hint="default"/>
          <w:color w:val="1E1C11" w:themeColor="background2" w:themeShade="19"/>
          <w:sz w:val="28"/>
          <w:szCs w:val="28"/>
        </w:rPr>
      </w:pPr>
      <w:r>
        <w:rPr>
          <w:rFonts w:hint="default"/>
          <w:color w:val="7030A0"/>
          <w:sz w:val="28"/>
          <w:szCs w:val="28"/>
        </w:rPr>
        <w:t>Step 2</w:t>
      </w:r>
      <w:r>
        <w:rPr>
          <w:rFonts w:hint="default"/>
          <w:color w:val="1E1C11" w:themeColor="background2" w:themeShade="19"/>
          <w:sz w:val="28"/>
          <w:szCs w:val="28"/>
        </w:rPr>
        <w:t xml:space="preserve"> − divide the list recursively into two halves until it can no more be divided.</w:t>
      </w:r>
    </w:p>
    <w:p>
      <w:pPr>
        <w:rPr>
          <w:color w:val="1E1C11" w:themeColor="background2" w:themeShade="19"/>
          <w:sz w:val="28"/>
          <w:szCs w:val="28"/>
        </w:rPr>
      </w:pPr>
      <w:r>
        <w:rPr>
          <w:rFonts w:hint="default"/>
          <w:color w:val="7030A0"/>
          <w:sz w:val="28"/>
          <w:szCs w:val="28"/>
        </w:rPr>
        <w:t>Step 3</w:t>
      </w:r>
      <w:r>
        <w:rPr>
          <w:rFonts w:hint="default"/>
          <w:color w:val="1E1C11" w:themeColor="background2" w:themeShade="19"/>
          <w:sz w:val="28"/>
          <w:szCs w:val="28"/>
        </w:rPr>
        <w:t xml:space="preserve"> − merge the smaller lists into new list in sorted order.</w:t>
      </w:r>
    </w:p>
    <w:p>
      <w:pPr>
        <w:rPr>
          <w:rFonts w:hint="default"/>
        </w:rPr>
      </w:pPr>
    </w:p>
    <w:p>
      <w:pPr>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Example 1: Sort the below items using Merge Sort Algorithm</w:t>
      </w:r>
    </w:p>
    <w:p>
      <w:pPr>
        <w:rPr>
          <w:rFonts w:hint="default"/>
        </w:rPr>
      </w:pPr>
    </w:p>
    <w:p>
      <w:pPr>
        <w:rPr>
          <w:rFonts w:hint="default"/>
        </w:rPr>
      </w:pPr>
    </w:p>
    <w:p>
      <w:pPr>
        <w:rPr>
          <w:rFonts w:hint="default"/>
        </w:rPr>
      </w:pPr>
    </w:p>
    <w:p>
      <w:pPr>
        <w:keepNext w:val="0"/>
        <w:keepLines w:val="0"/>
        <w:widowControl/>
        <w:suppressLineNumbers w:val="0"/>
        <w:jc w:val="left"/>
      </w:pPr>
    </w:p>
    <w:tbl>
      <w:tblPr>
        <w:tblStyle w:val="14"/>
        <w:tblW w:w="8522"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right"/>
        </w:trPr>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6</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42</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2</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32</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15</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8</w:t>
            </w:r>
          </w:p>
        </w:tc>
        <w:tc>
          <w:tcPr>
            <w:tcW w:w="1066"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23</w:t>
            </w:r>
          </w:p>
        </w:tc>
        <w:tc>
          <w:tcPr>
            <w:tcW w:w="1066"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4</w:t>
            </w:r>
          </w:p>
        </w:tc>
      </w:tr>
    </w:tbl>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-177800</wp:posOffset>
            </wp:positionH>
            <wp:positionV relativeFrom="paragraph">
              <wp:posOffset>130175</wp:posOffset>
            </wp:positionV>
            <wp:extent cx="6099175" cy="4121785"/>
            <wp:effectExtent l="0" t="0" r="0" b="49530"/>
            <wp:wrapThrough wrapText="bothSides">
              <wp:wrapPolygon>
                <wp:start x="6274" y="1597"/>
                <wp:lineTo x="6274" y="2995"/>
                <wp:lineTo x="6679" y="3195"/>
                <wp:lineTo x="9108" y="3195"/>
                <wp:lineTo x="4790" y="4193"/>
                <wp:lineTo x="4250" y="4393"/>
                <wp:lineTo x="4250" y="5591"/>
                <wp:lineTo x="4790" y="6389"/>
                <wp:lineTo x="5262" y="6389"/>
                <wp:lineTo x="3306" y="7288"/>
                <wp:lineTo x="3306" y="7986"/>
                <wp:lineTo x="3508" y="9584"/>
                <wp:lineTo x="2834" y="9983"/>
                <wp:lineTo x="2699" y="10283"/>
                <wp:lineTo x="2699" y="11281"/>
                <wp:lineTo x="3845" y="12778"/>
                <wp:lineTo x="3441" y="13078"/>
                <wp:lineTo x="3306" y="13377"/>
                <wp:lineTo x="3306" y="14475"/>
                <wp:lineTo x="5397" y="15973"/>
                <wp:lineTo x="4520" y="16672"/>
                <wp:lineTo x="4385" y="16871"/>
                <wp:lineTo x="4385" y="18069"/>
                <wp:lineTo x="6949" y="19167"/>
                <wp:lineTo x="8028" y="19167"/>
                <wp:lineTo x="6274" y="20166"/>
                <wp:lineTo x="6274" y="21464"/>
                <wp:lineTo x="14303" y="21464"/>
                <wp:lineTo x="14437" y="20365"/>
                <wp:lineTo x="14100" y="19966"/>
                <wp:lineTo x="13021" y="19167"/>
                <wp:lineTo x="14640" y="19167"/>
                <wp:lineTo x="16799" y="18269"/>
                <wp:lineTo x="16866" y="17171"/>
                <wp:lineTo x="16529" y="16772"/>
                <wp:lineTo x="15517" y="15973"/>
                <wp:lineTo x="17541" y="14376"/>
                <wp:lineTo x="17608" y="13377"/>
                <wp:lineTo x="17406" y="12878"/>
                <wp:lineTo x="16866" y="12778"/>
                <wp:lineTo x="17878" y="11181"/>
                <wp:lineTo x="17811" y="9983"/>
                <wp:lineTo x="17338" y="9584"/>
                <wp:lineTo x="17541" y="6988"/>
                <wp:lineTo x="17271" y="6589"/>
                <wp:lineTo x="16192" y="6389"/>
                <wp:lineTo x="16394" y="4093"/>
                <wp:lineTo x="15112" y="3694"/>
                <wp:lineTo x="11469" y="3195"/>
                <wp:lineTo x="13965" y="3195"/>
                <wp:lineTo x="14437" y="2895"/>
                <wp:lineTo x="14303" y="1597"/>
                <wp:lineTo x="6274" y="1597"/>
              </wp:wrapPolygon>
            </wp:wrapThrough>
            <wp:docPr id="13"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56"/>
                    <pic:cNvPicPr>
                      <a:picLocks noChangeAspect="1"/>
                    </pic:cNvPicPr>
                  </pic:nvPicPr>
                  <pic:blipFill>
                    <a:blip r:embed="rId14">
                      <a:clrChange>
                        <a:clrFrom>
                          <a:srgbClr val="FFFFFF">
                            <a:alpha val="100000"/>
                          </a:srgbClr>
                        </a:clrFrom>
                        <a:clrTo>
                          <a:srgbClr val="FFFFFF">
                            <a:alpha val="100000"/>
                            <a:alpha val="0"/>
                          </a:srgbClr>
                        </a:clrTo>
                      </a:clrChange>
                      <a:lum bright="18000"/>
                    </a:blip>
                    <a:srcRect b="5723"/>
                    <a:stretch>
                      <a:fillRect/>
                    </a:stretch>
                  </pic:blipFill>
                  <pic:spPr>
                    <a:xfrm>
                      <a:off x="0" y="0"/>
                      <a:ext cx="6099175" cy="4121785"/>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bookmarkStart w:id="0" w:name="_GoBack"/>
      <w:r>
        <w:rPr>
          <w:rFonts w:hint="default"/>
        </w:rPr>
        <w:t xml:space="preserve">Example </w:t>
      </w:r>
      <w:r>
        <w:rPr>
          <w:rFonts w:hint="default"/>
        </w:rPr>
        <w:t>2</w:t>
      </w:r>
      <w:r>
        <w:rPr>
          <w:rFonts w:hint="default"/>
        </w:rPr>
        <w:t>: Sort the below items using Merge Sort Algorithm</w:t>
      </w:r>
    </w:p>
    <w:p>
      <w:pPr>
        <w:rPr>
          <w:rFonts w:hint="default"/>
        </w:rPr>
      </w:pPr>
    </w:p>
    <w:p>
      <w:pPr>
        <w:rPr>
          <w:rFonts w:hint="default"/>
        </w:rPr>
      </w:pPr>
    </w:p>
    <w:p>
      <w:pPr>
        <w:rPr>
          <w:rFonts w:hint="default"/>
        </w:rPr>
      </w:pPr>
    </w:p>
    <w:p>
      <w:pPr>
        <w:keepNext w:val="0"/>
        <w:keepLines w:val="0"/>
        <w:widowControl/>
        <w:suppressLineNumbers w:val="0"/>
        <w:jc w:val="left"/>
      </w:pPr>
    </w:p>
    <w:tbl>
      <w:tblPr>
        <w:tblStyle w:val="14"/>
        <w:tblW w:w="745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38</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27</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43</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3</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9</w:t>
            </w:r>
          </w:p>
        </w:tc>
        <w:tc>
          <w:tcPr>
            <w:tcW w:w="1065"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82</w:t>
            </w:r>
          </w:p>
        </w:tc>
        <w:tc>
          <w:tcPr>
            <w:tcW w:w="1066" w:type="dxa"/>
          </w:tcPr>
          <w:p>
            <w:pPr>
              <w:jc w:val="center"/>
              <w:rPr>
                <w:rFonts w:ascii="SimSun" w:hAnsi="SimSun" w:eastAsia="SimSun" w:cs="SimSun"/>
                <w:color w:val="7030A0"/>
                <w:kern w:val="0"/>
                <w:sz w:val="48"/>
                <w:szCs w:val="48"/>
                <w:vertAlign w:val="baseline"/>
                <w:lang w:eastAsia="zh-CN" w:bidi="ar"/>
              </w:rPr>
            </w:pPr>
            <w:r>
              <w:rPr>
                <w:rFonts w:ascii="SimSun" w:hAnsi="SimSun" w:eastAsia="SimSun" w:cs="SimSun"/>
                <w:color w:val="7030A0"/>
                <w:kern w:val="0"/>
                <w:sz w:val="48"/>
                <w:szCs w:val="48"/>
                <w:vertAlign w:val="baseline"/>
                <w:lang w:eastAsia="zh-CN" w:bidi="ar"/>
              </w:rPr>
              <w:t>10</w:t>
            </w:r>
          </w:p>
        </w:tc>
      </w:tr>
    </w:tbl>
    <w:p>
      <w:pPr>
        <w:rPr>
          <w:rFonts w:hint="default"/>
        </w:rPr>
      </w:pPr>
    </w:p>
    <w:p>
      <w:pPr>
        <w:rPr>
          <w:rFonts w:hint="default"/>
        </w:rPr>
      </w:pPr>
    </w:p>
    <w:p>
      <w:pPr>
        <w:keepNext w:val="0"/>
        <w:keepLines w:val="0"/>
        <w:widowControl/>
        <w:suppressLineNumbers w:val="0"/>
        <w:jc w:val="left"/>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12065</wp:posOffset>
            </wp:positionH>
            <wp:positionV relativeFrom="paragraph">
              <wp:posOffset>57785</wp:posOffset>
            </wp:positionV>
            <wp:extent cx="5287645" cy="5093970"/>
            <wp:effectExtent l="0" t="0" r="8255" b="11430"/>
            <wp:wrapThrough wrapText="bothSides">
              <wp:wrapPolygon>
                <wp:start x="7082" y="81"/>
                <wp:lineTo x="7082" y="1858"/>
                <wp:lineTo x="8794" y="2666"/>
                <wp:lineTo x="9805" y="2666"/>
                <wp:lineTo x="6537" y="3231"/>
                <wp:lineTo x="5914" y="3393"/>
                <wp:lineTo x="5914" y="5008"/>
                <wp:lineTo x="6148" y="5251"/>
                <wp:lineTo x="7082" y="5251"/>
                <wp:lineTo x="6303" y="5735"/>
                <wp:lineTo x="5370" y="6462"/>
                <wp:lineTo x="3035" y="6543"/>
                <wp:lineTo x="2879" y="6624"/>
                <wp:lineTo x="2646" y="9128"/>
                <wp:lineTo x="311" y="9693"/>
                <wp:lineTo x="0" y="9855"/>
                <wp:lineTo x="0" y="11632"/>
                <wp:lineTo x="78" y="11713"/>
                <wp:lineTo x="1945" y="11713"/>
                <wp:lineTo x="2957" y="13005"/>
                <wp:lineTo x="2879" y="14863"/>
                <wp:lineTo x="4825" y="15590"/>
                <wp:lineTo x="6226" y="15590"/>
                <wp:lineTo x="5914" y="16802"/>
                <wp:lineTo x="5914" y="18094"/>
                <wp:lineTo x="6148" y="18175"/>
                <wp:lineTo x="9260" y="18175"/>
                <wp:lineTo x="10194" y="19467"/>
                <wp:lineTo x="7393" y="19548"/>
                <wp:lineTo x="7082" y="19629"/>
                <wp:lineTo x="7082" y="21487"/>
                <wp:lineTo x="16342" y="21487"/>
                <wp:lineTo x="16498" y="19710"/>
                <wp:lineTo x="16109" y="19548"/>
                <wp:lineTo x="13151" y="19467"/>
                <wp:lineTo x="14085" y="18175"/>
                <wp:lineTo x="16575" y="18175"/>
                <wp:lineTo x="16965" y="18013"/>
                <wp:lineTo x="16887" y="16883"/>
                <wp:lineTo x="17431" y="15590"/>
                <wp:lineTo x="18910" y="15590"/>
                <wp:lineTo x="20856" y="14863"/>
                <wp:lineTo x="20856" y="13490"/>
                <wp:lineTo x="20622" y="13086"/>
                <wp:lineTo x="20000" y="13005"/>
                <wp:lineTo x="20155" y="11713"/>
                <wp:lineTo x="21478" y="11713"/>
                <wp:lineTo x="21556" y="11632"/>
                <wp:lineTo x="21556" y="9855"/>
                <wp:lineTo x="20778" y="8159"/>
                <wp:lineTo x="20933" y="6705"/>
                <wp:lineTo x="20544" y="6543"/>
                <wp:lineTo x="18521" y="6543"/>
                <wp:lineTo x="16653" y="5251"/>
                <wp:lineTo x="16887" y="4362"/>
                <wp:lineTo x="16965" y="3473"/>
                <wp:lineTo x="16575" y="3312"/>
                <wp:lineTo x="13541" y="2666"/>
                <wp:lineTo x="14630" y="2666"/>
                <wp:lineTo x="16420" y="1858"/>
                <wp:lineTo x="16342" y="81"/>
                <wp:lineTo x="7082" y="81"/>
              </wp:wrapPolygon>
            </wp:wrapThrough>
            <wp:docPr id="14"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56"/>
                    <pic:cNvPicPr>
                      <a:picLocks noChangeAspect="1"/>
                    </pic:cNvPicPr>
                  </pic:nvPicPr>
                  <pic:blipFill>
                    <a:blip r:embed="rId15">
                      <a:clrChange>
                        <a:clrFrom>
                          <a:srgbClr val="FFFFFF">
                            <a:alpha val="100000"/>
                          </a:srgbClr>
                        </a:clrFrom>
                        <a:clrTo>
                          <a:srgbClr val="FFFFFF">
                            <a:alpha val="100000"/>
                            <a:alpha val="0"/>
                          </a:srgbClr>
                        </a:clrTo>
                      </a:clrChange>
                      <a:lum bright="-6000"/>
                    </a:blip>
                    <a:stretch>
                      <a:fillRect/>
                    </a:stretch>
                  </pic:blipFill>
                  <pic:spPr>
                    <a:xfrm>
                      <a:off x="0" y="0"/>
                      <a:ext cx="5287645" cy="5093970"/>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Pseudocode</w:t>
      </w:r>
    </w:p>
    <w:p>
      <w:pPr>
        <w:pStyle w:val="3"/>
        <w:spacing w:line="240" w:lineRule="auto"/>
        <w:rPr>
          <w:rFonts w:hint="default"/>
        </w:rPr>
      </w:pPr>
      <w:r>
        <w:rPr>
          <w:rFonts w:hint="default"/>
        </w:rPr>
        <w:t>We shall now see the pseudocodes for merge sort functions. As our algorithms point out two main functions − divide &amp; merge.</w:t>
      </w:r>
    </w:p>
    <w:p>
      <w:pPr>
        <w:rPr>
          <w:rFonts w:hint="default"/>
        </w:rPr>
      </w:pPr>
    </w:p>
    <w:p>
      <w:pPr>
        <w:rPr>
          <w:rFonts w:hint="default"/>
          <w:sz w:val="22"/>
          <w:szCs w:val="22"/>
        </w:rPr>
      </w:pPr>
      <w:r>
        <w:rPr>
          <w:rFonts w:hint="default"/>
          <w:sz w:val="22"/>
          <w:szCs w:val="22"/>
        </w:rPr>
        <w:t>procedure mergesort( var a as array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 if </w:t>
      </w:r>
      <w:r>
        <w:rPr>
          <w:rFonts w:hint="default"/>
          <w:sz w:val="22"/>
          <w:szCs w:val="22"/>
        </w:rPr>
        <w:t>( n == 1 ) return a</w:t>
      </w:r>
    </w:p>
    <w:p>
      <w:pPr>
        <w:rPr>
          <w:rFonts w:hint="default"/>
          <w:sz w:val="22"/>
          <w:szCs w:val="22"/>
        </w:rPr>
      </w:pP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var</w:t>
      </w:r>
      <w:r>
        <w:rPr>
          <w:rFonts w:hint="default"/>
          <w:sz w:val="22"/>
          <w:szCs w:val="22"/>
        </w:rPr>
        <w:t xml:space="preserve"> l1 as array = a[0] ... a[n/2]</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var</w:t>
      </w:r>
      <w:r>
        <w:rPr>
          <w:rFonts w:hint="default"/>
          <w:sz w:val="22"/>
          <w:szCs w:val="22"/>
        </w:rPr>
        <w:t xml:space="preserve"> l2 as array = a[n/2+1] ... a[n]</w:t>
      </w:r>
    </w:p>
    <w:p>
      <w:pPr>
        <w:rPr>
          <w:rFonts w:hint="default"/>
          <w:sz w:val="22"/>
          <w:szCs w:val="22"/>
        </w:rPr>
      </w:pPr>
    </w:p>
    <w:p>
      <w:pPr>
        <w:rPr>
          <w:rFonts w:hint="default"/>
          <w:sz w:val="22"/>
          <w:szCs w:val="22"/>
        </w:rPr>
      </w:pPr>
      <w:r>
        <w:rPr>
          <w:rFonts w:hint="default"/>
          <w:sz w:val="22"/>
          <w:szCs w:val="22"/>
        </w:rPr>
        <w:t xml:space="preserve">   l1 = mergesort( l1 )</w:t>
      </w:r>
    </w:p>
    <w:p>
      <w:pPr>
        <w:rPr>
          <w:rFonts w:hint="default"/>
          <w:sz w:val="22"/>
          <w:szCs w:val="22"/>
        </w:rPr>
      </w:pPr>
      <w:r>
        <w:rPr>
          <w:rFonts w:hint="default"/>
          <w:sz w:val="22"/>
          <w:szCs w:val="22"/>
        </w:rPr>
        <w:t xml:space="preserve">   l2 = mergesort( l2 )</w:t>
      </w:r>
    </w:p>
    <w:p>
      <w:pPr>
        <w:rPr>
          <w:rFonts w:hint="default"/>
          <w:sz w:val="22"/>
          <w:szCs w:val="22"/>
        </w:rPr>
      </w:pP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return </w:t>
      </w:r>
      <w:r>
        <w:rPr>
          <w:rFonts w:hint="default"/>
          <w:sz w:val="22"/>
          <w:szCs w:val="22"/>
        </w:rPr>
        <w:t>merge( l1, l2 )end procedure</w:t>
      </w:r>
    </w:p>
    <w:p>
      <w:pPr>
        <w:rPr>
          <w:rFonts w:hint="default"/>
          <w:sz w:val="22"/>
          <w:szCs w:val="22"/>
        </w:rPr>
      </w:pPr>
    </w:p>
    <w:p>
      <w:pPr>
        <w:rPr>
          <w:rFonts w:hint="default"/>
          <w:sz w:val="22"/>
          <w:szCs w:val="22"/>
        </w:rPr>
      </w:pPr>
      <w:r>
        <w:rPr>
          <w:rFonts w:hint="default"/>
          <w:sz w:val="22"/>
          <w:szCs w:val="22"/>
        </w:rPr>
        <w:t>procedure merge( var a as array, var b as array )</w:t>
      </w:r>
    </w:p>
    <w:p>
      <w:pPr>
        <w:rPr>
          <w:rFonts w:hint="default"/>
          <w:sz w:val="22"/>
          <w:szCs w:val="22"/>
        </w:rPr>
      </w:pPr>
    </w:p>
    <w:p>
      <w:pPr>
        <w:rPr>
          <w:rFonts w:hint="default"/>
          <w:sz w:val="22"/>
          <w:szCs w:val="22"/>
        </w:rPr>
      </w:pPr>
      <w:r>
        <w:rPr>
          <w:rFonts w:hint="default"/>
          <w:sz w:val="22"/>
          <w:szCs w:val="22"/>
        </w:rPr>
        <w:t xml:space="preserve">   var c as array</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while </w:t>
      </w:r>
      <w:r>
        <w:rPr>
          <w:rFonts w:hint="default"/>
          <w:sz w:val="22"/>
          <w:szCs w:val="22"/>
        </w:rPr>
        <w:t>( a and b have elements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if </w:t>
      </w:r>
      <w:r>
        <w:rPr>
          <w:rFonts w:hint="default"/>
          <w:sz w:val="22"/>
          <w:szCs w:val="22"/>
        </w:rPr>
        <w:t>( a[0] &gt; b[0]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add </w:t>
      </w:r>
      <w:r>
        <w:rPr>
          <w:rFonts w:hint="default"/>
          <w:sz w:val="22"/>
          <w:szCs w:val="22"/>
        </w:rPr>
        <w:t>b[0] to the end of c</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remove </w:t>
      </w:r>
      <w:r>
        <w:rPr>
          <w:rFonts w:hint="default"/>
          <w:sz w:val="22"/>
          <w:szCs w:val="22"/>
        </w:rPr>
        <w:t>b[0] from b</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else</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add </w:t>
      </w:r>
      <w:r>
        <w:rPr>
          <w:rFonts w:hint="default"/>
          <w:sz w:val="22"/>
          <w:szCs w:val="22"/>
        </w:rPr>
        <w:t>a[0] to the end of c</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remove </w:t>
      </w:r>
      <w:r>
        <w:rPr>
          <w:rFonts w:hint="default"/>
          <w:sz w:val="22"/>
          <w:szCs w:val="22"/>
        </w:rPr>
        <w:t>a[0] from a</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end if</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end while</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while </w:t>
      </w:r>
      <w:r>
        <w:rPr>
          <w:rFonts w:hint="default"/>
          <w:sz w:val="22"/>
          <w:szCs w:val="22"/>
        </w:rPr>
        <w:t>( a has elements )</w:t>
      </w:r>
    </w:p>
    <w:p>
      <w:pPr>
        <w:rPr>
          <w:rFonts w:hint="default"/>
          <w:sz w:val="22"/>
          <w:szCs w:val="22"/>
        </w:rPr>
      </w:pPr>
      <w:r>
        <w:rPr>
          <w:rFonts w:hint="default"/>
          <w:sz w:val="22"/>
          <w:szCs w:val="22"/>
        </w:rPr>
        <w:t xml:space="preserve">      add a[0] to the end of c</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remove </w:t>
      </w:r>
      <w:r>
        <w:rPr>
          <w:rFonts w:hint="default"/>
          <w:sz w:val="22"/>
          <w:szCs w:val="22"/>
        </w:rPr>
        <w:t>a[0] from a</w:t>
      </w:r>
    </w:p>
    <w:p>
      <w:pPr>
        <w:rPr>
          <w:rFonts w:hint="default"/>
          <w:color w:val="558ED5" w:themeColor="text2" w:themeTint="99"/>
          <w:sz w:val="22"/>
          <w:szCs w:val="22"/>
          <w14:textFill>
            <w14:solidFill>
              <w14:schemeClr w14:val="tx2">
                <w14:lumMod w14:val="60000"/>
                <w14:lumOff w14:val="40000"/>
              </w14:schemeClr>
            </w14:solidFill>
          </w14:textFill>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 end while</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while </w:t>
      </w:r>
      <w:r>
        <w:rPr>
          <w:rFonts w:hint="default"/>
          <w:sz w:val="22"/>
          <w:szCs w:val="22"/>
        </w:rPr>
        <w:t>( b has elements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add </w:t>
      </w:r>
      <w:r>
        <w:rPr>
          <w:rFonts w:hint="default"/>
          <w:sz w:val="22"/>
          <w:szCs w:val="22"/>
        </w:rPr>
        <w:t>b[0] to the end of c</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remove </w:t>
      </w:r>
      <w:r>
        <w:rPr>
          <w:rFonts w:hint="default"/>
          <w:sz w:val="22"/>
          <w:szCs w:val="22"/>
        </w:rPr>
        <w:t>b[0] from b</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  end while</w:t>
      </w:r>
    </w:p>
    <w:p>
      <w:pPr>
        <w:rPr>
          <w:rFonts w:hint="default"/>
          <w:sz w:val="22"/>
          <w:szCs w:val="22"/>
        </w:rPr>
      </w:pPr>
      <w:r>
        <w:rPr>
          <w:rFonts w:hint="default"/>
          <w:sz w:val="22"/>
          <w:szCs w:val="22"/>
        </w:rPr>
        <w:t xml:space="preserve">   </w:t>
      </w:r>
    </w:p>
    <w:p>
      <w:pPr>
        <w:rPr>
          <w:rFonts w:hint="default"/>
          <w:sz w:val="22"/>
          <w:szCs w:val="22"/>
        </w:rPr>
      </w:pPr>
      <w:r>
        <w:rPr>
          <w:rFonts w:hint="default"/>
          <w:sz w:val="22"/>
          <w:szCs w:val="22"/>
        </w:rPr>
        <w:t xml:space="preserve">   </w:t>
      </w:r>
      <w:r>
        <w:rPr>
          <w:rFonts w:hint="default"/>
          <w:color w:val="558ED5" w:themeColor="text2" w:themeTint="99"/>
          <w:sz w:val="22"/>
          <w:szCs w:val="22"/>
          <w14:textFill>
            <w14:solidFill>
              <w14:schemeClr w14:val="tx2">
                <w14:lumMod w14:val="60000"/>
                <w14:lumOff w14:val="40000"/>
              </w14:schemeClr>
            </w14:solidFill>
          </w14:textFill>
        </w:rPr>
        <w:t xml:space="preserve">return </w:t>
      </w:r>
      <w:r>
        <w:rPr>
          <w:rFonts w:hint="default"/>
          <w:sz w:val="22"/>
          <w:szCs w:val="22"/>
        </w:rPr>
        <w:t>c</w:t>
      </w:r>
    </w:p>
    <w:p>
      <w:pPr>
        <w:rPr>
          <w:sz w:val="22"/>
          <w:szCs w:val="22"/>
        </w:rPr>
      </w:pPr>
      <w:r>
        <w:rPr>
          <w:rFonts w:hint="default"/>
          <w:sz w:val="22"/>
          <w:szCs w:val="22"/>
        </w:rPr>
        <w:tab/>
        <w:t>end procedure</w:t>
      </w:r>
    </w:p>
    <w:p>
      <w:pPr>
        <w:rPr>
          <w:rFonts w:hint="default"/>
        </w:rPr>
      </w:pPr>
    </w:p>
    <w:p>
      <w:pPr>
        <w:rPr>
          <w:rFonts w:hint="default"/>
        </w:rPr>
      </w:pPr>
    </w:p>
    <w:p>
      <w:pPr>
        <w:keepNext w:val="0"/>
        <w:keepLines w:val="0"/>
        <w:widowControl/>
        <w:suppressLineNumbers w:val="0"/>
        <w:jc w:val="left"/>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EC3AF"/>
    <w:multiLevelType w:val="singleLevel"/>
    <w:tmpl w:val="9FFEC3AF"/>
    <w:lvl w:ilvl="0" w:tentative="0">
      <w:start w:val="1"/>
      <w:numFmt w:val="decimal"/>
      <w:lvlText w:val="%1)"/>
      <w:lvlJc w:val="left"/>
      <w:pPr>
        <w:tabs>
          <w:tab w:val="left" w:pos="425"/>
        </w:tabs>
        <w:ind w:left="425" w:leftChars="0" w:hanging="425" w:firstLineChars="0"/>
      </w:pPr>
      <w:rPr>
        <w:rFonts w:hint="default"/>
      </w:rPr>
    </w:lvl>
  </w:abstractNum>
  <w:abstractNum w:abstractNumId="1">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17FE3EA"/>
    <w:rsid w:val="5BB7F2F9"/>
    <w:rsid w:val="5BE5441B"/>
    <w:rsid w:val="677D1788"/>
    <w:rsid w:val="7FEAB6B9"/>
    <w:rsid w:val="ABD62DFA"/>
    <w:rsid w:val="F8F6D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uiPriority w:val="0"/>
    <w:rPr>
      <w:rFonts w:asciiTheme="minorAscii" w:hAnsiTheme="minorAscii"/>
      <w:sz w:val="32"/>
    </w:rPr>
  </w:style>
  <w:style w:type="character" w:customStyle="1" w:styleId="17">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2018-10-21T00:52:00Z</dcterms:created>
  <dc:creator>deepto</dc:creator>
  <cp:lastModifiedBy>deepto</cp:lastModifiedBy>
  <dcterms:modified xsi:type="dcterms:W3CDTF">2018-10-24T21:37:15Z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