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Hi Friends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 am Adapa Chandra Sekhara Reddy. This is my best experience with CTS.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 written test 3 sections r there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Section1: 25 marks verbal reasoning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Section2: 25 marks analytical reasoning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Section3: 20 marks on logical reasoning (in this mainly they give 5 marks on CUBES, 5 marks on ODDMAN OUT, 5 marks on DEDUCTIONS etc.)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INTERVIEW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me: good afternoon sir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int: good afternoon sir take ur seat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int: tell me good name pleaze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me: chandra sekhara reddy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int:ok mr chandra sekhara reddy i will call u chandu, is there any ploblem with this name, other wise i will call chandra or sekhar. he ask me choose one of these.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me:with smile i tell him call me chandu sir.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int:I am also liking chandu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 :tell me some thing about ur self chandu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me: ans to that question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int: ok chandu tell me some thing of ur family background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me: ans that question, next he came to technical side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 : what is zenor diode, me: answered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int: what is avalanch breakdown voltage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i say i dont know sir 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 : what is interrupt, me: answered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 : how the proirity given to these interrupts, me: answered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 : who give the proirity, me: answered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int: what is process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int: what is thread, difference between process and thread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int: is there any possibility of multiple processes in a single thread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 : i ans to all these questions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int: what difference between c and cpp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int: what r the object oriented programming properties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int: what is inheritance, and explain with one practical example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int: what is functin overloading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int: he give one program, ask me this program is functin overloading or not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int: he give me one program on operator overloading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int: he ask me write a program on bubble sorting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int: what is the difference b/n bubble sort and shell sort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int: write a program on insertion sorting.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me: ans to above all questions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int: what is presently going in IT industry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me: ansered to this question HE really impressed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me: finally i ask 5 questions to the interviewer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He really impressed with that questions. ans to that questions very well manner. finally interview is over. results r displayed at night 12. I was selected.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