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018" w:rsidRPr="009D7FA4" w:rsidRDefault="00E719A4" w:rsidP="00E719A4">
      <w:pPr>
        <w:rPr>
          <w:rFonts w:ascii="Times New Roman" w:hAnsi="Times New Roman"/>
          <w:sz w:val="36"/>
          <w:szCs w:val="36"/>
          <w:u w:val="single"/>
        </w:rPr>
      </w:pPr>
      <w:r w:rsidRPr="009D7FA4">
        <w:rPr>
          <w:rFonts w:ascii="Times New Roman" w:hAnsi="Times New Roman"/>
          <w:sz w:val="28"/>
          <w:szCs w:val="28"/>
        </w:rPr>
        <w:t xml:space="preserve">                                                                         </w:t>
      </w:r>
      <w:r w:rsidRPr="009D7FA4">
        <w:rPr>
          <w:rFonts w:ascii="Times New Roman" w:hAnsi="Times New Roman"/>
          <w:sz w:val="36"/>
          <w:szCs w:val="36"/>
          <w:u w:val="single"/>
        </w:rPr>
        <w:t xml:space="preserve"> INDEX </w:t>
      </w:r>
    </w:p>
    <w:p w:rsidR="009D7FA4" w:rsidRPr="009D7FA4" w:rsidRDefault="009D7FA4" w:rsidP="00E719A4">
      <w:pPr>
        <w:rPr>
          <w:rFonts w:ascii="Times New Roman" w:hAnsi="Times New Roman"/>
          <w:sz w:val="28"/>
          <w:szCs w:val="28"/>
        </w:rPr>
      </w:pPr>
      <w:r w:rsidRPr="009D7FA4">
        <w:rPr>
          <w:rFonts w:ascii="Times New Roman" w:hAnsi="Times New Roman"/>
          <w:sz w:val="28"/>
          <w:szCs w:val="28"/>
        </w:rPr>
        <w:t>GUI</w:t>
      </w:r>
    </w:p>
    <w:tbl>
      <w:tblPr>
        <w:tblStyle w:val="TableGrid"/>
        <w:tblW w:w="10435" w:type="dxa"/>
        <w:tblLook w:val="04A0" w:firstRow="1" w:lastRow="0" w:firstColumn="1" w:lastColumn="0" w:noHBand="0" w:noVBand="1"/>
      </w:tblPr>
      <w:tblGrid>
        <w:gridCol w:w="1029"/>
        <w:gridCol w:w="9406"/>
      </w:tblGrid>
      <w:tr w:rsidR="00E719A4" w:rsidRPr="009D7FA4" w:rsidTr="009D7FA4">
        <w:trPr>
          <w:trHeight w:val="310"/>
        </w:trPr>
        <w:tc>
          <w:tcPr>
            <w:tcW w:w="1029" w:type="dxa"/>
          </w:tcPr>
          <w:p w:rsidR="00E719A4" w:rsidRPr="009D7FA4" w:rsidRDefault="00E719A4" w:rsidP="00E719A4">
            <w:pPr>
              <w:rPr>
                <w:rFonts w:ascii="Times New Roman" w:hAnsi="Times New Roman"/>
                <w:sz w:val="28"/>
                <w:szCs w:val="28"/>
              </w:rPr>
            </w:pPr>
            <w:r w:rsidRPr="009D7FA4">
              <w:rPr>
                <w:rFonts w:ascii="Times New Roman" w:hAnsi="Times New Roman"/>
                <w:sz w:val="28"/>
                <w:szCs w:val="28"/>
              </w:rPr>
              <w:t>1</w:t>
            </w:r>
          </w:p>
        </w:tc>
        <w:tc>
          <w:tcPr>
            <w:tcW w:w="9406" w:type="dxa"/>
          </w:tcPr>
          <w:p w:rsidR="00E719A4" w:rsidRPr="009D7FA4" w:rsidRDefault="00E719A4" w:rsidP="00E719A4">
            <w:pPr>
              <w:rPr>
                <w:rFonts w:ascii="Times New Roman" w:hAnsi="Times New Roman"/>
                <w:sz w:val="28"/>
                <w:szCs w:val="28"/>
              </w:rPr>
            </w:pPr>
            <w:r w:rsidRPr="009D7FA4">
              <w:rPr>
                <w:rFonts w:ascii="Times New Roman" w:hAnsi="Times New Roman"/>
                <w:sz w:val="28"/>
                <w:szCs w:val="28"/>
              </w:rPr>
              <w:t>Write a Java program to load and display multiple images into a swing container</w:t>
            </w:r>
          </w:p>
        </w:tc>
      </w:tr>
      <w:tr w:rsidR="00E719A4" w:rsidRPr="009D7FA4" w:rsidTr="009D7FA4">
        <w:trPr>
          <w:trHeight w:val="424"/>
        </w:trPr>
        <w:tc>
          <w:tcPr>
            <w:tcW w:w="1029" w:type="dxa"/>
          </w:tcPr>
          <w:p w:rsidR="00E719A4" w:rsidRPr="009D7FA4" w:rsidRDefault="00E719A4" w:rsidP="00E719A4">
            <w:pPr>
              <w:rPr>
                <w:rFonts w:ascii="Times New Roman" w:hAnsi="Times New Roman"/>
                <w:sz w:val="28"/>
                <w:szCs w:val="28"/>
              </w:rPr>
            </w:pPr>
            <w:r w:rsidRPr="009D7FA4">
              <w:rPr>
                <w:rFonts w:ascii="Times New Roman" w:hAnsi="Times New Roman"/>
                <w:sz w:val="28"/>
                <w:szCs w:val="28"/>
              </w:rPr>
              <w:t>2</w:t>
            </w:r>
          </w:p>
        </w:tc>
        <w:tc>
          <w:tcPr>
            <w:tcW w:w="9406" w:type="dxa"/>
          </w:tcPr>
          <w:p w:rsidR="00E719A4" w:rsidRPr="009D7FA4" w:rsidRDefault="00E719A4" w:rsidP="00E719A4">
            <w:pPr>
              <w:rPr>
                <w:rFonts w:ascii="Times New Roman" w:hAnsi="Times New Roman"/>
                <w:sz w:val="28"/>
                <w:szCs w:val="28"/>
              </w:rPr>
            </w:pPr>
            <w:r w:rsidRPr="009D7FA4">
              <w:rPr>
                <w:rFonts w:ascii="Times New Roman" w:hAnsi="Times New Roman"/>
                <w:sz w:val="28"/>
                <w:szCs w:val="28"/>
              </w:rPr>
              <w:t>. Suppose a restaurant sells Pizza for $100, Burgers for $30, and Tea for $10. Write a Java program for generating restaurant bills after ordering from a customer</w:t>
            </w:r>
          </w:p>
        </w:tc>
      </w:tr>
      <w:tr w:rsidR="00E719A4" w:rsidRPr="009D7FA4" w:rsidTr="009D7FA4">
        <w:trPr>
          <w:trHeight w:val="424"/>
        </w:trPr>
        <w:tc>
          <w:tcPr>
            <w:tcW w:w="1029" w:type="dxa"/>
          </w:tcPr>
          <w:p w:rsidR="00E719A4" w:rsidRPr="009D7FA4" w:rsidRDefault="00E719A4" w:rsidP="00E719A4">
            <w:pPr>
              <w:rPr>
                <w:rFonts w:ascii="Times New Roman" w:hAnsi="Times New Roman"/>
                <w:sz w:val="28"/>
                <w:szCs w:val="28"/>
              </w:rPr>
            </w:pPr>
            <w:r w:rsidRPr="009D7FA4">
              <w:rPr>
                <w:rFonts w:ascii="Times New Roman" w:hAnsi="Times New Roman"/>
                <w:sz w:val="28"/>
                <w:szCs w:val="28"/>
              </w:rPr>
              <w:t>3</w:t>
            </w:r>
          </w:p>
        </w:tc>
        <w:tc>
          <w:tcPr>
            <w:tcW w:w="9406" w:type="dxa"/>
          </w:tcPr>
          <w:p w:rsidR="00E719A4" w:rsidRPr="009D7FA4" w:rsidRDefault="00E719A4" w:rsidP="00E719A4">
            <w:pPr>
              <w:rPr>
                <w:rFonts w:ascii="Times New Roman" w:hAnsi="Times New Roman"/>
                <w:sz w:val="28"/>
                <w:szCs w:val="28"/>
              </w:rPr>
            </w:pPr>
            <w:r w:rsidRPr="009D7FA4">
              <w:rPr>
                <w:rFonts w:ascii="Times New Roman" w:hAnsi="Times New Roman"/>
                <w:sz w:val="28"/>
                <w:szCs w:val="28"/>
              </w:rPr>
              <w:t>Write a Java Program to create a student registration form for ICE department including the fields “Name”, “Roll”, and “Department” in GUI.</w:t>
            </w:r>
          </w:p>
        </w:tc>
      </w:tr>
      <w:tr w:rsidR="00E719A4" w:rsidRPr="009D7FA4" w:rsidTr="009D7FA4">
        <w:trPr>
          <w:trHeight w:val="424"/>
        </w:trPr>
        <w:tc>
          <w:tcPr>
            <w:tcW w:w="1029" w:type="dxa"/>
          </w:tcPr>
          <w:p w:rsidR="00E719A4" w:rsidRPr="009D7FA4" w:rsidRDefault="00E719A4" w:rsidP="00E719A4">
            <w:pPr>
              <w:rPr>
                <w:rFonts w:ascii="Times New Roman" w:hAnsi="Times New Roman"/>
                <w:sz w:val="28"/>
                <w:szCs w:val="28"/>
              </w:rPr>
            </w:pPr>
            <w:r w:rsidRPr="009D7FA4">
              <w:rPr>
                <w:rFonts w:ascii="Times New Roman" w:hAnsi="Times New Roman"/>
                <w:sz w:val="28"/>
                <w:szCs w:val="28"/>
              </w:rPr>
              <w:t>4</w:t>
            </w:r>
          </w:p>
        </w:tc>
        <w:tc>
          <w:tcPr>
            <w:tcW w:w="9406" w:type="dxa"/>
          </w:tcPr>
          <w:p w:rsidR="00E719A4" w:rsidRPr="009D7FA4" w:rsidRDefault="00E719A4" w:rsidP="00E719A4">
            <w:pPr>
              <w:rPr>
                <w:rFonts w:ascii="Times New Roman" w:hAnsi="Times New Roman"/>
                <w:sz w:val="28"/>
                <w:szCs w:val="28"/>
              </w:rPr>
            </w:pPr>
            <w:r w:rsidRPr="009D7FA4">
              <w:rPr>
                <w:rFonts w:ascii="Times New Roman" w:hAnsi="Times New Roman"/>
                <w:sz w:val="28"/>
                <w:szCs w:val="28"/>
              </w:rPr>
              <w:t>Write a Java Program in GUI to develop a simple calculator that can calculate addition, subtraction, division, and multiplication operations.</w:t>
            </w:r>
          </w:p>
        </w:tc>
      </w:tr>
    </w:tbl>
    <w:p w:rsidR="00E719A4" w:rsidRPr="009D7FA4" w:rsidRDefault="009D7FA4" w:rsidP="00E719A4">
      <w:pPr>
        <w:rPr>
          <w:rFonts w:ascii="Times New Roman" w:hAnsi="Times New Roman"/>
          <w:sz w:val="28"/>
          <w:szCs w:val="28"/>
        </w:rPr>
      </w:pPr>
      <w:r w:rsidRPr="009D7FA4">
        <w:rPr>
          <w:rFonts w:ascii="Times New Roman" w:hAnsi="Times New Roman"/>
          <w:sz w:val="28"/>
          <w:szCs w:val="28"/>
        </w:rPr>
        <w:t>T</w:t>
      </w:r>
      <w:r w:rsidRPr="009D7FA4">
        <w:rPr>
          <w:rFonts w:ascii="Times New Roman" w:hAnsi="Times New Roman"/>
          <w:sz w:val="28"/>
          <w:szCs w:val="28"/>
        </w:rPr>
        <w:t>hread:</w:t>
      </w:r>
    </w:p>
    <w:tbl>
      <w:tblPr>
        <w:tblStyle w:val="TableGrid"/>
        <w:tblW w:w="10525" w:type="dxa"/>
        <w:tblLook w:val="04A0" w:firstRow="1" w:lastRow="0" w:firstColumn="1" w:lastColumn="0" w:noHBand="0" w:noVBand="1"/>
      </w:tblPr>
      <w:tblGrid>
        <w:gridCol w:w="985"/>
        <w:gridCol w:w="9540"/>
      </w:tblGrid>
      <w:tr w:rsidR="009D7FA4" w:rsidRPr="009D7FA4" w:rsidTr="009D7FA4">
        <w:tc>
          <w:tcPr>
            <w:tcW w:w="985"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5</w:t>
            </w:r>
          </w:p>
        </w:tc>
        <w:tc>
          <w:tcPr>
            <w:tcW w:w="9540"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Suppose multiple threads try to access the same resources and finally produce erroneous and unforeseen results. Write a java program to solve this problem using object or method synchronization.</w:t>
            </w:r>
          </w:p>
        </w:tc>
      </w:tr>
    </w:tbl>
    <w:p w:rsidR="009D7FA4" w:rsidRPr="009D7FA4" w:rsidRDefault="009D7FA4" w:rsidP="00E719A4">
      <w:pPr>
        <w:rPr>
          <w:rFonts w:ascii="Times New Roman" w:hAnsi="Times New Roman"/>
          <w:sz w:val="28"/>
          <w:szCs w:val="28"/>
        </w:rPr>
      </w:pPr>
      <w:r w:rsidRPr="009D7FA4">
        <w:rPr>
          <w:rFonts w:ascii="Times New Roman" w:hAnsi="Times New Roman"/>
          <w:sz w:val="28"/>
          <w:szCs w:val="28"/>
        </w:rPr>
        <w:t>Socket:</w:t>
      </w:r>
    </w:p>
    <w:tbl>
      <w:tblPr>
        <w:tblStyle w:val="TableGrid"/>
        <w:tblW w:w="10525" w:type="dxa"/>
        <w:tblLook w:val="04A0" w:firstRow="1" w:lastRow="0" w:firstColumn="1" w:lastColumn="0" w:noHBand="0" w:noVBand="1"/>
      </w:tblPr>
      <w:tblGrid>
        <w:gridCol w:w="985"/>
        <w:gridCol w:w="9540"/>
      </w:tblGrid>
      <w:tr w:rsidR="009D7FA4" w:rsidRPr="009D7FA4" w:rsidTr="009D7FA4">
        <w:tc>
          <w:tcPr>
            <w:tcW w:w="985"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6</w:t>
            </w:r>
          </w:p>
        </w:tc>
        <w:tc>
          <w:tcPr>
            <w:tcW w:w="9540"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Write a client-server TCP socket program in java that the server listens for connection requests, and whatever message the client sends, the server converts it to uppercase and sends it back</w:t>
            </w:r>
          </w:p>
        </w:tc>
      </w:tr>
      <w:tr w:rsidR="009D7FA4" w:rsidRPr="009D7FA4" w:rsidTr="009D7FA4">
        <w:trPr>
          <w:trHeight w:val="827"/>
        </w:trPr>
        <w:tc>
          <w:tcPr>
            <w:tcW w:w="985"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7</w:t>
            </w:r>
          </w:p>
        </w:tc>
        <w:tc>
          <w:tcPr>
            <w:tcW w:w="9540"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 xml:space="preserve">Write a client-server UDP socket program in java that the server listens for connection requests, and whatever message within 1024 bytes the client sends, the server converts it to uppercase and sends it back after 6 </w:t>
            </w:r>
            <w:proofErr w:type="spellStart"/>
            <w:r w:rsidRPr="009D7FA4">
              <w:rPr>
                <w:rFonts w:ascii="Times New Roman" w:hAnsi="Times New Roman"/>
                <w:sz w:val="28"/>
                <w:szCs w:val="28"/>
              </w:rPr>
              <w:t>ms.</w:t>
            </w:r>
            <w:proofErr w:type="spellEnd"/>
          </w:p>
        </w:tc>
      </w:tr>
    </w:tbl>
    <w:p w:rsidR="009D7FA4" w:rsidRPr="009D7FA4" w:rsidRDefault="009D7FA4" w:rsidP="00E719A4">
      <w:pPr>
        <w:rPr>
          <w:rFonts w:ascii="Times New Roman" w:hAnsi="Times New Roman"/>
          <w:sz w:val="28"/>
          <w:szCs w:val="28"/>
        </w:rPr>
      </w:pPr>
      <w:r w:rsidRPr="009D7FA4">
        <w:rPr>
          <w:rFonts w:ascii="Times New Roman" w:hAnsi="Times New Roman"/>
          <w:sz w:val="28"/>
          <w:szCs w:val="28"/>
        </w:rPr>
        <w:t>JDBC</w:t>
      </w:r>
      <w:r>
        <w:rPr>
          <w:rFonts w:ascii="Times New Roman" w:hAnsi="Times New Roman"/>
          <w:sz w:val="28"/>
          <w:szCs w:val="28"/>
        </w:rPr>
        <w:t>:</w:t>
      </w:r>
      <w:bookmarkStart w:id="0" w:name="_GoBack"/>
      <w:bookmarkEnd w:id="0"/>
    </w:p>
    <w:tbl>
      <w:tblPr>
        <w:tblStyle w:val="TableGrid"/>
        <w:tblW w:w="10525" w:type="dxa"/>
        <w:tblLook w:val="04A0" w:firstRow="1" w:lastRow="0" w:firstColumn="1" w:lastColumn="0" w:noHBand="0" w:noVBand="1"/>
      </w:tblPr>
      <w:tblGrid>
        <w:gridCol w:w="985"/>
        <w:gridCol w:w="9540"/>
      </w:tblGrid>
      <w:tr w:rsidR="009D7FA4" w:rsidRPr="009D7FA4" w:rsidTr="009D7FA4">
        <w:tc>
          <w:tcPr>
            <w:tcW w:w="985"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8</w:t>
            </w:r>
          </w:p>
        </w:tc>
        <w:tc>
          <w:tcPr>
            <w:tcW w:w="9540"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Suppose we have an MS Access database named ICE_PUST which has a table named by Student with field (Name, Email, and Phone). Using this database answer the following questions: a. Write down a java program to insert data into the Student table of the ICE_PUST database. b. Create a java program to print all student records from the Student table of the ICE_PUST database</w:t>
            </w:r>
          </w:p>
        </w:tc>
      </w:tr>
      <w:tr w:rsidR="009D7FA4" w:rsidRPr="009D7FA4" w:rsidTr="009D7FA4">
        <w:trPr>
          <w:trHeight w:val="1430"/>
        </w:trPr>
        <w:tc>
          <w:tcPr>
            <w:tcW w:w="985"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9</w:t>
            </w:r>
          </w:p>
        </w:tc>
        <w:tc>
          <w:tcPr>
            <w:tcW w:w="9540" w:type="dxa"/>
          </w:tcPr>
          <w:p w:rsidR="009D7FA4" w:rsidRPr="009D7FA4" w:rsidRDefault="009D7FA4" w:rsidP="00E719A4">
            <w:pPr>
              <w:rPr>
                <w:rFonts w:ascii="Times New Roman" w:hAnsi="Times New Roman"/>
                <w:sz w:val="28"/>
                <w:szCs w:val="28"/>
              </w:rPr>
            </w:pPr>
            <w:r w:rsidRPr="009D7FA4">
              <w:rPr>
                <w:rFonts w:ascii="Times New Roman" w:hAnsi="Times New Roman"/>
                <w:sz w:val="28"/>
                <w:szCs w:val="28"/>
              </w:rPr>
              <w:t xml:space="preserve"> Consider an MS access database named Lab_18 which has a table named by Teacher with field (Name, Email, and Phone). Using this database give the answer of the following questions: a. Write down a java program to create a GUI registration form according to the Teacher table. b. Create a java program to insert data into the Teacher table of the Lab_18 database from the GUI registration form which you have already created.</w:t>
            </w:r>
          </w:p>
        </w:tc>
      </w:tr>
    </w:tbl>
    <w:p w:rsidR="009D7FA4" w:rsidRPr="009D7FA4" w:rsidRDefault="009D7FA4" w:rsidP="00E719A4">
      <w:pPr>
        <w:rPr>
          <w:rFonts w:ascii="Times New Roman" w:hAnsi="Times New Roman"/>
          <w:sz w:val="28"/>
          <w:szCs w:val="28"/>
        </w:rPr>
      </w:pPr>
    </w:p>
    <w:sectPr w:rsidR="009D7FA4" w:rsidRPr="009D7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abrena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B2"/>
    <w:rsid w:val="000D38DC"/>
    <w:rsid w:val="003368B2"/>
    <w:rsid w:val="00547018"/>
    <w:rsid w:val="009D7FA4"/>
    <w:rsid w:val="00E71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0ADD9-6F8E-4C41-AC79-2E19ADDE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8DC"/>
    <w:rPr>
      <w:rFonts w:ascii="SabrenaTonnyMJ" w:hAnsi="SabrenaTonnyMJ"/>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D38DC"/>
    <w:pPr>
      <w:spacing w:after="200" w:line="276" w:lineRule="auto"/>
      <w:ind w:left="720"/>
    </w:pPr>
    <w:rPr>
      <w:rFonts w:ascii="Calibri" w:hAnsi="Calibri" w:cs="Calibri"/>
    </w:rPr>
  </w:style>
  <w:style w:type="table" w:styleId="TableGrid">
    <w:name w:val="Table Grid"/>
    <w:basedOn w:val="TableNormal"/>
    <w:uiPriority w:val="39"/>
    <w:rsid w:val="00E719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2023-08-13T14:59:00Z</dcterms:created>
  <dcterms:modified xsi:type="dcterms:W3CDTF">2023-08-13T15:20:00Z</dcterms:modified>
</cp:coreProperties>
</file>