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43357" w14:textId="14F21070" w:rsidR="008A0B29" w:rsidRDefault="00C52DCE" w:rsidP="00C52DC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52DCE">
        <w:rPr>
          <w:sz w:val="18"/>
          <w:szCs w:val="18"/>
        </w:rPr>
        <w:t xml:space="preserve">In Jsx we use </w:t>
      </w:r>
      <w:r w:rsidRPr="00C52DCE">
        <w:rPr>
          <w:sz w:val="18"/>
          <w:szCs w:val="18"/>
          <w:highlight w:val="red"/>
          <w:u w:val="single"/>
        </w:rPr>
        <w:t>className, htmlFor</w:t>
      </w:r>
      <w:r>
        <w:rPr>
          <w:sz w:val="18"/>
          <w:szCs w:val="18"/>
        </w:rPr>
        <w:t xml:space="preserve"> is used because Jsx is translate to Js and then they are converted to </w:t>
      </w:r>
      <w:r w:rsidRPr="00C52DCE">
        <w:rPr>
          <w:sz w:val="18"/>
          <w:szCs w:val="18"/>
          <w:highlight w:val="red"/>
          <w:u w:val="single"/>
        </w:rPr>
        <w:t>class, for</w:t>
      </w:r>
      <w:r>
        <w:rPr>
          <w:sz w:val="18"/>
          <w:szCs w:val="18"/>
        </w:rPr>
        <w:t>.</w:t>
      </w:r>
    </w:p>
    <w:p w14:paraId="65FEC684" w14:textId="77777777" w:rsidR="00404077" w:rsidRDefault="00404077" w:rsidP="00C52DC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It’s must to put closing slash in the self-closing tags.</w:t>
      </w:r>
    </w:p>
    <w:p w14:paraId="6C26E367" w14:textId="12C07265" w:rsidR="00C52DCE" w:rsidRDefault="00EA4F60" w:rsidP="00C52DC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We use </w:t>
      </w:r>
      <w:r w:rsidRPr="00EA4F60">
        <w:rPr>
          <w:sz w:val="18"/>
          <w:szCs w:val="18"/>
          <w:highlight w:val="red"/>
          <w:u w:val="single"/>
        </w:rPr>
        <w:t>onClick</w:t>
      </w:r>
      <w:r>
        <w:rPr>
          <w:sz w:val="18"/>
          <w:szCs w:val="18"/>
        </w:rPr>
        <w:t xml:space="preserve"> and </w:t>
      </w:r>
      <w:r w:rsidRPr="00EA4F60">
        <w:rPr>
          <w:sz w:val="18"/>
          <w:szCs w:val="18"/>
          <w:highlight w:val="red"/>
          <w:u w:val="single"/>
        </w:rPr>
        <w:t>onMouseOver</w:t>
      </w:r>
      <w:r>
        <w:rPr>
          <w:sz w:val="18"/>
          <w:szCs w:val="18"/>
        </w:rPr>
        <w:t xml:space="preserve"> as event listeners.</w:t>
      </w:r>
    </w:p>
    <w:p w14:paraId="63BC3C93" w14:textId="713CED5E" w:rsidR="00A04FC8" w:rsidRPr="00A04FC8" w:rsidRDefault="00A04FC8" w:rsidP="00A04FC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We don’t use if else statement in Jsx. In</w:t>
      </w:r>
      <w:r w:rsidRPr="00A04FC8">
        <w:rPr>
          <w:sz w:val="18"/>
          <w:szCs w:val="18"/>
        </w:rPr>
        <w:t xml:space="preserve"> JSX, we </w:t>
      </w:r>
      <w:r w:rsidRPr="00A04FC8">
        <w:rPr>
          <w:b/>
          <w:bCs/>
          <w:sz w:val="18"/>
          <w:szCs w:val="18"/>
        </w:rPr>
        <w:t>cannot</w:t>
      </w:r>
      <w:r w:rsidRPr="00A04FC8">
        <w:rPr>
          <w:sz w:val="18"/>
          <w:szCs w:val="18"/>
        </w:rPr>
        <w:t xml:space="preserve"> use if-else directly because JSX allows </w:t>
      </w:r>
      <w:r w:rsidRPr="00A04FC8">
        <w:rPr>
          <w:b/>
          <w:bCs/>
          <w:sz w:val="18"/>
          <w:szCs w:val="18"/>
        </w:rPr>
        <w:t>expressions</w:t>
      </w:r>
      <w:r w:rsidRPr="00A04FC8">
        <w:rPr>
          <w:sz w:val="18"/>
          <w:szCs w:val="18"/>
        </w:rPr>
        <w:t xml:space="preserve"> inside {} but </w:t>
      </w:r>
      <w:r w:rsidRPr="00A04FC8">
        <w:rPr>
          <w:b/>
          <w:bCs/>
          <w:sz w:val="18"/>
          <w:szCs w:val="18"/>
        </w:rPr>
        <w:t>not statements</w:t>
      </w:r>
      <w:r w:rsidRPr="00A04FC8">
        <w:rPr>
          <w:sz w:val="18"/>
          <w:szCs w:val="18"/>
        </w:rPr>
        <w:t xml:space="preserve"> like if-else.</w:t>
      </w:r>
    </w:p>
    <w:p w14:paraId="6FAA78FB" w14:textId="70C3D811" w:rsidR="00A04FC8" w:rsidRDefault="00D631CA" w:rsidP="00D631CA">
      <w:pPr>
        <w:pStyle w:val="ListParagraph"/>
        <w:rPr>
          <w:sz w:val="18"/>
          <w:szCs w:val="18"/>
        </w:rPr>
      </w:pPr>
      <w:r w:rsidRPr="00D631CA">
        <w:rPr>
          <w:sz w:val="18"/>
          <w:szCs w:val="18"/>
        </w:rPr>
        <w:drawing>
          <wp:inline distT="0" distB="0" distL="0" distR="0" wp14:anchorId="2444E8E2" wp14:editId="196DC72A">
            <wp:extent cx="2745132" cy="1442357"/>
            <wp:effectExtent l="0" t="0" r="0" b="5715"/>
            <wp:docPr id="194631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3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909" cy="14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1F14" w14:textId="77777777" w:rsidR="00D631CA" w:rsidRDefault="00D631CA" w:rsidP="00D631CA">
      <w:pPr>
        <w:pStyle w:val="ListParagraph"/>
        <w:rPr>
          <w:sz w:val="18"/>
          <w:szCs w:val="18"/>
        </w:rPr>
      </w:pPr>
    </w:p>
    <w:p w14:paraId="743ECC70" w14:textId="0F4484D8" w:rsidR="00D631CA" w:rsidRDefault="00FB24CA" w:rsidP="00D631C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B24CA">
        <w:rPr>
          <w:sz w:val="18"/>
          <w:szCs w:val="18"/>
        </w:rPr>
        <w:drawing>
          <wp:inline distT="0" distB="0" distL="0" distR="0" wp14:anchorId="52A91B00" wp14:editId="3D8075A0">
            <wp:extent cx="2764971" cy="1508166"/>
            <wp:effectExtent l="0" t="0" r="0" b="0"/>
            <wp:docPr id="182105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0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89" cy="15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EDA2" w14:textId="33974695" w:rsidR="00C77EB8" w:rsidRDefault="00C77EB8" w:rsidP="00C77EB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77EB8">
        <w:rPr>
          <w:sz w:val="18"/>
          <w:szCs w:val="18"/>
        </w:rPr>
        <w:drawing>
          <wp:inline distT="0" distB="0" distL="0" distR="0" wp14:anchorId="3E03D061" wp14:editId="335DF4BA">
            <wp:extent cx="2834886" cy="883997"/>
            <wp:effectExtent l="0" t="0" r="3810" b="0"/>
            <wp:docPr id="9422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95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72C">
        <w:rPr>
          <w:sz w:val="18"/>
          <w:szCs w:val="18"/>
        </w:rPr>
        <w:t xml:space="preserve"> Making and Rendering a component</w:t>
      </w:r>
    </w:p>
    <w:p w14:paraId="78EF9EC0" w14:textId="77777777" w:rsidR="00FB24CA" w:rsidRPr="00C52DCE" w:rsidRDefault="00FB24CA" w:rsidP="00FB24CA">
      <w:pPr>
        <w:pStyle w:val="ListParagraph"/>
        <w:rPr>
          <w:sz w:val="18"/>
          <w:szCs w:val="18"/>
        </w:rPr>
      </w:pPr>
    </w:p>
    <w:sectPr w:rsidR="00FB24CA" w:rsidRPr="00C52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109E7"/>
    <w:multiLevelType w:val="hybridMultilevel"/>
    <w:tmpl w:val="9690A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84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59"/>
    <w:rsid w:val="0000072C"/>
    <w:rsid w:val="00404077"/>
    <w:rsid w:val="0060601F"/>
    <w:rsid w:val="008A0B29"/>
    <w:rsid w:val="00911C9C"/>
    <w:rsid w:val="00A04FC8"/>
    <w:rsid w:val="00B22F13"/>
    <w:rsid w:val="00BE489E"/>
    <w:rsid w:val="00C52DCE"/>
    <w:rsid w:val="00C77EB8"/>
    <w:rsid w:val="00D631CA"/>
    <w:rsid w:val="00E20859"/>
    <w:rsid w:val="00EA4F60"/>
    <w:rsid w:val="00FB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C890"/>
  <w15:chartTrackingRefBased/>
  <w15:docId w15:val="{A7D25CEF-6030-4895-A8D7-0AFCD87D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8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4F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Thakur</dc:creator>
  <cp:keywords/>
  <dc:description/>
  <cp:lastModifiedBy>Saksham Thakur</cp:lastModifiedBy>
  <cp:revision>14</cp:revision>
  <dcterms:created xsi:type="dcterms:W3CDTF">2025-03-16T05:49:00Z</dcterms:created>
  <dcterms:modified xsi:type="dcterms:W3CDTF">2025-03-16T07:43:00Z</dcterms:modified>
</cp:coreProperties>
</file>