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CED" w:rsidRPr="002F2CED" w:rsidRDefault="002F2CED" w:rsidP="002F2C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FOREWORD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Arial" w:hAnsi="Arial" w:cs="Arial" w:hint="cs"/>
        </w:rPr>
        <w:t xml:space="preserve">In these dark years of guerilla/secular </w:t>
      </w:r>
      <w:proofErr w:type="spellStart"/>
      <w:r>
        <w:rPr>
          <w:rFonts w:ascii="Arial" w:hAnsi="Arial" w:cs="Arial" w:hint="cs"/>
        </w:rPr>
        <w:t>Islaamic</w:t>
      </w:r>
      <w:proofErr w:type="spellEnd"/>
      <w:r>
        <w:rPr>
          <w:rFonts w:ascii="Arial" w:hAnsi="Arial" w:cs="Arial" w:hint="cs"/>
        </w:rPr>
        <w:t xml:space="preserve"> activism in which aliens to Muslim scholarship earn the right, via </w:t>
      </w:r>
      <w:r>
        <w:rPr>
          <w:rFonts w:ascii="Arial" w:hAnsi="Arial" w:cs="Arial"/>
        </w:rPr>
        <w:t>“</w:t>
      </w:r>
      <w:r>
        <w:rPr>
          <w:rFonts w:ascii="Arial" w:hAnsi="Arial" w:cs="Arial" w:hint="cs"/>
        </w:rPr>
        <w:t>fundamental human rights</w:t>
      </w:r>
      <w:r>
        <w:rPr>
          <w:rFonts w:ascii="Arial" w:hAnsi="Arial" w:cs="Arial"/>
        </w:rPr>
        <w:t>”</w:t>
      </w:r>
      <w:r>
        <w:rPr>
          <w:rFonts w:ascii="Arial" w:hAnsi="Arial" w:cs="Arial" w:hint="cs"/>
        </w:rPr>
        <w:t xml:space="preserve">, to plunge into the vast ocean the </w:t>
      </w:r>
      <w:proofErr w:type="spellStart"/>
      <w:r>
        <w:rPr>
          <w:rFonts w:ascii="Arial" w:hAnsi="Arial" w:cs="Arial" w:hint="cs"/>
        </w:rPr>
        <w:t>Qur</w:t>
      </w:r>
      <w:r>
        <w:rPr>
          <w:rFonts w:ascii="Arial" w:hAnsi="Arial" w:cs="Arial"/>
        </w:rPr>
        <w:t>’</w:t>
      </w:r>
      <w:r>
        <w:rPr>
          <w:rFonts w:ascii="Arial" w:hAnsi="Arial" w:cs="Arial" w:hint="cs"/>
        </w:rPr>
        <w:t>aan</w:t>
      </w:r>
      <w:proofErr w:type="spellEnd"/>
      <w:r>
        <w:rPr>
          <w:rFonts w:ascii="Arial" w:hAnsi="Arial" w:cs="Arial" w:hint="cs"/>
        </w:rPr>
        <w:t xml:space="preserve"> and </w:t>
      </w:r>
      <w:proofErr w:type="spellStart"/>
      <w:r>
        <w:rPr>
          <w:rFonts w:ascii="Arial" w:hAnsi="Arial" w:cs="Arial" w:hint="cs"/>
        </w:rPr>
        <w:t>Sunnah</w:t>
      </w:r>
      <w:proofErr w:type="spellEnd"/>
      <w:r>
        <w:rPr>
          <w:rFonts w:ascii="Arial" w:hAnsi="Arial" w:cs="Arial" w:hint="cs"/>
        </w:rPr>
        <w:t xml:space="preserve"> are, nay, this age in which they push scholars off their seats and take over same, a medical Doctor who doubles as a polished </w:t>
      </w:r>
      <w:proofErr w:type="spellStart"/>
      <w:r>
        <w:rPr>
          <w:rFonts w:ascii="Arial" w:hAnsi="Arial" w:cs="Arial" w:hint="cs"/>
        </w:rPr>
        <w:t>salafee</w:t>
      </w:r>
      <w:proofErr w:type="spellEnd"/>
      <w:r>
        <w:rPr>
          <w:rFonts w:ascii="Arial" w:hAnsi="Arial" w:cs="Arial" w:hint="cs"/>
        </w:rPr>
        <w:t xml:space="preserve"> </w:t>
      </w:r>
      <w:proofErr w:type="spellStart"/>
      <w:r>
        <w:rPr>
          <w:rFonts w:ascii="Arial" w:hAnsi="Arial" w:cs="Arial" w:hint="cs"/>
        </w:rPr>
        <w:t>taalibul</w:t>
      </w:r>
      <w:proofErr w:type="spellEnd"/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 w:hint="cs"/>
        </w:rPr>
        <w:t>ilm</w:t>
      </w:r>
      <w:proofErr w:type="spellEnd"/>
      <w:r>
        <w:rPr>
          <w:rFonts w:ascii="Arial" w:hAnsi="Arial" w:cs="Arial" w:hint="cs"/>
        </w:rPr>
        <w:t xml:space="preserve"> has been empowered by </w:t>
      </w:r>
      <w:proofErr w:type="spellStart"/>
      <w:r>
        <w:rPr>
          <w:rFonts w:ascii="Arial" w:hAnsi="Arial" w:cs="Arial" w:hint="cs"/>
        </w:rPr>
        <w:t>Allaah</w:t>
      </w:r>
      <w:proofErr w:type="spellEnd"/>
      <w:r>
        <w:rPr>
          <w:rFonts w:ascii="Arial" w:hAnsi="Arial" w:cs="Arial" w:hint="cs"/>
        </w:rPr>
        <w:t>, to take the peck off wayward Muslims</w:t>
      </w:r>
      <w:r>
        <w:rPr>
          <w:rFonts w:ascii="Arial" w:hAnsi="Arial" w:cs="Arial"/>
        </w:rPr>
        <w:t>’</w:t>
      </w:r>
      <w:r>
        <w:rPr>
          <w:rFonts w:ascii="Arial" w:hAnsi="Arial" w:cs="Arial" w:hint="cs"/>
        </w:rPr>
        <w:t xml:space="preserve"> eyes.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 w:hint="cs"/>
        </w:rPr>
        <w:t xml:space="preserve">Dr </w:t>
      </w:r>
      <w:proofErr w:type="spellStart"/>
      <w:r>
        <w:rPr>
          <w:rFonts w:ascii="Arial" w:hAnsi="Arial" w:cs="Arial" w:hint="cs"/>
        </w:rPr>
        <w:t>Is</w:t>
      </w:r>
      <w:r>
        <w:rPr>
          <w:rFonts w:ascii="Arial" w:hAnsi="Arial" w:cs="Arial"/>
        </w:rPr>
        <w:t>’</w:t>
      </w:r>
      <w:r>
        <w:rPr>
          <w:rFonts w:ascii="Arial" w:hAnsi="Arial" w:cs="Arial" w:hint="cs"/>
        </w:rPr>
        <w:t>haaq</w:t>
      </w:r>
      <w:proofErr w:type="spellEnd"/>
      <w:r>
        <w:rPr>
          <w:rFonts w:ascii="Arial" w:hAnsi="Arial" w:cs="Arial" w:hint="cs"/>
        </w:rPr>
        <w:t xml:space="preserve">, a calm, humble, yet deeply schooled student of </w:t>
      </w:r>
      <w:proofErr w:type="spellStart"/>
      <w:r>
        <w:rPr>
          <w:rFonts w:ascii="Arial" w:hAnsi="Arial" w:cs="Arial" w:hint="cs"/>
        </w:rPr>
        <w:t>Islaamic</w:t>
      </w:r>
      <w:proofErr w:type="spellEnd"/>
      <w:r>
        <w:rPr>
          <w:rFonts w:ascii="Arial" w:hAnsi="Arial" w:cs="Arial" w:hint="cs"/>
        </w:rPr>
        <w:t xml:space="preserve"> knowledge is a medical Doctor with a deep concern about the growth of pristine </w:t>
      </w:r>
      <w:proofErr w:type="spellStart"/>
      <w:r>
        <w:rPr>
          <w:rFonts w:ascii="Arial" w:hAnsi="Arial" w:cs="Arial" w:hint="cs"/>
        </w:rPr>
        <w:t>Islaam</w:t>
      </w:r>
      <w:proofErr w:type="spellEnd"/>
      <w:r>
        <w:rPr>
          <w:rFonts w:ascii="Arial" w:hAnsi="Arial" w:cs="Arial" w:hint="cs"/>
        </w:rPr>
        <w:t xml:space="preserve">. In this encyclopedia of classical </w:t>
      </w:r>
      <w:proofErr w:type="spellStart"/>
      <w:r>
        <w:rPr>
          <w:rFonts w:ascii="Arial" w:hAnsi="Arial" w:cs="Arial" w:hint="cs"/>
        </w:rPr>
        <w:t>Islaamic</w:t>
      </w:r>
      <w:proofErr w:type="spellEnd"/>
      <w:r>
        <w:rPr>
          <w:rFonts w:ascii="Arial" w:hAnsi="Arial" w:cs="Arial" w:hint="cs"/>
        </w:rPr>
        <w:t xml:space="preserve"> jurisprudence, the Doctor who currently </w:t>
      </w:r>
      <w:proofErr w:type="spellStart"/>
      <w:r>
        <w:rPr>
          <w:rFonts w:ascii="Arial" w:hAnsi="Arial" w:cs="Arial" w:hint="cs"/>
        </w:rPr>
        <w:t>practises</w:t>
      </w:r>
      <w:proofErr w:type="spellEnd"/>
      <w:r>
        <w:rPr>
          <w:rFonts w:ascii="Arial" w:hAnsi="Arial" w:cs="Arial" w:hint="cs"/>
        </w:rPr>
        <w:t xml:space="preserve"> medicine in Saudi Arabia, challenges Muslim minds to shed the tons of ignorance and intellectual retrogression/stagnation </w:t>
      </w:r>
      <w:proofErr w:type="spellStart"/>
      <w:r>
        <w:rPr>
          <w:rFonts w:ascii="Arial" w:hAnsi="Arial" w:cs="Arial" w:hint="cs"/>
        </w:rPr>
        <w:t>bedevilling</w:t>
      </w:r>
      <w:proofErr w:type="spellEnd"/>
      <w:r>
        <w:rPr>
          <w:rFonts w:ascii="Arial" w:hAnsi="Arial" w:cs="Arial" w:hint="cs"/>
        </w:rPr>
        <w:t xml:space="preserve"> their spiritual growth.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 w:hint="cs"/>
        </w:rPr>
        <w:t>It</w:t>
      </w:r>
      <w:r>
        <w:rPr>
          <w:rFonts w:ascii="Arial" w:hAnsi="Arial" w:cs="Arial"/>
        </w:rPr>
        <w:t>’</w:t>
      </w:r>
      <w:r>
        <w:rPr>
          <w:rFonts w:ascii="Arial" w:hAnsi="Arial" w:cs="Arial" w:hint="cs"/>
        </w:rPr>
        <w:t xml:space="preserve">s commonplace to hear arguments like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 w:hint="cs"/>
        </w:rPr>
        <w:t>eemaan</w:t>
      </w:r>
      <w:proofErr w:type="spellEnd"/>
      <w:r>
        <w:rPr>
          <w:rFonts w:ascii="Arial" w:hAnsi="Arial" w:cs="Arial" w:hint="cs"/>
        </w:rPr>
        <w:t xml:space="preserve"> is in the chest, not on it, therefore the </w:t>
      </w:r>
      <w:proofErr w:type="spellStart"/>
      <w:r>
        <w:rPr>
          <w:rFonts w:ascii="Arial" w:hAnsi="Arial" w:cs="Arial" w:hint="cs"/>
        </w:rPr>
        <w:t>hijaab</w:t>
      </w:r>
      <w:proofErr w:type="spellEnd"/>
      <w:r>
        <w:rPr>
          <w:rFonts w:ascii="Arial" w:hAnsi="Arial" w:cs="Arial" w:hint="cs"/>
        </w:rPr>
        <w:t xml:space="preserve"> Muslim women need is that which veils the inner part of the chest, not its outer part.</w:t>
      </w:r>
      <w:r>
        <w:rPr>
          <w:rFonts w:ascii="Arial" w:hAnsi="Arial" w:cs="Arial"/>
        </w:rPr>
        <w:t>”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 w:hint="cs"/>
        </w:rPr>
        <w:t xml:space="preserve">With this pathetic, obviously deficient argument, cretins attempt to sweep under the carpet, the noble teaching of the </w:t>
      </w:r>
      <w:proofErr w:type="spellStart"/>
      <w:r>
        <w:rPr>
          <w:rFonts w:ascii="Arial" w:hAnsi="Arial" w:cs="Arial" w:hint="cs"/>
        </w:rPr>
        <w:t>Qur</w:t>
      </w:r>
      <w:r>
        <w:rPr>
          <w:rFonts w:ascii="Arial" w:hAnsi="Arial" w:cs="Arial"/>
        </w:rPr>
        <w:t>’</w:t>
      </w:r>
      <w:r>
        <w:rPr>
          <w:rFonts w:ascii="Arial" w:hAnsi="Arial" w:cs="Arial" w:hint="cs"/>
        </w:rPr>
        <w:t>aan</w:t>
      </w:r>
      <w:proofErr w:type="spellEnd"/>
      <w:r>
        <w:rPr>
          <w:rFonts w:ascii="Arial" w:hAnsi="Arial" w:cs="Arial" w:hint="cs"/>
        </w:rPr>
        <w:t xml:space="preserve"> bordering on </w:t>
      </w:r>
      <w:proofErr w:type="spellStart"/>
      <w:r>
        <w:rPr>
          <w:rFonts w:ascii="Arial" w:hAnsi="Arial" w:cs="Arial" w:hint="cs"/>
        </w:rPr>
        <w:t>hijaab</w:t>
      </w:r>
      <w:proofErr w:type="spellEnd"/>
      <w:r>
        <w:rPr>
          <w:rFonts w:ascii="Arial" w:hAnsi="Arial" w:cs="Arial" w:hint="cs"/>
        </w:rPr>
        <w:t xml:space="preserve"> and </w:t>
      </w:r>
      <w:proofErr w:type="spellStart"/>
      <w:r>
        <w:rPr>
          <w:rFonts w:ascii="Arial" w:hAnsi="Arial" w:cs="Arial" w:hint="cs"/>
        </w:rPr>
        <w:t>niqaab</w:t>
      </w:r>
      <w:proofErr w:type="spellEnd"/>
      <w:r>
        <w:rPr>
          <w:rFonts w:ascii="Arial" w:hAnsi="Arial" w:cs="Arial" w:hint="cs"/>
        </w:rPr>
        <w:t>.</w:t>
      </w:r>
    </w:p>
    <w:p w:rsidR="002F2CED" w:rsidRDefault="002F2CED" w:rsidP="002F2CED">
      <w:pPr>
        <w:rPr>
          <w:rFonts w:ascii="Arial" w:hAnsi="Arial" w:cs="Arial"/>
        </w:rPr>
      </w:pPr>
      <w:proofErr w:type="gramStart"/>
      <w:r>
        <w:rPr>
          <w:rFonts w:ascii="Arial" w:hAnsi="Arial" w:cs="Arial" w:hint="cs"/>
        </w:rPr>
        <w:t xml:space="preserve">If </w:t>
      </w:r>
      <w:proofErr w:type="spellStart"/>
      <w:r>
        <w:rPr>
          <w:rFonts w:ascii="Arial" w:hAnsi="Arial" w:cs="Arial" w:hint="cs"/>
        </w:rPr>
        <w:t>eemaan</w:t>
      </w:r>
      <w:proofErr w:type="spellEnd"/>
      <w:r>
        <w:rPr>
          <w:rFonts w:ascii="Arial" w:hAnsi="Arial" w:cs="Arial" w:hint="cs"/>
        </w:rPr>
        <w:t xml:space="preserve"> is of the heart, how about </w:t>
      </w:r>
      <w:proofErr w:type="spellStart"/>
      <w:r>
        <w:rPr>
          <w:rFonts w:ascii="Arial" w:hAnsi="Arial" w:cs="Arial" w:hint="cs"/>
        </w:rPr>
        <w:t>nifaaq</w:t>
      </w:r>
      <w:proofErr w:type="spellEnd"/>
      <w:r>
        <w:rPr>
          <w:rFonts w:ascii="Arial" w:hAnsi="Arial" w:cs="Arial" w:hint="cs"/>
        </w:rPr>
        <w:t xml:space="preserve"> (hypocrisy)?</w:t>
      </w:r>
      <w:proofErr w:type="gramEnd"/>
      <w:r>
        <w:rPr>
          <w:rFonts w:ascii="Arial" w:hAnsi="Arial" w:cs="Arial" w:hint="cs"/>
        </w:rPr>
        <w:t xml:space="preserve"> How about </w:t>
      </w:r>
      <w:proofErr w:type="spellStart"/>
      <w:r>
        <w:rPr>
          <w:rFonts w:ascii="Arial" w:hAnsi="Arial" w:cs="Arial" w:hint="cs"/>
        </w:rPr>
        <w:t>kufr</w:t>
      </w:r>
      <w:proofErr w:type="spellEnd"/>
      <w:r>
        <w:rPr>
          <w:rFonts w:ascii="Arial" w:hAnsi="Arial" w:cs="Arial" w:hint="cs"/>
        </w:rPr>
        <w:t xml:space="preserve"> (disbelief)? Aren</w:t>
      </w:r>
      <w:r>
        <w:rPr>
          <w:rFonts w:ascii="Arial" w:hAnsi="Arial" w:cs="Arial"/>
        </w:rPr>
        <w:t>’</w:t>
      </w:r>
      <w:r>
        <w:rPr>
          <w:rFonts w:ascii="Arial" w:hAnsi="Arial" w:cs="Arial" w:hint="cs"/>
        </w:rPr>
        <w:t>t they tucked in chests that are outwardly cherubic?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 w:hint="cs"/>
        </w:rPr>
        <w:t>From the meticulous handling of definitions of words and exegesis of terms as they occur in scripture, to the in-depth research on materials for sound study of the subject matter-</w:t>
      </w:r>
      <w:proofErr w:type="spellStart"/>
      <w:r>
        <w:rPr>
          <w:rFonts w:ascii="Arial" w:hAnsi="Arial" w:cs="Arial" w:hint="cs"/>
        </w:rPr>
        <w:t>jilbaab</w:t>
      </w:r>
      <w:proofErr w:type="spellEnd"/>
      <w:r>
        <w:rPr>
          <w:rFonts w:ascii="Arial" w:hAnsi="Arial" w:cs="Arial" w:hint="cs"/>
        </w:rPr>
        <w:t xml:space="preserve">-to the informed arguments against the innuendo of pundits, the author convincingly strips the </w:t>
      </w:r>
      <w:proofErr w:type="spellStart"/>
      <w:r>
        <w:rPr>
          <w:rFonts w:ascii="Arial" w:hAnsi="Arial" w:cs="Arial" w:hint="cs"/>
        </w:rPr>
        <w:t>jilbaab</w:t>
      </w:r>
      <w:proofErr w:type="spellEnd"/>
      <w:r>
        <w:rPr>
          <w:rFonts w:ascii="Arial" w:hAnsi="Arial" w:cs="Arial" w:hint="cs"/>
        </w:rPr>
        <w:t xml:space="preserve"> of the garment worn it to conceal its glow, to daub it.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 w:hint="cs"/>
        </w:rPr>
        <w:t xml:space="preserve">This book will, in </w:t>
      </w:r>
      <w:proofErr w:type="spellStart"/>
      <w:r>
        <w:rPr>
          <w:rFonts w:ascii="Arial" w:hAnsi="Arial" w:cs="Arial" w:hint="cs"/>
        </w:rPr>
        <w:t>shaa</w:t>
      </w:r>
      <w:proofErr w:type="spellEnd"/>
      <w:r>
        <w:rPr>
          <w:rFonts w:ascii="Arial" w:hAnsi="Arial" w:cs="Arial" w:hint="cs"/>
        </w:rPr>
        <w:t xml:space="preserve"> </w:t>
      </w:r>
      <w:proofErr w:type="spellStart"/>
      <w:r>
        <w:rPr>
          <w:rFonts w:ascii="Arial" w:hAnsi="Arial" w:cs="Arial" w:hint="cs"/>
        </w:rPr>
        <w:t>Allaah</w:t>
      </w:r>
      <w:proofErr w:type="spellEnd"/>
      <w:r>
        <w:rPr>
          <w:rFonts w:ascii="Arial" w:hAnsi="Arial" w:cs="Arial" w:hint="cs"/>
        </w:rPr>
        <w:t xml:space="preserve">, end the wobble on the legs of sincere searchers for the truth and pull down skyscrapers of doubts erected in </w:t>
      </w:r>
      <w:r>
        <w:rPr>
          <w:rFonts w:ascii="Arial" w:hAnsi="Arial" w:cs="Arial"/>
        </w:rPr>
        <w:t>naïve</w:t>
      </w:r>
      <w:r>
        <w:rPr>
          <w:rFonts w:ascii="Arial" w:hAnsi="Arial" w:cs="Arial" w:hint="cs"/>
        </w:rPr>
        <w:t xml:space="preserve"> hearts of well-meaning </w:t>
      </w:r>
      <w:proofErr w:type="spellStart"/>
      <w:proofErr w:type="gramStart"/>
      <w:r>
        <w:rPr>
          <w:rFonts w:ascii="Arial" w:hAnsi="Arial" w:cs="Arial" w:hint="cs"/>
        </w:rPr>
        <w:t>muslims</w:t>
      </w:r>
      <w:proofErr w:type="spellEnd"/>
      <w:proofErr w:type="gramEnd"/>
      <w:r>
        <w:rPr>
          <w:rFonts w:ascii="Arial" w:hAnsi="Arial" w:cs="Arial" w:hint="cs"/>
        </w:rPr>
        <w:t xml:space="preserve">, concerning the </w:t>
      </w:r>
      <w:proofErr w:type="spellStart"/>
      <w:r>
        <w:rPr>
          <w:rFonts w:ascii="Arial" w:hAnsi="Arial" w:cs="Arial" w:hint="cs"/>
        </w:rPr>
        <w:t>jilbaab</w:t>
      </w:r>
      <w:proofErr w:type="spellEnd"/>
      <w:r>
        <w:rPr>
          <w:rFonts w:ascii="Arial" w:hAnsi="Arial" w:cs="Arial" w:hint="cs"/>
        </w:rPr>
        <w:t>.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 w:hint="cs"/>
        </w:rPr>
        <w:t xml:space="preserve">May </w:t>
      </w:r>
      <w:proofErr w:type="spellStart"/>
      <w:r>
        <w:rPr>
          <w:rFonts w:ascii="Arial" w:hAnsi="Arial" w:cs="Arial" w:hint="cs"/>
        </w:rPr>
        <w:t>Allaah</w:t>
      </w:r>
      <w:proofErr w:type="spellEnd"/>
      <w:r>
        <w:rPr>
          <w:rFonts w:ascii="Arial" w:hAnsi="Arial" w:cs="Arial" w:hint="cs"/>
        </w:rPr>
        <w:t xml:space="preserve"> continually guide, guard, elevate and teach this </w:t>
      </w:r>
      <w:proofErr w:type="spellStart"/>
      <w:r>
        <w:rPr>
          <w:rFonts w:ascii="Arial" w:hAnsi="Arial" w:cs="Arial" w:hint="cs"/>
        </w:rPr>
        <w:t>ummah</w:t>
      </w:r>
      <w:proofErr w:type="spellEnd"/>
      <w:r>
        <w:rPr>
          <w:rFonts w:ascii="Arial" w:hAnsi="Arial" w:cs="Arial" w:hint="cs"/>
        </w:rPr>
        <w:t xml:space="preserve"> to correctly worship Him. May He bless the Author, his parents and household and all other associates.</w:t>
      </w:r>
    </w:p>
    <w:p w:rsidR="002F2CED" w:rsidRDefault="002F2CED" w:rsidP="002F2CED">
      <w:pPr>
        <w:rPr>
          <w:rFonts w:ascii="Arial" w:hAnsi="Arial" w:cs="Arial"/>
        </w:rPr>
      </w:pPr>
      <w:r>
        <w:rPr>
          <w:rFonts w:ascii="Arial" w:hAnsi="Arial" w:cs="Arial" w:hint="cs"/>
        </w:rPr>
        <w:t xml:space="preserve">May this book be the light shone on our blind spots, to rekindle our inner sight for proper comprehension of the source spring of filtered pristine </w:t>
      </w:r>
      <w:proofErr w:type="spellStart"/>
      <w:r>
        <w:rPr>
          <w:rFonts w:ascii="Arial" w:hAnsi="Arial" w:cs="Arial" w:hint="cs"/>
        </w:rPr>
        <w:t>fiqh</w:t>
      </w:r>
      <w:proofErr w:type="spellEnd"/>
      <w:r>
        <w:rPr>
          <w:rFonts w:ascii="Arial" w:hAnsi="Arial" w:cs="Arial" w:hint="cs"/>
        </w:rPr>
        <w:t xml:space="preserve"> al-</w:t>
      </w:r>
      <w:proofErr w:type="spellStart"/>
      <w:proofErr w:type="gramStart"/>
      <w:r>
        <w:rPr>
          <w:rFonts w:ascii="Arial" w:hAnsi="Arial" w:cs="Arial" w:hint="cs"/>
        </w:rPr>
        <w:t>Islaamiy</w:t>
      </w:r>
      <w:proofErr w:type="spellEnd"/>
      <w:r>
        <w:rPr>
          <w:rFonts w:ascii="Arial" w:hAnsi="Arial" w:cs="Arial" w:hint="cs"/>
        </w:rPr>
        <w:t>.</w:t>
      </w:r>
      <w:proofErr w:type="gramEnd"/>
    </w:p>
    <w:p w:rsidR="002F2CED" w:rsidRDefault="002F2CED" w:rsidP="002F2CED">
      <w:pPr>
        <w:rPr>
          <w:rFonts w:ascii="Arial" w:hAnsi="Arial" w:cs="Arial"/>
        </w:rPr>
      </w:pPr>
      <w:r>
        <w:rPr>
          <w:rFonts w:cs="Arial" w:hint="cs"/>
          <w:rtl/>
        </w:rPr>
        <w:t>سبجانك اللهم وبحمدك أشهد أن لا إليه إلا أنت أستغفرك وأتوب إليك</w:t>
      </w:r>
    </w:p>
    <w:p w:rsidR="002F2CED" w:rsidRDefault="002F2CED" w:rsidP="002F2CED">
      <w:pPr>
        <w:rPr>
          <w:rFonts w:ascii="Arial" w:hAnsi="Arial" w:cs="Arial"/>
        </w:rPr>
      </w:pPr>
    </w:p>
    <w:p w:rsidR="002F2CED" w:rsidRDefault="002F2CED" w:rsidP="002F2CED">
      <w:pPr>
        <w:rPr>
          <w:rFonts w:ascii="Arial" w:hAnsi="Arial" w:cs="Arial"/>
        </w:rPr>
      </w:pPr>
      <w:proofErr w:type="spellStart"/>
      <w:r>
        <w:rPr>
          <w:rFonts w:ascii="Arial" w:hAnsi="Arial" w:cs="Arial" w:hint="cs"/>
        </w:rPr>
        <w:t>Umar</w:t>
      </w:r>
      <w:proofErr w:type="spellEnd"/>
      <w:r>
        <w:rPr>
          <w:rFonts w:ascii="Arial" w:hAnsi="Arial" w:cs="Arial" w:hint="cs"/>
        </w:rPr>
        <w:t xml:space="preserve"> </w:t>
      </w:r>
      <w:proofErr w:type="spellStart"/>
      <w:r>
        <w:rPr>
          <w:rFonts w:ascii="Arial" w:hAnsi="Arial" w:cs="Arial" w:hint="cs"/>
        </w:rPr>
        <w:t>AbduLLaahi</w:t>
      </w:r>
      <w:proofErr w:type="spellEnd"/>
      <w:r>
        <w:rPr>
          <w:rFonts w:ascii="Arial" w:hAnsi="Arial" w:cs="Arial" w:hint="cs"/>
        </w:rPr>
        <w:t xml:space="preserve"> Dada </w:t>
      </w:r>
      <w:proofErr w:type="spellStart"/>
      <w:r>
        <w:rPr>
          <w:rFonts w:ascii="Arial" w:hAnsi="Arial" w:cs="Arial" w:hint="cs"/>
        </w:rPr>
        <w:t>Paiko</w:t>
      </w:r>
      <w:proofErr w:type="spellEnd"/>
      <w:r>
        <w:rPr>
          <w:rFonts w:ascii="Arial" w:hAnsi="Arial" w:cs="Arial" w:hint="cs"/>
        </w:rPr>
        <w:t xml:space="preserve">, </w:t>
      </w:r>
      <w:proofErr w:type="spellStart"/>
      <w:r>
        <w:rPr>
          <w:rFonts w:ascii="Arial" w:hAnsi="Arial" w:cs="Arial" w:hint="cs"/>
        </w:rPr>
        <w:t>Aboo</w:t>
      </w:r>
      <w:proofErr w:type="spellEnd"/>
      <w:r>
        <w:rPr>
          <w:rFonts w:ascii="Arial" w:hAnsi="Arial" w:cs="Arial" w:hint="cs"/>
        </w:rPr>
        <w:t xml:space="preserve"> </w:t>
      </w:r>
      <w:proofErr w:type="spellStart"/>
      <w:r>
        <w:rPr>
          <w:rFonts w:ascii="Arial" w:hAnsi="Arial" w:cs="Arial" w:hint="cs"/>
        </w:rPr>
        <w:t>Mahboob</w:t>
      </w:r>
      <w:proofErr w:type="spellEnd"/>
      <w:r>
        <w:rPr>
          <w:rFonts w:ascii="Arial" w:hAnsi="Arial" w:cs="Arial" w:hint="cs"/>
        </w:rPr>
        <w:t>.</w:t>
      </w:r>
    </w:p>
    <w:p w:rsidR="002F2CED" w:rsidRDefault="002F2CED" w:rsidP="002F2CED">
      <w:r>
        <w:rPr>
          <w:rFonts w:ascii="Arial" w:hAnsi="Arial" w:cs="Arial" w:hint="cs"/>
        </w:rPr>
        <w:t>5</w:t>
      </w:r>
      <w:r w:rsidRPr="008B26BF">
        <w:rPr>
          <w:rFonts w:ascii="Arial" w:hAnsi="Arial" w:cs="Arial" w:hint="cs"/>
          <w:vertAlign w:val="superscript"/>
        </w:rPr>
        <w:t>th</w:t>
      </w:r>
      <w:r>
        <w:rPr>
          <w:rFonts w:ascii="Arial" w:hAnsi="Arial" w:cs="Arial" w:hint="cs"/>
        </w:rPr>
        <w:t xml:space="preserve"> Rajab 1443 AH</w:t>
      </w:r>
    </w:p>
    <w:p w:rsidR="00D528D9" w:rsidRDefault="00D528D9"/>
    <w:sectPr w:rsidR="00D528D9" w:rsidSect="00B2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CED"/>
    <w:rsid w:val="002F2CED"/>
    <w:rsid w:val="00D5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E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2022-04-28T23:56:00Z</dcterms:created>
  <dcterms:modified xsi:type="dcterms:W3CDTF">2022-04-29T00:00:00Z</dcterms:modified>
</cp:coreProperties>
</file>