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13DB9" w14:textId="77777777" w:rsidR="00972667" w:rsidRDefault="00972667">
      <w:pPr>
        <w:widowControl w:val="0"/>
        <w:pBdr>
          <w:top w:val="nil"/>
          <w:left w:val="nil"/>
          <w:bottom w:val="nil"/>
          <w:right w:val="nil"/>
          <w:between w:val="nil"/>
        </w:pBdr>
        <w:spacing w:line="276" w:lineRule="auto"/>
        <w:ind w:firstLine="0"/>
        <w:jc w:val="left"/>
        <w:rPr>
          <w:rFonts w:ascii="Reddit Mono" w:eastAsia="Reddit Mono" w:hAnsi="Reddit Mono" w:cs="Reddit Mono"/>
          <w:sz w:val="20"/>
          <w:szCs w:val="20"/>
        </w:rPr>
      </w:pPr>
    </w:p>
    <w:p w14:paraId="4339BC7F" w14:textId="77777777" w:rsidR="00972667" w:rsidRDefault="00972667">
      <w:pPr>
        <w:widowControl w:val="0"/>
        <w:spacing w:line="240" w:lineRule="auto"/>
        <w:ind w:firstLine="0"/>
        <w:jc w:val="center"/>
        <w:rPr>
          <w:rFonts w:ascii="Fira Sans" w:eastAsia="Fira Sans" w:hAnsi="Fira Sans" w:cs="Fira Sans"/>
          <w:b/>
          <w:sz w:val="28"/>
          <w:szCs w:val="28"/>
        </w:rPr>
      </w:pPr>
    </w:p>
    <w:p w14:paraId="19012942" w14:textId="77777777" w:rsidR="00972667" w:rsidRDefault="00972667">
      <w:pPr>
        <w:widowControl w:val="0"/>
        <w:spacing w:line="240" w:lineRule="auto"/>
        <w:ind w:firstLine="0"/>
        <w:jc w:val="center"/>
        <w:rPr>
          <w:rFonts w:ascii="Fira Sans" w:eastAsia="Fira Sans" w:hAnsi="Fira Sans" w:cs="Fira Sans"/>
          <w:b/>
          <w:sz w:val="28"/>
          <w:szCs w:val="28"/>
        </w:rPr>
      </w:pPr>
    </w:p>
    <w:p w14:paraId="5C9889A3" w14:textId="77777777" w:rsidR="00972667" w:rsidRDefault="00972667">
      <w:pPr>
        <w:widowControl w:val="0"/>
        <w:spacing w:line="240" w:lineRule="auto"/>
        <w:ind w:firstLine="0"/>
        <w:jc w:val="center"/>
        <w:rPr>
          <w:rFonts w:ascii="Fira Sans" w:eastAsia="Fira Sans" w:hAnsi="Fira Sans" w:cs="Fira Sans"/>
          <w:b/>
          <w:sz w:val="28"/>
          <w:szCs w:val="28"/>
        </w:rPr>
      </w:pPr>
    </w:p>
    <w:p w14:paraId="62E5290D" w14:textId="77777777" w:rsidR="00972667" w:rsidRDefault="00972667">
      <w:pPr>
        <w:widowControl w:val="0"/>
        <w:spacing w:line="240" w:lineRule="auto"/>
        <w:ind w:firstLine="0"/>
        <w:jc w:val="center"/>
        <w:rPr>
          <w:rFonts w:ascii="Fira Sans" w:eastAsia="Fira Sans" w:hAnsi="Fira Sans" w:cs="Fira Sans"/>
          <w:b/>
          <w:sz w:val="28"/>
          <w:szCs w:val="28"/>
        </w:rPr>
      </w:pPr>
    </w:p>
    <w:p w14:paraId="0C64B4B6" w14:textId="77777777" w:rsidR="00972667" w:rsidRDefault="00000000">
      <w:pPr>
        <w:widowControl w:val="0"/>
        <w:spacing w:line="240" w:lineRule="auto"/>
        <w:ind w:firstLine="0"/>
        <w:jc w:val="center"/>
        <w:rPr>
          <w:rFonts w:ascii="Fira Sans" w:eastAsia="Fira Sans" w:hAnsi="Fira Sans" w:cs="Fira Sans"/>
          <w:b/>
          <w:sz w:val="28"/>
          <w:szCs w:val="28"/>
        </w:rPr>
      </w:pPr>
      <w:r>
        <w:rPr>
          <w:rFonts w:ascii="Fira Sans" w:eastAsia="Fira Sans" w:hAnsi="Fira Sans" w:cs="Fira Sans"/>
          <w:b/>
          <w:noProof/>
          <w:sz w:val="28"/>
          <w:szCs w:val="28"/>
        </w:rPr>
        <w:drawing>
          <wp:inline distT="0" distB="0" distL="0" distR="0" wp14:anchorId="67389411" wp14:editId="009537A8">
            <wp:extent cx="3877300" cy="12715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877300" cy="1271588"/>
                    </a:xfrm>
                    <a:prstGeom prst="rect">
                      <a:avLst/>
                    </a:prstGeom>
                    <a:ln/>
                  </pic:spPr>
                </pic:pic>
              </a:graphicData>
            </a:graphic>
          </wp:inline>
        </w:drawing>
      </w:r>
    </w:p>
    <w:p w14:paraId="0E756D8E" w14:textId="77777777" w:rsidR="00972667" w:rsidRDefault="00972667">
      <w:pPr>
        <w:widowControl w:val="0"/>
        <w:spacing w:line="240" w:lineRule="auto"/>
        <w:ind w:firstLine="0"/>
        <w:jc w:val="center"/>
        <w:rPr>
          <w:rFonts w:ascii="Fira Sans" w:eastAsia="Fira Sans" w:hAnsi="Fira Sans" w:cs="Fira Sans"/>
          <w:b/>
          <w:sz w:val="28"/>
          <w:szCs w:val="28"/>
        </w:rPr>
      </w:pPr>
    </w:p>
    <w:p w14:paraId="49F8A658" w14:textId="77777777" w:rsidR="00972667" w:rsidRDefault="00000000">
      <w:pPr>
        <w:widowControl w:val="0"/>
        <w:spacing w:line="240" w:lineRule="auto"/>
        <w:ind w:firstLine="0"/>
        <w:jc w:val="center"/>
        <w:rPr>
          <w:rFonts w:ascii="Fira Sans" w:eastAsia="Fira Sans" w:hAnsi="Fira Sans" w:cs="Fira Sans"/>
          <w:b/>
          <w:color w:val="0B5394"/>
          <w:sz w:val="38"/>
          <w:szCs w:val="38"/>
        </w:rPr>
      </w:pPr>
      <w:r>
        <w:rPr>
          <w:rFonts w:ascii="Fira Sans" w:eastAsia="Fira Sans" w:hAnsi="Fira Sans" w:cs="Fira Sans"/>
          <w:b/>
          <w:color w:val="0B5394"/>
          <w:sz w:val="38"/>
          <w:szCs w:val="38"/>
        </w:rPr>
        <w:t>Tecnicatura Universitaria en Programación</w:t>
      </w:r>
    </w:p>
    <w:p w14:paraId="63125BED" w14:textId="77777777" w:rsidR="00972667" w:rsidRDefault="00000000">
      <w:pPr>
        <w:widowControl w:val="0"/>
        <w:spacing w:line="240" w:lineRule="auto"/>
        <w:ind w:firstLine="0"/>
        <w:jc w:val="center"/>
        <w:rPr>
          <w:rFonts w:ascii="Fira Sans" w:eastAsia="Fira Sans" w:hAnsi="Fira Sans" w:cs="Fira Sans"/>
          <w:b/>
          <w:color w:val="0B5394"/>
          <w:sz w:val="38"/>
          <w:szCs w:val="38"/>
        </w:rPr>
      </w:pPr>
      <w:r>
        <w:rPr>
          <w:rFonts w:ascii="Fira Sans" w:eastAsia="Fira Sans" w:hAnsi="Fira Sans" w:cs="Fira Sans"/>
          <w:b/>
          <w:color w:val="0B5394"/>
          <w:sz w:val="38"/>
          <w:szCs w:val="38"/>
        </w:rPr>
        <w:t>Base de Datos II</w:t>
      </w:r>
    </w:p>
    <w:p w14:paraId="525D8AC2" w14:textId="77777777" w:rsidR="00972667" w:rsidRDefault="00972667">
      <w:pPr>
        <w:widowControl w:val="0"/>
        <w:spacing w:line="240" w:lineRule="auto"/>
        <w:ind w:firstLine="0"/>
        <w:jc w:val="center"/>
        <w:rPr>
          <w:rFonts w:ascii="Fira Sans" w:eastAsia="Fira Sans" w:hAnsi="Fira Sans" w:cs="Fira Sans"/>
          <w:b/>
          <w:sz w:val="28"/>
          <w:szCs w:val="28"/>
        </w:rPr>
      </w:pPr>
    </w:p>
    <w:p w14:paraId="69A11163" w14:textId="77777777" w:rsidR="00972667" w:rsidRDefault="00972667">
      <w:pPr>
        <w:widowControl w:val="0"/>
        <w:spacing w:line="240" w:lineRule="auto"/>
        <w:ind w:firstLine="0"/>
        <w:jc w:val="center"/>
        <w:rPr>
          <w:rFonts w:ascii="Fira Sans" w:eastAsia="Fira Sans" w:hAnsi="Fira Sans" w:cs="Fira Sans"/>
          <w:b/>
          <w:sz w:val="28"/>
          <w:szCs w:val="28"/>
        </w:rPr>
      </w:pPr>
    </w:p>
    <w:p w14:paraId="6324E5CB" w14:textId="77777777" w:rsidR="00972667" w:rsidRDefault="00972667">
      <w:pPr>
        <w:widowControl w:val="0"/>
        <w:spacing w:line="240" w:lineRule="auto"/>
        <w:ind w:firstLine="0"/>
        <w:jc w:val="center"/>
        <w:rPr>
          <w:rFonts w:ascii="Fira Sans" w:eastAsia="Fira Sans" w:hAnsi="Fira Sans" w:cs="Fira Sans"/>
          <w:b/>
          <w:sz w:val="28"/>
          <w:szCs w:val="28"/>
        </w:rPr>
      </w:pPr>
    </w:p>
    <w:p w14:paraId="19908CFE" w14:textId="77777777" w:rsidR="00972667" w:rsidRDefault="00972667">
      <w:pPr>
        <w:widowControl w:val="0"/>
        <w:spacing w:line="240" w:lineRule="auto"/>
        <w:ind w:firstLine="0"/>
        <w:jc w:val="center"/>
        <w:rPr>
          <w:rFonts w:ascii="Fira Sans" w:eastAsia="Fira Sans" w:hAnsi="Fira Sans" w:cs="Fira Sans"/>
          <w:b/>
          <w:sz w:val="28"/>
          <w:szCs w:val="28"/>
        </w:rPr>
      </w:pPr>
    </w:p>
    <w:p w14:paraId="597DA37F" w14:textId="77777777" w:rsidR="00972667" w:rsidRDefault="00972667">
      <w:pPr>
        <w:widowControl w:val="0"/>
        <w:spacing w:line="240" w:lineRule="auto"/>
        <w:ind w:firstLine="0"/>
        <w:jc w:val="center"/>
        <w:rPr>
          <w:rFonts w:ascii="Fira Sans" w:eastAsia="Fira Sans" w:hAnsi="Fira Sans" w:cs="Fira Sans"/>
          <w:b/>
          <w:sz w:val="28"/>
          <w:szCs w:val="28"/>
        </w:rPr>
      </w:pPr>
    </w:p>
    <w:p w14:paraId="43F613F5" w14:textId="77777777" w:rsidR="00972667" w:rsidRDefault="00972667">
      <w:pPr>
        <w:widowControl w:val="0"/>
        <w:spacing w:line="240" w:lineRule="auto"/>
        <w:ind w:firstLine="0"/>
        <w:jc w:val="center"/>
        <w:rPr>
          <w:rFonts w:ascii="Fira Sans" w:eastAsia="Fira Sans" w:hAnsi="Fira Sans" w:cs="Fira Sans"/>
          <w:b/>
          <w:sz w:val="28"/>
          <w:szCs w:val="28"/>
        </w:rPr>
      </w:pPr>
    </w:p>
    <w:p w14:paraId="52686928" w14:textId="77777777" w:rsidR="00972667" w:rsidRDefault="00972667">
      <w:pPr>
        <w:widowControl w:val="0"/>
        <w:spacing w:line="240" w:lineRule="auto"/>
        <w:ind w:firstLine="0"/>
        <w:jc w:val="center"/>
        <w:rPr>
          <w:rFonts w:ascii="Fira Sans" w:eastAsia="Fira Sans" w:hAnsi="Fira Sans" w:cs="Fira Sans"/>
          <w:b/>
          <w:sz w:val="28"/>
          <w:szCs w:val="28"/>
        </w:rPr>
      </w:pPr>
    </w:p>
    <w:p w14:paraId="0A97047E" w14:textId="77777777" w:rsidR="00972667" w:rsidRDefault="00972667">
      <w:pPr>
        <w:widowControl w:val="0"/>
        <w:spacing w:line="240" w:lineRule="auto"/>
        <w:ind w:firstLine="0"/>
        <w:jc w:val="center"/>
        <w:rPr>
          <w:rFonts w:ascii="Fira Sans" w:eastAsia="Fira Sans" w:hAnsi="Fira Sans" w:cs="Fira Sans"/>
          <w:b/>
          <w:sz w:val="28"/>
          <w:szCs w:val="28"/>
        </w:rPr>
      </w:pPr>
    </w:p>
    <w:p w14:paraId="5E940AE5" w14:textId="77777777" w:rsidR="00972667" w:rsidRDefault="00972667">
      <w:pPr>
        <w:widowControl w:val="0"/>
        <w:spacing w:line="240" w:lineRule="auto"/>
        <w:ind w:firstLine="0"/>
        <w:jc w:val="center"/>
        <w:rPr>
          <w:rFonts w:ascii="Fira Sans" w:eastAsia="Fira Sans" w:hAnsi="Fira Sans" w:cs="Fira Sans"/>
          <w:b/>
          <w:sz w:val="28"/>
          <w:szCs w:val="28"/>
        </w:rPr>
      </w:pPr>
    </w:p>
    <w:p w14:paraId="7072EB13" w14:textId="77777777" w:rsidR="00972667" w:rsidRDefault="00972667">
      <w:pPr>
        <w:widowControl w:val="0"/>
        <w:spacing w:line="240" w:lineRule="auto"/>
        <w:ind w:firstLine="0"/>
        <w:jc w:val="center"/>
        <w:rPr>
          <w:rFonts w:ascii="Fira Sans" w:eastAsia="Fira Sans" w:hAnsi="Fira Sans" w:cs="Fira Sans"/>
          <w:b/>
          <w:sz w:val="28"/>
          <w:szCs w:val="28"/>
        </w:rPr>
      </w:pPr>
    </w:p>
    <w:p w14:paraId="03B129B9" w14:textId="77777777" w:rsidR="00972667" w:rsidRDefault="00972667">
      <w:pPr>
        <w:widowControl w:val="0"/>
        <w:spacing w:line="240" w:lineRule="auto"/>
        <w:ind w:firstLine="0"/>
        <w:jc w:val="center"/>
        <w:rPr>
          <w:rFonts w:ascii="Fira Sans" w:eastAsia="Fira Sans" w:hAnsi="Fira Sans" w:cs="Fira Sans"/>
          <w:b/>
          <w:sz w:val="28"/>
          <w:szCs w:val="28"/>
        </w:rPr>
      </w:pPr>
    </w:p>
    <w:p w14:paraId="3E9A4E63" w14:textId="77777777" w:rsidR="00972667" w:rsidRDefault="00972667">
      <w:pPr>
        <w:widowControl w:val="0"/>
        <w:spacing w:line="240" w:lineRule="auto"/>
        <w:ind w:firstLine="0"/>
        <w:jc w:val="center"/>
        <w:rPr>
          <w:rFonts w:ascii="Fira Sans" w:eastAsia="Fira Sans" w:hAnsi="Fira Sans" w:cs="Fira Sans"/>
          <w:b/>
          <w:sz w:val="28"/>
          <w:szCs w:val="28"/>
        </w:rPr>
      </w:pPr>
    </w:p>
    <w:p w14:paraId="40BDFDF0" w14:textId="77777777" w:rsidR="00972667" w:rsidRDefault="00972667">
      <w:pPr>
        <w:widowControl w:val="0"/>
        <w:spacing w:line="240" w:lineRule="auto"/>
        <w:ind w:firstLine="0"/>
        <w:jc w:val="center"/>
        <w:rPr>
          <w:rFonts w:ascii="Fira Sans" w:eastAsia="Fira Sans" w:hAnsi="Fira Sans" w:cs="Fira Sans"/>
          <w:b/>
          <w:sz w:val="28"/>
          <w:szCs w:val="28"/>
        </w:rPr>
      </w:pPr>
    </w:p>
    <w:p w14:paraId="53C3AF16" w14:textId="77777777" w:rsidR="00972667" w:rsidRDefault="00972667">
      <w:pPr>
        <w:widowControl w:val="0"/>
        <w:spacing w:line="240" w:lineRule="auto"/>
        <w:ind w:firstLine="0"/>
        <w:jc w:val="center"/>
        <w:rPr>
          <w:rFonts w:ascii="Fira Sans" w:eastAsia="Fira Sans" w:hAnsi="Fira Sans" w:cs="Fira Sans"/>
          <w:b/>
          <w:sz w:val="28"/>
          <w:szCs w:val="28"/>
        </w:rPr>
      </w:pPr>
    </w:p>
    <w:p w14:paraId="1520C319" w14:textId="77777777" w:rsidR="00972667" w:rsidRDefault="00972667">
      <w:pPr>
        <w:widowControl w:val="0"/>
        <w:spacing w:line="240" w:lineRule="auto"/>
        <w:ind w:firstLine="0"/>
        <w:jc w:val="center"/>
        <w:rPr>
          <w:rFonts w:ascii="Fira Sans" w:eastAsia="Fira Sans" w:hAnsi="Fira Sans" w:cs="Fira Sans"/>
          <w:b/>
          <w:sz w:val="28"/>
          <w:szCs w:val="28"/>
        </w:rPr>
      </w:pPr>
    </w:p>
    <w:p w14:paraId="24E96356" w14:textId="11FD0CEC" w:rsidR="00972667" w:rsidRDefault="00000000">
      <w:pPr>
        <w:widowControl w:val="0"/>
        <w:spacing w:line="240" w:lineRule="auto"/>
        <w:ind w:firstLine="0"/>
        <w:jc w:val="right"/>
        <w:rPr>
          <w:rFonts w:ascii="Fira Sans" w:eastAsia="Fira Sans" w:hAnsi="Fira Sans" w:cs="Fira Sans"/>
          <w:b/>
          <w:sz w:val="28"/>
          <w:szCs w:val="28"/>
        </w:rPr>
      </w:pPr>
      <w:r>
        <w:rPr>
          <w:rFonts w:ascii="Fira Sans" w:eastAsia="Fira Sans" w:hAnsi="Fira Sans" w:cs="Fira Sans"/>
          <w:b/>
          <w:sz w:val="28"/>
          <w:szCs w:val="28"/>
        </w:rPr>
        <w:t xml:space="preserve">Equipo # </w:t>
      </w:r>
      <w:r w:rsidR="00AE6252">
        <w:rPr>
          <w:rFonts w:ascii="Fira Sans" w:eastAsia="Fira Sans" w:hAnsi="Fira Sans" w:cs="Fira Sans"/>
          <w:b/>
          <w:sz w:val="28"/>
          <w:szCs w:val="28"/>
        </w:rPr>
        <w:t>29</w:t>
      </w:r>
    </w:p>
    <w:p w14:paraId="28949822" w14:textId="77777777" w:rsidR="00972667" w:rsidRDefault="00972667">
      <w:pPr>
        <w:widowControl w:val="0"/>
        <w:spacing w:line="240" w:lineRule="auto"/>
        <w:ind w:firstLine="0"/>
        <w:jc w:val="right"/>
        <w:rPr>
          <w:rFonts w:ascii="Fira Sans" w:eastAsia="Fira Sans" w:hAnsi="Fira Sans" w:cs="Fira Sans"/>
          <w:b/>
          <w:sz w:val="28"/>
          <w:szCs w:val="28"/>
        </w:rPr>
      </w:pPr>
    </w:p>
    <w:p w14:paraId="679D2B8A" w14:textId="77777777" w:rsidR="00972667" w:rsidRDefault="00000000">
      <w:pPr>
        <w:widowControl w:val="0"/>
        <w:spacing w:line="240" w:lineRule="auto"/>
        <w:ind w:firstLine="0"/>
        <w:jc w:val="right"/>
        <w:rPr>
          <w:rFonts w:ascii="Fira Sans" w:eastAsia="Fira Sans" w:hAnsi="Fira Sans" w:cs="Fira Sans"/>
          <w:b/>
          <w:sz w:val="28"/>
          <w:szCs w:val="28"/>
        </w:rPr>
      </w:pPr>
      <w:r>
        <w:rPr>
          <w:rFonts w:ascii="Fira Sans" w:eastAsia="Fira Sans" w:hAnsi="Fira Sans" w:cs="Fira Sans"/>
          <w:b/>
          <w:sz w:val="28"/>
          <w:szCs w:val="28"/>
        </w:rPr>
        <w:t>Integrantes:</w:t>
      </w:r>
    </w:p>
    <w:p w14:paraId="139C2926" w14:textId="77777777" w:rsidR="00972667" w:rsidRDefault="00972667">
      <w:pPr>
        <w:widowControl w:val="0"/>
        <w:spacing w:line="240" w:lineRule="auto"/>
        <w:ind w:firstLine="0"/>
        <w:jc w:val="right"/>
        <w:rPr>
          <w:rFonts w:ascii="Fira Sans" w:eastAsia="Fira Sans" w:hAnsi="Fira Sans" w:cs="Fira Sans"/>
          <w:b/>
          <w:sz w:val="28"/>
          <w:szCs w:val="28"/>
        </w:rPr>
      </w:pPr>
    </w:p>
    <w:p w14:paraId="68E34C60" w14:textId="11660E0F" w:rsidR="00972667" w:rsidRDefault="00AE6252">
      <w:pPr>
        <w:widowControl w:val="0"/>
        <w:spacing w:line="240" w:lineRule="auto"/>
        <w:ind w:firstLine="0"/>
        <w:jc w:val="right"/>
        <w:rPr>
          <w:rFonts w:ascii="Fira Sans" w:eastAsia="Fira Sans" w:hAnsi="Fira Sans" w:cs="Fira Sans"/>
          <w:b/>
          <w:color w:val="434343"/>
          <w:sz w:val="28"/>
          <w:szCs w:val="28"/>
        </w:rPr>
      </w:pPr>
      <w:r>
        <w:rPr>
          <w:rFonts w:ascii="Fira Sans" w:eastAsia="Fira Sans" w:hAnsi="Fira Sans" w:cs="Fira Sans"/>
          <w:b/>
          <w:color w:val="434343"/>
          <w:sz w:val="28"/>
          <w:szCs w:val="28"/>
        </w:rPr>
        <w:t>Correa Gimenez, Leandro Sebastian - 23908</w:t>
      </w:r>
    </w:p>
    <w:p w14:paraId="0E9B2044" w14:textId="703189CC" w:rsidR="00D01F8E" w:rsidRDefault="00AE6252" w:rsidP="00D01F8E">
      <w:pPr>
        <w:widowControl w:val="0"/>
        <w:spacing w:line="240" w:lineRule="auto"/>
        <w:ind w:firstLine="0"/>
        <w:jc w:val="right"/>
        <w:rPr>
          <w:rFonts w:ascii="Fira Sans" w:eastAsia="Fira Sans" w:hAnsi="Fira Sans" w:cs="Fira Sans"/>
          <w:b/>
          <w:color w:val="434343"/>
          <w:sz w:val="28"/>
          <w:szCs w:val="28"/>
        </w:rPr>
      </w:pPr>
      <w:r w:rsidRPr="00AE6252">
        <w:rPr>
          <w:rFonts w:ascii="Fira Sans" w:eastAsia="Fira Sans" w:hAnsi="Fira Sans" w:cs="Fira Sans"/>
          <w:b/>
          <w:color w:val="434343"/>
          <w:sz w:val="28"/>
          <w:szCs w:val="28"/>
        </w:rPr>
        <w:t>Jesus Esteban Ballico</w:t>
      </w:r>
      <w:r>
        <w:rPr>
          <w:rFonts w:ascii="Fira Sans" w:eastAsia="Fira Sans" w:hAnsi="Fira Sans" w:cs="Fira Sans"/>
          <w:b/>
          <w:color w:val="434343"/>
          <w:sz w:val="28"/>
          <w:szCs w:val="28"/>
        </w:rPr>
        <w:t xml:space="preserve"> – </w:t>
      </w:r>
      <w:r w:rsidR="00D01F8E" w:rsidRPr="00D01F8E">
        <w:rPr>
          <w:rFonts w:ascii="Fira Sans" w:eastAsia="Fira Sans" w:hAnsi="Fira Sans" w:cs="Fira Sans"/>
          <w:b/>
          <w:color w:val="434343"/>
          <w:sz w:val="28"/>
          <w:szCs w:val="28"/>
        </w:rPr>
        <w:t>30884</w:t>
      </w:r>
    </w:p>
    <w:p w14:paraId="1B6159AF" w14:textId="0952C57B" w:rsidR="00972667" w:rsidRPr="00AE6252" w:rsidRDefault="00AE6252" w:rsidP="00AE6252">
      <w:pPr>
        <w:widowControl w:val="0"/>
        <w:spacing w:line="240" w:lineRule="auto"/>
        <w:ind w:firstLine="0"/>
        <w:jc w:val="right"/>
        <w:rPr>
          <w:rFonts w:ascii="Fira Sans" w:eastAsia="Fira Sans" w:hAnsi="Fira Sans" w:cs="Fira Sans"/>
          <w:b/>
          <w:color w:val="434343"/>
          <w:sz w:val="28"/>
          <w:szCs w:val="28"/>
        </w:rPr>
      </w:pPr>
      <w:r w:rsidRPr="00AE6252">
        <w:rPr>
          <w:rFonts w:ascii="Fira Sans" w:eastAsia="Fira Sans" w:hAnsi="Fira Sans" w:cs="Fira Sans"/>
          <w:b/>
          <w:color w:val="434343"/>
          <w:sz w:val="28"/>
          <w:szCs w:val="28"/>
        </w:rPr>
        <w:t>Facundo Palomanes</w:t>
      </w:r>
      <w:r>
        <w:rPr>
          <w:rFonts w:ascii="Fira Sans" w:eastAsia="Fira Sans" w:hAnsi="Fira Sans" w:cs="Fira Sans"/>
          <w:b/>
          <w:color w:val="434343"/>
          <w:sz w:val="28"/>
          <w:szCs w:val="28"/>
        </w:rPr>
        <w:t xml:space="preserve"> – </w:t>
      </w:r>
      <w:r w:rsidR="00EF4495" w:rsidRPr="00EF4495">
        <w:rPr>
          <w:rFonts w:ascii="Fira Sans" w:eastAsia="Fira Sans" w:hAnsi="Fira Sans" w:cs="Fira Sans"/>
          <w:b/>
          <w:color w:val="434343"/>
          <w:sz w:val="28"/>
          <w:szCs w:val="28"/>
        </w:rPr>
        <w:t>28799</w:t>
      </w:r>
      <w:r>
        <w:br w:type="page"/>
      </w:r>
    </w:p>
    <w:p w14:paraId="00BA54F0" w14:textId="77777777" w:rsidR="00972667" w:rsidRDefault="00000000">
      <w:pPr>
        <w:pStyle w:val="Subttulo"/>
        <w:keepNext w:val="0"/>
        <w:keepLines w:val="0"/>
        <w:spacing w:before="360" w:after="80"/>
      </w:pPr>
      <w:bookmarkStart w:id="0" w:name="_rkqwjlx9n93b" w:colFirst="0" w:colLast="0"/>
      <w:bookmarkEnd w:id="0"/>
      <w:r>
        <w:lastRenderedPageBreak/>
        <w:t>Explicación del Sistema</w:t>
      </w:r>
    </w:p>
    <w:p w14:paraId="2EC9A21D" w14:textId="333EB7C0" w:rsidR="0053540C" w:rsidRDefault="00AE6252">
      <w:pPr>
        <w:spacing w:before="240" w:after="240"/>
        <w:ind w:firstLine="0"/>
      </w:pPr>
      <w:r>
        <w:t>El sistema trata de un punto de venta de carácter general</w:t>
      </w:r>
      <w:r w:rsidR="0053540C">
        <w:t>, orientado a pequeños y medianos comercios como kioskos</w:t>
      </w:r>
      <w:r>
        <w:t>,</w:t>
      </w:r>
      <w:r w:rsidR="0053540C">
        <w:t xml:space="preserve"> </w:t>
      </w:r>
      <w:r>
        <w:t>almacen</w:t>
      </w:r>
      <w:r w:rsidR="0053540C">
        <w:t xml:space="preserve">es y </w:t>
      </w:r>
      <w:r>
        <w:t>local</w:t>
      </w:r>
      <w:r w:rsidR="0053540C">
        <w:t xml:space="preserve">es </w:t>
      </w:r>
      <w:r>
        <w:t>de carácter general</w:t>
      </w:r>
      <w:r w:rsidR="0053540C">
        <w:t>. El propósito del mismo es facilitar la administración del local, contando con diversas funcionalidades para registrar los movimientos del día a día, y en base a ellas, obtener métricas y reportes para llevar un control del modelo de negocio.</w:t>
      </w:r>
    </w:p>
    <w:p w14:paraId="00D93E89" w14:textId="77777777" w:rsidR="00972667" w:rsidRDefault="00000000">
      <w:pPr>
        <w:pStyle w:val="Ttulo3"/>
      </w:pPr>
      <w:bookmarkStart w:id="1" w:name="_pyfk6axqh185" w:colFirst="0" w:colLast="0"/>
      <w:bookmarkEnd w:id="1"/>
      <w:r>
        <w:t>Funcionalidades principales</w:t>
      </w:r>
    </w:p>
    <w:p w14:paraId="2940AC74" w14:textId="772A83A6" w:rsidR="00972667" w:rsidRDefault="0053540C">
      <w:pPr>
        <w:numPr>
          <w:ilvl w:val="0"/>
          <w:numId w:val="2"/>
        </w:numPr>
        <w:spacing w:before="240"/>
        <w:jc w:val="left"/>
      </w:pPr>
      <w:r>
        <w:rPr>
          <w:b/>
        </w:rPr>
        <w:t>Gestión del stock:</w:t>
      </w:r>
      <w:r>
        <w:t xml:space="preserve"> Permite realizar la carga de artículos al inventario disponible, gestionar su stock disponible del mismo para la venta, asignarle un nombre, marca, categoría, precio.</w:t>
      </w:r>
    </w:p>
    <w:p w14:paraId="3124B373" w14:textId="445EAF43" w:rsidR="00972667" w:rsidRDefault="0053540C">
      <w:pPr>
        <w:numPr>
          <w:ilvl w:val="0"/>
          <w:numId w:val="2"/>
        </w:numPr>
        <w:jc w:val="left"/>
      </w:pPr>
      <w:r>
        <w:rPr>
          <w:b/>
        </w:rPr>
        <w:t>Registro de ventas:</w:t>
      </w:r>
      <w:r>
        <w:t xml:space="preserve"> Permite registrar una venta.</w:t>
      </w:r>
    </w:p>
    <w:p w14:paraId="7B317573" w14:textId="2C4032AB" w:rsidR="00972667" w:rsidRDefault="0053540C" w:rsidP="00EA091B">
      <w:pPr>
        <w:numPr>
          <w:ilvl w:val="0"/>
          <w:numId w:val="2"/>
        </w:numPr>
        <w:jc w:val="left"/>
      </w:pPr>
      <w:r>
        <w:rPr>
          <w:b/>
        </w:rPr>
        <w:t xml:space="preserve">Reportes y métricas: </w:t>
      </w:r>
      <w:r>
        <w:rPr>
          <w:bCs/>
        </w:rPr>
        <w:t xml:space="preserve">A través de las ventas registradas, permite obtener reportes </w:t>
      </w:r>
      <w:r w:rsidR="00EA091B">
        <w:rPr>
          <w:bCs/>
        </w:rPr>
        <w:t>claves para el negocio, como productos más vendidos, ingresos totales por día / semana / mes, reporte de stock actual.</w:t>
      </w:r>
    </w:p>
    <w:p w14:paraId="1CA16681" w14:textId="097B9E5F" w:rsidR="00EA091B" w:rsidRDefault="00EA091B" w:rsidP="00EA091B">
      <w:pPr>
        <w:numPr>
          <w:ilvl w:val="0"/>
          <w:numId w:val="2"/>
        </w:numPr>
        <w:jc w:val="left"/>
      </w:pPr>
      <w:r>
        <w:rPr>
          <w:b/>
        </w:rPr>
        <w:t>Ordenes de compra:</w:t>
      </w:r>
      <w:r>
        <w:t xml:space="preserve"> En base al stock que va resultando, permite realizar ordenes de compras de los artículos que tengan un stock por debajo del umbral normal.</w:t>
      </w:r>
    </w:p>
    <w:p w14:paraId="3373B0EB" w14:textId="1EB24A36" w:rsidR="00972667" w:rsidRDefault="00000000">
      <w:pPr>
        <w:spacing w:before="240" w:after="240"/>
        <w:ind w:firstLine="0"/>
      </w:pPr>
      <w:r>
        <w:t>El sistema está construido con una base de datos relacional que almacena toda la información necesaria para gestionar estas funcionalidades. Se han implementado tres vistas, dos procedimientos almacenados y dos triggers</w:t>
      </w:r>
      <w:r w:rsidR="000229A2">
        <w:t>.</w:t>
      </w:r>
    </w:p>
    <w:p w14:paraId="7856EFD3" w14:textId="77777777" w:rsidR="00972667" w:rsidRDefault="00972667">
      <w:pPr>
        <w:spacing w:before="240" w:after="240"/>
        <w:ind w:firstLine="0"/>
      </w:pPr>
    </w:p>
    <w:p w14:paraId="3A3B644B" w14:textId="77777777" w:rsidR="00972667" w:rsidRDefault="00000000">
      <w:pPr>
        <w:pStyle w:val="Ttulo2"/>
      </w:pPr>
      <w:bookmarkStart w:id="2" w:name="_g1m16btulxhi" w:colFirst="0" w:colLast="0"/>
      <w:bookmarkEnd w:id="2"/>
      <w:r>
        <w:lastRenderedPageBreak/>
        <w:t>Diagrama de Entidad Relación</w:t>
      </w:r>
    </w:p>
    <w:p w14:paraId="3331825B" w14:textId="2FE20D83" w:rsidR="00972667" w:rsidRDefault="00F044AA" w:rsidP="00F044AA">
      <w:pPr>
        <w:spacing w:before="240" w:after="240"/>
        <w:ind w:firstLine="0"/>
        <w:jc w:val="center"/>
      </w:pPr>
      <w:r w:rsidRPr="00F044AA">
        <w:rPr>
          <w:noProof/>
          <w:highlight w:val="darkGray"/>
        </w:rPr>
        <w:drawing>
          <wp:inline distT="0" distB="0" distL="0" distR="0" wp14:anchorId="0E2D267F" wp14:editId="6DFCDC62">
            <wp:extent cx="4566613" cy="3895725"/>
            <wp:effectExtent l="0" t="0" r="5715" b="0"/>
            <wp:docPr id="1478058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58877" name="Imagen 1478058877"/>
                    <pic:cNvPicPr/>
                  </pic:nvPicPr>
                  <pic:blipFill>
                    <a:blip r:embed="rId9">
                      <a:extLst>
                        <a:ext uri="{28A0092B-C50C-407E-A947-70E740481C1C}">
                          <a14:useLocalDpi xmlns:a14="http://schemas.microsoft.com/office/drawing/2010/main" val="0"/>
                        </a:ext>
                      </a:extLst>
                    </a:blip>
                    <a:stretch>
                      <a:fillRect/>
                    </a:stretch>
                  </pic:blipFill>
                  <pic:spPr>
                    <a:xfrm>
                      <a:off x="0" y="0"/>
                      <a:ext cx="4576825" cy="3904437"/>
                    </a:xfrm>
                    <a:prstGeom prst="rect">
                      <a:avLst/>
                    </a:prstGeom>
                  </pic:spPr>
                </pic:pic>
              </a:graphicData>
            </a:graphic>
          </wp:inline>
        </w:drawing>
      </w:r>
    </w:p>
    <w:p w14:paraId="1D6BBA1C" w14:textId="32B62B7F" w:rsidR="00972667" w:rsidRDefault="00000000" w:rsidP="00F044AA">
      <w:pPr>
        <w:pStyle w:val="Ttulo2"/>
      </w:pPr>
      <w:bookmarkStart w:id="3" w:name="_1sibs5v9bldx" w:colFirst="0" w:colLast="0"/>
      <w:bookmarkEnd w:id="3"/>
      <w:r>
        <w:t>Objetos de Base de Datos clave en el sistema</w:t>
      </w:r>
    </w:p>
    <w:p w14:paraId="7E811617" w14:textId="2D0842AD" w:rsidR="001846EA" w:rsidRDefault="001846EA" w:rsidP="001846EA">
      <w:pPr>
        <w:pStyle w:val="Ttulo3"/>
      </w:pPr>
      <w:r>
        <w:t>Vista 1</w:t>
      </w:r>
    </w:p>
    <w:p w14:paraId="247DEE72" w14:textId="3356BE5F" w:rsidR="001846EA" w:rsidRDefault="001846EA" w:rsidP="001846EA">
      <w:pPr>
        <w:ind w:firstLine="0"/>
      </w:pPr>
      <w:r>
        <w:t>Explicación vista 1</w:t>
      </w:r>
    </w:p>
    <w:tbl>
      <w:tblPr>
        <w:tblStyle w:val="a"/>
        <w:tblW w:w="0" w:type="auto"/>
        <w:tblInd w:w="0" w:type="dxa"/>
        <w:tblLayout w:type="fixed"/>
        <w:tblLook w:val="0600" w:firstRow="0" w:lastRow="0" w:firstColumn="0" w:lastColumn="0" w:noHBand="1" w:noVBand="1"/>
      </w:tblPr>
      <w:tblGrid>
        <w:gridCol w:w="9029"/>
      </w:tblGrid>
      <w:tr w:rsidR="001846EA" w:rsidRPr="001846EA" w14:paraId="4C9CCDB8" w14:textId="77777777" w:rsidTr="00E02130">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1BFCCEF8" w14:textId="776D09F1" w:rsidR="001846EA" w:rsidRPr="001846EA" w:rsidRDefault="001846EA" w:rsidP="00E02130">
            <w:pPr>
              <w:widowControl w:val="0"/>
              <w:pBdr>
                <w:top w:val="nil"/>
                <w:left w:val="nil"/>
                <w:bottom w:val="nil"/>
                <w:right w:val="nil"/>
                <w:between w:val="nil"/>
              </w:pBdr>
              <w:spacing w:line="276" w:lineRule="auto"/>
              <w:ind w:firstLine="0"/>
              <w:jc w:val="left"/>
              <w:rPr>
                <w:rFonts w:ascii="Consolas" w:eastAsia="Consolas" w:hAnsi="Consolas" w:cs="Consolas"/>
                <w:highlight w:val="white"/>
                <w:lang w:val="en-US"/>
              </w:rPr>
            </w:pPr>
            <w:r>
              <w:rPr>
                <w:rFonts w:ascii="Consolas" w:hAnsi="Consolas" w:cs="Consolas"/>
                <w:color w:val="0000FF"/>
                <w:sz w:val="19"/>
                <w:szCs w:val="19"/>
                <w:lang w:val="es-AR"/>
              </w:rPr>
              <w:t>-- Codigo</w:t>
            </w:r>
          </w:p>
        </w:tc>
      </w:tr>
    </w:tbl>
    <w:p w14:paraId="5B7DA71E" w14:textId="77777777" w:rsidR="001846EA" w:rsidRPr="001846EA" w:rsidRDefault="001846EA" w:rsidP="001846EA">
      <w:pPr>
        <w:ind w:firstLine="0"/>
        <w:rPr>
          <w:lang w:val="en-US"/>
        </w:rPr>
      </w:pPr>
    </w:p>
    <w:p w14:paraId="48CF916C" w14:textId="177C6C9D" w:rsidR="00972667" w:rsidRDefault="00000000">
      <w:pPr>
        <w:pStyle w:val="Ttulo3"/>
      </w:pPr>
      <w:r>
        <w:t xml:space="preserve">Vista </w:t>
      </w:r>
      <w:r w:rsidR="001846EA">
        <w:t>2</w:t>
      </w:r>
    </w:p>
    <w:p w14:paraId="79B17420" w14:textId="6FED6747" w:rsidR="000229A2" w:rsidRPr="000229A2" w:rsidRDefault="000229A2" w:rsidP="000229A2">
      <w:pPr>
        <w:ind w:firstLine="0"/>
      </w:pPr>
      <w:r>
        <w:t xml:space="preserve">La vista </w:t>
      </w:r>
      <w:r w:rsidR="001846EA" w:rsidRPr="001846EA">
        <w:rPr>
          <w:b/>
          <w:bCs/>
        </w:rPr>
        <w:t>VW_MostrarInformacionVentas</w:t>
      </w:r>
      <w:r>
        <w:t xml:space="preserve"> nos devuelve un listado de todos los ítems de todas las ventas realizadas, para luego poder aplicar más filtros sobre el resultado.</w:t>
      </w:r>
    </w:p>
    <w:p w14:paraId="5E0AC07D" w14:textId="08E73DB5" w:rsidR="00972667" w:rsidRDefault="000229A2">
      <w:pPr>
        <w:ind w:firstLine="0"/>
      </w:pPr>
      <w:r>
        <w:t>La misma nos trae las siguientes columnas:</w:t>
      </w:r>
    </w:p>
    <w:p w14:paraId="18270FC0" w14:textId="532E3351" w:rsidR="000229A2" w:rsidRDefault="000229A2">
      <w:pPr>
        <w:ind w:firstLine="0"/>
      </w:pPr>
      <w:r>
        <w:t>IDVenta, Fecha, Artículo, Cantidad, Precio Unitario, SubTotal, TipoFactura</w:t>
      </w:r>
    </w:p>
    <w:p w14:paraId="2C120798" w14:textId="43A237B5" w:rsidR="00972667" w:rsidRDefault="000229A2">
      <w:pPr>
        <w:ind w:firstLine="0"/>
      </w:pPr>
      <w:r>
        <w:t>La vista simplifica los JOINS, para que podamos filtrar detalles de una venta por su ID, y ver los artículos de esa venta, ver los artículos que se vendieron en un lapso de tiempo, sacar conclusiones de negocio mediante los SubTotales, etc.</w:t>
      </w:r>
    </w:p>
    <w:p w14:paraId="3EC1B831" w14:textId="77777777" w:rsidR="001846EA" w:rsidRDefault="001846EA">
      <w:pPr>
        <w:ind w:firstLine="0"/>
      </w:pPr>
    </w:p>
    <w:tbl>
      <w:tblPr>
        <w:tblStyle w:val="a"/>
        <w:tblW w:w="0" w:type="auto"/>
        <w:tblInd w:w="0" w:type="dxa"/>
        <w:tblLayout w:type="fixed"/>
        <w:tblLook w:val="0600" w:firstRow="0" w:lastRow="0" w:firstColumn="0" w:lastColumn="0" w:noHBand="1" w:noVBand="1"/>
      </w:tblPr>
      <w:tblGrid>
        <w:gridCol w:w="9029"/>
      </w:tblGrid>
      <w:tr w:rsidR="00972667" w:rsidRPr="006278A2" w14:paraId="63898980"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2A3A92A5" w14:textId="77777777" w:rsidR="001846EA" w:rsidRDefault="001846EA" w:rsidP="001846EA">
            <w:pPr>
              <w:autoSpaceDE w:val="0"/>
              <w:autoSpaceDN w:val="0"/>
              <w:adjustRightInd w:val="0"/>
              <w:spacing w:line="240" w:lineRule="auto"/>
              <w:ind w:firstLine="0"/>
              <w:jc w:val="left"/>
              <w:rPr>
                <w:rFonts w:ascii="Consolas" w:hAnsi="Consolas" w:cs="Consolas"/>
                <w:color w:val="000000"/>
                <w:sz w:val="19"/>
                <w:szCs w:val="19"/>
                <w:lang w:val="es-AR"/>
              </w:rPr>
            </w:pPr>
            <w:r>
              <w:rPr>
                <w:rFonts w:ascii="Consolas" w:hAnsi="Consolas" w:cs="Consolas"/>
                <w:color w:val="0000FF"/>
                <w:sz w:val="19"/>
                <w:szCs w:val="19"/>
                <w:lang w:val="es-AR"/>
              </w:rPr>
              <w:lastRenderedPageBreak/>
              <w:t>CREATE</w:t>
            </w:r>
            <w:r>
              <w:rPr>
                <w:rFonts w:ascii="Consolas" w:hAnsi="Consolas" w:cs="Consolas"/>
                <w:color w:val="000000"/>
                <w:sz w:val="19"/>
                <w:szCs w:val="19"/>
                <w:lang w:val="es-AR"/>
              </w:rPr>
              <w:t xml:space="preserve"> </w:t>
            </w:r>
            <w:r>
              <w:rPr>
                <w:rFonts w:ascii="Consolas" w:hAnsi="Consolas" w:cs="Consolas"/>
                <w:color w:val="0000FF"/>
                <w:sz w:val="19"/>
                <w:szCs w:val="19"/>
                <w:lang w:val="es-AR"/>
              </w:rPr>
              <w:t>VIEW</w:t>
            </w:r>
            <w:r>
              <w:rPr>
                <w:rFonts w:ascii="Consolas" w:hAnsi="Consolas" w:cs="Consolas"/>
                <w:color w:val="000000"/>
                <w:sz w:val="19"/>
                <w:szCs w:val="19"/>
                <w:lang w:val="es-AR"/>
              </w:rPr>
              <w:t xml:space="preserve"> </w:t>
            </w:r>
            <w:bookmarkStart w:id="4" w:name="_Hlk201057300"/>
            <w:r>
              <w:rPr>
                <w:rFonts w:ascii="Consolas" w:hAnsi="Consolas" w:cs="Consolas"/>
                <w:color w:val="000000"/>
                <w:sz w:val="19"/>
                <w:szCs w:val="19"/>
                <w:lang w:val="es-AR"/>
              </w:rPr>
              <w:t xml:space="preserve">VW_MostrarInformacionVentas </w:t>
            </w:r>
            <w:bookmarkEnd w:id="4"/>
            <w:r>
              <w:rPr>
                <w:rFonts w:ascii="Consolas" w:hAnsi="Consolas" w:cs="Consolas"/>
                <w:color w:val="0000FF"/>
                <w:sz w:val="19"/>
                <w:szCs w:val="19"/>
                <w:lang w:val="es-AR"/>
              </w:rPr>
              <w:t>AS</w:t>
            </w:r>
          </w:p>
          <w:p w14:paraId="24188E6C" w14:textId="77777777" w:rsidR="001846EA" w:rsidRDefault="001846EA" w:rsidP="001846EA">
            <w:pPr>
              <w:autoSpaceDE w:val="0"/>
              <w:autoSpaceDN w:val="0"/>
              <w:adjustRightInd w:val="0"/>
              <w:spacing w:line="240" w:lineRule="auto"/>
              <w:ind w:firstLine="0"/>
              <w:jc w:val="left"/>
              <w:rPr>
                <w:rFonts w:ascii="Consolas" w:hAnsi="Consolas" w:cs="Consolas"/>
                <w:color w:val="000000"/>
                <w:sz w:val="19"/>
                <w:szCs w:val="19"/>
                <w:lang w:val="es-AR"/>
              </w:rPr>
            </w:pPr>
            <w:r>
              <w:rPr>
                <w:rFonts w:ascii="Consolas" w:hAnsi="Consolas" w:cs="Consolas"/>
                <w:color w:val="000000"/>
                <w:sz w:val="19"/>
                <w:szCs w:val="19"/>
                <w:lang w:val="es-AR"/>
              </w:rPr>
              <w:tab/>
            </w:r>
            <w:r>
              <w:rPr>
                <w:rFonts w:ascii="Consolas" w:hAnsi="Consolas" w:cs="Consolas"/>
                <w:color w:val="0000FF"/>
                <w:sz w:val="19"/>
                <w:szCs w:val="19"/>
                <w:lang w:val="es-AR"/>
              </w:rPr>
              <w:t>SELECT</w:t>
            </w:r>
          </w:p>
          <w:p w14:paraId="5D1C8DD7" w14:textId="77777777" w:rsidR="001846EA" w:rsidRDefault="001846EA" w:rsidP="001846EA">
            <w:pPr>
              <w:autoSpaceDE w:val="0"/>
              <w:autoSpaceDN w:val="0"/>
              <w:adjustRightInd w:val="0"/>
              <w:spacing w:line="240" w:lineRule="auto"/>
              <w:ind w:firstLine="0"/>
              <w:jc w:val="left"/>
              <w:rPr>
                <w:rFonts w:ascii="Consolas" w:hAnsi="Consolas" w:cs="Consolas"/>
                <w:color w:val="000000"/>
                <w:sz w:val="19"/>
                <w:szCs w:val="19"/>
                <w:lang w:val="es-AR"/>
              </w:rPr>
            </w:pPr>
            <w:r>
              <w:rPr>
                <w:rFonts w:ascii="Consolas" w:hAnsi="Consolas" w:cs="Consolas"/>
                <w:color w:val="000000"/>
                <w:sz w:val="19"/>
                <w:szCs w:val="19"/>
                <w:lang w:val="es-AR"/>
              </w:rPr>
              <w:tab/>
            </w:r>
            <w:r>
              <w:rPr>
                <w:rFonts w:ascii="Consolas" w:hAnsi="Consolas" w:cs="Consolas"/>
                <w:color w:val="000000"/>
                <w:sz w:val="19"/>
                <w:szCs w:val="19"/>
                <w:lang w:val="es-AR"/>
              </w:rPr>
              <w:tab/>
              <w:t>V</w:t>
            </w:r>
            <w:r>
              <w:rPr>
                <w:rFonts w:ascii="Consolas" w:hAnsi="Consolas" w:cs="Consolas"/>
                <w:color w:val="808080"/>
                <w:sz w:val="19"/>
                <w:szCs w:val="19"/>
                <w:lang w:val="es-AR"/>
              </w:rPr>
              <w:t>.</w:t>
            </w:r>
            <w:r>
              <w:rPr>
                <w:rFonts w:ascii="Consolas" w:hAnsi="Consolas" w:cs="Consolas"/>
                <w:color w:val="000000"/>
                <w:sz w:val="19"/>
                <w:szCs w:val="19"/>
                <w:lang w:val="es-AR"/>
              </w:rPr>
              <w:t>IDVenta</w:t>
            </w:r>
            <w:r>
              <w:rPr>
                <w:rFonts w:ascii="Consolas" w:hAnsi="Consolas" w:cs="Consolas"/>
                <w:color w:val="808080"/>
                <w:sz w:val="19"/>
                <w:szCs w:val="19"/>
                <w:lang w:val="es-AR"/>
              </w:rPr>
              <w:t>,</w:t>
            </w:r>
            <w:r>
              <w:rPr>
                <w:rFonts w:ascii="Consolas" w:hAnsi="Consolas" w:cs="Consolas"/>
                <w:color w:val="000000"/>
                <w:sz w:val="19"/>
                <w:szCs w:val="19"/>
                <w:lang w:val="es-AR"/>
              </w:rPr>
              <w:t xml:space="preserve"> V</w:t>
            </w:r>
            <w:r>
              <w:rPr>
                <w:rFonts w:ascii="Consolas" w:hAnsi="Consolas" w:cs="Consolas"/>
                <w:color w:val="808080"/>
                <w:sz w:val="19"/>
                <w:szCs w:val="19"/>
                <w:lang w:val="es-AR"/>
              </w:rPr>
              <w:t>.</w:t>
            </w:r>
            <w:r>
              <w:rPr>
                <w:rFonts w:ascii="Consolas" w:hAnsi="Consolas" w:cs="Consolas"/>
                <w:color w:val="000000"/>
                <w:sz w:val="19"/>
                <w:szCs w:val="19"/>
                <w:lang w:val="es-AR"/>
              </w:rPr>
              <w:t>Fecha</w:t>
            </w:r>
            <w:r>
              <w:rPr>
                <w:rFonts w:ascii="Consolas" w:hAnsi="Consolas" w:cs="Consolas"/>
                <w:color w:val="808080"/>
                <w:sz w:val="19"/>
                <w:szCs w:val="19"/>
                <w:lang w:val="es-AR"/>
              </w:rPr>
              <w:t>,</w:t>
            </w:r>
            <w:r>
              <w:rPr>
                <w:rFonts w:ascii="Consolas" w:hAnsi="Consolas" w:cs="Consolas"/>
                <w:color w:val="000000"/>
                <w:sz w:val="19"/>
                <w:szCs w:val="19"/>
                <w:lang w:val="es-AR"/>
              </w:rPr>
              <w:t xml:space="preserve"> A</w:t>
            </w:r>
            <w:r>
              <w:rPr>
                <w:rFonts w:ascii="Consolas" w:hAnsi="Consolas" w:cs="Consolas"/>
                <w:color w:val="808080"/>
                <w:sz w:val="19"/>
                <w:szCs w:val="19"/>
                <w:lang w:val="es-AR"/>
              </w:rPr>
              <w:t>.</w:t>
            </w:r>
            <w:r>
              <w:rPr>
                <w:rFonts w:ascii="Consolas" w:hAnsi="Consolas" w:cs="Consolas"/>
                <w:color w:val="000000"/>
                <w:sz w:val="19"/>
                <w:szCs w:val="19"/>
                <w:lang w:val="es-AR"/>
              </w:rPr>
              <w:t xml:space="preserve">Nombre </w:t>
            </w:r>
            <w:r>
              <w:rPr>
                <w:rFonts w:ascii="Consolas" w:hAnsi="Consolas" w:cs="Consolas"/>
                <w:color w:val="0000FF"/>
                <w:sz w:val="19"/>
                <w:szCs w:val="19"/>
                <w:lang w:val="es-AR"/>
              </w:rPr>
              <w:t>as</w:t>
            </w:r>
            <w:r>
              <w:rPr>
                <w:rFonts w:ascii="Consolas" w:hAnsi="Consolas" w:cs="Consolas"/>
                <w:color w:val="000000"/>
                <w:sz w:val="19"/>
                <w:szCs w:val="19"/>
                <w:lang w:val="es-AR"/>
              </w:rPr>
              <w:t xml:space="preserve"> </w:t>
            </w:r>
            <w:r>
              <w:rPr>
                <w:rFonts w:ascii="Consolas" w:hAnsi="Consolas" w:cs="Consolas"/>
                <w:color w:val="FF0000"/>
                <w:sz w:val="19"/>
                <w:szCs w:val="19"/>
                <w:lang w:val="es-AR"/>
              </w:rPr>
              <w:t>'Artículo'</w:t>
            </w:r>
            <w:r>
              <w:rPr>
                <w:rFonts w:ascii="Consolas" w:hAnsi="Consolas" w:cs="Consolas"/>
                <w:color w:val="808080"/>
                <w:sz w:val="19"/>
                <w:szCs w:val="19"/>
                <w:lang w:val="es-AR"/>
              </w:rPr>
              <w:t>,</w:t>
            </w:r>
            <w:r>
              <w:rPr>
                <w:rFonts w:ascii="Consolas" w:hAnsi="Consolas" w:cs="Consolas"/>
                <w:color w:val="000000"/>
                <w:sz w:val="19"/>
                <w:szCs w:val="19"/>
                <w:lang w:val="es-AR"/>
              </w:rPr>
              <w:t xml:space="preserve"> AV</w:t>
            </w:r>
            <w:r>
              <w:rPr>
                <w:rFonts w:ascii="Consolas" w:hAnsi="Consolas" w:cs="Consolas"/>
                <w:color w:val="808080"/>
                <w:sz w:val="19"/>
                <w:szCs w:val="19"/>
                <w:lang w:val="es-AR"/>
              </w:rPr>
              <w:t>.</w:t>
            </w:r>
            <w:r>
              <w:rPr>
                <w:rFonts w:ascii="Consolas" w:hAnsi="Consolas" w:cs="Consolas"/>
                <w:color w:val="000000"/>
                <w:sz w:val="19"/>
                <w:szCs w:val="19"/>
                <w:lang w:val="es-AR"/>
              </w:rPr>
              <w:t>Cantidad</w:t>
            </w:r>
            <w:r>
              <w:rPr>
                <w:rFonts w:ascii="Consolas" w:hAnsi="Consolas" w:cs="Consolas"/>
                <w:color w:val="808080"/>
                <w:sz w:val="19"/>
                <w:szCs w:val="19"/>
                <w:lang w:val="es-AR"/>
              </w:rPr>
              <w:t>,</w:t>
            </w:r>
            <w:r>
              <w:rPr>
                <w:rFonts w:ascii="Consolas" w:hAnsi="Consolas" w:cs="Consolas"/>
                <w:color w:val="000000"/>
                <w:sz w:val="19"/>
                <w:szCs w:val="19"/>
                <w:lang w:val="es-AR"/>
              </w:rPr>
              <w:t xml:space="preserve"> AV</w:t>
            </w:r>
            <w:r>
              <w:rPr>
                <w:rFonts w:ascii="Consolas" w:hAnsi="Consolas" w:cs="Consolas"/>
                <w:color w:val="808080"/>
                <w:sz w:val="19"/>
                <w:szCs w:val="19"/>
                <w:lang w:val="es-AR"/>
              </w:rPr>
              <w:t>.</w:t>
            </w:r>
            <w:r>
              <w:rPr>
                <w:rFonts w:ascii="Consolas" w:hAnsi="Consolas" w:cs="Consolas"/>
                <w:color w:val="000000"/>
                <w:sz w:val="19"/>
                <w:szCs w:val="19"/>
                <w:lang w:val="es-AR"/>
              </w:rPr>
              <w:t>PrecioUnitario</w:t>
            </w:r>
            <w:r>
              <w:rPr>
                <w:rFonts w:ascii="Consolas" w:hAnsi="Consolas" w:cs="Consolas"/>
                <w:color w:val="808080"/>
                <w:sz w:val="19"/>
                <w:szCs w:val="19"/>
                <w:lang w:val="es-AR"/>
              </w:rPr>
              <w:t>,</w:t>
            </w:r>
            <w:r>
              <w:rPr>
                <w:rFonts w:ascii="Consolas" w:hAnsi="Consolas" w:cs="Consolas"/>
                <w:color w:val="000000"/>
                <w:sz w:val="19"/>
                <w:szCs w:val="19"/>
                <w:lang w:val="es-AR"/>
              </w:rPr>
              <w:t xml:space="preserve"> AV</w:t>
            </w:r>
            <w:r>
              <w:rPr>
                <w:rFonts w:ascii="Consolas" w:hAnsi="Consolas" w:cs="Consolas"/>
                <w:color w:val="808080"/>
                <w:sz w:val="19"/>
                <w:szCs w:val="19"/>
                <w:lang w:val="es-AR"/>
              </w:rPr>
              <w:t>.</w:t>
            </w:r>
            <w:r>
              <w:rPr>
                <w:rFonts w:ascii="Consolas" w:hAnsi="Consolas" w:cs="Consolas"/>
                <w:color w:val="000000"/>
                <w:sz w:val="19"/>
                <w:szCs w:val="19"/>
                <w:lang w:val="es-AR"/>
              </w:rPr>
              <w:t xml:space="preserve">Cantidad </w:t>
            </w:r>
            <w:r>
              <w:rPr>
                <w:rFonts w:ascii="Consolas" w:hAnsi="Consolas" w:cs="Consolas"/>
                <w:color w:val="808080"/>
                <w:sz w:val="19"/>
                <w:szCs w:val="19"/>
                <w:lang w:val="es-AR"/>
              </w:rPr>
              <w:t>*</w:t>
            </w:r>
            <w:r>
              <w:rPr>
                <w:rFonts w:ascii="Consolas" w:hAnsi="Consolas" w:cs="Consolas"/>
                <w:color w:val="000000"/>
                <w:sz w:val="19"/>
                <w:szCs w:val="19"/>
                <w:lang w:val="es-AR"/>
              </w:rPr>
              <w:t xml:space="preserve"> AV</w:t>
            </w:r>
            <w:r>
              <w:rPr>
                <w:rFonts w:ascii="Consolas" w:hAnsi="Consolas" w:cs="Consolas"/>
                <w:color w:val="808080"/>
                <w:sz w:val="19"/>
                <w:szCs w:val="19"/>
                <w:lang w:val="es-AR"/>
              </w:rPr>
              <w:t>.</w:t>
            </w:r>
            <w:r>
              <w:rPr>
                <w:rFonts w:ascii="Consolas" w:hAnsi="Consolas" w:cs="Consolas"/>
                <w:color w:val="000000"/>
                <w:sz w:val="19"/>
                <w:szCs w:val="19"/>
                <w:lang w:val="es-AR"/>
              </w:rPr>
              <w:t xml:space="preserve">PrecioUnitario </w:t>
            </w:r>
            <w:r>
              <w:rPr>
                <w:rFonts w:ascii="Consolas" w:hAnsi="Consolas" w:cs="Consolas"/>
                <w:color w:val="0000FF"/>
                <w:sz w:val="19"/>
                <w:szCs w:val="19"/>
                <w:lang w:val="es-AR"/>
              </w:rPr>
              <w:t>AS</w:t>
            </w:r>
            <w:r>
              <w:rPr>
                <w:rFonts w:ascii="Consolas" w:hAnsi="Consolas" w:cs="Consolas"/>
                <w:color w:val="000000"/>
                <w:sz w:val="19"/>
                <w:szCs w:val="19"/>
                <w:lang w:val="es-AR"/>
              </w:rPr>
              <w:t xml:space="preserve"> </w:t>
            </w:r>
            <w:r>
              <w:rPr>
                <w:rFonts w:ascii="Consolas" w:hAnsi="Consolas" w:cs="Consolas"/>
                <w:color w:val="FF0000"/>
                <w:sz w:val="19"/>
                <w:szCs w:val="19"/>
                <w:lang w:val="es-AR"/>
              </w:rPr>
              <w:t>'SubTotal'</w:t>
            </w:r>
            <w:r>
              <w:rPr>
                <w:rFonts w:ascii="Consolas" w:hAnsi="Consolas" w:cs="Consolas"/>
                <w:color w:val="808080"/>
                <w:sz w:val="19"/>
                <w:szCs w:val="19"/>
                <w:lang w:val="es-AR"/>
              </w:rPr>
              <w:t>,</w:t>
            </w:r>
            <w:r>
              <w:rPr>
                <w:rFonts w:ascii="Consolas" w:hAnsi="Consolas" w:cs="Consolas"/>
                <w:color w:val="000000"/>
                <w:sz w:val="19"/>
                <w:szCs w:val="19"/>
                <w:lang w:val="es-AR"/>
              </w:rPr>
              <w:t xml:space="preserve"> V</w:t>
            </w:r>
            <w:r>
              <w:rPr>
                <w:rFonts w:ascii="Consolas" w:hAnsi="Consolas" w:cs="Consolas"/>
                <w:color w:val="808080"/>
                <w:sz w:val="19"/>
                <w:szCs w:val="19"/>
                <w:lang w:val="es-AR"/>
              </w:rPr>
              <w:t>.</w:t>
            </w:r>
            <w:r>
              <w:rPr>
                <w:rFonts w:ascii="Consolas" w:hAnsi="Consolas" w:cs="Consolas"/>
                <w:color w:val="000000"/>
                <w:sz w:val="19"/>
                <w:szCs w:val="19"/>
                <w:lang w:val="es-AR"/>
              </w:rPr>
              <w:t>TipoFactura</w:t>
            </w:r>
          </w:p>
          <w:p w14:paraId="2B7A4B52" w14:textId="77777777" w:rsidR="001846EA" w:rsidRPr="001846EA" w:rsidRDefault="001846EA" w:rsidP="001846E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s-AR"/>
              </w:rPr>
              <w:tab/>
            </w:r>
            <w:r w:rsidRPr="001846EA">
              <w:rPr>
                <w:rFonts w:ascii="Consolas" w:hAnsi="Consolas" w:cs="Consolas"/>
                <w:color w:val="0000FF"/>
                <w:sz w:val="19"/>
                <w:szCs w:val="19"/>
                <w:lang w:val="en-US"/>
              </w:rPr>
              <w:t>FROM</w:t>
            </w:r>
            <w:r w:rsidRPr="001846EA">
              <w:rPr>
                <w:rFonts w:ascii="Consolas" w:hAnsi="Consolas" w:cs="Consolas"/>
                <w:color w:val="000000"/>
                <w:sz w:val="19"/>
                <w:szCs w:val="19"/>
                <w:lang w:val="en-US"/>
              </w:rPr>
              <w:t xml:space="preserve"> ArticulosVenta </w:t>
            </w:r>
            <w:r w:rsidRPr="001846EA">
              <w:rPr>
                <w:rFonts w:ascii="Consolas" w:hAnsi="Consolas" w:cs="Consolas"/>
                <w:color w:val="0000FF"/>
                <w:sz w:val="19"/>
                <w:szCs w:val="19"/>
                <w:lang w:val="en-US"/>
              </w:rPr>
              <w:t>AS</w:t>
            </w:r>
            <w:r w:rsidRPr="001846EA">
              <w:rPr>
                <w:rFonts w:ascii="Consolas" w:hAnsi="Consolas" w:cs="Consolas"/>
                <w:color w:val="000000"/>
                <w:sz w:val="19"/>
                <w:szCs w:val="19"/>
                <w:lang w:val="en-US"/>
              </w:rPr>
              <w:t xml:space="preserve"> AV</w:t>
            </w:r>
          </w:p>
          <w:p w14:paraId="0DA856F1" w14:textId="77777777" w:rsidR="001846EA" w:rsidRPr="001846EA" w:rsidRDefault="001846EA" w:rsidP="001846EA">
            <w:pPr>
              <w:autoSpaceDE w:val="0"/>
              <w:autoSpaceDN w:val="0"/>
              <w:adjustRightInd w:val="0"/>
              <w:spacing w:line="240" w:lineRule="auto"/>
              <w:ind w:firstLine="0"/>
              <w:jc w:val="left"/>
              <w:rPr>
                <w:rFonts w:ascii="Consolas" w:hAnsi="Consolas" w:cs="Consolas"/>
                <w:color w:val="000000"/>
                <w:sz w:val="19"/>
                <w:szCs w:val="19"/>
                <w:lang w:val="en-US"/>
              </w:rPr>
            </w:pPr>
            <w:r w:rsidRPr="001846EA">
              <w:rPr>
                <w:rFonts w:ascii="Consolas" w:hAnsi="Consolas" w:cs="Consolas"/>
                <w:color w:val="000000"/>
                <w:sz w:val="19"/>
                <w:szCs w:val="19"/>
                <w:lang w:val="en-US"/>
              </w:rPr>
              <w:tab/>
            </w:r>
            <w:r w:rsidRPr="001846EA">
              <w:rPr>
                <w:rFonts w:ascii="Consolas" w:hAnsi="Consolas" w:cs="Consolas"/>
                <w:color w:val="808080"/>
                <w:sz w:val="19"/>
                <w:szCs w:val="19"/>
                <w:lang w:val="en-US"/>
              </w:rPr>
              <w:t>INNER</w:t>
            </w:r>
            <w:r w:rsidRPr="001846EA">
              <w:rPr>
                <w:rFonts w:ascii="Consolas" w:hAnsi="Consolas" w:cs="Consolas"/>
                <w:color w:val="000000"/>
                <w:sz w:val="19"/>
                <w:szCs w:val="19"/>
                <w:lang w:val="en-US"/>
              </w:rPr>
              <w:t xml:space="preserve"> </w:t>
            </w:r>
            <w:r w:rsidRPr="001846EA">
              <w:rPr>
                <w:rFonts w:ascii="Consolas" w:hAnsi="Consolas" w:cs="Consolas"/>
                <w:color w:val="808080"/>
                <w:sz w:val="19"/>
                <w:szCs w:val="19"/>
                <w:lang w:val="en-US"/>
              </w:rPr>
              <w:t>JOIN</w:t>
            </w:r>
            <w:r w:rsidRPr="001846EA">
              <w:rPr>
                <w:rFonts w:ascii="Consolas" w:hAnsi="Consolas" w:cs="Consolas"/>
                <w:color w:val="000000"/>
                <w:sz w:val="19"/>
                <w:szCs w:val="19"/>
                <w:lang w:val="en-US"/>
              </w:rPr>
              <w:t xml:space="preserve"> Articulos </w:t>
            </w:r>
            <w:r w:rsidRPr="001846EA">
              <w:rPr>
                <w:rFonts w:ascii="Consolas" w:hAnsi="Consolas" w:cs="Consolas"/>
                <w:color w:val="0000FF"/>
                <w:sz w:val="19"/>
                <w:szCs w:val="19"/>
                <w:lang w:val="en-US"/>
              </w:rPr>
              <w:t>AS</w:t>
            </w:r>
            <w:r w:rsidRPr="001846EA">
              <w:rPr>
                <w:rFonts w:ascii="Consolas" w:hAnsi="Consolas" w:cs="Consolas"/>
                <w:color w:val="000000"/>
                <w:sz w:val="19"/>
                <w:szCs w:val="19"/>
                <w:lang w:val="en-US"/>
              </w:rPr>
              <w:t xml:space="preserve"> A </w:t>
            </w:r>
            <w:r w:rsidRPr="001846EA">
              <w:rPr>
                <w:rFonts w:ascii="Consolas" w:hAnsi="Consolas" w:cs="Consolas"/>
                <w:color w:val="0000FF"/>
                <w:sz w:val="19"/>
                <w:szCs w:val="19"/>
                <w:lang w:val="en-US"/>
              </w:rPr>
              <w:t>ON</w:t>
            </w:r>
            <w:r w:rsidRPr="001846EA">
              <w:rPr>
                <w:rFonts w:ascii="Consolas" w:hAnsi="Consolas" w:cs="Consolas"/>
                <w:color w:val="000000"/>
                <w:sz w:val="19"/>
                <w:szCs w:val="19"/>
                <w:lang w:val="en-US"/>
              </w:rPr>
              <w:t xml:space="preserve"> AV</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 xml:space="preserve">IDArticulo </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 xml:space="preserve"> A</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IDArticulo</w:t>
            </w:r>
          </w:p>
          <w:p w14:paraId="4ABA2E28" w14:textId="0E1C2057" w:rsidR="00972667" w:rsidRPr="001846EA" w:rsidRDefault="001846EA" w:rsidP="001846EA">
            <w:pPr>
              <w:widowControl w:val="0"/>
              <w:pBdr>
                <w:top w:val="nil"/>
                <w:left w:val="nil"/>
                <w:bottom w:val="nil"/>
                <w:right w:val="nil"/>
                <w:between w:val="nil"/>
              </w:pBdr>
              <w:spacing w:line="276" w:lineRule="auto"/>
              <w:ind w:firstLine="0"/>
              <w:jc w:val="left"/>
              <w:rPr>
                <w:rFonts w:ascii="Consolas" w:eastAsia="Consolas" w:hAnsi="Consolas" w:cs="Consolas"/>
                <w:highlight w:val="white"/>
                <w:lang w:val="en-US"/>
              </w:rPr>
            </w:pPr>
            <w:r w:rsidRPr="001846EA">
              <w:rPr>
                <w:rFonts w:ascii="Consolas" w:hAnsi="Consolas" w:cs="Consolas"/>
                <w:color w:val="000000"/>
                <w:sz w:val="19"/>
                <w:szCs w:val="19"/>
                <w:lang w:val="en-US"/>
              </w:rPr>
              <w:tab/>
            </w:r>
            <w:r w:rsidRPr="001846EA">
              <w:rPr>
                <w:rFonts w:ascii="Consolas" w:hAnsi="Consolas" w:cs="Consolas"/>
                <w:color w:val="808080"/>
                <w:sz w:val="19"/>
                <w:szCs w:val="19"/>
                <w:lang w:val="en-US"/>
              </w:rPr>
              <w:t>INNER</w:t>
            </w:r>
            <w:r w:rsidRPr="001846EA">
              <w:rPr>
                <w:rFonts w:ascii="Consolas" w:hAnsi="Consolas" w:cs="Consolas"/>
                <w:color w:val="000000"/>
                <w:sz w:val="19"/>
                <w:szCs w:val="19"/>
                <w:lang w:val="en-US"/>
              </w:rPr>
              <w:t xml:space="preserve"> </w:t>
            </w:r>
            <w:r w:rsidRPr="001846EA">
              <w:rPr>
                <w:rFonts w:ascii="Consolas" w:hAnsi="Consolas" w:cs="Consolas"/>
                <w:color w:val="808080"/>
                <w:sz w:val="19"/>
                <w:szCs w:val="19"/>
                <w:lang w:val="en-US"/>
              </w:rPr>
              <w:t>JOIN</w:t>
            </w:r>
            <w:r w:rsidRPr="001846EA">
              <w:rPr>
                <w:rFonts w:ascii="Consolas" w:hAnsi="Consolas" w:cs="Consolas"/>
                <w:color w:val="000000"/>
                <w:sz w:val="19"/>
                <w:szCs w:val="19"/>
                <w:lang w:val="en-US"/>
              </w:rPr>
              <w:t xml:space="preserve"> Ventas </w:t>
            </w:r>
            <w:r w:rsidRPr="001846EA">
              <w:rPr>
                <w:rFonts w:ascii="Consolas" w:hAnsi="Consolas" w:cs="Consolas"/>
                <w:color w:val="0000FF"/>
                <w:sz w:val="19"/>
                <w:szCs w:val="19"/>
                <w:lang w:val="en-US"/>
              </w:rPr>
              <w:t>AS</w:t>
            </w:r>
            <w:r w:rsidRPr="001846EA">
              <w:rPr>
                <w:rFonts w:ascii="Consolas" w:hAnsi="Consolas" w:cs="Consolas"/>
                <w:color w:val="000000"/>
                <w:sz w:val="19"/>
                <w:szCs w:val="19"/>
                <w:lang w:val="en-US"/>
              </w:rPr>
              <w:t xml:space="preserve"> V </w:t>
            </w:r>
            <w:r w:rsidRPr="001846EA">
              <w:rPr>
                <w:rFonts w:ascii="Consolas" w:hAnsi="Consolas" w:cs="Consolas"/>
                <w:color w:val="0000FF"/>
                <w:sz w:val="19"/>
                <w:szCs w:val="19"/>
                <w:lang w:val="en-US"/>
              </w:rPr>
              <w:t>ON</w:t>
            </w:r>
            <w:r w:rsidRPr="001846EA">
              <w:rPr>
                <w:rFonts w:ascii="Consolas" w:hAnsi="Consolas" w:cs="Consolas"/>
                <w:color w:val="000000"/>
                <w:sz w:val="19"/>
                <w:szCs w:val="19"/>
                <w:lang w:val="en-US"/>
              </w:rPr>
              <w:t xml:space="preserve"> AV</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 xml:space="preserve">IDVenta </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 xml:space="preserve"> V</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IDVenta</w:t>
            </w:r>
            <w:r w:rsidRPr="001846EA">
              <w:rPr>
                <w:rFonts w:ascii="Consolas" w:hAnsi="Consolas" w:cs="Consolas"/>
                <w:color w:val="808080"/>
                <w:sz w:val="19"/>
                <w:szCs w:val="19"/>
                <w:lang w:val="en-US"/>
              </w:rPr>
              <w:t>;</w:t>
            </w:r>
          </w:p>
        </w:tc>
      </w:tr>
    </w:tbl>
    <w:p w14:paraId="2E6CCC97" w14:textId="77777777" w:rsidR="00972667" w:rsidRPr="001846EA" w:rsidRDefault="00972667">
      <w:pPr>
        <w:ind w:firstLine="0"/>
        <w:rPr>
          <w:lang w:val="en-US"/>
        </w:rPr>
      </w:pPr>
    </w:p>
    <w:p w14:paraId="1EF19593" w14:textId="38DDA298" w:rsidR="00972667" w:rsidRDefault="00000000">
      <w:pPr>
        <w:pStyle w:val="Ttulo3"/>
      </w:pPr>
      <w:bookmarkStart w:id="5" w:name="_f9jmznci76f1" w:colFirst="0" w:colLast="0"/>
      <w:bookmarkEnd w:id="5"/>
      <w:r>
        <w:t xml:space="preserve">Vista </w:t>
      </w:r>
      <w:r w:rsidR="001846EA">
        <w:t>3</w:t>
      </w:r>
    </w:p>
    <w:p w14:paraId="13055590" w14:textId="15AD2C6C" w:rsidR="00972667" w:rsidRDefault="00000000">
      <w:pPr>
        <w:ind w:firstLine="0"/>
      </w:pPr>
      <w:r>
        <w:t>Aquí se explica el propósito de la Vista 2 del sistema.</w:t>
      </w:r>
    </w:p>
    <w:tbl>
      <w:tblPr>
        <w:tblStyle w:val="Tablaconcuadrcula"/>
        <w:tblW w:w="0" w:type="auto"/>
        <w:tblLook w:val="0600" w:firstRow="0" w:lastRow="0" w:firstColumn="0" w:lastColumn="0" w:noHBand="1" w:noVBand="1"/>
      </w:tblPr>
      <w:tblGrid>
        <w:gridCol w:w="9019"/>
      </w:tblGrid>
      <w:tr w:rsidR="001846EA" w14:paraId="0D8F50DF" w14:textId="77777777" w:rsidTr="001846EA">
        <w:tc>
          <w:tcPr>
            <w:tcW w:w="9019" w:type="dxa"/>
          </w:tcPr>
          <w:p w14:paraId="7AAB0297" w14:textId="10CF171E" w:rsidR="001846EA" w:rsidRPr="001846EA" w:rsidRDefault="001846EA" w:rsidP="001846EA">
            <w:pPr>
              <w:ind w:firstLine="0"/>
              <w:jc w:val="left"/>
              <w:rPr>
                <w:rFonts w:ascii="Consolas" w:hAnsi="Consolas"/>
              </w:rPr>
            </w:pPr>
            <w:r w:rsidRPr="001846EA">
              <w:rPr>
                <w:rFonts w:ascii="Consolas" w:hAnsi="Consolas"/>
              </w:rPr>
              <w:t>-- codigo</w:t>
            </w:r>
          </w:p>
        </w:tc>
      </w:tr>
    </w:tbl>
    <w:p w14:paraId="7488510A" w14:textId="77777777" w:rsidR="001846EA" w:rsidRDefault="001846EA">
      <w:pPr>
        <w:ind w:firstLine="0"/>
      </w:pPr>
    </w:p>
    <w:p w14:paraId="4EB02411" w14:textId="77777777" w:rsidR="00972667" w:rsidRDefault="00000000">
      <w:pPr>
        <w:pStyle w:val="Ttulo3"/>
      </w:pPr>
      <w:bookmarkStart w:id="6" w:name="_9j1mgf35kan8" w:colFirst="0" w:colLast="0"/>
      <w:bookmarkEnd w:id="6"/>
      <w:r>
        <w:t>Procedimiento Almacenado 1</w:t>
      </w:r>
    </w:p>
    <w:p w14:paraId="56648733" w14:textId="5F3376C7" w:rsidR="00972667" w:rsidRDefault="00A3140E">
      <w:pPr>
        <w:ind w:firstLine="0"/>
      </w:pPr>
      <w:r>
        <w:t xml:space="preserve">El procedimiento </w:t>
      </w:r>
      <w:r w:rsidRPr="00A3140E">
        <w:rPr>
          <w:b/>
          <w:bCs/>
        </w:rPr>
        <w:t>SP_</w:t>
      </w:r>
      <w:r w:rsidRPr="00A3140E">
        <w:rPr>
          <w:b/>
          <w:bCs/>
          <w:lang w:val="es-AR"/>
        </w:rPr>
        <w:t>AgregarArticulo</w:t>
      </w:r>
      <w:r w:rsidRPr="00A3140E">
        <w:t xml:space="preserve"> </w:t>
      </w:r>
      <w:r>
        <w:t>permite dar de alta un artículo nuev</w:t>
      </w:r>
      <w:r w:rsidR="00C84248">
        <w:t>o al negocio, y establecerle un posible precio de venta, lo que significa que lo pone disponible para luego cargarle stock, si lo tuviera.</w:t>
      </w:r>
      <w:r w:rsidR="00386A6D">
        <w:t xml:space="preserve"> Por defecto, establece stock en 0.</w:t>
      </w:r>
    </w:p>
    <w:p w14:paraId="69A3A65D" w14:textId="08A168B6" w:rsidR="00972667" w:rsidRDefault="00C84248">
      <w:pPr>
        <w:ind w:firstLine="0"/>
      </w:pPr>
      <w:r>
        <w:t>El mismo valida que no se inserte un precio negativo, y que previamente esté registrada la marca del producto en el sistema.</w:t>
      </w:r>
    </w:p>
    <w:tbl>
      <w:tblPr>
        <w:tblStyle w:val="a0"/>
        <w:tblW w:w="0" w:type="auto"/>
        <w:tblInd w:w="0" w:type="dxa"/>
        <w:tblLayout w:type="fixed"/>
        <w:tblLook w:val="0600" w:firstRow="0" w:lastRow="0" w:firstColumn="0" w:lastColumn="0" w:noHBand="1" w:noVBand="1"/>
      </w:tblPr>
      <w:tblGrid>
        <w:gridCol w:w="9029"/>
      </w:tblGrid>
      <w:tr w:rsidR="00972667" w:rsidRPr="006278A2" w14:paraId="0B39E15E"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2A10BE7"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FF"/>
                <w:sz w:val="16"/>
                <w:szCs w:val="16"/>
                <w:lang w:val="en-US"/>
              </w:rPr>
              <w:t>CREATE</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PROCEDURE</w:t>
            </w:r>
            <w:r w:rsidRPr="004C1507">
              <w:rPr>
                <w:rFonts w:ascii="Consolas" w:hAnsi="Consolas" w:cs="Consolas"/>
                <w:color w:val="000000"/>
                <w:sz w:val="16"/>
                <w:szCs w:val="16"/>
                <w:lang w:val="en-US"/>
              </w:rPr>
              <w:t xml:space="preserve"> SP_registrarArticulo</w:t>
            </w:r>
            <w:r w:rsidRPr="004C1507">
              <w:rPr>
                <w:rFonts w:ascii="Consolas" w:hAnsi="Consolas" w:cs="Consolas"/>
                <w:color w:val="808080"/>
                <w:sz w:val="16"/>
                <w:szCs w:val="16"/>
                <w:lang w:val="en-US"/>
              </w:rPr>
              <w:t>(</w:t>
            </w:r>
          </w:p>
          <w:p w14:paraId="37526586"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t xml:space="preserve">@nombreArticulo </w:t>
            </w:r>
            <w:r w:rsidRPr="004C1507">
              <w:rPr>
                <w:rFonts w:ascii="Consolas" w:hAnsi="Consolas" w:cs="Consolas"/>
                <w:color w:val="0000FF"/>
                <w:sz w:val="16"/>
                <w:szCs w:val="16"/>
                <w:lang w:val="en-US"/>
              </w:rPr>
              <w:t>nvarchar</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100</w:t>
            </w:r>
            <w:r w:rsidRPr="004C1507">
              <w:rPr>
                <w:rFonts w:ascii="Consolas" w:hAnsi="Consolas" w:cs="Consolas"/>
                <w:color w:val="808080"/>
                <w:sz w:val="16"/>
                <w:szCs w:val="16"/>
                <w:lang w:val="en-US"/>
              </w:rPr>
              <w:t>),</w:t>
            </w:r>
          </w:p>
          <w:p w14:paraId="6F0D9FE4"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t xml:space="preserve">@idMarca </w:t>
            </w:r>
            <w:r w:rsidRPr="004C1507">
              <w:rPr>
                <w:rFonts w:ascii="Consolas" w:hAnsi="Consolas" w:cs="Consolas"/>
                <w:color w:val="0000FF"/>
                <w:sz w:val="16"/>
                <w:szCs w:val="16"/>
                <w:lang w:val="en-US"/>
              </w:rPr>
              <w:t>int</w:t>
            </w:r>
            <w:r w:rsidRPr="004C1507">
              <w:rPr>
                <w:rFonts w:ascii="Consolas" w:hAnsi="Consolas" w:cs="Consolas"/>
                <w:color w:val="808080"/>
                <w:sz w:val="16"/>
                <w:szCs w:val="16"/>
                <w:lang w:val="en-US"/>
              </w:rPr>
              <w:t>,</w:t>
            </w:r>
          </w:p>
          <w:p w14:paraId="78BBE257"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t xml:space="preserve">@precioArticulo </w:t>
            </w:r>
            <w:r w:rsidRPr="004C1507">
              <w:rPr>
                <w:rFonts w:ascii="Consolas" w:hAnsi="Consolas" w:cs="Consolas"/>
                <w:color w:val="0000FF"/>
                <w:sz w:val="16"/>
                <w:szCs w:val="16"/>
                <w:lang w:val="en-US"/>
              </w:rPr>
              <w:t>float</w:t>
            </w:r>
          </w:p>
          <w:p w14:paraId="5AE70ED4"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808080"/>
                <w:sz w:val="16"/>
                <w:szCs w:val="16"/>
                <w:lang w:val="en-US"/>
              </w:rPr>
              <w:t>)</w:t>
            </w:r>
          </w:p>
          <w:p w14:paraId="6D30B228"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FF"/>
                <w:sz w:val="16"/>
                <w:szCs w:val="16"/>
                <w:lang w:val="en-US"/>
              </w:rPr>
              <w:t>AS</w:t>
            </w:r>
          </w:p>
          <w:p w14:paraId="002F8BE4"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FF"/>
                <w:sz w:val="16"/>
                <w:szCs w:val="16"/>
                <w:lang w:val="en-US"/>
              </w:rPr>
              <w:t>BEGIN</w:t>
            </w:r>
          </w:p>
          <w:p w14:paraId="3B1657E9"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BEGIN</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TRY</w:t>
            </w:r>
          </w:p>
          <w:p w14:paraId="63375452"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BEGIN</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TRANSACTION</w:t>
            </w:r>
          </w:p>
          <w:p w14:paraId="5CAAAB60"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p>
          <w:p w14:paraId="1A7D56B2"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 xml:space="preserve">IF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@precioArticulo </w:t>
            </w:r>
            <w:r w:rsidRPr="004C1507">
              <w:rPr>
                <w:rFonts w:ascii="Consolas" w:hAnsi="Consolas" w:cs="Consolas"/>
                <w:color w:val="808080"/>
                <w:sz w:val="16"/>
                <w:szCs w:val="16"/>
                <w:lang w:val="en-US"/>
              </w:rPr>
              <w:t>&lt;</w:t>
            </w:r>
            <w:r w:rsidRPr="004C1507">
              <w:rPr>
                <w:rFonts w:ascii="Consolas" w:hAnsi="Consolas" w:cs="Consolas"/>
                <w:color w:val="000000"/>
                <w:sz w:val="16"/>
                <w:szCs w:val="16"/>
                <w:lang w:val="en-US"/>
              </w:rPr>
              <w:t xml:space="preserve"> 0</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BEGIN</w:t>
            </w:r>
          </w:p>
          <w:p w14:paraId="5573B5D1"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s-AR"/>
              </w:rPr>
              <w:t>RAISERROR</w:t>
            </w:r>
            <w:r w:rsidRPr="004C1507">
              <w:rPr>
                <w:rFonts w:ascii="Consolas" w:hAnsi="Consolas" w:cs="Consolas"/>
                <w:color w:val="808080"/>
                <w:sz w:val="16"/>
                <w:szCs w:val="16"/>
                <w:lang w:val="es-AR"/>
              </w:rPr>
              <w:t>(</w:t>
            </w:r>
            <w:r w:rsidRPr="004C1507">
              <w:rPr>
                <w:rFonts w:ascii="Consolas" w:hAnsi="Consolas" w:cs="Consolas"/>
                <w:color w:val="FF0000"/>
                <w:sz w:val="16"/>
                <w:szCs w:val="16"/>
                <w:lang w:val="es-AR"/>
              </w:rPr>
              <w:t>'No se puede insertar un precio de artículo negativo'</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16</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w:t>
            </w:r>
            <w:r w:rsidRPr="004C1507">
              <w:rPr>
                <w:rFonts w:ascii="Consolas" w:hAnsi="Consolas" w:cs="Consolas"/>
                <w:color w:val="808080"/>
                <w:sz w:val="16"/>
                <w:szCs w:val="16"/>
                <w:lang w:val="es-AR"/>
              </w:rPr>
              <w:t>)</w:t>
            </w:r>
          </w:p>
          <w:p w14:paraId="5312F3E2"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n-US"/>
              </w:rPr>
              <w:t>END</w:t>
            </w:r>
          </w:p>
          <w:p w14:paraId="19230097"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DECLARE</w:t>
            </w:r>
            <w:r w:rsidRPr="004C1507">
              <w:rPr>
                <w:rFonts w:ascii="Consolas" w:hAnsi="Consolas" w:cs="Consolas"/>
                <w:color w:val="000000"/>
                <w:sz w:val="16"/>
                <w:szCs w:val="16"/>
                <w:lang w:val="en-US"/>
              </w:rPr>
              <w:t xml:space="preserve"> @marcaID </w:t>
            </w:r>
            <w:r w:rsidRPr="004C1507">
              <w:rPr>
                <w:rFonts w:ascii="Consolas" w:hAnsi="Consolas" w:cs="Consolas"/>
                <w:color w:val="0000FF"/>
                <w:sz w:val="16"/>
                <w:szCs w:val="16"/>
                <w:lang w:val="en-US"/>
              </w:rPr>
              <w:t>int</w:t>
            </w:r>
          </w:p>
          <w:p w14:paraId="6EDA7260"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SET</w:t>
            </w:r>
            <w:r w:rsidRPr="004C1507">
              <w:rPr>
                <w:rFonts w:ascii="Consolas" w:hAnsi="Consolas" w:cs="Consolas"/>
                <w:color w:val="000000"/>
                <w:sz w:val="16"/>
                <w:szCs w:val="16"/>
                <w:lang w:val="en-US"/>
              </w:rPr>
              <w:t xml:space="preserve"> @marcaID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0</w:t>
            </w:r>
            <w:r w:rsidRPr="004C1507">
              <w:rPr>
                <w:rFonts w:ascii="Consolas" w:hAnsi="Consolas" w:cs="Consolas"/>
                <w:color w:val="808080"/>
                <w:sz w:val="16"/>
                <w:szCs w:val="16"/>
                <w:lang w:val="en-US"/>
              </w:rPr>
              <w:t>;</w:t>
            </w:r>
          </w:p>
          <w:p w14:paraId="4D62BEB1"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p>
          <w:p w14:paraId="603A62D7"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SELECT</w:t>
            </w:r>
            <w:r w:rsidRPr="004C1507">
              <w:rPr>
                <w:rFonts w:ascii="Consolas" w:hAnsi="Consolas" w:cs="Consolas"/>
                <w:color w:val="000000"/>
                <w:sz w:val="16"/>
                <w:szCs w:val="16"/>
                <w:lang w:val="en-US"/>
              </w:rPr>
              <w:t xml:space="preserve"> @marcaID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IDMarca </w:t>
            </w:r>
            <w:r w:rsidRPr="004C1507">
              <w:rPr>
                <w:rFonts w:ascii="Consolas" w:hAnsi="Consolas" w:cs="Consolas"/>
                <w:color w:val="0000FF"/>
                <w:sz w:val="16"/>
                <w:szCs w:val="16"/>
                <w:lang w:val="en-US"/>
              </w:rPr>
              <w:t>FROM</w:t>
            </w:r>
            <w:r w:rsidRPr="004C1507">
              <w:rPr>
                <w:rFonts w:ascii="Consolas" w:hAnsi="Consolas" w:cs="Consolas"/>
                <w:color w:val="000000"/>
                <w:sz w:val="16"/>
                <w:szCs w:val="16"/>
                <w:lang w:val="en-US"/>
              </w:rPr>
              <w:t xml:space="preserve"> MARCAS </w:t>
            </w:r>
            <w:r w:rsidRPr="004C1507">
              <w:rPr>
                <w:rFonts w:ascii="Consolas" w:hAnsi="Consolas" w:cs="Consolas"/>
                <w:color w:val="0000FF"/>
                <w:sz w:val="16"/>
                <w:szCs w:val="16"/>
                <w:lang w:val="en-US"/>
              </w:rPr>
              <w:t>WHERE</w:t>
            </w:r>
            <w:r w:rsidRPr="004C1507">
              <w:rPr>
                <w:rFonts w:ascii="Consolas" w:hAnsi="Consolas" w:cs="Consolas"/>
                <w:color w:val="000000"/>
                <w:sz w:val="16"/>
                <w:szCs w:val="16"/>
                <w:lang w:val="en-US"/>
              </w:rPr>
              <w:t xml:space="preserve"> IDMarca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@idMarca</w:t>
            </w:r>
            <w:r w:rsidRPr="004C1507">
              <w:rPr>
                <w:rFonts w:ascii="Consolas" w:hAnsi="Consolas" w:cs="Consolas"/>
                <w:color w:val="808080"/>
                <w:sz w:val="16"/>
                <w:szCs w:val="16"/>
                <w:lang w:val="en-US"/>
              </w:rPr>
              <w:t>;</w:t>
            </w:r>
          </w:p>
          <w:p w14:paraId="3AEECA71"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p>
          <w:p w14:paraId="75D91FF3"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s-AR"/>
              </w:rPr>
              <w:t xml:space="preserve">IF </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@marcaID </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0</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w:t>
            </w:r>
            <w:r w:rsidRPr="004C1507">
              <w:rPr>
                <w:rFonts w:ascii="Consolas" w:hAnsi="Consolas" w:cs="Consolas"/>
                <w:color w:val="0000FF"/>
                <w:sz w:val="16"/>
                <w:szCs w:val="16"/>
                <w:lang w:val="es-AR"/>
              </w:rPr>
              <w:t>BEGIN</w:t>
            </w:r>
          </w:p>
          <w:p w14:paraId="25AB9162"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s-AR"/>
              </w:rPr>
              <w:t>RAISERROR</w:t>
            </w:r>
            <w:r w:rsidRPr="004C1507">
              <w:rPr>
                <w:rFonts w:ascii="Consolas" w:hAnsi="Consolas" w:cs="Consolas"/>
                <w:color w:val="808080"/>
                <w:sz w:val="16"/>
                <w:szCs w:val="16"/>
                <w:lang w:val="es-AR"/>
              </w:rPr>
              <w:t>(</w:t>
            </w:r>
            <w:r w:rsidRPr="004C1507">
              <w:rPr>
                <w:rFonts w:ascii="Consolas" w:hAnsi="Consolas" w:cs="Consolas"/>
                <w:color w:val="FF0000"/>
                <w:sz w:val="16"/>
                <w:szCs w:val="16"/>
                <w:lang w:val="es-AR"/>
              </w:rPr>
              <w:t>'Número de ID de marca no existe en la base de datos'</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16</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w:t>
            </w:r>
            <w:r w:rsidRPr="004C1507">
              <w:rPr>
                <w:rFonts w:ascii="Consolas" w:hAnsi="Consolas" w:cs="Consolas"/>
                <w:color w:val="808080"/>
                <w:sz w:val="16"/>
                <w:szCs w:val="16"/>
                <w:lang w:val="es-AR"/>
              </w:rPr>
              <w:t>)</w:t>
            </w:r>
          </w:p>
          <w:p w14:paraId="41F529DA"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n-US"/>
              </w:rPr>
              <w:t>END</w:t>
            </w:r>
          </w:p>
          <w:p w14:paraId="75537472"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INSERT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INTO</w:t>
            </w:r>
            <w:r w:rsidRPr="004C1507">
              <w:rPr>
                <w:rFonts w:ascii="Consolas" w:hAnsi="Consolas" w:cs="Consolas"/>
                <w:color w:val="000000"/>
                <w:sz w:val="16"/>
                <w:szCs w:val="16"/>
                <w:lang w:val="en-US"/>
              </w:rPr>
              <w:t xml:space="preserve"> Articulos</w:t>
            </w:r>
            <w:r w:rsidRPr="004C1507">
              <w:rPr>
                <w:rFonts w:ascii="Consolas" w:hAnsi="Consolas" w:cs="Consolas"/>
                <w:color w:val="0000FF"/>
                <w:sz w:val="16"/>
                <w:szCs w:val="16"/>
                <w:lang w:val="en-US"/>
              </w:rPr>
              <w:t xml:space="preserve">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Nombre</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IDMarca</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Precio</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 xml:space="preserve">VALUES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@nombreArticulo</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@idMarca</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@precioArticulo</w:t>
            </w:r>
            <w:r w:rsidRPr="004C1507">
              <w:rPr>
                <w:rFonts w:ascii="Consolas" w:hAnsi="Consolas" w:cs="Consolas"/>
                <w:color w:val="808080"/>
                <w:sz w:val="16"/>
                <w:szCs w:val="16"/>
                <w:lang w:val="en-US"/>
              </w:rPr>
              <w:t>);</w:t>
            </w:r>
          </w:p>
          <w:p w14:paraId="1DA73AF8"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p>
          <w:p w14:paraId="338DF1D2"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INSERT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INTO</w:t>
            </w:r>
            <w:r w:rsidRPr="004C1507">
              <w:rPr>
                <w:rFonts w:ascii="Consolas" w:hAnsi="Consolas" w:cs="Consolas"/>
                <w:color w:val="000000"/>
                <w:sz w:val="16"/>
                <w:szCs w:val="16"/>
                <w:lang w:val="en-US"/>
              </w:rPr>
              <w:t xml:space="preserve"> Stock </w:t>
            </w:r>
            <w:r w:rsidRPr="004C1507">
              <w:rPr>
                <w:rFonts w:ascii="Consolas" w:hAnsi="Consolas" w:cs="Consolas"/>
                <w:color w:val="0000FF"/>
                <w:sz w:val="16"/>
                <w:szCs w:val="16"/>
                <w:lang w:val="en-US"/>
              </w:rPr>
              <w:t xml:space="preserve">VALUES </w:t>
            </w:r>
            <w:r w:rsidRPr="004C1507">
              <w:rPr>
                <w:rFonts w:ascii="Consolas" w:hAnsi="Consolas" w:cs="Consolas"/>
                <w:color w:val="808080"/>
                <w:sz w:val="16"/>
                <w:szCs w:val="16"/>
                <w:lang w:val="en-US"/>
              </w:rPr>
              <w:t>(</w:t>
            </w:r>
            <w:r w:rsidRPr="004C1507">
              <w:rPr>
                <w:rFonts w:ascii="Consolas" w:hAnsi="Consolas" w:cs="Consolas"/>
                <w:color w:val="FF00FF"/>
                <w:sz w:val="16"/>
                <w:szCs w:val="16"/>
                <w:lang w:val="en-US"/>
              </w:rPr>
              <w:t>@@IDENTITY</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0</w:t>
            </w:r>
            <w:r w:rsidRPr="004C1507">
              <w:rPr>
                <w:rFonts w:ascii="Consolas" w:hAnsi="Consolas" w:cs="Consolas"/>
                <w:color w:val="808080"/>
                <w:sz w:val="16"/>
                <w:szCs w:val="16"/>
                <w:lang w:val="en-US"/>
              </w:rPr>
              <w:t>);</w:t>
            </w:r>
          </w:p>
          <w:p w14:paraId="6782C1D4"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p>
          <w:p w14:paraId="1E52D93B"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COMMIT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TRANSACTION</w:t>
            </w:r>
            <w:r w:rsidRPr="004C1507">
              <w:rPr>
                <w:rFonts w:ascii="Consolas" w:hAnsi="Consolas" w:cs="Consolas"/>
                <w:color w:val="808080"/>
                <w:sz w:val="16"/>
                <w:szCs w:val="16"/>
                <w:lang w:val="en-US"/>
              </w:rPr>
              <w:t>;</w:t>
            </w:r>
          </w:p>
          <w:p w14:paraId="6B645F88"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END</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TRY</w:t>
            </w:r>
          </w:p>
          <w:p w14:paraId="04B1DFF8"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BEGIN</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CATCH</w:t>
            </w:r>
          </w:p>
          <w:p w14:paraId="36E9CE70"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ROLLBACK</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TRANSACTION</w:t>
            </w:r>
            <w:r w:rsidRPr="004C1507">
              <w:rPr>
                <w:rFonts w:ascii="Consolas" w:hAnsi="Consolas" w:cs="Consolas"/>
                <w:color w:val="808080"/>
                <w:sz w:val="16"/>
                <w:szCs w:val="16"/>
                <w:lang w:val="en-US"/>
              </w:rPr>
              <w:t>;</w:t>
            </w:r>
          </w:p>
          <w:p w14:paraId="42A17202"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PRINT</w:t>
            </w:r>
            <w:r w:rsidRPr="004C1507">
              <w:rPr>
                <w:rFonts w:ascii="Consolas" w:hAnsi="Consolas" w:cs="Consolas"/>
                <w:color w:val="000000"/>
                <w:sz w:val="16"/>
                <w:szCs w:val="16"/>
                <w:lang w:val="en-US"/>
              </w:rPr>
              <w:t xml:space="preserve"> </w:t>
            </w:r>
            <w:r w:rsidRPr="004C1507">
              <w:rPr>
                <w:rFonts w:ascii="Consolas" w:hAnsi="Consolas" w:cs="Consolas"/>
                <w:color w:val="FF00FF"/>
                <w:sz w:val="16"/>
                <w:szCs w:val="16"/>
                <w:lang w:val="en-US"/>
              </w:rPr>
              <w:t>ERROR_MESSAGE</w:t>
            </w:r>
            <w:r w:rsidRPr="004C1507">
              <w:rPr>
                <w:rFonts w:ascii="Consolas" w:hAnsi="Consolas" w:cs="Consolas"/>
                <w:color w:val="808080"/>
                <w:sz w:val="16"/>
                <w:szCs w:val="16"/>
                <w:lang w:val="en-US"/>
              </w:rPr>
              <w:t>();</w:t>
            </w:r>
          </w:p>
          <w:p w14:paraId="469F8FF7" w14:textId="77777777" w:rsidR="004C1507" w:rsidRPr="006278A2"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6278A2">
              <w:rPr>
                <w:rFonts w:ascii="Consolas" w:hAnsi="Consolas" w:cs="Consolas"/>
                <w:color w:val="0000FF"/>
                <w:sz w:val="16"/>
                <w:szCs w:val="16"/>
                <w:lang w:val="en-US"/>
              </w:rPr>
              <w:t>END</w:t>
            </w:r>
            <w:r w:rsidRPr="006278A2">
              <w:rPr>
                <w:rFonts w:ascii="Consolas" w:hAnsi="Consolas" w:cs="Consolas"/>
                <w:color w:val="000000"/>
                <w:sz w:val="16"/>
                <w:szCs w:val="16"/>
                <w:lang w:val="en-US"/>
              </w:rPr>
              <w:t xml:space="preserve"> </w:t>
            </w:r>
            <w:r w:rsidRPr="006278A2">
              <w:rPr>
                <w:rFonts w:ascii="Consolas" w:hAnsi="Consolas" w:cs="Consolas"/>
                <w:color w:val="0000FF"/>
                <w:sz w:val="16"/>
                <w:szCs w:val="16"/>
                <w:lang w:val="en-US"/>
              </w:rPr>
              <w:t>CATCH</w:t>
            </w:r>
          </w:p>
          <w:p w14:paraId="46321AC5" w14:textId="7262DD61" w:rsidR="00972667" w:rsidRPr="004C1507" w:rsidRDefault="004C1507" w:rsidP="004C1507">
            <w:pPr>
              <w:autoSpaceDE w:val="0"/>
              <w:autoSpaceDN w:val="0"/>
              <w:adjustRightInd w:val="0"/>
              <w:spacing w:line="240" w:lineRule="auto"/>
              <w:ind w:firstLine="0"/>
              <w:jc w:val="left"/>
              <w:rPr>
                <w:rFonts w:ascii="Consolas" w:eastAsia="Consolas" w:hAnsi="Consolas" w:cs="Consolas"/>
                <w:sz w:val="16"/>
                <w:szCs w:val="16"/>
                <w:highlight w:val="white"/>
                <w:lang w:val="en-US"/>
              </w:rPr>
            </w:pPr>
            <w:r w:rsidRPr="006278A2">
              <w:rPr>
                <w:rFonts w:ascii="Consolas" w:hAnsi="Consolas" w:cs="Consolas"/>
                <w:color w:val="0000FF"/>
                <w:sz w:val="16"/>
                <w:szCs w:val="16"/>
                <w:lang w:val="en-US"/>
              </w:rPr>
              <w:t>END</w:t>
            </w:r>
            <w:r w:rsidRPr="006278A2">
              <w:rPr>
                <w:rFonts w:ascii="Consolas" w:hAnsi="Consolas" w:cs="Consolas"/>
                <w:color w:val="808080"/>
                <w:sz w:val="16"/>
                <w:szCs w:val="16"/>
                <w:lang w:val="en-US"/>
              </w:rPr>
              <w:t>;</w:t>
            </w:r>
          </w:p>
        </w:tc>
      </w:tr>
    </w:tbl>
    <w:p w14:paraId="5B01DA3D" w14:textId="77777777" w:rsidR="00972667" w:rsidRDefault="00000000">
      <w:pPr>
        <w:pStyle w:val="Ttulo3"/>
      </w:pPr>
      <w:bookmarkStart w:id="7" w:name="_egh89jb8cj62" w:colFirst="0" w:colLast="0"/>
      <w:bookmarkEnd w:id="7"/>
      <w:r>
        <w:lastRenderedPageBreak/>
        <w:t>Procedimiento Almacenado 2</w:t>
      </w:r>
    </w:p>
    <w:p w14:paraId="61DB9365" w14:textId="06C034B5" w:rsidR="004C1507" w:rsidRDefault="004C1507" w:rsidP="004C1507">
      <w:pPr>
        <w:ind w:firstLine="0"/>
        <w:rPr>
          <w:rFonts w:cs="Consolas"/>
          <w:color w:val="000000"/>
          <w:lang w:val="es-AR"/>
        </w:rPr>
      </w:pPr>
      <w:bookmarkStart w:id="8" w:name="_jitetwhz643n" w:colFirst="0" w:colLast="0"/>
      <w:bookmarkEnd w:id="8"/>
      <w:r>
        <w:t xml:space="preserve">El procedimiento </w:t>
      </w:r>
      <w:r w:rsidRPr="004C1507">
        <w:rPr>
          <w:rFonts w:ascii="Consolas" w:hAnsi="Consolas" w:cs="Consolas"/>
          <w:b/>
          <w:bCs/>
          <w:color w:val="000000"/>
          <w:sz w:val="16"/>
          <w:szCs w:val="16"/>
          <w:lang w:val="es-AR"/>
        </w:rPr>
        <w:t xml:space="preserve">SP_RegistrarVentaArticulo </w:t>
      </w:r>
      <w:r>
        <w:rPr>
          <w:rFonts w:cs="Consolas"/>
          <w:color w:val="000000"/>
          <w:lang w:val="es-AR"/>
        </w:rPr>
        <w:t>realiza un registro de inserión de un artículo que forma parte de una venta en cuestión. Se le deberá proporcionar el ID de Venta al cual se va a agregar el artículo, el ID del artículo que forma parte de esa venta, y la cantidad que forma parte de la misma.</w:t>
      </w:r>
    </w:p>
    <w:p w14:paraId="7102456F" w14:textId="282F1FD8" w:rsidR="004C1507" w:rsidRDefault="004C1507" w:rsidP="004C1507">
      <w:pPr>
        <w:ind w:firstLine="0"/>
        <w:rPr>
          <w:lang w:val="es-AR"/>
        </w:rPr>
      </w:pPr>
      <w:r>
        <w:rPr>
          <w:lang w:val="es-AR"/>
        </w:rPr>
        <w:t>El procedimiento valida que el ID de venta esté registrado en la base de datos (Por lo que antes, se crea una venta, y luego se cargan los artículos que forman parte de la misma)</w:t>
      </w:r>
    </w:p>
    <w:p w14:paraId="24C484E5" w14:textId="517F7FCE" w:rsidR="004C1507" w:rsidRDefault="004C1507" w:rsidP="004C1507">
      <w:pPr>
        <w:ind w:firstLine="0"/>
        <w:rPr>
          <w:lang w:val="es-AR"/>
        </w:rPr>
      </w:pPr>
      <w:r>
        <w:rPr>
          <w:lang w:val="es-AR"/>
        </w:rPr>
        <w:t>El mismo también valida que el ID de artículo proporcionado exista en la base de datos.</w:t>
      </w:r>
    </w:p>
    <w:p w14:paraId="59CB4443" w14:textId="6BA8059D" w:rsidR="004C1507" w:rsidRDefault="004C1507" w:rsidP="004C1507">
      <w:pPr>
        <w:ind w:firstLine="0"/>
        <w:rPr>
          <w:lang w:val="es-AR"/>
        </w:rPr>
      </w:pPr>
      <w:r>
        <w:rPr>
          <w:lang w:val="es-AR"/>
        </w:rPr>
        <w:t>También valida que haya stock disponible para realizar dicha venta, además de las evidentes validaciones como números negativos, en ids, y cantidades.</w:t>
      </w:r>
    </w:p>
    <w:p w14:paraId="2DC3335C" w14:textId="65B3B130" w:rsidR="004C1507" w:rsidRDefault="004C1507" w:rsidP="004C1507">
      <w:pPr>
        <w:ind w:firstLine="0"/>
        <w:rPr>
          <w:lang w:val="es-AR"/>
        </w:rPr>
      </w:pPr>
      <w:r>
        <w:rPr>
          <w:lang w:val="es-AR"/>
        </w:rPr>
        <w:t>A su vez, realiza una actualización del stock, actualizando dicha tabla.</w:t>
      </w:r>
    </w:p>
    <w:p w14:paraId="6FCE7C80" w14:textId="058FC82A" w:rsidR="006278A2" w:rsidRPr="004C1507" w:rsidRDefault="006278A2" w:rsidP="004C1507">
      <w:pPr>
        <w:ind w:firstLine="0"/>
        <w:rPr>
          <w:lang w:val="es-AR"/>
        </w:rPr>
      </w:pPr>
      <w:r>
        <w:rPr>
          <w:lang w:val="es-AR"/>
        </w:rPr>
        <w:t>El procedimiento, guarda en la tabla ‘ArticulosVentas’ el precio unitario del artículo en el momento de ejecución del procedimiento, porque puede que el precio del artículo cambie, sin embargo, el precio del artículo en el momento de la venta, era otro, por eso se guarda este último.</w:t>
      </w:r>
    </w:p>
    <w:tbl>
      <w:tblPr>
        <w:tblStyle w:val="Tablaconcuadrcula"/>
        <w:tblW w:w="0" w:type="auto"/>
        <w:tblLook w:val="04A0" w:firstRow="1" w:lastRow="0" w:firstColumn="1" w:lastColumn="0" w:noHBand="0" w:noVBand="1"/>
      </w:tblPr>
      <w:tblGrid>
        <w:gridCol w:w="9019"/>
      </w:tblGrid>
      <w:tr w:rsidR="004C1507" w14:paraId="11F507FB" w14:textId="77777777">
        <w:tc>
          <w:tcPr>
            <w:tcW w:w="9019" w:type="dxa"/>
          </w:tcPr>
          <w:p w14:paraId="464D0890"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FF"/>
                <w:sz w:val="16"/>
                <w:szCs w:val="16"/>
                <w:lang w:val="en-US"/>
              </w:rPr>
              <w:t>CREATE</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PROCEDURE</w:t>
            </w:r>
            <w:r w:rsidRPr="004C1507">
              <w:rPr>
                <w:rFonts w:ascii="Consolas" w:hAnsi="Consolas" w:cs="Consolas"/>
                <w:color w:val="000000"/>
                <w:sz w:val="16"/>
                <w:szCs w:val="16"/>
                <w:lang w:val="en-US"/>
              </w:rPr>
              <w:t xml:space="preserve"> SP_RegistrarVentaArticulo</w:t>
            </w:r>
            <w:r w:rsidRPr="004C1507">
              <w:rPr>
                <w:rFonts w:ascii="Consolas" w:hAnsi="Consolas" w:cs="Consolas"/>
                <w:color w:val="0000FF"/>
                <w:sz w:val="16"/>
                <w:szCs w:val="16"/>
                <w:lang w:val="en-US"/>
              </w:rPr>
              <w:t xml:space="preserve"> </w:t>
            </w:r>
            <w:r w:rsidRPr="004C1507">
              <w:rPr>
                <w:rFonts w:ascii="Consolas" w:hAnsi="Consolas" w:cs="Consolas"/>
                <w:color w:val="808080"/>
                <w:sz w:val="16"/>
                <w:szCs w:val="16"/>
                <w:lang w:val="en-US"/>
              </w:rPr>
              <w:t>(</w:t>
            </w:r>
          </w:p>
          <w:p w14:paraId="144E515C"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t xml:space="preserve">@idVenta </w:t>
            </w:r>
            <w:r w:rsidRPr="004C1507">
              <w:rPr>
                <w:rFonts w:ascii="Consolas" w:hAnsi="Consolas" w:cs="Consolas"/>
                <w:color w:val="0000FF"/>
                <w:sz w:val="16"/>
                <w:szCs w:val="16"/>
                <w:lang w:val="en-US"/>
              </w:rPr>
              <w:t>INT</w:t>
            </w:r>
            <w:r w:rsidRPr="004C1507">
              <w:rPr>
                <w:rFonts w:ascii="Consolas" w:hAnsi="Consolas" w:cs="Consolas"/>
                <w:color w:val="808080"/>
                <w:sz w:val="16"/>
                <w:szCs w:val="16"/>
                <w:lang w:val="en-US"/>
              </w:rPr>
              <w:t>,</w:t>
            </w:r>
          </w:p>
          <w:p w14:paraId="1B93F01F"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t xml:space="preserve">@idArticulo </w:t>
            </w:r>
            <w:r w:rsidRPr="004C1507">
              <w:rPr>
                <w:rFonts w:ascii="Consolas" w:hAnsi="Consolas" w:cs="Consolas"/>
                <w:color w:val="0000FF"/>
                <w:sz w:val="16"/>
                <w:szCs w:val="16"/>
                <w:lang w:val="en-US"/>
              </w:rPr>
              <w:t>INT</w:t>
            </w:r>
            <w:r w:rsidRPr="004C1507">
              <w:rPr>
                <w:rFonts w:ascii="Consolas" w:hAnsi="Consolas" w:cs="Consolas"/>
                <w:color w:val="808080"/>
                <w:sz w:val="16"/>
                <w:szCs w:val="16"/>
                <w:lang w:val="en-US"/>
              </w:rPr>
              <w:t>,</w:t>
            </w:r>
          </w:p>
          <w:p w14:paraId="156F837F"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t xml:space="preserve">@cantidad </w:t>
            </w:r>
            <w:r w:rsidRPr="004C1507">
              <w:rPr>
                <w:rFonts w:ascii="Consolas" w:hAnsi="Consolas" w:cs="Consolas"/>
                <w:color w:val="0000FF"/>
                <w:sz w:val="16"/>
                <w:szCs w:val="16"/>
                <w:lang w:val="en-US"/>
              </w:rPr>
              <w:t>INT</w:t>
            </w:r>
          </w:p>
          <w:p w14:paraId="72145562"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808080"/>
                <w:sz w:val="16"/>
                <w:szCs w:val="16"/>
                <w:lang w:val="en-US"/>
              </w:rPr>
              <w:t>)</w:t>
            </w:r>
          </w:p>
          <w:p w14:paraId="111C7DED"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FF"/>
                <w:sz w:val="16"/>
                <w:szCs w:val="16"/>
                <w:lang w:val="en-US"/>
              </w:rPr>
              <w:t>AS</w:t>
            </w:r>
          </w:p>
          <w:p w14:paraId="0D17A12D"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FF"/>
                <w:sz w:val="16"/>
                <w:szCs w:val="16"/>
                <w:lang w:val="en-US"/>
              </w:rPr>
              <w:t>BEGIN</w:t>
            </w:r>
          </w:p>
          <w:p w14:paraId="5E8EF80A"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BEGIN</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TRY</w:t>
            </w:r>
          </w:p>
          <w:p w14:paraId="2DCE766B"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BEGIN</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TRANSACTION</w:t>
            </w:r>
          </w:p>
          <w:p w14:paraId="64A1B817"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p>
          <w:p w14:paraId="2B2046AA"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8000"/>
                <w:sz w:val="16"/>
                <w:szCs w:val="16"/>
                <w:lang w:val="en-US"/>
              </w:rPr>
              <w:t>-- Validación de idVenta</w:t>
            </w:r>
          </w:p>
          <w:p w14:paraId="1043A859"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s-AR"/>
              </w:rPr>
              <w:t xml:space="preserve">IF </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@idVenta </w:t>
            </w:r>
            <w:r w:rsidRPr="004C1507">
              <w:rPr>
                <w:rFonts w:ascii="Consolas" w:hAnsi="Consolas" w:cs="Consolas"/>
                <w:color w:val="808080"/>
                <w:sz w:val="16"/>
                <w:szCs w:val="16"/>
                <w:lang w:val="es-AR"/>
              </w:rPr>
              <w:t>&lt;</w:t>
            </w:r>
            <w:r w:rsidRPr="004C1507">
              <w:rPr>
                <w:rFonts w:ascii="Consolas" w:hAnsi="Consolas" w:cs="Consolas"/>
                <w:color w:val="000000"/>
                <w:sz w:val="16"/>
                <w:szCs w:val="16"/>
                <w:lang w:val="es-AR"/>
              </w:rPr>
              <w:t xml:space="preserve"> 0</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w:t>
            </w:r>
            <w:r w:rsidRPr="004C1507">
              <w:rPr>
                <w:rFonts w:ascii="Consolas" w:hAnsi="Consolas" w:cs="Consolas"/>
                <w:color w:val="0000FF"/>
                <w:sz w:val="16"/>
                <w:szCs w:val="16"/>
                <w:lang w:val="es-AR"/>
              </w:rPr>
              <w:t>BEGIN</w:t>
            </w:r>
          </w:p>
          <w:p w14:paraId="0E9E27D7"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s-AR"/>
              </w:rPr>
              <w:t>RAISERROR</w:t>
            </w:r>
            <w:r w:rsidRPr="004C1507">
              <w:rPr>
                <w:rFonts w:ascii="Consolas" w:hAnsi="Consolas" w:cs="Consolas"/>
                <w:color w:val="808080"/>
                <w:sz w:val="16"/>
                <w:szCs w:val="16"/>
                <w:lang w:val="es-AR"/>
              </w:rPr>
              <w:t>(</w:t>
            </w:r>
            <w:r w:rsidRPr="004C1507">
              <w:rPr>
                <w:rFonts w:ascii="Consolas" w:hAnsi="Consolas" w:cs="Consolas"/>
                <w:color w:val="FF0000"/>
                <w:sz w:val="16"/>
                <w:szCs w:val="16"/>
                <w:lang w:val="es-AR"/>
              </w:rPr>
              <w:t>'No se puede insertar un id de venta negativo'</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16</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w:t>
            </w:r>
            <w:r w:rsidRPr="004C1507">
              <w:rPr>
                <w:rFonts w:ascii="Consolas" w:hAnsi="Consolas" w:cs="Consolas"/>
                <w:color w:val="808080"/>
                <w:sz w:val="16"/>
                <w:szCs w:val="16"/>
                <w:lang w:val="es-AR"/>
              </w:rPr>
              <w:t>);</w:t>
            </w:r>
          </w:p>
          <w:p w14:paraId="646B1DD9"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n-US"/>
              </w:rPr>
              <w:t>END</w:t>
            </w:r>
          </w:p>
          <w:p w14:paraId="7C64F741"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 xml:space="preserve">IF </w:t>
            </w:r>
            <w:r w:rsidRPr="004C1507">
              <w:rPr>
                <w:rFonts w:ascii="Consolas" w:hAnsi="Consolas" w:cs="Consolas"/>
                <w:color w:val="808080"/>
                <w:sz w:val="16"/>
                <w:szCs w:val="16"/>
                <w:lang w:val="en-US"/>
              </w:rPr>
              <w:t>(</w:t>
            </w:r>
            <w:r w:rsidRPr="004C1507">
              <w:rPr>
                <w:rFonts w:ascii="Consolas" w:hAnsi="Consolas" w:cs="Consolas"/>
                <w:color w:val="0000FF"/>
                <w:sz w:val="16"/>
                <w:szCs w:val="16"/>
                <w:lang w:val="en-US"/>
              </w:rPr>
              <w:t>SELECT</w:t>
            </w:r>
            <w:r w:rsidRPr="004C1507">
              <w:rPr>
                <w:rFonts w:ascii="Consolas" w:hAnsi="Consolas" w:cs="Consolas"/>
                <w:color w:val="000000"/>
                <w:sz w:val="16"/>
                <w:szCs w:val="16"/>
                <w:lang w:val="en-US"/>
              </w:rPr>
              <w:t xml:space="preserve"> </w:t>
            </w:r>
            <w:r w:rsidRPr="004C1507">
              <w:rPr>
                <w:rFonts w:ascii="Consolas" w:hAnsi="Consolas" w:cs="Consolas"/>
                <w:color w:val="FF00FF"/>
                <w:sz w:val="16"/>
                <w:szCs w:val="16"/>
                <w:lang w:val="en-US"/>
              </w:rPr>
              <w:t>count</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IDVenta</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FROM</w:t>
            </w:r>
            <w:r w:rsidRPr="004C1507">
              <w:rPr>
                <w:rFonts w:ascii="Consolas" w:hAnsi="Consolas" w:cs="Consolas"/>
                <w:color w:val="000000"/>
                <w:sz w:val="16"/>
                <w:szCs w:val="16"/>
                <w:lang w:val="en-US"/>
              </w:rPr>
              <w:t xml:space="preserve"> Ventas </w:t>
            </w:r>
            <w:r w:rsidRPr="004C1507">
              <w:rPr>
                <w:rFonts w:ascii="Consolas" w:hAnsi="Consolas" w:cs="Consolas"/>
                <w:color w:val="0000FF"/>
                <w:sz w:val="16"/>
                <w:szCs w:val="16"/>
                <w:lang w:val="en-US"/>
              </w:rPr>
              <w:t>WHERE</w:t>
            </w:r>
            <w:r w:rsidRPr="004C1507">
              <w:rPr>
                <w:rFonts w:ascii="Consolas" w:hAnsi="Consolas" w:cs="Consolas"/>
                <w:color w:val="000000"/>
                <w:sz w:val="16"/>
                <w:szCs w:val="16"/>
                <w:lang w:val="en-US"/>
              </w:rPr>
              <w:t xml:space="preserve"> IDVenta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@idVenta</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0 </w:t>
            </w:r>
            <w:r w:rsidRPr="004C1507">
              <w:rPr>
                <w:rFonts w:ascii="Consolas" w:hAnsi="Consolas" w:cs="Consolas"/>
                <w:color w:val="0000FF"/>
                <w:sz w:val="16"/>
                <w:szCs w:val="16"/>
                <w:lang w:val="en-US"/>
              </w:rPr>
              <w:t>BEGIN</w:t>
            </w:r>
          </w:p>
          <w:p w14:paraId="486E6842"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s-AR"/>
              </w:rPr>
              <w:t>RAISERROR</w:t>
            </w:r>
            <w:r w:rsidRPr="004C1507">
              <w:rPr>
                <w:rFonts w:ascii="Consolas" w:hAnsi="Consolas" w:cs="Consolas"/>
                <w:color w:val="808080"/>
                <w:sz w:val="16"/>
                <w:szCs w:val="16"/>
                <w:lang w:val="es-AR"/>
              </w:rPr>
              <w:t>(</w:t>
            </w:r>
            <w:r w:rsidRPr="004C1507">
              <w:rPr>
                <w:rFonts w:ascii="Consolas" w:hAnsi="Consolas" w:cs="Consolas"/>
                <w:color w:val="FF0000"/>
                <w:sz w:val="16"/>
                <w:szCs w:val="16"/>
                <w:lang w:val="es-AR"/>
              </w:rPr>
              <w:t>'No existe este id de venta'</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16</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w:t>
            </w:r>
            <w:r w:rsidRPr="004C1507">
              <w:rPr>
                <w:rFonts w:ascii="Consolas" w:hAnsi="Consolas" w:cs="Consolas"/>
                <w:color w:val="808080"/>
                <w:sz w:val="16"/>
                <w:szCs w:val="16"/>
                <w:lang w:val="es-AR"/>
              </w:rPr>
              <w:t>);</w:t>
            </w:r>
          </w:p>
          <w:p w14:paraId="4EA27854"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s-AR"/>
              </w:rPr>
              <w:t>END</w:t>
            </w:r>
          </w:p>
          <w:p w14:paraId="49EF0BE0"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p>
          <w:p w14:paraId="72A776A6"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8000"/>
                <w:sz w:val="16"/>
                <w:szCs w:val="16"/>
                <w:lang w:val="es-AR"/>
              </w:rPr>
              <w:t>-- Validación de idArticulo</w:t>
            </w:r>
          </w:p>
          <w:p w14:paraId="1D7FBC30"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s-AR"/>
              </w:rPr>
              <w:t>DECLARE</w:t>
            </w:r>
            <w:r w:rsidRPr="004C1507">
              <w:rPr>
                <w:rFonts w:ascii="Consolas" w:hAnsi="Consolas" w:cs="Consolas"/>
                <w:color w:val="000000"/>
                <w:sz w:val="16"/>
                <w:szCs w:val="16"/>
                <w:lang w:val="es-AR"/>
              </w:rPr>
              <w:t xml:space="preserve"> @precioUnitario </w:t>
            </w:r>
            <w:r w:rsidRPr="004C1507">
              <w:rPr>
                <w:rFonts w:ascii="Consolas" w:hAnsi="Consolas" w:cs="Consolas"/>
                <w:color w:val="0000FF"/>
                <w:sz w:val="16"/>
                <w:szCs w:val="16"/>
                <w:lang w:val="es-AR"/>
              </w:rPr>
              <w:t>FLOAT</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w:t>
            </w:r>
            <w:r w:rsidRPr="004C1507">
              <w:rPr>
                <w:rFonts w:ascii="Consolas" w:hAnsi="Consolas" w:cs="Consolas"/>
                <w:color w:val="008000"/>
                <w:sz w:val="16"/>
                <w:szCs w:val="16"/>
                <w:lang w:val="es-AR"/>
              </w:rPr>
              <w:t>-- Para guardar el precio unitario, para después multiplicarlo por la cantidad, y guardar el subtotal en la db</w:t>
            </w:r>
          </w:p>
          <w:p w14:paraId="486336E8"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s-AR"/>
              </w:rPr>
              <w:t xml:space="preserve">IF </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@idArticulo </w:t>
            </w:r>
            <w:r w:rsidRPr="004C1507">
              <w:rPr>
                <w:rFonts w:ascii="Consolas" w:hAnsi="Consolas" w:cs="Consolas"/>
                <w:color w:val="808080"/>
                <w:sz w:val="16"/>
                <w:szCs w:val="16"/>
                <w:lang w:val="es-AR"/>
              </w:rPr>
              <w:t>&lt;</w:t>
            </w:r>
            <w:r w:rsidRPr="004C1507">
              <w:rPr>
                <w:rFonts w:ascii="Consolas" w:hAnsi="Consolas" w:cs="Consolas"/>
                <w:color w:val="000000"/>
                <w:sz w:val="16"/>
                <w:szCs w:val="16"/>
                <w:lang w:val="es-AR"/>
              </w:rPr>
              <w:t xml:space="preserve"> 0</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w:t>
            </w:r>
            <w:r w:rsidRPr="004C1507">
              <w:rPr>
                <w:rFonts w:ascii="Consolas" w:hAnsi="Consolas" w:cs="Consolas"/>
                <w:color w:val="0000FF"/>
                <w:sz w:val="16"/>
                <w:szCs w:val="16"/>
                <w:lang w:val="es-AR"/>
              </w:rPr>
              <w:t>BEGIN</w:t>
            </w:r>
          </w:p>
          <w:p w14:paraId="213E4856"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s-AR"/>
              </w:rPr>
              <w:t>RAISERROR</w:t>
            </w:r>
            <w:r w:rsidRPr="004C1507">
              <w:rPr>
                <w:rFonts w:ascii="Consolas" w:hAnsi="Consolas" w:cs="Consolas"/>
                <w:color w:val="808080"/>
                <w:sz w:val="16"/>
                <w:szCs w:val="16"/>
                <w:lang w:val="es-AR"/>
              </w:rPr>
              <w:t>(</w:t>
            </w:r>
            <w:r w:rsidRPr="004C1507">
              <w:rPr>
                <w:rFonts w:ascii="Consolas" w:hAnsi="Consolas" w:cs="Consolas"/>
                <w:color w:val="FF0000"/>
                <w:sz w:val="16"/>
                <w:szCs w:val="16"/>
                <w:lang w:val="es-AR"/>
              </w:rPr>
              <w:t>'No puedes ingresar un ID de artículo negativo'</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16</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w:t>
            </w:r>
          </w:p>
          <w:p w14:paraId="6D69CDDA"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n-US"/>
              </w:rPr>
              <w:t>END</w:t>
            </w:r>
          </w:p>
          <w:p w14:paraId="0F0B1065"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8000"/>
                <w:sz w:val="16"/>
                <w:szCs w:val="16"/>
                <w:lang w:val="en-US"/>
              </w:rPr>
              <w:t>--IF (SELECT count(IDArticulo) FROM Articulos WHERE IDArticulo = @idArticulo) = 0 BEGIN</w:t>
            </w:r>
          </w:p>
          <w:p w14:paraId="3680B142"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SELECT</w:t>
            </w:r>
            <w:r w:rsidRPr="004C1507">
              <w:rPr>
                <w:rFonts w:ascii="Consolas" w:hAnsi="Consolas" w:cs="Consolas"/>
                <w:color w:val="000000"/>
                <w:sz w:val="16"/>
                <w:szCs w:val="16"/>
                <w:lang w:val="en-US"/>
              </w:rPr>
              <w:t xml:space="preserve"> @precioUnitario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Precio </w:t>
            </w:r>
            <w:r w:rsidRPr="004C1507">
              <w:rPr>
                <w:rFonts w:ascii="Consolas" w:hAnsi="Consolas" w:cs="Consolas"/>
                <w:color w:val="0000FF"/>
                <w:sz w:val="16"/>
                <w:szCs w:val="16"/>
                <w:lang w:val="en-US"/>
              </w:rPr>
              <w:t>FROM</w:t>
            </w:r>
            <w:r w:rsidRPr="004C1507">
              <w:rPr>
                <w:rFonts w:ascii="Consolas" w:hAnsi="Consolas" w:cs="Consolas"/>
                <w:color w:val="000000"/>
                <w:sz w:val="16"/>
                <w:szCs w:val="16"/>
                <w:lang w:val="en-US"/>
              </w:rPr>
              <w:t xml:space="preserve"> Articulos </w:t>
            </w:r>
            <w:r w:rsidRPr="004C1507">
              <w:rPr>
                <w:rFonts w:ascii="Consolas" w:hAnsi="Consolas" w:cs="Consolas"/>
                <w:color w:val="0000FF"/>
                <w:sz w:val="16"/>
                <w:szCs w:val="16"/>
                <w:lang w:val="en-US"/>
              </w:rPr>
              <w:t>WHERE</w:t>
            </w:r>
            <w:r w:rsidRPr="004C1507">
              <w:rPr>
                <w:rFonts w:ascii="Consolas" w:hAnsi="Consolas" w:cs="Consolas"/>
                <w:color w:val="000000"/>
                <w:sz w:val="16"/>
                <w:szCs w:val="16"/>
                <w:lang w:val="en-US"/>
              </w:rPr>
              <w:t xml:space="preserve"> IDArticulo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@idArticulo</w:t>
            </w:r>
            <w:r w:rsidRPr="004C1507">
              <w:rPr>
                <w:rFonts w:ascii="Consolas" w:hAnsi="Consolas" w:cs="Consolas"/>
                <w:color w:val="808080"/>
                <w:sz w:val="16"/>
                <w:szCs w:val="16"/>
                <w:lang w:val="en-US"/>
              </w:rPr>
              <w:t>;</w:t>
            </w:r>
          </w:p>
          <w:p w14:paraId="021CFE28"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 xml:space="preserve">IF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@precioUnitario </w:t>
            </w:r>
            <w:r w:rsidRPr="004C1507">
              <w:rPr>
                <w:rFonts w:ascii="Consolas" w:hAnsi="Consolas" w:cs="Consolas"/>
                <w:color w:val="808080"/>
                <w:sz w:val="16"/>
                <w:szCs w:val="16"/>
                <w:lang w:val="en-US"/>
              </w:rPr>
              <w:t>IS</w:t>
            </w:r>
            <w:r w:rsidRPr="004C1507">
              <w:rPr>
                <w:rFonts w:ascii="Consolas" w:hAnsi="Consolas" w:cs="Consolas"/>
                <w:color w:val="000000"/>
                <w:sz w:val="16"/>
                <w:szCs w:val="16"/>
                <w:lang w:val="en-US"/>
              </w:rPr>
              <w:t xml:space="preserve"> </w:t>
            </w:r>
            <w:r w:rsidRPr="004C1507">
              <w:rPr>
                <w:rFonts w:ascii="Consolas" w:hAnsi="Consolas" w:cs="Consolas"/>
                <w:color w:val="808080"/>
                <w:sz w:val="16"/>
                <w:szCs w:val="16"/>
                <w:lang w:val="en-US"/>
              </w:rPr>
              <w:t>NULL)</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BEGIN</w:t>
            </w:r>
          </w:p>
          <w:p w14:paraId="2D4EFB75"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s-AR"/>
              </w:rPr>
              <w:t>RAISERROR</w:t>
            </w:r>
            <w:r w:rsidRPr="004C1507">
              <w:rPr>
                <w:rFonts w:ascii="Consolas" w:hAnsi="Consolas" w:cs="Consolas"/>
                <w:color w:val="808080"/>
                <w:sz w:val="16"/>
                <w:szCs w:val="16"/>
                <w:lang w:val="es-AR"/>
              </w:rPr>
              <w:t>(</w:t>
            </w:r>
            <w:r w:rsidRPr="004C1507">
              <w:rPr>
                <w:rFonts w:ascii="Consolas" w:hAnsi="Consolas" w:cs="Consolas"/>
                <w:color w:val="FF0000"/>
                <w:sz w:val="16"/>
                <w:szCs w:val="16"/>
                <w:lang w:val="es-AR"/>
              </w:rPr>
              <w:t>'No existe este id de artítuclo'</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16</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w:t>
            </w:r>
            <w:r w:rsidRPr="004C1507">
              <w:rPr>
                <w:rFonts w:ascii="Consolas" w:hAnsi="Consolas" w:cs="Consolas"/>
                <w:color w:val="808080"/>
                <w:sz w:val="16"/>
                <w:szCs w:val="16"/>
                <w:lang w:val="es-AR"/>
              </w:rPr>
              <w:t>);</w:t>
            </w:r>
          </w:p>
          <w:p w14:paraId="4A117074"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n-US"/>
              </w:rPr>
              <w:t>END</w:t>
            </w:r>
          </w:p>
          <w:p w14:paraId="1A13DE6C"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p>
          <w:p w14:paraId="07488544"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8000"/>
                <w:sz w:val="16"/>
                <w:szCs w:val="16"/>
                <w:lang w:val="en-US"/>
              </w:rPr>
              <w:t>-- Validación cantidad</w:t>
            </w:r>
          </w:p>
          <w:p w14:paraId="042D45BE"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 xml:space="preserve">IF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@cantidad </w:t>
            </w:r>
            <w:r w:rsidRPr="004C1507">
              <w:rPr>
                <w:rFonts w:ascii="Consolas" w:hAnsi="Consolas" w:cs="Consolas"/>
                <w:color w:val="808080"/>
                <w:sz w:val="16"/>
                <w:szCs w:val="16"/>
                <w:lang w:val="en-US"/>
              </w:rPr>
              <w:t>&lt;</w:t>
            </w:r>
            <w:r w:rsidRPr="004C1507">
              <w:rPr>
                <w:rFonts w:ascii="Consolas" w:hAnsi="Consolas" w:cs="Consolas"/>
                <w:color w:val="000000"/>
                <w:sz w:val="16"/>
                <w:szCs w:val="16"/>
                <w:lang w:val="en-US"/>
              </w:rPr>
              <w:t xml:space="preserve"> 0</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BEGIN</w:t>
            </w:r>
          </w:p>
          <w:p w14:paraId="57D93ACD"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s-AR"/>
              </w:rPr>
              <w:t>RAISERROR</w:t>
            </w:r>
            <w:r w:rsidRPr="004C1507">
              <w:rPr>
                <w:rFonts w:ascii="Consolas" w:hAnsi="Consolas" w:cs="Consolas"/>
                <w:color w:val="808080"/>
                <w:sz w:val="16"/>
                <w:szCs w:val="16"/>
                <w:lang w:val="es-AR"/>
              </w:rPr>
              <w:t>(</w:t>
            </w:r>
            <w:r w:rsidRPr="004C1507">
              <w:rPr>
                <w:rFonts w:ascii="Consolas" w:hAnsi="Consolas" w:cs="Consolas"/>
                <w:color w:val="FF0000"/>
                <w:sz w:val="16"/>
                <w:szCs w:val="16"/>
                <w:lang w:val="es-AR"/>
              </w:rPr>
              <w:t>'No puedes insertar una cantidad negativa'</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16</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w:t>
            </w:r>
            <w:r w:rsidRPr="004C1507">
              <w:rPr>
                <w:rFonts w:ascii="Consolas" w:hAnsi="Consolas" w:cs="Consolas"/>
                <w:color w:val="808080"/>
                <w:sz w:val="16"/>
                <w:szCs w:val="16"/>
                <w:lang w:val="es-AR"/>
              </w:rPr>
              <w:t>);</w:t>
            </w:r>
          </w:p>
          <w:p w14:paraId="43B1ADD4"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n-US"/>
              </w:rPr>
              <w:t>END</w:t>
            </w:r>
          </w:p>
          <w:p w14:paraId="12667250"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p>
          <w:p w14:paraId="7F3C27CC"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8000"/>
                <w:sz w:val="16"/>
                <w:szCs w:val="16"/>
                <w:lang w:val="en-US"/>
              </w:rPr>
              <w:t>-- Validación de stock</w:t>
            </w:r>
          </w:p>
          <w:p w14:paraId="41CFBAEA"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DECLARE</w:t>
            </w:r>
            <w:r w:rsidRPr="004C1507">
              <w:rPr>
                <w:rFonts w:ascii="Consolas" w:hAnsi="Consolas" w:cs="Consolas"/>
                <w:color w:val="000000"/>
                <w:sz w:val="16"/>
                <w:szCs w:val="16"/>
                <w:lang w:val="en-US"/>
              </w:rPr>
              <w:t xml:space="preserve"> @stockActual </w:t>
            </w:r>
            <w:r w:rsidRPr="004C1507">
              <w:rPr>
                <w:rFonts w:ascii="Consolas" w:hAnsi="Consolas" w:cs="Consolas"/>
                <w:color w:val="0000FF"/>
                <w:sz w:val="16"/>
                <w:szCs w:val="16"/>
                <w:lang w:val="en-US"/>
              </w:rPr>
              <w:t>INT</w:t>
            </w:r>
            <w:r w:rsidRPr="004C1507">
              <w:rPr>
                <w:rFonts w:ascii="Consolas" w:hAnsi="Consolas" w:cs="Consolas"/>
                <w:color w:val="808080"/>
                <w:sz w:val="16"/>
                <w:szCs w:val="16"/>
                <w:lang w:val="en-US"/>
              </w:rPr>
              <w:t>;</w:t>
            </w:r>
          </w:p>
          <w:p w14:paraId="59427BF2"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SELECT</w:t>
            </w:r>
            <w:r w:rsidRPr="004C1507">
              <w:rPr>
                <w:rFonts w:ascii="Consolas" w:hAnsi="Consolas" w:cs="Consolas"/>
                <w:color w:val="000000"/>
                <w:sz w:val="16"/>
                <w:szCs w:val="16"/>
                <w:lang w:val="en-US"/>
              </w:rPr>
              <w:t xml:space="preserve"> @stockActual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Cantidad </w:t>
            </w:r>
            <w:r w:rsidRPr="004C1507">
              <w:rPr>
                <w:rFonts w:ascii="Consolas" w:hAnsi="Consolas" w:cs="Consolas"/>
                <w:color w:val="0000FF"/>
                <w:sz w:val="16"/>
                <w:szCs w:val="16"/>
                <w:lang w:val="en-US"/>
              </w:rPr>
              <w:t>FROM</w:t>
            </w:r>
            <w:r w:rsidRPr="004C1507">
              <w:rPr>
                <w:rFonts w:ascii="Consolas" w:hAnsi="Consolas" w:cs="Consolas"/>
                <w:color w:val="000000"/>
                <w:sz w:val="16"/>
                <w:szCs w:val="16"/>
                <w:lang w:val="en-US"/>
              </w:rPr>
              <w:t xml:space="preserve"> Stock </w:t>
            </w:r>
            <w:r w:rsidRPr="004C1507">
              <w:rPr>
                <w:rFonts w:ascii="Consolas" w:hAnsi="Consolas" w:cs="Consolas"/>
                <w:color w:val="0000FF"/>
                <w:sz w:val="16"/>
                <w:szCs w:val="16"/>
                <w:lang w:val="en-US"/>
              </w:rPr>
              <w:t>WHERE</w:t>
            </w:r>
            <w:r w:rsidRPr="004C1507">
              <w:rPr>
                <w:rFonts w:ascii="Consolas" w:hAnsi="Consolas" w:cs="Consolas"/>
                <w:color w:val="000000"/>
                <w:sz w:val="16"/>
                <w:szCs w:val="16"/>
                <w:lang w:val="en-US"/>
              </w:rPr>
              <w:t xml:space="preserve"> IDArticulo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@idArticulo</w:t>
            </w:r>
            <w:r w:rsidRPr="004C1507">
              <w:rPr>
                <w:rFonts w:ascii="Consolas" w:hAnsi="Consolas" w:cs="Consolas"/>
                <w:color w:val="808080"/>
                <w:sz w:val="16"/>
                <w:szCs w:val="16"/>
                <w:lang w:val="en-US"/>
              </w:rPr>
              <w:t>;</w:t>
            </w:r>
          </w:p>
          <w:p w14:paraId="6699E40E"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s-AR"/>
              </w:rPr>
              <w:t xml:space="preserve">IF </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@stockActual </w:t>
            </w:r>
            <w:r w:rsidRPr="004C1507">
              <w:rPr>
                <w:rFonts w:ascii="Consolas" w:hAnsi="Consolas" w:cs="Consolas"/>
                <w:color w:val="808080"/>
                <w:sz w:val="16"/>
                <w:szCs w:val="16"/>
                <w:lang w:val="es-AR"/>
              </w:rPr>
              <w:t>&lt;</w:t>
            </w:r>
            <w:r w:rsidRPr="004C1507">
              <w:rPr>
                <w:rFonts w:ascii="Consolas" w:hAnsi="Consolas" w:cs="Consolas"/>
                <w:color w:val="000000"/>
                <w:sz w:val="16"/>
                <w:szCs w:val="16"/>
                <w:lang w:val="es-AR"/>
              </w:rPr>
              <w:t xml:space="preserve"> @cantidad</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w:t>
            </w:r>
            <w:r w:rsidRPr="004C1507">
              <w:rPr>
                <w:rFonts w:ascii="Consolas" w:hAnsi="Consolas" w:cs="Consolas"/>
                <w:color w:val="0000FF"/>
                <w:sz w:val="16"/>
                <w:szCs w:val="16"/>
                <w:lang w:val="es-AR"/>
              </w:rPr>
              <w:t>BEGIN</w:t>
            </w:r>
          </w:p>
          <w:p w14:paraId="38CED191"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s-AR"/>
              </w:rPr>
              <w:lastRenderedPageBreak/>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s-AR"/>
              </w:rPr>
              <w:t>RAISERROR</w:t>
            </w:r>
            <w:r w:rsidRPr="004C1507">
              <w:rPr>
                <w:rFonts w:ascii="Consolas" w:hAnsi="Consolas" w:cs="Consolas"/>
                <w:color w:val="808080"/>
                <w:sz w:val="16"/>
                <w:szCs w:val="16"/>
                <w:lang w:val="es-AR"/>
              </w:rPr>
              <w:t>(</w:t>
            </w:r>
            <w:r w:rsidRPr="004C1507">
              <w:rPr>
                <w:rFonts w:ascii="Consolas" w:hAnsi="Consolas" w:cs="Consolas"/>
                <w:color w:val="FF0000"/>
                <w:sz w:val="16"/>
                <w:szCs w:val="16"/>
                <w:lang w:val="es-AR"/>
              </w:rPr>
              <w:t>'Stock insuficiente para efectuar esta transaccion'</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16</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w:t>
            </w:r>
            <w:r w:rsidRPr="004C1507">
              <w:rPr>
                <w:rFonts w:ascii="Consolas" w:hAnsi="Consolas" w:cs="Consolas"/>
                <w:color w:val="808080"/>
                <w:sz w:val="16"/>
                <w:szCs w:val="16"/>
                <w:lang w:val="es-AR"/>
              </w:rPr>
              <w:t>);</w:t>
            </w:r>
          </w:p>
          <w:p w14:paraId="714A7167"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n-US"/>
              </w:rPr>
              <w:t>END</w:t>
            </w:r>
          </w:p>
          <w:p w14:paraId="4FED726E"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p>
          <w:p w14:paraId="634BC318"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8000"/>
                <w:sz w:val="16"/>
                <w:szCs w:val="16"/>
                <w:lang w:val="en-US"/>
              </w:rPr>
              <w:t>-- Actualizar el stock</w:t>
            </w:r>
          </w:p>
          <w:p w14:paraId="6C886774"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FF00FF"/>
                <w:sz w:val="16"/>
                <w:szCs w:val="16"/>
                <w:lang w:val="en-US"/>
              </w:rPr>
              <w:t>UPDATE</w:t>
            </w:r>
            <w:r w:rsidRPr="004C1507">
              <w:rPr>
                <w:rFonts w:ascii="Consolas" w:hAnsi="Consolas" w:cs="Consolas"/>
                <w:color w:val="000000"/>
                <w:sz w:val="16"/>
                <w:szCs w:val="16"/>
                <w:lang w:val="en-US"/>
              </w:rPr>
              <w:t xml:space="preserve"> Stock </w:t>
            </w:r>
            <w:r w:rsidRPr="004C1507">
              <w:rPr>
                <w:rFonts w:ascii="Consolas" w:hAnsi="Consolas" w:cs="Consolas"/>
                <w:color w:val="0000FF"/>
                <w:sz w:val="16"/>
                <w:szCs w:val="16"/>
                <w:lang w:val="en-US"/>
              </w:rPr>
              <w:t>SET</w:t>
            </w:r>
            <w:r w:rsidRPr="004C1507">
              <w:rPr>
                <w:rFonts w:ascii="Consolas" w:hAnsi="Consolas" w:cs="Consolas"/>
                <w:color w:val="000000"/>
                <w:sz w:val="16"/>
                <w:szCs w:val="16"/>
                <w:lang w:val="en-US"/>
              </w:rPr>
              <w:t xml:space="preserve"> Cantidad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@stockActual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@cantidad </w:t>
            </w:r>
            <w:r w:rsidRPr="004C1507">
              <w:rPr>
                <w:rFonts w:ascii="Consolas" w:hAnsi="Consolas" w:cs="Consolas"/>
                <w:color w:val="0000FF"/>
                <w:sz w:val="16"/>
                <w:szCs w:val="16"/>
                <w:lang w:val="en-US"/>
              </w:rPr>
              <w:t>WHERE</w:t>
            </w:r>
            <w:r w:rsidRPr="004C1507">
              <w:rPr>
                <w:rFonts w:ascii="Consolas" w:hAnsi="Consolas" w:cs="Consolas"/>
                <w:color w:val="000000"/>
                <w:sz w:val="16"/>
                <w:szCs w:val="16"/>
                <w:lang w:val="en-US"/>
              </w:rPr>
              <w:t xml:space="preserve"> IDArticulo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@idArticulo</w:t>
            </w:r>
            <w:r w:rsidRPr="004C1507">
              <w:rPr>
                <w:rFonts w:ascii="Consolas" w:hAnsi="Consolas" w:cs="Consolas"/>
                <w:color w:val="808080"/>
                <w:sz w:val="16"/>
                <w:szCs w:val="16"/>
                <w:lang w:val="en-US"/>
              </w:rPr>
              <w:t>;</w:t>
            </w:r>
          </w:p>
          <w:p w14:paraId="47F5B105"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p>
          <w:p w14:paraId="3794EB9A"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8000"/>
                <w:sz w:val="16"/>
                <w:szCs w:val="16"/>
                <w:lang w:val="es-AR"/>
              </w:rPr>
              <w:t>-- Registrar la venta del artículo para una venta en específico</w:t>
            </w:r>
          </w:p>
          <w:p w14:paraId="671F442A"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n-US"/>
              </w:rPr>
              <w:t>INSERT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INTO</w:t>
            </w:r>
            <w:r w:rsidRPr="004C1507">
              <w:rPr>
                <w:rFonts w:ascii="Consolas" w:hAnsi="Consolas" w:cs="Consolas"/>
                <w:color w:val="000000"/>
                <w:sz w:val="16"/>
                <w:szCs w:val="16"/>
                <w:lang w:val="en-US"/>
              </w:rPr>
              <w:t xml:space="preserve"> ArticulosVenta </w:t>
            </w:r>
            <w:r w:rsidRPr="004C1507">
              <w:rPr>
                <w:rFonts w:ascii="Consolas" w:hAnsi="Consolas" w:cs="Consolas"/>
                <w:color w:val="0000FF"/>
                <w:sz w:val="16"/>
                <w:szCs w:val="16"/>
                <w:lang w:val="en-US"/>
              </w:rPr>
              <w:t xml:space="preserve">VALUES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@idVenta</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@idArticulo</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@cantidad</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@precioUnitario</w:t>
            </w:r>
            <w:r w:rsidRPr="004C1507">
              <w:rPr>
                <w:rFonts w:ascii="Consolas" w:hAnsi="Consolas" w:cs="Consolas"/>
                <w:color w:val="808080"/>
                <w:sz w:val="16"/>
                <w:szCs w:val="16"/>
                <w:lang w:val="en-US"/>
              </w:rPr>
              <w:t>);</w:t>
            </w:r>
          </w:p>
          <w:p w14:paraId="3586FB91"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p>
          <w:p w14:paraId="166DAA44"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COMMIT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TRANSACTION</w:t>
            </w:r>
            <w:r w:rsidRPr="004C1507">
              <w:rPr>
                <w:rFonts w:ascii="Consolas" w:hAnsi="Consolas" w:cs="Consolas"/>
                <w:color w:val="808080"/>
                <w:sz w:val="16"/>
                <w:szCs w:val="16"/>
                <w:lang w:val="en-US"/>
              </w:rPr>
              <w:t>;</w:t>
            </w:r>
          </w:p>
          <w:p w14:paraId="0829BC36"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END</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TRY</w:t>
            </w:r>
          </w:p>
          <w:p w14:paraId="44261E5C"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BEGIN</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CATCH</w:t>
            </w:r>
          </w:p>
          <w:p w14:paraId="056798DA"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ROLLBACK</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TRANSACTION</w:t>
            </w:r>
            <w:r w:rsidRPr="004C1507">
              <w:rPr>
                <w:rFonts w:ascii="Consolas" w:hAnsi="Consolas" w:cs="Consolas"/>
                <w:color w:val="808080"/>
                <w:sz w:val="16"/>
                <w:szCs w:val="16"/>
                <w:lang w:val="en-US"/>
              </w:rPr>
              <w:t>;</w:t>
            </w:r>
          </w:p>
          <w:p w14:paraId="725F861C"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PRINT</w:t>
            </w:r>
            <w:r w:rsidRPr="004C1507">
              <w:rPr>
                <w:rFonts w:ascii="Consolas" w:hAnsi="Consolas" w:cs="Consolas"/>
                <w:color w:val="000000"/>
                <w:sz w:val="16"/>
                <w:szCs w:val="16"/>
                <w:lang w:val="en-US"/>
              </w:rPr>
              <w:t xml:space="preserve"> </w:t>
            </w:r>
            <w:r w:rsidRPr="004C1507">
              <w:rPr>
                <w:rFonts w:ascii="Consolas" w:hAnsi="Consolas" w:cs="Consolas"/>
                <w:color w:val="FF00FF"/>
                <w:sz w:val="16"/>
                <w:szCs w:val="16"/>
                <w:lang w:val="en-US"/>
              </w:rPr>
              <w:t>ERROR_MESSAGE</w:t>
            </w:r>
            <w:r w:rsidRPr="004C1507">
              <w:rPr>
                <w:rFonts w:ascii="Consolas" w:hAnsi="Consolas" w:cs="Consolas"/>
                <w:color w:val="808080"/>
                <w:sz w:val="16"/>
                <w:szCs w:val="16"/>
                <w:lang w:val="en-US"/>
              </w:rPr>
              <w:t>();</w:t>
            </w:r>
          </w:p>
          <w:p w14:paraId="55A8D2BC" w14:textId="77777777" w:rsidR="004C1507" w:rsidRPr="006278A2"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6278A2">
              <w:rPr>
                <w:rFonts w:ascii="Consolas" w:hAnsi="Consolas" w:cs="Consolas"/>
                <w:color w:val="0000FF"/>
                <w:sz w:val="16"/>
                <w:szCs w:val="16"/>
                <w:lang w:val="en-US"/>
              </w:rPr>
              <w:t>END</w:t>
            </w:r>
            <w:r w:rsidRPr="006278A2">
              <w:rPr>
                <w:rFonts w:ascii="Consolas" w:hAnsi="Consolas" w:cs="Consolas"/>
                <w:color w:val="000000"/>
                <w:sz w:val="16"/>
                <w:szCs w:val="16"/>
                <w:lang w:val="en-US"/>
              </w:rPr>
              <w:t xml:space="preserve"> </w:t>
            </w:r>
            <w:r w:rsidRPr="006278A2">
              <w:rPr>
                <w:rFonts w:ascii="Consolas" w:hAnsi="Consolas" w:cs="Consolas"/>
                <w:color w:val="0000FF"/>
                <w:sz w:val="16"/>
                <w:szCs w:val="16"/>
                <w:lang w:val="en-US"/>
              </w:rPr>
              <w:t>CATCH</w:t>
            </w:r>
          </w:p>
          <w:p w14:paraId="3C5E8A86" w14:textId="48A96C29" w:rsidR="004C1507" w:rsidRPr="004C1507" w:rsidRDefault="004C1507" w:rsidP="004C1507">
            <w:pPr>
              <w:pStyle w:val="Ttulo3"/>
              <w:rPr>
                <w:rFonts w:ascii="Consolas" w:hAnsi="Consolas"/>
                <w:sz w:val="16"/>
                <w:szCs w:val="16"/>
              </w:rPr>
            </w:pPr>
            <w:r w:rsidRPr="004C1507">
              <w:rPr>
                <w:rFonts w:ascii="Consolas" w:hAnsi="Consolas" w:cs="Consolas"/>
                <w:b w:val="0"/>
                <w:color w:val="0000FF"/>
                <w:sz w:val="16"/>
                <w:szCs w:val="16"/>
                <w:lang w:val="es-AR"/>
              </w:rPr>
              <w:t>END</w:t>
            </w:r>
            <w:r w:rsidRPr="004C1507">
              <w:rPr>
                <w:rFonts w:ascii="Consolas" w:hAnsi="Consolas" w:cs="Consolas"/>
                <w:b w:val="0"/>
                <w:color w:val="808080"/>
                <w:sz w:val="16"/>
                <w:szCs w:val="16"/>
                <w:lang w:val="es-AR"/>
              </w:rPr>
              <w:t>;</w:t>
            </w:r>
          </w:p>
        </w:tc>
      </w:tr>
    </w:tbl>
    <w:p w14:paraId="3170DD5C" w14:textId="77777777" w:rsidR="00972667" w:rsidRDefault="00000000">
      <w:pPr>
        <w:pStyle w:val="Ttulo3"/>
      </w:pPr>
      <w:bookmarkStart w:id="9" w:name="_ubxltg94wk7m" w:colFirst="0" w:colLast="0"/>
      <w:bookmarkEnd w:id="9"/>
      <w:r>
        <w:lastRenderedPageBreak/>
        <w:t>Trigger 1</w:t>
      </w:r>
    </w:p>
    <w:p w14:paraId="708A69C4" w14:textId="58CF7846" w:rsidR="00972667" w:rsidRDefault="004C1507" w:rsidP="004C1507">
      <w:pPr>
        <w:ind w:firstLine="0"/>
      </w:pPr>
      <w:r>
        <w:t>Explicacion trigger 1</w:t>
      </w:r>
    </w:p>
    <w:p w14:paraId="090875B9" w14:textId="3688E470" w:rsidR="00972667" w:rsidRDefault="00972667">
      <w:pPr>
        <w:ind w:firstLine="0"/>
      </w:pPr>
    </w:p>
    <w:tbl>
      <w:tblPr>
        <w:tblStyle w:val="a1"/>
        <w:tblW w:w="0" w:type="auto"/>
        <w:tblInd w:w="0" w:type="dxa"/>
        <w:tblLayout w:type="fixed"/>
        <w:tblLook w:val="0600" w:firstRow="0" w:lastRow="0" w:firstColumn="0" w:lastColumn="0" w:noHBand="1" w:noVBand="1"/>
      </w:tblPr>
      <w:tblGrid>
        <w:gridCol w:w="9029"/>
      </w:tblGrid>
      <w:tr w:rsidR="00972667" w14:paraId="5EB5AB7B"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145A13C8" w14:textId="664C738D" w:rsidR="00972667" w:rsidRPr="004C1507" w:rsidRDefault="004C1507">
            <w:pPr>
              <w:widowControl w:val="0"/>
              <w:pBdr>
                <w:top w:val="nil"/>
                <w:left w:val="nil"/>
                <w:bottom w:val="nil"/>
                <w:right w:val="nil"/>
                <w:between w:val="nil"/>
              </w:pBdr>
              <w:spacing w:line="276" w:lineRule="auto"/>
              <w:ind w:firstLine="0"/>
              <w:jc w:val="left"/>
              <w:rPr>
                <w:rFonts w:ascii="Consolas" w:hAnsi="Consolas"/>
                <w:lang w:val="en-US"/>
              </w:rPr>
            </w:pPr>
            <w:r>
              <w:rPr>
                <w:rFonts w:ascii="Consolas" w:hAnsi="Consolas"/>
                <w:lang w:val="en-US"/>
              </w:rPr>
              <w:t>-- trigger 1</w:t>
            </w:r>
          </w:p>
        </w:tc>
      </w:tr>
    </w:tbl>
    <w:p w14:paraId="7A8086FD" w14:textId="77777777" w:rsidR="00972667" w:rsidRDefault="00972667">
      <w:pPr>
        <w:ind w:firstLine="0"/>
      </w:pPr>
    </w:p>
    <w:p w14:paraId="2FC79B09" w14:textId="77777777" w:rsidR="00972667" w:rsidRDefault="00000000">
      <w:pPr>
        <w:pStyle w:val="Ttulo3"/>
      </w:pPr>
      <w:bookmarkStart w:id="10" w:name="_m4dqyhkjo9dy" w:colFirst="0" w:colLast="0"/>
      <w:bookmarkEnd w:id="10"/>
      <w:r>
        <w:t>Trigger 2</w:t>
      </w:r>
    </w:p>
    <w:p w14:paraId="17937D51" w14:textId="77777777" w:rsidR="00972667" w:rsidRDefault="00000000">
      <w:pPr>
        <w:ind w:firstLine="0"/>
      </w:pPr>
      <w:r>
        <w:t>Aquí se explica el propósito del Trigger 2 de la base de datos.</w:t>
      </w:r>
    </w:p>
    <w:tbl>
      <w:tblPr>
        <w:tblStyle w:val="Tablaconcuadrcula"/>
        <w:tblW w:w="0" w:type="auto"/>
        <w:tblLook w:val="04A0" w:firstRow="1" w:lastRow="0" w:firstColumn="1" w:lastColumn="0" w:noHBand="0" w:noVBand="1"/>
      </w:tblPr>
      <w:tblGrid>
        <w:gridCol w:w="9019"/>
      </w:tblGrid>
      <w:tr w:rsidR="004C1507" w14:paraId="1DDCE6E4" w14:textId="77777777">
        <w:tc>
          <w:tcPr>
            <w:tcW w:w="9019" w:type="dxa"/>
          </w:tcPr>
          <w:p w14:paraId="64369AC8" w14:textId="4B506556" w:rsidR="004C1507" w:rsidRPr="004C1507" w:rsidRDefault="004C1507">
            <w:pPr>
              <w:ind w:firstLine="0"/>
              <w:rPr>
                <w:rFonts w:ascii="Consolas" w:hAnsi="Consolas"/>
              </w:rPr>
            </w:pPr>
            <w:r>
              <w:rPr>
                <w:rFonts w:ascii="Consolas" w:hAnsi="Consolas"/>
              </w:rPr>
              <w:t>-- Trigger 2</w:t>
            </w:r>
          </w:p>
        </w:tc>
      </w:tr>
    </w:tbl>
    <w:p w14:paraId="07FABA74" w14:textId="77777777" w:rsidR="004C1507" w:rsidRDefault="004C1507">
      <w:pPr>
        <w:ind w:firstLine="0"/>
      </w:pPr>
    </w:p>
    <w:p w14:paraId="103B4620" w14:textId="77777777" w:rsidR="00972667" w:rsidRDefault="00972667">
      <w:pPr>
        <w:ind w:firstLine="0"/>
      </w:pPr>
    </w:p>
    <w:p w14:paraId="4CFDE7DB" w14:textId="77777777" w:rsidR="00972667" w:rsidRDefault="00000000">
      <w:pPr>
        <w:pStyle w:val="Ttulo2"/>
      </w:pPr>
      <w:bookmarkStart w:id="11" w:name="_az47cbwhao1z" w:colFirst="0" w:colLast="0"/>
      <w:bookmarkEnd w:id="11"/>
      <w:r>
        <w:t>Links a los recursos</w:t>
      </w:r>
    </w:p>
    <w:p w14:paraId="43B4992C" w14:textId="77777777" w:rsidR="00972667" w:rsidRDefault="00972667">
      <w:pPr>
        <w:ind w:firstLine="0"/>
        <w:rPr>
          <w:b/>
        </w:rPr>
      </w:pPr>
    </w:p>
    <w:p w14:paraId="0264F3F2" w14:textId="77777777" w:rsidR="00972667" w:rsidRDefault="00000000">
      <w:pPr>
        <w:ind w:firstLine="0"/>
        <w:rPr>
          <w:b/>
        </w:rPr>
      </w:pPr>
      <w:r>
        <w:rPr>
          <w:b/>
        </w:rPr>
        <w:t>Script de creación de base de datos con datos</w:t>
      </w:r>
    </w:p>
    <w:p w14:paraId="764D7318" w14:textId="32B38E44" w:rsidR="00972667" w:rsidRPr="00EA091B" w:rsidRDefault="00EA091B" w:rsidP="00EA091B">
      <w:pPr>
        <w:spacing w:after="240"/>
        <w:ind w:firstLine="0"/>
      </w:pPr>
      <w:hyperlink r:id="rId10" w:history="1">
        <w:r w:rsidRPr="00EA091B">
          <w:rPr>
            <w:rStyle w:val="Hipervnculo"/>
          </w:rPr>
          <w:t>https://github.com/Salchy/TP-integrador-dbii</w:t>
        </w:r>
      </w:hyperlink>
    </w:p>
    <w:p w14:paraId="144559A1" w14:textId="77777777" w:rsidR="00972667" w:rsidRDefault="00000000">
      <w:pPr>
        <w:ind w:firstLine="0"/>
        <w:rPr>
          <w:b/>
        </w:rPr>
      </w:pPr>
      <w:r>
        <w:rPr>
          <w:b/>
        </w:rPr>
        <w:t>Video demo del sistema (hasta 25 minutos)</w:t>
      </w:r>
    </w:p>
    <w:p w14:paraId="438C3D58" w14:textId="77777777" w:rsidR="00972667" w:rsidRDefault="00972667">
      <w:pPr>
        <w:ind w:firstLine="0"/>
      </w:pPr>
      <w:hyperlink r:id="rId11">
        <w:r>
          <w:rPr>
            <w:color w:val="1155CC"/>
            <w:u w:val="single"/>
          </w:rPr>
          <w:t>https://youtube.com/usuario/VideoDemo</w:t>
        </w:r>
      </w:hyperlink>
      <w:r>
        <w:t xml:space="preserve"> </w:t>
      </w:r>
    </w:p>
    <w:p w14:paraId="761A3A39" w14:textId="77777777" w:rsidR="00972667" w:rsidRDefault="00972667">
      <w:pPr>
        <w:ind w:firstLine="0"/>
      </w:pPr>
    </w:p>
    <w:sectPr w:rsidR="00972667">
      <w:headerReference w:type="default" r:id="rId12"/>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144C11" w14:textId="77777777" w:rsidR="004623B0" w:rsidRDefault="004623B0">
      <w:pPr>
        <w:spacing w:line="240" w:lineRule="auto"/>
      </w:pPr>
      <w:r>
        <w:separator/>
      </w:r>
    </w:p>
  </w:endnote>
  <w:endnote w:type="continuationSeparator" w:id="0">
    <w:p w14:paraId="15700720" w14:textId="77777777" w:rsidR="004623B0" w:rsidRDefault="00462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93F1373-B523-43DB-ACF5-9B1B7B8A7343}"/>
    <w:embedBold r:id="rId2" w:fontKey="{8326DAAE-320A-41E8-8F50-F862ADD0FAEC}"/>
    <w:embedItalic r:id="rId3" w:fontKey="{62394330-68BC-4637-83A7-792B3313A7AA}"/>
  </w:font>
  <w:font w:name="Fira Sans">
    <w:charset w:val="00"/>
    <w:family w:val="swiss"/>
    <w:pitch w:val="variable"/>
    <w:sig w:usb0="600002FF" w:usb1="00000001" w:usb2="00000000" w:usb3="00000000" w:csb0="0000019F" w:csb1="00000000"/>
    <w:embedRegular r:id="rId4" w:fontKey="{094BC2C5-802B-4E5B-ACED-560F0E82B331}"/>
    <w:embedBold r:id="rId5" w:fontKey="{1B6D4590-C821-47FD-9435-5DDAFBC2C38E}"/>
  </w:font>
  <w:font w:name="Reddit Mono">
    <w:charset w:val="00"/>
    <w:family w:val="auto"/>
    <w:pitch w:val="default"/>
    <w:embedRegular r:id="rId6" w:fontKey="{C967E781-54CA-4E01-85FB-90BD2336B3C8}"/>
  </w:font>
  <w:font w:name="Consolas">
    <w:panose1 w:val="020B0609020204030204"/>
    <w:charset w:val="00"/>
    <w:family w:val="modern"/>
    <w:pitch w:val="fixed"/>
    <w:sig w:usb0="E00006FF" w:usb1="0000FCFF" w:usb2="00000001" w:usb3="00000000" w:csb0="0000019F" w:csb1="00000000"/>
    <w:embedRegular r:id="rId7" w:fontKey="{87D4EDEE-3666-4BDE-B60C-107DADFE7A17}"/>
    <w:embedBold r:id="rId8" w:fontKey="{A2CE1AF9-668D-44B9-B814-8B04718C525D}"/>
  </w:font>
  <w:font w:name="Calibri">
    <w:panose1 w:val="020F0502020204030204"/>
    <w:charset w:val="00"/>
    <w:family w:val="swiss"/>
    <w:pitch w:val="variable"/>
    <w:sig w:usb0="E4002EFF" w:usb1="C000247B" w:usb2="00000009" w:usb3="00000000" w:csb0="000001FF" w:csb1="00000000"/>
    <w:embedRegular r:id="rId9" w:fontKey="{C77D24C7-3B1A-4FC8-9C14-73FD17892899}"/>
  </w:font>
  <w:font w:name="Cambria">
    <w:panose1 w:val="02040503050406030204"/>
    <w:charset w:val="00"/>
    <w:family w:val="roman"/>
    <w:pitch w:val="variable"/>
    <w:sig w:usb0="E00006FF" w:usb1="420024FF" w:usb2="02000000" w:usb3="00000000" w:csb0="0000019F" w:csb1="00000000"/>
    <w:embedRegular r:id="rId10" w:fontKey="{D6127046-EA6D-495A-93FE-CE63C295437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83684" w14:textId="77777777" w:rsidR="00972667" w:rsidRDefault="00000000">
    <w:pPr>
      <w:jc w:val="right"/>
    </w:pPr>
    <w:r>
      <w:rPr>
        <w:rFonts w:ascii="Fira Sans" w:eastAsia="Fira Sans" w:hAnsi="Fira Sans" w:cs="Fira Sans"/>
        <w:color w:val="B7B7B7"/>
        <w:sz w:val="20"/>
        <w:szCs w:val="20"/>
      </w:rPr>
      <w:t xml:space="preserve">Página </w:t>
    </w:r>
    <w:r>
      <w:rPr>
        <w:rFonts w:ascii="Fira Sans" w:eastAsia="Fira Sans" w:hAnsi="Fira Sans" w:cs="Fira Sans"/>
        <w:color w:val="B7B7B7"/>
        <w:sz w:val="20"/>
        <w:szCs w:val="20"/>
      </w:rPr>
      <w:fldChar w:fldCharType="begin"/>
    </w:r>
    <w:r>
      <w:rPr>
        <w:rFonts w:ascii="Fira Sans" w:eastAsia="Fira Sans" w:hAnsi="Fira Sans" w:cs="Fira Sans"/>
        <w:color w:val="B7B7B7"/>
        <w:sz w:val="20"/>
        <w:szCs w:val="20"/>
      </w:rPr>
      <w:instrText>PAGE</w:instrText>
    </w:r>
    <w:r>
      <w:rPr>
        <w:rFonts w:ascii="Fira Sans" w:eastAsia="Fira Sans" w:hAnsi="Fira Sans" w:cs="Fira Sans"/>
        <w:color w:val="B7B7B7"/>
        <w:sz w:val="20"/>
        <w:szCs w:val="20"/>
      </w:rPr>
      <w:fldChar w:fldCharType="separate"/>
    </w:r>
    <w:r w:rsidR="00AE6252">
      <w:rPr>
        <w:rFonts w:ascii="Fira Sans" w:eastAsia="Fira Sans" w:hAnsi="Fira Sans" w:cs="Fira Sans"/>
        <w:noProof/>
        <w:color w:val="B7B7B7"/>
        <w:sz w:val="20"/>
        <w:szCs w:val="20"/>
      </w:rPr>
      <w:t>1</w:t>
    </w:r>
    <w:r>
      <w:rPr>
        <w:rFonts w:ascii="Fira Sans" w:eastAsia="Fira Sans" w:hAnsi="Fira Sans" w:cs="Fira Sans"/>
        <w:color w:val="B7B7B7"/>
        <w:sz w:val="20"/>
        <w:szCs w:val="20"/>
      </w:rPr>
      <w:fldChar w:fldCharType="end"/>
    </w:r>
    <w:r>
      <w:rPr>
        <w:rFonts w:ascii="Fira Sans" w:eastAsia="Fira Sans" w:hAnsi="Fira Sans" w:cs="Fira Sans"/>
        <w:color w:val="B7B7B7"/>
        <w:sz w:val="20"/>
        <w:szCs w:val="20"/>
      </w:rPr>
      <w:t xml:space="preserve"> de </w:t>
    </w:r>
    <w:r>
      <w:rPr>
        <w:rFonts w:ascii="Fira Sans" w:eastAsia="Fira Sans" w:hAnsi="Fira Sans" w:cs="Fira Sans"/>
        <w:color w:val="B7B7B7"/>
        <w:sz w:val="20"/>
        <w:szCs w:val="20"/>
      </w:rPr>
      <w:fldChar w:fldCharType="begin"/>
    </w:r>
    <w:r>
      <w:rPr>
        <w:rFonts w:ascii="Fira Sans" w:eastAsia="Fira Sans" w:hAnsi="Fira Sans" w:cs="Fira Sans"/>
        <w:color w:val="B7B7B7"/>
        <w:sz w:val="20"/>
        <w:szCs w:val="20"/>
      </w:rPr>
      <w:instrText>NUMPAGES</w:instrText>
    </w:r>
    <w:r>
      <w:rPr>
        <w:rFonts w:ascii="Fira Sans" w:eastAsia="Fira Sans" w:hAnsi="Fira Sans" w:cs="Fira Sans"/>
        <w:color w:val="B7B7B7"/>
        <w:sz w:val="20"/>
        <w:szCs w:val="20"/>
      </w:rPr>
      <w:fldChar w:fldCharType="separate"/>
    </w:r>
    <w:r w:rsidR="00AE6252">
      <w:rPr>
        <w:rFonts w:ascii="Fira Sans" w:eastAsia="Fira Sans" w:hAnsi="Fira Sans" w:cs="Fira Sans"/>
        <w:noProof/>
        <w:color w:val="B7B7B7"/>
        <w:sz w:val="20"/>
        <w:szCs w:val="20"/>
      </w:rPr>
      <w:t>2</w:t>
    </w:r>
    <w:r>
      <w:rPr>
        <w:rFonts w:ascii="Fira Sans" w:eastAsia="Fira Sans" w:hAnsi="Fira Sans" w:cs="Fira Sans"/>
        <w:color w:val="B7B7B7"/>
        <w:sz w:val="20"/>
        <w:szCs w:val="20"/>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57709E" w14:textId="77777777" w:rsidR="004623B0" w:rsidRDefault="004623B0">
      <w:pPr>
        <w:spacing w:line="240" w:lineRule="auto"/>
      </w:pPr>
      <w:r>
        <w:separator/>
      </w:r>
    </w:p>
  </w:footnote>
  <w:footnote w:type="continuationSeparator" w:id="0">
    <w:p w14:paraId="16DB63E7" w14:textId="77777777" w:rsidR="004623B0" w:rsidRDefault="004623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CC7DC" w14:textId="77777777" w:rsidR="00972667" w:rsidRDefault="009726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FA00F7"/>
    <w:multiLevelType w:val="multilevel"/>
    <w:tmpl w:val="79E83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1008EB"/>
    <w:multiLevelType w:val="multilevel"/>
    <w:tmpl w:val="A84E3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7786397">
    <w:abstractNumId w:val="1"/>
  </w:num>
  <w:num w:numId="2" w16cid:durableId="1110970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667"/>
    <w:rsid w:val="000229A2"/>
    <w:rsid w:val="00023138"/>
    <w:rsid w:val="001846EA"/>
    <w:rsid w:val="00333750"/>
    <w:rsid w:val="00386A6D"/>
    <w:rsid w:val="004623B0"/>
    <w:rsid w:val="004C1507"/>
    <w:rsid w:val="004D6063"/>
    <w:rsid w:val="00516773"/>
    <w:rsid w:val="0053540C"/>
    <w:rsid w:val="00540AF7"/>
    <w:rsid w:val="005444F8"/>
    <w:rsid w:val="0056406D"/>
    <w:rsid w:val="005B36A1"/>
    <w:rsid w:val="006278A2"/>
    <w:rsid w:val="006B2F61"/>
    <w:rsid w:val="00955900"/>
    <w:rsid w:val="00972667"/>
    <w:rsid w:val="009B53E7"/>
    <w:rsid w:val="00A3140E"/>
    <w:rsid w:val="00AD722E"/>
    <w:rsid w:val="00AE6252"/>
    <w:rsid w:val="00BD1053"/>
    <w:rsid w:val="00C84248"/>
    <w:rsid w:val="00CE5B1F"/>
    <w:rsid w:val="00D01F8E"/>
    <w:rsid w:val="00DB716A"/>
    <w:rsid w:val="00EA091B"/>
    <w:rsid w:val="00EF4495"/>
    <w:rsid w:val="00F044A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C988"/>
  <w15:docId w15:val="{2D0B7A2C-5776-4415-A6E9-1B0C13CC4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2"/>
        <w:szCs w:val="22"/>
        <w:lang w:val="es-419" w:eastAsia="es-AR" w:bidi="ar-SA"/>
      </w:rPr>
    </w:rPrDefault>
    <w:pPrDefault>
      <w:pPr>
        <w:spacing w:line="360" w:lineRule="auto"/>
        <w:ind w:firstLine="28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ind w:firstLine="0"/>
      <w:outlineLvl w:val="1"/>
    </w:pPr>
    <w:rPr>
      <w:rFonts w:ascii="Fira Sans" w:eastAsia="Fira Sans" w:hAnsi="Fira Sans" w:cs="Fira Sans"/>
      <w:b/>
      <w:color w:val="0B5394"/>
      <w:sz w:val="28"/>
      <w:szCs w:val="28"/>
    </w:rPr>
  </w:style>
  <w:style w:type="paragraph" w:styleId="Ttulo3">
    <w:name w:val="heading 3"/>
    <w:basedOn w:val="Normal"/>
    <w:next w:val="Normal"/>
    <w:uiPriority w:val="9"/>
    <w:unhideWhenUsed/>
    <w:qFormat/>
    <w:pPr>
      <w:keepNext/>
      <w:keepLines/>
      <w:spacing w:before="280" w:after="80"/>
      <w:ind w:firstLine="0"/>
      <w:jc w:val="left"/>
      <w:outlineLvl w:val="2"/>
    </w:pPr>
    <w:rPr>
      <w:b/>
      <w:sz w:val="26"/>
      <w:szCs w:val="26"/>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pPr>
    <w:rPr>
      <w:rFonts w:ascii="Fira Sans" w:eastAsia="Fira Sans" w:hAnsi="Fira Sans" w:cs="Fira Sans"/>
      <w:b/>
      <w:color w:val="0B5394"/>
      <w:sz w:val="36"/>
      <w:szCs w:val="36"/>
    </w:rPr>
  </w:style>
  <w:style w:type="paragraph" w:styleId="Subttulo">
    <w:name w:val="Subtitle"/>
    <w:basedOn w:val="Normal"/>
    <w:next w:val="Normal"/>
    <w:uiPriority w:val="11"/>
    <w:qFormat/>
    <w:pPr>
      <w:keepNext/>
      <w:keepLines/>
      <w:ind w:firstLine="0"/>
    </w:pPr>
    <w:rPr>
      <w:rFonts w:ascii="Fira Sans" w:eastAsia="Fira Sans" w:hAnsi="Fira Sans" w:cs="Fira Sans"/>
      <w:b/>
      <w:color w:val="0B5394"/>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EA091B"/>
    <w:rPr>
      <w:sz w:val="16"/>
      <w:szCs w:val="16"/>
    </w:rPr>
  </w:style>
  <w:style w:type="paragraph" w:styleId="Textocomentario">
    <w:name w:val="annotation text"/>
    <w:basedOn w:val="Normal"/>
    <w:link w:val="TextocomentarioCar"/>
    <w:uiPriority w:val="99"/>
    <w:semiHidden/>
    <w:unhideWhenUsed/>
    <w:rsid w:val="00EA09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091B"/>
    <w:rPr>
      <w:sz w:val="20"/>
      <w:szCs w:val="20"/>
    </w:rPr>
  </w:style>
  <w:style w:type="paragraph" w:styleId="Asuntodelcomentario">
    <w:name w:val="annotation subject"/>
    <w:basedOn w:val="Textocomentario"/>
    <w:next w:val="Textocomentario"/>
    <w:link w:val="AsuntodelcomentarioCar"/>
    <w:uiPriority w:val="99"/>
    <w:semiHidden/>
    <w:unhideWhenUsed/>
    <w:rsid w:val="00EA091B"/>
    <w:rPr>
      <w:b/>
      <w:bCs/>
    </w:rPr>
  </w:style>
  <w:style w:type="character" w:customStyle="1" w:styleId="AsuntodelcomentarioCar">
    <w:name w:val="Asunto del comentario Car"/>
    <w:basedOn w:val="TextocomentarioCar"/>
    <w:link w:val="Asuntodelcomentario"/>
    <w:uiPriority w:val="99"/>
    <w:semiHidden/>
    <w:rsid w:val="00EA091B"/>
    <w:rPr>
      <w:b/>
      <w:bCs/>
      <w:sz w:val="20"/>
      <w:szCs w:val="20"/>
    </w:rPr>
  </w:style>
  <w:style w:type="character" w:styleId="Hipervnculo">
    <w:name w:val="Hyperlink"/>
    <w:basedOn w:val="Fuentedeprrafopredeter"/>
    <w:uiPriority w:val="99"/>
    <w:unhideWhenUsed/>
    <w:rsid w:val="00EA091B"/>
    <w:rPr>
      <w:color w:val="0000FF" w:themeColor="hyperlink"/>
      <w:u w:val="single"/>
    </w:rPr>
  </w:style>
  <w:style w:type="character" w:styleId="Mencinsinresolver">
    <w:name w:val="Unresolved Mention"/>
    <w:basedOn w:val="Fuentedeprrafopredeter"/>
    <w:uiPriority w:val="99"/>
    <w:semiHidden/>
    <w:unhideWhenUsed/>
    <w:rsid w:val="00EA091B"/>
    <w:rPr>
      <w:color w:val="605E5C"/>
      <w:shd w:val="clear" w:color="auto" w:fill="E1DFDD"/>
    </w:rPr>
  </w:style>
  <w:style w:type="paragraph" w:styleId="Prrafodelista">
    <w:name w:val="List Paragraph"/>
    <w:basedOn w:val="Normal"/>
    <w:uiPriority w:val="34"/>
    <w:qFormat/>
    <w:rsid w:val="001846EA"/>
    <w:pPr>
      <w:ind w:left="720"/>
      <w:contextualSpacing/>
    </w:pPr>
  </w:style>
  <w:style w:type="table" w:styleId="Tablaconcuadrcula">
    <w:name w:val="Table Grid"/>
    <w:basedOn w:val="Tablanormal"/>
    <w:uiPriority w:val="39"/>
    <w:rsid w:val="001846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com/usuario/VideoDemo"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Salchy/TP-integrador-dbi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3F65E-905C-4702-A159-5CA04B3ED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6</Pages>
  <Words>1074</Words>
  <Characters>5908</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Leandro Correa</cp:lastModifiedBy>
  <cp:revision>10</cp:revision>
  <dcterms:created xsi:type="dcterms:W3CDTF">2025-05-27T15:06:00Z</dcterms:created>
  <dcterms:modified xsi:type="dcterms:W3CDTF">2025-06-18T15:16:00Z</dcterms:modified>
</cp:coreProperties>
</file>