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E456C" w14:textId="77777777" w:rsidR="002B756D" w:rsidRDefault="002B756D" w:rsidP="004F0CF9">
      <w:pPr>
        <w:ind w:left="720" w:hanging="360"/>
      </w:pPr>
    </w:p>
    <w:p w14:paraId="5212E8AC" w14:textId="006E44DC" w:rsidR="002B756D" w:rsidRDefault="002B756D" w:rsidP="002B756D">
      <w:pPr>
        <w:pStyle w:val="ListParagraph"/>
        <w:jc w:val="center"/>
        <w:rPr>
          <w:b/>
          <w:bCs/>
          <w:sz w:val="28"/>
          <w:szCs w:val="28"/>
        </w:rPr>
      </w:pPr>
      <w:r w:rsidRPr="002B756D">
        <w:rPr>
          <w:b/>
          <w:bCs/>
          <w:sz w:val="28"/>
          <w:szCs w:val="28"/>
        </w:rPr>
        <w:t>Assignment 1</w:t>
      </w:r>
    </w:p>
    <w:p w14:paraId="21545163" w14:textId="77777777" w:rsidR="00244359" w:rsidRPr="002B756D" w:rsidRDefault="00244359" w:rsidP="002B756D">
      <w:pPr>
        <w:pStyle w:val="ListParagraph"/>
        <w:jc w:val="center"/>
        <w:rPr>
          <w:b/>
          <w:bCs/>
          <w:sz w:val="28"/>
          <w:szCs w:val="28"/>
        </w:rPr>
      </w:pPr>
    </w:p>
    <w:p w14:paraId="69B9744C" w14:textId="7F9A0085" w:rsidR="004F0CF9" w:rsidRDefault="004F0CF9" w:rsidP="004F0CF9">
      <w:pPr>
        <w:pStyle w:val="ListParagraph"/>
        <w:numPr>
          <w:ilvl w:val="0"/>
          <w:numId w:val="1"/>
        </w:numPr>
        <w:rPr>
          <w:sz w:val="28"/>
          <w:szCs w:val="28"/>
        </w:rPr>
      </w:pPr>
      <w:r w:rsidRPr="004F0CF9">
        <w:rPr>
          <w:sz w:val="28"/>
          <w:szCs w:val="28"/>
        </w:rPr>
        <w:t>What is Microservices?</w:t>
      </w:r>
    </w:p>
    <w:p w14:paraId="445CBD90" w14:textId="2E2C3C14" w:rsidR="004F0CF9" w:rsidRPr="00244A59" w:rsidRDefault="004F0CF9" w:rsidP="004F0CF9">
      <w:pPr>
        <w:pStyle w:val="ListParagraph"/>
        <w:rPr>
          <w:rFonts w:ascii="Times New Roman" w:hAnsi="Times New Roman" w:cs="Times New Roman"/>
          <w:color w:val="202124"/>
          <w:sz w:val="28"/>
          <w:szCs w:val="28"/>
          <w:shd w:val="clear" w:color="auto" w:fill="FFFFFF"/>
        </w:rPr>
      </w:pPr>
      <w:r w:rsidRPr="00244A59">
        <w:rPr>
          <w:rFonts w:ascii="Times New Roman" w:hAnsi="Times New Roman" w:cs="Times New Roman"/>
          <w:color w:val="202124"/>
          <w:sz w:val="28"/>
          <w:szCs w:val="28"/>
          <w:shd w:val="clear" w:color="auto" w:fill="FFFFFF"/>
        </w:rPr>
        <w:t>Microservices are a method of developing software applications which are made up of independently deployable, modular services. Each microservice runs a unique process and communicates through a well-defined, lightweight mechanism, such as a container, to serve a business goal.</w:t>
      </w:r>
    </w:p>
    <w:p w14:paraId="72099238" w14:textId="338259D9" w:rsidR="004F0CF9" w:rsidRPr="00244A59" w:rsidRDefault="004F0CF9" w:rsidP="004F0CF9">
      <w:pPr>
        <w:pStyle w:val="ListParagraph"/>
        <w:rPr>
          <w:rFonts w:ascii="Times New Roman" w:hAnsi="Times New Roman" w:cs="Times New Roman"/>
          <w:color w:val="202124"/>
          <w:sz w:val="28"/>
          <w:szCs w:val="28"/>
          <w:shd w:val="clear" w:color="auto" w:fill="FFFFFF"/>
        </w:rPr>
      </w:pPr>
    </w:p>
    <w:p w14:paraId="2ABDA968" w14:textId="52053A2E" w:rsidR="004F0CF9" w:rsidRPr="00244A59" w:rsidRDefault="004F0CF9" w:rsidP="004F0CF9">
      <w:pPr>
        <w:pStyle w:val="ListParagraph"/>
        <w:numPr>
          <w:ilvl w:val="0"/>
          <w:numId w:val="1"/>
        </w:numPr>
        <w:rPr>
          <w:rFonts w:ascii="Arial" w:hAnsi="Arial" w:cs="Arial"/>
          <w:color w:val="202124"/>
          <w:sz w:val="24"/>
          <w:szCs w:val="24"/>
          <w:shd w:val="clear" w:color="auto" w:fill="FFFFFF"/>
        </w:rPr>
      </w:pPr>
      <w:r w:rsidRPr="00244A59">
        <w:rPr>
          <w:rFonts w:ascii="Times New Roman" w:hAnsi="Times New Roman" w:cs="Times New Roman"/>
          <w:color w:val="202124"/>
          <w:sz w:val="28"/>
          <w:szCs w:val="28"/>
          <w:shd w:val="clear" w:color="auto" w:fill="FFFFFF"/>
        </w:rPr>
        <w:t>What are the challenges with monolithic oriented architecture?</w:t>
      </w:r>
    </w:p>
    <w:p w14:paraId="2D95EAB4" w14:textId="01B11CC4" w:rsidR="00244A59" w:rsidRPr="00244A59" w:rsidRDefault="00244A59" w:rsidP="00244A59">
      <w:pPr>
        <w:pStyle w:val="ListParagraph"/>
        <w:rPr>
          <w:rFonts w:ascii="Times New Roman" w:hAnsi="Times New Roman" w:cs="Times New Roman"/>
          <w:color w:val="292929"/>
          <w:spacing w:val="-1"/>
          <w:sz w:val="28"/>
          <w:szCs w:val="28"/>
          <w:shd w:val="clear" w:color="auto" w:fill="FFFFFF"/>
        </w:rPr>
      </w:pPr>
      <w:r>
        <w:rPr>
          <w:rFonts w:ascii="Times New Roman" w:hAnsi="Times New Roman" w:cs="Times New Roman"/>
          <w:color w:val="292929"/>
          <w:spacing w:val="-1"/>
          <w:sz w:val="28"/>
          <w:szCs w:val="28"/>
          <w:shd w:val="clear" w:color="auto" w:fill="FFFFFF"/>
        </w:rPr>
        <w:t xml:space="preserve">(i) </w:t>
      </w:r>
      <w:r w:rsidRPr="00244A59">
        <w:rPr>
          <w:rFonts w:ascii="Times New Roman" w:hAnsi="Times New Roman" w:cs="Times New Roman"/>
          <w:color w:val="292929"/>
          <w:spacing w:val="-1"/>
          <w:sz w:val="28"/>
          <w:szCs w:val="28"/>
          <w:shd w:val="clear" w:color="auto" w:fill="FFFFFF"/>
        </w:rPr>
        <w:t>Application is too large and complex to fully understand and made changes fast and correctly.</w:t>
      </w:r>
    </w:p>
    <w:p w14:paraId="41DC6D95" w14:textId="77777777" w:rsidR="00244A59" w:rsidRPr="00244A59" w:rsidRDefault="00244A59" w:rsidP="00244A59">
      <w:pPr>
        <w:pStyle w:val="ListParagraph"/>
        <w:rPr>
          <w:rFonts w:ascii="Times New Roman" w:hAnsi="Times New Roman" w:cs="Times New Roman"/>
          <w:color w:val="292929"/>
          <w:spacing w:val="-1"/>
          <w:sz w:val="28"/>
          <w:szCs w:val="28"/>
          <w:shd w:val="clear" w:color="auto" w:fill="FFFFFF"/>
        </w:rPr>
      </w:pPr>
    </w:p>
    <w:p w14:paraId="35934B44" w14:textId="7778AE59" w:rsidR="00244A59" w:rsidRPr="00244A59" w:rsidRDefault="00244A59" w:rsidP="00244A59">
      <w:pPr>
        <w:pStyle w:val="ListParagraph"/>
        <w:rPr>
          <w:rFonts w:ascii="Times New Roman" w:hAnsi="Times New Roman" w:cs="Times New Roman"/>
          <w:color w:val="292929"/>
          <w:spacing w:val="-1"/>
          <w:sz w:val="28"/>
          <w:szCs w:val="28"/>
          <w:shd w:val="clear" w:color="auto" w:fill="FFFFFF"/>
        </w:rPr>
      </w:pPr>
      <w:r>
        <w:rPr>
          <w:rFonts w:ascii="Times New Roman" w:hAnsi="Times New Roman" w:cs="Times New Roman"/>
          <w:color w:val="292929"/>
          <w:spacing w:val="-1"/>
          <w:sz w:val="28"/>
          <w:szCs w:val="28"/>
          <w:shd w:val="clear" w:color="auto" w:fill="FFFFFF"/>
        </w:rPr>
        <w:t>(ii)</w:t>
      </w:r>
      <w:r w:rsidRPr="00244A59">
        <w:rPr>
          <w:rFonts w:ascii="Times New Roman" w:hAnsi="Times New Roman" w:cs="Times New Roman"/>
          <w:color w:val="292929"/>
          <w:spacing w:val="-1"/>
          <w:sz w:val="28"/>
          <w:szCs w:val="28"/>
          <w:shd w:val="clear" w:color="auto" w:fill="FFFFFF"/>
        </w:rPr>
        <w:t>Monolithic applications can also be difficult to scale when different modules have conflicting resource requirements.</w:t>
      </w:r>
    </w:p>
    <w:p w14:paraId="72018E7E" w14:textId="77777777" w:rsidR="00244A59" w:rsidRPr="00244A59" w:rsidRDefault="00244A59" w:rsidP="00244A59">
      <w:pPr>
        <w:pStyle w:val="ListParagraph"/>
        <w:rPr>
          <w:rFonts w:ascii="Times New Roman" w:hAnsi="Times New Roman" w:cs="Times New Roman"/>
          <w:color w:val="292929"/>
          <w:spacing w:val="-1"/>
          <w:sz w:val="28"/>
          <w:szCs w:val="28"/>
          <w:shd w:val="clear" w:color="auto" w:fill="FFFFFF"/>
        </w:rPr>
      </w:pPr>
    </w:p>
    <w:p w14:paraId="0F7001EC" w14:textId="4F93E302" w:rsidR="00244A59" w:rsidRPr="00244A59" w:rsidRDefault="00244A59" w:rsidP="00244A59">
      <w:pPr>
        <w:pStyle w:val="ListParagraph"/>
        <w:rPr>
          <w:rFonts w:ascii="Times New Roman" w:hAnsi="Times New Roman" w:cs="Times New Roman"/>
          <w:color w:val="292929"/>
          <w:spacing w:val="-1"/>
          <w:sz w:val="28"/>
          <w:szCs w:val="28"/>
          <w:shd w:val="clear" w:color="auto" w:fill="FFFFFF"/>
        </w:rPr>
      </w:pPr>
      <w:r>
        <w:rPr>
          <w:rFonts w:ascii="Times New Roman" w:hAnsi="Times New Roman" w:cs="Times New Roman"/>
          <w:color w:val="292929"/>
          <w:spacing w:val="-1"/>
          <w:sz w:val="28"/>
          <w:szCs w:val="28"/>
          <w:shd w:val="clear" w:color="auto" w:fill="FFFFFF"/>
        </w:rPr>
        <w:t>(iii)</w:t>
      </w:r>
      <w:r w:rsidRPr="00244A59">
        <w:rPr>
          <w:rFonts w:ascii="Times New Roman" w:hAnsi="Times New Roman" w:cs="Times New Roman"/>
          <w:color w:val="292929"/>
          <w:spacing w:val="-1"/>
          <w:sz w:val="28"/>
          <w:szCs w:val="28"/>
          <w:shd w:val="clear" w:color="auto" w:fill="FFFFFF"/>
        </w:rPr>
        <w:t>Monolithic applications has a barrier to adopting new technologies. Since changes in frameworks or languages will affect an entire application it is extremely expensive in both time and cost.</w:t>
      </w:r>
    </w:p>
    <w:p w14:paraId="4955E4EF" w14:textId="7F3C7A3D" w:rsidR="00244A59" w:rsidRPr="00244A59" w:rsidRDefault="00244A59" w:rsidP="00244A59">
      <w:pPr>
        <w:pStyle w:val="ListParagraph"/>
        <w:rPr>
          <w:rFonts w:ascii="Times New Roman" w:hAnsi="Times New Roman" w:cs="Times New Roman"/>
          <w:color w:val="292929"/>
          <w:spacing w:val="-1"/>
          <w:sz w:val="28"/>
          <w:szCs w:val="28"/>
          <w:shd w:val="clear" w:color="auto" w:fill="FFFFFF"/>
        </w:rPr>
      </w:pPr>
    </w:p>
    <w:p w14:paraId="4E2A790F" w14:textId="72555B13" w:rsidR="00244A59" w:rsidRPr="00244A59" w:rsidRDefault="00244A59" w:rsidP="00244A59">
      <w:pPr>
        <w:pStyle w:val="ListParagraph"/>
        <w:rPr>
          <w:rFonts w:ascii="Times New Roman" w:hAnsi="Times New Roman" w:cs="Times New Roman"/>
          <w:color w:val="292929"/>
          <w:spacing w:val="-1"/>
          <w:sz w:val="28"/>
          <w:szCs w:val="28"/>
          <w:shd w:val="clear" w:color="auto" w:fill="FFFFFF"/>
        </w:rPr>
      </w:pPr>
      <w:r>
        <w:rPr>
          <w:rFonts w:ascii="Times New Roman" w:hAnsi="Times New Roman" w:cs="Times New Roman"/>
          <w:color w:val="292929"/>
          <w:spacing w:val="-1"/>
          <w:sz w:val="28"/>
          <w:szCs w:val="28"/>
          <w:shd w:val="clear" w:color="auto" w:fill="FFFFFF"/>
        </w:rPr>
        <w:t>(iv)</w:t>
      </w:r>
      <w:r w:rsidRPr="00244A59">
        <w:rPr>
          <w:rFonts w:ascii="Times New Roman" w:hAnsi="Times New Roman" w:cs="Times New Roman"/>
          <w:color w:val="292929"/>
          <w:spacing w:val="-1"/>
          <w:sz w:val="28"/>
          <w:szCs w:val="28"/>
          <w:shd w:val="clear" w:color="auto" w:fill="FFFFFF"/>
        </w:rPr>
        <w:t>You must redeploy the entire application on each update.</w:t>
      </w:r>
    </w:p>
    <w:p w14:paraId="11FDB871" w14:textId="4D998850" w:rsidR="00244A59" w:rsidRPr="00244A59" w:rsidRDefault="00244A59" w:rsidP="00244A59">
      <w:pPr>
        <w:pStyle w:val="ListParagraph"/>
        <w:rPr>
          <w:rFonts w:ascii="Times New Roman" w:hAnsi="Times New Roman" w:cs="Times New Roman"/>
          <w:color w:val="292929"/>
          <w:spacing w:val="-1"/>
          <w:sz w:val="28"/>
          <w:szCs w:val="28"/>
          <w:shd w:val="clear" w:color="auto" w:fill="FFFFFF"/>
        </w:rPr>
      </w:pPr>
    </w:p>
    <w:p w14:paraId="160F46EC" w14:textId="3C52EDDA" w:rsidR="00244A59" w:rsidRPr="00244A59" w:rsidRDefault="00244A59" w:rsidP="00244A59">
      <w:pPr>
        <w:pStyle w:val="ListParagraph"/>
        <w:rPr>
          <w:rFonts w:ascii="Times New Roman" w:hAnsi="Times New Roman" w:cs="Times New Roman"/>
          <w:color w:val="202124"/>
          <w:sz w:val="28"/>
          <w:szCs w:val="28"/>
          <w:shd w:val="clear" w:color="auto" w:fill="FFFFFF"/>
        </w:rPr>
      </w:pPr>
      <w:r>
        <w:rPr>
          <w:rFonts w:ascii="Times New Roman" w:hAnsi="Times New Roman" w:cs="Times New Roman"/>
          <w:color w:val="292929"/>
          <w:spacing w:val="-1"/>
          <w:sz w:val="28"/>
          <w:szCs w:val="28"/>
          <w:shd w:val="clear" w:color="auto" w:fill="FFFFFF"/>
        </w:rPr>
        <w:t>(v)</w:t>
      </w:r>
      <w:r w:rsidRPr="00244A59">
        <w:rPr>
          <w:rFonts w:ascii="Times New Roman" w:hAnsi="Times New Roman" w:cs="Times New Roman"/>
          <w:color w:val="292929"/>
          <w:spacing w:val="-1"/>
          <w:sz w:val="28"/>
          <w:szCs w:val="28"/>
          <w:shd w:val="clear" w:color="auto" w:fill="FFFFFF"/>
        </w:rPr>
        <w:t xml:space="preserve">Another </w:t>
      </w:r>
      <w:r w:rsidR="008F119C">
        <w:rPr>
          <w:rFonts w:ascii="Times New Roman" w:hAnsi="Times New Roman" w:cs="Times New Roman"/>
          <w:color w:val="292929"/>
          <w:spacing w:val="-1"/>
          <w:sz w:val="28"/>
          <w:szCs w:val="28"/>
          <w:shd w:val="clear" w:color="auto" w:fill="FFFFFF"/>
        </w:rPr>
        <w:t>challenge</w:t>
      </w:r>
      <w:r w:rsidRPr="00244A59">
        <w:rPr>
          <w:rFonts w:ascii="Times New Roman" w:hAnsi="Times New Roman" w:cs="Times New Roman"/>
          <w:color w:val="292929"/>
          <w:spacing w:val="-1"/>
          <w:sz w:val="28"/>
          <w:szCs w:val="28"/>
          <w:shd w:val="clear" w:color="auto" w:fill="FFFFFF"/>
        </w:rPr>
        <w:t xml:space="preserve"> with monolithic applications is reliability. Bug in any module (e.g. memory leak) can potentially bring down the entire process. Moreover, since all instances of the application are identical, that bug will impact the availability of the entire application.</w:t>
      </w:r>
    </w:p>
    <w:p w14:paraId="37F7A868" w14:textId="77777777" w:rsidR="00244A59" w:rsidRDefault="00244A59" w:rsidP="00244A59">
      <w:pPr>
        <w:pStyle w:val="ListParagraph"/>
        <w:rPr>
          <w:rFonts w:ascii="Arial" w:hAnsi="Arial" w:cs="Arial"/>
          <w:color w:val="202124"/>
          <w:sz w:val="24"/>
          <w:szCs w:val="24"/>
          <w:shd w:val="clear" w:color="auto" w:fill="FFFFFF"/>
        </w:rPr>
      </w:pPr>
    </w:p>
    <w:p w14:paraId="3E33F043" w14:textId="77777777" w:rsidR="004F0CF9" w:rsidRDefault="004F0CF9" w:rsidP="004F0CF9">
      <w:pPr>
        <w:pStyle w:val="ListParagraph"/>
        <w:rPr>
          <w:rFonts w:ascii="Arial" w:hAnsi="Arial" w:cs="Arial"/>
          <w:color w:val="202124"/>
          <w:sz w:val="24"/>
          <w:szCs w:val="24"/>
          <w:shd w:val="clear" w:color="auto" w:fill="FFFFFF"/>
        </w:rPr>
      </w:pPr>
    </w:p>
    <w:p w14:paraId="1DE7BE4A" w14:textId="6342B921" w:rsidR="004F0CF9" w:rsidRPr="00244A59" w:rsidRDefault="004F0CF9" w:rsidP="004F0CF9">
      <w:pPr>
        <w:pStyle w:val="ListParagraph"/>
        <w:numPr>
          <w:ilvl w:val="0"/>
          <w:numId w:val="1"/>
        </w:numPr>
        <w:rPr>
          <w:rFonts w:ascii="Times New Roman" w:hAnsi="Times New Roman" w:cs="Times New Roman"/>
          <w:color w:val="202124"/>
          <w:sz w:val="28"/>
          <w:szCs w:val="28"/>
          <w:shd w:val="clear" w:color="auto" w:fill="FFFFFF"/>
        </w:rPr>
      </w:pPr>
      <w:r w:rsidRPr="00244A59">
        <w:rPr>
          <w:rFonts w:ascii="Times New Roman" w:hAnsi="Times New Roman" w:cs="Times New Roman"/>
          <w:color w:val="202124"/>
          <w:sz w:val="28"/>
          <w:szCs w:val="28"/>
          <w:shd w:val="clear" w:color="auto" w:fill="FFFFFF"/>
        </w:rPr>
        <w:t>Any three Advantages and Disadvantages of Microservices.</w:t>
      </w:r>
    </w:p>
    <w:p w14:paraId="11C524DF" w14:textId="5324387B" w:rsidR="004F0CF9" w:rsidRDefault="004F0CF9" w:rsidP="004F0CF9">
      <w:pPr>
        <w:pStyle w:val="ListParagraph"/>
        <w:rPr>
          <w:rFonts w:ascii="Arial" w:hAnsi="Arial" w:cs="Arial"/>
          <w:color w:val="202124"/>
          <w:sz w:val="24"/>
          <w:szCs w:val="24"/>
          <w:shd w:val="clear" w:color="auto" w:fill="FFFFFF"/>
        </w:rPr>
      </w:pPr>
    </w:p>
    <w:p w14:paraId="2F97ACBD" w14:textId="52B052A5" w:rsidR="004F0CF9" w:rsidRPr="00244A59" w:rsidRDefault="004F0CF9" w:rsidP="004F0CF9">
      <w:pPr>
        <w:pStyle w:val="ListParagraph"/>
        <w:rPr>
          <w:rFonts w:ascii="Times New Roman" w:hAnsi="Times New Roman" w:cs="Times New Roman"/>
          <w:b/>
          <w:bCs/>
          <w:color w:val="202124"/>
          <w:sz w:val="28"/>
          <w:szCs w:val="28"/>
          <w:u w:val="single"/>
          <w:shd w:val="clear" w:color="auto" w:fill="FFFFFF"/>
        </w:rPr>
      </w:pPr>
      <w:r w:rsidRPr="00244A59">
        <w:rPr>
          <w:rFonts w:ascii="Times New Roman" w:hAnsi="Times New Roman" w:cs="Times New Roman"/>
          <w:b/>
          <w:bCs/>
          <w:color w:val="202124"/>
          <w:sz w:val="28"/>
          <w:szCs w:val="28"/>
          <w:u w:val="single"/>
          <w:shd w:val="clear" w:color="auto" w:fill="FFFFFF"/>
        </w:rPr>
        <w:t>Advantages:</w:t>
      </w:r>
      <w:r w:rsidR="00244A59">
        <w:rPr>
          <w:rFonts w:ascii="Times New Roman" w:hAnsi="Times New Roman" w:cs="Times New Roman"/>
          <w:b/>
          <w:bCs/>
          <w:color w:val="202124"/>
          <w:sz w:val="28"/>
          <w:szCs w:val="28"/>
          <w:u w:val="single"/>
          <w:shd w:val="clear" w:color="auto" w:fill="FFFFFF"/>
        </w:rPr>
        <w:t>-</w:t>
      </w:r>
    </w:p>
    <w:p w14:paraId="3709F980" w14:textId="77777777" w:rsidR="004F0CF9" w:rsidRPr="004F0CF9" w:rsidRDefault="004F0CF9" w:rsidP="004F0CF9">
      <w:pPr>
        <w:numPr>
          <w:ilvl w:val="0"/>
          <w:numId w:val="2"/>
        </w:numPr>
        <w:shd w:val="clear" w:color="auto" w:fill="FFFFFF"/>
        <w:spacing w:before="60" w:after="100" w:afterAutospacing="1" w:line="375" w:lineRule="atLeast"/>
        <w:rPr>
          <w:rFonts w:ascii="Times New Roman" w:eastAsia="Times New Roman" w:hAnsi="Times New Roman" w:cs="Times New Roman"/>
          <w:color w:val="000000"/>
          <w:sz w:val="28"/>
          <w:szCs w:val="28"/>
          <w:lang w:eastAsia="en-IN"/>
        </w:rPr>
      </w:pPr>
      <w:r w:rsidRPr="004F0CF9">
        <w:rPr>
          <w:rFonts w:ascii="Times New Roman" w:eastAsia="Times New Roman" w:hAnsi="Times New Roman" w:cs="Times New Roman"/>
          <w:color w:val="000000"/>
          <w:sz w:val="28"/>
          <w:szCs w:val="28"/>
          <w:lang w:eastAsia="en-IN"/>
        </w:rPr>
        <w:t>Microservices are self-contained, independent deployment module.</w:t>
      </w:r>
    </w:p>
    <w:p w14:paraId="14B58297" w14:textId="77777777" w:rsidR="004F0CF9" w:rsidRPr="004F0CF9" w:rsidRDefault="004F0CF9" w:rsidP="004F0CF9">
      <w:pPr>
        <w:numPr>
          <w:ilvl w:val="0"/>
          <w:numId w:val="2"/>
        </w:numPr>
        <w:shd w:val="clear" w:color="auto" w:fill="FFFFFF"/>
        <w:spacing w:before="60" w:after="100" w:afterAutospacing="1" w:line="375" w:lineRule="atLeast"/>
        <w:rPr>
          <w:rFonts w:ascii="Times New Roman" w:eastAsia="Times New Roman" w:hAnsi="Times New Roman" w:cs="Times New Roman"/>
          <w:color w:val="000000"/>
          <w:sz w:val="28"/>
          <w:szCs w:val="28"/>
          <w:lang w:eastAsia="en-IN"/>
        </w:rPr>
      </w:pPr>
      <w:r w:rsidRPr="004F0CF9">
        <w:rPr>
          <w:rFonts w:ascii="Times New Roman" w:eastAsia="Times New Roman" w:hAnsi="Times New Roman" w:cs="Times New Roman"/>
          <w:color w:val="000000"/>
          <w:sz w:val="28"/>
          <w:szCs w:val="28"/>
          <w:lang w:eastAsia="en-IN"/>
        </w:rPr>
        <w:t>The cost of scaling is comparatively less than the monolithic architecture.</w:t>
      </w:r>
    </w:p>
    <w:p w14:paraId="125F923B" w14:textId="21B00199" w:rsidR="004F0CF9" w:rsidRPr="00244A59" w:rsidRDefault="004F0CF9" w:rsidP="004F0CF9">
      <w:pPr>
        <w:numPr>
          <w:ilvl w:val="0"/>
          <w:numId w:val="2"/>
        </w:numPr>
        <w:shd w:val="clear" w:color="auto" w:fill="FFFFFF"/>
        <w:spacing w:before="60" w:after="100" w:afterAutospacing="1" w:line="375" w:lineRule="atLeast"/>
        <w:rPr>
          <w:rFonts w:ascii="Times New Roman" w:eastAsia="Times New Roman" w:hAnsi="Times New Roman" w:cs="Times New Roman"/>
          <w:color w:val="000000"/>
          <w:sz w:val="28"/>
          <w:szCs w:val="28"/>
          <w:lang w:eastAsia="en-IN"/>
        </w:rPr>
      </w:pPr>
      <w:r w:rsidRPr="004F0CF9">
        <w:rPr>
          <w:rFonts w:ascii="Times New Roman" w:eastAsia="Times New Roman" w:hAnsi="Times New Roman" w:cs="Times New Roman"/>
          <w:color w:val="000000"/>
          <w:sz w:val="28"/>
          <w:szCs w:val="28"/>
          <w:lang w:eastAsia="en-IN"/>
        </w:rPr>
        <w:t>Microservices are independently manageable services. It can enable more and more services as the need arises. It minimizes the impact on existing service.</w:t>
      </w:r>
    </w:p>
    <w:p w14:paraId="30EC8A1D" w14:textId="77777777" w:rsidR="004F0CF9" w:rsidRPr="004F0CF9" w:rsidRDefault="004F0CF9" w:rsidP="004F0CF9">
      <w:pPr>
        <w:numPr>
          <w:ilvl w:val="0"/>
          <w:numId w:val="2"/>
        </w:numPr>
        <w:shd w:val="clear" w:color="auto" w:fill="FFFFFF"/>
        <w:spacing w:before="60" w:after="100" w:afterAutospacing="1" w:line="375" w:lineRule="atLeast"/>
        <w:rPr>
          <w:rFonts w:ascii="Times New Roman" w:eastAsia="Times New Roman" w:hAnsi="Times New Roman" w:cs="Times New Roman"/>
          <w:color w:val="000000"/>
          <w:sz w:val="28"/>
          <w:szCs w:val="28"/>
          <w:lang w:eastAsia="en-IN"/>
        </w:rPr>
      </w:pPr>
      <w:r w:rsidRPr="004F0CF9">
        <w:rPr>
          <w:rFonts w:ascii="Times New Roman" w:eastAsia="Times New Roman" w:hAnsi="Times New Roman" w:cs="Times New Roman"/>
          <w:color w:val="000000"/>
          <w:sz w:val="28"/>
          <w:szCs w:val="28"/>
          <w:lang w:eastAsia="en-IN"/>
        </w:rPr>
        <w:t>Less dependency and easy to test.</w:t>
      </w:r>
    </w:p>
    <w:p w14:paraId="7D7B4E4E" w14:textId="77777777" w:rsidR="004F0CF9" w:rsidRPr="004F0CF9" w:rsidRDefault="004F0CF9" w:rsidP="004F0CF9">
      <w:pPr>
        <w:numPr>
          <w:ilvl w:val="0"/>
          <w:numId w:val="2"/>
        </w:numPr>
        <w:shd w:val="clear" w:color="auto" w:fill="FFFFFF"/>
        <w:spacing w:before="60" w:after="100" w:afterAutospacing="1" w:line="375" w:lineRule="atLeast"/>
        <w:rPr>
          <w:rFonts w:ascii="Times New Roman" w:eastAsia="Times New Roman" w:hAnsi="Times New Roman" w:cs="Times New Roman"/>
          <w:color w:val="000000"/>
          <w:sz w:val="28"/>
          <w:szCs w:val="28"/>
          <w:lang w:eastAsia="en-IN"/>
        </w:rPr>
      </w:pPr>
      <w:r w:rsidRPr="004F0CF9">
        <w:rPr>
          <w:rFonts w:ascii="Times New Roman" w:eastAsia="Times New Roman" w:hAnsi="Times New Roman" w:cs="Times New Roman"/>
          <w:color w:val="000000"/>
          <w:sz w:val="28"/>
          <w:szCs w:val="28"/>
          <w:lang w:eastAsia="en-IN"/>
        </w:rPr>
        <w:lastRenderedPageBreak/>
        <w:t>Dynamic scaling.</w:t>
      </w:r>
    </w:p>
    <w:p w14:paraId="7E77FA06" w14:textId="77777777" w:rsidR="004F0CF9" w:rsidRPr="004F0CF9" w:rsidRDefault="004F0CF9" w:rsidP="004F0CF9">
      <w:pPr>
        <w:numPr>
          <w:ilvl w:val="0"/>
          <w:numId w:val="2"/>
        </w:numPr>
        <w:shd w:val="clear" w:color="auto" w:fill="FFFFFF"/>
        <w:spacing w:before="60" w:after="100" w:afterAutospacing="1" w:line="375" w:lineRule="atLeast"/>
        <w:rPr>
          <w:rFonts w:ascii="Times New Roman" w:eastAsia="Times New Roman" w:hAnsi="Times New Roman" w:cs="Times New Roman"/>
          <w:color w:val="000000"/>
          <w:sz w:val="28"/>
          <w:szCs w:val="28"/>
          <w:lang w:eastAsia="en-IN"/>
        </w:rPr>
      </w:pPr>
      <w:r w:rsidRPr="004F0CF9">
        <w:rPr>
          <w:rFonts w:ascii="Times New Roman" w:eastAsia="Times New Roman" w:hAnsi="Times New Roman" w:cs="Times New Roman"/>
          <w:color w:val="000000"/>
          <w:sz w:val="28"/>
          <w:szCs w:val="28"/>
          <w:lang w:eastAsia="en-IN"/>
        </w:rPr>
        <w:t>Faster release cycle.</w:t>
      </w:r>
    </w:p>
    <w:p w14:paraId="5248FE9D" w14:textId="515F59CF" w:rsidR="004F0CF9" w:rsidRPr="00244A59" w:rsidRDefault="004F0CF9" w:rsidP="004F0CF9">
      <w:pPr>
        <w:pStyle w:val="ListParagraph"/>
        <w:rPr>
          <w:rFonts w:ascii="Times New Roman" w:hAnsi="Times New Roman" w:cs="Times New Roman"/>
          <w:b/>
          <w:bCs/>
          <w:color w:val="202124"/>
          <w:sz w:val="28"/>
          <w:szCs w:val="28"/>
          <w:u w:val="single"/>
          <w:shd w:val="clear" w:color="auto" w:fill="FFFFFF"/>
        </w:rPr>
      </w:pPr>
      <w:r w:rsidRPr="00244A59">
        <w:rPr>
          <w:rFonts w:ascii="Times New Roman" w:hAnsi="Times New Roman" w:cs="Times New Roman"/>
          <w:b/>
          <w:bCs/>
          <w:color w:val="202124"/>
          <w:sz w:val="28"/>
          <w:szCs w:val="28"/>
          <w:u w:val="single"/>
          <w:shd w:val="clear" w:color="auto" w:fill="FFFFFF"/>
        </w:rPr>
        <w:t>Disadvantages:</w:t>
      </w:r>
      <w:r w:rsidR="00244A59">
        <w:rPr>
          <w:rFonts w:ascii="Times New Roman" w:hAnsi="Times New Roman" w:cs="Times New Roman"/>
          <w:b/>
          <w:bCs/>
          <w:color w:val="202124"/>
          <w:sz w:val="28"/>
          <w:szCs w:val="28"/>
          <w:u w:val="single"/>
          <w:shd w:val="clear" w:color="auto" w:fill="FFFFFF"/>
        </w:rPr>
        <w:t>-</w:t>
      </w:r>
    </w:p>
    <w:p w14:paraId="52801FDA" w14:textId="77777777" w:rsidR="004F0CF9" w:rsidRPr="004F0CF9" w:rsidRDefault="004F0CF9" w:rsidP="004F0CF9">
      <w:pPr>
        <w:numPr>
          <w:ilvl w:val="0"/>
          <w:numId w:val="4"/>
        </w:numPr>
        <w:shd w:val="clear" w:color="auto" w:fill="FFFFFF"/>
        <w:spacing w:before="60" w:after="100" w:afterAutospacing="1" w:line="375" w:lineRule="atLeast"/>
        <w:rPr>
          <w:rFonts w:ascii="Times New Roman" w:eastAsia="Times New Roman" w:hAnsi="Times New Roman" w:cs="Times New Roman"/>
          <w:color w:val="000000"/>
          <w:sz w:val="28"/>
          <w:szCs w:val="28"/>
          <w:lang w:eastAsia="en-IN"/>
        </w:rPr>
      </w:pPr>
      <w:r w:rsidRPr="004F0CF9">
        <w:rPr>
          <w:rFonts w:ascii="Times New Roman" w:eastAsia="Times New Roman" w:hAnsi="Times New Roman" w:cs="Times New Roman"/>
          <w:color w:val="000000"/>
          <w:sz w:val="28"/>
          <w:szCs w:val="28"/>
          <w:lang w:eastAsia="en-IN"/>
        </w:rPr>
        <w:t>Microservices has all the associated complexities of the distributed system.</w:t>
      </w:r>
    </w:p>
    <w:p w14:paraId="1852D201" w14:textId="77777777" w:rsidR="004F0CF9" w:rsidRPr="004F0CF9" w:rsidRDefault="004F0CF9" w:rsidP="004F0CF9">
      <w:pPr>
        <w:numPr>
          <w:ilvl w:val="0"/>
          <w:numId w:val="4"/>
        </w:numPr>
        <w:shd w:val="clear" w:color="auto" w:fill="FFFFFF"/>
        <w:spacing w:before="60" w:after="100" w:afterAutospacing="1" w:line="375" w:lineRule="atLeast"/>
        <w:rPr>
          <w:rFonts w:ascii="Times New Roman" w:eastAsia="Times New Roman" w:hAnsi="Times New Roman" w:cs="Times New Roman"/>
          <w:color w:val="000000"/>
          <w:sz w:val="28"/>
          <w:szCs w:val="28"/>
          <w:lang w:eastAsia="en-IN"/>
        </w:rPr>
      </w:pPr>
      <w:r w:rsidRPr="004F0CF9">
        <w:rPr>
          <w:rFonts w:ascii="Times New Roman" w:eastAsia="Times New Roman" w:hAnsi="Times New Roman" w:cs="Times New Roman"/>
          <w:color w:val="000000"/>
          <w:sz w:val="28"/>
          <w:szCs w:val="28"/>
          <w:lang w:eastAsia="en-IN"/>
        </w:rPr>
        <w:t>There is a higher chance of failure during communication between different services.</w:t>
      </w:r>
    </w:p>
    <w:p w14:paraId="3C4F21BE" w14:textId="77777777" w:rsidR="004F0CF9" w:rsidRPr="004F0CF9" w:rsidRDefault="004F0CF9" w:rsidP="004F0CF9">
      <w:pPr>
        <w:numPr>
          <w:ilvl w:val="0"/>
          <w:numId w:val="4"/>
        </w:numPr>
        <w:shd w:val="clear" w:color="auto" w:fill="FFFFFF"/>
        <w:spacing w:before="60" w:after="100" w:afterAutospacing="1" w:line="375" w:lineRule="atLeast"/>
        <w:rPr>
          <w:rFonts w:ascii="Times New Roman" w:eastAsia="Times New Roman" w:hAnsi="Times New Roman" w:cs="Times New Roman"/>
          <w:color w:val="000000"/>
          <w:sz w:val="28"/>
          <w:szCs w:val="28"/>
          <w:lang w:eastAsia="en-IN"/>
        </w:rPr>
      </w:pPr>
      <w:r w:rsidRPr="004F0CF9">
        <w:rPr>
          <w:rFonts w:ascii="Times New Roman" w:eastAsia="Times New Roman" w:hAnsi="Times New Roman" w:cs="Times New Roman"/>
          <w:color w:val="000000"/>
          <w:sz w:val="28"/>
          <w:szCs w:val="28"/>
          <w:lang w:eastAsia="en-IN"/>
        </w:rPr>
        <w:t>Difficult to manage a large number of services.</w:t>
      </w:r>
    </w:p>
    <w:p w14:paraId="42CE4466" w14:textId="77777777" w:rsidR="004F0CF9" w:rsidRPr="004F0CF9" w:rsidRDefault="004F0CF9" w:rsidP="004F0CF9">
      <w:pPr>
        <w:numPr>
          <w:ilvl w:val="0"/>
          <w:numId w:val="4"/>
        </w:numPr>
        <w:shd w:val="clear" w:color="auto" w:fill="FFFFFF"/>
        <w:spacing w:before="60" w:after="100" w:afterAutospacing="1" w:line="375" w:lineRule="atLeast"/>
        <w:rPr>
          <w:rFonts w:ascii="Times New Roman" w:eastAsia="Times New Roman" w:hAnsi="Times New Roman" w:cs="Times New Roman"/>
          <w:color w:val="000000"/>
          <w:sz w:val="28"/>
          <w:szCs w:val="28"/>
          <w:lang w:eastAsia="en-IN"/>
        </w:rPr>
      </w:pPr>
      <w:r w:rsidRPr="004F0CF9">
        <w:rPr>
          <w:rFonts w:ascii="Times New Roman" w:eastAsia="Times New Roman" w:hAnsi="Times New Roman" w:cs="Times New Roman"/>
          <w:color w:val="000000"/>
          <w:sz w:val="28"/>
          <w:szCs w:val="28"/>
          <w:lang w:eastAsia="en-IN"/>
        </w:rPr>
        <w:t>The developer needs to solve the problem, such as network latency and load balancing.</w:t>
      </w:r>
    </w:p>
    <w:p w14:paraId="7E22D6BE" w14:textId="19952120" w:rsidR="004F0CF9" w:rsidRPr="004F0CF9" w:rsidRDefault="004F0CF9" w:rsidP="004F0CF9">
      <w:pPr>
        <w:numPr>
          <w:ilvl w:val="0"/>
          <w:numId w:val="4"/>
        </w:numPr>
        <w:shd w:val="clear" w:color="auto" w:fill="FFFFFF"/>
        <w:spacing w:before="60" w:after="100" w:afterAutospacing="1" w:line="375" w:lineRule="atLeast"/>
        <w:rPr>
          <w:rFonts w:ascii="Times New Roman" w:eastAsia="Times New Roman" w:hAnsi="Times New Roman" w:cs="Times New Roman"/>
          <w:color w:val="000000"/>
          <w:sz w:val="28"/>
          <w:szCs w:val="28"/>
          <w:lang w:eastAsia="en-IN"/>
        </w:rPr>
      </w:pPr>
      <w:r w:rsidRPr="004F0CF9">
        <w:rPr>
          <w:rFonts w:ascii="Times New Roman" w:eastAsia="Times New Roman" w:hAnsi="Times New Roman" w:cs="Times New Roman"/>
          <w:color w:val="000000"/>
          <w:sz w:val="28"/>
          <w:szCs w:val="28"/>
          <w:lang w:eastAsia="en-IN"/>
        </w:rPr>
        <w:t>Complex testing over a distributed environment</w:t>
      </w:r>
      <w:r w:rsidRPr="00244A59">
        <w:rPr>
          <w:rFonts w:ascii="Times New Roman" w:eastAsia="Times New Roman" w:hAnsi="Times New Roman" w:cs="Times New Roman"/>
          <w:color w:val="000000"/>
          <w:sz w:val="28"/>
          <w:szCs w:val="28"/>
          <w:lang w:eastAsia="en-IN"/>
        </w:rPr>
        <w:t>.</w:t>
      </w:r>
    </w:p>
    <w:p w14:paraId="61EC7D8F" w14:textId="77777777" w:rsidR="004F0CF9" w:rsidRDefault="004F0CF9" w:rsidP="004F0CF9">
      <w:pPr>
        <w:pStyle w:val="ListParagraph"/>
        <w:rPr>
          <w:rFonts w:ascii="Arial" w:hAnsi="Arial" w:cs="Arial"/>
          <w:color w:val="202124"/>
          <w:sz w:val="24"/>
          <w:szCs w:val="24"/>
          <w:shd w:val="clear" w:color="auto" w:fill="FFFFFF"/>
        </w:rPr>
      </w:pPr>
    </w:p>
    <w:p w14:paraId="058D883B" w14:textId="77777777" w:rsidR="004F0CF9" w:rsidRPr="004F0CF9" w:rsidRDefault="004F0CF9" w:rsidP="004F0CF9">
      <w:pPr>
        <w:pStyle w:val="ListParagraph"/>
        <w:rPr>
          <w:rFonts w:ascii="Arial" w:hAnsi="Arial" w:cs="Arial"/>
          <w:color w:val="202124"/>
          <w:sz w:val="24"/>
          <w:szCs w:val="24"/>
          <w:shd w:val="clear" w:color="auto" w:fill="FFFFFF"/>
        </w:rPr>
      </w:pPr>
    </w:p>
    <w:sectPr w:rsidR="004F0CF9" w:rsidRPr="004F0C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F5298"/>
    <w:multiLevelType w:val="hybridMultilevel"/>
    <w:tmpl w:val="4C2A64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7C6391"/>
    <w:multiLevelType w:val="multilevel"/>
    <w:tmpl w:val="13365A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F11631F"/>
    <w:multiLevelType w:val="multilevel"/>
    <w:tmpl w:val="B2FE2A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BA924A5"/>
    <w:multiLevelType w:val="multilevel"/>
    <w:tmpl w:val="E7F09E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CF9"/>
    <w:rsid w:val="00244359"/>
    <w:rsid w:val="00244A59"/>
    <w:rsid w:val="002B756D"/>
    <w:rsid w:val="004F0CF9"/>
    <w:rsid w:val="00664011"/>
    <w:rsid w:val="008F119C"/>
    <w:rsid w:val="00973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30910"/>
  <w15:chartTrackingRefBased/>
  <w15:docId w15:val="{6C5E264E-7AF5-4F8C-A738-DAE2B9FD2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96292">
      <w:bodyDiv w:val="1"/>
      <w:marLeft w:val="0"/>
      <w:marRight w:val="0"/>
      <w:marTop w:val="0"/>
      <w:marBottom w:val="0"/>
      <w:divBdr>
        <w:top w:val="none" w:sz="0" w:space="0" w:color="auto"/>
        <w:left w:val="none" w:sz="0" w:space="0" w:color="auto"/>
        <w:bottom w:val="none" w:sz="0" w:space="0" w:color="auto"/>
        <w:right w:val="none" w:sz="0" w:space="0" w:color="auto"/>
      </w:divBdr>
    </w:div>
    <w:div w:id="741148771">
      <w:bodyDiv w:val="1"/>
      <w:marLeft w:val="0"/>
      <w:marRight w:val="0"/>
      <w:marTop w:val="0"/>
      <w:marBottom w:val="0"/>
      <w:divBdr>
        <w:top w:val="none" w:sz="0" w:space="0" w:color="auto"/>
        <w:left w:val="none" w:sz="0" w:space="0" w:color="auto"/>
        <w:bottom w:val="none" w:sz="0" w:space="0" w:color="auto"/>
        <w:right w:val="none" w:sz="0" w:space="0" w:color="auto"/>
      </w:divBdr>
    </w:div>
    <w:div w:id="854735595">
      <w:bodyDiv w:val="1"/>
      <w:marLeft w:val="0"/>
      <w:marRight w:val="0"/>
      <w:marTop w:val="0"/>
      <w:marBottom w:val="0"/>
      <w:divBdr>
        <w:top w:val="none" w:sz="0" w:space="0" w:color="auto"/>
        <w:left w:val="none" w:sz="0" w:space="0" w:color="auto"/>
        <w:bottom w:val="none" w:sz="0" w:space="0" w:color="auto"/>
        <w:right w:val="none" w:sz="0" w:space="0" w:color="auto"/>
      </w:divBdr>
    </w:div>
    <w:div w:id="998383387">
      <w:bodyDiv w:val="1"/>
      <w:marLeft w:val="0"/>
      <w:marRight w:val="0"/>
      <w:marTop w:val="0"/>
      <w:marBottom w:val="0"/>
      <w:divBdr>
        <w:top w:val="none" w:sz="0" w:space="0" w:color="auto"/>
        <w:left w:val="none" w:sz="0" w:space="0" w:color="auto"/>
        <w:bottom w:val="none" w:sz="0" w:space="0" w:color="auto"/>
        <w:right w:val="none" w:sz="0" w:space="0" w:color="auto"/>
      </w:divBdr>
    </w:div>
    <w:div w:id="144075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Jain</dc:creator>
  <cp:keywords/>
  <dc:description/>
  <cp:lastModifiedBy>Saloni Jain</cp:lastModifiedBy>
  <cp:revision>7</cp:revision>
  <dcterms:created xsi:type="dcterms:W3CDTF">2021-02-03T04:31:00Z</dcterms:created>
  <dcterms:modified xsi:type="dcterms:W3CDTF">2021-02-03T13:56:00Z</dcterms:modified>
</cp:coreProperties>
</file>