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9D1C" w14:textId="7CF95765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N. C. Watts</w:t>
      </w:r>
      <w:r w:rsidR="004C2D61" w:rsidRPr="00147094">
        <w:rPr>
          <w:rFonts w:ascii="Times New Roman" w:hAnsi="Times New Roman" w:cs="Times New Roman"/>
          <w:sz w:val="20"/>
          <w:szCs w:val="20"/>
        </w:rPr>
        <w:t>, H. J. Dugmore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3C2B07D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B3697">
        <w:rPr>
          <w:rFonts w:ascii="Times New Roman" w:hAnsi="Times New Roman" w:cs="Times New Roman"/>
          <w:sz w:val="20"/>
          <w:szCs w:val="20"/>
        </w:rPr>
        <w:t>1</w:t>
      </w:r>
      <w:r w:rsidR="004B3697" w:rsidRPr="004B36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1443C279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8854FD" w:rsidRPr="00147094">
        <w:rPr>
          <w:rFonts w:ascii="Times New Roman" w:hAnsi="Times New Roman" w:cs="Times New Roman"/>
          <w:sz w:val="20"/>
          <w:szCs w:val="20"/>
        </w:rPr>
        <w:t>0.</w:t>
      </w:r>
      <w:r w:rsidR="001F3463">
        <w:rPr>
          <w:rFonts w:ascii="Times New Roman" w:hAnsi="Times New Roman" w:cs="Times New Roman"/>
          <w:sz w:val="20"/>
          <w:szCs w:val="20"/>
        </w:rPr>
        <w:t>8</w:t>
      </w:r>
    </w:p>
    <w:p w14:paraId="1CE6F475" w14:textId="678AFA4F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F569F1">
        <w:rPr>
          <w:rFonts w:ascii="Times New Roman" w:hAnsi="Times New Roman" w:cs="Times New Roman"/>
          <w:sz w:val="20"/>
          <w:szCs w:val="20"/>
        </w:rPr>
        <w:t>Draft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DFCD642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1CBAAF41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3BE2FF96" w:rsidR="009B7885" w:rsidRPr="009B7885" w:rsidRDefault="005759A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10157E60" w:rsidR="009B7885" w:rsidRPr="009B7885" w:rsidRDefault="005759A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BBC079D" w:rsidR="009B7885" w:rsidRPr="009B7885" w:rsidRDefault="005759A0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10D046EA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41FAA569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851F795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074F0C6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26C341A0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0866F91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0D744654" w:rsidR="009B7885" w:rsidRPr="009B7885" w:rsidRDefault="005759A0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bookmarkStart w:id="7" w:name="_GoBack"/>
      <w:bookmarkEnd w:id="7"/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465FDC78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“Options”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1841461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“Options”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14BD13B1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692AB868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11EF5299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6E73E8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lastRenderedPageBreak/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EC8A195" w14:textId="51EBA7D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0D3C29EE" w14:textId="582155D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6760A69" w14:textId="57B71EF5" w:rsidR="00776030" w:rsidRDefault="00776030" w:rsidP="00415DE7">
      <w:pPr>
        <w:rPr>
          <w:rFonts w:ascii="Times New Roman" w:hAnsi="Times New Roman" w:cs="Times New Roman"/>
          <w:b/>
          <w:bCs/>
        </w:rPr>
      </w:pPr>
    </w:p>
    <w:p w14:paraId="272B7D24" w14:textId="4A6C8347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3FF51349" w14:textId="6C3D8F1D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07AB9627" w14:textId="75493D35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56AE" w14:textId="77777777" w:rsidR="005759A0" w:rsidRDefault="005759A0" w:rsidP="000B06E8">
      <w:pPr>
        <w:spacing w:after="0" w:line="240" w:lineRule="auto"/>
      </w:pPr>
      <w:r>
        <w:separator/>
      </w:r>
    </w:p>
  </w:endnote>
  <w:endnote w:type="continuationSeparator" w:id="0">
    <w:p w14:paraId="631B1CDF" w14:textId="77777777" w:rsidR="005759A0" w:rsidRDefault="005759A0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DE24" w14:textId="77777777" w:rsidR="005759A0" w:rsidRDefault="005759A0" w:rsidP="000B06E8">
      <w:pPr>
        <w:spacing w:after="0" w:line="240" w:lineRule="auto"/>
      </w:pPr>
      <w:r>
        <w:separator/>
      </w:r>
    </w:p>
  </w:footnote>
  <w:footnote w:type="continuationSeparator" w:id="0">
    <w:p w14:paraId="515214F8" w14:textId="77777777" w:rsidR="005759A0" w:rsidRDefault="005759A0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116A4561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/0.</w:t>
    </w:r>
    <w:r w:rsidR="001F3463" w:rsidRPr="00DE38AD">
      <w:rPr>
        <w:rFonts w:ascii="Times New Roman" w:hAnsi="Times New Roman" w:cs="Times New Roman"/>
        <w:i/>
        <w:iCs/>
        <w:sz w:val="20"/>
        <w:szCs w:val="20"/>
      </w:rPr>
      <w:t>8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71929"/>
    <w:rsid w:val="00081707"/>
    <w:rsid w:val="00087FEB"/>
    <w:rsid w:val="000A19CC"/>
    <w:rsid w:val="000B06E8"/>
    <w:rsid w:val="000D4868"/>
    <w:rsid w:val="000D60BE"/>
    <w:rsid w:val="00106E51"/>
    <w:rsid w:val="00116EFA"/>
    <w:rsid w:val="00123C2B"/>
    <w:rsid w:val="0012469D"/>
    <w:rsid w:val="00127505"/>
    <w:rsid w:val="00130D5A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588B"/>
    <w:rsid w:val="001E27E1"/>
    <w:rsid w:val="001F3463"/>
    <w:rsid w:val="001F7D9D"/>
    <w:rsid w:val="0020423C"/>
    <w:rsid w:val="00216A43"/>
    <w:rsid w:val="00222BE7"/>
    <w:rsid w:val="00225125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C7DEE"/>
    <w:rsid w:val="005E41F0"/>
    <w:rsid w:val="005E6168"/>
    <w:rsid w:val="005E6F1A"/>
    <w:rsid w:val="005F716A"/>
    <w:rsid w:val="00605C0D"/>
    <w:rsid w:val="0061038A"/>
    <w:rsid w:val="00612B6A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B7885"/>
    <w:rsid w:val="009C089A"/>
    <w:rsid w:val="009C6945"/>
    <w:rsid w:val="009E1110"/>
    <w:rsid w:val="009F5C19"/>
    <w:rsid w:val="00A02673"/>
    <w:rsid w:val="00A02BEA"/>
    <w:rsid w:val="00A11E29"/>
    <w:rsid w:val="00A21808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2E84"/>
    <w:rsid w:val="00A7441E"/>
    <w:rsid w:val="00A8061B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331BA"/>
    <w:rsid w:val="00C41753"/>
    <w:rsid w:val="00C43C66"/>
    <w:rsid w:val="00C451FB"/>
    <w:rsid w:val="00C53CB0"/>
    <w:rsid w:val="00C5428C"/>
    <w:rsid w:val="00C646FD"/>
    <w:rsid w:val="00C76341"/>
    <w:rsid w:val="00C81B02"/>
    <w:rsid w:val="00C97090"/>
    <w:rsid w:val="00CA7F69"/>
    <w:rsid w:val="00CB1AE2"/>
    <w:rsid w:val="00CB5B62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A25"/>
    <w:rsid w:val="00F974BB"/>
    <w:rsid w:val="00FB03D3"/>
    <w:rsid w:val="00FB31EC"/>
    <w:rsid w:val="00FB45BE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29531A-8064-40EE-8342-F373F82D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</cp:lastModifiedBy>
  <cp:revision>13</cp:revision>
  <cp:lastPrinted>2020-03-03T00:04:00Z</cp:lastPrinted>
  <dcterms:created xsi:type="dcterms:W3CDTF">2020-03-01T14:16:00Z</dcterms:created>
  <dcterms:modified xsi:type="dcterms:W3CDTF">2020-03-03T00:11:00Z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